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77EB74C" w14:textId="77777777" w:rsidR="00A50695" w:rsidRPr="00436E15" w:rsidRDefault="005F0D41" w:rsidP="00350407">
      <w:pPr>
        <w:pStyle w:val="Norma"/>
      </w:pPr>
      <w:r>
        <w:rPr>
          <w:noProof/>
        </w:rPr>
        <mc:AlternateContent>
          <mc:Choice Requires="wps">
            <w:drawing>
              <wp:anchor distT="0" distB="0" distL="114300" distR="114300" simplePos="0" relativeHeight="251656192" behindDoc="0" locked="0" layoutInCell="1" allowOverlap="1" wp14:anchorId="1DF5E4AB" wp14:editId="7D52395A">
                <wp:simplePos x="0" y="0"/>
                <wp:positionH relativeFrom="column">
                  <wp:posOffset>-289560</wp:posOffset>
                </wp:positionH>
                <wp:positionV relativeFrom="paragraph">
                  <wp:posOffset>243840</wp:posOffset>
                </wp:positionV>
                <wp:extent cx="6273579" cy="7820025"/>
                <wp:effectExtent l="0" t="0" r="89535" b="104775"/>
                <wp:wrapNone/>
                <wp:docPr id="11"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273579" cy="7820025"/>
                        </a:xfrm>
                        <a:prstGeom prst="roundRect">
                          <a:avLst>
                            <a:gd name="adj" fmla="val 5676"/>
                          </a:avLst>
                        </a:prstGeom>
                        <a:solidFill>
                          <a:srgbClr val="FFFFFF"/>
                        </a:solidFill>
                        <a:ln w="9525">
                          <a:solidFill>
                            <a:srgbClr val="000000"/>
                          </a:solidFill>
                          <a:round/>
                          <a:headEnd/>
                          <a:tailEnd/>
                        </a:ln>
                        <a:effectLst>
                          <a:outerShdw dist="107763" dir="2700000" algn="ctr" rotWithShape="0">
                            <a:srgbClr val="333333"/>
                          </a:outerShdw>
                        </a:effectLst>
                      </wps:spPr>
                      <wps:txbx>
                        <w:txbxContent>
                          <w:p w14:paraId="7F020AC0" w14:textId="77777777" w:rsidR="00852845" w:rsidRDefault="00852845" w:rsidP="00BC21BB">
                            <w:pPr>
                              <w:pStyle w:val="Ttulo1"/>
                              <w:ind w:left="142"/>
                              <w:jc w:val="center"/>
                              <w:rPr>
                                <w:rFonts w:ascii="Century Gothic" w:hAnsi="Century Gothic"/>
                                <w:szCs w:val="28"/>
                              </w:rPr>
                            </w:pPr>
                          </w:p>
                          <w:p w14:paraId="3F3CE0F3" w14:textId="77777777" w:rsidR="00852845" w:rsidRDefault="00852845" w:rsidP="00BC21BB">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14:paraId="1D8E9AD4" w14:textId="77777777" w:rsidR="00852845" w:rsidRDefault="00852845" w:rsidP="00196858"/>
                          <w:p w14:paraId="02D6749C" w14:textId="77777777" w:rsidR="00852845" w:rsidRPr="00196858" w:rsidRDefault="00852845" w:rsidP="00196858"/>
                          <w:p w14:paraId="784443FC" w14:textId="77777777" w:rsidR="00852845" w:rsidRDefault="00852845" w:rsidP="00BC21BB">
                            <w:pPr>
                              <w:ind w:left="142"/>
                              <w:jc w:val="center"/>
                              <w:rPr>
                                <w:rFonts w:ascii="Verdana" w:hAnsi="Verdana"/>
                                <w:b/>
                              </w:rPr>
                            </w:pPr>
                            <w:r>
                              <w:rPr>
                                <w:rFonts w:ascii="Century Gothic" w:hAnsi="Century Gothic"/>
                                <w:b/>
                                <w:noProof/>
                                <w:lang w:val="es-BO" w:eastAsia="es-BO"/>
                              </w:rPr>
                              <w:drawing>
                                <wp:inline distT="0" distB="0" distL="0" distR="0" wp14:anchorId="17B0F1A2" wp14:editId="7A329449">
                                  <wp:extent cx="2210463" cy="1501491"/>
                                  <wp:effectExtent l="0" t="0" r="0" b="381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14:paraId="6DF1070B" w14:textId="77777777" w:rsidR="00852845" w:rsidRPr="00FA6B6B" w:rsidRDefault="00852845" w:rsidP="00BC21BB">
                            <w:pPr>
                              <w:ind w:left="142"/>
                              <w:jc w:val="center"/>
                              <w:rPr>
                                <w:rFonts w:ascii="Verdana" w:hAnsi="Verdana"/>
                                <w:b/>
                                <w:sz w:val="28"/>
                                <w:szCs w:val="28"/>
                              </w:rPr>
                            </w:pPr>
                          </w:p>
                          <w:p w14:paraId="52A82283" w14:textId="77777777" w:rsidR="00852845" w:rsidRDefault="00852845" w:rsidP="00BC21BB">
                            <w:pPr>
                              <w:ind w:left="142"/>
                              <w:jc w:val="center"/>
                              <w:rPr>
                                <w:rFonts w:ascii="Century Gothic" w:hAnsi="Century Gothic" w:cs="Arial"/>
                                <w:b/>
                                <w:sz w:val="32"/>
                                <w:szCs w:val="32"/>
                                <w:lang w:val="es-MX"/>
                              </w:rPr>
                            </w:pPr>
                            <w:r w:rsidRPr="00811D4C">
                              <w:rPr>
                                <w:rFonts w:ascii="Century Gothic" w:hAnsi="Century Gothic" w:cs="Arial"/>
                                <w:b/>
                                <w:sz w:val="32"/>
                                <w:szCs w:val="32"/>
                                <w:lang w:val="es-MX"/>
                              </w:rPr>
                              <w:t>DOCUMENTO BASE DE CONTRATACIÓN</w:t>
                            </w:r>
                            <w:r>
                              <w:rPr>
                                <w:rFonts w:ascii="Century Gothic" w:hAnsi="Century Gothic" w:cs="Arial"/>
                                <w:b/>
                                <w:sz w:val="32"/>
                                <w:szCs w:val="32"/>
                                <w:lang w:val="es-MX"/>
                              </w:rPr>
                              <w:t xml:space="preserve"> </w:t>
                            </w:r>
                          </w:p>
                          <w:p w14:paraId="2E5CA238" w14:textId="77777777" w:rsidR="00852845" w:rsidRDefault="00852845" w:rsidP="00BC21BB">
                            <w:pPr>
                              <w:ind w:left="142"/>
                              <w:jc w:val="center"/>
                              <w:rPr>
                                <w:rFonts w:ascii="Century Gothic" w:hAnsi="Century Gothic" w:cs="Arial"/>
                                <w:b/>
                                <w:sz w:val="32"/>
                                <w:szCs w:val="32"/>
                                <w:lang w:val="es-MX"/>
                              </w:rPr>
                            </w:pPr>
                          </w:p>
                          <w:p w14:paraId="24C1963E" w14:textId="77777777" w:rsidR="00852845" w:rsidRDefault="00852845" w:rsidP="00CE2033">
                            <w:pPr>
                              <w:ind w:left="142"/>
                              <w:jc w:val="center"/>
                              <w:rPr>
                                <w:rFonts w:ascii="Century Gothic" w:hAnsi="Century Gothic" w:cs="Arial"/>
                                <w:b/>
                                <w:sz w:val="32"/>
                                <w:szCs w:val="32"/>
                                <w:lang w:val="es-MX"/>
                              </w:rPr>
                            </w:pPr>
                            <w:r>
                              <w:rPr>
                                <w:rFonts w:ascii="Century Gothic" w:hAnsi="Century Gothic" w:cs="Arial"/>
                                <w:b/>
                                <w:sz w:val="32"/>
                                <w:szCs w:val="32"/>
                                <w:lang w:val="es-MX"/>
                              </w:rPr>
                              <w:t xml:space="preserve">REGLAMENTO DE CONTRATACIONES DE BIENES, OBRAS Y SERVICIOS ESPECIALIZADOS EN EL EXTRANJERO DE YPFB EN EL MARCO DEL D.S. 0224  </w:t>
                            </w:r>
                          </w:p>
                          <w:p w14:paraId="633292ED" w14:textId="77777777" w:rsidR="00852845" w:rsidRDefault="00852845" w:rsidP="00BC21BB">
                            <w:pPr>
                              <w:ind w:left="142"/>
                              <w:jc w:val="center"/>
                              <w:rPr>
                                <w:rFonts w:ascii="Century Gothic" w:hAnsi="Century Gothic" w:cs="Arial"/>
                                <w:b/>
                                <w:sz w:val="32"/>
                                <w:szCs w:val="32"/>
                                <w:lang w:val="es-MX"/>
                              </w:rPr>
                            </w:pPr>
                            <w:r>
                              <w:rPr>
                                <w:rFonts w:ascii="Century Gothic" w:hAnsi="Century Gothic" w:cs="Arial"/>
                                <w:b/>
                                <w:sz w:val="32"/>
                                <w:szCs w:val="32"/>
                                <w:lang w:val="es-MX"/>
                              </w:rPr>
                              <w:t xml:space="preserve">  </w:t>
                            </w:r>
                          </w:p>
                          <w:p w14:paraId="263B6ADC" w14:textId="77777777" w:rsidR="00852845" w:rsidRDefault="00852845" w:rsidP="00BC21BB">
                            <w:pPr>
                              <w:ind w:left="142"/>
                              <w:jc w:val="center"/>
                              <w:rPr>
                                <w:rFonts w:ascii="Century Gothic" w:hAnsi="Century Gothic" w:cs="Arial"/>
                                <w:b/>
                                <w:sz w:val="32"/>
                                <w:szCs w:val="32"/>
                                <w:lang w:val="es-MX"/>
                              </w:rPr>
                            </w:pPr>
                          </w:p>
                          <w:p w14:paraId="3EFF7A0C" w14:textId="205A518B" w:rsidR="00852845" w:rsidRPr="00811D4C" w:rsidRDefault="00852845" w:rsidP="00CE2033">
                            <w:pPr>
                              <w:ind w:left="142"/>
                              <w:jc w:val="center"/>
                              <w:rPr>
                                <w:rFonts w:ascii="Century Gothic" w:hAnsi="Century Gothic"/>
                                <w:b/>
                              </w:rPr>
                            </w:pPr>
                            <w:r w:rsidRPr="000F16BE">
                              <w:rPr>
                                <w:rFonts w:ascii="Century Gothic" w:hAnsi="Century Gothic" w:cs="Arial"/>
                                <w:b/>
                                <w:sz w:val="32"/>
                                <w:szCs w:val="32"/>
                                <w:lang w:val="es-MX"/>
                              </w:rPr>
                              <w:t>MODALIDAD</w:t>
                            </w:r>
                            <w:r>
                              <w:rPr>
                                <w:rFonts w:ascii="Century Gothic" w:hAnsi="Century Gothic" w:cs="Arial"/>
                                <w:b/>
                                <w:sz w:val="32"/>
                                <w:szCs w:val="32"/>
                                <w:lang w:val="es-MX"/>
                              </w:rPr>
                              <w:t>:</w:t>
                            </w:r>
                            <w:r w:rsidRPr="000F16BE">
                              <w:rPr>
                                <w:rFonts w:ascii="Century Gothic" w:hAnsi="Century Gothic" w:cs="Arial"/>
                                <w:b/>
                                <w:sz w:val="32"/>
                                <w:szCs w:val="32"/>
                                <w:lang w:val="es-MX"/>
                              </w:rPr>
                              <w:t xml:space="preserve"> COMPARACIÓN DE OFERTAS</w:t>
                            </w:r>
                          </w:p>
                          <w:p w14:paraId="69F9FB31" w14:textId="77777777" w:rsidR="00852845" w:rsidRPr="00536091" w:rsidRDefault="00852845" w:rsidP="00025300">
                            <w:pPr>
                              <w:ind w:left="142"/>
                              <w:jc w:val="center"/>
                              <w:rPr>
                                <w:rFonts w:ascii="Century Gothic" w:hAnsi="Century Gothic" w:cs="Arial"/>
                                <w:b/>
                                <w:bCs/>
                                <w:sz w:val="24"/>
                                <w:szCs w:val="24"/>
                              </w:rPr>
                            </w:pPr>
                          </w:p>
                          <w:p w14:paraId="36268907" w14:textId="0F600891" w:rsidR="00852845" w:rsidRPr="00536091" w:rsidRDefault="00852845" w:rsidP="009D1ADA">
                            <w:pPr>
                              <w:autoSpaceDE w:val="0"/>
                              <w:autoSpaceDN w:val="0"/>
                              <w:adjustRightInd w:val="0"/>
                              <w:ind w:left="142"/>
                              <w:jc w:val="center"/>
                              <w:rPr>
                                <w:rFonts w:ascii="Century Gothic" w:hAnsi="Century Gothic" w:cs="Century Gothic"/>
                                <w:b/>
                                <w:bCs/>
                                <w:color w:val="000000"/>
                                <w:sz w:val="32"/>
                                <w:szCs w:val="32"/>
                              </w:rPr>
                            </w:pPr>
                            <w:r>
                              <w:rPr>
                                <w:rFonts w:ascii="Century Gothic" w:hAnsi="Century Gothic" w:cs="Century Gothic"/>
                                <w:b/>
                                <w:bCs/>
                                <w:color w:val="000000"/>
                                <w:sz w:val="32"/>
                                <w:szCs w:val="32"/>
                              </w:rPr>
                              <w:t>OBJETO</w:t>
                            </w:r>
                            <w:r w:rsidRPr="00536091">
                              <w:rPr>
                                <w:rFonts w:ascii="Century Gothic" w:hAnsi="Century Gothic" w:cs="Century Gothic"/>
                                <w:b/>
                                <w:bCs/>
                                <w:color w:val="000000"/>
                                <w:sz w:val="32"/>
                                <w:szCs w:val="32"/>
                              </w:rPr>
                              <w:t xml:space="preserve">: </w:t>
                            </w:r>
                            <w:r>
                              <w:rPr>
                                <w:rFonts w:ascii="Century Gothic" w:hAnsi="Century Gothic" w:cs="Century Gothic"/>
                                <w:b/>
                                <w:bCs/>
                                <w:color w:val="000000"/>
                                <w:sz w:val="32"/>
                                <w:szCs w:val="32"/>
                              </w:rPr>
                              <w:t>ADQUISICIÓN DE TUBERÍAS DE PERFORACIÓN DE 5”</w:t>
                            </w:r>
                          </w:p>
                          <w:p w14:paraId="7F639F8A" w14:textId="4F5C4A28" w:rsidR="00852845" w:rsidRDefault="00852845" w:rsidP="009D1ADA">
                            <w:pPr>
                              <w:autoSpaceDE w:val="0"/>
                              <w:autoSpaceDN w:val="0"/>
                              <w:adjustRightInd w:val="0"/>
                              <w:ind w:left="142"/>
                              <w:jc w:val="center"/>
                              <w:rPr>
                                <w:rFonts w:ascii="Century Gothic" w:hAnsi="Century Gothic" w:cs="Century Gothic"/>
                                <w:b/>
                                <w:bCs/>
                                <w:color w:val="000000"/>
                                <w:sz w:val="32"/>
                                <w:szCs w:val="32"/>
                              </w:rPr>
                            </w:pPr>
                          </w:p>
                          <w:p w14:paraId="55CBDA16" w14:textId="77777777" w:rsidR="00852845" w:rsidRDefault="00852845" w:rsidP="00CE2033">
                            <w:pPr>
                              <w:autoSpaceDE w:val="0"/>
                              <w:autoSpaceDN w:val="0"/>
                              <w:adjustRightInd w:val="0"/>
                              <w:ind w:left="142"/>
                              <w:jc w:val="center"/>
                              <w:rPr>
                                <w:rFonts w:ascii="Century Gothic" w:hAnsi="Century Gothic" w:cs="Century Gothic"/>
                                <w:b/>
                                <w:bCs/>
                                <w:color w:val="000000"/>
                                <w:sz w:val="32"/>
                                <w:szCs w:val="32"/>
                              </w:rPr>
                            </w:pPr>
                            <w:r w:rsidRPr="00536091">
                              <w:rPr>
                                <w:rFonts w:ascii="Century Gothic" w:hAnsi="Century Gothic" w:cs="Century Gothic"/>
                                <w:b/>
                                <w:bCs/>
                                <w:color w:val="000000"/>
                                <w:sz w:val="32"/>
                                <w:szCs w:val="32"/>
                              </w:rPr>
                              <w:t xml:space="preserve">CÓDIGO: </w:t>
                            </w:r>
                            <w:r w:rsidRPr="009D1ADA">
                              <w:rPr>
                                <w:rFonts w:ascii="Century Gothic" w:hAnsi="Century Gothic" w:cs="Century Gothic"/>
                                <w:b/>
                                <w:bCs/>
                                <w:color w:val="000000"/>
                                <w:sz w:val="32"/>
                                <w:szCs w:val="32"/>
                              </w:rPr>
                              <w:t>C</w:t>
                            </w:r>
                            <w:r>
                              <w:rPr>
                                <w:rFonts w:ascii="Century Gothic" w:hAnsi="Century Gothic" w:cs="Century Gothic"/>
                                <w:b/>
                                <w:bCs/>
                                <w:color w:val="000000"/>
                                <w:sz w:val="32"/>
                                <w:szCs w:val="32"/>
                              </w:rPr>
                              <w:t>OX-DSP-2-15</w:t>
                            </w:r>
                          </w:p>
                          <w:p w14:paraId="01B0A47B" w14:textId="087A6446" w:rsidR="00852845" w:rsidRPr="00574BFC" w:rsidRDefault="00852845" w:rsidP="00CE2033">
                            <w:pPr>
                              <w:autoSpaceDE w:val="0"/>
                              <w:autoSpaceDN w:val="0"/>
                              <w:adjustRightInd w:val="0"/>
                              <w:ind w:left="142"/>
                              <w:jc w:val="center"/>
                              <w:rPr>
                                <w:rFonts w:ascii="Century Gothic" w:hAnsi="Century Gothic" w:cs="Arial"/>
                                <w:b/>
                                <w:sz w:val="28"/>
                              </w:rPr>
                            </w:pPr>
                            <w:r>
                              <w:rPr>
                                <w:rFonts w:ascii="Century Gothic" w:hAnsi="Century Gothic" w:cs="Century Gothic"/>
                                <w:b/>
                                <w:bCs/>
                                <w:color w:val="000000"/>
                                <w:sz w:val="32"/>
                                <w:szCs w:val="32"/>
                              </w:rPr>
                              <w:t>(</w:t>
                            </w:r>
                            <w:proofErr w:type="gramStart"/>
                            <w:r>
                              <w:rPr>
                                <w:rFonts w:ascii="Century Gothic" w:hAnsi="Century Gothic" w:cs="Arial"/>
                                <w:b/>
                                <w:sz w:val="28"/>
                              </w:rPr>
                              <w:t>PRIMERA</w:t>
                            </w:r>
                            <w:r w:rsidRPr="00574BFC">
                              <w:rPr>
                                <w:rFonts w:ascii="Century Gothic" w:hAnsi="Century Gothic" w:cs="Arial"/>
                                <w:b/>
                                <w:sz w:val="28"/>
                              </w:rPr>
                              <w:t xml:space="preserve">  CONVOCATORIA</w:t>
                            </w:r>
                            <w:proofErr w:type="gramEnd"/>
                            <w:r w:rsidRPr="00574BFC">
                              <w:rPr>
                                <w:rFonts w:ascii="Century Gothic" w:hAnsi="Century Gothic" w:cs="Arial"/>
                                <w:b/>
                                <w:sz w:val="28"/>
                              </w:rPr>
                              <w:t>)</w:t>
                            </w:r>
                          </w:p>
                          <w:p w14:paraId="70A2BB67" w14:textId="77777777" w:rsidR="00852845" w:rsidRDefault="00852845" w:rsidP="00BC21BB">
                            <w:pPr>
                              <w:ind w:left="142" w:right="931"/>
                              <w:jc w:val="center"/>
                              <w:rPr>
                                <w:rFonts w:ascii="Century Gothic" w:hAnsi="Century Gothic"/>
                                <w:lang w:val="es-ES_tradnl"/>
                              </w:rPr>
                            </w:pPr>
                          </w:p>
                          <w:p w14:paraId="2DFC4B84" w14:textId="77777777" w:rsidR="00852845" w:rsidRDefault="00852845" w:rsidP="00BC21BB">
                            <w:pPr>
                              <w:ind w:left="142" w:right="931"/>
                              <w:jc w:val="center"/>
                              <w:rPr>
                                <w:rFonts w:ascii="Century Gothic" w:hAnsi="Century Gothic"/>
                                <w:lang w:val="es-ES_tradnl"/>
                              </w:rPr>
                            </w:pPr>
                          </w:p>
                          <w:p w14:paraId="42E9E37D" w14:textId="77777777" w:rsidR="00852845" w:rsidRDefault="00852845" w:rsidP="00BC21BB">
                            <w:pPr>
                              <w:ind w:left="142" w:right="931"/>
                              <w:jc w:val="center"/>
                              <w:rPr>
                                <w:rFonts w:ascii="Century Gothic" w:hAnsi="Century Gothic"/>
                                <w:lang w:val="es-ES_tradnl"/>
                              </w:rPr>
                            </w:pPr>
                          </w:p>
                          <w:p w14:paraId="21C918C4" w14:textId="77777777" w:rsidR="00852845" w:rsidRDefault="00852845" w:rsidP="00BC21BB">
                            <w:pPr>
                              <w:ind w:right="930"/>
                              <w:jc w:val="center"/>
                              <w:rPr>
                                <w:rFonts w:ascii="Century Gothic" w:hAnsi="Century Gothic"/>
                                <w:lang w:val="es-ES_tradnl"/>
                              </w:rPr>
                            </w:pPr>
                            <w:r>
                              <w:rPr>
                                <w:rFonts w:ascii="Century Gothic" w:hAnsi="Century Gothic"/>
                                <w:lang w:val="es-ES_tradnl"/>
                              </w:rPr>
                              <w:t xml:space="preserve">             </w:t>
                            </w:r>
                          </w:p>
                          <w:p w14:paraId="3AC7CF53" w14:textId="29520F10" w:rsidR="00852845" w:rsidRPr="00574BFC" w:rsidRDefault="00852845" w:rsidP="00BC21BB">
                            <w:pPr>
                              <w:ind w:right="930"/>
                              <w:jc w:val="center"/>
                              <w:rPr>
                                <w:rFonts w:ascii="Century Gothic" w:hAnsi="Century Gothic"/>
                                <w:sz w:val="24"/>
                                <w:lang w:val="es-ES_tradnl"/>
                              </w:rPr>
                            </w:pPr>
                            <w:r w:rsidRPr="00574BFC">
                              <w:rPr>
                                <w:rFonts w:ascii="Century Gothic" w:hAnsi="Century Gothic"/>
                                <w:sz w:val="24"/>
                                <w:lang w:val="es-ES_tradnl"/>
                              </w:rPr>
                              <w:t xml:space="preserve">                  </w:t>
                            </w:r>
                            <w:r>
                              <w:rPr>
                                <w:rFonts w:ascii="Century Gothic" w:hAnsi="Century Gothic"/>
                                <w:sz w:val="24"/>
                                <w:lang w:val="es-ES_tradnl"/>
                              </w:rPr>
                              <w:t>Santa Cruz - Bolivia</w:t>
                            </w:r>
                          </w:p>
                          <w:p w14:paraId="1E697EDE" w14:textId="77777777" w:rsidR="00852845" w:rsidRPr="009C5A35" w:rsidRDefault="00852845" w:rsidP="00BC21BB">
                            <w:pPr>
                              <w:ind w:right="930"/>
                              <w:jc w:val="center"/>
                              <w:rPr>
                                <w:rFonts w:ascii="Century Gothic" w:hAnsi="Century Gothic"/>
                                <w:lang w:val="es-ES_tradn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1DF5E4AB" id="AutoShape 2" o:spid="_x0000_s1026" style="position:absolute;margin-left:-22.8pt;margin-top:19.2pt;width:494pt;height:615.75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3720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">
                <v:shadow on="t" color="#333" offset="6pt,6pt"/>
                <v:textbox>
                  <w:txbxContent>
                    <w:p w14:paraId="7F020AC0" w14:textId="77777777" w:rsidR="00852845" w:rsidRDefault="00852845" w:rsidP="00BC21BB">
                      <w:pPr>
                        <w:pStyle w:val="Ttulo1"/>
                        <w:ind w:left="142"/>
                        <w:jc w:val="center"/>
                        <w:rPr>
                          <w:rFonts w:ascii="Century Gothic" w:hAnsi="Century Gothic"/>
                          <w:szCs w:val="28"/>
                        </w:rPr>
                      </w:pPr>
                    </w:p>
                    <w:p w14:paraId="3F3CE0F3" w14:textId="77777777" w:rsidR="00852845" w:rsidRDefault="00852845" w:rsidP="00BC21BB">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14:paraId="1D8E9AD4" w14:textId="77777777" w:rsidR="00852845" w:rsidRDefault="00852845" w:rsidP="00196858"/>
                    <w:p w14:paraId="02D6749C" w14:textId="77777777" w:rsidR="00852845" w:rsidRPr="00196858" w:rsidRDefault="00852845" w:rsidP="00196858"/>
                    <w:p w14:paraId="784443FC" w14:textId="77777777" w:rsidR="00852845" w:rsidRDefault="00852845" w:rsidP="00BC21BB">
                      <w:pPr>
                        <w:ind w:left="142"/>
                        <w:jc w:val="center"/>
                        <w:rPr>
                          <w:rFonts w:ascii="Verdana" w:hAnsi="Verdana"/>
                          <w:b/>
                        </w:rPr>
                      </w:pPr>
                      <w:r>
                        <w:rPr>
                          <w:rFonts w:ascii="Century Gothic" w:hAnsi="Century Gothic"/>
                          <w:b/>
                          <w:noProof/>
                          <w:lang w:val="es-BO" w:eastAsia="es-BO"/>
                        </w:rPr>
                        <w:drawing>
                          <wp:inline distT="0" distB="0" distL="0" distR="0" wp14:anchorId="17B0F1A2" wp14:editId="7A329449">
                            <wp:extent cx="2210463" cy="1501491"/>
                            <wp:effectExtent l="0" t="0" r="0" b="381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14:paraId="6DF1070B" w14:textId="77777777" w:rsidR="00852845" w:rsidRPr="00FA6B6B" w:rsidRDefault="00852845" w:rsidP="00BC21BB">
                      <w:pPr>
                        <w:ind w:left="142"/>
                        <w:jc w:val="center"/>
                        <w:rPr>
                          <w:rFonts w:ascii="Verdana" w:hAnsi="Verdana"/>
                          <w:b/>
                          <w:sz w:val="28"/>
                          <w:szCs w:val="28"/>
                        </w:rPr>
                      </w:pPr>
                    </w:p>
                    <w:p w14:paraId="52A82283" w14:textId="77777777" w:rsidR="00852845" w:rsidRDefault="00852845" w:rsidP="00BC21BB">
                      <w:pPr>
                        <w:ind w:left="142"/>
                        <w:jc w:val="center"/>
                        <w:rPr>
                          <w:rFonts w:ascii="Century Gothic" w:hAnsi="Century Gothic" w:cs="Arial"/>
                          <w:b/>
                          <w:sz w:val="32"/>
                          <w:szCs w:val="32"/>
                          <w:lang w:val="es-MX"/>
                        </w:rPr>
                      </w:pPr>
                      <w:r w:rsidRPr="00811D4C">
                        <w:rPr>
                          <w:rFonts w:ascii="Century Gothic" w:hAnsi="Century Gothic" w:cs="Arial"/>
                          <w:b/>
                          <w:sz w:val="32"/>
                          <w:szCs w:val="32"/>
                          <w:lang w:val="es-MX"/>
                        </w:rPr>
                        <w:t>DOCUMENTO BASE DE CONTRATACIÓN</w:t>
                      </w:r>
                      <w:r>
                        <w:rPr>
                          <w:rFonts w:ascii="Century Gothic" w:hAnsi="Century Gothic" w:cs="Arial"/>
                          <w:b/>
                          <w:sz w:val="32"/>
                          <w:szCs w:val="32"/>
                          <w:lang w:val="es-MX"/>
                        </w:rPr>
                        <w:t xml:space="preserve"> </w:t>
                      </w:r>
                    </w:p>
                    <w:p w14:paraId="2E5CA238" w14:textId="77777777" w:rsidR="00852845" w:rsidRDefault="00852845" w:rsidP="00BC21BB">
                      <w:pPr>
                        <w:ind w:left="142"/>
                        <w:jc w:val="center"/>
                        <w:rPr>
                          <w:rFonts w:ascii="Century Gothic" w:hAnsi="Century Gothic" w:cs="Arial"/>
                          <w:b/>
                          <w:sz w:val="32"/>
                          <w:szCs w:val="32"/>
                          <w:lang w:val="es-MX"/>
                        </w:rPr>
                      </w:pPr>
                    </w:p>
                    <w:p w14:paraId="24C1963E" w14:textId="77777777" w:rsidR="00852845" w:rsidRDefault="00852845" w:rsidP="00CE2033">
                      <w:pPr>
                        <w:ind w:left="142"/>
                        <w:jc w:val="center"/>
                        <w:rPr>
                          <w:rFonts w:ascii="Century Gothic" w:hAnsi="Century Gothic" w:cs="Arial"/>
                          <w:b/>
                          <w:sz w:val="32"/>
                          <w:szCs w:val="32"/>
                          <w:lang w:val="es-MX"/>
                        </w:rPr>
                      </w:pPr>
                      <w:r>
                        <w:rPr>
                          <w:rFonts w:ascii="Century Gothic" w:hAnsi="Century Gothic" w:cs="Arial"/>
                          <w:b/>
                          <w:sz w:val="32"/>
                          <w:szCs w:val="32"/>
                          <w:lang w:val="es-MX"/>
                        </w:rPr>
                        <w:t xml:space="preserve">REGLAMENTO DE CONTRATACIONES DE BIENES, OBRAS Y SERVICIOS ESPECIALIZADOS EN EL EXTRANJERO DE YPFB EN EL MARCO DEL D.S. 0224  </w:t>
                      </w:r>
                    </w:p>
                    <w:p w14:paraId="633292ED" w14:textId="77777777" w:rsidR="00852845" w:rsidRDefault="00852845" w:rsidP="00BC21BB">
                      <w:pPr>
                        <w:ind w:left="142"/>
                        <w:jc w:val="center"/>
                        <w:rPr>
                          <w:rFonts w:ascii="Century Gothic" w:hAnsi="Century Gothic" w:cs="Arial"/>
                          <w:b/>
                          <w:sz w:val="32"/>
                          <w:szCs w:val="32"/>
                          <w:lang w:val="es-MX"/>
                        </w:rPr>
                      </w:pPr>
                      <w:r>
                        <w:rPr>
                          <w:rFonts w:ascii="Century Gothic" w:hAnsi="Century Gothic" w:cs="Arial"/>
                          <w:b/>
                          <w:sz w:val="32"/>
                          <w:szCs w:val="32"/>
                          <w:lang w:val="es-MX"/>
                        </w:rPr>
                        <w:t xml:space="preserve">  </w:t>
                      </w:r>
                    </w:p>
                    <w:p w14:paraId="263B6ADC" w14:textId="77777777" w:rsidR="00852845" w:rsidRDefault="00852845" w:rsidP="00BC21BB">
                      <w:pPr>
                        <w:ind w:left="142"/>
                        <w:jc w:val="center"/>
                        <w:rPr>
                          <w:rFonts w:ascii="Century Gothic" w:hAnsi="Century Gothic" w:cs="Arial"/>
                          <w:b/>
                          <w:sz w:val="32"/>
                          <w:szCs w:val="32"/>
                          <w:lang w:val="es-MX"/>
                        </w:rPr>
                      </w:pPr>
                    </w:p>
                    <w:p w14:paraId="3EFF7A0C" w14:textId="205A518B" w:rsidR="00852845" w:rsidRPr="00811D4C" w:rsidRDefault="00852845" w:rsidP="00CE2033">
                      <w:pPr>
                        <w:ind w:left="142"/>
                        <w:jc w:val="center"/>
                        <w:rPr>
                          <w:rFonts w:ascii="Century Gothic" w:hAnsi="Century Gothic"/>
                          <w:b/>
                        </w:rPr>
                      </w:pPr>
                      <w:r w:rsidRPr="000F16BE">
                        <w:rPr>
                          <w:rFonts w:ascii="Century Gothic" w:hAnsi="Century Gothic" w:cs="Arial"/>
                          <w:b/>
                          <w:sz w:val="32"/>
                          <w:szCs w:val="32"/>
                          <w:lang w:val="es-MX"/>
                        </w:rPr>
                        <w:t>MODALIDAD</w:t>
                      </w:r>
                      <w:r>
                        <w:rPr>
                          <w:rFonts w:ascii="Century Gothic" w:hAnsi="Century Gothic" w:cs="Arial"/>
                          <w:b/>
                          <w:sz w:val="32"/>
                          <w:szCs w:val="32"/>
                          <w:lang w:val="es-MX"/>
                        </w:rPr>
                        <w:t>:</w:t>
                      </w:r>
                      <w:r w:rsidRPr="000F16BE">
                        <w:rPr>
                          <w:rFonts w:ascii="Century Gothic" w:hAnsi="Century Gothic" w:cs="Arial"/>
                          <w:b/>
                          <w:sz w:val="32"/>
                          <w:szCs w:val="32"/>
                          <w:lang w:val="es-MX"/>
                        </w:rPr>
                        <w:t xml:space="preserve"> COMPARACIÓN DE OFERTAS</w:t>
                      </w:r>
                    </w:p>
                    <w:p w14:paraId="69F9FB31" w14:textId="77777777" w:rsidR="00852845" w:rsidRPr="00536091" w:rsidRDefault="00852845" w:rsidP="00025300">
                      <w:pPr>
                        <w:ind w:left="142"/>
                        <w:jc w:val="center"/>
                        <w:rPr>
                          <w:rFonts w:ascii="Century Gothic" w:hAnsi="Century Gothic" w:cs="Arial"/>
                          <w:b/>
                          <w:bCs/>
                          <w:sz w:val="24"/>
                          <w:szCs w:val="24"/>
                        </w:rPr>
                      </w:pPr>
                    </w:p>
                    <w:p w14:paraId="36268907" w14:textId="0F600891" w:rsidR="00852845" w:rsidRPr="00536091" w:rsidRDefault="00852845" w:rsidP="009D1ADA">
                      <w:pPr>
                        <w:autoSpaceDE w:val="0"/>
                        <w:autoSpaceDN w:val="0"/>
                        <w:adjustRightInd w:val="0"/>
                        <w:ind w:left="142"/>
                        <w:jc w:val="center"/>
                        <w:rPr>
                          <w:rFonts w:ascii="Century Gothic" w:hAnsi="Century Gothic" w:cs="Century Gothic"/>
                          <w:b/>
                          <w:bCs/>
                          <w:color w:val="000000"/>
                          <w:sz w:val="32"/>
                          <w:szCs w:val="32"/>
                        </w:rPr>
                      </w:pPr>
                      <w:r>
                        <w:rPr>
                          <w:rFonts w:ascii="Century Gothic" w:hAnsi="Century Gothic" w:cs="Century Gothic"/>
                          <w:b/>
                          <w:bCs/>
                          <w:color w:val="000000"/>
                          <w:sz w:val="32"/>
                          <w:szCs w:val="32"/>
                        </w:rPr>
                        <w:t>OBJETO</w:t>
                      </w:r>
                      <w:r w:rsidRPr="00536091">
                        <w:rPr>
                          <w:rFonts w:ascii="Century Gothic" w:hAnsi="Century Gothic" w:cs="Century Gothic"/>
                          <w:b/>
                          <w:bCs/>
                          <w:color w:val="000000"/>
                          <w:sz w:val="32"/>
                          <w:szCs w:val="32"/>
                        </w:rPr>
                        <w:t xml:space="preserve">: </w:t>
                      </w:r>
                      <w:r>
                        <w:rPr>
                          <w:rFonts w:ascii="Century Gothic" w:hAnsi="Century Gothic" w:cs="Century Gothic"/>
                          <w:b/>
                          <w:bCs/>
                          <w:color w:val="000000"/>
                          <w:sz w:val="32"/>
                          <w:szCs w:val="32"/>
                        </w:rPr>
                        <w:t>ADQUISICIÓN DE TUBERÍAS DE PERFORACIÓN DE 5”</w:t>
                      </w:r>
                    </w:p>
                    <w:p w14:paraId="7F639F8A" w14:textId="4F5C4A28" w:rsidR="00852845" w:rsidRDefault="00852845" w:rsidP="009D1ADA">
                      <w:pPr>
                        <w:autoSpaceDE w:val="0"/>
                        <w:autoSpaceDN w:val="0"/>
                        <w:adjustRightInd w:val="0"/>
                        <w:ind w:left="142"/>
                        <w:jc w:val="center"/>
                        <w:rPr>
                          <w:rFonts w:ascii="Century Gothic" w:hAnsi="Century Gothic" w:cs="Century Gothic"/>
                          <w:b/>
                          <w:bCs/>
                          <w:color w:val="000000"/>
                          <w:sz w:val="32"/>
                          <w:szCs w:val="32"/>
                        </w:rPr>
                      </w:pPr>
                    </w:p>
                    <w:p w14:paraId="55CBDA16" w14:textId="77777777" w:rsidR="00852845" w:rsidRDefault="00852845" w:rsidP="00CE2033">
                      <w:pPr>
                        <w:autoSpaceDE w:val="0"/>
                        <w:autoSpaceDN w:val="0"/>
                        <w:adjustRightInd w:val="0"/>
                        <w:ind w:left="142"/>
                        <w:jc w:val="center"/>
                        <w:rPr>
                          <w:rFonts w:ascii="Century Gothic" w:hAnsi="Century Gothic" w:cs="Century Gothic"/>
                          <w:b/>
                          <w:bCs/>
                          <w:color w:val="000000"/>
                          <w:sz w:val="32"/>
                          <w:szCs w:val="32"/>
                        </w:rPr>
                      </w:pPr>
                      <w:r w:rsidRPr="00536091">
                        <w:rPr>
                          <w:rFonts w:ascii="Century Gothic" w:hAnsi="Century Gothic" w:cs="Century Gothic"/>
                          <w:b/>
                          <w:bCs/>
                          <w:color w:val="000000"/>
                          <w:sz w:val="32"/>
                          <w:szCs w:val="32"/>
                        </w:rPr>
                        <w:t xml:space="preserve">CÓDIGO: </w:t>
                      </w:r>
                      <w:r w:rsidRPr="009D1ADA">
                        <w:rPr>
                          <w:rFonts w:ascii="Century Gothic" w:hAnsi="Century Gothic" w:cs="Century Gothic"/>
                          <w:b/>
                          <w:bCs/>
                          <w:color w:val="000000"/>
                          <w:sz w:val="32"/>
                          <w:szCs w:val="32"/>
                        </w:rPr>
                        <w:t>C</w:t>
                      </w:r>
                      <w:r>
                        <w:rPr>
                          <w:rFonts w:ascii="Century Gothic" w:hAnsi="Century Gothic" w:cs="Century Gothic"/>
                          <w:b/>
                          <w:bCs/>
                          <w:color w:val="000000"/>
                          <w:sz w:val="32"/>
                          <w:szCs w:val="32"/>
                        </w:rPr>
                        <w:t>OX-DSP-2-15</w:t>
                      </w:r>
                    </w:p>
                    <w:p w14:paraId="01B0A47B" w14:textId="087A6446" w:rsidR="00852845" w:rsidRPr="00574BFC" w:rsidRDefault="00852845" w:rsidP="00CE2033">
                      <w:pPr>
                        <w:autoSpaceDE w:val="0"/>
                        <w:autoSpaceDN w:val="0"/>
                        <w:adjustRightInd w:val="0"/>
                        <w:ind w:left="142"/>
                        <w:jc w:val="center"/>
                        <w:rPr>
                          <w:rFonts w:ascii="Century Gothic" w:hAnsi="Century Gothic" w:cs="Arial"/>
                          <w:b/>
                          <w:sz w:val="28"/>
                        </w:rPr>
                      </w:pPr>
                      <w:r>
                        <w:rPr>
                          <w:rFonts w:ascii="Century Gothic" w:hAnsi="Century Gothic" w:cs="Century Gothic"/>
                          <w:b/>
                          <w:bCs/>
                          <w:color w:val="000000"/>
                          <w:sz w:val="32"/>
                          <w:szCs w:val="32"/>
                        </w:rPr>
                        <w:t>(</w:t>
                      </w:r>
                      <w:proofErr w:type="gramStart"/>
                      <w:r>
                        <w:rPr>
                          <w:rFonts w:ascii="Century Gothic" w:hAnsi="Century Gothic" w:cs="Arial"/>
                          <w:b/>
                          <w:sz w:val="28"/>
                        </w:rPr>
                        <w:t>PRIMERA</w:t>
                      </w:r>
                      <w:r w:rsidRPr="00574BFC">
                        <w:rPr>
                          <w:rFonts w:ascii="Century Gothic" w:hAnsi="Century Gothic" w:cs="Arial"/>
                          <w:b/>
                          <w:sz w:val="28"/>
                        </w:rPr>
                        <w:t xml:space="preserve">  CONVOCATORIA</w:t>
                      </w:r>
                      <w:proofErr w:type="gramEnd"/>
                      <w:r w:rsidRPr="00574BFC">
                        <w:rPr>
                          <w:rFonts w:ascii="Century Gothic" w:hAnsi="Century Gothic" w:cs="Arial"/>
                          <w:b/>
                          <w:sz w:val="28"/>
                        </w:rPr>
                        <w:t>)</w:t>
                      </w:r>
                    </w:p>
                    <w:p w14:paraId="70A2BB67" w14:textId="77777777" w:rsidR="00852845" w:rsidRDefault="00852845" w:rsidP="00BC21BB">
                      <w:pPr>
                        <w:ind w:left="142" w:right="931"/>
                        <w:jc w:val="center"/>
                        <w:rPr>
                          <w:rFonts w:ascii="Century Gothic" w:hAnsi="Century Gothic"/>
                          <w:lang w:val="es-ES_tradnl"/>
                        </w:rPr>
                      </w:pPr>
                    </w:p>
                    <w:p w14:paraId="2DFC4B84" w14:textId="77777777" w:rsidR="00852845" w:rsidRDefault="00852845" w:rsidP="00BC21BB">
                      <w:pPr>
                        <w:ind w:left="142" w:right="931"/>
                        <w:jc w:val="center"/>
                        <w:rPr>
                          <w:rFonts w:ascii="Century Gothic" w:hAnsi="Century Gothic"/>
                          <w:lang w:val="es-ES_tradnl"/>
                        </w:rPr>
                      </w:pPr>
                    </w:p>
                    <w:p w14:paraId="42E9E37D" w14:textId="77777777" w:rsidR="00852845" w:rsidRDefault="00852845" w:rsidP="00BC21BB">
                      <w:pPr>
                        <w:ind w:left="142" w:right="931"/>
                        <w:jc w:val="center"/>
                        <w:rPr>
                          <w:rFonts w:ascii="Century Gothic" w:hAnsi="Century Gothic"/>
                          <w:lang w:val="es-ES_tradnl"/>
                        </w:rPr>
                      </w:pPr>
                    </w:p>
                    <w:p w14:paraId="21C918C4" w14:textId="77777777" w:rsidR="00852845" w:rsidRDefault="00852845" w:rsidP="00BC21BB">
                      <w:pPr>
                        <w:ind w:right="930"/>
                        <w:jc w:val="center"/>
                        <w:rPr>
                          <w:rFonts w:ascii="Century Gothic" w:hAnsi="Century Gothic"/>
                          <w:lang w:val="es-ES_tradnl"/>
                        </w:rPr>
                      </w:pPr>
                      <w:r>
                        <w:rPr>
                          <w:rFonts w:ascii="Century Gothic" w:hAnsi="Century Gothic"/>
                          <w:lang w:val="es-ES_tradnl"/>
                        </w:rPr>
                        <w:t xml:space="preserve">             </w:t>
                      </w:r>
                    </w:p>
                    <w:p w14:paraId="3AC7CF53" w14:textId="29520F10" w:rsidR="00852845" w:rsidRPr="00574BFC" w:rsidRDefault="00852845" w:rsidP="00BC21BB">
                      <w:pPr>
                        <w:ind w:right="930"/>
                        <w:jc w:val="center"/>
                        <w:rPr>
                          <w:rFonts w:ascii="Century Gothic" w:hAnsi="Century Gothic"/>
                          <w:sz w:val="24"/>
                          <w:lang w:val="es-ES_tradnl"/>
                        </w:rPr>
                      </w:pPr>
                      <w:r w:rsidRPr="00574BFC">
                        <w:rPr>
                          <w:rFonts w:ascii="Century Gothic" w:hAnsi="Century Gothic"/>
                          <w:sz w:val="24"/>
                          <w:lang w:val="es-ES_tradnl"/>
                        </w:rPr>
                        <w:t xml:space="preserve">                  </w:t>
                      </w:r>
                      <w:r>
                        <w:rPr>
                          <w:rFonts w:ascii="Century Gothic" w:hAnsi="Century Gothic"/>
                          <w:sz w:val="24"/>
                          <w:lang w:val="es-ES_tradnl"/>
                        </w:rPr>
                        <w:t>Santa Cruz - Bolivia</w:t>
                      </w:r>
                    </w:p>
                    <w:p w14:paraId="1E697EDE" w14:textId="77777777" w:rsidR="00852845" w:rsidRPr="009C5A35" w:rsidRDefault="00852845" w:rsidP="00BC21BB">
                      <w:pPr>
                        <w:ind w:right="930"/>
                        <w:jc w:val="center"/>
                        <w:rPr>
                          <w:rFonts w:ascii="Century Gothic" w:hAnsi="Century Gothic"/>
                          <w:lang w:val="es-ES_tradnl"/>
                        </w:rPr>
                      </w:pPr>
                    </w:p>
                  </w:txbxContent>
                </v:textbox>
              </v:roundrect>
            </w:pict>
          </mc:Fallback>
        </mc:AlternateContent>
      </w:r>
      <w:r w:rsidR="00237D3E" w:rsidRPr="00436E15">
        <w:br w:type="page"/>
      </w:r>
    </w:p>
    <w:tbl>
      <w:tblPr>
        <w:tblW w:w="10234" w:type="dxa"/>
        <w:tblInd w:w="-45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1998"/>
        <w:gridCol w:w="6382"/>
        <w:gridCol w:w="1854"/>
      </w:tblGrid>
      <w:tr w:rsidR="00BC21BB" w:rsidRPr="00EC5007" w14:paraId="4D05F864" w14:textId="77777777" w:rsidTr="00230EBC">
        <w:trPr>
          <w:trHeight w:val="1213"/>
        </w:trPr>
        <w:tc>
          <w:tcPr>
            <w:tcW w:w="1985" w:type="dxa"/>
            <w:tcBorders>
              <w:top w:val="single" w:sz="4" w:space="0" w:color="000000"/>
              <w:left w:val="single" w:sz="4" w:space="0" w:color="000000"/>
              <w:bottom w:val="single" w:sz="4" w:space="0" w:color="000000"/>
              <w:right w:val="single" w:sz="4" w:space="0" w:color="000000"/>
            </w:tcBorders>
            <w:vAlign w:val="center"/>
          </w:tcPr>
          <w:p w14:paraId="334ABC59" w14:textId="77777777" w:rsidR="00BC21BB" w:rsidRPr="00EC5007" w:rsidRDefault="00BC21BB" w:rsidP="00A54E5E">
            <w:pPr>
              <w:jc w:val="both"/>
              <w:rPr>
                <w:sz w:val="16"/>
                <w:szCs w:val="16"/>
              </w:rPr>
            </w:pPr>
            <w:r>
              <w:lastRenderedPageBreak/>
              <w:br w:type="page"/>
            </w:r>
            <w:r>
              <w:rPr>
                <w:noProof/>
                <w:sz w:val="16"/>
                <w:szCs w:val="16"/>
                <w:lang w:val="es-CO" w:eastAsia="es-CO"/>
              </w:rPr>
              <w:t xml:space="preserve">     </w:t>
            </w:r>
            <w:r w:rsidR="00FA640B">
              <w:rPr>
                <w:noProof/>
                <w:sz w:val="16"/>
                <w:szCs w:val="16"/>
                <w:lang w:val="es-BO" w:eastAsia="es-BO"/>
              </w:rPr>
              <w:drawing>
                <wp:inline distT="0" distB="0" distL="0" distR="0" wp14:anchorId="566F2B9A" wp14:editId="01E8A12B">
                  <wp:extent cx="1131743" cy="691621"/>
                  <wp:effectExtent l="0" t="0" r="0" b="0"/>
                  <wp:docPr id="3" name="Imagen 3" descr="escud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descr="escudo"/>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131538" cy="691496"/>
                          </a:xfrm>
                          <a:prstGeom prst="rect">
                            <a:avLst/>
                          </a:prstGeom>
                          <a:noFill/>
                          <a:ln>
                            <a:noFill/>
                          </a:ln>
                        </pic:spPr>
                      </pic:pic>
                    </a:graphicData>
                  </a:graphic>
                </wp:inline>
              </w:drawing>
            </w:r>
          </w:p>
        </w:tc>
        <w:tc>
          <w:tcPr>
            <w:tcW w:w="6395" w:type="dxa"/>
            <w:tcBorders>
              <w:top w:val="nil"/>
              <w:left w:val="single" w:sz="4" w:space="0" w:color="000000"/>
              <w:bottom w:val="nil"/>
              <w:right w:val="single" w:sz="4" w:space="0" w:color="000000"/>
            </w:tcBorders>
            <w:vAlign w:val="center"/>
          </w:tcPr>
          <w:p w14:paraId="55285EB9" w14:textId="77777777" w:rsidR="00BC21BB" w:rsidRPr="00FA640B" w:rsidRDefault="00BC21BB" w:rsidP="00BC21BB">
            <w:pPr>
              <w:jc w:val="center"/>
              <w:rPr>
                <w:rFonts w:ascii="Verdana" w:hAnsi="Verdana"/>
                <w:b/>
                <w:sz w:val="28"/>
                <w:szCs w:val="28"/>
              </w:rPr>
            </w:pPr>
            <w:r w:rsidRPr="00FA640B">
              <w:rPr>
                <w:rFonts w:ascii="Verdana" w:hAnsi="Verdana"/>
                <w:b/>
                <w:sz w:val="22"/>
                <w:szCs w:val="28"/>
              </w:rPr>
              <w:t>Yacimientos Petrolíferos Fiscales Bolivianos</w:t>
            </w:r>
          </w:p>
        </w:tc>
        <w:tc>
          <w:tcPr>
            <w:tcW w:w="1854" w:type="dxa"/>
            <w:tcBorders>
              <w:top w:val="single" w:sz="4" w:space="0" w:color="000000"/>
              <w:left w:val="single" w:sz="4" w:space="0" w:color="000000"/>
              <w:bottom w:val="single" w:sz="4" w:space="0" w:color="000000"/>
              <w:right w:val="single" w:sz="4" w:space="0" w:color="000000"/>
            </w:tcBorders>
            <w:vAlign w:val="center"/>
          </w:tcPr>
          <w:p w14:paraId="08C6C87C" w14:textId="77777777" w:rsidR="00BC21BB" w:rsidRPr="00DD1FBC" w:rsidRDefault="00FA640B" w:rsidP="00A54E5E">
            <w:pPr>
              <w:jc w:val="center"/>
              <w:rPr>
                <w:sz w:val="6"/>
                <w:szCs w:val="6"/>
              </w:rPr>
            </w:pPr>
            <w:r>
              <w:rPr>
                <w:rFonts w:ascii="Century Gothic" w:hAnsi="Century Gothic"/>
                <w:b/>
                <w:noProof/>
                <w:lang w:val="es-BO" w:eastAsia="es-BO"/>
              </w:rPr>
              <w:drawing>
                <wp:inline distT="0" distB="0" distL="0" distR="0" wp14:anchorId="547BA984" wp14:editId="2722FDF4">
                  <wp:extent cx="934872" cy="633858"/>
                  <wp:effectExtent l="0" t="0" r="0" b="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934991" cy="633939"/>
                          </a:xfrm>
                          <a:prstGeom prst="rect">
                            <a:avLst/>
                          </a:prstGeom>
                          <a:noFill/>
                          <a:ln>
                            <a:noFill/>
                          </a:ln>
                        </pic:spPr>
                      </pic:pic>
                    </a:graphicData>
                  </a:graphic>
                </wp:inline>
              </w:drawing>
            </w:r>
          </w:p>
        </w:tc>
      </w:tr>
    </w:tbl>
    <w:p w14:paraId="7916E8C5" w14:textId="77777777" w:rsidR="000A29BC" w:rsidRDefault="000A29BC" w:rsidP="00BC21BB">
      <w:pPr>
        <w:jc w:val="center"/>
        <w:rPr>
          <w:rFonts w:ascii="Verdana" w:hAnsi="Verdana" w:cs="Arial"/>
          <w:b/>
          <w:sz w:val="18"/>
          <w:szCs w:val="16"/>
        </w:rPr>
      </w:pPr>
    </w:p>
    <w:p w14:paraId="7EECC29A" w14:textId="77777777" w:rsidR="000A29BC" w:rsidRDefault="000A29BC" w:rsidP="00BC21BB">
      <w:pPr>
        <w:jc w:val="center"/>
        <w:rPr>
          <w:rFonts w:ascii="Verdana" w:hAnsi="Verdana" w:cs="Arial"/>
          <w:b/>
          <w:sz w:val="18"/>
          <w:szCs w:val="16"/>
        </w:rPr>
      </w:pPr>
    </w:p>
    <w:p w14:paraId="5BF283A8" w14:textId="77777777" w:rsidR="00E36BCF" w:rsidRDefault="00E36BCF" w:rsidP="00BC21BB">
      <w:pPr>
        <w:jc w:val="center"/>
        <w:rPr>
          <w:rFonts w:ascii="Verdana" w:hAnsi="Verdana" w:cs="Arial"/>
          <w:b/>
          <w:sz w:val="18"/>
          <w:szCs w:val="16"/>
        </w:rPr>
      </w:pPr>
    </w:p>
    <w:p w14:paraId="01B1ABA9" w14:textId="77777777" w:rsidR="00E36BCF" w:rsidRDefault="00E36BCF" w:rsidP="00E36BCF">
      <w:pPr>
        <w:jc w:val="center"/>
        <w:rPr>
          <w:rFonts w:ascii="Verdana" w:hAnsi="Verdana" w:cs="Arial"/>
          <w:b/>
          <w:sz w:val="16"/>
          <w:szCs w:val="16"/>
        </w:rPr>
      </w:pPr>
      <w:r>
        <w:rPr>
          <w:rFonts w:ascii="Verdana" w:hAnsi="Verdana" w:cs="Arial"/>
          <w:b/>
          <w:sz w:val="16"/>
          <w:szCs w:val="16"/>
        </w:rPr>
        <w:t>DATOS GENERALES DEL PROCESO</w:t>
      </w:r>
    </w:p>
    <w:p w14:paraId="18132DE4" w14:textId="77777777" w:rsidR="00E36BCF" w:rsidRDefault="00E36BCF" w:rsidP="00E36BCF">
      <w:pPr>
        <w:jc w:val="center"/>
        <w:rPr>
          <w:rFonts w:ascii="Verdana" w:hAnsi="Verdana" w:cs="Arial"/>
          <w:b/>
          <w:sz w:val="16"/>
          <w:szCs w:val="16"/>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357"/>
        <w:gridCol w:w="281"/>
        <w:gridCol w:w="4679"/>
      </w:tblGrid>
      <w:tr w:rsidR="00E36BCF" w:rsidRPr="00B46193" w14:paraId="53482EF3" w14:textId="77777777" w:rsidTr="00E36BCF">
        <w:trPr>
          <w:trHeight w:val="507"/>
        </w:trPr>
        <w:tc>
          <w:tcPr>
            <w:tcW w:w="9317" w:type="dxa"/>
            <w:gridSpan w:val="3"/>
            <w:tcBorders>
              <w:bottom w:val="single" w:sz="4" w:space="0" w:color="000000"/>
            </w:tcBorders>
            <w:shd w:val="clear" w:color="auto" w:fill="D9D9D9"/>
            <w:vAlign w:val="center"/>
          </w:tcPr>
          <w:p w14:paraId="13A24545" w14:textId="28025A0B" w:rsidR="00E36BCF" w:rsidRPr="00B46193" w:rsidRDefault="00E36BCF" w:rsidP="009D1ADA">
            <w:pPr>
              <w:jc w:val="center"/>
              <w:rPr>
                <w:rFonts w:ascii="Verdana" w:eastAsia="Calibri" w:hAnsi="Verdana" w:cs="Arial"/>
                <w:b/>
                <w:sz w:val="16"/>
                <w:szCs w:val="16"/>
              </w:rPr>
            </w:pPr>
            <w:r w:rsidRPr="00B46193">
              <w:rPr>
                <w:rFonts w:ascii="Verdana" w:eastAsia="Calibri" w:hAnsi="Verdana" w:cs="Arial"/>
                <w:b/>
                <w:sz w:val="16"/>
                <w:szCs w:val="16"/>
              </w:rPr>
              <w:t xml:space="preserve">DATOS GENERALES DEL PROCESO DE </w:t>
            </w:r>
            <w:r w:rsidR="009D1ADA" w:rsidRPr="00B46193">
              <w:rPr>
                <w:rFonts w:ascii="Verdana" w:eastAsia="Calibri" w:hAnsi="Verdana" w:cs="Arial"/>
                <w:b/>
                <w:sz w:val="16"/>
                <w:szCs w:val="16"/>
              </w:rPr>
              <w:t>CONTRATACIÓN</w:t>
            </w:r>
          </w:p>
        </w:tc>
      </w:tr>
      <w:tr w:rsidR="00E36BCF" w:rsidRPr="005D01E3" w14:paraId="2E473975" w14:textId="77777777" w:rsidTr="00E36BCF">
        <w:trPr>
          <w:trHeight w:val="426"/>
        </w:trPr>
        <w:tc>
          <w:tcPr>
            <w:tcW w:w="4357" w:type="dxa"/>
            <w:tcBorders>
              <w:top w:val="single" w:sz="4" w:space="0" w:color="auto"/>
              <w:bottom w:val="single" w:sz="4" w:space="0" w:color="auto"/>
              <w:right w:val="single" w:sz="4" w:space="0" w:color="auto"/>
            </w:tcBorders>
            <w:shd w:val="clear" w:color="auto" w:fill="auto"/>
            <w:vAlign w:val="center"/>
          </w:tcPr>
          <w:p w14:paraId="133DF3AD" w14:textId="74D5B063" w:rsidR="00E36BCF" w:rsidRPr="005D01E3" w:rsidRDefault="009D1ADA" w:rsidP="005D5506">
            <w:pPr>
              <w:rPr>
                <w:rFonts w:ascii="Verdana" w:eastAsia="Calibri" w:hAnsi="Verdana" w:cs="Arial"/>
                <w:b/>
                <w:sz w:val="16"/>
                <w:szCs w:val="16"/>
              </w:rPr>
            </w:pPr>
            <w:r w:rsidRPr="005D01E3">
              <w:rPr>
                <w:rFonts w:ascii="Verdana" w:eastAsia="Calibri" w:hAnsi="Verdana" w:cs="Arial"/>
                <w:b/>
                <w:sz w:val="16"/>
                <w:szCs w:val="16"/>
              </w:rPr>
              <w:t>MÉTODO</w:t>
            </w:r>
            <w:r w:rsidR="00E36BCF" w:rsidRPr="005D01E3">
              <w:rPr>
                <w:rFonts w:ascii="Verdana" w:eastAsia="Calibri" w:hAnsi="Verdana" w:cs="Arial"/>
                <w:b/>
                <w:sz w:val="16"/>
                <w:szCs w:val="16"/>
              </w:rPr>
              <w:t xml:space="preserve"> DE SELECCIÓN </w:t>
            </w:r>
          </w:p>
        </w:tc>
        <w:tc>
          <w:tcPr>
            <w:tcW w:w="281" w:type="dxa"/>
            <w:tcBorders>
              <w:top w:val="single" w:sz="4" w:space="0" w:color="auto"/>
              <w:bottom w:val="single" w:sz="4" w:space="0" w:color="auto"/>
              <w:right w:val="single" w:sz="4" w:space="0" w:color="auto"/>
            </w:tcBorders>
            <w:shd w:val="clear" w:color="auto" w:fill="auto"/>
            <w:vAlign w:val="center"/>
          </w:tcPr>
          <w:p w14:paraId="4AB9EDB1" w14:textId="77777777" w:rsidR="00E36BCF" w:rsidRPr="005D01E3" w:rsidRDefault="00E36BCF" w:rsidP="005D5506">
            <w:pPr>
              <w:rPr>
                <w:rFonts w:ascii="Verdana" w:eastAsia="Calibri" w:hAnsi="Verdana" w:cs="Arial"/>
                <w:b/>
                <w:sz w:val="16"/>
                <w:szCs w:val="16"/>
              </w:rPr>
            </w:pPr>
            <w:r w:rsidRPr="005D01E3">
              <w:rPr>
                <w:rFonts w:ascii="Verdana" w:eastAsia="Calibri" w:hAnsi="Verdana" w:cs="Arial"/>
                <w:b/>
                <w:sz w:val="16"/>
                <w:szCs w:val="16"/>
              </w:rPr>
              <w:t>:</w:t>
            </w:r>
          </w:p>
          <w:p w14:paraId="59E081D5" w14:textId="77777777" w:rsidR="00E36BCF" w:rsidRPr="005D01E3" w:rsidRDefault="00E36BCF" w:rsidP="005D5506">
            <w:pPr>
              <w:jc w:val="center"/>
              <w:rPr>
                <w:rFonts w:ascii="Verdana" w:eastAsia="Calibri" w:hAnsi="Verdana" w:cs="Arial"/>
                <w:b/>
                <w:sz w:val="16"/>
                <w:szCs w:val="16"/>
              </w:rPr>
            </w:pPr>
          </w:p>
        </w:tc>
        <w:tc>
          <w:tcPr>
            <w:tcW w:w="4679" w:type="dxa"/>
            <w:tcBorders>
              <w:top w:val="single" w:sz="4" w:space="0" w:color="auto"/>
              <w:left w:val="single" w:sz="4" w:space="0" w:color="auto"/>
              <w:bottom w:val="single" w:sz="4" w:space="0" w:color="auto"/>
            </w:tcBorders>
            <w:shd w:val="clear" w:color="auto" w:fill="auto"/>
            <w:vAlign w:val="center"/>
          </w:tcPr>
          <w:p w14:paraId="14E19CC0" w14:textId="7F318D06" w:rsidR="00E36BCF" w:rsidRPr="00FD4EF7" w:rsidRDefault="009D1ADA" w:rsidP="005D5506">
            <w:pPr>
              <w:jc w:val="center"/>
              <w:rPr>
                <w:rFonts w:ascii="Verdana" w:eastAsia="Calibri" w:hAnsi="Verdana" w:cs="Arial"/>
                <w:b/>
                <w:i/>
                <w:sz w:val="16"/>
                <w:szCs w:val="12"/>
              </w:rPr>
            </w:pPr>
            <w:r w:rsidRPr="00FD4EF7">
              <w:rPr>
                <w:rFonts w:ascii="Verdana" w:eastAsia="Calibri" w:hAnsi="Verdana" w:cs="Arial"/>
                <w:b/>
                <w:i/>
                <w:sz w:val="16"/>
                <w:szCs w:val="12"/>
              </w:rPr>
              <w:t>Calidad, Propuesta Técnica y Costo.</w:t>
            </w:r>
          </w:p>
        </w:tc>
      </w:tr>
      <w:tr w:rsidR="00E36BCF" w:rsidRPr="005D01E3" w14:paraId="6155C4D0" w14:textId="77777777" w:rsidTr="00E36BCF">
        <w:trPr>
          <w:trHeight w:val="426"/>
        </w:trPr>
        <w:tc>
          <w:tcPr>
            <w:tcW w:w="4357" w:type="dxa"/>
            <w:tcBorders>
              <w:top w:val="single" w:sz="4" w:space="0" w:color="auto"/>
              <w:bottom w:val="single" w:sz="4" w:space="0" w:color="auto"/>
              <w:right w:val="single" w:sz="4" w:space="0" w:color="auto"/>
            </w:tcBorders>
            <w:shd w:val="clear" w:color="auto" w:fill="auto"/>
            <w:vAlign w:val="center"/>
          </w:tcPr>
          <w:p w14:paraId="68B647E4" w14:textId="266397BB" w:rsidR="00E36BCF" w:rsidRPr="005D01E3" w:rsidRDefault="00E36BCF" w:rsidP="005D5506">
            <w:pPr>
              <w:rPr>
                <w:rFonts w:ascii="Verdana" w:eastAsia="Calibri" w:hAnsi="Verdana" w:cs="Arial"/>
                <w:b/>
                <w:sz w:val="16"/>
                <w:szCs w:val="16"/>
              </w:rPr>
            </w:pPr>
            <w:r w:rsidRPr="005D01E3">
              <w:rPr>
                <w:rFonts w:ascii="Verdana" w:eastAsia="Calibri" w:hAnsi="Verdana" w:cs="Arial"/>
                <w:b/>
                <w:sz w:val="16"/>
                <w:szCs w:val="16"/>
              </w:rPr>
              <w:t xml:space="preserve">FORMA DE </w:t>
            </w:r>
            <w:r w:rsidR="009D1ADA" w:rsidRPr="005D01E3">
              <w:rPr>
                <w:rFonts w:ascii="Verdana" w:eastAsia="Calibri" w:hAnsi="Verdana" w:cs="Arial"/>
                <w:b/>
                <w:sz w:val="16"/>
                <w:szCs w:val="16"/>
              </w:rPr>
              <w:t>ADJUDICACIÓN</w:t>
            </w:r>
          </w:p>
        </w:tc>
        <w:tc>
          <w:tcPr>
            <w:tcW w:w="281" w:type="dxa"/>
            <w:tcBorders>
              <w:top w:val="single" w:sz="4" w:space="0" w:color="auto"/>
              <w:bottom w:val="single" w:sz="4" w:space="0" w:color="auto"/>
              <w:right w:val="single" w:sz="4" w:space="0" w:color="auto"/>
            </w:tcBorders>
            <w:shd w:val="clear" w:color="auto" w:fill="auto"/>
            <w:vAlign w:val="center"/>
          </w:tcPr>
          <w:p w14:paraId="33F0DC8E" w14:textId="77777777" w:rsidR="00E36BCF" w:rsidRPr="005D01E3" w:rsidRDefault="00E36BCF" w:rsidP="005D5506">
            <w:pPr>
              <w:rPr>
                <w:rFonts w:ascii="Verdana" w:eastAsia="Calibri" w:hAnsi="Verdana" w:cs="Arial"/>
                <w:b/>
                <w:sz w:val="16"/>
                <w:szCs w:val="16"/>
              </w:rPr>
            </w:pPr>
            <w:r w:rsidRPr="005D01E3">
              <w:rPr>
                <w:rFonts w:ascii="Verdana" w:eastAsia="Calibri" w:hAnsi="Verdana" w:cs="Arial"/>
                <w:b/>
                <w:sz w:val="16"/>
                <w:szCs w:val="16"/>
              </w:rPr>
              <w:t>:</w:t>
            </w:r>
          </w:p>
          <w:p w14:paraId="3A4A0E8D" w14:textId="77777777" w:rsidR="00E36BCF" w:rsidRPr="005D01E3" w:rsidRDefault="00E36BCF" w:rsidP="005D5506">
            <w:pPr>
              <w:jc w:val="center"/>
              <w:rPr>
                <w:rFonts w:ascii="Verdana" w:eastAsia="Calibri" w:hAnsi="Verdana" w:cs="Arial"/>
                <w:b/>
                <w:sz w:val="16"/>
                <w:szCs w:val="16"/>
              </w:rPr>
            </w:pPr>
          </w:p>
        </w:tc>
        <w:tc>
          <w:tcPr>
            <w:tcW w:w="4679" w:type="dxa"/>
            <w:tcBorders>
              <w:top w:val="single" w:sz="4" w:space="0" w:color="auto"/>
              <w:left w:val="single" w:sz="4" w:space="0" w:color="auto"/>
              <w:bottom w:val="single" w:sz="4" w:space="0" w:color="auto"/>
            </w:tcBorders>
            <w:shd w:val="clear" w:color="auto" w:fill="auto"/>
            <w:vAlign w:val="center"/>
          </w:tcPr>
          <w:p w14:paraId="461CFE54" w14:textId="2AFC26A7" w:rsidR="00E36BCF" w:rsidRPr="00FD4EF7" w:rsidRDefault="009D1ADA" w:rsidP="005D5506">
            <w:pPr>
              <w:jc w:val="center"/>
              <w:rPr>
                <w:rFonts w:ascii="Verdana" w:eastAsia="Calibri" w:hAnsi="Verdana" w:cs="Arial"/>
                <w:b/>
                <w:i/>
                <w:sz w:val="16"/>
                <w:szCs w:val="12"/>
              </w:rPr>
            </w:pPr>
            <w:r w:rsidRPr="00FD4EF7">
              <w:rPr>
                <w:rFonts w:ascii="Verdana" w:eastAsia="Calibri" w:hAnsi="Verdana" w:cs="Arial"/>
                <w:b/>
                <w:i/>
                <w:sz w:val="16"/>
                <w:szCs w:val="12"/>
              </w:rPr>
              <w:t>TOTAL</w:t>
            </w:r>
          </w:p>
        </w:tc>
      </w:tr>
      <w:tr w:rsidR="00E36BCF" w:rsidRPr="00B46193" w14:paraId="0D932333" w14:textId="77777777" w:rsidTr="00FF7F90">
        <w:trPr>
          <w:trHeight w:val="426"/>
        </w:trPr>
        <w:tc>
          <w:tcPr>
            <w:tcW w:w="4357" w:type="dxa"/>
            <w:tcBorders>
              <w:top w:val="single" w:sz="4" w:space="0" w:color="auto"/>
              <w:bottom w:val="single" w:sz="4" w:space="0" w:color="auto"/>
              <w:right w:val="single" w:sz="4" w:space="0" w:color="auto"/>
            </w:tcBorders>
            <w:shd w:val="clear" w:color="auto" w:fill="auto"/>
            <w:vAlign w:val="center"/>
          </w:tcPr>
          <w:p w14:paraId="326C59C6" w14:textId="7E8DCE77" w:rsidR="00E36BCF" w:rsidRPr="005D01E3" w:rsidRDefault="00E36BCF" w:rsidP="005D5506">
            <w:pPr>
              <w:rPr>
                <w:rFonts w:ascii="Verdana" w:eastAsia="Calibri" w:hAnsi="Verdana" w:cs="Arial"/>
                <w:b/>
                <w:sz w:val="16"/>
                <w:szCs w:val="16"/>
              </w:rPr>
            </w:pPr>
            <w:r w:rsidRPr="005D01E3">
              <w:rPr>
                <w:rFonts w:ascii="Verdana" w:eastAsia="Calibri" w:hAnsi="Verdana" w:cs="Arial"/>
                <w:b/>
                <w:sz w:val="16"/>
                <w:szCs w:val="16"/>
              </w:rPr>
              <w:t xml:space="preserve">LA </w:t>
            </w:r>
            <w:r w:rsidR="009D1ADA" w:rsidRPr="005D01E3">
              <w:rPr>
                <w:rFonts w:ascii="Verdana" w:eastAsia="Calibri" w:hAnsi="Verdana" w:cs="Arial"/>
                <w:b/>
                <w:sz w:val="16"/>
                <w:szCs w:val="16"/>
              </w:rPr>
              <w:t>CONTRATACIÓN</w:t>
            </w:r>
            <w:r w:rsidRPr="005D01E3">
              <w:rPr>
                <w:rFonts w:ascii="Verdana" w:eastAsia="Calibri" w:hAnsi="Verdana" w:cs="Arial"/>
                <w:b/>
                <w:sz w:val="16"/>
                <w:szCs w:val="16"/>
              </w:rPr>
              <w:t xml:space="preserve"> SE FORMALIZARA MEDIANTE</w:t>
            </w:r>
          </w:p>
        </w:tc>
        <w:tc>
          <w:tcPr>
            <w:tcW w:w="281" w:type="dxa"/>
            <w:tcBorders>
              <w:top w:val="single" w:sz="4" w:space="0" w:color="auto"/>
              <w:bottom w:val="single" w:sz="4" w:space="0" w:color="auto"/>
              <w:right w:val="single" w:sz="4" w:space="0" w:color="auto"/>
            </w:tcBorders>
            <w:shd w:val="clear" w:color="auto" w:fill="auto"/>
            <w:vAlign w:val="center"/>
          </w:tcPr>
          <w:p w14:paraId="01BCBE3A" w14:textId="77777777" w:rsidR="00E36BCF" w:rsidRPr="005D01E3" w:rsidRDefault="00E36BCF" w:rsidP="005D5506">
            <w:pPr>
              <w:rPr>
                <w:rFonts w:ascii="Verdana" w:eastAsia="Calibri" w:hAnsi="Verdana" w:cs="Arial"/>
                <w:b/>
                <w:sz w:val="16"/>
                <w:szCs w:val="16"/>
              </w:rPr>
            </w:pPr>
            <w:r w:rsidRPr="005D01E3">
              <w:rPr>
                <w:rFonts w:ascii="Verdana" w:eastAsia="Calibri" w:hAnsi="Verdana" w:cs="Arial"/>
                <w:b/>
                <w:sz w:val="16"/>
                <w:szCs w:val="16"/>
              </w:rPr>
              <w:t>:</w:t>
            </w:r>
          </w:p>
          <w:p w14:paraId="40DA5A83" w14:textId="77777777" w:rsidR="00E36BCF" w:rsidRPr="005D01E3" w:rsidRDefault="00E36BCF" w:rsidP="005D5506">
            <w:pPr>
              <w:jc w:val="center"/>
              <w:rPr>
                <w:rFonts w:ascii="Verdana" w:eastAsia="Calibri" w:hAnsi="Verdana" w:cs="Arial"/>
                <w:b/>
                <w:sz w:val="16"/>
                <w:szCs w:val="16"/>
              </w:rPr>
            </w:pPr>
          </w:p>
        </w:tc>
        <w:tc>
          <w:tcPr>
            <w:tcW w:w="4679" w:type="dxa"/>
            <w:tcBorders>
              <w:top w:val="single" w:sz="4" w:space="0" w:color="auto"/>
              <w:left w:val="single" w:sz="4" w:space="0" w:color="auto"/>
              <w:bottom w:val="single" w:sz="4" w:space="0" w:color="auto"/>
            </w:tcBorders>
            <w:shd w:val="clear" w:color="auto" w:fill="auto"/>
            <w:vAlign w:val="center"/>
          </w:tcPr>
          <w:p w14:paraId="13CF2A36" w14:textId="55C0AA36" w:rsidR="00E36BCF" w:rsidRPr="00FD4EF7" w:rsidRDefault="009D1ADA" w:rsidP="005D5506">
            <w:pPr>
              <w:jc w:val="center"/>
              <w:rPr>
                <w:rFonts w:ascii="Verdana" w:eastAsia="Calibri" w:hAnsi="Verdana" w:cs="Arial"/>
                <w:b/>
                <w:i/>
                <w:sz w:val="16"/>
                <w:szCs w:val="12"/>
              </w:rPr>
            </w:pPr>
            <w:r w:rsidRPr="00FD4EF7">
              <w:rPr>
                <w:rFonts w:ascii="Verdana" w:eastAsia="Calibri" w:hAnsi="Verdana" w:cs="Arial"/>
                <w:b/>
                <w:i/>
                <w:sz w:val="16"/>
                <w:szCs w:val="12"/>
              </w:rPr>
              <w:t xml:space="preserve">CONTRATO </w:t>
            </w:r>
          </w:p>
        </w:tc>
      </w:tr>
      <w:tr w:rsidR="00FF7F90" w:rsidRPr="00B46193" w14:paraId="71FED524" w14:textId="77777777" w:rsidTr="00E36BCF">
        <w:trPr>
          <w:trHeight w:val="426"/>
        </w:trPr>
        <w:tc>
          <w:tcPr>
            <w:tcW w:w="4357" w:type="dxa"/>
            <w:tcBorders>
              <w:top w:val="single" w:sz="4" w:space="0" w:color="auto"/>
              <w:right w:val="single" w:sz="4" w:space="0" w:color="auto"/>
            </w:tcBorders>
            <w:shd w:val="clear" w:color="auto" w:fill="auto"/>
            <w:vAlign w:val="center"/>
          </w:tcPr>
          <w:p w14:paraId="60BA1D3D" w14:textId="77777777" w:rsidR="00FF7F90" w:rsidRPr="005D01E3" w:rsidRDefault="00FF7F90" w:rsidP="005D5506">
            <w:pPr>
              <w:rPr>
                <w:rFonts w:ascii="Verdana" w:eastAsia="Calibri" w:hAnsi="Verdana" w:cs="Arial"/>
                <w:b/>
                <w:sz w:val="16"/>
                <w:szCs w:val="16"/>
              </w:rPr>
            </w:pPr>
            <w:r>
              <w:rPr>
                <w:rFonts w:ascii="Verdana" w:eastAsia="Calibri" w:hAnsi="Verdana" w:cs="Arial"/>
                <w:b/>
                <w:sz w:val="16"/>
                <w:szCs w:val="16"/>
              </w:rPr>
              <w:t>VALIDEZ DE LA PROPUESTA</w:t>
            </w:r>
          </w:p>
        </w:tc>
        <w:tc>
          <w:tcPr>
            <w:tcW w:w="281" w:type="dxa"/>
            <w:tcBorders>
              <w:top w:val="single" w:sz="4" w:space="0" w:color="auto"/>
              <w:right w:val="single" w:sz="4" w:space="0" w:color="auto"/>
            </w:tcBorders>
            <w:shd w:val="clear" w:color="auto" w:fill="auto"/>
            <w:vAlign w:val="center"/>
          </w:tcPr>
          <w:p w14:paraId="5F009276" w14:textId="77777777" w:rsidR="00FF7F90" w:rsidRPr="005D01E3" w:rsidRDefault="00FF7F90" w:rsidP="005D5506">
            <w:pPr>
              <w:rPr>
                <w:rFonts w:ascii="Verdana" w:eastAsia="Calibri" w:hAnsi="Verdana" w:cs="Arial"/>
                <w:b/>
                <w:sz w:val="16"/>
                <w:szCs w:val="16"/>
              </w:rPr>
            </w:pPr>
            <w:r>
              <w:rPr>
                <w:rFonts w:ascii="Verdana" w:eastAsia="Calibri" w:hAnsi="Verdana" w:cs="Arial"/>
                <w:b/>
                <w:sz w:val="16"/>
                <w:szCs w:val="16"/>
              </w:rPr>
              <w:t>:</w:t>
            </w:r>
          </w:p>
        </w:tc>
        <w:tc>
          <w:tcPr>
            <w:tcW w:w="4679" w:type="dxa"/>
            <w:tcBorders>
              <w:top w:val="single" w:sz="4" w:space="0" w:color="auto"/>
              <w:left w:val="single" w:sz="4" w:space="0" w:color="auto"/>
            </w:tcBorders>
            <w:shd w:val="clear" w:color="auto" w:fill="auto"/>
            <w:vAlign w:val="center"/>
          </w:tcPr>
          <w:p w14:paraId="33FFA8E3" w14:textId="7F06FE7B" w:rsidR="00FF7F90" w:rsidRPr="00FD4EF7" w:rsidRDefault="00C513AD" w:rsidP="005D5506">
            <w:pPr>
              <w:jc w:val="center"/>
              <w:rPr>
                <w:rFonts w:ascii="Verdana" w:eastAsia="Calibri" w:hAnsi="Verdana" w:cs="Arial"/>
                <w:b/>
                <w:i/>
                <w:sz w:val="16"/>
                <w:szCs w:val="12"/>
              </w:rPr>
            </w:pPr>
            <w:r>
              <w:rPr>
                <w:rFonts w:ascii="Verdana" w:eastAsia="Calibri" w:hAnsi="Verdana" w:cs="Arial"/>
                <w:b/>
                <w:i/>
                <w:sz w:val="16"/>
                <w:szCs w:val="12"/>
              </w:rPr>
              <w:t>6</w:t>
            </w:r>
            <w:r w:rsidR="009D1ADA" w:rsidRPr="00FD4EF7">
              <w:rPr>
                <w:rFonts w:ascii="Verdana" w:eastAsia="Calibri" w:hAnsi="Verdana" w:cs="Arial"/>
                <w:b/>
                <w:i/>
                <w:sz w:val="16"/>
                <w:szCs w:val="12"/>
              </w:rPr>
              <w:t xml:space="preserve">0 DÍAS CALENDARIO </w:t>
            </w:r>
          </w:p>
        </w:tc>
      </w:tr>
    </w:tbl>
    <w:p w14:paraId="5843CD9F" w14:textId="77777777" w:rsidR="00E36BCF" w:rsidRDefault="00E36BCF" w:rsidP="00BC21BB">
      <w:pPr>
        <w:jc w:val="center"/>
        <w:rPr>
          <w:rFonts w:ascii="Verdana" w:hAnsi="Verdana" w:cs="Arial"/>
          <w:b/>
          <w:sz w:val="18"/>
          <w:szCs w:val="16"/>
        </w:rPr>
      </w:pPr>
    </w:p>
    <w:p w14:paraId="3C343D3B" w14:textId="77777777" w:rsidR="00E36BCF" w:rsidRDefault="00E36BCF" w:rsidP="00BC21BB">
      <w:pPr>
        <w:jc w:val="center"/>
        <w:rPr>
          <w:rFonts w:ascii="Verdana" w:hAnsi="Verdana" w:cs="Arial"/>
          <w:b/>
          <w:sz w:val="18"/>
          <w:szCs w:val="16"/>
        </w:rPr>
      </w:pPr>
    </w:p>
    <w:p w14:paraId="3B1DCC90" w14:textId="77777777" w:rsidR="00E36BCF" w:rsidRDefault="00E36BCF" w:rsidP="00BC21BB">
      <w:pPr>
        <w:jc w:val="center"/>
        <w:rPr>
          <w:rFonts w:ascii="Verdana" w:hAnsi="Verdana" w:cs="Arial"/>
          <w:b/>
          <w:sz w:val="18"/>
          <w:szCs w:val="16"/>
        </w:rPr>
      </w:pPr>
    </w:p>
    <w:p w14:paraId="32A4872E" w14:textId="77777777" w:rsidR="007C364F" w:rsidRDefault="007C364F" w:rsidP="007C364F">
      <w:pPr>
        <w:jc w:val="center"/>
        <w:rPr>
          <w:rFonts w:ascii="Verdana" w:hAnsi="Verdana" w:cs="Arial"/>
          <w:b/>
          <w:sz w:val="18"/>
          <w:szCs w:val="16"/>
        </w:rPr>
      </w:pPr>
      <w:r w:rsidRPr="00DF2EE2">
        <w:rPr>
          <w:rFonts w:ascii="Verdana" w:hAnsi="Verdana" w:cs="Arial"/>
          <w:b/>
          <w:sz w:val="18"/>
          <w:szCs w:val="16"/>
        </w:rPr>
        <w:t>CRONOGRAMA DE PLAZOS</w:t>
      </w:r>
    </w:p>
    <w:p w14:paraId="6CE2B039" w14:textId="77777777" w:rsidR="007C364F" w:rsidRPr="00CF2046" w:rsidRDefault="007C364F" w:rsidP="007C364F">
      <w:pPr>
        <w:pStyle w:val="NormalWeb"/>
        <w:spacing w:before="0" w:after="0"/>
        <w:rPr>
          <w:rFonts w:ascii="Verdana" w:hAnsi="Verdana" w:cs="Arial"/>
          <w:b/>
          <w:sz w:val="14"/>
          <w:szCs w:val="16"/>
          <w:lang w:val="es-BO"/>
        </w:rPr>
      </w:pPr>
    </w:p>
    <w:p w14:paraId="4F8F639B" w14:textId="77777777" w:rsidR="007C364F" w:rsidRPr="00CF2046" w:rsidRDefault="007C364F" w:rsidP="007C364F">
      <w:pPr>
        <w:pStyle w:val="NormalWeb"/>
        <w:spacing w:before="0" w:after="0"/>
        <w:jc w:val="center"/>
        <w:rPr>
          <w:rFonts w:ascii="Verdana" w:hAnsi="Verdana" w:cstheme="minorHAnsi"/>
          <w:b/>
          <w:sz w:val="20"/>
          <w:szCs w:val="22"/>
          <w:lang w:val="es-BO"/>
        </w:rPr>
      </w:pPr>
    </w:p>
    <w:tbl>
      <w:tblPr>
        <w:tblpPr w:leftFromText="141" w:rightFromText="141" w:vertAnchor="text" w:horzAnchor="margin" w:tblpXSpec="center" w:tblpYSpec="top"/>
        <w:tblW w:w="1064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01"/>
        <w:gridCol w:w="3183"/>
        <w:gridCol w:w="1457"/>
        <w:gridCol w:w="1456"/>
        <w:gridCol w:w="4044"/>
      </w:tblGrid>
      <w:tr w:rsidR="007C364F" w:rsidRPr="00CF2046" w14:paraId="229692D0" w14:textId="77777777" w:rsidTr="00074515">
        <w:trPr>
          <w:trHeight w:val="692"/>
        </w:trPr>
        <w:tc>
          <w:tcPr>
            <w:tcW w:w="501" w:type="dxa"/>
            <w:tcBorders>
              <w:top w:val="single" w:sz="4" w:space="0" w:color="auto"/>
              <w:left w:val="single" w:sz="4" w:space="0" w:color="auto"/>
              <w:bottom w:val="single" w:sz="4" w:space="0" w:color="auto"/>
              <w:right w:val="single" w:sz="4" w:space="0" w:color="auto"/>
            </w:tcBorders>
            <w:shd w:val="clear" w:color="auto" w:fill="D9D9D9"/>
            <w:vAlign w:val="center"/>
          </w:tcPr>
          <w:p w14:paraId="4AED1689" w14:textId="77777777" w:rsidR="007C364F" w:rsidRPr="00CF2046" w:rsidRDefault="007C364F" w:rsidP="00074515">
            <w:pPr>
              <w:jc w:val="center"/>
              <w:rPr>
                <w:rFonts w:ascii="Arial" w:hAnsi="Arial" w:cs="Arial"/>
              </w:rPr>
            </w:pPr>
            <w:r w:rsidRPr="00CF2046">
              <w:rPr>
                <w:rFonts w:ascii="Arial" w:hAnsi="Arial" w:cs="Arial"/>
              </w:rPr>
              <w:t>#</w:t>
            </w:r>
          </w:p>
        </w:tc>
        <w:tc>
          <w:tcPr>
            <w:tcW w:w="3183" w:type="dxa"/>
            <w:tcBorders>
              <w:top w:val="single" w:sz="4" w:space="0" w:color="auto"/>
              <w:left w:val="single" w:sz="4" w:space="0" w:color="auto"/>
              <w:bottom w:val="single" w:sz="4" w:space="0" w:color="auto"/>
              <w:right w:val="single" w:sz="4" w:space="0" w:color="auto"/>
            </w:tcBorders>
            <w:shd w:val="clear" w:color="auto" w:fill="D9D9D9"/>
            <w:vAlign w:val="center"/>
          </w:tcPr>
          <w:p w14:paraId="04866ED3" w14:textId="77777777" w:rsidR="007C364F" w:rsidRPr="00CF2046" w:rsidRDefault="007C364F" w:rsidP="00074515">
            <w:pPr>
              <w:jc w:val="center"/>
              <w:rPr>
                <w:rFonts w:ascii="Arial" w:hAnsi="Arial" w:cs="Arial"/>
                <w:b/>
              </w:rPr>
            </w:pPr>
            <w:r w:rsidRPr="00CF2046">
              <w:rPr>
                <w:rFonts w:ascii="Arial" w:hAnsi="Arial" w:cs="Arial"/>
                <w:b/>
              </w:rPr>
              <w:t>ACTIVIDAD</w:t>
            </w:r>
          </w:p>
        </w:tc>
        <w:tc>
          <w:tcPr>
            <w:tcW w:w="2913" w:type="dxa"/>
            <w:gridSpan w:val="2"/>
            <w:tcBorders>
              <w:top w:val="single" w:sz="4" w:space="0" w:color="auto"/>
              <w:left w:val="single" w:sz="4" w:space="0" w:color="auto"/>
              <w:bottom w:val="single" w:sz="4" w:space="0" w:color="auto"/>
              <w:right w:val="single" w:sz="4" w:space="0" w:color="auto"/>
            </w:tcBorders>
            <w:shd w:val="clear" w:color="auto" w:fill="D9D9D9"/>
            <w:vAlign w:val="center"/>
          </w:tcPr>
          <w:p w14:paraId="34563B17" w14:textId="77777777" w:rsidR="007C364F" w:rsidRPr="00CF2046" w:rsidRDefault="007C364F" w:rsidP="00074515">
            <w:pPr>
              <w:jc w:val="center"/>
              <w:rPr>
                <w:rFonts w:ascii="Arial" w:hAnsi="Arial" w:cs="Arial"/>
                <w:b/>
              </w:rPr>
            </w:pPr>
            <w:r w:rsidRPr="00CF2046">
              <w:rPr>
                <w:rFonts w:ascii="Arial" w:hAnsi="Arial" w:cs="Arial"/>
                <w:b/>
              </w:rPr>
              <w:t>FECHA / HORA</w:t>
            </w:r>
          </w:p>
        </w:tc>
        <w:tc>
          <w:tcPr>
            <w:tcW w:w="4044" w:type="dxa"/>
            <w:tcBorders>
              <w:top w:val="single" w:sz="4" w:space="0" w:color="auto"/>
              <w:left w:val="single" w:sz="4" w:space="0" w:color="auto"/>
              <w:bottom w:val="single" w:sz="4" w:space="0" w:color="auto"/>
              <w:right w:val="single" w:sz="4" w:space="0" w:color="auto"/>
            </w:tcBorders>
            <w:shd w:val="clear" w:color="auto" w:fill="D9D9D9"/>
            <w:vAlign w:val="center"/>
          </w:tcPr>
          <w:p w14:paraId="6B25C229" w14:textId="77777777" w:rsidR="007C364F" w:rsidRPr="00CF2046" w:rsidRDefault="007C364F" w:rsidP="00074515">
            <w:pPr>
              <w:jc w:val="center"/>
              <w:rPr>
                <w:rFonts w:ascii="Arial" w:hAnsi="Arial" w:cs="Arial"/>
                <w:b/>
              </w:rPr>
            </w:pPr>
            <w:r w:rsidRPr="00CF2046">
              <w:rPr>
                <w:rFonts w:ascii="Arial" w:hAnsi="Arial" w:cs="Arial"/>
                <w:b/>
              </w:rPr>
              <w:t>LUGAR</w:t>
            </w:r>
          </w:p>
        </w:tc>
      </w:tr>
      <w:tr w:rsidR="007C364F" w:rsidRPr="00CF2046" w14:paraId="20BF95DD" w14:textId="77777777" w:rsidTr="00074515">
        <w:trPr>
          <w:trHeight w:val="122"/>
        </w:trPr>
        <w:tc>
          <w:tcPr>
            <w:tcW w:w="501" w:type="dxa"/>
            <w:tcBorders>
              <w:top w:val="single" w:sz="4" w:space="0" w:color="auto"/>
              <w:left w:val="single" w:sz="4" w:space="0" w:color="auto"/>
              <w:bottom w:val="single" w:sz="4" w:space="0" w:color="auto"/>
              <w:right w:val="single" w:sz="4" w:space="0" w:color="auto"/>
            </w:tcBorders>
          </w:tcPr>
          <w:p w14:paraId="058AE90B" w14:textId="77777777" w:rsidR="007C364F" w:rsidRPr="00CF2046" w:rsidRDefault="007C364F" w:rsidP="00074515">
            <w:pPr>
              <w:rPr>
                <w:rFonts w:ascii="Arial" w:hAnsi="Arial" w:cs="Arial"/>
                <w:sz w:val="4"/>
                <w:szCs w:val="4"/>
              </w:rPr>
            </w:pPr>
          </w:p>
        </w:tc>
        <w:tc>
          <w:tcPr>
            <w:tcW w:w="3183" w:type="dxa"/>
            <w:tcBorders>
              <w:top w:val="single" w:sz="4" w:space="0" w:color="auto"/>
              <w:left w:val="single" w:sz="4" w:space="0" w:color="auto"/>
              <w:bottom w:val="single" w:sz="4" w:space="0" w:color="auto"/>
              <w:right w:val="single" w:sz="4" w:space="0" w:color="auto"/>
            </w:tcBorders>
            <w:vAlign w:val="center"/>
          </w:tcPr>
          <w:p w14:paraId="3D1AF64E" w14:textId="77777777" w:rsidR="007C364F" w:rsidRPr="00CF2046" w:rsidRDefault="007C364F" w:rsidP="00074515">
            <w:pPr>
              <w:jc w:val="center"/>
              <w:rPr>
                <w:rFonts w:ascii="Arial" w:hAnsi="Arial" w:cs="Arial"/>
                <w:sz w:val="4"/>
                <w:szCs w:val="4"/>
              </w:rPr>
            </w:pPr>
          </w:p>
        </w:tc>
        <w:tc>
          <w:tcPr>
            <w:tcW w:w="2913" w:type="dxa"/>
            <w:gridSpan w:val="2"/>
            <w:tcBorders>
              <w:top w:val="single" w:sz="4" w:space="0" w:color="auto"/>
              <w:left w:val="single" w:sz="4" w:space="0" w:color="auto"/>
              <w:bottom w:val="single" w:sz="4" w:space="0" w:color="auto"/>
              <w:right w:val="single" w:sz="4" w:space="0" w:color="auto"/>
            </w:tcBorders>
            <w:vAlign w:val="center"/>
          </w:tcPr>
          <w:p w14:paraId="4E67E7BA" w14:textId="77777777" w:rsidR="007C364F" w:rsidRPr="00CF2046" w:rsidRDefault="007C364F" w:rsidP="00074515">
            <w:pPr>
              <w:jc w:val="center"/>
              <w:rPr>
                <w:rFonts w:ascii="Arial" w:hAnsi="Arial" w:cs="Arial"/>
                <w:sz w:val="4"/>
                <w:szCs w:val="4"/>
              </w:rPr>
            </w:pPr>
          </w:p>
        </w:tc>
        <w:tc>
          <w:tcPr>
            <w:tcW w:w="4044" w:type="dxa"/>
            <w:tcBorders>
              <w:top w:val="single" w:sz="4" w:space="0" w:color="auto"/>
              <w:left w:val="single" w:sz="4" w:space="0" w:color="auto"/>
              <w:bottom w:val="single" w:sz="4" w:space="0" w:color="auto"/>
              <w:right w:val="single" w:sz="4" w:space="0" w:color="auto"/>
            </w:tcBorders>
            <w:vAlign w:val="center"/>
          </w:tcPr>
          <w:p w14:paraId="033198CD" w14:textId="77777777" w:rsidR="007C364F" w:rsidRPr="00CF2046" w:rsidRDefault="007C364F" w:rsidP="00074515">
            <w:pPr>
              <w:jc w:val="center"/>
              <w:rPr>
                <w:rFonts w:ascii="Arial" w:hAnsi="Arial" w:cs="Arial"/>
                <w:sz w:val="4"/>
                <w:szCs w:val="4"/>
              </w:rPr>
            </w:pPr>
          </w:p>
        </w:tc>
      </w:tr>
      <w:tr w:rsidR="007C364F" w:rsidRPr="00CF2046" w14:paraId="1D1DD32D" w14:textId="77777777" w:rsidTr="00074515">
        <w:trPr>
          <w:trHeight w:val="369"/>
        </w:trPr>
        <w:tc>
          <w:tcPr>
            <w:tcW w:w="501" w:type="dxa"/>
            <w:tcBorders>
              <w:top w:val="single" w:sz="4" w:space="0" w:color="auto"/>
              <w:left w:val="single" w:sz="4" w:space="0" w:color="auto"/>
              <w:bottom w:val="single" w:sz="4" w:space="0" w:color="auto"/>
              <w:right w:val="single" w:sz="4" w:space="0" w:color="auto"/>
            </w:tcBorders>
            <w:vAlign w:val="center"/>
            <w:hideMark/>
          </w:tcPr>
          <w:p w14:paraId="70E50B43" w14:textId="77777777" w:rsidR="007C364F" w:rsidRPr="00CF2046" w:rsidRDefault="007C364F" w:rsidP="00074515">
            <w:pPr>
              <w:jc w:val="center"/>
              <w:rPr>
                <w:rFonts w:ascii="Century Gothic" w:hAnsi="Century Gothic" w:cs="Arial"/>
                <w:sz w:val="18"/>
                <w:szCs w:val="18"/>
              </w:rPr>
            </w:pPr>
            <w:r w:rsidRPr="00CF2046">
              <w:rPr>
                <w:rFonts w:ascii="Arial" w:hAnsi="Arial" w:cs="Arial"/>
                <w:sz w:val="18"/>
                <w:szCs w:val="18"/>
              </w:rPr>
              <w:t>1</w:t>
            </w:r>
          </w:p>
        </w:tc>
        <w:tc>
          <w:tcPr>
            <w:tcW w:w="3183" w:type="dxa"/>
            <w:tcBorders>
              <w:top w:val="single" w:sz="4" w:space="0" w:color="auto"/>
              <w:left w:val="single" w:sz="4" w:space="0" w:color="auto"/>
              <w:bottom w:val="single" w:sz="4" w:space="0" w:color="auto"/>
              <w:right w:val="single" w:sz="4" w:space="0" w:color="auto"/>
            </w:tcBorders>
          </w:tcPr>
          <w:p w14:paraId="1DEE013A" w14:textId="77777777" w:rsidR="007C364F" w:rsidRPr="00A1065D" w:rsidRDefault="007C364F" w:rsidP="00074515">
            <w:pPr>
              <w:rPr>
                <w:rFonts w:ascii="Calibri" w:hAnsi="Calibri" w:cs="Calibri"/>
                <w:sz w:val="16"/>
                <w:szCs w:val="16"/>
              </w:rPr>
            </w:pPr>
          </w:p>
          <w:p w14:paraId="4EB1D986" w14:textId="77777777" w:rsidR="007C364F" w:rsidRPr="00A1065D" w:rsidRDefault="007C364F" w:rsidP="00074515">
            <w:pPr>
              <w:rPr>
                <w:rFonts w:ascii="Calibri" w:hAnsi="Calibri" w:cs="Calibri"/>
                <w:sz w:val="16"/>
                <w:szCs w:val="16"/>
              </w:rPr>
            </w:pPr>
            <w:r w:rsidRPr="00A1065D">
              <w:rPr>
                <w:rFonts w:ascii="Calibri" w:hAnsi="Calibri" w:cs="Calibri"/>
                <w:sz w:val="16"/>
                <w:szCs w:val="16"/>
              </w:rPr>
              <w:t>Inspección Previa. (*)</w:t>
            </w:r>
          </w:p>
          <w:p w14:paraId="17F2C026" w14:textId="77777777" w:rsidR="007C364F" w:rsidRPr="00A1065D" w:rsidRDefault="007C364F" w:rsidP="00074515">
            <w:pPr>
              <w:rPr>
                <w:rFonts w:ascii="Calibri" w:hAnsi="Calibri" w:cs="Arial"/>
                <w:sz w:val="16"/>
                <w:szCs w:val="16"/>
              </w:rPr>
            </w:pPr>
          </w:p>
        </w:tc>
        <w:tc>
          <w:tcPr>
            <w:tcW w:w="1457" w:type="dxa"/>
            <w:tcBorders>
              <w:top w:val="single" w:sz="4" w:space="0" w:color="auto"/>
              <w:left w:val="single" w:sz="4" w:space="0" w:color="auto"/>
              <w:bottom w:val="single" w:sz="4" w:space="0" w:color="auto"/>
              <w:right w:val="single" w:sz="4" w:space="0" w:color="auto"/>
            </w:tcBorders>
            <w:vAlign w:val="center"/>
            <w:hideMark/>
          </w:tcPr>
          <w:p w14:paraId="56C23CCF" w14:textId="77777777" w:rsidR="007C364F" w:rsidRPr="00CF2046" w:rsidRDefault="007C364F" w:rsidP="00074515">
            <w:pPr>
              <w:jc w:val="center"/>
              <w:rPr>
                <w:rFonts w:ascii="Calibri" w:hAnsi="Calibri" w:cs="Arial"/>
                <w:sz w:val="16"/>
                <w:szCs w:val="16"/>
              </w:rPr>
            </w:pPr>
            <w:r w:rsidRPr="00CF2046">
              <w:rPr>
                <w:rFonts w:ascii="Calibri" w:hAnsi="Calibri" w:cs="Arial"/>
                <w:sz w:val="16"/>
                <w:szCs w:val="16"/>
              </w:rPr>
              <w:t>Fecha:</w:t>
            </w:r>
          </w:p>
          <w:p w14:paraId="74A3A438" w14:textId="77777777" w:rsidR="007C364F" w:rsidRPr="00CF2046" w:rsidRDefault="007C364F" w:rsidP="00074515">
            <w:pPr>
              <w:jc w:val="center"/>
              <w:rPr>
                <w:rFonts w:ascii="Calibri" w:hAnsi="Calibri" w:cs="Arial"/>
                <w:sz w:val="16"/>
                <w:szCs w:val="16"/>
              </w:rPr>
            </w:pPr>
          </w:p>
        </w:tc>
        <w:tc>
          <w:tcPr>
            <w:tcW w:w="1456" w:type="dxa"/>
            <w:tcBorders>
              <w:top w:val="single" w:sz="4" w:space="0" w:color="auto"/>
              <w:left w:val="single" w:sz="4" w:space="0" w:color="auto"/>
              <w:bottom w:val="single" w:sz="4" w:space="0" w:color="auto"/>
              <w:right w:val="single" w:sz="4" w:space="0" w:color="auto"/>
            </w:tcBorders>
            <w:vAlign w:val="center"/>
            <w:hideMark/>
          </w:tcPr>
          <w:p w14:paraId="44DFDC13" w14:textId="77777777" w:rsidR="007C364F" w:rsidRPr="00CF2046" w:rsidRDefault="007C364F" w:rsidP="00074515">
            <w:pPr>
              <w:jc w:val="center"/>
              <w:rPr>
                <w:rFonts w:ascii="Calibri" w:hAnsi="Calibri" w:cs="Arial"/>
                <w:sz w:val="16"/>
                <w:szCs w:val="16"/>
              </w:rPr>
            </w:pPr>
            <w:r w:rsidRPr="00CF2046">
              <w:rPr>
                <w:rFonts w:ascii="Calibri" w:hAnsi="Calibri" w:cs="Arial"/>
                <w:sz w:val="16"/>
                <w:szCs w:val="16"/>
              </w:rPr>
              <w:t>Hora:</w:t>
            </w:r>
          </w:p>
          <w:p w14:paraId="5B0A95C0" w14:textId="77777777" w:rsidR="007C364F" w:rsidRPr="00CF2046" w:rsidRDefault="007C364F" w:rsidP="00074515">
            <w:pPr>
              <w:jc w:val="center"/>
              <w:rPr>
                <w:rFonts w:ascii="Calibri" w:hAnsi="Calibri" w:cs="Arial"/>
                <w:sz w:val="16"/>
                <w:szCs w:val="16"/>
              </w:rPr>
            </w:pPr>
          </w:p>
        </w:tc>
        <w:tc>
          <w:tcPr>
            <w:tcW w:w="4044" w:type="dxa"/>
            <w:tcBorders>
              <w:top w:val="single" w:sz="4" w:space="0" w:color="auto"/>
              <w:left w:val="single" w:sz="4" w:space="0" w:color="auto"/>
              <w:bottom w:val="single" w:sz="4" w:space="0" w:color="auto"/>
              <w:right w:val="single" w:sz="4" w:space="0" w:color="auto"/>
            </w:tcBorders>
            <w:vAlign w:val="center"/>
            <w:hideMark/>
          </w:tcPr>
          <w:p w14:paraId="401FC037" w14:textId="77777777" w:rsidR="007C364F" w:rsidRPr="00AC25F2" w:rsidRDefault="007C364F" w:rsidP="00074515">
            <w:pPr>
              <w:jc w:val="both"/>
              <w:rPr>
                <w:rFonts w:ascii="Calibri" w:hAnsi="Calibri"/>
                <w:b/>
                <w:sz w:val="16"/>
                <w:szCs w:val="16"/>
              </w:rPr>
            </w:pPr>
            <w:r>
              <w:rPr>
                <w:rFonts w:ascii="Calibri" w:hAnsi="Calibri" w:cs="Arial"/>
                <w:b/>
                <w:sz w:val="16"/>
                <w:szCs w:val="16"/>
              </w:rPr>
              <w:t>NO APLICA</w:t>
            </w:r>
          </w:p>
        </w:tc>
      </w:tr>
      <w:tr w:rsidR="007C364F" w:rsidRPr="00CF2046" w14:paraId="6C2B322D" w14:textId="77777777" w:rsidTr="00074515">
        <w:trPr>
          <w:trHeight w:val="70"/>
        </w:trPr>
        <w:tc>
          <w:tcPr>
            <w:tcW w:w="501" w:type="dxa"/>
            <w:tcBorders>
              <w:top w:val="single" w:sz="4" w:space="0" w:color="auto"/>
              <w:left w:val="single" w:sz="4" w:space="0" w:color="auto"/>
              <w:bottom w:val="single" w:sz="4" w:space="0" w:color="auto"/>
              <w:right w:val="single" w:sz="4" w:space="0" w:color="auto"/>
            </w:tcBorders>
            <w:vAlign w:val="center"/>
          </w:tcPr>
          <w:p w14:paraId="1C3B2CFB" w14:textId="77777777" w:rsidR="007C364F" w:rsidRPr="00CF2046" w:rsidRDefault="007C364F" w:rsidP="00074515">
            <w:pPr>
              <w:jc w:val="center"/>
              <w:rPr>
                <w:rFonts w:ascii="Century Gothic" w:hAnsi="Century Gothic" w:cs="Arial"/>
                <w:sz w:val="10"/>
                <w:szCs w:val="18"/>
              </w:rPr>
            </w:pPr>
          </w:p>
        </w:tc>
        <w:tc>
          <w:tcPr>
            <w:tcW w:w="3183" w:type="dxa"/>
            <w:tcBorders>
              <w:top w:val="single" w:sz="4" w:space="0" w:color="auto"/>
              <w:left w:val="single" w:sz="4" w:space="0" w:color="auto"/>
              <w:bottom w:val="single" w:sz="4" w:space="0" w:color="auto"/>
              <w:right w:val="single" w:sz="4" w:space="0" w:color="auto"/>
            </w:tcBorders>
          </w:tcPr>
          <w:p w14:paraId="2539658A" w14:textId="77777777" w:rsidR="007C364F" w:rsidRPr="00A1065D" w:rsidRDefault="007C364F" w:rsidP="00074515">
            <w:pPr>
              <w:rPr>
                <w:rFonts w:ascii="Calibri" w:hAnsi="Calibri" w:cs="Arial"/>
                <w:sz w:val="10"/>
                <w:szCs w:val="16"/>
              </w:rPr>
            </w:pPr>
          </w:p>
        </w:tc>
        <w:tc>
          <w:tcPr>
            <w:tcW w:w="1457" w:type="dxa"/>
            <w:tcBorders>
              <w:top w:val="single" w:sz="4" w:space="0" w:color="auto"/>
              <w:left w:val="single" w:sz="4" w:space="0" w:color="auto"/>
              <w:bottom w:val="single" w:sz="4" w:space="0" w:color="auto"/>
              <w:right w:val="single" w:sz="4" w:space="0" w:color="auto"/>
            </w:tcBorders>
          </w:tcPr>
          <w:p w14:paraId="25F91622" w14:textId="77777777" w:rsidR="007C364F" w:rsidRPr="00CF2046" w:rsidRDefault="007C364F" w:rsidP="00074515">
            <w:pPr>
              <w:jc w:val="center"/>
              <w:rPr>
                <w:rFonts w:ascii="Calibri" w:hAnsi="Calibri" w:cs="Arial"/>
                <w:sz w:val="10"/>
                <w:szCs w:val="16"/>
              </w:rPr>
            </w:pPr>
          </w:p>
        </w:tc>
        <w:tc>
          <w:tcPr>
            <w:tcW w:w="1456" w:type="dxa"/>
            <w:tcBorders>
              <w:top w:val="single" w:sz="4" w:space="0" w:color="auto"/>
              <w:left w:val="single" w:sz="4" w:space="0" w:color="auto"/>
              <w:bottom w:val="single" w:sz="4" w:space="0" w:color="auto"/>
              <w:right w:val="single" w:sz="4" w:space="0" w:color="auto"/>
            </w:tcBorders>
            <w:vAlign w:val="center"/>
          </w:tcPr>
          <w:p w14:paraId="5FD2D644" w14:textId="77777777" w:rsidR="007C364F" w:rsidRPr="00CF2046" w:rsidRDefault="007C364F" w:rsidP="00074515">
            <w:pPr>
              <w:jc w:val="center"/>
              <w:rPr>
                <w:rFonts w:ascii="Calibri" w:hAnsi="Calibri" w:cs="Arial"/>
                <w:b/>
                <w:sz w:val="10"/>
                <w:szCs w:val="16"/>
              </w:rPr>
            </w:pPr>
          </w:p>
        </w:tc>
        <w:tc>
          <w:tcPr>
            <w:tcW w:w="4044" w:type="dxa"/>
            <w:tcBorders>
              <w:top w:val="single" w:sz="4" w:space="0" w:color="auto"/>
              <w:left w:val="single" w:sz="4" w:space="0" w:color="auto"/>
              <w:bottom w:val="single" w:sz="4" w:space="0" w:color="auto"/>
              <w:right w:val="single" w:sz="4" w:space="0" w:color="auto"/>
            </w:tcBorders>
            <w:vAlign w:val="center"/>
          </w:tcPr>
          <w:p w14:paraId="3672C638" w14:textId="77777777" w:rsidR="007C364F" w:rsidRPr="00CF2046" w:rsidRDefault="007C364F" w:rsidP="00074515">
            <w:pPr>
              <w:jc w:val="both"/>
              <w:rPr>
                <w:rFonts w:ascii="Calibri" w:hAnsi="Calibri"/>
                <w:sz w:val="16"/>
                <w:szCs w:val="16"/>
              </w:rPr>
            </w:pPr>
          </w:p>
        </w:tc>
      </w:tr>
      <w:tr w:rsidR="007C364F" w:rsidRPr="00CF2046" w14:paraId="78FF1F65" w14:textId="77777777" w:rsidTr="00074515">
        <w:trPr>
          <w:trHeight w:val="144"/>
        </w:trPr>
        <w:tc>
          <w:tcPr>
            <w:tcW w:w="501" w:type="dxa"/>
            <w:tcBorders>
              <w:top w:val="single" w:sz="4" w:space="0" w:color="auto"/>
              <w:left w:val="single" w:sz="4" w:space="0" w:color="auto"/>
              <w:bottom w:val="single" w:sz="4" w:space="0" w:color="auto"/>
              <w:right w:val="single" w:sz="4" w:space="0" w:color="auto"/>
            </w:tcBorders>
            <w:vAlign w:val="center"/>
            <w:hideMark/>
          </w:tcPr>
          <w:p w14:paraId="5030CE66" w14:textId="77777777" w:rsidR="007C364F" w:rsidRPr="00CF2046" w:rsidRDefault="007C364F" w:rsidP="00074515">
            <w:pPr>
              <w:jc w:val="center"/>
              <w:rPr>
                <w:rFonts w:ascii="Century Gothic" w:hAnsi="Century Gothic" w:cs="Arial"/>
                <w:sz w:val="18"/>
                <w:szCs w:val="18"/>
              </w:rPr>
            </w:pPr>
            <w:r w:rsidRPr="00CF2046">
              <w:rPr>
                <w:rFonts w:ascii="Century Gothic" w:hAnsi="Century Gothic" w:cs="Arial"/>
                <w:sz w:val="18"/>
                <w:szCs w:val="18"/>
              </w:rPr>
              <w:t>2</w:t>
            </w:r>
          </w:p>
        </w:tc>
        <w:tc>
          <w:tcPr>
            <w:tcW w:w="3183" w:type="dxa"/>
            <w:tcBorders>
              <w:top w:val="single" w:sz="4" w:space="0" w:color="auto"/>
              <w:left w:val="single" w:sz="4" w:space="0" w:color="auto"/>
              <w:bottom w:val="single" w:sz="4" w:space="0" w:color="auto"/>
              <w:right w:val="single" w:sz="4" w:space="0" w:color="auto"/>
            </w:tcBorders>
          </w:tcPr>
          <w:p w14:paraId="7B6B082D" w14:textId="77777777" w:rsidR="007C364F" w:rsidRPr="00A1065D" w:rsidRDefault="007C364F" w:rsidP="00074515">
            <w:pPr>
              <w:rPr>
                <w:rFonts w:ascii="Calibri" w:hAnsi="Calibri" w:cs="Calibri"/>
                <w:sz w:val="16"/>
                <w:szCs w:val="16"/>
              </w:rPr>
            </w:pPr>
          </w:p>
          <w:p w14:paraId="5425A07B" w14:textId="77777777" w:rsidR="007C364F" w:rsidRPr="00A1065D" w:rsidRDefault="007C364F" w:rsidP="00074515">
            <w:pPr>
              <w:rPr>
                <w:rFonts w:ascii="Calibri" w:hAnsi="Calibri" w:cs="Calibri"/>
                <w:sz w:val="16"/>
                <w:szCs w:val="16"/>
              </w:rPr>
            </w:pPr>
            <w:r w:rsidRPr="00A1065D">
              <w:rPr>
                <w:rFonts w:ascii="Calibri" w:hAnsi="Calibri" w:cs="Calibri"/>
                <w:sz w:val="16"/>
                <w:szCs w:val="16"/>
              </w:rPr>
              <w:t>Consultas Escritas. (*)</w:t>
            </w:r>
          </w:p>
          <w:p w14:paraId="428A6B85" w14:textId="77777777" w:rsidR="007C364F" w:rsidRPr="00A1065D" w:rsidRDefault="007C364F" w:rsidP="00074515">
            <w:pPr>
              <w:rPr>
                <w:rFonts w:ascii="Calibri" w:hAnsi="Calibri" w:cs="Arial"/>
                <w:sz w:val="16"/>
                <w:szCs w:val="16"/>
              </w:rPr>
            </w:pPr>
          </w:p>
        </w:tc>
        <w:tc>
          <w:tcPr>
            <w:tcW w:w="1457" w:type="dxa"/>
            <w:tcBorders>
              <w:top w:val="single" w:sz="4" w:space="0" w:color="auto"/>
              <w:left w:val="single" w:sz="4" w:space="0" w:color="auto"/>
              <w:bottom w:val="single" w:sz="4" w:space="0" w:color="auto"/>
              <w:right w:val="single" w:sz="4" w:space="0" w:color="auto"/>
            </w:tcBorders>
            <w:vAlign w:val="center"/>
            <w:hideMark/>
          </w:tcPr>
          <w:p w14:paraId="534BA92D" w14:textId="77777777" w:rsidR="007C364F" w:rsidRPr="00CF2046" w:rsidRDefault="007C364F" w:rsidP="00074515">
            <w:pPr>
              <w:jc w:val="center"/>
              <w:rPr>
                <w:rFonts w:ascii="Calibri" w:hAnsi="Calibri" w:cs="Arial"/>
                <w:sz w:val="16"/>
                <w:szCs w:val="16"/>
              </w:rPr>
            </w:pPr>
            <w:r w:rsidRPr="00CF2046">
              <w:rPr>
                <w:rFonts w:ascii="Calibri" w:hAnsi="Calibri" w:cs="Arial"/>
                <w:sz w:val="16"/>
                <w:szCs w:val="16"/>
              </w:rPr>
              <w:t>Fecha:</w:t>
            </w:r>
          </w:p>
          <w:p w14:paraId="18A617B7" w14:textId="77777777" w:rsidR="007C364F" w:rsidRPr="00CF2046" w:rsidRDefault="007C364F" w:rsidP="00074515">
            <w:pPr>
              <w:jc w:val="center"/>
              <w:rPr>
                <w:rFonts w:ascii="Calibri" w:hAnsi="Calibri" w:cs="Arial"/>
                <w:sz w:val="16"/>
                <w:szCs w:val="16"/>
              </w:rPr>
            </w:pPr>
            <w:r>
              <w:rPr>
                <w:rFonts w:ascii="Calibri" w:hAnsi="Calibri" w:cs="Arial"/>
                <w:sz w:val="16"/>
                <w:szCs w:val="16"/>
              </w:rPr>
              <w:t>28/08/2015</w:t>
            </w:r>
          </w:p>
        </w:tc>
        <w:tc>
          <w:tcPr>
            <w:tcW w:w="1456" w:type="dxa"/>
            <w:tcBorders>
              <w:top w:val="single" w:sz="4" w:space="0" w:color="auto"/>
              <w:left w:val="single" w:sz="4" w:space="0" w:color="auto"/>
              <w:bottom w:val="single" w:sz="4" w:space="0" w:color="auto"/>
              <w:right w:val="single" w:sz="4" w:space="0" w:color="auto"/>
            </w:tcBorders>
            <w:vAlign w:val="center"/>
            <w:hideMark/>
          </w:tcPr>
          <w:p w14:paraId="36E87E54" w14:textId="77777777" w:rsidR="007C364F" w:rsidRPr="00CF2046" w:rsidRDefault="007C364F" w:rsidP="00074515">
            <w:pPr>
              <w:jc w:val="center"/>
              <w:rPr>
                <w:rFonts w:ascii="Calibri" w:hAnsi="Calibri" w:cs="Arial"/>
                <w:sz w:val="16"/>
                <w:szCs w:val="16"/>
              </w:rPr>
            </w:pPr>
            <w:r w:rsidRPr="00CF2046">
              <w:rPr>
                <w:rFonts w:ascii="Calibri" w:hAnsi="Calibri" w:cs="Arial"/>
                <w:sz w:val="16"/>
                <w:szCs w:val="16"/>
              </w:rPr>
              <w:t>Hasta hora:</w:t>
            </w:r>
          </w:p>
          <w:p w14:paraId="104334DC" w14:textId="77777777" w:rsidR="007C364F" w:rsidRPr="00CF2046" w:rsidRDefault="007C364F" w:rsidP="00074515">
            <w:pPr>
              <w:jc w:val="center"/>
              <w:rPr>
                <w:rFonts w:ascii="Calibri" w:hAnsi="Calibri" w:cs="Arial"/>
                <w:sz w:val="16"/>
                <w:szCs w:val="16"/>
              </w:rPr>
            </w:pPr>
            <w:r>
              <w:rPr>
                <w:rFonts w:ascii="Calibri" w:hAnsi="Calibri" w:cs="Arial"/>
                <w:sz w:val="16"/>
                <w:szCs w:val="16"/>
              </w:rPr>
              <w:t>18:00</w:t>
            </w:r>
          </w:p>
        </w:tc>
        <w:tc>
          <w:tcPr>
            <w:tcW w:w="4044" w:type="dxa"/>
            <w:tcBorders>
              <w:top w:val="single" w:sz="4" w:space="0" w:color="auto"/>
              <w:left w:val="single" w:sz="4" w:space="0" w:color="auto"/>
              <w:bottom w:val="single" w:sz="4" w:space="0" w:color="auto"/>
              <w:right w:val="single" w:sz="4" w:space="0" w:color="auto"/>
            </w:tcBorders>
            <w:vAlign w:val="center"/>
            <w:hideMark/>
          </w:tcPr>
          <w:p w14:paraId="7D4F9550" w14:textId="77777777" w:rsidR="007C364F" w:rsidRDefault="007C364F" w:rsidP="00074515">
            <w:pPr>
              <w:jc w:val="both"/>
              <w:rPr>
                <w:rFonts w:ascii="Calibri" w:hAnsi="Calibri" w:cs="Arial"/>
                <w:b/>
                <w:i/>
                <w:sz w:val="16"/>
                <w:szCs w:val="16"/>
              </w:rPr>
            </w:pPr>
            <w:r>
              <w:rPr>
                <w:rFonts w:ascii="Calibri" w:hAnsi="Calibri" w:cs="Arial"/>
                <w:b/>
                <w:i/>
                <w:sz w:val="16"/>
                <w:szCs w:val="16"/>
              </w:rPr>
              <w:t xml:space="preserve"> Correo institucional:</w:t>
            </w:r>
          </w:p>
          <w:p w14:paraId="71202382" w14:textId="77777777" w:rsidR="007C364F" w:rsidRPr="007E3716" w:rsidRDefault="007C364F" w:rsidP="00074515">
            <w:pPr>
              <w:jc w:val="both"/>
              <w:rPr>
                <w:rFonts w:ascii="Calibri" w:hAnsi="Calibri"/>
                <w:sz w:val="16"/>
                <w:szCs w:val="16"/>
                <w:highlight w:val="cyan"/>
              </w:rPr>
            </w:pPr>
            <w:hyperlink r:id="rId10" w:history="1">
              <w:r w:rsidRPr="001F4A9B">
                <w:rPr>
                  <w:rStyle w:val="Hipervnculo"/>
                  <w:rFonts w:ascii="Calibri" w:hAnsi="Calibri" w:cs="Arial"/>
                  <w:b/>
                  <w:i/>
                  <w:sz w:val="16"/>
                  <w:szCs w:val="16"/>
                </w:rPr>
                <w:t>cheras@ypfb.gob.bo</w:t>
              </w:r>
            </w:hyperlink>
            <w:r>
              <w:rPr>
                <w:rFonts w:ascii="Calibri" w:hAnsi="Calibri" w:cs="Arial"/>
                <w:b/>
                <w:i/>
                <w:sz w:val="16"/>
                <w:szCs w:val="16"/>
              </w:rPr>
              <w:t xml:space="preserve">; </w:t>
            </w:r>
          </w:p>
        </w:tc>
      </w:tr>
      <w:tr w:rsidR="007C364F" w:rsidRPr="00CF2046" w14:paraId="649B183B" w14:textId="77777777" w:rsidTr="00074515">
        <w:trPr>
          <w:trHeight w:val="70"/>
        </w:trPr>
        <w:tc>
          <w:tcPr>
            <w:tcW w:w="501" w:type="dxa"/>
            <w:tcBorders>
              <w:top w:val="single" w:sz="4" w:space="0" w:color="auto"/>
              <w:left w:val="single" w:sz="4" w:space="0" w:color="auto"/>
              <w:bottom w:val="single" w:sz="4" w:space="0" w:color="auto"/>
              <w:right w:val="single" w:sz="4" w:space="0" w:color="auto"/>
            </w:tcBorders>
            <w:vAlign w:val="center"/>
          </w:tcPr>
          <w:p w14:paraId="6E64588E" w14:textId="77777777" w:rsidR="007C364F" w:rsidRPr="00CF2046" w:rsidRDefault="007C364F" w:rsidP="00074515">
            <w:pPr>
              <w:jc w:val="center"/>
              <w:rPr>
                <w:rFonts w:ascii="Arial" w:hAnsi="Arial" w:cs="Arial"/>
                <w:sz w:val="8"/>
                <w:szCs w:val="18"/>
              </w:rPr>
            </w:pPr>
          </w:p>
        </w:tc>
        <w:tc>
          <w:tcPr>
            <w:tcW w:w="3183" w:type="dxa"/>
            <w:tcBorders>
              <w:top w:val="single" w:sz="4" w:space="0" w:color="auto"/>
              <w:left w:val="single" w:sz="4" w:space="0" w:color="auto"/>
              <w:bottom w:val="single" w:sz="4" w:space="0" w:color="auto"/>
              <w:right w:val="single" w:sz="4" w:space="0" w:color="auto"/>
            </w:tcBorders>
          </w:tcPr>
          <w:p w14:paraId="1AA62AF6" w14:textId="77777777" w:rsidR="007C364F" w:rsidRPr="00A1065D" w:rsidRDefault="007C364F" w:rsidP="00074515">
            <w:pPr>
              <w:rPr>
                <w:rFonts w:ascii="Calibri" w:hAnsi="Calibri" w:cs="Arial"/>
                <w:sz w:val="10"/>
                <w:szCs w:val="16"/>
              </w:rPr>
            </w:pPr>
          </w:p>
        </w:tc>
        <w:tc>
          <w:tcPr>
            <w:tcW w:w="1457" w:type="dxa"/>
            <w:tcBorders>
              <w:top w:val="single" w:sz="4" w:space="0" w:color="auto"/>
              <w:left w:val="single" w:sz="4" w:space="0" w:color="auto"/>
              <w:bottom w:val="single" w:sz="4" w:space="0" w:color="auto"/>
              <w:right w:val="single" w:sz="4" w:space="0" w:color="auto"/>
            </w:tcBorders>
          </w:tcPr>
          <w:p w14:paraId="73CADE14" w14:textId="77777777" w:rsidR="007C364F" w:rsidRPr="00CF2046" w:rsidRDefault="007C364F" w:rsidP="00074515">
            <w:pPr>
              <w:jc w:val="center"/>
              <w:rPr>
                <w:rFonts w:ascii="Calibri" w:hAnsi="Calibri" w:cs="Arial"/>
                <w:sz w:val="10"/>
                <w:szCs w:val="16"/>
              </w:rPr>
            </w:pPr>
          </w:p>
        </w:tc>
        <w:tc>
          <w:tcPr>
            <w:tcW w:w="1456" w:type="dxa"/>
            <w:tcBorders>
              <w:top w:val="single" w:sz="4" w:space="0" w:color="auto"/>
              <w:left w:val="single" w:sz="4" w:space="0" w:color="auto"/>
              <w:bottom w:val="single" w:sz="4" w:space="0" w:color="auto"/>
              <w:right w:val="single" w:sz="4" w:space="0" w:color="auto"/>
            </w:tcBorders>
            <w:vAlign w:val="center"/>
          </w:tcPr>
          <w:p w14:paraId="48B6A6BE" w14:textId="77777777" w:rsidR="007C364F" w:rsidRPr="00CF2046" w:rsidRDefault="007C364F" w:rsidP="00074515">
            <w:pPr>
              <w:jc w:val="center"/>
              <w:rPr>
                <w:rFonts w:ascii="Calibri" w:hAnsi="Calibri" w:cs="Arial"/>
                <w:b/>
                <w:sz w:val="10"/>
                <w:szCs w:val="16"/>
              </w:rPr>
            </w:pPr>
          </w:p>
        </w:tc>
        <w:tc>
          <w:tcPr>
            <w:tcW w:w="4044" w:type="dxa"/>
            <w:tcBorders>
              <w:top w:val="single" w:sz="4" w:space="0" w:color="auto"/>
              <w:left w:val="single" w:sz="4" w:space="0" w:color="auto"/>
              <w:bottom w:val="single" w:sz="4" w:space="0" w:color="auto"/>
              <w:right w:val="single" w:sz="4" w:space="0" w:color="auto"/>
            </w:tcBorders>
            <w:vAlign w:val="center"/>
          </w:tcPr>
          <w:p w14:paraId="22279C12" w14:textId="77777777" w:rsidR="007C364F" w:rsidRPr="00CF2046" w:rsidRDefault="007C364F" w:rsidP="00074515">
            <w:pPr>
              <w:jc w:val="both"/>
              <w:rPr>
                <w:rFonts w:ascii="Calibri" w:hAnsi="Calibri" w:cs="Arial"/>
                <w:sz w:val="10"/>
                <w:szCs w:val="16"/>
              </w:rPr>
            </w:pPr>
          </w:p>
        </w:tc>
      </w:tr>
      <w:tr w:rsidR="007C364F" w:rsidRPr="00CF2046" w14:paraId="31441C5E" w14:textId="77777777" w:rsidTr="00074515">
        <w:trPr>
          <w:trHeight w:val="279"/>
        </w:trPr>
        <w:tc>
          <w:tcPr>
            <w:tcW w:w="501" w:type="dxa"/>
            <w:tcBorders>
              <w:top w:val="single" w:sz="4" w:space="0" w:color="auto"/>
              <w:left w:val="single" w:sz="4" w:space="0" w:color="auto"/>
              <w:bottom w:val="single" w:sz="4" w:space="0" w:color="auto"/>
              <w:right w:val="single" w:sz="4" w:space="0" w:color="auto"/>
            </w:tcBorders>
            <w:vAlign w:val="center"/>
            <w:hideMark/>
          </w:tcPr>
          <w:p w14:paraId="2CFD8A64" w14:textId="77777777" w:rsidR="007C364F" w:rsidRPr="00CF2046" w:rsidRDefault="007C364F" w:rsidP="00074515">
            <w:pPr>
              <w:jc w:val="center"/>
              <w:rPr>
                <w:rFonts w:ascii="Arial" w:hAnsi="Arial" w:cs="Arial"/>
                <w:sz w:val="18"/>
                <w:szCs w:val="18"/>
              </w:rPr>
            </w:pPr>
            <w:r w:rsidRPr="00CF2046">
              <w:rPr>
                <w:rFonts w:ascii="Arial" w:hAnsi="Arial" w:cs="Arial"/>
                <w:sz w:val="18"/>
                <w:szCs w:val="18"/>
              </w:rPr>
              <w:t>3</w:t>
            </w:r>
          </w:p>
        </w:tc>
        <w:tc>
          <w:tcPr>
            <w:tcW w:w="3183" w:type="dxa"/>
            <w:tcBorders>
              <w:top w:val="single" w:sz="4" w:space="0" w:color="auto"/>
              <w:left w:val="single" w:sz="4" w:space="0" w:color="auto"/>
              <w:bottom w:val="single" w:sz="4" w:space="0" w:color="auto"/>
              <w:right w:val="single" w:sz="4" w:space="0" w:color="auto"/>
            </w:tcBorders>
            <w:vAlign w:val="center"/>
            <w:hideMark/>
          </w:tcPr>
          <w:p w14:paraId="15B2FAF1" w14:textId="77777777" w:rsidR="007C364F" w:rsidRPr="00A1065D" w:rsidRDefault="007C364F" w:rsidP="00074515">
            <w:pPr>
              <w:rPr>
                <w:rFonts w:ascii="Calibri" w:hAnsi="Calibri" w:cs="Arial"/>
                <w:sz w:val="16"/>
                <w:szCs w:val="16"/>
              </w:rPr>
            </w:pPr>
            <w:r w:rsidRPr="00A1065D">
              <w:rPr>
                <w:rFonts w:ascii="Calibri" w:hAnsi="Calibri" w:cs="Calibri"/>
                <w:sz w:val="16"/>
                <w:szCs w:val="16"/>
              </w:rPr>
              <w:t>Reunión de Aclaración. (*)</w:t>
            </w:r>
          </w:p>
        </w:tc>
        <w:tc>
          <w:tcPr>
            <w:tcW w:w="1457" w:type="dxa"/>
            <w:tcBorders>
              <w:top w:val="single" w:sz="4" w:space="0" w:color="auto"/>
              <w:left w:val="single" w:sz="4" w:space="0" w:color="auto"/>
              <w:bottom w:val="single" w:sz="4" w:space="0" w:color="auto"/>
              <w:right w:val="single" w:sz="4" w:space="0" w:color="auto"/>
            </w:tcBorders>
            <w:vAlign w:val="center"/>
            <w:hideMark/>
          </w:tcPr>
          <w:p w14:paraId="0E51B683" w14:textId="77777777" w:rsidR="007C364F" w:rsidRPr="00CF2046" w:rsidRDefault="007C364F" w:rsidP="00074515">
            <w:pPr>
              <w:jc w:val="center"/>
              <w:rPr>
                <w:rFonts w:ascii="Calibri" w:hAnsi="Calibri" w:cs="Arial"/>
                <w:sz w:val="16"/>
                <w:szCs w:val="16"/>
              </w:rPr>
            </w:pPr>
            <w:r w:rsidRPr="00CF2046">
              <w:rPr>
                <w:rFonts w:ascii="Calibri" w:hAnsi="Calibri" w:cs="Arial"/>
                <w:sz w:val="16"/>
                <w:szCs w:val="16"/>
              </w:rPr>
              <w:t>Fecha:</w:t>
            </w:r>
          </w:p>
          <w:p w14:paraId="6FD37396" w14:textId="77777777" w:rsidR="007C364F" w:rsidRPr="00CF2046" w:rsidRDefault="007C364F" w:rsidP="00074515">
            <w:pPr>
              <w:jc w:val="center"/>
              <w:rPr>
                <w:rFonts w:ascii="Calibri" w:hAnsi="Calibri" w:cs="Arial"/>
                <w:sz w:val="16"/>
                <w:szCs w:val="16"/>
              </w:rPr>
            </w:pPr>
            <w:r>
              <w:rPr>
                <w:rFonts w:ascii="Calibri" w:hAnsi="Calibri" w:cs="Arial"/>
                <w:sz w:val="16"/>
                <w:szCs w:val="16"/>
              </w:rPr>
              <w:t>3/09/2015</w:t>
            </w:r>
          </w:p>
        </w:tc>
        <w:tc>
          <w:tcPr>
            <w:tcW w:w="1456" w:type="dxa"/>
            <w:tcBorders>
              <w:top w:val="single" w:sz="4" w:space="0" w:color="auto"/>
              <w:left w:val="single" w:sz="4" w:space="0" w:color="auto"/>
              <w:bottom w:val="single" w:sz="4" w:space="0" w:color="auto"/>
              <w:right w:val="single" w:sz="4" w:space="0" w:color="auto"/>
            </w:tcBorders>
            <w:vAlign w:val="center"/>
            <w:hideMark/>
          </w:tcPr>
          <w:p w14:paraId="1E0643F2" w14:textId="77777777" w:rsidR="007C364F" w:rsidRPr="00CF2046" w:rsidRDefault="007C364F" w:rsidP="00074515">
            <w:pPr>
              <w:jc w:val="center"/>
              <w:rPr>
                <w:rFonts w:ascii="Calibri" w:hAnsi="Calibri" w:cs="Arial"/>
                <w:sz w:val="16"/>
                <w:szCs w:val="16"/>
              </w:rPr>
            </w:pPr>
            <w:r w:rsidRPr="00CF2046">
              <w:rPr>
                <w:rFonts w:ascii="Calibri" w:hAnsi="Calibri" w:cs="Arial"/>
                <w:sz w:val="16"/>
                <w:szCs w:val="16"/>
              </w:rPr>
              <w:t>Hora:</w:t>
            </w:r>
          </w:p>
          <w:p w14:paraId="71695787" w14:textId="77777777" w:rsidR="007C364F" w:rsidRPr="00CF2046" w:rsidRDefault="007C364F" w:rsidP="00074515">
            <w:pPr>
              <w:jc w:val="center"/>
              <w:rPr>
                <w:rFonts w:ascii="Calibri" w:hAnsi="Calibri" w:cs="Arial"/>
                <w:sz w:val="16"/>
                <w:szCs w:val="16"/>
              </w:rPr>
            </w:pPr>
            <w:r>
              <w:rPr>
                <w:rFonts w:ascii="Calibri" w:hAnsi="Calibri" w:cs="Arial"/>
                <w:sz w:val="16"/>
                <w:szCs w:val="16"/>
              </w:rPr>
              <w:t>15:30</w:t>
            </w:r>
          </w:p>
        </w:tc>
        <w:tc>
          <w:tcPr>
            <w:tcW w:w="4044" w:type="dxa"/>
            <w:tcBorders>
              <w:top w:val="single" w:sz="4" w:space="0" w:color="auto"/>
              <w:left w:val="single" w:sz="4" w:space="0" w:color="auto"/>
              <w:bottom w:val="single" w:sz="4" w:space="0" w:color="auto"/>
              <w:right w:val="single" w:sz="4" w:space="0" w:color="auto"/>
            </w:tcBorders>
            <w:vAlign w:val="center"/>
            <w:hideMark/>
          </w:tcPr>
          <w:p w14:paraId="714FD438" w14:textId="77777777" w:rsidR="007C364F" w:rsidRPr="00AC25F2" w:rsidRDefault="007C364F" w:rsidP="00074515">
            <w:pPr>
              <w:rPr>
                <w:rFonts w:ascii="Calibri" w:hAnsi="Calibri" w:cs="Arial"/>
                <w:b/>
                <w:sz w:val="16"/>
                <w:szCs w:val="16"/>
              </w:rPr>
            </w:pPr>
            <w:r w:rsidRPr="00AC25F2">
              <w:rPr>
                <w:rFonts w:ascii="Calibri" w:hAnsi="Calibri" w:cs="Arial"/>
                <w:b/>
                <w:sz w:val="16"/>
                <w:szCs w:val="16"/>
              </w:rPr>
              <w:t xml:space="preserve">Lugar: </w:t>
            </w:r>
            <w:r>
              <w:rPr>
                <w:rFonts w:ascii="Calibri" w:hAnsi="Calibri" w:cs="Arial"/>
                <w:b/>
                <w:sz w:val="16"/>
                <w:szCs w:val="16"/>
              </w:rPr>
              <w:t>Vicepresidencia Nacional de Operaciones</w:t>
            </w:r>
          </w:p>
          <w:p w14:paraId="1E8D640D" w14:textId="77777777" w:rsidR="007C364F" w:rsidRPr="00AC25F2" w:rsidRDefault="007C364F" w:rsidP="00074515">
            <w:pPr>
              <w:rPr>
                <w:rFonts w:ascii="Calibri" w:hAnsi="Calibri" w:cs="Arial"/>
                <w:b/>
                <w:sz w:val="16"/>
                <w:szCs w:val="16"/>
              </w:rPr>
            </w:pPr>
            <w:r w:rsidRPr="00AC25F2">
              <w:rPr>
                <w:rFonts w:ascii="Calibri" w:hAnsi="Calibri" w:cs="Arial"/>
                <w:b/>
                <w:sz w:val="16"/>
                <w:szCs w:val="16"/>
              </w:rPr>
              <w:t xml:space="preserve">Av. </w:t>
            </w:r>
            <w:proofErr w:type="spellStart"/>
            <w:r w:rsidRPr="00AC25F2">
              <w:rPr>
                <w:rFonts w:ascii="Calibri" w:hAnsi="Calibri" w:cs="Arial"/>
                <w:b/>
                <w:sz w:val="16"/>
                <w:szCs w:val="16"/>
              </w:rPr>
              <w:t>Grigota</w:t>
            </w:r>
            <w:proofErr w:type="spellEnd"/>
            <w:r w:rsidRPr="00AC25F2">
              <w:rPr>
                <w:rFonts w:ascii="Calibri" w:hAnsi="Calibri" w:cs="Arial"/>
                <w:b/>
                <w:sz w:val="16"/>
                <w:szCs w:val="16"/>
              </w:rPr>
              <w:t xml:space="preserve"> esq. Regimiento Lanza S/N entre 3er y 4to anillo. Santa Cruz- Bolivia</w:t>
            </w:r>
          </w:p>
        </w:tc>
      </w:tr>
      <w:tr w:rsidR="007C364F" w:rsidRPr="00CF2046" w14:paraId="5CD9378E" w14:textId="77777777" w:rsidTr="00074515">
        <w:trPr>
          <w:trHeight w:val="79"/>
        </w:trPr>
        <w:tc>
          <w:tcPr>
            <w:tcW w:w="501" w:type="dxa"/>
            <w:tcBorders>
              <w:top w:val="single" w:sz="4" w:space="0" w:color="auto"/>
              <w:left w:val="single" w:sz="4" w:space="0" w:color="auto"/>
              <w:bottom w:val="single" w:sz="4" w:space="0" w:color="auto"/>
              <w:right w:val="single" w:sz="4" w:space="0" w:color="auto"/>
            </w:tcBorders>
            <w:vAlign w:val="center"/>
          </w:tcPr>
          <w:p w14:paraId="1D010D3B" w14:textId="77777777" w:rsidR="007C364F" w:rsidRPr="00CF2046" w:rsidRDefault="007C364F" w:rsidP="00074515">
            <w:pPr>
              <w:jc w:val="center"/>
              <w:rPr>
                <w:rFonts w:ascii="Arial" w:hAnsi="Arial" w:cs="Arial"/>
                <w:sz w:val="4"/>
                <w:szCs w:val="4"/>
              </w:rPr>
            </w:pPr>
          </w:p>
        </w:tc>
        <w:tc>
          <w:tcPr>
            <w:tcW w:w="3183" w:type="dxa"/>
            <w:tcBorders>
              <w:top w:val="single" w:sz="4" w:space="0" w:color="auto"/>
              <w:left w:val="single" w:sz="4" w:space="0" w:color="auto"/>
              <w:bottom w:val="single" w:sz="4" w:space="0" w:color="auto"/>
              <w:right w:val="single" w:sz="4" w:space="0" w:color="auto"/>
            </w:tcBorders>
            <w:vAlign w:val="center"/>
          </w:tcPr>
          <w:p w14:paraId="4C65440F" w14:textId="77777777" w:rsidR="007C364F" w:rsidRPr="00A1065D" w:rsidRDefault="007C364F" w:rsidP="00074515">
            <w:pPr>
              <w:rPr>
                <w:rFonts w:ascii="Calibri" w:hAnsi="Calibri" w:cs="Arial"/>
                <w:sz w:val="8"/>
                <w:szCs w:val="16"/>
              </w:rPr>
            </w:pPr>
          </w:p>
        </w:tc>
        <w:tc>
          <w:tcPr>
            <w:tcW w:w="2913" w:type="dxa"/>
            <w:gridSpan w:val="2"/>
            <w:tcBorders>
              <w:top w:val="single" w:sz="4" w:space="0" w:color="auto"/>
              <w:left w:val="single" w:sz="4" w:space="0" w:color="auto"/>
              <w:bottom w:val="single" w:sz="4" w:space="0" w:color="auto"/>
              <w:right w:val="single" w:sz="4" w:space="0" w:color="auto"/>
            </w:tcBorders>
            <w:vAlign w:val="center"/>
          </w:tcPr>
          <w:p w14:paraId="63F0D30E" w14:textId="77777777" w:rsidR="007C364F" w:rsidRPr="00CF2046" w:rsidRDefault="007C364F" w:rsidP="00074515">
            <w:pPr>
              <w:jc w:val="center"/>
              <w:rPr>
                <w:rFonts w:ascii="Calibri" w:hAnsi="Calibri" w:cs="Arial"/>
                <w:sz w:val="8"/>
                <w:szCs w:val="16"/>
              </w:rPr>
            </w:pPr>
          </w:p>
        </w:tc>
        <w:tc>
          <w:tcPr>
            <w:tcW w:w="4044" w:type="dxa"/>
            <w:tcBorders>
              <w:top w:val="single" w:sz="4" w:space="0" w:color="auto"/>
              <w:left w:val="single" w:sz="4" w:space="0" w:color="auto"/>
              <w:bottom w:val="single" w:sz="4" w:space="0" w:color="auto"/>
              <w:right w:val="single" w:sz="4" w:space="0" w:color="auto"/>
            </w:tcBorders>
            <w:vAlign w:val="center"/>
          </w:tcPr>
          <w:p w14:paraId="28DDB799" w14:textId="77777777" w:rsidR="007C364F" w:rsidRPr="00CF2046" w:rsidRDefault="007C364F" w:rsidP="00074515">
            <w:pPr>
              <w:jc w:val="center"/>
              <w:rPr>
                <w:rFonts w:ascii="Calibri" w:hAnsi="Calibri" w:cs="Arial"/>
                <w:sz w:val="8"/>
                <w:szCs w:val="16"/>
              </w:rPr>
            </w:pPr>
          </w:p>
        </w:tc>
      </w:tr>
      <w:tr w:rsidR="007C364F" w:rsidRPr="00CF2046" w14:paraId="6BC91279" w14:textId="77777777" w:rsidTr="00074515">
        <w:trPr>
          <w:trHeight w:val="217"/>
        </w:trPr>
        <w:tc>
          <w:tcPr>
            <w:tcW w:w="501" w:type="dxa"/>
            <w:tcBorders>
              <w:top w:val="single" w:sz="4" w:space="0" w:color="auto"/>
              <w:left w:val="single" w:sz="4" w:space="0" w:color="auto"/>
              <w:bottom w:val="single" w:sz="4" w:space="0" w:color="auto"/>
              <w:right w:val="single" w:sz="4" w:space="0" w:color="auto"/>
            </w:tcBorders>
            <w:vAlign w:val="center"/>
            <w:hideMark/>
          </w:tcPr>
          <w:p w14:paraId="14352DA9" w14:textId="77777777" w:rsidR="007C364F" w:rsidRPr="00CF2046" w:rsidRDefault="007C364F" w:rsidP="00074515">
            <w:pPr>
              <w:jc w:val="center"/>
              <w:rPr>
                <w:rFonts w:ascii="Arial" w:hAnsi="Arial" w:cs="Arial"/>
                <w:sz w:val="18"/>
                <w:szCs w:val="18"/>
              </w:rPr>
            </w:pPr>
            <w:r w:rsidRPr="00CF2046">
              <w:rPr>
                <w:rFonts w:ascii="Arial" w:hAnsi="Arial" w:cs="Arial"/>
                <w:sz w:val="18"/>
                <w:szCs w:val="18"/>
              </w:rPr>
              <w:t>4</w:t>
            </w:r>
          </w:p>
        </w:tc>
        <w:tc>
          <w:tcPr>
            <w:tcW w:w="3183" w:type="dxa"/>
            <w:tcBorders>
              <w:top w:val="single" w:sz="4" w:space="0" w:color="auto"/>
              <w:left w:val="single" w:sz="4" w:space="0" w:color="auto"/>
              <w:bottom w:val="single" w:sz="4" w:space="0" w:color="auto"/>
              <w:right w:val="single" w:sz="4" w:space="0" w:color="auto"/>
            </w:tcBorders>
            <w:vAlign w:val="center"/>
            <w:hideMark/>
          </w:tcPr>
          <w:p w14:paraId="57257586" w14:textId="77777777" w:rsidR="007C364F" w:rsidRPr="00A1065D" w:rsidRDefault="007C364F" w:rsidP="00074515">
            <w:pPr>
              <w:rPr>
                <w:rFonts w:ascii="Calibri" w:hAnsi="Calibri" w:cs="Arial"/>
                <w:sz w:val="16"/>
                <w:szCs w:val="16"/>
              </w:rPr>
            </w:pPr>
            <w:r w:rsidRPr="00A1065D">
              <w:rPr>
                <w:rFonts w:ascii="Calibri" w:hAnsi="Calibri" w:cs="Calibri"/>
                <w:sz w:val="16"/>
                <w:szCs w:val="16"/>
              </w:rPr>
              <w:t>Presentación de Propuestas. (*)</w:t>
            </w:r>
          </w:p>
        </w:tc>
        <w:tc>
          <w:tcPr>
            <w:tcW w:w="1457" w:type="dxa"/>
            <w:tcBorders>
              <w:top w:val="single" w:sz="4" w:space="0" w:color="auto"/>
              <w:left w:val="single" w:sz="4" w:space="0" w:color="auto"/>
              <w:bottom w:val="single" w:sz="4" w:space="0" w:color="auto"/>
              <w:right w:val="single" w:sz="4" w:space="0" w:color="auto"/>
            </w:tcBorders>
            <w:vAlign w:val="center"/>
            <w:hideMark/>
          </w:tcPr>
          <w:p w14:paraId="531A7A4F" w14:textId="77777777" w:rsidR="007C364F" w:rsidRPr="00CF2046" w:rsidRDefault="007C364F" w:rsidP="00074515">
            <w:pPr>
              <w:jc w:val="center"/>
              <w:rPr>
                <w:rFonts w:ascii="Calibri" w:hAnsi="Calibri" w:cs="Arial"/>
                <w:sz w:val="16"/>
                <w:szCs w:val="16"/>
              </w:rPr>
            </w:pPr>
            <w:r w:rsidRPr="00CF2046">
              <w:rPr>
                <w:rFonts w:ascii="Calibri" w:hAnsi="Calibri" w:cs="Arial"/>
                <w:sz w:val="16"/>
                <w:szCs w:val="16"/>
              </w:rPr>
              <w:t>Fecha:</w:t>
            </w:r>
          </w:p>
          <w:p w14:paraId="39D3005E" w14:textId="77777777" w:rsidR="007C364F" w:rsidRPr="00CF2046" w:rsidRDefault="007C364F" w:rsidP="00074515">
            <w:pPr>
              <w:jc w:val="center"/>
              <w:rPr>
                <w:rFonts w:ascii="Calibri" w:hAnsi="Calibri" w:cs="Arial"/>
                <w:sz w:val="16"/>
                <w:szCs w:val="16"/>
              </w:rPr>
            </w:pPr>
            <w:r>
              <w:rPr>
                <w:rFonts w:ascii="Calibri" w:hAnsi="Calibri" w:cs="Arial"/>
                <w:sz w:val="16"/>
                <w:szCs w:val="16"/>
              </w:rPr>
              <w:t>10/09/2015</w:t>
            </w:r>
          </w:p>
        </w:tc>
        <w:tc>
          <w:tcPr>
            <w:tcW w:w="1456" w:type="dxa"/>
            <w:tcBorders>
              <w:top w:val="single" w:sz="4" w:space="0" w:color="auto"/>
              <w:left w:val="single" w:sz="4" w:space="0" w:color="auto"/>
              <w:bottom w:val="single" w:sz="4" w:space="0" w:color="auto"/>
              <w:right w:val="single" w:sz="4" w:space="0" w:color="auto"/>
            </w:tcBorders>
            <w:vAlign w:val="center"/>
            <w:hideMark/>
          </w:tcPr>
          <w:p w14:paraId="6EC1DD8D" w14:textId="77777777" w:rsidR="007C364F" w:rsidRPr="00CF2046" w:rsidRDefault="007C364F" w:rsidP="00074515">
            <w:pPr>
              <w:jc w:val="center"/>
              <w:rPr>
                <w:rFonts w:ascii="Calibri" w:hAnsi="Calibri" w:cs="Arial"/>
                <w:sz w:val="16"/>
                <w:szCs w:val="16"/>
              </w:rPr>
            </w:pPr>
            <w:r w:rsidRPr="00CF2046">
              <w:rPr>
                <w:rFonts w:ascii="Calibri" w:hAnsi="Calibri" w:cs="Arial"/>
                <w:sz w:val="16"/>
                <w:szCs w:val="16"/>
              </w:rPr>
              <w:t>Hora:</w:t>
            </w:r>
          </w:p>
          <w:p w14:paraId="1E5D6E66" w14:textId="77777777" w:rsidR="007C364F" w:rsidRPr="00CF2046" w:rsidRDefault="007C364F" w:rsidP="00074515">
            <w:pPr>
              <w:jc w:val="center"/>
              <w:rPr>
                <w:rFonts w:ascii="Calibri" w:hAnsi="Calibri" w:cs="Arial"/>
                <w:sz w:val="16"/>
                <w:szCs w:val="16"/>
              </w:rPr>
            </w:pPr>
            <w:r>
              <w:rPr>
                <w:rFonts w:ascii="Calibri" w:hAnsi="Calibri" w:cs="Arial"/>
                <w:sz w:val="16"/>
                <w:szCs w:val="16"/>
              </w:rPr>
              <w:t>16:00</w:t>
            </w:r>
          </w:p>
        </w:tc>
        <w:tc>
          <w:tcPr>
            <w:tcW w:w="4044" w:type="dxa"/>
            <w:tcBorders>
              <w:top w:val="single" w:sz="4" w:space="0" w:color="auto"/>
              <w:left w:val="single" w:sz="4" w:space="0" w:color="auto"/>
              <w:bottom w:val="single" w:sz="4" w:space="0" w:color="auto"/>
              <w:right w:val="single" w:sz="4" w:space="0" w:color="auto"/>
            </w:tcBorders>
            <w:vAlign w:val="center"/>
            <w:hideMark/>
          </w:tcPr>
          <w:p w14:paraId="0161026B" w14:textId="77777777" w:rsidR="007C364F" w:rsidRPr="00AC25F2" w:rsidRDefault="007C364F" w:rsidP="00074515">
            <w:pPr>
              <w:rPr>
                <w:rFonts w:ascii="Calibri" w:hAnsi="Calibri" w:cs="Arial"/>
                <w:b/>
                <w:sz w:val="16"/>
                <w:szCs w:val="16"/>
              </w:rPr>
            </w:pPr>
            <w:r w:rsidRPr="00AC25F2">
              <w:rPr>
                <w:rFonts w:ascii="Calibri" w:hAnsi="Calibri" w:cs="Arial"/>
                <w:b/>
                <w:sz w:val="16"/>
                <w:szCs w:val="16"/>
              </w:rPr>
              <w:t xml:space="preserve">Lugar: </w:t>
            </w:r>
            <w:r>
              <w:rPr>
                <w:rFonts w:ascii="Calibri" w:hAnsi="Calibri" w:cs="Arial"/>
                <w:b/>
                <w:sz w:val="16"/>
                <w:szCs w:val="16"/>
              </w:rPr>
              <w:t>Vicepresidencia Nacional de Operaciones</w:t>
            </w:r>
          </w:p>
          <w:p w14:paraId="01A681AA" w14:textId="77777777" w:rsidR="007C364F" w:rsidRPr="00AC25F2" w:rsidRDefault="007C364F" w:rsidP="00074515">
            <w:pPr>
              <w:jc w:val="both"/>
              <w:rPr>
                <w:rFonts w:ascii="Calibri" w:hAnsi="Calibri"/>
                <w:b/>
                <w:sz w:val="16"/>
                <w:szCs w:val="16"/>
                <w:u w:val="single"/>
              </w:rPr>
            </w:pPr>
            <w:r w:rsidRPr="00AC25F2">
              <w:rPr>
                <w:rFonts w:ascii="Calibri" w:hAnsi="Calibri" w:cs="Arial"/>
                <w:b/>
                <w:sz w:val="16"/>
                <w:szCs w:val="16"/>
              </w:rPr>
              <w:t xml:space="preserve">Av. </w:t>
            </w:r>
            <w:proofErr w:type="spellStart"/>
            <w:r w:rsidRPr="00AC25F2">
              <w:rPr>
                <w:rFonts w:ascii="Calibri" w:hAnsi="Calibri" w:cs="Arial"/>
                <w:b/>
                <w:sz w:val="16"/>
                <w:szCs w:val="16"/>
              </w:rPr>
              <w:t>Grigota</w:t>
            </w:r>
            <w:proofErr w:type="spellEnd"/>
            <w:r w:rsidRPr="00AC25F2">
              <w:rPr>
                <w:rFonts w:ascii="Calibri" w:hAnsi="Calibri" w:cs="Arial"/>
                <w:b/>
                <w:sz w:val="16"/>
                <w:szCs w:val="16"/>
              </w:rPr>
              <w:t xml:space="preserve"> esq. Regimiento Lanza S/N entre 3er y 4to anillo. Santa Cruz- Bolivia</w:t>
            </w:r>
          </w:p>
        </w:tc>
      </w:tr>
      <w:tr w:rsidR="007C364F" w:rsidRPr="00CF2046" w14:paraId="6096AB74" w14:textId="77777777" w:rsidTr="00074515">
        <w:trPr>
          <w:trHeight w:val="249"/>
        </w:trPr>
        <w:tc>
          <w:tcPr>
            <w:tcW w:w="501" w:type="dxa"/>
            <w:tcBorders>
              <w:top w:val="single" w:sz="4" w:space="0" w:color="auto"/>
              <w:left w:val="single" w:sz="4" w:space="0" w:color="auto"/>
              <w:bottom w:val="single" w:sz="4" w:space="0" w:color="auto"/>
              <w:right w:val="single" w:sz="4" w:space="0" w:color="auto"/>
            </w:tcBorders>
            <w:vAlign w:val="center"/>
          </w:tcPr>
          <w:p w14:paraId="1BD6AEBF" w14:textId="77777777" w:rsidR="007C364F" w:rsidRPr="00CF2046" w:rsidRDefault="007C364F" w:rsidP="00074515">
            <w:pPr>
              <w:jc w:val="center"/>
              <w:rPr>
                <w:rFonts w:ascii="Arial" w:hAnsi="Arial" w:cs="Arial"/>
                <w:sz w:val="4"/>
                <w:szCs w:val="4"/>
              </w:rPr>
            </w:pPr>
          </w:p>
        </w:tc>
        <w:tc>
          <w:tcPr>
            <w:tcW w:w="3183" w:type="dxa"/>
            <w:tcBorders>
              <w:top w:val="single" w:sz="4" w:space="0" w:color="auto"/>
              <w:left w:val="single" w:sz="4" w:space="0" w:color="auto"/>
              <w:bottom w:val="single" w:sz="4" w:space="0" w:color="auto"/>
              <w:right w:val="single" w:sz="4" w:space="0" w:color="auto"/>
            </w:tcBorders>
            <w:vAlign w:val="center"/>
          </w:tcPr>
          <w:p w14:paraId="15FA8738" w14:textId="77777777" w:rsidR="007C364F" w:rsidRPr="00A1065D" w:rsidRDefault="007C364F" w:rsidP="00074515">
            <w:pPr>
              <w:rPr>
                <w:rFonts w:ascii="Calibri" w:hAnsi="Calibri" w:cs="Arial"/>
                <w:sz w:val="4"/>
                <w:szCs w:val="4"/>
              </w:rPr>
            </w:pPr>
          </w:p>
        </w:tc>
        <w:tc>
          <w:tcPr>
            <w:tcW w:w="2913" w:type="dxa"/>
            <w:gridSpan w:val="2"/>
            <w:tcBorders>
              <w:top w:val="single" w:sz="4" w:space="0" w:color="auto"/>
              <w:left w:val="single" w:sz="4" w:space="0" w:color="auto"/>
              <w:bottom w:val="single" w:sz="4" w:space="0" w:color="auto"/>
              <w:right w:val="single" w:sz="4" w:space="0" w:color="auto"/>
            </w:tcBorders>
            <w:vAlign w:val="center"/>
          </w:tcPr>
          <w:p w14:paraId="47221ACD" w14:textId="77777777" w:rsidR="007C364F" w:rsidRPr="00CF2046" w:rsidRDefault="007C364F" w:rsidP="00074515">
            <w:pPr>
              <w:jc w:val="center"/>
              <w:rPr>
                <w:rFonts w:ascii="Calibri" w:hAnsi="Calibri" w:cs="Arial"/>
                <w:sz w:val="4"/>
                <w:szCs w:val="4"/>
              </w:rPr>
            </w:pPr>
          </w:p>
        </w:tc>
        <w:tc>
          <w:tcPr>
            <w:tcW w:w="4044" w:type="dxa"/>
            <w:tcBorders>
              <w:top w:val="single" w:sz="4" w:space="0" w:color="auto"/>
              <w:left w:val="single" w:sz="4" w:space="0" w:color="auto"/>
              <w:bottom w:val="single" w:sz="4" w:space="0" w:color="auto"/>
              <w:right w:val="single" w:sz="4" w:space="0" w:color="auto"/>
            </w:tcBorders>
            <w:vAlign w:val="center"/>
          </w:tcPr>
          <w:p w14:paraId="026B11CE" w14:textId="77777777" w:rsidR="007C364F" w:rsidRPr="00CF2046" w:rsidRDefault="007C364F" w:rsidP="00074515">
            <w:pPr>
              <w:jc w:val="both"/>
              <w:rPr>
                <w:rFonts w:ascii="Calibri" w:hAnsi="Calibri" w:cs="Arial"/>
                <w:sz w:val="4"/>
                <w:szCs w:val="4"/>
              </w:rPr>
            </w:pPr>
          </w:p>
        </w:tc>
      </w:tr>
      <w:tr w:rsidR="007C364F" w:rsidRPr="00CF2046" w14:paraId="4306F426" w14:textId="77777777" w:rsidTr="00074515">
        <w:trPr>
          <w:trHeight w:val="217"/>
        </w:trPr>
        <w:tc>
          <w:tcPr>
            <w:tcW w:w="501" w:type="dxa"/>
            <w:tcBorders>
              <w:top w:val="single" w:sz="4" w:space="0" w:color="auto"/>
              <w:left w:val="single" w:sz="4" w:space="0" w:color="auto"/>
              <w:bottom w:val="single" w:sz="4" w:space="0" w:color="auto"/>
              <w:right w:val="single" w:sz="4" w:space="0" w:color="auto"/>
            </w:tcBorders>
            <w:vAlign w:val="center"/>
            <w:hideMark/>
          </w:tcPr>
          <w:p w14:paraId="0F3C7403" w14:textId="77777777" w:rsidR="007C364F" w:rsidRPr="00CF2046" w:rsidRDefault="007C364F" w:rsidP="00074515">
            <w:pPr>
              <w:jc w:val="center"/>
              <w:rPr>
                <w:rFonts w:ascii="Arial" w:hAnsi="Arial" w:cs="Arial"/>
                <w:sz w:val="18"/>
                <w:szCs w:val="18"/>
              </w:rPr>
            </w:pPr>
            <w:r w:rsidRPr="00CF2046">
              <w:rPr>
                <w:rFonts w:ascii="Arial" w:hAnsi="Arial" w:cs="Arial"/>
                <w:sz w:val="18"/>
                <w:szCs w:val="18"/>
              </w:rPr>
              <w:t>5</w:t>
            </w:r>
          </w:p>
        </w:tc>
        <w:tc>
          <w:tcPr>
            <w:tcW w:w="3183" w:type="dxa"/>
            <w:tcBorders>
              <w:top w:val="single" w:sz="4" w:space="0" w:color="auto"/>
              <w:left w:val="single" w:sz="4" w:space="0" w:color="auto"/>
              <w:bottom w:val="single" w:sz="4" w:space="0" w:color="auto"/>
              <w:right w:val="single" w:sz="4" w:space="0" w:color="auto"/>
            </w:tcBorders>
            <w:vAlign w:val="center"/>
            <w:hideMark/>
          </w:tcPr>
          <w:p w14:paraId="1D3B4CAB" w14:textId="77777777" w:rsidR="007C364F" w:rsidRPr="00A1065D" w:rsidRDefault="007C364F" w:rsidP="00074515">
            <w:pPr>
              <w:rPr>
                <w:rFonts w:ascii="Calibri" w:hAnsi="Calibri" w:cs="Arial"/>
                <w:sz w:val="16"/>
                <w:szCs w:val="16"/>
              </w:rPr>
            </w:pPr>
            <w:r w:rsidRPr="00A1065D">
              <w:rPr>
                <w:rFonts w:ascii="Calibri" w:hAnsi="Calibri" w:cs="Calibri"/>
                <w:sz w:val="16"/>
                <w:szCs w:val="16"/>
              </w:rPr>
              <w:t>Apertura de Propuestas. (*)</w:t>
            </w:r>
          </w:p>
        </w:tc>
        <w:tc>
          <w:tcPr>
            <w:tcW w:w="1457" w:type="dxa"/>
            <w:tcBorders>
              <w:top w:val="single" w:sz="4" w:space="0" w:color="auto"/>
              <w:left w:val="single" w:sz="4" w:space="0" w:color="auto"/>
              <w:bottom w:val="single" w:sz="4" w:space="0" w:color="auto"/>
              <w:right w:val="single" w:sz="4" w:space="0" w:color="auto"/>
            </w:tcBorders>
            <w:hideMark/>
          </w:tcPr>
          <w:p w14:paraId="06F8EABB" w14:textId="77777777" w:rsidR="007C364F" w:rsidRPr="00CF2046" w:rsidRDefault="007C364F" w:rsidP="00074515">
            <w:pPr>
              <w:jc w:val="center"/>
              <w:rPr>
                <w:rFonts w:ascii="Calibri" w:hAnsi="Calibri" w:cs="Arial"/>
                <w:sz w:val="16"/>
                <w:szCs w:val="16"/>
              </w:rPr>
            </w:pPr>
            <w:r w:rsidRPr="00CF2046">
              <w:rPr>
                <w:rFonts w:ascii="Calibri" w:hAnsi="Calibri" w:cs="Arial"/>
                <w:sz w:val="16"/>
                <w:szCs w:val="16"/>
              </w:rPr>
              <w:t>Fecha:</w:t>
            </w:r>
          </w:p>
          <w:p w14:paraId="1651BAAA" w14:textId="77777777" w:rsidR="007C364F" w:rsidRPr="00CF2046" w:rsidRDefault="007C364F" w:rsidP="00074515">
            <w:pPr>
              <w:jc w:val="center"/>
              <w:rPr>
                <w:rFonts w:ascii="Calibri" w:hAnsi="Calibri" w:cs="Arial"/>
                <w:sz w:val="16"/>
                <w:szCs w:val="16"/>
              </w:rPr>
            </w:pPr>
            <w:r>
              <w:rPr>
                <w:rFonts w:ascii="Calibri" w:hAnsi="Calibri" w:cs="Arial"/>
                <w:sz w:val="16"/>
                <w:szCs w:val="16"/>
              </w:rPr>
              <w:t>10/09/2015</w:t>
            </w:r>
          </w:p>
        </w:tc>
        <w:tc>
          <w:tcPr>
            <w:tcW w:w="1456" w:type="dxa"/>
            <w:tcBorders>
              <w:top w:val="single" w:sz="4" w:space="0" w:color="auto"/>
              <w:left w:val="single" w:sz="4" w:space="0" w:color="auto"/>
              <w:bottom w:val="single" w:sz="4" w:space="0" w:color="auto"/>
              <w:right w:val="single" w:sz="4" w:space="0" w:color="auto"/>
            </w:tcBorders>
            <w:hideMark/>
          </w:tcPr>
          <w:p w14:paraId="5872BE1C" w14:textId="77777777" w:rsidR="007C364F" w:rsidRPr="00CF2046" w:rsidRDefault="007C364F" w:rsidP="00074515">
            <w:pPr>
              <w:jc w:val="center"/>
              <w:rPr>
                <w:rFonts w:ascii="Calibri" w:hAnsi="Calibri" w:cs="Arial"/>
                <w:sz w:val="16"/>
                <w:szCs w:val="16"/>
              </w:rPr>
            </w:pPr>
            <w:r w:rsidRPr="00CF2046">
              <w:rPr>
                <w:rFonts w:ascii="Calibri" w:hAnsi="Calibri" w:cs="Arial"/>
                <w:sz w:val="16"/>
                <w:szCs w:val="16"/>
              </w:rPr>
              <w:t>Hora:</w:t>
            </w:r>
          </w:p>
          <w:p w14:paraId="44F41469" w14:textId="77777777" w:rsidR="007C364F" w:rsidRPr="00CF2046" w:rsidRDefault="007C364F" w:rsidP="00074515">
            <w:pPr>
              <w:jc w:val="center"/>
              <w:rPr>
                <w:rFonts w:ascii="Calibri" w:hAnsi="Calibri" w:cs="Arial"/>
                <w:sz w:val="16"/>
                <w:szCs w:val="16"/>
              </w:rPr>
            </w:pPr>
            <w:r>
              <w:rPr>
                <w:rFonts w:ascii="Calibri" w:hAnsi="Calibri" w:cs="Arial"/>
                <w:sz w:val="16"/>
                <w:szCs w:val="16"/>
              </w:rPr>
              <w:t>16:15</w:t>
            </w:r>
          </w:p>
        </w:tc>
        <w:tc>
          <w:tcPr>
            <w:tcW w:w="4044" w:type="dxa"/>
            <w:tcBorders>
              <w:top w:val="single" w:sz="4" w:space="0" w:color="auto"/>
              <w:left w:val="single" w:sz="4" w:space="0" w:color="auto"/>
              <w:bottom w:val="single" w:sz="4" w:space="0" w:color="auto"/>
              <w:right w:val="single" w:sz="4" w:space="0" w:color="auto"/>
            </w:tcBorders>
            <w:vAlign w:val="center"/>
            <w:hideMark/>
          </w:tcPr>
          <w:p w14:paraId="62BFCA9F" w14:textId="77777777" w:rsidR="007C364F" w:rsidRPr="00AC25F2" w:rsidRDefault="007C364F" w:rsidP="00074515">
            <w:pPr>
              <w:rPr>
                <w:rFonts w:ascii="Calibri" w:hAnsi="Calibri" w:cs="Arial"/>
                <w:b/>
                <w:sz w:val="16"/>
                <w:szCs w:val="16"/>
              </w:rPr>
            </w:pPr>
            <w:r w:rsidRPr="00AC25F2">
              <w:rPr>
                <w:rFonts w:ascii="Calibri" w:hAnsi="Calibri" w:cs="Arial"/>
                <w:b/>
                <w:sz w:val="16"/>
                <w:szCs w:val="16"/>
              </w:rPr>
              <w:t xml:space="preserve">Lugar: </w:t>
            </w:r>
            <w:r>
              <w:rPr>
                <w:rFonts w:ascii="Calibri" w:hAnsi="Calibri" w:cs="Arial"/>
                <w:b/>
                <w:sz w:val="16"/>
                <w:szCs w:val="16"/>
              </w:rPr>
              <w:t>Vicepresidencia Nacional de Operaciones</w:t>
            </w:r>
          </w:p>
          <w:p w14:paraId="72CD24BA" w14:textId="77777777" w:rsidR="007C364F" w:rsidRPr="00AC25F2" w:rsidRDefault="007C364F" w:rsidP="00074515">
            <w:pPr>
              <w:jc w:val="both"/>
              <w:rPr>
                <w:rFonts w:ascii="Calibri" w:hAnsi="Calibri" w:cs="Arial"/>
                <w:b/>
                <w:sz w:val="16"/>
                <w:szCs w:val="16"/>
              </w:rPr>
            </w:pPr>
            <w:r w:rsidRPr="00AC25F2">
              <w:rPr>
                <w:rFonts w:ascii="Calibri" w:hAnsi="Calibri" w:cs="Arial"/>
                <w:b/>
                <w:sz w:val="16"/>
                <w:szCs w:val="16"/>
              </w:rPr>
              <w:t xml:space="preserve">Av. </w:t>
            </w:r>
            <w:proofErr w:type="spellStart"/>
            <w:r w:rsidRPr="00AC25F2">
              <w:rPr>
                <w:rFonts w:ascii="Calibri" w:hAnsi="Calibri" w:cs="Arial"/>
                <w:b/>
                <w:sz w:val="16"/>
                <w:szCs w:val="16"/>
              </w:rPr>
              <w:t>Grigota</w:t>
            </w:r>
            <w:proofErr w:type="spellEnd"/>
            <w:r w:rsidRPr="00AC25F2">
              <w:rPr>
                <w:rFonts w:ascii="Calibri" w:hAnsi="Calibri" w:cs="Arial"/>
                <w:b/>
                <w:sz w:val="16"/>
                <w:szCs w:val="16"/>
              </w:rPr>
              <w:t xml:space="preserve"> esq. Regimiento Lanza S/N entre 3er y 4to anillo. Santa Cruz- Bolivia</w:t>
            </w:r>
          </w:p>
        </w:tc>
      </w:tr>
      <w:tr w:rsidR="007C364F" w:rsidRPr="00CF2046" w14:paraId="42F40D7E" w14:textId="77777777" w:rsidTr="00074515">
        <w:trPr>
          <w:trHeight w:val="90"/>
        </w:trPr>
        <w:tc>
          <w:tcPr>
            <w:tcW w:w="501" w:type="dxa"/>
            <w:tcBorders>
              <w:top w:val="single" w:sz="4" w:space="0" w:color="auto"/>
              <w:left w:val="single" w:sz="4" w:space="0" w:color="auto"/>
              <w:bottom w:val="single" w:sz="4" w:space="0" w:color="auto"/>
              <w:right w:val="single" w:sz="4" w:space="0" w:color="auto"/>
            </w:tcBorders>
            <w:vAlign w:val="center"/>
          </w:tcPr>
          <w:p w14:paraId="7CD123F4" w14:textId="77777777" w:rsidR="007C364F" w:rsidRPr="00CF2046" w:rsidRDefault="007C364F" w:rsidP="00074515">
            <w:pPr>
              <w:jc w:val="center"/>
              <w:rPr>
                <w:rFonts w:ascii="Arial" w:hAnsi="Arial" w:cs="Arial"/>
                <w:sz w:val="4"/>
                <w:szCs w:val="4"/>
              </w:rPr>
            </w:pPr>
          </w:p>
        </w:tc>
        <w:tc>
          <w:tcPr>
            <w:tcW w:w="3183" w:type="dxa"/>
            <w:tcBorders>
              <w:top w:val="single" w:sz="4" w:space="0" w:color="auto"/>
              <w:left w:val="single" w:sz="4" w:space="0" w:color="auto"/>
              <w:bottom w:val="single" w:sz="4" w:space="0" w:color="auto"/>
              <w:right w:val="single" w:sz="4" w:space="0" w:color="auto"/>
            </w:tcBorders>
            <w:vAlign w:val="center"/>
          </w:tcPr>
          <w:p w14:paraId="7E5D32C9" w14:textId="77777777" w:rsidR="007C364F" w:rsidRPr="00CF2046" w:rsidRDefault="007C364F" w:rsidP="00074515">
            <w:pPr>
              <w:rPr>
                <w:rFonts w:ascii="Calibri" w:hAnsi="Calibri" w:cs="Arial"/>
                <w:sz w:val="4"/>
                <w:szCs w:val="4"/>
              </w:rPr>
            </w:pPr>
          </w:p>
        </w:tc>
        <w:tc>
          <w:tcPr>
            <w:tcW w:w="2913" w:type="dxa"/>
            <w:gridSpan w:val="2"/>
            <w:tcBorders>
              <w:top w:val="single" w:sz="4" w:space="0" w:color="auto"/>
              <w:left w:val="single" w:sz="4" w:space="0" w:color="auto"/>
              <w:bottom w:val="single" w:sz="4" w:space="0" w:color="auto"/>
              <w:right w:val="single" w:sz="4" w:space="0" w:color="auto"/>
            </w:tcBorders>
            <w:vAlign w:val="center"/>
          </w:tcPr>
          <w:p w14:paraId="58723FA1" w14:textId="77777777" w:rsidR="007C364F" w:rsidRPr="00CF2046" w:rsidRDefault="007C364F" w:rsidP="00074515">
            <w:pPr>
              <w:jc w:val="center"/>
              <w:rPr>
                <w:rFonts w:ascii="Calibri" w:hAnsi="Calibri" w:cs="Arial"/>
                <w:sz w:val="4"/>
                <w:szCs w:val="4"/>
              </w:rPr>
            </w:pPr>
          </w:p>
        </w:tc>
        <w:tc>
          <w:tcPr>
            <w:tcW w:w="4044" w:type="dxa"/>
            <w:tcBorders>
              <w:top w:val="single" w:sz="4" w:space="0" w:color="auto"/>
              <w:left w:val="single" w:sz="4" w:space="0" w:color="auto"/>
              <w:bottom w:val="single" w:sz="4" w:space="0" w:color="auto"/>
              <w:right w:val="single" w:sz="4" w:space="0" w:color="auto"/>
            </w:tcBorders>
            <w:vAlign w:val="center"/>
          </w:tcPr>
          <w:p w14:paraId="31FFF202" w14:textId="77777777" w:rsidR="007C364F" w:rsidRPr="00CF2046" w:rsidRDefault="007C364F" w:rsidP="00074515">
            <w:pPr>
              <w:jc w:val="both"/>
              <w:rPr>
                <w:rFonts w:ascii="Calibri" w:hAnsi="Calibri" w:cs="Arial"/>
                <w:sz w:val="4"/>
                <w:szCs w:val="4"/>
              </w:rPr>
            </w:pPr>
          </w:p>
        </w:tc>
      </w:tr>
    </w:tbl>
    <w:p w14:paraId="27B681A7" w14:textId="77777777" w:rsidR="007C364F" w:rsidRPr="009D1ADA" w:rsidRDefault="007C364F" w:rsidP="007C364F">
      <w:pPr>
        <w:pStyle w:val="NormalWeb"/>
        <w:spacing w:before="0" w:after="0"/>
        <w:rPr>
          <w:rFonts w:ascii="Verdana" w:hAnsi="Verdana" w:cs="Arial"/>
          <w:b/>
          <w:sz w:val="14"/>
          <w:szCs w:val="16"/>
          <w:lang w:val="es-BO"/>
        </w:rPr>
      </w:pPr>
    </w:p>
    <w:p w14:paraId="1F98A635" w14:textId="77777777" w:rsidR="007C364F" w:rsidRPr="00A1065D" w:rsidRDefault="007C364F" w:rsidP="007C364F">
      <w:pPr>
        <w:ind w:hanging="709"/>
        <w:rPr>
          <w:rFonts w:ascii="Calibri" w:hAnsi="Calibri" w:cs="Calibri"/>
          <w:b/>
          <w:sz w:val="16"/>
          <w:szCs w:val="16"/>
        </w:rPr>
      </w:pPr>
      <w:r w:rsidRPr="00A1065D">
        <w:rPr>
          <w:rFonts w:ascii="Calibri" w:hAnsi="Calibri" w:cs="Calibri"/>
          <w:b/>
          <w:sz w:val="16"/>
          <w:szCs w:val="16"/>
        </w:rPr>
        <w:t>Fechas Fijas (*)</w:t>
      </w:r>
    </w:p>
    <w:p w14:paraId="3E2CFE1F" w14:textId="77777777" w:rsidR="007C364F" w:rsidRDefault="007C364F" w:rsidP="007C364F">
      <w:pPr>
        <w:ind w:hanging="709"/>
        <w:rPr>
          <w:rFonts w:ascii="Verdana" w:hAnsi="Verdana" w:cs="Calibri"/>
          <w:b/>
          <w:sz w:val="16"/>
          <w:szCs w:val="16"/>
        </w:rPr>
      </w:pPr>
    </w:p>
    <w:p w14:paraId="44C1E576" w14:textId="77777777" w:rsidR="00657BB8" w:rsidRDefault="00657BB8" w:rsidP="00324C12">
      <w:pPr>
        <w:ind w:hanging="709"/>
        <w:rPr>
          <w:rFonts w:ascii="Verdana" w:hAnsi="Verdana" w:cs="Calibri"/>
          <w:b/>
          <w:sz w:val="16"/>
          <w:szCs w:val="16"/>
        </w:rPr>
      </w:pPr>
    </w:p>
    <w:p w14:paraId="5D8CA89F" w14:textId="77777777" w:rsidR="000256E3" w:rsidRDefault="000256E3">
      <w:pPr>
        <w:rPr>
          <w:rFonts w:ascii="Verdana" w:hAnsi="Verdana" w:cs="Calibri"/>
          <w:b/>
          <w:sz w:val="16"/>
          <w:szCs w:val="16"/>
        </w:rPr>
      </w:pPr>
      <w:r>
        <w:rPr>
          <w:rFonts w:ascii="Verdana" w:hAnsi="Verdana" w:cs="Calibri"/>
          <w:b/>
          <w:sz w:val="16"/>
          <w:szCs w:val="16"/>
        </w:rPr>
        <w:br w:type="page"/>
      </w:r>
    </w:p>
    <w:tbl>
      <w:tblPr>
        <w:tblW w:w="10206" w:type="dxa"/>
        <w:tblInd w:w="-45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961"/>
        <w:gridCol w:w="6247"/>
        <w:gridCol w:w="1998"/>
      </w:tblGrid>
      <w:tr w:rsidR="00A72D06" w:rsidRPr="00EC5007" w14:paraId="40D2CE35" w14:textId="77777777" w:rsidTr="00A72D06">
        <w:trPr>
          <w:trHeight w:val="785"/>
        </w:trPr>
        <w:tc>
          <w:tcPr>
            <w:tcW w:w="1961" w:type="dxa"/>
            <w:vAlign w:val="center"/>
          </w:tcPr>
          <w:p w14:paraId="782DC3E9" w14:textId="77777777" w:rsidR="00A72D06" w:rsidRPr="00EC5007" w:rsidRDefault="00A72D06" w:rsidP="00A72D06">
            <w:pPr>
              <w:jc w:val="center"/>
              <w:rPr>
                <w:sz w:val="16"/>
                <w:szCs w:val="16"/>
              </w:rPr>
            </w:pPr>
            <w:r>
              <w:rPr>
                <w:noProof/>
                <w:sz w:val="16"/>
                <w:szCs w:val="16"/>
                <w:lang w:val="es-BO" w:eastAsia="es-BO"/>
              </w:rPr>
              <w:lastRenderedPageBreak/>
              <w:drawing>
                <wp:inline distT="0" distB="0" distL="0" distR="0" wp14:anchorId="047551AF" wp14:editId="23CB6A76">
                  <wp:extent cx="946150" cy="580390"/>
                  <wp:effectExtent l="0" t="0" r="6350" b="0"/>
                  <wp:docPr id="5" name="Imagen 5" descr="escud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descr="escudo"/>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946150" cy="580390"/>
                          </a:xfrm>
                          <a:prstGeom prst="rect">
                            <a:avLst/>
                          </a:prstGeom>
                          <a:noFill/>
                          <a:ln>
                            <a:noFill/>
                          </a:ln>
                        </pic:spPr>
                      </pic:pic>
                    </a:graphicData>
                  </a:graphic>
                </wp:inline>
              </w:drawing>
            </w:r>
          </w:p>
        </w:tc>
        <w:tc>
          <w:tcPr>
            <w:tcW w:w="6247" w:type="dxa"/>
            <w:tcBorders>
              <w:top w:val="nil"/>
              <w:bottom w:val="nil"/>
            </w:tcBorders>
            <w:vAlign w:val="center"/>
          </w:tcPr>
          <w:p w14:paraId="0EC1ADEB" w14:textId="77777777" w:rsidR="00A72D06" w:rsidRPr="00D345C4" w:rsidRDefault="00A72D06" w:rsidP="00A72D06">
            <w:pPr>
              <w:jc w:val="center"/>
              <w:rPr>
                <w:b/>
                <w:i/>
                <w:sz w:val="28"/>
                <w:szCs w:val="28"/>
              </w:rPr>
            </w:pPr>
            <w:r w:rsidRPr="00CE28FE">
              <w:rPr>
                <w:b/>
                <w:i/>
                <w:sz w:val="32"/>
                <w:szCs w:val="32"/>
              </w:rPr>
              <w:t>Yacimientos Petrolíferos Fiscales Bolivianos</w:t>
            </w:r>
            <w:r w:rsidRPr="00D345C4">
              <w:rPr>
                <w:b/>
                <w:i/>
                <w:sz w:val="28"/>
                <w:szCs w:val="28"/>
              </w:rPr>
              <w:t xml:space="preserve">                                                                                </w:t>
            </w:r>
          </w:p>
        </w:tc>
        <w:tc>
          <w:tcPr>
            <w:tcW w:w="1998" w:type="dxa"/>
            <w:vAlign w:val="center"/>
          </w:tcPr>
          <w:p w14:paraId="3739D5FB" w14:textId="77777777" w:rsidR="00A72D06" w:rsidRPr="00EC5007" w:rsidRDefault="00A72D06" w:rsidP="00A72D06">
            <w:pPr>
              <w:jc w:val="center"/>
              <w:rPr>
                <w:sz w:val="16"/>
                <w:szCs w:val="16"/>
              </w:rPr>
            </w:pPr>
            <w:r>
              <w:rPr>
                <w:rFonts w:ascii="Century Gothic" w:hAnsi="Century Gothic"/>
                <w:b/>
                <w:noProof/>
                <w:lang w:val="es-BO" w:eastAsia="es-BO"/>
              </w:rPr>
              <w:drawing>
                <wp:inline distT="0" distB="0" distL="0" distR="0" wp14:anchorId="4DBFFA12" wp14:editId="58E97023">
                  <wp:extent cx="683895" cy="461010"/>
                  <wp:effectExtent l="0" t="0" r="1905" b="0"/>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83895" cy="461010"/>
                          </a:xfrm>
                          <a:prstGeom prst="rect">
                            <a:avLst/>
                          </a:prstGeom>
                          <a:noFill/>
                          <a:ln>
                            <a:noFill/>
                          </a:ln>
                        </pic:spPr>
                      </pic:pic>
                    </a:graphicData>
                  </a:graphic>
                </wp:inline>
              </w:drawing>
            </w:r>
          </w:p>
        </w:tc>
      </w:tr>
    </w:tbl>
    <w:p w14:paraId="723DA0CA" w14:textId="77777777" w:rsidR="00A72D06" w:rsidRPr="00B00916" w:rsidRDefault="00A72D06" w:rsidP="00A72D06">
      <w:pPr>
        <w:rPr>
          <w:rFonts w:ascii="Verdana" w:hAnsi="Verdana" w:cs="Arial"/>
          <w:b/>
          <w:sz w:val="16"/>
          <w:szCs w:val="16"/>
        </w:rPr>
      </w:pPr>
    </w:p>
    <w:p w14:paraId="414E67E8" w14:textId="77777777" w:rsidR="00A72D06" w:rsidRDefault="00A72D06" w:rsidP="00A72D06">
      <w:pPr>
        <w:ind w:left="705"/>
        <w:jc w:val="center"/>
        <w:rPr>
          <w:rFonts w:ascii="Verdana" w:hAnsi="Verdana" w:cs="Arial"/>
          <w:b/>
          <w:sz w:val="22"/>
          <w:szCs w:val="22"/>
        </w:rPr>
      </w:pPr>
    </w:p>
    <w:p w14:paraId="77F5194D" w14:textId="77777777" w:rsidR="00A72D06" w:rsidRDefault="00A72D06" w:rsidP="00A72D06">
      <w:pPr>
        <w:ind w:left="705"/>
        <w:jc w:val="center"/>
        <w:rPr>
          <w:rFonts w:ascii="Verdana" w:hAnsi="Verdana" w:cs="Arial"/>
          <w:b/>
          <w:sz w:val="22"/>
          <w:szCs w:val="22"/>
        </w:rPr>
      </w:pPr>
      <w:r>
        <w:rPr>
          <w:rFonts w:ascii="Verdana" w:hAnsi="Verdana" w:cs="Arial"/>
          <w:b/>
          <w:sz w:val="22"/>
          <w:szCs w:val="22"/>
        </w:rPr>
        <w:t xml:space="preserve"> </w:t>
      </w:r>
      <w:r w:rsidRPr="002E6A21">
        <w:rPr>
          <w:rFonts w:ascii="Verdana" w:hAnsi="Verdana" w:cs="Arial"/>
          <w:b/>
          <w:sz w:val="22"/>
          <w:szCs w:val="22"/>
        </w:rPr>
        <w:t>P</w:t>
      </w:r>
      <w:r>
        <w:rPr>
          <w:rFonts w:ascii="Verdana" w:hAnsi="Verdana" w:cs="Arial"/>
          <w:b/>
          <w:sz w:val="22"/>
          <w:szCs w:val="22"/>
        </w:rPr>
        <w:t>RECIO REFERENCIAL</w:t>
      </w:r>
    </w:p>
    <w:p w14:paraId="10D8A001" w14:textId="77777777" w:rsidR="00A72D06" w:rsidRDefault="00A72D06" w:rsidP="00A72D06">
      <w:pPr>
        <w:ind w:left="705"/>
        <w:rPr>
          <w:rFonts w:ascii="Verdana" w:hAnsi="Verdana" w:cs="Arial"/>
          <w:sz w:val="18"/>
          <w:szCs w:val="18"/>
        </w:rPr>
      </w:pPr>
    </w:p>
    <w:p w14:paraId="617EF1BF" w14:textId="212FDF92" w:rsidR="00A72D06" w:rsidRDefault="00A72D06" w:rsidP="00A72D06">
      <w:pPr>
        <w:rPr>
          <w:rFonts w:ascii="Verdana" w:hAnsi="Verdana" w:cs="Arial"/>
          <w:sz w:val="18"/>
          <w:szCs w:val="18"/>
        </w:rPr>
      </w:pPr>
      <w:r w:rsidRPr="00B00916">
        <w:rPr>
          <w:rFonts w:ascii="Verdana" w:hAnsi="Verdana" w:cs="Arial"/>
          <w:sz w:val="18"/>
          <w:szCs w:val="18"/>
        </w:rPr>
        <w:t>El pr</w:t>
      </w:r>
      <w:r>
        <w:rPr>
          <w:rFonts w:ascii="Verdana" w:hAnsi="Verdana" w:cs="Arial"/>
          <w:sz w:val="18"/>
          <w:szCs w:val="18"/>
        </w:rPr>
        <w:t>ecio referencial del presen</w:t>
      </w:r>
      <w:r w:rsidR="00D75656">
        <w:rPr>
          <w:rFonts w:ascii="Verdana" w:hAnsi="Verdana" w:cs="Arial"/>
          <w:sz w:val="18"/>
          <w:szCs w:val="18"/>
        </w:rPr>
        <w:t>te proceso de contratación es</w:t>
      </w:r>
      <w:r>
        <w:rPr>
          <w:rFonts w:ascii="Verdana" w:hAnsi="Verdana" w:cs="Arial"/>
          <w:sz w:val="18"/>
          <w:szCs w:val="18"/>
        </w:rPr>
        <w:t xml:space="preserve">: </w:t>
      </w:r>
    </w:p>
    <w:p w14:paraId="5E0D0CBE" w14:textId="77777777" w:rsidR="00CB60B6" w:rsidRDefault="00CB60B6" w:rsidP="00A72D06">
      <w:pPr>
        <w:rPr>
          <w:rFonts w:ascii="Verdana" w:hAnsi="Verdana" w:cs="Arial"/>
          <w:sz w:val="18"/>
          <w:szCs w:val="18"/>
        </w:rPr>
      </w:pPr>
    </w:p>
    <w:p w14:paraId="35AEC57E" w14:textId="77777777" w:rsidR="00CB60B6" w:rsidRDefault="00CB60B6" w:rsidP="00A72D06">
      <w:pPr>
        <w:rPr>
          <w:rFonts w:ascii="Verdana" w:hAnsi="Verdana" w:cs="Arial"/>
          <w:sz w:val="18"/>
          <w:szCs w:val="18"/>
        </w:rPr>
      </w:pPr>
    </w:p>
    <w:p w14:paraId="0CDB3EE7" w14:textId="77777777" w:rsidR="00CB60B6" w:rsidRDefault="00CB60B6" w:rsidP="00A72D06">
      <w:pPr>
        <w:rPr>
          <w:rFonts w:ascii="Verdana" w:hAnsi="Verdana" w:cs="Arial"/>
          <w:sz w:val="18"/>
          <w:szCs w:val="18"/>
        </w:rPr>
      </w:pPr>
    </w:p>
    <w:tbl>
      <w:tblPr>
        <w:tblW w:w="10746" w:type="dxa"/>
        <w:jc w:val="center"/>
        <w:tblCellMar>
          <w:left w:w="70" w:type="dxa"/>
          <w:right w:w="70" w:type="dxa"/>
        </w:tblCellMar>
        <w:tblLook w:val="04A0" w:firstRow="1" w:lastRow="0" w:firstColumn="1" w:lastColumn="0" w:noHBand="0" w:noVBand="1"/>
      </w:tblPr>
      <w:tblGrid>
        <w:gridCol w:w="640"/>
        <w:gridCol w:w="4760"/>
        <w:gridCol w:w="5346"/>
      </w:tblGrid>
      <w:tr w:rsidR="00CB60B6" w:rsidRPr="00F27011" w14:paraId="38571159" w14:textId="77777777" w:rsidTr="00CB60B6">
        <w:trPr>
          <w:trHeight w:val="275"/>
          <w:jc w:val="center"/>
        </w:trPr>
        <w:tc>
          <w:tcPr>
            <w:tcW w:w="640" w:type="dxa"/>
            <w:vMerge w:val="restart"/>
            <w:tcBorders>
              <w:top w:val="single" w:sz="8" w:space="0" w:color="auto"/>
              <w:left w:val="single" w:sz="8" w:space="0" w:color="auto"/>
              <w:bottom w:val="single" w:sz="8" w:space="0" w:color="auto"/>
              <w:right w:val="single" w:sz="8" w:space="0" w:color="auto"/>
            </w:tcBorders>
            <w:shd w:val="clear" w:color="000000" w:fill="F2F2F2"/>
            <w:noWrap/>
            <w:vAlign w:val="center"/>
            <w:hideMark/>
          </w:tcPr>
          <w:p w14:paraId="5208EC5F" w14:textId="77777777" w:rsidR="00CB60B6" w:rsidRPr="00F27011" w:rsidRDefault="00CB60B6" w:rsidP="00CB60B6">
            <w:pPr>
              <w:jc w:val="center"/>
              <w:rPr>
                <w:rFonts w:ascii="Calibri" w:hAnsi="Calibri"/>
                <w:b/>
                <w:bCs/>
                <w:color w:val="000000"/>
                <w:sz w:val="24"/>
                <w:szCs w:val="24"/>
                <w:lang w:eastAsia="es-ES"/>
              </w:rPr>
            </w:pPr>
            <w:r w:rsidRPr="00F27011">
              <w:rPr>
                <w:rFonts w:ascii="Calibri" w:hAnsi="Calibri"/>
                <w:b/>
                <w:bCs/>
                <w:color w:val="000000"/>
                <w:sz w:val="24"/>
                <w:szCs w:val="24"/>
                <w:lang w:eastAsia="es-ES"/>
              </w:rPr>
              <w:t>Nº</w:t>
            </w:r>
          </w:p>
        </w:tc>
        <w:tc>
          <w:tcPr>
            <w:tcW w:w="4760" w:type="dxa"/>
            <w:vMerge w:val="restart"/>
            <w:tcBorders>
              <w:top w:val="single" w:sz="8" w:space="0" w:color="auto"/>
              <w:left w:val="single" w:sz="8" w:space="0" w:color="auto"/>
              <w:bottom w:val="single" w:sz="8" w:space="0" w:color="auto"/>
              <w:right w:val="single" w:sz="8" w:space="0" w:color="auto"/>
            </w:tcBorders>
            <w:shd w:val="clear" w:color="000000" w:fill="F2F2F2"/>
            <w:noWrap/>
            <w:vAlign w:val="center"/>
            <w:hideMark/>
          </w:tcPr>
          <w:p w14:paraId="3B60EB27" w14:textId="6A0BCBCD" w:rsidR="00CB60B6" w:rsidRPr="00F27011" w:rsidRDefault="002B4852" w:rsidP="00CB60B6">
            <w:pPr>
              <w:jc w:val="center"/>
              <w:rPr>
                <w:rFonts w:ascii="Calibri" w:hAnsi="Calibri"/>
                <w:b/>
                <w:bCs/>
                <w:color w:val="000000"/>
                <w:sz w:val="24"/>
                <w:szCs w:val="24"/>
                <w:lang w:eastAsia="es-ES"/>
              </w:rPr>
            </w:pPr>
            <w:r w:rsidRPr="00F27011">
              <w:rPr>
                <w:rFonts w:ascii="Calibri" w:hAnsi="Calibri"/>
                <w:b/>
                <w:bCs/>
                <w:color w:val="000000"/>
                <w:sz w:val="24"/>
                <w:szCs w:val="24"/>
                <w:lang w:eastAsia="es-ES"/>
              </w:rPr>
              <w:t>DESCRIPCIÓN</w:t>
            </w:r>
            <w:r w:rsidR="00CB60B6">
              <w:rPr>
                <w:rFonts w:ascii="Calibri" w:hAnsi="Calibri"/>
                <w:b/>
                <w:bCs/>
                <w:color w:val="000000"/>
                <w:sz w:val="24"/>
                <w:szCs w:val="24"/>
                <w:lang w:eastAsia="es-ES"/>
              </w:rPr>
              <w:t xml:space="preserve"> DEL SERVICIO DE </w:t>
            </w:r>
            <w:r>
              <w:rPr>
                <w:rFonts w:ascii="Calibri" w:hAnsi="Calibri"/>
                <w:b/>
                <w:bCs/>
                <w:color w:val="000000"/>
                <w:sz w:val="24"/>
                <w:szCs w:val="24"/>
                <w:lang w:eastAsia="es-ES"/>
              </w:rPr>
              <w:t>SUPERVISIÓN</w:t>
            </w:r>
            <w:r w:rsidR="00CB60B6">
              <w:rPr>
                <w:rFonts w:ascii="Calibri" w:hAnsi="Calibri"/>
                <w:b/>
                <w:bCs/>
                <w:color w:val="000000"/>
                <w:sz w:val="24"/>
                <w:szCs w:val="24"/>
                <w:lang w:eastAsia="es-ES"/>
              </w:rPr>
              <w:t xml:space="preserve"> </w:t>
            </w:r>
            <w:r>
              <w:rPr>
                <w:rFonts w:ascii="Calibri" w:hAnsi="Calibri"/>
                <w:b/>
                <w:bCs/>
                <w:color w:val="000000"/>
                <w:sz w:val="24"/>
                <w:szCs w:val="24"/>
                <w:lang w:eastAsia="es-ES"/>
              </w:rPr>
              <w:t>TÉCNICA</w:t>
            </w:r>
          </w:p>
        </w:tc>
        <w:tc>
          <w:tcPr>
            <w:tcW w:w="5346" w:type="dxa"/>
            <w:tcBorders>
              <w:top w:val="single" w:sz="8" w:space="0" w:color="auto"/>
              <w:left w:val="nil"/>
              <w:bottom w:val="single" w:sz="8" w:space="0" w:color="auto"/>
              <w:right w:val="single" w:sz="8" w:space="0" w:color="auto"/>
            </w:tcBorders>
            <w:shd w:val="clear" w:color="000000" w:fill="F2F2F2"/>
            <w:noWrap/>
            <w:vAlign w:val="center"/>
            <w:hideMark/>
          </w:tcPr>
          <w:p w14:paraId="102A0D90" w14:textId="77777777" w:rsidR="00CB60B6" w:rsidRPr="00F27011" w:rsidRDefault="00CB60B6" w:rsidP="00CB60B6">
            <w:pPr>
              <w:jc w:val="center"/>
              <w:rPr>
                <w:rFonts w:ascii="Calibri" w:hAnsi="Calibri"/>
                <w:b/>
                <w:bCs/>
                <w:color w:val="000000"/>
                <w:sz w:val="24"/>
                <w:szCs w:val="24"/>
                <w:lang w:eastAsia="es-ES"/>
              </w:rPr>
            </w:pPr>
            <w:r w:rsidRPr="00F27011">
              <w:rPr>
                <w:rFonts w:ascii="Calibri" w:hAnsi="Calibri"/>
                <w:b/>
                <w:bCs/>
                <w:color w:val="000000"/>
                <w:sz w:val="24"/>
                <w:szCs w:val="24"/>
                <w:lang w:eastAsia="es-ES"/>
              </w:rPr>
              <w:t>PRECIO REFERENCIAL</w:t>
            </w:r>
          </w:p>
        </w:tc>
      </w:tr>
      <w:tr w:rsidR="00CB60B6" w:rsidRPr="00F27011" w14:paraId="47CCE5E7" w14:textId="77777777" w:rsidTr="00CB60B6">
        <w:trPr>
          <w:trHeight w:val="441"/>
          <w:jc w:val="center"/>
        </w:trPr>
        <w:tc>
          <w:tcPr>
            <w:tcW w:w="640" w:type="dxa"/>
            <w:vMerge/>
            <w:tcBorders>
              <w:top w:val="single" w:sz="8" w:space="0" w:color="auto"/>
              <w:left w:val="single" w:sz="8" w:space="0" w:color="auto"/>
              <w:bottom w:val="single" w:sz="8" w:space="0" w:color="auto"/>
              <w:right w:val="single" w:sz="8" w:space="0" w:color="auto"/>
            </w:tcBorders>
            <w:vAlign w:val="center"/>
            <w:hideMark/>
          </w:tcPr>
          <w:p w14:paraId="7F415A78" w14:textId="77777777" w:rsidR="00CB60B6" w:rsidRPr="00F27011" w:rsidRDefault="00CB60B6" w:rsidP="00CB60B6">
            <w:pPr>
              <w:rPr>
                <w:rFonts w:ascii="Calibri" w:hAnsi="Calibri"/>
                <w:b/>
                <w:bCs/>
                <w:color w:val="000000"/>
                <w:sz w:val="24"/>
                <w:szCs w:val="24"/>
                <w:lang w:eastAsia="es-ES"/>
              </w:rPr>
            </w:pPr>
          </w:p>
        </w:tc>
        <w:tc>
          <w:tcPr>
            <w:tcW w:w="4760" w:type="dxa"/>
            <w:vMerge/>
            <w:tcBorders>
              <w:top w:val="single" w:sz="8" w:space="0" w:color="auto"/>
              <w:left w:val="single" w:sz="8" w:space="0" w:color="auto"/>
              <w:bottom w:val="single" w:sz="8" w:space="0" w:color="auto"/>
              <w:right w:val="single" w:sz="8" w:space="0" w:color="auto"/>
            </w:tcBorders>
            <w:vAlign w:val="center"/>
            <w:hideMark/>
          </w:tcPr>
          <w:p w14:paraId="0938B751" w14:textId="77777777" w:rsidR="00CB60B6" w:rsidRPr="00F27011" w:rsidRDefault="00CB60B6" w:rsidP="00CB60B6">
            <w:pPr>
              <w:rPr>
                <w:rFonts w:ascii="Calibri" w:hAnsi="Calibri"/>
                <w:b/>
                <w:bCs/>
                <w:color w:val="000000"/>
                <w:sz w:val="24"/>
                <w:szCs w:val="24"/>
                <w:lang w:eastAsia="es-ES"/>
              </w:rPr>
            </w:pPr>
          </w:p>
        </w:tc>
        <w:tc>
          <w:tcPr>
            <w:tcW w:w="5346" w:type="dxa"/>
            <w:tcBorders>
              <w:top w:val="nil"/>
              <w:left w:val="nil"/>
              <w:bottom w:val="single" w:sz="8" w:space="0" w:color="auto"/>
              <w:right w:val="single" w:sz="8" w:space="0" w:color="auto"/>
            </w:tcBorders>
            <w:shd w:val="clear" w:color="000000" w:fill="F2F2F2"/>
            <w:vAlign w:val="center"/>
          </w:tcPr>
          <w:p w14:paraId="5FDD4C81" w14:textId="253EA69B" w:rsidR="00CB60B6" w:rsidRPr="00F27011" w:rsidRDefault="005378D1" w:rsidP="00E00933">
            <w:pPr>
              <w:jc w:val="center"/>
              <w:rPr>
                <w:rFonts w:ascii="Calibri" w:hAnsi="Calibri"/>
                <w:b/>
                <w:bCs/>
                <w:color w:val="000000"/>
                <w:sz w:val="24"/>
                <w:szCs w:val="24"/>
                <w:lang w:eastAsia="es-ES"/>
              </w:rPr>
            </w:pPr>
            <w:r>
              <w:rPr>
                <w:rFonts w:ascii="Calibri" w:hAnsi="Calibri"/>
                <w:b/>
                <w:bCs/>
                <w:color w:val="000000"/>
                <w:sz w:val="24"/>
                <w:szCs w:val="24"/>
                <w:lang w:eastAsia="es-ES"/>
              </w:rPr>
              <w:t xml:space="preserve">PRECIO TOTAL </w:t>
            </w:r>
            <w:r w:rsidR="00E00933">
              <w:rPr>
                <w:rFonts w:ascii="Calibri" w:hAnsi="Calibri"/>
                <w:b/>
                <w:bCs/>
                <w:color w:val="000000"/>
                <w:sz w:val="24"/>
                <w:szCs w:val="24"/>
                <w:lang w:eastAsia="es-ES"/>
              </w:rPr>
              <w:t>USD</w:t>
            </w:r>
          </w:p>
        </w:tc>
      </w:tr>
      <w:tr w:rsidR="00CB60B6" w:rsidRPr="00F27011" w14:paraId="1AA59A99" w14:textId="77777777" w:rsidTr="00CB60B6">
        <w:trPr>
          <w:trHeight w:val="975"/>
          <w:jc w:val="center"/>
        </w:trPr>
        <w:tc>
          <w:tcPr>
            <w:tcW w:w="640" w:type="dxa"/>
            <w:tcBorders>
              <w:top w:val="single" w:sz="8" w:space="0" w:color="auto"/>
              <w:left w:val="single" w:sz="8" w:space="0" w:color="auto"/>
              <w:bottom w:val="single" w:sz="8" w:space="0" w:color="auto"/>
              <w:right w:val="single" w:sz="8" w:space="0" w:color="auto"/>
            </w:tcBorders>
            <w:shd w:val="clear" w:color="auto" w:fill="auto"/>
            <w:noWrap/>
            <w:vAlign w:val="center"/>
            <w:hideMark/>
          </w:tcPr>
          <w:p w14:paraId="1A9C9E1F" w14:textId="4227420E" w:rsidR="00CB60B6" w:rsidRPr="00F27011" w:rsidRDefault="00670ADB" w:rsidP="00CB60B6">
            <w:pPr>
              <w:jc w:val="center"/>
              <w:rPr>
                <w:rFonts w:ascii="Calibri" w:hAnsi="Calibri"/>
                <w:b/>
                <w:bCs/>
                <w:color w:val="000000"/>
                <w:sz w:val="24"/>
                <w:szCs w:val="24"/>
                <w:lang w:eastAsia="es-ES"/>
              </w:rPr>
            </w:pPr>
            <w:r>
              <w:rPr>
                <w:rFonts w:ascii="Calibri" w:hAnsi="Calibri"/>
                <w:b/>
                <w:bCs/>
                <w:color w:val="000000"/>
                <w:sz w:val="24"/>
                <w:szCs w:val="24"/>
                <w:lang w:eastAsia="es-ES"/>
              </w:rPr>
              <w:t>1</w:t>
            </w:r>
          </w:p>
        </w:tc>
        <w:tc>
          <w:tcPr>
            <w:tcW w:w="4760" w:type="dxa"/>
            <w:tcBorders>
              <w:top w:val="nil"/>
              <w:left w:val="nil"/>
              <w:bottom w:val="single" w:sz="8" w:space="0" w:color="auto"/>
              <w:right w:val="single" w:sz="8" w:space="0" w:color="auto"/>
            </w:tcBorders>
            <w:shd w:val="clear" w:color="000000" w:fill="FFFFFF"/>
            <w:vAlign w:val="center"/>
            <w:hideMark/>
          </w:tcPr>
          <w:p w14:paraId="056ABE84" w14:textId="16D11CB3" w:rsidR="00CB60B6" w:rsidRPr="00F27011" w:rsidRDefault="000E253F" w:rsidP="00CB60B6">
            <w:pPr>
              <w:jc w:val="center"/>
              <w:rPr>
                <w:rFonts w:ascii="Calibri" w:hAnsi="Calibri"/>
                <w:color w:val="000000"/>
                <w:lang w:eastAsia="es-ES"/>
              </w:rPr>
            </w:pPr>
            <w:r w:rsidRPr="000E253F">
              <w:rPr>
                <w:rFonts w:ascii="Calibri" w:hAnsi="Calibri"/>
                <w:color w:val="000000"/>
                <w:lang w:eastAsia="es-ES"/>
              </w:rPr>
              <w:t>ADQUISICIÓN DE TUBERÍAS DE PERFORACIÓN DE 5</w:t>
            </w:r>
            <w:r w:rsidR="00A34227">
              <w:rPr>
                <w:rFonts w:ascii="Calibri" w:hAnsi="Calibri"/>
                <w:color w:val="000000"/>
                <w:lang w:eastAsia="es-ES"/>
              </w:rPr>
              <w:t>”</w:t>
            </w:r>
          </w:p>
        </w:tc>
        <w:tc>
          <w:tcPr>
            <w:tcW w:w="5346" w:type="dxa"/>
            <w:tcBorders>
              <w:top w:val="nil"/>
              <w:left w:val="nil"/>
              <w:bottom w:val="single" w:sz="8" w:space="0" w:color="auto"/>
              <w:right w:val="single" w:sz="8" w:space="0" w:color="auto"/>
            </w:tcBorders>
            <w:shd w:val="clear" w:color="auto" w:fill="auto"/>
            <w:noWrap/>
            <w:vAlign w:val="center"/>
          </w:tcPr>
          <w:p w14:paraId="6B1B8AB8" w14:textId="7B65904A" w:rsidR="00CB60B6" w:rsidRPr="00670ADB" w:rsidRDefault="00D75656" w:rsidP="005378D1">
            <w:pPr>
              <w:jc w:val="center"/>
              <w:rPr>
                <w:rFonts w:ascii="Calibri" w:hAnsi="Calibri"/>
                <w:b/>
                <w:color w:val="000000"/>
                <w:sz w:val="24"/>
                <w:szCs w:val="24"/>
                <w:lang w:eastAsia="es-ES"/>
              </w:rPr>
            </w:pPr>
            <w:r>
              <w:rPr>
                <w:rFonts w:ascii="Calibri" w:hAnsi="Calibri"/>
                <w:b/>
                <w:color w:val="000000"/>
                <w:sz w:val="24"/>
                <w:szCs w:val="24"/>
                <w:lang w:eastAsia="es-ES"/>
              </w:rPr>
              <w:t>1.240.218,00</w:t>
            </w:r>
          </w:p>
        </w:tc>
      </w:tr>
    </w:tbl>
    <w:p w14:paraId="5E28ACD5" w14:textId="77777777" w:rsidR="00CB60B6" w:rsidRDefault="00CB60B6" w:rsidP="00A72D06">
      <w:pPr>
        <w:rPr>
          <w:rFonts w:ascii="Verdana" w:hAnsi="Verdana" w:cs="Arial"/>
          <w:sz w:val="18"/>
          <w:szCs w:val="18"/>
        </w:rPr>
      </w:pPr>
    </w:p>
    <w:p w14:paraId="597B4BA2" w14:textId="52E45639" w:rsidR="00CB60B6" w:rsidRDefault="00670ADB" w:rsidP="00A72D06">
      <w:pPr>
        <w:rPr>
          <w:rFonts w:ascii="Verdana" w:hAnsi="Verdana" w:cs="Arial"/>
          <w:sz w:val="18"/>
          <w:szCs w:val="18"/>
        </w:rPr>
      </w:pPr>
      <w:r>
        <w:rPr>
          <w:rFonts w:ascii="Verdana" w:hAnsi="Verdana" w:cs="Arial"/>
          <w:sz w:val="18"/>
          <w:szCs w:val="18"/>
        </w:rPr>
        <w:t xml:space="preserve">Son: </w:t>
      </w:r>
      <w:r w:rsidR="00D75656">
        <w:rPr>
          <w:rFonts w:ascii="Verdana" w:hAnsi="Verdana" w:cs="Arial"/>
          <w:sz w:val="18"/>
          <w:szCs w:val="18"/>
        </w:rPr>
        <w:t>Un Millón Doscientos Cuarenta Mil Doscientos Dieciocho 00</w:t>
      </w:r>
      <w:r>
        <w:rPr>
          <w:rFonts w:ascii="Verdana" w:hAnsi="Verdana" w:cs="Arial"/>
          <w:sz w:val="18"/>
          <w:szCs w:val="18"/>
        </w:rPr>
        <w:t>/</w:t>
      </w:r>
      <w:r w:rsidRPr="00FD4EF7">
        <w:rPr>
          <w:rFonts w:ascii="Verdana" w:hAnsi="Verdana" w:cs="Arial"/>
          <w:sz w:val="18"/>
          <w:szCs w:val="18"/>
        </w:rPr>
        <w:t xml:space="preserve">100 </w:t>
      </w:r>
      <w:r w:rsidR="00D75656" w:rsidRPr="00FD4EF7">
        <w:rPr>
          <w:rFonts w:ascii="Verdana" w:hAnsi="Verdana" w:cs="Arial"/>
          <w:sz w:val="18"/>
          <w:szCs w:val="18"/>
        </w:rPr>
        <w:t>Dólares Estadounidenses</w:t>
      </w:r>
      <w:r w:rsidRPr="00FD4EF7">
        <w:rPr>
          <w:rFonts w:ascii="Verdana" w:hAnsi="Verdana" w:cs="Arial"/>
          <w:sz w:val="18"/>
          <w:szCs w:val="18"/>
        </w:rPr>
        <w:t>.</w:t>
      </w:r>
    </w:p>
    <w:p w14:paraId="37C498A5" w14:textId="10E7E15E" w:rsidR="00A72D06" w:rsidRDefault="00FD4EF7" w:rsidP="00FD4EF7">
      <w:pPr>
        <w:pStyle w:val="Ttulo1"/>
        <w:tabs>
          <w:tab w:val="left" w:pos="6860"/>
        </w:tabs>
        <w:rPr>
          <w:rFonts w:ascii="Verdana" w:hAnsi="Verdana" w:cs="Calibri"/>
          <w:sz w:val="18"/>
          <w:szCs w:val="18"/>
          <w:lang w:val="es-BO"/>
        </w:rPr>
      </w:pPr>
      <w:r>
        <w:rPr>
          <w:rFonts w:ascii="Verdana" w:hAnsi="Verdana" w:cs="Calibri"/>
          <w:sz w:val="18"/>
          <w:szCs w:val="18"/>
          <w:lang w:val="es-BO"/>
        </w:rPr>
        <w:tab/>
      </w:r>
    </w:p>
    <w:p w14:paraId="0C20CDE2" w14:textId="77777777" w:rsidR="00A72D06" w:rsidRDefault="00A72D06" w:rsidP="0062797D">
      <w:pPr>
        <w:pStyle w:val="Ttulo1"/>
        <w:jc w:val="center"/>
        <w:rPr>
          <w:rFonts w:ascii="Verdana" w:hAnsi="Verdana" w:cs="Calibri"/>
          <w:sz w:val="18"/>
          <w:szCs w:val="18"/>
          <w:lang w:val="es-BO"/>
        </w:rPr>
      </w:pPr>
    </w:p>
    <w:p w14:paraId="618705B5" w14:textId="77777777" w:rsidR="00A72D06" w:rsidRDefault="00A72D06" w:rsidP="0062797D">
      <w:pPr>
        <w:pStyle w:val="Ttulo1"/>
        <w:jc w:val="center"/>
        <w:rPr>
          <w:rFonts w:ascii="Verdana" w:hAnsi="Verdana" w:cs="Calibri"/>
          <w:sz w:val="18"/>
          <w:szCs w:val="18"/>
          <w:lang w:val="es-BO"/>
        </w:rPr>
      </w:pPr>
    </w:p>
    <w:p w14:paraId="13F2C9D9" w14:textId="77777777" w:rsidR="00A72D06" w:rsidRDefault="00A72D06" w:rsidP="00A72D06">
      <w:pPr>
        <w:rPr>
          <w:lang w:val="es-BO"/>
        </w:rPr>
      </w:pPr>
    </w:p>
    <w:p w14:paraId="64363C2F" w14:textId="77777777" w:rsidR="00A72D06" w:rsidRDefault="00A72D06" w:rsidP="00A72D06">
      <w:pPr>
        <w:rPr>
          <w:lang w:val="es-BO"/>
        </w:rPr>
      </w:pPr>
    </w:p>
    <w:p w14:paraId="0FAFB350" w14:textId="77777777" w:rsidR="00A72D06" w:rsidRDefault="00A72D06" w:rsidP="00A72D06">
      <w:pPr>
        <w:rPr>
          <w:lang w:val="es-BO"/>
        </w:rPr>
      </w:pPr>
    </w:p>
    <w:p w14:paraId="627ECE8A" w14:textId="77777777" w:rsidR="00A72D06" w:rsidRDefault="00A72D06" w:rsidP="00A72D06">
      <w:pPr>
        <w:rPr>
          <w:lang w:val="es-BO"/>
        </w:rPr>
      </w:pPr>
    </w:p>
    <w:p w14:paraId="35C6731A" w14:textId="77777777" w:rsidR="00A72D06" w:rsidRDefault="00A72D06" w:rsidP="00A72D06">
      <w:pPr>
        <w:rPr>
          <w:lang w:val="es-BO"/>
        </w:rPr>
      </w:pPr>
    </w:p>
    <w:p w14:paraId="193A86A9" w14:textId="77777777" w:rsidR="00A72D06" w:rsidRDefault="00A72D06" w:rsidP="00A72D06">
      <w:pPr>
        <w:rPr>
          <w:lang w:val="es-BO"/>
        </w:rPr>
      </w:pPr>
    </w:p>
    <w:p w14:paraId="754CCF8B" w14:textId="77777777" w:rsidR="00A72D06" w:rsidRDefault="00A72D06" w:rsidP="00A72D06">
      <w:pPr>
        <w:rPr>
          <w:lang w:val="es-BO"/>
        </w:rPr>
      </w:pPr>
    </w:p>
    <w:p w14:paraId="1EC2F2A5" w14:textId="77777777" w:rsidR="00A72D06" w:rsidRDefault="00A72D06" w:rsidP="00A72D06">
      <w:pPr>
        <w:rPr>
          <w:lang w:val="es-BO"/>
        </w:rPr>
      </w:pPr>
    </w:p>
    <w:p w14:paraId="37E37431" w14:textId="77777777" w:rsidR="00A72D06" w:rsidRDefault="00A72D06" w:rsidP="00A72D06">
      <w:pPr>
        <w:rPr>
          <w:lang w:val="es-BO"/>
        </w:rPr>
      </w:pPr>
    </w:p>
    <w:p w14:paraId="2BED43E2" w14:textId="77777777" w:rsidR="00A72D06" w:rsidRDefault="00A72D06" w:rsidP="00A72D06">
      <w:pPr>
        <w:rPr>
          <w:lang w:val="es-BO"/>
        </w:rPr>
      </w:pPr>
    </w:p>
    <w:p w14:paraId="485204E6" w14:textId="77777777" w:rsidR="00A72D06" w:rsidRDefault="00A72D06" w:rsidP="00A72D06">
      <w:pPr>
        <w:rPr>
          <w:lang w:val="es-BO"/>
        </w:rPr>
      </w:pPr>
    </w:p>
    <w:p w14:paraId="0D92D68E" w14:textId="77777777" w:rsidR="00A72D06" w:rsidRPr="00A72D06" w:rsidRDefault="00A72D06" w:rsidP="00A72D06">
      <w:pPr>
        <w:rPr>
          <w:lang w:val="es-BO"/>
        </w:rPr>
      </w:pPr>
    </w:p>
    <w:p w14:paraId="553DC7BF" w14:textId="77777777" w:rsidR="00A72D06" w:rsidRDefault="00A72D06" w:rsidP="0062797D">
      <w:pPr>
        <w:pStyle w:val="Ttulo1"/>
        <w:jc w:val="center"/>
        <w:rPr>
          <w:rFonts w:ascii="Verdana" w:hAnsi="Verdana" w:cs="Calibri"/>
          <w:sz w:val="18"/>
          <w:szCs w:val="18"/>
          <w:lang w:val="es-BO"/>
        </w:rPr>
      </w:pPr>
    </w:p>
    <w:p w14:paraId="3E24D323" w14:textId="77777777" w:rsidR="00A72D06" w:rsidRDefault="00A72D06" w:rsidP="00A72D06">
      <w:pPr>
        <w:rPr>
          <w:lang w:val="es-BO"/>
        </w:rPr>
      </w:pPr>
    </w:p>
    <w:p w14:paraId="25C4BD02" w14:textId="77777777" w:rsidR="00A72D06" w:rsidRDefault="00A72D06" w:rsidP="00A72D06">
      <w:pPr>
        <w:rPr>
          <w:lang w:val="es-BO"/>
        </w:rPr>
      </w:pPr>
    </w:p>
    <w:p w14:paraId="0793C0A9" w14:textId="77777777" w:rsidR="00A72D06" w:rsidRPr="00A72D06" w:rsidRDefault="00A72D06" w:rsidP="00A72D06">
      <w:pPr>
        <w:rPr>
          <w:lang w:val="es-BO"/>
        </w:rPr>
      </w:pPr>
    </w:p>
    <w:p w14:paraId="4A52B915" w14:textId="77777777" w:rsidR="004B155D" w:rsidRDefault="004B155D" w:rsidP="0062797D">
      <w:pPr>
        <w:pStyle w:val="Ttulo1"/>
        <w:jc w:val="center"/>
        <w:rPr>
          <w:rFonts w:ascii="Verdana" w:hAnsi="Verdana" w:cs="Calibri"/>
          <w:sz w:val="18"/>
          <w:szCs w:val="18"/>
        </w:rPr>
      </w:pPr>
    </w:p>
    <w:p w14:paraId="6293427A" w14:textId="77777777" w:rsidR="004B155D" w:rsidRPr="004B155D" w:rsidRDefault="004B155D" w:rsidP="004B155D"/>
    <w:p w14:paraId="0A2B5D5D" w14:textId="77777777" w:rsidR="00074036" w:rsidRDefault="00074036" w:rsidP="0062797D">
      <w:pPr>
        <w:pStyle w:val="Ttulo1"/>
        <w:jc w:val="center"/>
        <w:rPr>
          <w:rFonts w:ascii="Verdana" w:hAnsi="Verdana" w:cs="Calibri"/>
          <w:sz w:val="18"/>
          <w:szCs w:val="18"/>
        </w:rPr>
      </w:pPr>
    </w:p>
    <w:p w14:paraId="77CC514B" w14:textId="77777777" w:rsidR="002B4852" w:rsidRDefault="002B4852" w:rsidP="002B4852"/>
    <w:p w14:paraId="7457B2C3" w14:textId="77777777" w:rsidR="002B4852" w:rsidRPr="002B4852" w:rsidRDefault="002B4852" w:rsidP="002B4852"/>
    <w:p w14:paraId="2ABD7BFC" w14:textId="77777777" w:rsidR="00FD4EF7" w:rsidRDefault="00FD4EF7" w:rsidP="00507534">
      <w:pPr>
        <w:pStyle w:val="Ttulo1"/>
        <w:jc w:val="center"/>
        <w:rPr>
          <w:rFonts w:ascii="Verdana" w:hAnsi="Verdana" w:cs="Calibri"/>
          <w:sz w:val="18"/>
          <w:szCs w:val="18"/>
        </w:rPr>
      </w:pPr>
    </w:p>
    <w:p w14:paraId="62DD4C3D" w14:textId="77777777" w:rsidR="00507534" w:rsidRPr="00666D9F" w:rsidRDefault="00507534" w:rsidP="00507534">
      <w:pPr>
        <w:pStyle w:val="Ttulo1"/>
        <w:jc w:val="center"/>
        <w:rPr>
          <w:rFonts w:ascii="Verdana" w:hAnsi="Verdana" w:cs="Calibri"/>
          <w:b w:val="0"/>
          <w:sz w:val="18"/>
          <w:szCs w:val="18"/>
        </w:rPr>
      </w:pPr>
      <w:r w:rsidRPr="00666D9F">
        <w:rPr>
          <w:rFonts w:ascii="Verdana" w:hAnsi="Verdana" w:cs="Calibri"/>
          <w:sz w:val="18"/>
          <w:szCs w:val="18"/>
        </w:rPr>
        <w:t>PARTE I</w:t>
      </w:r>
    </w:p>
    <w:p w14:paraId="5EC2AD8E" w14:textId="77777777" w:rsidR="00507534" w:rsidRPr="00666D9F" w:rsidRDefault="00507534" w:rsidP="00507534">
      <w:pPr>
        <w:jc w:val="center"/>
        <w:rPr>
          <w:rFonts w:ascii="Verdana" w:hAnsi="Verdana" w:cs="Calibri"/>
          <w:b/>
          <w:sz w:val="18"/>
          <w:szCs w:val="18"/>
        </w:rPr>
      </w:pPr>
      <w:r w:rsidRPr="00666D9F">
        <w:rPr>
          <w:rFonts w:ascii="Verdana" w:hAnsi="Verdana" w:cs="Calibri"/>
          <w:b/>
          <w:sz w:val="18"/>
          <w:szCs w:val="18"/>
        </w:rPr>
        <w:t>INFORMACIÓN GENERAL A LOS PROPONENTES</w:t>
      </w:r>
    </w:p>
    <w:p w14:paraId="6D8901EA" w14:textId="77777777" w:rsidR="00507534" w:rsidRPr="00666D9F" w:rsidRDefault="00507534" w:rsidP="00507534">
      <w:pPr>
        <w:jc w:val="center"/>
        <w:rPr>
          <w:rFonts w:ascii="Verdana" w:hAnsi="Verdana" w:cs="Calibri"/>
          <w:b/>
          <w:sz w:val="18"/>
          <w:szCs w:val="18"/>
        </w:rPr>
      </w:pPr>
    </w:p>
    <w:p w14:paraId="3C1B6C56" w14:textId="77777777" w:rsidR="00507534" w:rsidRPr="00666D9F" w:rsidRDefault="00507534" w:rsidP="00507534">
      <w:pPr>
        <w:jc w:val="center"/>
        <w:rPr>
          <w:rFonts w:ascii="Verdana" w:hAnsi="Verdana" w:cs="Calibri"/>
          <w:b/>
          <w:sz w:val="18"/>
          <w:szCs w:val="18"/>
        </w:rPr>
      </w:pPr>
      <w:r w:rsidRPr="00666D9F">
        <w:rPr>
          <w:rFonts w:ascii="Verdana" w:hAnsi="Verdana" w:cs="Calibri"/>
          <w:b/>
          <w:sz w:val="18"/>
          <w:szCs w:val="18"/>
        </w:rPr>
        <w:t>SECCIÓN I</w:t>
      </w:r>
    </w:p>
    <w:p w14:paraId="031802AD" w14:textId="77777777" w:rsidR="00507534" w:rsidRPr="00666D9F" w:rsidRDefault="00507534" w:rsidP="00507534">
      <w:pPr>
        <w:jc w:val="center"/>
        <w:rPr>
          <w:rFonts w:ascii="Verdana" w:hAnsi="Verdana" w:cs="Calibri"/>
          <w:b/>
          <w:sz w:val="18"/>
          <w:szCs w:val="18"/>
        </w:rPr>
      </w:pPr>
      <w:r w:rsidRPr="00666D9F">
        <w:rPr>
          <w:rFonts w:ascii="Verdana" w:hAnsi="Verdana" w:cs="Calibri"/>
          <w:b/>
          <w:sz w:val="18"/>
          <w:szCs w:val="18"/>
        </w:rPr>
        <w:t>GENERALIDADES</w:t>
      </w:r>
    </w:p>
    <w:p w14:paraId="4B2B5BBF" w14:textId="77777777" w:rsidR="00507534" w:rsidRPr="00666D9F" w:rsidRDefault="00507534" w:rsidP="00507534">
      <w:pPr>
        <w:ind w:left="705" w:hanging="705"/>
        <w:jc w:val="both"/>
        <w:rPr>
          <w:rFonts w:ascii="Verdana" w:hAnsi="Verdana" w:cs="Calibri"/>
          <w:sz w:val="18"/>
          <w:szCs w:val="18"/>
        </w:rPr>
      </w:pPr>
    </w:p>
    <w:p w14:paraId="596B915E" w14:textId="77777777" w:rsidR="00507534" w:rsidRPr="00666D9F" w:rsidRDefault="00507534" w:rsidP="00507534">
      <w:pPr>
        <w:numPr>
          <w:ilvl w:val="0"/>
          <w:numId w:val="3"/>
        </w:numPr>
        <w:ind w:left="426" w:hanging="426"/>
        <w:jc w:val="both"/>
        <w:rPr>
          <w:rFonts w:ascii="Verdana" w:hAnsi="Verdana" w:cs="Calibri"/>
          <w:b/>
          <w:sz w:val="18"/>
          <w:szCs w:val="18"/>
        </w:rPr>
      </w:pPr>
      <w:r w:rsidRPr="00666D9F">
        <w:rPr>
          <w:rFonts w:ascii="Verdana" w:hAnsi="Verdana" w:cs="Calibri"/>
          <w:b/>
          <w:sz w:val="18"/>
          <w:szCs w:val="18"/>
        </w:rPr>
        <w:t>NORMATIVA APLICABLE AL PROCESO DE CONTRATACIÓN</w:t>
      </w:r>
    </w:p>
    <w:p w14:paraId="0EB4B1F9" w14:textId="77777777" w:rsidR="00507534" w:rsidRPr="00666D9F" w:rsidRDefault="00507534" w:rsidP="00507534">
      <w:pPr>
        <w:jc w:val="both"/>
        <w:rPr>
          <w:rFonts w:ascii="Verdana" w:hAnsi="Verdana" w:cs="Calibri"/>
          <w:color w:val="000000"/>
          <w:sz w:val="18"/>
          <w:szCs w:val="18"/>
        </w:rPr>
      </w:pPr>
    </w:p>
    <w:p w14:paraId="193A5C6C" w14:textId="77777777" w:rsidR="00CE2033" w:rsidRPr="00666D9F" w:rsidRDefault="00CE2033" w:rsidP="00CE2033">
      <w:pPr>
        <w:ind w:left="426"/>
        <w:jc w:val="both"/>
        <w:rPr>
          <w:rFonts w:ascii="Verdana" w:hAnsi="Verdana" w:cs="Calibri"/>
          <w:color w:val="000000"/>
          <w:sz w:val="18"/>
          <w:szCs w:val="18"/>
        </w:rPr>
      </w:pPr>
      <w:r w:rsidRPr="00666D9F">
        <w:rPr>
          <w:rFonts w:ascii="Verdana" w:hAnsi="Verdana" w:cs="Calibri"/>
          <w:color w:val="000000"/>
          <w:sz w:val="18"/>
          <w:szCs w:val="18"/>
        </w:rPr>
        <w:t xml:space="preserve">El </w:t>
      </w:r>
      <w:r>
        <w:rPr>
          <w:rFonts w:ascii="Verdana" w:hAnsi="Verdana" w:cs="Calibri"/>
          <w:color w:val="000000"/>
          <w:sz w:val="18"/>
          <w:szCs w:val="18"/>
        </w:rPr>
        <w:t xml:space="preserve">presente </w:t>
      </w:r>
      <w:r w:rsidRPr="00666D9F">
        <w:rPr>
          <w:rFonts w:ascii="Verdana" w:hAnsi="Verdana" w:cs="Calibri"/>
          <w:color w:val="000000"/>
          <w:sz w:val="18"/>
          <w:szCs w:val="18"/>
        </w:rPr>
        <w:t xml:space="preserve">proceso de contratación </w:t>
      </w:r>
      <w:r>
        <w:rPr>
          <w:rFonts w:ascii="Verdana" w:hAnsi="Verdana" w:cs="Calibri"/>
          <w:color w:val="000000"/>
          <w:sz w:val="18"/>
          <w:szCs w:val="18"/>
        </w:rPr>
        <w:t>se rige por el Reglamento de Contrataciones de Bienes, Obras y Servicios Especializados en el Extranjero de Yacimientos Petrolíferos Fiscales Bolivianos YPFB en el marco del</w:t>
      </w:r>
      <w:r w:rsidRPr="00666D9F">
        <w:rPr>
          <w:rFonts w:ascii="Verdana" w:hAnsi="Verdana" w:cs="Calibri"/>
          <w:color w:val="000000"/>
          <w:sz w:val="18"/>
          <w:szCs w:val="18"/>
        </w:rPr>
        <w:t xml:space="preserve"> Decreto Supremo N</w:t>
      </w:r>
      <w:r>
        <w:rPr>
          <w:rFonts w:ascii="Verdana" w:hAnsi="Verdana" w:cs="Calibri"/>
          <w:color w:val="000000"/>
          <w:sz w:val="18"/>
          <w:szCs w:val="18"/>
        </w:rPr>
        <w:t>°</w:t>
      </w:r>
      <w:r w:rsidRPr="00666D9F">
        <w:rPr>
          <w:rFonts w:ascii="Verdana" w:hAnsi="Verdana" w:cs="Calibri"/>
          <w:color w:val="000000"/>
          <w:sz w:val="18"/>
          <w:szCs w:val="18"/>
        </w:rPr>
        <w:t xml:space="preserve"> 0224 de 24 de julio de 2009</w:t>
      </w:r>
      <w:r>
        <w:rPr>
          <w:rFonts w:ascii="Verdana" w:hAnsi="Verdana" w:cs="Calibri"/>
          <w:color w:val="000000"/>
          <w:sz w:val="18"/>
          <w:szCs w:val="18"/>
        </w:rPr>
        <w:t xml:space="preserve">. </w:t>
      </w:r>
    </w:p>
    <w:p w14:paraId="685169E7" w14:textId="77777777" w:rsidR="00507534" w:rsidRDefault="00507534" w:rsidP="00507534">
      <w:pPr>
        <w:ind w:left="426"/>
        <w:jc w:val="both"/>
        <w:rPr>
          <w:rFonts w:ascii="Verdana" w:hAnsi="Verdana" w:cs="Calibri"/>
          <w:color w:val="000000"/>
          <w:sz w:val="18"/>
          <w:szCs w:val="18"/>
        </w:rPr>
      </w:pPr>
    </w:p>
    <w:p w14:paraId="1658AD52" w14:textId="77777777" w:rsidR="00507534" w:rsidRPr="00666D9F" w:rsidRDefault="00507534" w:rsidP="00507534">
      <w:pPr>
        <w:numPr>
          <w:ilvl w:val="0"/>
          <w:numId w:val="3"/>
        </w:numPr>
        <w:ind w:left="426" w:hanging="426"/>
        <w:jc w:val="both"/>
        <w:rPr>
          <w:rFonts w:ascii="Verdana" w:hAnsi="Verdana" w:cs="Calibri"/>
          <w:b/>
          <w:sz w:val="18"/>
          <w:szCs w:val="18"/>
        </w:rPr>
      </w:pPr>
      <w:r w:rsidRPr="00666D9F">
        <w:rPr>
          <w:rFonts w:ascii="Verdana" w:hAnsi="Verdana" w:cs="Calibri"/>
          <w:b/>
          <w:sz w:val="18"/>
          <w:szCs w:val="18"/>
        </w:rPr>
        <w:t>PROPONENTES ELEGIBLES</w:t>
      </w:r>
    </w:p>
    <w:p w14:paraId="62FDD391" w14:textId="77777777" w:rsidR="00507534" w:rsidRPr="00666D9F" w:rsidRDefault="00507534" w:rsidP="00507534">
      <w:pPr>
        <w:ind w:left="426"/>
        <w:jc w:val="both"/>
        <w:rPr>
          <w:rFonts w:ascii="Verdana" w:hAnsi="Verdana" w:cs="Calibri"/>
          <w:b/>
          <w:sz w:val="18"/>
          <w:szCs w:val="18"/>
        </w:rPr>
      </w:pPr>
    </w:p>
    <w:p w14:paraId="3F321A6B" w14:textId="72355014" w:rsidR="00CE2033" w:rsidRPr="00666D9F" w:rsidRDefault="00CE2033" w:rsidP="00CE2033">
      <w:pPr>
        <w:pStyle w:val="Prrafodelista"/>
        <w:ind w:left="426"/>
        <w:jc w:val="both"/>
        <w:rPr>
          <w:rFonts w:ascii="Verdana" w:hAnsi="Verdana" w:cs="Calibri"/>
          <w:color w:val="000000"/>
          <w:sz w:val="18"/>
          <w:szCs w:val="18"/>
        </w:rPr>
      </w:pPr>
      <w:r w:rsidRPr="00666D9F">
        <w:rPr>
          <w:rFonts w:ascii="Verdana" w:hAnsi="Verdana" w:cs="Calibri"/>
          <w:color w:val="000000"/>
          <w:sz w:val="18"/>
          <w:szCs w:val="18"/>
        </w:rPr>
        <w:t xml:space="preserve">En </w:t>
      </w:r>
      <w:r>
        <w:rPr>
          <w:rFonts w:ascii="Verdana" w:hAnsi="Verdana" w:cs="Calibri"/>
          <w:color w:val="000000"/>
          <w:sz w:val="18"/>
          <w:szCs w:val="18"/>
        </w:rPr>
        <w:t xml:space="preserve">la presente </w:t>
      </w:r>
      <w:r w:rsidRPr="00666D9F">
        <w:rPr>
          <w:rFonts w:ascii="Verdana" w:hAnsi="Verdana" w:cs="Calibri"/>
          <w:color w:val="000000"/>
          <w:sz w:val="18"/>
          <w:szCs w:val="18"/>
        </w:rPr>
        <w:t>convocatoria podrán participar únicamente empresas extranjeras legalmente constituidas de forma individual o en asociaciones</w:t>
      </w:r>
      <w:r w:rsidR="00A34227">
        <w:rPr>
          <w:rFonts w:ascii="Verdana" w:hAnsi="Verdana" w:cs="Calibri"/>
          <w:color w:val="000000"/>
          <w:sz w:val="18"/>
          <w:szCs w:val="18"/>
        </w:rPr>
        <w:t xml:space="preserve"> accidentales</w:t>
      </w:r>
      <w:r>
        <w:rPr>
          <w:rFonts w:ascii="Verdana" w:hAnsi="Verdana" w:cs="Calibri"/>
          <w:color w:val="000000"/>
          <w:sz w:val="18"/>
          <w:szCs w:val="18"/>
        </w:rPr>
        <w:t xml:space="preserve"> o </w:t>
      </w:r>
      <w:r w:rsidRPr="00666D9F">
        <w:rPr>
          <w:rFonts w:ascii="Verdana" w:hAnsi="Verdana" w:cs="Calibri"/>
          <w:color w:val="000000"/>
          <w:sz w:val="18"/>
          <w:szCs w:val="18"/>
        </w:rPr>
        <w:t xml:space="preserve">consorcios ya constituidas previamente a la fecha </w:t>
      </w:r>
      <w:r>
        <w:rPr>
          <w:rFonts w:ascii="Verdana" w:hAnsi="Verdana" w:cs="Calibri"/>
          <w:color w:val="000000"/>
          <w:sz w:val="18"/>
          <w:szCs w:val="18"/>
        </w:rPr>
        <w:t xml:space="preserve">establecida </w:t>
      </w:r>
      <w:r w:rsidRPr="00666D9F">
        <w:rPr>
          <w:rFonts w:ascii="Verdana" w:hAnsi="Verdana" w:cs="Calibri"/>
          <w:color w:val="000000"/>
          <w:sz w:val="18"/>
          <w:szCs w:val="18"/>
        </w:rPr>
        <w:t>para la presentación de propuestas.</w:t>
      </w:r>
    </w:p>
    <w:p w14:paraId="002C53F7" w14:textId="77777777" w:rsidR="00CE2033" w:rsidRPr="00666D9F" w:rsidRDefault="00CE2033" w:rsidP="00CE2033">
      <w:pPr>
        <w:pStyle w:val="Prrafodelista"/>
        <w:ind w:left="426"/>
        <w:jc w:val="both"/>
        <w:rPr>
          <w:rFonts w:ascii="Verdana" w:hAnsi="Verdana" w:cs="Calibri"/>
          <w:color w:val="000000"/>
          <w:sz w:val="18"/>
          <w:szCs w:val="18"/>
        </w:rPr>
      </w:pPr>
    </w:p>
    <w:p w14:paraId="707646B3" w14:textId="68994461" w:rsidR="003B233F" w:rsidRPr="00476DAB" w:rsidRDefault="00CE2033" w:rsidP="003B233F">
      <w:pPr>
        <w:pStyle w:val="Prrafodelista"/>
        <w:ind w:left="426"/>
        <w:jc w:val="both"/>
        <w:rPr>
          <w:rFonts w:ascii="Verdana" w:hAnsi="Verdana" w:cs="Calibri"/>
          <w:color w:val="000000"/>
          <w:sz w:val="18"/>
          <w:szCs w:val="18"/>
        </w:rPr>
      </w:pPr>
      <w:r w:rsidRPr="00476DAB">
        <w:rPr>
          <w:rFonts w:ascii="Verdana" w:hAnsi="Verdana" w:cs="Calibri"/>
          <w:color w:val="000000"/>
          <w:sz w:val="18"/>
          <w:szCs w:val="18"/>
        </w:rPr>
        <w:t xml:space="preserve">Las Asociaciones </w:t>
      </w:r>
      <w:r w:rsidR="00A34227">
        <w:rPr>
          <w:rFonts w:ascii="Verdana" w:hAnsi="Verdana" w:cs="Calibri"/>
          <w:color w:val="000000"/>
          <w:sz w:val="18"/>
          <w:szCs w:val="18"/>
        </w:rPr>
        <w:t xml:space="preserve">Accidentales </w:t>
      </w:r>
      <w:r w:rsidRPr="00476DAB">
        <w:rPr>
          <w:rFonts w:ascii="Verdana" w:hAnsi="Verdana" w:cs="Calibri"/>
          <w:color w:val="000000"/>
          <w:sz w:val="18"/>
          <w:szCs w:val="18"/>
        </w:rPr>
        <w:t xml:space="preserve">o Consorcios que se constituyan previamente a la presentación de </w:t>
      </w:r>
      <w:r w:rsidRPr="00607E2E">
        <w:rPr>
          <w:rFonts w:ascii="Verdana" w:hAnsi="Verdana" w:cs="Calibri"/>
          <w:color w:val="000000"/>
          <w:sz w:val="18"/>
          <w:szCs w:val="18"/>
        </w:rPr>
        <w:t>propuestas</w:t>
      </w:r>
      <w:r w:rsidR="003B233F">
        <w:rPr>
          <w:rFonts w:ascii="Verdana" w:hAnsi="Verdana" w:cs="Calibri"/>
          <w:color w:val="000000"/>
          <w:sz w:val="18"/>
          <w:szCs w:val="18"/>
        </w:rPr>
        <w:t xml:space="preserve"> </w:t>
      </w:r>
      <w:r w:rsidR="003B233F" w:rsidRPr="00B04374">
        <w:rPr>
          <w:rFonts w:ascii="Verdana" w:hAnsi="Verdana" w:cs="Calibri"/>
          <w:color w:val="000000"/>
          <w:sz w:val="18"/>
          <w:szCs w:val="18"/>
        </w:rPr>
        <w:t>deberán hacerlo en territorio extranjero.</w:t>
      </w:r>
    </w:p>
    <w:p w14:paraId="3F9DDD15" w14:textId="59E44B07" w:rsidR="00CE2033" w:rsidRPr="00476DAB" w:rsidRDefault="00CE2033" w:rsidP="00CE2033">
      <w:pPr>
        <w:pStyle w:val="Prrafodelista"/>
        <w:ind w:left="426"/>
        <w:jc w:val="both"/>
        <w:rPr>
          <w:rFonts w:ascii="Verdana" w:hAnsi="Verdana" w:cs="Calibri"/>
          <w:color w:val="000000"/>
          <w:sz w:val="18"/>
          <w:szCs w:val="18"/>
        </w:rPr>
      </w:pPr>
    </w:p>
    <w:p w14:paraId="25271834" w14:textId="77777777" w:rsidR="00507534" w:rsidRDefault="00507534" w:rsidP="00507534">
      <w:pPr>
        <w:pStyle w:val="Prrafodelista"/>
        <w:ind w:left="426"/>
        <w:jc w:val="both"/>
        <w:rPr>
          <w:rFonts w:ascii="Verdana" w:hAnsi="Verdana" w:cs="Calibri"/>
          <w:color w:val="000000"/>
          <w:sz w:val="18"/>
          <w:szCs w:val="18"/>
        </w:rPr>
      </w:pPr>
    </w:p>
    <w:p w14:paraId="238BD954" w14:textId="77777777" w:rsidR="00507534" w:rsidRDefault="00507534" w:rsidP="00507534">
      <w:pPr>
        <w:numPr>
          <w:ilvl w:val="0"/>
          <w:numId w:val="3"/>
        </w:numPr>
        <w:ind w:left="425" w:hanging="425"/>
        <w:jc w:val="both"/>
        <w:rPr>
          <w:rFonts w:ascii="Verdana" w:hAnsi="Verdana" w:cs="Calibri"/>
          <w:b/>
          <w:sz w:val="18"/>
          <w:szCs w:val="18"/>
        </w:rPr>
      </w:pPr>
      <w:r w:rsidRPr="00666D9F">
        <w:rPr>
          <w:rFonts w:ascii="Verdana" w:hAnsi="Verdana" w:cs="Calibri"/>
          <w:b/>
          <w:sz w:val="18"/>
          <w:szCs w:val="18"/>
        </w:rPr>
        <w:t>IMPEDIDOS PARA PARTICIPAR EN LOS PROCESOS DE CONTRATACIÓN</w:t>
      </w:r>
    </w:p>
    <w:p w14:paraId="471D2F7A" w14:textId="77777777" w:rsidR="00507534" w:rsidRPr="00666D9F" w:rsidRDefault="00507534" w:rsidP="00507534">
      <w:pPr>
        <w:ind w:left="425"/>
        <w:jc w:val="both"/>
        <w:rPr>
          <w:rFonts w:ascii="Verdana" w:hAnsi="Verdana" w:cs="Calibri"/>
          <w:b/>
          <w:sz w:val="18"/>
          <w:szCs w:val="18"/>
        </w:rPr>
      </w:pPr>
    </w:p>
    <w:p w14:paraId="3F432BC3" w14:textId="77777777" w:rsidR="002F61CD" w:rsidRPr="00605F05" w:rsidRDefault="002F61CD" w:rsidP="002F61CD">
      <w:pPr>
        <w:pStyle w:val="Ttulo1"/>
        <w:spacing w:before="0" w:after="0"/>
        <w:ind w:left="425" w:hanging="79"/>
        <w:jc w:val="both"/>
        <w:rPr>
          <w:rFonts w:ascii="Verdana" w:hAnsi="Verdana" w:cs="Calibri"/>
          <w:b w:val="0"/>
          <w:sz w:val="18"/>
          <w:szCs w:val="18"/>
          <w:lang w:val="es-BO"/>
        </w:rPr>
      </w:pPr>
      <w:r w:rsidRPr="00666D9F">
        <w:rPr>
          <w:rFonts w:ascii="Verdana" w:hAnsi="Verdana" w:cs="Calibri"/>
          <w:b w:val="0"/>
          <w:sz w:val="18"/>
          <w:szCs w:val="18"/>
        </w:rPr>
        <w:tab/>
        <w:t>Están impedidos para participar, directa o indirectamente en el presente proceso de contratación, las personas individuales o colectivas comprendidas en los siguientes incisos, siendo sus propuestas rechazadas:</w:t>
      </w:r>
    </w:p>
    <w:p w14:paraId="0EF2BE7F" w14:textId="77777777" w:rsidR="002F61CD" w:rsidRPr="00666D9F" w:rsidRDefault="002F61CD" w:rsidP="002F61CD">
      <w:pPr>
        <w:tabs>
          <w:tab w:val="num" w:pos="1260"/>
        </w:tabs>
        <w:ind w:left="720"/>
        <w:jc w:val="both"/>
        <w:rPr>
          <w:rFonts w:ascii="Verdana" w:hAnsi="Verdana" w:cs="Calibri"/>
          <w:bCs/>
          <w:kern w:val="32"/>
          <w:sz w:val="18"/>
          <w:szCs w:val="18"/>
        </w:rPr>
      </w:pPr>
    </w:p>
    <w:p w14:paraId="1182BBC5" w14:textId="77777777" w:rsidR="002F61CD" w:rsidRPr="00666D9F" w:rsidRDefault="002F61CD" w:rsidP="002F61CD">
      <w:pPr>
        <w:pStyle w:val="Prrafodelista"/>
        <w:numPr>
          <w:ilvl w:val="0"/>
          <w:numId w:val="11"/>
        </w:numPr>
        <w:jc w:val="both"/>
        <w:rPr>
          <w:rFonts w:ascii="Verdana" w:hAnsi="Verdana" w:cs="Calibri"/>
          <w:bCs/>
          <w:kern w:val="32"/>
          <w:sz w:val="18"/>
          <w:szCs w:val="18"/>
        </w:rPr>
      </w:pPr>
      <w:r w:rsidRPr="00666D9F">
        <w:rPr>
          <w:rFonts w:ascii="Verdana" w:hAnsi="Verdana" w:cs="Calibri"/>
          <w:bCs/>
          <w:kern w:val="32"/>
          <w:sz w:val="18"/>
          <w:szCs w:val="18"/>
        </w:rPr>
        <w:t>Que se encuentren asociados con consultores que hubieran asesorado en la elaboración de las Especificaciones Técnicas, Términos de Referencia o Documento Base de Contratación (DBC), exceptuando lo enunciado en el Artículo 21 del Reglamento.</w:t>
      </w:r>
    </w:p>
    <w:p w14:paraId="0A1E36AD" w14:textId="77777777" w:rsidR="002F61CD" w:rsidRPr="00666D9F" w:rsidRDefault="002F61CD" w:rsidP="002F61CD">
      <w:pPr>
        <w:pStyle w:val="Prrafodelista"/>
        <w:numPr>
          <w:ilvl w:val="0"/>
          <w:numId w:val="11"/>
        </w:numPr>
        <w:jc w:val="both"/>
        <w:rPr>
          <w:rFonts w:ascii="Verdana" w:hAnsi="Verdana" w:cs="Calibri"/>
          <w:bCs/>
          <w:kern w:val="32"/>
          <w:sz w:val="18"/>
          <w:szCs w:val="18"/>
        </w:rPr>
      </w:pPr>
      <w:r w:rsidRPr="00666D9F">
        <w:rPr>
          <w:rFonts w:ascii="Verdana" w:hAnsi="Verdana" w:cs="Calibri"/>
          <w:bCs/>
          <w:kern w:val="32"/>
          <w:sz w:val="18"/>
          <w:szCs w:val="18"/>
        </w:rPr>
        <w:t>Que hubiesen declarado su disolución o quiebra.</w:t>
      </w:r>
    </w:p>
    <w:p w14:paraId="44243BDA" w14:textId="77777777" w:rsidR="002F61CD" w:rsidRDefault="002F61CD" w:rsidP="002F61CD">
      <w:pPr>
        <w:pStyle w:val="Prrafodelista"/>
        <w:numPr>
          <w:ilvl w:val="0"/>
          <w:numId w:val="11"/>
        </w:numPr>
        <w:jc w:val="both"/>
        <w:rPr>
          <w:rFonts w:ascii="Verdana" w:hAnsi="Verdana" w:cs="Calibri"/>
          <w:bCs/>
          <w:kern w:val="32"/>
          <w:sz w:val="18"/>
          <w:szCs w:val="18"/>
        </w:rPr>
      </w:pPr>
      <w:r w:rsidRPr="00666D9F">
        <w:rPr>
          <w:rFonts w:ascii="Verdana" w:hAnsi="Verdana" w:cs="Calibri"/>
          <w:bCs/>
          <w:kern w:val="32"/>
          <w:sz w:val="18"/>
          <w:szCs w:val="18"/>
        </w:rPr>
        <w:t>Cuyos Representantes Legales, Accionistas o Socios controladores, tengan vinculación matrimonial o de parentesco con la MAE y/o con la ARPC, hasta el tercer Grado de consanguinidad y segundo de afinidad, conforme lo establecido en el Código de Familia del Estado Plurinacional de Bolivia.</w:t>
      </w:r>
    </w:p>
    <w:p w14:paraId="3D18EC18" w14:textId="6F9AB06C" w:rsidR="002F61CD" w:rsidRPr="00666D9F" w:rsidRDefault="002F61CD" w:rsidP="002F61CD">
      <w:pPr>
        <w:pStyle w:val="Prrafodelista"/>
        <w:ind w:left="786"/>
        <w:jc w:val="both"/>
        <w:rPr>
          <w:rFonts w:ascii="Verdana" w:hAnsi="Verdana" w:cs="Calibri"/>
          <w:bCs/>
          <w:kern w:val="32"/>
          <w:sz w:val="18"/>
          <w:szCs w:val="18"/>
        </w:rPr>
      </w:pPr>
      <w:r w:rsidRPr="00666D9F">
        <w:rPr>
          <w:rFonts w:ascii="Verdana" w:hAnsi="Verdana" w:cs="Calibri"/>
          <w:bCs/>
          <w:kern w:val="32"/>
          <w:sz w:val="18"/>
          <w:szCs w:val="18"/>
        </w:rPr>
        <w:t>En el caso de la ARPC, deberá presentar su excusa ante la Presidencia Ejecutiva de Y.P.F.B., quien determinará si continúa o designa un reemplazante. Para el resto del personal que corresponda, la excusa será elevada a consideración de la ARPC, el que definirá la continuidad o sustitución.</w:t>
      </w:r>
    </w:p>
    <w:p w14:paraId="00261CA7" w14:textId="74E2CE07" w:rsidR="002F61CD" w:rsidRPr="00666D9F" w:rsidRDefault="002F61CD" w:rsidP="002F61CD">
      <w:pPr>
        <w:pStyle w:val="Prrafodelista"/>
        <w:numPr>
          <w:ilvl w:val="0"/>
          <w:numId w:val="11"/>
        </w:numPr>
        <w:jc w:val="both"/>
        <w:rPr>
          <w:rFonts w:ascii="Verdana" w:hAnsi="Verdana" w:cs="Calibri"/>
          <w:bCs/>
          <w:kern w:val="32"/>
          <w:sz w:val="18"/>
          <w:szCs w:val="18"/>
        </w:rPr>
      </w:pPr>
      <w:r w:rsidRPr="00666D9F">
        <w:rPr>
          <w:rFonts w:ascii="Verdana" w:hAnsi="Verdana" w:cs="Calibri"/>
          <w:bCs/>
          <w:kern w:val="32"/>
          <w:sz w:val="18"/>
          <w:szCs w:val="18"/>
        </w:rPr>
        <w:t>Los ex funcionarios o trabajadores de Y</w:t>
      </w:r>
      <w:r w:rsidR="00047255">
        <w:rPr>
          <w:rFonts w:ascii="Verdana" w:hAnsi="Verdana" w:cs="Calibri"/>
          <w:bCs/>
          <w:kern w:val="32"/>
          <w:sz w:val="18"/>
          <w:szCs w:val="18"/>
        </w:rPr>
        <w:t>PFB</w:t>
      </w:r>
      <w:r w:rsidRPr="00666D9F">
        <w:rPr>
          <w:rFonts w:ascii="Verdana" w:hAnsi="Verdana" w:cs="Calibri"/>
          <w:bCs/>
          <w:kern w:val="32"/>
          <w:sz w:val="18"/>
          <w:szCs w:val="18"/>
        </w:rPr>
        <w:t>, hasta un (1) año antes del inicio del proceso de contratación, así como de las empresas controladas por éstos.</w:t>
      </w:r>
    </w:p>
    <w:p w14:paraId="5125F487" w14:textId="05F4E4D6" w:rsidR="002F61CD" w:rsidRPr="00666D9F" w:rsidRDefault="002F61CD" w:rsidP="002F61CD">
      <w:pPr>
        <w:pStyle w:val="Prrafodelista"/>
        <w:numPr>
          <w:ilvl w:val="0"/>
          <w:numId w:val="11"/>
        </w:numPr>
        <w:jc w:val="both"/>
        <w:rPr>
          <w:rFonts w:ascii="Verdana" w:hAnsi="Verdana" w:cs="Calibri"/>
          <w:bCs/>
          <w:kern w:val="32"/>
          <w:sz w:val="18"/>
          <w:szCs w:val="18"/>
        </w:rPr>
      </w:pPr>
      <w:r w:rsidRPr="00666D9F">
        <w:rPr>
          <w:rFonts w:ascii="Verdana" w:hAnsi="Verdana" w:cs="Calibri"/>
          <w:bCs/>
          <w:kern w:val="32"/>
          <w:sz w:val="18"/>
          <w:szCs w:val="18"/>
        </w:rPr>
        <w:t>El personal que ejerce funciones en Y</w:t>
      </w:r>
      <w:r w:rsidR="00047255">
        <w:rPr>
          <w:rFonts w:ascii="Verdana" w:hAnsi="Verdana" w:cs="Calibri"/>
          <w:bCs/>
          <w:kern w:val="32"/>
          <w:sz w:val="18"/>
          <w:szCs w:val="18"/>
        </w:rPr>
        <w:t>PFB</w:t>
      </w:r>
      <w:r w:rsidRPr="00666D9F">
        <w:rPr>
          <w:rFonts w:ascii="Verdana" w:hAnsi="Verdana" w:cs="Calibri"/>
          <w:bCs/>
          <w:kern w:val="32"/>
          <w:sz w:val="18"/>
          <w:szCs w:val="18"/>
        </w:rPr>
        <w:t>, así como en las Empresas Subsidiarias de la Empresa Estatal Petrolera.</w:t>
      </w:r>
    </w:p>
    <w:p w14:paraId="3822D249" w14:textId="77777777" w:rsidR="002F61CD" w:rsidRPr="00666D9F" w:rsidRDefault="002F61CD" w:rsidP="002F61CD">
      <w:pPr>
        <w:pStyle w:val="Prrafodelista"/>
        <w:numPr>
          <w:ilvl w:val="0"/>
          <w:numId w:val="11"/>
        </w:numPr>
        <w:jc w:val="both"/>
        <w:rPr>
          <w:rFonts w:ascii="Verdana" w:hAnsi="Verdana" w:cs="Calibri"/>
          <w:bCs/>
          <w:kern w:val="32"/>
          <w:sz w:val="18"/>
          <w:szCs w:val="18"/>
        </w:rPr>
      </w:pPr>
      <w:r w:rsidRPr="00666D9F">
        <w:rPr>
          <w:rFonts w:ascii="Verdana" w:hAnsi="Verdana" w:cs="Calibri"/>
          <w:bCs/>
          <w:kern w:val="32"/>
          <w:sz w:val="18"/>
          <w:szCs w:val="18"/>
        </w:rPr>
        <w:t>Los proponentes adjudicados que hayan desistido de suscribir Contrato, hasta un (1) año después de la fecha de desistimiento expreso o tácito, salvo causas de fuerza mayor, caso fortuito u otros motivos debidamente justificados y aceptados por la Autoridad Responsable del Proceso de Contratación.</w:t>
      </w:r>
    </w:p>
    <w:p w14:paraId="2AEA0A52" w14:textId="77777777" w:rsidR="002F61CD" w:rsidRPr="00666D9F" w:rsidRDefault="002F61CD" w:rsidP="002F61CD">
      <w:pPr>
        <w:pStyle w:val="Prrafodelista"/>
        <w:numPr>
          <w:ilvl w:val="0"/>
          <w:numId w:val="11"/>
        </w:numPr>
        <w:jc w:val="both"/>
        <w:rPr>
          <w:rFonts w:ascii="Verdana" w:hAnsi="Verdana" w:cs="Calibri"/>
          <w:bCs/>
          <w:kern w:val="32"/>
          <w:sz w:val="18"/>
          <w:szCs w:val="18"/>
        </w:rPr>
      </w:pPr>
      <w:r w:rsidRPr="00666D9F">
        <w:rPr>
          <w:rFonts w:ascii="Verdana" w:hAnsi="Verdana" w:cs="Calibri"/>
          <w:bCs/>
          <w:kern w:val="32"/>
          <w:sz w:val="18"/>
          <w:szCs w:val="18"/>
        </w:rPr>
        <w:t>Los proveedores, contratistas o consultores con los que se hubiese resuelto el Contrato por causales atribuibles a éstos, no podrán participar en procesos de contratación, hasta tres (3) años después de la fecha de Resolución.</w:t>
      </w:r>
    </w:p>
    <w:p w14:paraId="1612C77A" w14:textId="60F6A006" w:rsidR="00507534" w:rsidRPr="00666D9F" w:rsidRDefault="00507534" w:rsidP="00CE2033">
      <w:pPr>
        <w:pStyle w:val="Ttulo1"/>
        <w:spacing w:before="0" w:after="0"/>
        <w:ind w:left="425" w:hanging="79"/>
        <w:jc w:val="both"/>
        <w:rPr>
          <w:rFonts w:ascii="Verdana" w:hAnsi="Verdana" w:cs="Calibri"/>
          <w:color w:val="000000"/>
          <w:sz w:val="18"/>
          <w:szCs w:val="18"/>
        </w:rPr>
      </w:pPr>
      <w:r w:rsidRPr="00666D9F">
        <w:rPr>
          <w:rFonts w:ascii="Verdana" w:hAnsi="Verdana" w:cs="Calibri"/>
          <w:color w:val="FFFFFF"/>
          <w:sz w:val="18"/>
          <w:szCs w:val="18"/>
        </w:rPr>
        <w:t xml:space="preserve">  </w:t>
      </w:r>
    </w:p>
    <w:p w14:paraId="697B4EE3" w14:textId="77777777" w:rsidR="00507534" w:rsidRPr="00666D9F" w:rsidRDefault="00507534" w:rsidP="00507534">
      <w:pPr>
        <w:numPr>
          <w:ilvl w:val="0"/>
          <w:numId w:val="3"/>
        </w:numPr>
        <w:ind w:left="426" w:hanging="426"/>
        <w:jc w:val="both"/>
        <w:rPr>
          <w:rFonts w:ascii="Verdana" w:hAnsi="Verdana" w:cs="Calibri"/>
          <w:b/>
          <w:sz w:val="18"/>
          <w:szCs w:val="18"/>
        </w:rPr>
      </w:pPr>
      <w:r w:rsidRPr="00666D9F">
        <w:rPr>
          <w:rFonts w:ascii="Verdana" w:hAnsi="Verdana" w:cs="Calibri"/>
          <w:b/>
          <w:sz w:val="18"/>
          <w:szCs w:val="18"/>
        </w:rPr>
        <w:t>TÉRMINOS, PLAZOS Y HORARIOS</w:t>
      </w:r>
    </w:p>
    <w:p w14:paraId="3A8E43D1" w14:textId="77777777" w:rsidR="00507534" w:rsidRPr="00666D9F" w:rsidRDefault="00507534" w:rsidP="00507534">
      <w:pPr>
        <w:pStyle w:val="Prrafodelista"/>
        <w:ind w:left="993"/>
        <w:jc w:val="both"/>
        <w:rPr>
          <w:rFonts w:ascii="Verdana" w:hAnsi="Verdana" w:cs="Calibri"/>
          <w:sz w:val="18"/>
          <w:szCs w:val="18"/>
        </w:rPr>
      </w:pPr>
    </w:p>
    <w:p w14:paraId="41D890A0" w14:textId="77777777" w:rsidR="002F61CD" w:rsidRPr="00666D9F" w:rsidRDefault="002F61CD" w:rsidP="002F61CD">
      <w:pPr>
        <w:pStyle w:val="Prrafodelista"/>
        <w:numPr>
          <w:ilvl w:val="0"/>
          <w:numId w:val="5"/>
        </w:numPr>
        <w:ind w:left="709" w:hanging="283"/>
        <w:jc w:val="both"/>
        <w:rPr>
          <w:rFonts w:ascii="Verdana" w:hAnsi="Verdana" w:cs="Calibri"/>
          <w:sz w:val="18"/>
          <w:szCs w:val="18"/>
        </w:rPr>
      </w:pPr>
      <w:r w:rsidRPr="00666D9F">
        <w:rPr>
          <w:rFonts w:ascii="Verdana" w:hAnsi="Verdana" w:cs="Calibri"/>
          <w:sz w:val="18"/>
          <w:szCs w:val="18"/>
        </w:rPr>
        <w:t>Son considerados días hábiles administrativos los comprendidos de lunes a viernes. No son días hábiles administrativos los sábados, domingos y feriados.</w:t>
      </w:r>
    </w:p>
    <w:p w14:paraId="2C312C48" w14:textId="77777777" w:rsidR="002F61CD" w:rsidRPr="00666D9F" w:rsidRDefault="002F61CD" w:rsidP="002F61CD">
      <w:pPr>
        <w:pStyle w:val="Prrafodelista"/>
        <w:ind w:left="709" w:hanging="283"/>
        <w:jc w:val="both"/>
        <w:rPr>
          <w:rFonts w:ascii="Verdana" w:hAnsi="Verdana" w:cs="Calibri"/>
          <w:sz w:val="18"/>
          <w:szCs w:val="18"/>
        </w:rPr>
      </w:pPr>
    </w:p>
    <w:p w14:paraId="757C9E0B" w14:textId="77777777" w:rsidR="002F61CD" w:rsidRPr="00666D9F" w:rsidRDefault="002F61CD" w:rsidP="002F61CD">
      <w:pPr>
        <w:pStyle w:val="Prrafodelista"/>
        <w:numPr>
          <w:ilvl w:val="0"/>
          <w:numId w:val="5"/>
        </w:numPr>
        <w:ind w:left="709" w:hanging="283"/>
        <w:jc w:val="both"/>
        <w:rPr>
          <w:rFonts w:ascii="Verdana" w:hAnsi="Verdana" w:cs="Calibri"/>
          <w:sz w:val="18"/>
          <w:szCs w:val="18"/>
        </w:rPr>
      </w:pPr>
      <w:r w:rsidRPr="00666D9F">
        <w:rPr>
          <w:rFonts w:ascii="Verdana" w:hAnsi="Verdana" w:cs="Calibri"/>
          <w:sz w:val="18"/>
          <w:szCs w:val="18"/>
        </w:rPr>
        <w:t>Todos los actos administrativos cuya aplicación coincida con días sábados, domingos o feriados, serán trasladados al primer día hábil administrativo siguiente</w:t>
      </w:r>
      <w:r>
        <w:rPr>
          <w:rFonts w:ascii="Verdana" w:hAnsi="Verdana" w:cs="Calibri"/>
          <w:sz w:val="18"/>
          <w:szCs w:val="18"/>
        </w:rPr>
        <w:t>.</w:t>
      </w:r>
    </w:p>
    <w:p w14:paraId="48C80EAC" w14:textId="77777777" w:rsidR="002F61CD" w:rsidRPr="00666D9F" w:rsidRDefault="002F61CD" w:rsidP="002F61CD">
      <w:pPr>
        <w:pStyle w:val="Prrafodelista"/>
        <w:ind w:left="709" w:hanging="283"/>
        <w:rPr>
          <w:rFonts w:ascii="Verdana" w:hAnsi="Verdana" w:cs="Calibri"/>
          <w:sz w:val="18"/>
          <w:szCs w:val="18"/>
        </w:rPr>
      </w:pPr>
    </w:p>
    <w:p w14:paraId="3DE7ADEF" w14:textId="77777777" w:rsidR="002F61CD" w:rsidRPr="00666D9F" w:rsidRDefault="002F61CD" w:rsidP="002F61CD">
      <w:pPr>
        <w:pStyle w:val="Prrafodelista"/>
        <w:numPr>
          <w:ilvl w:val="0"/>
          <w:numId w:val="5"/>
        </w:numPr>
        <w:ind w:left="709" w:hanging="283"/>
        <w:jc w:val="both"/>
        <w:rPr>
          <w:rFonts w:ascii="Verdana" w:hAnsi="Verdana" w:cs="Calibri"/>
          <w:sz w:val="18"/>
          <w:szCs w:val="18"/>
        </w:rPr>
      </w:pPr>
      <w:r w:rsidRPr="00666D9F">
        <w:rPr>
          <w:rFonts w:ascii="Verdana" w:hAnsi="Verdana" w:cs="Calibri"/>
          <w:sz w:val="18"/>
          <w:szCs w:val="18"/>
        </w:rPr>
        <w:t>Son consideradas horas hábiles administrativas, las que rigen en la entidad convocante como horario de trabajo: mañanas de 08:30 a 12:30 y tardes de 14:30 a 18:30, en concordancia con el huso horario del Estado Plurinacional de Bolivia.</w:t>
      </w:r>
    </w:p>
    <w:p w14:paraId="024689C4" w14:textId="77777777" w:rsidR="00507534" w:rsidRPr="00701E28" w:rsidRDefault="00507534" w:rsidP="00507534">
      <w:pPr>
        <w:pStyle w:val="Prrafodelista"/>
        <w:rPr>
          <w:rFonts w:ascii="Verdana" w:hAnsi="Verdana" w:cs="Calibri"/>
          <w:sz w:val="18"/>
          <w:szCs w:val="18"/>
        </w:rPr>
      </w:pPr>
    </w:p>
    <w:p w14:paraId="671FD9D8" w14:textId="77777777" w:rsidR="00507534" w:rsidRPr="00666D9F" w:rsidRDefault="00507534" w:rsidP="00507534">
      <w:pPr>
        <w:numPr>
          <w:ilvl w:val="0"/>
          <w:numId w:val="3"/>
        </w:numPr>
        <w:ind w:left="567" w:hanging="567"/>
        <w:jc w:val="both"/>
        <w:rPr>
          <w:rFonts w:ascii="Verdana" w:hAnsi="Verdana" w:cs="Calibri"/>
          <w:b/>
          <w:sz w:val="18"/>
          <w:szCs w:val="18"/>
        </w:rPr>
      </w:pPr>
      <w:r w:rsidRPr="00666D9F">
        <w:rPr>
          <w:rFonts w:ascii="Verdana" w:hAnsi="Verdana" w:cs="Calibri"/>
          <w:b/>
          <w:sz w:val="18"/>
          <w:szCs w:val="18"/>
        </w:rPr>
        <w:t xml:space="preserve">PREPARACIÓN DE PROPUESTAS </w:t>
      </w:r>
    </w:p>
    <w:p w14:paraId="4BF52E24" w14:textId="77777777" w:rsidR="00507534" w:rsidRPr="00666D9F" w:rsidRDefault="00507534" w:rsidP="00507534">
      <w:pPr>
        <w:ind w:left="567"/>
        <w:jc w:val="both"/>
        <w:rPr>
          <w:rFonts w:ascii="Verdana" w:hAnsi="Verdana" w:cs="Calibri"/>
          <w:sz w:val="18"/>
          <w:szCs w:val="18"/>
        </w:rPr>
      </w:pPr>
    </w:p>
    <w:p w14:paraId="17F809AD" w14:textId="77777777" w:rsidR="00507534" w:rsidRPr="00666D9F" w:rsidRDefault="00507534" w:rsidP="00507534">
      <w:pPr>
        <w:ind w:left="567"/>
        <w:jc w:val="both"/>
        <w:rPr>
          <w:rFonts w:ascii="Verdana" w:hAnsi="Verdana" w:cs="Calibri"/>
          <w:sz w:val="18"/>
          <w:szCs w:val="18"/>
        </w:rPr>
      </w:pPr>
      <w:r w:rsidRPr="00666D9F">
        <w:rPr>
          <w:rFonts w:ascii="Verdana" w:hAnsi="Verdana" w:cs="Calibri"/>
          <w:sz w:val="18"/>
          <w:szCs w:val="18"/>
        </w:rPr>
        <w:t xml:space="preserve">Las </w:t>
      </w:r>
      <w:r>
        <w:rPr>
          <w:rFonts w:ascii="Verdana" w:hAnsi="Verdana" w:cs="Calibri"/>
          <w:sz w:val="18"/>
          <w:szCs w:val="18"/>
        </w:rPr>
        <w:t>propuestas</w:t>
      </w:r>
      <w:r w:rsidRPr="00666D9F">
        <w:rPr>
          <w:rFonts w:ascii="Verdana" w:hAnsi="Verdana" w:cs="Calibri"/>
          <w:sz w:val="18"/>
          <w:szCs w:val="18"/>
        </w:rPr>
        <w:t xml:space="preserve"> deben ser elaboradas conforme a los requisitos y condiciones establecidos en el presente D</w:t>
      </w:r>
      <w:r>
        <w:rPr>
          <w:rFonts w:ascii="Verdana" w:hAnsi="Verdana" w:cs="Calibri"/>
          <w:sz w:val="18"/>
          <w:szCs w:val="18"/>
        </w:rPr>
        <w:t>B</w:t>
      </w:r>
      <w:r w:rsidRPr="00666D9F">
        <w:rPr>
          <w:rFonts w:ascii="Verdana" w:hAnsi="Verdana" w:cs="Calibri"/>
          <w:sz w:val="18"/>
          <w:szCs w:val="18"/>
        </w:rPr>
        <w:t xml:space="preserve">C, utilizando obligatoriamente los formularios </w:t>
      </w:r>
      <w:r>
        <w:rPr>
          <w:rFonts w:ascii="Verdana" w:hAnsi="Verdana" w:cs="Calibri"/>
          <w:sz w:val="18"/>
          <w:szCs w:val="18"/>
        </w:rPr>
        <w:t>establecidos en el DBC</w:t>
      </w:r>
      <w:r w:rsidRPr="00666D9F">
        <w:rPr>
          <w:rFonts w:ascii="Verdana" w:hAnsi="Verdana" w:cs="Calibri"/>
          <w:sz w:val="18"/>
          <w:szCs w:val="18"/>
        </w:rPr>
        <w:t xml:space="preserve">. </w:t>
      </w:r>
    </w:p>
    <w:p w14:paraId="2197E939" w14:textId="77777777" w:rsidR="00507534" w:rsidRPr="00666D9F" w:rsidRDefault="00507534" w:rsidP="00507534">
      <w:pPr>
        <w:ind w:left="360"/>
        <w:jc w:val="both"/>
        <w:rPr>
          <w:rFonts w:ascii="Verdana" w:hAnsi="Verdana" w:cs="Calibri"/>
          <w:sz w:val="18"/>
          <w:szCs w:val="18"/>
        </w:rPr>
      </w:pPr>
    </w:p>
    <w:p w14:paraId="5BDAEC19" w14:textId="77777777" w:rsidR="00507534" w:rsidRPr="000C157F" w:rsidRDefault="00507534" w:rsidP="00507534">
      <w:pPr>
        <w:numPr>
          <w:ilvl w:val="0"/>
          <w:numId w:val="3"/>
        </w:numPr>
        <w:ind w:left="567" w:hanging="567"/>
        <w:jc w:val="both"/>
        <w:rPr>
          <w:rFonts w:ascii="Verdana" w:hAnsi="Verdana" w:cs="Calibri"/>
          <w:b/>
          <w:sz w:val="18"/>
          <w:szCs w:val="18"/>
        </w:rPr>
      </w:pPr>
      <w:r w:rsidRPr="000C157F">
        <w:rPr>
          <w:rFonts w:ascii="Verdana" w:hAnsi="Verdana" w:cs="Calibri"/>
          <w:b/>
          <w:sz w:val="18"/>
          <w:szCs w:val="18"/>
        </w:rPr>
        <w:t xml:space="preserve">MONEDA </w:t>
      </w:r>
      <w:r w:rsidRPr="00162163">
        <w:rPr>
          <w:rFonts w:ascii="Verdana" w:hAnsi="Verdana" w:cs="Calibri"/>
          <w:b/>
          <w:sz w:val="18"/>
          <w:szCs w:val="18"/>
        </w:rPr>
        <w:t>DE</w:t>
      </w:r>
      <w:r w:rsidRPr="000C157F">
        <w:rPr>
          <w:rFonts w:ascii="Verdana" w:hAnsi="Verdana" w:cs="Calibri"/>
          <w:b/>
          <w:sz w:val="18"/>
          <w:szCs w:val="18"/>
        </w:rPr>
        <w:t>L</w:t>
      </w:r>
      <w:r>
        <w:rPr>
          <w:rFonts w:ascii="Verdana" w:hAnsi="Verdana" w:cs="Calibri"/>
          <w:b/>
          <w:sz w:val="18"/>
          <w:szCs w:val="18"/>
        </w:rPr>
        <w:t xml:space="preserve"> PROCESO DE CONTRATACIÓN</w:t>
      </w:r>
    </w:p>
    <w:p w14:paraId="78A0645A" w14:textId="77777777" w:rsidR="00507534" w:rsidRPr="000C157F" w:rsidRDefault="00507534" w:rsidP="00507534">
      <w:pPr>
        <w:ind w:left="567"/>
        <w:jc w:val="both"/>
        <w:rPr>
          <w:rFonts w:ascii="Verdana" w:hAnsi="Verdana" w:cs="Calibri"/>
          <w:sz w:val="18"/>
          <w:szCs w:val="18"/>
        </w:rPr>
      </w:pPr>
    </w:p>
    <w:p w14:paraId="25DD67A4" w14:textId="77777777" w:rsidR="00531BC9" w:rsidRPr="00531BC9" w:rsidRDefault="00531BC9" w:rsidP="00531BC9">
      <w:pPr>
        <w:ind w:firstLine="567"/>
        <w:rPr>
          <w:rFonts w:ascii="Verdana" w:hAnsi="Verdana" w:cs="Calibri"/>
          <w:sz w:val="18"/>
          <w:szCs w:val="18"/>
        </w:rPr>
      </w:pPr>
      <w:r w:rsidRPr="00531BC9">
        <w:rPr>
          <w:rFonts w:ascii="Verdana" w:hAnsi="Verdana" w:cs="Calibri"/>
          <w:sz w:val="18"/>
          <w:szCs w:val="18"/>
        </w:rPr>
        <w:t xml:space="preserve">Todo el proceso de contratación debe expresarse en Dólares Estadounidenses. </w:t>
      </w:r>
    </w:p>
    <w:p w14:paraId="1F26ABA6" w14:textId="77777777" w:rsidR="00507534" w:rsidRPr="00666D9F" w:rsidRDefault="00507534" w:rsidP="00507534">
      <w:pPr>
        <w:ind w:left="708"/>
        <w:jc w:val="both"/>
        <w:rPr>
          <w:rFonts w:ascii="Verdana" w:hAnsi="Verdana" w:cs="Calibri"/>
          <w:sz w:val="18"/>
          <w:szCs w:val="18"/>
        </w:rPr>
      </w:pPr>
    </w:p>
    <w:p w14:paraId="2993CDFB" w14:textId="77777777" w:rsidR="00507534" w:rsidRPr="00666D9F" w:rsidRDefault="00507534" w:rsidP="00507534">
      <w:pPr>
        <w:numPr>
          <w:ilvl w:val="0"/>
          <w:numId w:val="3"/>
        </w:numPr>
        <w:ind w:left="567" w:hanging="567"/>
        <w:jc w:val="both"/>
        <w:rPr>
          <w:rFonts w:ascii="Verdana" w:hAnsi="Verdana" w:cs="Calibri"/>
          <w:b/>
          <w:sz w:val="18"/>
          <w:szCs w:val="18"/>
        </w:rPr>
      </w:pPr>
      <w:r w:rsidRPr="00666D9F">
        <w:rPr>
          <w:rFonts w:ascii="Verdana" w:hAnsi="Verdana" w:cs="Calibri"/>
          <w:b/>
          <w:sz w:val="18"/>
          <w:szCs w:val="18"/>
        </w:rPr>
        <w:t>COSTOS DE PARTICIPACIÓN EN EL PROCESO DE CONTRATACIÓN</w:t>
      </w:r>
    </w:p>
    <w:p w14:paraId="2651E562" w14:textId="77777777" w:rsidR="00507534" w:rsidRPr="00666D9F" w:rsidRDefault="00507534" w:rsidP="00507534">
      <w:pPr>
        <w:ind w:left="567"/>
        <w:jc w:val="both"/>
        <w:rPr>
          <w:rFonts w:ascii="Verdana" w:hAnsi="Verdana" w:cs="Calibri"/>
          <w:sz w:val="18"/>
          <w:szCs w:val="18"/>
        </w:rPr>
      </w:pPr>
    </w:p>
    <w:p w14:paraId="0DE13CC3" w14:textId="77777777" w:rsidR="00531BC9" w:rsidRPr="00666D9F" w:rsidRDefault="00531BC9" w:rsidP="00531BC9">
      <w:pPr>
        <w:ind w:left="567"/>
        <w:jc w:val="both"/>
        <w:rPr>
          <w:rFonts w:ascii="Verdana" w:hAnsi="Verdana" w:cs="Calibri"/>
          <w:sz w:val="18"/>
          <w:szCs w:val="18"/>
        </w:rPr>
      </w:pPr>
      <w:r w:rsidRPr="00666D9F">
        <w:rPr>
          <w:rFonts w:ascii="Verdana" w:hAnsi="Verdana" w:cs="Calibri"/>
          <w:sz w:val="18"/>
          <w:szCs w:val="18"/>
        </w:rPr>
        <w:t>Los costos de la elaboración y presentación de propuestas y de cualquier otro costo que demande la participación de un proponente en el proceso de contratación, cualquiera fuese su resultado, son total y exclusivamente propios de cada proponente, bajo su total responsabilidad.</w:t>
      </w:r>
    </w:p>
    <w:p w14:paraId="71C9B31C" w14:textId="77777777" w:rsidR="00507534" w:rsidRPr="00666D9F" w:rsidRDefault="00507534" w:rsidP="00507534">
      <w:pPr>
        <w:ind w:left="708"/>
        <w:jc w:val="both"/>
        <w:rPr>
          <w:rFonts w:ascii="Verdana" w:hAnsi="Verdana" w:cs="Calibri"/>
          <w:sz w:val="18"/>
          <w:szCs w:val="18"/>
        </w:rPr>
      </w:pPr>
    </w:p>
    <w:p w14:paraId="61E91EEC" w14:textId="77777777" w:rsidR="00507534" w:rsidRPr="00666D9F" w:rsidRDefault="00507534" w:rsidP="00507534">
      <w:pPr>
        <w:numPr>
          <w:ilvl w:val="0"/>
          <w:numId w:val="3"/>
        </w:numPr>
        <w:ind w:left="567" w:hanging="567"/>
        <w:jc w:val="both"/>
        <w:rPr>
          <w:rFonts w:ascii="Verdana" w:hAnsi="Verdana" w:cs="Calibri"/>
          <w:b/>
          <w:sz w:val="18"/>
          <w:szCs w:val="18"/>
        </w:rPr>
      </w:pPr>
      <w:r w:rsidRPr="00666D9F">
        <w:rPr>
          <w:rFonts w:ascii="Verdana" w:hAnsi="Verdana" w:cs="Calibri"/>
          <w:b/>
          <w:sz w:val="18"/>
          <w:szCs w:val="18"/>
        </w:rPr>
        <w:t>IDIOMA</w:t>
      </w:r>
    </w:p>
    <w:p w14:paraId="47543759" w14:textId="77777777" w:rsidR="00507534" w:rsidRPr="00666D9F" w:rsidRDefault="00507534" w:rsidP="00507534">
      <w:pPr>
        <w:ind w:left="567"/>
        <w:jc w:val="both"/>
        <w:rPr>
          <w:rFonts w:ascii="Verdana" w:hAnsi="Verdana" w:cs="Calibri"/>
          <w:sz w:val="18"/>
          <w:szCs w:val="18"/>
        </w:rPr>
      </w:pPr>
    </w:p>
    <w:p w14:paraId="3D959642" w14:textId="77777777" w:rsidR="00531BC9" w:rsidRPr="005D2903" w:rsidRDefault="00531BC9" w:rsidP="00531BC9">
      <w:pPr>
        <w:ind w:left="567"/>
        <w:jc w:val="both"/>
        <w:rPr>
          <w:rFonts w:ascii="Verdana" w:hAnsi="Verdana" w:cs="Calibri"/>
          <w:sz w:val="18"/>
          <w:szCs w:val="18"/>
        </w:rPr>
      </w:pPr>
      <w:r w:rsidRPr="005D2903">
        <w:rPr>
          <w:rFonts w:ascii="Verdana" w:hAnsi="Verdana" w:cs="Calibri"/>
          <w:sz w:val="18"/>
          <w:szCs w:val="18"/>
        </w:rPr>
        <w:t>Todos los documentos de la propuesta y los Formularios del presente DBC, deberán presentarse en idioma Español.</w:t>
      </w:r>
    </w:p>
    <w:p w14:paraId="2EB23DB1" w14:textId="77777777" w:rsidR="00531BC9" w:rsidRDefault="00531BC9" w:rsidP="00531BC9">
      <w:pPr>
        <w:ind w:left="567"/>
        <w:jc w:val="both"/>
        <w:rPr>
          <w:rFonts w:ascii="Verdana" w:hAnsi="Verdana" w:cs="Calibri"/>
          <w:sz w:val="18"/>
          <w:szCs w:val="18"/>
        </w:rPr>
      </w:pPr>
    </w:p>
    <w:p w14:paraId="06F56F5E" w14:textId="7680508B" w:rsidR="00531BC9" w:rsidRPr="00647D60" w:rsidRDefault="00531BC9" w:rsidP="00531BC9">
      <w:pPr>
        <w:ind w:left="567"/>
        <w:jc w:val="both"/>
        <w:rPr>
          <w:rFonts w:ascii="Verdana" w:hAnsi="Verdana" w:cs="Calibri"/>
          <w:sz w:val="18"/>
          <w:szCs w:val="18"/>
        </w:rPr>
      </w:pPr>
      <w:r w:rsidRPr="00647D60">
        <w:rPr>
          <w:rFonts w:ascii="Verdana" w:hAnsi="Verdana" w:cs="Calibri"/>
          <w:sz w:val="18"/>
          <w:szCs w:val="18"/>
        </w:rPr>
        <w:t>Los docume</w:t>
      </w:r>
      <w:r>
        <w:rPr>
          <w:rFonts w:ascii="Verdana" w:hAnsi="Verdana" w:cs="Calibri"/>
          <w:sz w:val="18"/>
          <w:szCs w:val="18"/>
        </w:rPr>
        <w:t xml:space="preserve">ntos Legales y Administrativos </w:t>
      </w:r>
      <w:r w:rsidRPr="00647D60">
        <w:rPr>
          <w:rFonts w:ascii="Verdana" w:hAnsi="Verdana" w:cs="Calibri"/>
          <w:sz w:val="18"/>
          <w:szCs w:val="18"/>
        </w:rPr>
        <w:t>requeridos</w:t>
      </w:r>
      <w:r>
        <w:rPr>
          <w:rFonts w:ascii="Verdana" w:hAnsi="Verdana" w:cs="Calibri"/>
          <w:sz w:val="18"/>
          <w:szCs w:val="18"/>
        </w:rPr>
        <w:t>,</w:t>
      </w:r>
      <w:r w:rsidRPr="00647D60">
        <w:rPr>
          <w:rFonts w:ascii="Verdana" w:hAnsi="Verdana" w:cs="Calibri"/>
          <w:sz w:val="18"/>
          <w:szCs w:val="18"/>
        </w:rPr>
        <w:t xml:space="preserve"> que por su naturaleza sea</w:t>
      </w:r>
      <w:r>
        <w:rPr>
          <w:rFonts w:ascii="Verdana" w:hAnsi="Verdana" w:cs="Calibri"/>
          <w:sz w:val="18"/>
          <w:szCs w:val="18"/>
        </w:rPr>
        <w:t>n</w:t>
      </w:r>
      <w:r w:rsidRPr="00647D60">
        <w:rPr>
          <w:rFonts w:ascii="Verdana" w:hAnsi="Verdana" w:cs="Calibri"/>
          <w:sz w:val="18"/>
          <w:szCs w:val="18"/>
        </w:rPr>
        <w:t xml:space="preserve"> en el idioma del país de origen, deben </w:t>
      </w:r>
      <w:r>
        <w:rPr>
          <w:rFonts w:ascii="Verdana" w:hAnsi="Verdana" w:cs="Calibri"/>
          <w:sz w:val="18"/>
          <w:szCs w:val="18"/>
        </w:rPr>
        <w:t xml:space="preserve">estar </w:t>
      </w:r>
      <w:r w:rsidRPr="00647D60">
        <w:rPr>
          <w:rFonts w:ascii="Verdana" w:hAnsi="Verdana" w:cs="Calibri"/>
          <w:sz w:val="18"/>
          <w:szCs w:val="18"/>
        </w:rPr>
        <w:t xml:space="preserve">acompañados de </w:t>
      </w:r>
      <w:r>
        <w:rPr>
          <w:rFonts w:ascii="Verdana" w:hAnsi="Verdana" w:cs="Calibri"/>
          <w:sz w:val="18"/>
          <w:szCs w:val="18"/>
        </w:rPr>
        <w:t xml:space="preserve">una </w:t>
      </w:r>
      <w:r w:rsidRPr="00647D60">
        <w:rPr>
          <w:rFonts w:ascii="Verdana" w:hAnsi="Verdana" w:cs="Calibri"/>
          <w:sz w:val="18"/>
          <w:szCs w:val="18"/>
        </w:rPr>
        <w:t>traducción simple al español</w:t>
      </w:r>
      <w:r w:rsidR="00FD4EF7">
        <w:rPr>
          <w:rFonts w:ascii="Verdana" w:hAnsi="Verdana" w:cs="Calibri"/>
          <w:sz w:val="18"/>
          <w:szCs w:val="18"/>
        </w:rPr>
        <w:t>.</w:t>
      </w:r>
      <w:r w:rsidRPr="00647D60">
        <w:rPr>
          <w:rFonts w:ascii="Verdana" w:hAnsi="Verdana" w:cs="Calibri"/>
          <w:sz w:val="18"/>
          <w:szCs w:val="18"/>
        </w:rPr>
        <w:t xml:space="preserve">  </w:t>
      </w:r>
    </w:p>
    <w:p w14:paraId="10BE283E" w14:textId="77777777" w:rsidR="00531BC9" w:rsidRPr="00647D60" w:rsidRDefault="00531BC9" w:rsidP="00531BC9">
      <w:pPr>
        <w:jc w:val="both"/>
        <w:rPr>
          <w:rFonts w:ascii="Verdana" w:hAnsi="Verdana" w:cs="Calibri"/>
          <w:sz w:val="18"/>
          <w:szCs w:val="18"/>
        </w:rPr>
      </w:pPr>
    </w:p>
    <w:p w14:paraId="6A1A83C0" w14:textId="77777777" w:rsidR="00531BC9" w:rsidRPr="005D2903" w:rsidRDefault="00531BC9" w:rsidP="00531BC9">
      <w:pPr>
        <w:ind w:left="567"/>
        <w:jc w:val="both"/>
        <w:rPr>
          <w:rFonts w:ascii="Verdana" w:hAnsi="Verdana" w:cs="Calibri"/>
          <w:sz w:val="18"/>
          <w:szCs w:val="18"/>
        </w:rPr>
      </w:pPr>
      <w:r w:rsidRPr="005D2903">
        <w:rPr>
          <w:rFonts w:ascii="Verdana" w:hAnsi="Verdana" w:cs="Calibri"/>
          <w:sz w:val="18"/>
          <w:szCs w:val="18"/>
        </w:rPr>
        <w:t>Asimismo, toda la correspondencia que intercambien entre el YPFB y el proponente serán en idioma español.</w:t>
      </w:r>
    </w:p>
    <w:p w14:paraId="5FE7FFA4" w14:textId="77777777" w:rsidR="00507534" w:rsidRPr="00666D9F" w:rsidRDefault="00507534" w:rsidP="00507534">
      <w:pPr>
        <w:jc w:val="both"/>
        <w:rPr>
          <w:rFonts w:ascii="Verdana" w:hAnsi="Verdana" w:cs="Calibri"/>
          <w:b/>
          <w:sz w:val="18"/>
          <w:szCs w:val="18"/>
        </w:rPr>
      </w:pPr>
    </w:p>
    <w:p w14:paraId="624731E9" w14:textId="1D01B8D4" w:rsidR="00507534" w:rsidRPr="00666D9F" w:rsidRDefault="00507534" w:rsidP="00507534">
      <w:pPr>
        <w:numPr>
          <w:ilvl w:val="0"/>
          <w:numId w:val="3"/>
        </w:numPr>
        <w:ind w:left="567" w:hanging="567"/>
        <w:jc w:val="both"/>
        <w:rPr>
          <w:rFonts w:ascii="Verdana" w:hAnsi="Verdana" w:cs="Calibri"/>
          <w:b/>
          <w:sz w:val="18"/>
          <w:szCs w:val="18"/>
        </w:rPr>
      </w:pPr>
      <w:r>
        <w:rPr>
          <w:rFonts w:ascii="Verdana" w:hAnsi="Verdana" w:cs="Calibri"/>
          <w:b/>
          <w:sz w:val="18"/>
          <w:szCs w:val="18"/>
        </w:rPr>
        <w:t xml:space="preserve">PUBLICACIÓN Y </w:t>
      </w:r>
      <w:r w:rsidR="00D75656">
        <w:rPr>
          <w:rFonts w:ascii="Verdana" w:hAnsi="Verdana" w:cs="Calibri"/>
          <w:b/>
          <w:sz w:val="18"/>
          <w:szCs w:val="18"/>
        </w:rPr>
        <w:t>NOTIFICACIÓN</w:t>
      </w:r>
      <w:r>
        <w:rPr>
          <w:rFonts w:ascii="Verdana" w:hAnsi="Verdana" w:cs="Calibri"/>
          <w:b/>
          <w:sz w:val="18"/>
          <w:szCs w:val="18"/>
        </w:rPr>
        <w:t xml:space="preserve"> </w:t>
      </w:r>
    </w:p>
    <w:p w14:paraId="605290BC" w14:textId="77777777" w:rsidR="00507534" w:rsidRPr="00666D9F" w:rsidRDefault="00507534" w:rsidP="00507534">
      <w:pPr>
        <w:ind w:firstLine="708"/>
        <w:jc w:val="both"/>
        <w:rPr>
          <w:rFonts w:ascii="Verdana" w:hAnsi="Verdana" w:cs="Calibri"/>
          <w:b/>
          <w:sz w:val="18"/>
          <w:szCs w:val="18"/>
        </w:rPr>
      </w:pPr>
    </w:p>
    <w:p w14:paraId="5A875503" w14:textId="77777777" w:rsidR="00507534" w:rsidRPr="00CF2046" w:rsidRDefault="00507534" w:rsidP="00507534">
      <w:pPr>
        <w:ind w:left="567"/>
        <w:jc w:val="both"/>
        <w:rPr>
          <w:rFonts w:ascii="Verdana" w:hAnsi="Verdana" w:cstheme="minorHAnsi"/>
          <w:sz w:val="18"/>
          <w:szCs w:val="18"/>
        </w:rPr>
      </w:pPr>
      <w:r w:rsidRPr="00CF2046">
        <w:rPr>
          <w:rFonts w:ascii="Verdana" w:hAnsi="Verdana" w:cstheme="minorHAnsi"/>
          <w:sz w:val="18"/>
          <w:szCs w:val="18"/>
        </w:rPr>
        <w:t xml:space="preserve">La publicación del Documento Base de Contratación y toda la documentación e información generada del proceso de contratación, serán publicadas en la página web de Yacimientos Petrolíferos Fiscales Bolivianos (YPFB) </w:t>
      </w:r>
      <w:hyperlink r:id="rId12" w:history="1">
        <w:r w:rsidRPr="00CF2046">
          <w:rPr>
            <w:rFonts w:ascii="Verdana" w:hAnsi="Verdana" w:cstheme="minorHAnsi"/>
            <w:sz w:val="18"/>
            <w:szCs w:val="18"/>
          </w:rPr>
          <w:t>www.ypfb.gob.bo</w:t>
        </w:r>
      </w:hyperlink>
      <w:r w:rsidRPr="00CF2046">
        <w:rPr>
          <w:rFonts w:ascii="Verdana" w:hAnsi="Verdana" w:cstheme="minorHAnsi"/>
          <w:sz w:val="18"/>
          <w:szCs w:val="18"/>
        </w:rPr>
        <w:t>, como medio oficial de comunicación y a través del correo institucional</w:t>
      </w:r>
      <w:r>
        <w:rPr>
          <w:rFonts w:ascii="Verdana" w:hAnsi="Verdana" w:cstheme="minorHAnsi"/>
          <w:sz w:val="18"/>
          <w:szCs w:val="18"/>
        </w:rPr>
        <w:t xml:space="preserve">. </w:t>
      </w:r>
      <w:r w:rsidRPr="00CF2046">
        <w:rPr>
          <w:rFonts w:ascii="Verdana" w:hAnsi="Verdana" w:cstheme="minorHAnsi"/>
          <w:sz w:val="18"/>
          <w:szCs w:val="18"/>
        </w:rPr>
        <w:t xml:space="preserve">Alternativamente podrán ser publicados en medios de prensa escrita.  </w:t>
      </w:r>
    </w:p>
    <w:p w14:paraId="14D53054" w14:textId="77777777" w:rsidR="00507534" w:rsidRDefault="00507534" w:rsidP="00507534">
      <w:pPr>
        <w:jc w:val="both"/>
        <w:rPr>
          <w:rFonts w:ascii="Verdana" w:hAnsi="Verdana" w:cs="Calibri"/>
          <w:sz w:val="18"/>
          <w:szCs w:val="18"/>
        </w:rPr>
      </w:pPr>
    </w:p>
    <w:p w14:paraId="51ABD0FE" w14:textId="77777777" w:rsidR="00507534" w:rsidRPr="006B2D29" w:rsidRDefault="00507534" w:rsidP="00507534">
      <w:pPr>
        <w:numPr>
          <w:ilvl w:val="0"/>
          <w:numId w:val="3"/>
        </w:numPr>
        <w:ind w:left="567" w:hanging="567"/>
        <w:jc w:val="both"/>
        <w:rPr>
          <w:rFonts w:ascii="Verdana" w:hAnsi="Verdana" w:cs="Calibri"/>
          <w:b/>
          <w:sz w:val="18"/>
          <w:szCs w:val="18"/>
        </w:rPr>
      </w:pPr>
      <w:r w:rsidRPr="006B2D29">
        <w:rPr>
          <w:rFonts w:ascii="Verdana" w:hAnsi="Verdana" w:cs="Calibri"/>
          <w:b/>
          <w:sz w:val="18"/>
          <w:szCs w:val="18"/>
        </w:rPr>
        <w:t xml:space="preserve">CANCELACIÓN, ANULACIÓN O SUSPENSIÓN DEL PROCESO DE CONTRATACIÓN </w:t>
      </w:r>
    </w:p>
    <w:p w14:paraId="477D8F3E" w14:textId="77777777" w:rsidR="00507534" w:rsidRPr="006B2D29" w:rsidRDefault="00507534" w:rsidP="00507534">
      <w:pPr>
        <w:jc w:val="both"/>
        <w:rPr>
          <w:rFonts w:ascii="Verdana" w:hAnsi="Verdana" w:cs="Arial"/>
          <w:sz w:val="18"/>
          <w:szCs w:val="18"/>
        </w:rPr>
      </w:pPr>
    </w:p>
    <w:p w14:paraId="36ED17BD" w14:textId="0BD9A255" w:rsidR="00507534" w:rsidRPr="006B2D29" w:rsidRDefault="00507534" w:rsidP="00507534">
      <w:pPr>
        <w:ind w:left="567"/>
        <w:jc w:val="both"/>
        <w:rPr>
          <w:rFonts w:ascii="Verdana" w:hAnsi="Verdana" w:cs="Helvetica"/>
          <w:color w:val="000000" w:themeColor="text1"/>
          <w:sz w:val="18"/>
          <w:szCs w:val="18"/>
        </w:rPr>
      </w:pPr>
      <w:r w:rsidRPr="006B2D29">
        <w:rPr>
          <w:rFonts w:ascii="Verdana" w:hAnsi="Verdana" w:cs="Helvetica"/>
          <w:color w:val="000000" w:themeColor="text1"/>
          <w:sz w:val="18"/>
          <w:szCs w:val="18"/>
        </w:rPr>
        <w:t xml:space="preserve">El proceso de contratación podrá ser Cancelado, Anulado o Suspendido por </w:t>
      </w:r>
      <w:r w:rsidR="00531BC9">
        <w:rPr>
          <w:rFonts w:ascii="Verdana" w:hAnsi="Verdana" w:cs="Helvetica"/>
          <w:color w:val="000000" w:themeColor="text1"/>
          <w:sz w:val="18"/>
          <w:szCs w:val="18"/>
        </w:rPr>
        <w:t>la ARPC</w:t>
      </w:r>
      <w:r w:rsidRPr="006B2D29">
        <w:rPr>
          <w:rFonts w:ascii="Verdana" w:hAnsi="Verdana" w:cs="Helvetica"/>
          <w:color w:val="000000" w:themeColor="text1"/>
          <w:sz w:val="18"/>
          <w:szCs w:val="18"/>
        </w:rPr>
        <w:t xml:space="preserve"> hasta antes de la suscripción del contrato, mediante Resolución Administrativa expresa, que sea legal y técnicamente </w:t>
      </w:r>
      <w:proofErr w:type="gramStart"/>
      <w:r w:rsidRPr="006B2D29">
        <w:rPr>
          <w:rFonts w:ascii="Verdana" w:hAnsi="Verdana" w:cs="Helvetica"/>
          <w:color w:val="000000" w:themeColor="text1"/>
          <w:sz w:val="18"/>
          <w:szCs w:val="18"/>
        </w:rPr>
        <w:t>motivada</w:t>
      </w:r>
      <w:proofErr w:type="gramEnd"/>
      <w:r w:rsidRPr="006B2D29">
        <w:rPr>
          <w:rFonts w:ascii="Verdana" w:hAnsi="Verdana" w:cs="Helvetica"/>
          <w:color w:val="000000" w:themeColor="text1"/>
          <w:sz w:val="18"/>
          <w:szCs w:val="18"/>
        </w:rPr>
        <w:t>.</w:t>
      </w:r>
    </w:p>
    <w:p w14:paraId="40B47BD0" w14:textId="77777777" w:rsidR="00507534" w:rsidRPr="006B2D29" w:rsidRDefault="00507534" w:rsidP="00507534">
      <w:pPr>
        <w:ind w:left="567"/>
        <w:jc w:val="both"/>
        <w:rPr>
          <w:rFonts w:ascii="Verdana" w:hAnsi="Verdana" w:cs="Helvetica"/>
          <w:color w:val="000000" w:themeColor="text1"/>
          <w:sz w:val="18"/>
          <w:szCs w:val="18"/>
        </w:rPr>
      </w:pPr>
    </w:p>
    <w:p w14:paraId="66FE9F58" w14:textId="01F1BF5D" w:rsidR="00507534" w:rsidRPr="006B2D29" w:rsidRDefault="00507534" w:rsidP="00507534">
      <w:pPr>
        <w:ind w:left="567"/>
        <w:jc w:val="both"/>
        <w:rPr>
          <w:rFonts w:ascii="Verdana" w:hAnsi="Verdana" w:cs="Helvetica"/>
          <w:color w:val="000000" w:themeColor="text1"/>
          <w:sz w:val="18"/>
          <w:szCs w:val="18"/>
        </w:rPr>
      </w:pPr>
      <w:r w:rsidRPr="006B2D29">
        <w:rPr>
          <w:rFonts w:ascii="Verdana" w:hAnsi="Verdana" w:cs="Helvetica"/>
          <w:color w:val="000000" w:themeColor="text1"/>
          <w:sz w:val="18"/>
          <w:szCs w:val="18"/>
        </w:rPr>
        <w:t>Y</w:t>
      </w:r>
      <w:r w:rsidR="00047255">
        <w:rPr>
          <w:rFonts w:ascii="Verdana" w:hAnsi="Verdana" w:cs="Helvetica"/>
          <w:color w:val="000000" w:themeColor="text1"/>
          <w:sz w:val="18"/>
          <w:szCs w:val="18"/>
        </w:rPr>
        <w:t>PFB</w:t>
      </w:r>
      <w:r w:rsidRPr="006B2D29">
        <w:rPr>
          <w:rFonts w:ascii="Verdana" w:hAnsi="Verdana" w:cs="Helvetica"/>
          <w:color w:val="000000" w:themeColor="text1"/>
          <w:sz w:val="18"/>
          <w:szCs w:val="18"/>
        </w:rPr>
        <w:t xml:space="preserve"> no asumirá responsabilidad alguna respecto a los proponentes afectados por esta decisión. </w:t>
      </w:r>
    </w:p>
    <w:p w14:paraId="5133E96E" w14:textId="77777777" w:rsidR="00507534" w:rsidRPr="006B2D29" w:rsidRDefault="00507534" w:rsidP="00507534">
      <w:pPr>
        <w:jc w:val="both"/>
        <w:rPr>
          <w:rFonts w:ascii="Verdana" w:hAnsi="Verdana" w:cs="Helvetica"/>
          <w:color w:val="000000" w:themeColor="text1"/>
          <w:sz w:val="18"/>
          <w:szCs w:val="18"/>
        </w:rPr>
      </w:pPr>
    </w:p>
    <w:p w14:paraId="0881AC36" w14:textId="77777777" w:rsidR="00507534" w:rsidRPr="00666D9F" w:rsidRDefault="00507534" w:rsidP="00507534">
      <w:pPr>
        <w:numPr>
          <w:ilvl w:val="0"/>
          <w:numId w:val="3"/>
        </w:numPr>
        <w:ind w:left="567" w:hanging="567"/>
        <w:jc w:val="both"/>
        <w:rPr>
          <w:rFonts w:ascii="Verdana" w:hAnsi="Verdana" w:cs="Calibri"/>
          <w:b/>
          <w:sz w:val="18"/>
          <w:szCs w:val="18"/>
        </w:rPr>
      </w:pPr>
      <w:r>
        <w:rPr>
          <w:rFonts w:ascii="Verdana" w:hAnsi="Verdana" w:cs="Calibri"/>
          <w:b/>
          <w:sz w:val="18"/>
          <w:szCs w:val="18"/>
        </w:rPr>
        <w:t xml:space="preserve">DESCALIFICACIÓN </w:t>
      </w:r>
      <w:r w:rsidRPr="00666D9F">
        <w:rPr>
          <w:rFonts w:ascii="Verdana" w:hAnsi="Verdana" w:cs="Calibri"/>
          <w:b/>
          <w:sz w:val="18"/>
          <w:szCs w:val="18"/>
        </w:rPr>
        <w:t>DE PROPUESTAS</w:t>
      </w:r>
    </w:p>
    <w:p w14:paraId="71B83AA7" w14:textId="77777777" w:rsidR="00507534" w:rsidRDefault="00507534" w:rsidP="00507534">
      <w:pPr>
        <w:jc w:val="both"/>
        <w:rPr>
          <w:rFonts w:ascii="Verdana" w:hAnsi="Verdana" w:cs="Calibri"/>
          <w:b/>
          <w:color w:val="000000"/>
          <w:sz w:val="18"/>
          <w:szCs w:val="18"/>
        </w:rPr>
      </w:pPr>
    </w:p>
    <w:p w14:paraId="43AF0ADC" w14:textId="77777777" w:rsidR="00507534" w:rsidRDefault="00507534" w:rsidP="00507534">
      <w:pPr>
        <w:ind w:left="567"/>
        <w:jc w:val="both"/>
        <w:rPr>
          <w:rFonts w:ascii="Verdana" w:hAnsi="Verdana" w:cs="Calibri"/>
          <w:sz w:val="18"/>
          <w:szCs w:val="18"/>
        </w:rPr>
      </w:pPr>
      <w:r w:rsidRPr="00AA2030">
        <w:rPr>
          <w:rFonts w:ascii="Verdana" w:hAnsi="Verdana" w:cs="Calibri"/>
          <w:sz w:val="18"/>
          <w:szCs w:val="18"/>
        </w:rPr>
        <w:t>Las causales de descalificación, son las siguientes:</w:t>
      </w:r>
    </w:p>
    <w:p w14:paraId="2D406CDE" w14:textId="77777777" w:rsidR="00507534" w:rsidRDefault="00507534" w:rsidP="00507534">
      <w:pPr>
        <w:ind w:left="567"/>
        <w:jc w:val="both"/>
        <w:rPr>
          <w:rFonts w:ascii="Verdana" w:hAnsi="Verdana" w:cs="Calibri"/>
          <w:sz w:val="18"/>
          <w:szCs w:val="18"/>
        </w:rPr>
      </w:pPr>
    </w:p>
    <w:p w14:paraId="1B9D5D6A" w14:textId="77777777" w:rsidR="00507534" w:rsidRPr="005A5B27" w:rsidRDefault="00507534" w:rsidP="00507534">
      <w:pPr>
        <w:numPr>
          <w:ilvl w:val="0"/>
          <w:numId w:val="10"/>
        </w:numPr>
        <w:tabs>
          <w:tab w:val="left" w:pos="1276"/>
          <w:tab w:val="left" w:pos="1843"/>
        </w:tabs>
        <w:ind w:left="1068"/>
        <w:jc w:val="both"/>
        <w:rPr>
          <w:rFonts w:ascii="Verdana" w:hAnsi="Verdana" w:cs="Calibri"/>
          <w:sz w:val="18"/>
          <w:szCs w:val="18"/>
        </w:rPr>
      </w:pPr>
      <w:r w:rsidRPr="005A5B27">
        <w:rPr>
          <w:rFonts w:ascii="Verdana" w:hAnsi="Verdana" w:cs="Arial"/>
          <w:color w:val="000000"/>
          <w:sz w:val="18"/>
          <w:szCs w:val="18"/>
        </w:rPr>
        <w:t>La</w:t>
      </w:r>
      <w:r w:rsidRPr="00981A6A">
        <w:rPr>
          <w:rFonts w:ascii="Verdana" w:hAnsi="Verdana" w:cs="Arial"/>
          <w:sz w:val="18"/>
          <w:szCs w:val="18"/>
          <w:lang w:val="es-BO"/>
        </w:rPr>
        <w:t xml:space="preserve"> </w:t>
      </w:r>
      <w:r>
        <w:rPr>
          <w:rFonts w:ascii="Verdana" w:hAnsi="Verdana" w:cs="Arial"/>
          <w:sz w:val="18"/>
          <w:szCs w:val="18"/>
          <w:lang w:val="es-BO"/>
        </w:rPr>
        <w:t>falta de presentación</w:t>
      </w:r>
      <w:r w:rsidRPr="00981A6A">
        <w:rPr>
          <w:rFonts w:ascii="Verdana" w:hAnsi="Verdana" w:cs="Arial"/>
          <w:sz w:val="18"/>
          <w:szCs w:val="18"/>
          <w:lang w:val="es-BO"/>
        </w:rPr>
        <w:t xml:space="preserve"> de </w:t>
      </w:r>
      <w:r w:rsidRPr="00EC65CC">
        <w:rPr>
          <w:rFonts w:ascii="Verdana" w:hAnsi="Verdana" w:cs="Arial"/>
          <w:sz w:val="18"/>
          <w:szCs w:val="18"/>
          <w:lang w:val="es-BO"/>
        </w:rPr>
        <w:t>cualquier Formulario, solicitado</w:t>
      </w:r>
      <w:r w:rsidRPr="00981A6A">
        <w:rPr>
          <w:rFonts w:ascii="Verdana" w:hAnsi="Verdana" w:cs="Arial"/>
          <w:sz w:val="18"/>
          <w:szCs w:val="18"/>
          <w:lang w:val="es-BO"/>
        </w:rPr>
        <w:t xml:space="preserve"> en el presente DBC</w:t>
      </w:r>
      <w:r>
        <w:rPr>
          <w:rFonts w:ascii="Verdana" w:hAnsi="Verdana" w:cs="Arial"/>
          <w:sz w:val="18"/>
          <w:szCs w:val="18"/>
          <w:lang w:val="es-BO"/>
        </w:rPr>
        <w:t>.</w:t>
      </w:r>
    </w:p>
    <w:p w14:paraId="7F155A09" w14:textId="77777777" w:rsidR="00507534" w:rsidRPr="00664B52" w:rsidRDefault="00507534" w:rsidP="00507534">
      <w:pPr>
        <w:numPr>
          <w:ilvl w:val="0"/>
          <w:numId w:val="10"/>
        </w:numPr>
        <w:tabs>
          <w:tab w:val="left" w:pos="1276"/>
          <w:tab w:val="left" w:pos="1843"/>
        </w:tabs>
        <w:ind w:left="1068"/>
        <w:jc w:val="both"/>
        <w:rPr>
          <w:rFonts w:ascii="Verdana" w:hAnsi="Verdana" w:cs="Arial"/>
          <w:color w:val="000000"/>
          <w:sz w:val="18"/>
          <w:szCs w:val="18"/>
        </w:rPr>
      </w:pPr>
      <w:r w:rsidRPr="00664B52">
        <w:rPr>
          <w:rFonts w:ascii="Verdana" w:hAnsi="Verdana" w:cs="Arial"/>
          <w:color w:val="000000"/>
          <w:sz w:val="18"/>
          <w:szCs w:val="18"/>
        </w:rPr>
        <w:t xml:space="preserve">Si el proponente hubiese omitido la presentación de la garantía de seriedad de propuesta (cuando esta hubiese sido requerida). </w:t>
      </w:r>
    </w:p>
    <w:p w14:paraId="712C03C0" w14:textId="77777777" w:rsidR="00507534" w:rsidRPr="002E022F" w:rsidRDefault="00507534" w:rsidP="00507534">
      <w:pPr>
        <w:pStyle w:val="Prrafodelista"/>
        <w:numPr>
          <w:ilvl w:val="0"/>
          <w:numId w:val="10"/>
        </w:numPr>
        <w:ind w:left="1134" w:hanging="425"/>
        <w:jc w:val="both"/>
        <w:rPr>
          <w:rFonts w:ascii="Verdana" w:hAnsi="Verdana" w:cs="Arial"/>
          <w:sz w:val="18"/>
          <w:szCs w:val="18"/>
        </w:rPr>
      </w:pPr>
      <w:r w:rsidRPr="002701ED">
        <w:rPr>
          <w:rFonts w:ascii="Verdana" w:hAnsi="Verdana" w:cs="Arial"/>
          <w:color w:val="000000"/>
          <w:sz w:val="18"/>
          <w:szCs w:val="18"/>
        </w:rPr>
        <w:lastRenderedPageBreak/>
        <w:t>Si</w:t>
      </w:r>
      <w:r w:rsidRPr="002E022F">
        <w:rPr>
          <w:rFonts w:ascii="Verdana" w:hAnsi="Verdana" w:cs="Arial"/>
          <w:sz w:val="18"/>
          <w:szCs w:val="18"/>
        </w:rPr>
        <w:t xml:space="preserve"> se determinase que el proponente se encuentra dentro los impedimentos que se prevén en el presente DBC.</w:t>
      </w:r>
    </w:p>
    <w:p w14:paraId="4098DFF3" w14:textId="77777777" w:rsidR="00507534" w:rsidRPr="00424C65" w:rsidRDefault="00507534" w:rsidP="00507534">
      <w:pPr>
        <w:pStyle w:val="Prrafodelista"/>
        <w:numPr>
          <w:ilvl w:val="0"/>
          <w:numId w:val="10"/>
        </w:numPr>
        <w:ind w:left="1134" w:hanging="425"/>
        <w:jc w:val="both"/>
        <w:rPr>
          <w:rFonts w:ascii="Verdana" w:hAnsi="Verdana" w:cs="Arial"/>
          <w:sz w:val="18"/>
          <w:szCs w:val="18"/>
        </w:rPr>
      </w:pPr>
      <w:r w:rsidRPr="00424C65">
        <w:rPr>
          <w:rFonts w:ascii="Verdana" w:hAnsi="Verdana" w:cs="Arial"/>
          <w:sz w:val="18"/>
          <w:szCs w:val="18"/>
        </w:rPr>
        <w:t xml:space="preserve">Cuando la </w:t>
      </w:r>
      <w:r>
        <w:rPr>
          <w:rFonts w:ascii="Verdana" w:hAnsi="Verdana" w:cs="Arial"/>
          <w:sz w:val="18"/>
          <w:szCs w:val="18"/>
        </w:rPr>
        <w:t>propuesta</w:t>
      </w:r>
      <w:r w:rsidRPr="00424C65">
        <w:rPr>
          <w:rFonts w:ascii="Verdana" w:hAnsi="Verdana" w:cs="Arial"/>
          <w:sz w:val="18"/>
          <w:szCs w:val="18"/>
        </w:rPr>
        <w:t xml:space="preserve"> técnica no cumpla con las condiciones y requisito</w:t>
      </w:r>
      <w:r>
        <w:rPr>
          <w:rFonts w:ascii="Verdana" w:hAnsi="Verdana" w:cs="Arial"/>
          <w:sz w:val="18"/>
          <w:szCs w:val="18"/>
        </w:rPr>
        <w:t>s establecidos en el presente DBC</w:t>
      </w:r>
      <w:r w:rsidRPr="00424C65">
        <w:rPr>
          <w:rFonts w:ascii="Verdana" w:hAnsi="Verdana" w:cs="Arial"/>
          <w:sz w:val="18"/>
          <w:szCs w:val="18"/>
        </w:rPr>
        <w:t xml:space="preserve"> y las Especificaciones Técnicas.</w:t>
      </w:r>
    </w:p>
    <w:p w14:paraId="43D44937" w14:textId="77777777" w:rsidR="00507534" w:rsidRPr="00424C65" w:rsidRDefault="00507534" w:rsidP="00507534">
      <w:pPr>
        <w:pStyle w:val="Prrafodelista"/>
        <w:numPr>
          <w:ilvl w:val="0"/>
          <w:numId w:val="10"/>
        </w:numPr>
        <w:ind w:left="1134" w:hanging="425"/>
        <w:jc w:val="both"/>
        <w:rPr>
          <w:rFonts w:ascii="Verdana" w:hAnsi="Verdana" w:cs="Arial"/>
          <w:sz w:val="18"/>
          <w:szCs w:val="18"/>
        </w:rPr>
      </w:pPr>
      <w:r w:rsidRPr="00424C65">
        <w:rPr>
          <w:rFonts w:ascii="Verdana" w:hAnsi="Verdana" w:cs="Arial"/>
          <w:sz w:val="18"/>
          <w:szCs w:val="18"/>
        </w:rPr>
        <w:t xml:space="preserve">Cuando la </w:t>
      </w:r>
      <w:r>
        <w:rPr>
          <w:rFonts w:ascii="Verdana" w:hAnsi="Verdana" w:cs="Arial"/>
          <w:sz w:val="18"/>
          <w:szCs w:val="18"/>
        </w:rPr>
        <w:t>propuesta</w:t>
      </w:r>
      <w:r w:rsidRPr="00424C65">
        <w:rPr>
          <w:rFonts w:ascii="Verdana" w:hAnsi="Verdana" w:cs="Arial"/>
          <w:sz w:val="18"/>
          <w:szCs w:val="18"/>
        </w:rPr>
        <w:t xml:space="preserve"> económica exceda el Precio Referencial y este tuviera carácter público</w:t>
      </w:r>
      <w:r>
        <w:rPr>
          <w:rFonts w:ascii="Verdana" w:hAnsi="Verdana" w:cs="Arial"/>
          <w:sz w:val="18"/>
          <w:szCs w:val="18"/>
        </w:rPr>
        <w:t>.</w:t>
      </w:r>
    </w:p>
    <w:p w14:paraId="420997F3" w14:textId="77777777" w:rsidR="00507534" w:rsidRPr="00424C65" w:rsidRDefault="00507534" w:rsidP="00507534">
      <w:pPr>
        <w:pStyle w:val="Prrafodelista"/>
        <w:numPr>
          <w:ilvl w:val="0"/>
          <w:numId w:val="10"/>
        </w:numPr>
        <w:ind w:left="1134" w:hanging="425"/>
        <w:jc w:val="both"/>
        <w:rPr>
          <w:rFonts w:ascii="Verdana" w:hAnsi="Verdana" w:cs="Arial"/>
          <w:sz w:val="18"/>
          <w:szCs w:val="18"/>
        </w:rPr>
      </w:pPr>
      <w:r w:rsidRPr="00424C65">
        <w:rPr>
          <w:rFonts w:ascii="Verdana" w:hAnsi="Verdana" w:cs="Arial"/>
          <w:sz w:val="18"/>
          <w:szCs w:val="18"/>
        </w:rPr>
        <w:t xml:space="preserve">Cuando producto de la revisión aritmética de la </w:t>
      </w:r>
      <w:r>
        <w:rPr>
          <w:rFonts w:ascii="Verdana" w:hAnsi="Verdana" w:cs="Arial"/>
          <w:sz w:val="18"/>
          <w:szCs w:val="18"/>
        </w:rPr>
        <w:t>propuesta</w:t>
      </w:r>
      <w:r w:rsidRPr="00424C65">
        <w:rPr>
          <w:rFonts w:ascii="Verdana" w:hAnsi="Verdana" w:cs="Arial"/>
          <w:sz w:val="18"/>
          <w:szCs w:val="18"/>
        </w:rPr>
        <w:t xml:space="preserve"> económica existiera una diferencia superior al dos por ciento (2%), entre el monto total de la </w:t>
      </w:r>
      <w:r>
        <w:rPr>
          <w:rFonts w:ascii="Verdana" w:hAnsi="Verdana" w:cs="Arial"/>
          <w:sz w:val="18"/>
          <w:szCs w:val="18"/>
        </w:rPr>
        <w:t>propuesta</w:t>
      </w:r>
      <w:r w:rsidRPr="00424C65">
        <w:rPr>
          <w:rFonts w:ascii="Verdana" w:hAnsi="Verdana" w:cs="Arial"/>
          <w:sz w:val="18"/>
          <w:szCs w:val="18"/>
        </w:rPr>
        <w:t xml:space="preserve"> y el monto revisado por el Comité de </w:t>
      </w:r>
      <w:r>
        <w:rPr>
          <w:rFonts w:ascii="Verdana" w:hAnsi="Verdana" w:cs="Arial"/>
          <w:sz w:val="18"/>
          <w:szCs w:val="18"/>
        </w:rPr>
        <w:t>Evaluación,</w:t>
      </w:r>
      <w:r w:rsidRPr="00424C65">
        <w:rPr>
          <w:rFonts w:ascii="Verdana" w:hAnsi="Verdana" w:cs="Arial"/>
          <w:sz w:val="18"/>
          <w:szCs w:val="18"/>
        </w:rPr>
        <w:t xml:space="preserve"> sea esta diferencia positiva o negativa.</w:t>
      </w:r>
    </w:p>
    <w:p w14:paraId="05171E5F" w14:textId="77777777" w:rsidR="00507534" w:rsidRDefault="00507534" w:rsidP="00507534">
      <w:pPr>
        <w:pStyle w:val="Prrafodelista"/>
        <w:numPr>
          <w:ilvl w:val="0"/>
          <w:numId w:val="10"/>
        </w:numPr>
        <w:ind w:left="1134" w:hanging="425"/>
        <w:jc w:val="both"/>
        <w:rPr>
          <w:rFonts w:ascii="Verdana" w:hAnsi="Verdana" w:cs="Arial"/>
          <w:sz w:val="18"/>
          <w:szCs w:val="18"/>
        </w:rPr>
      </w:pPr>
      <w:r w:rsidRPr="00424C65">
        <w:rPr>
          <w:rFonts w:ascii="Verdana" w:hAnsi="Verdana" w:cs="Arial"/>
          <w:sz w:val="18"/>
          <w:szCs w:val="18"/>
        </w:rPr>
        <w:t xml:space="preserve">Cuando el proponente presente propuestas alternativas en una misma </w:t>
      </w:r>
      <w:r>
        <w:rPr>
          <w:rFonts w:ascii="Verdana" w:hAnsi="Verdana" w:cs="Arial"/>
          <w:sz w:val="18"/>
          <w:szCs w:val="18"/>
        </w:rPr>
        <w:t>propuesta.</w:t>
      </w:r>
    </w:p>
    <w:p w14:paraId="62F4D4DD" w14:textId="77777777" w:rsidR="00507534" w:rsidRPr="004C2AB8" w:rsidRDefault="00507534" w:rsidP="00507534">
      <w:pPr>
        <w:pStyle w:val="Prrafodelista"/>
        <w:numPr>
          <w:ilvl w:val="0"/>
          <w:numId w:val="10"/>
        </w:numPr>
        <w:ind w:left="1134" w:hanging="425"/>
        <w:jc w:val="both"/>
        <w:rPr>
          <w:rFonts w:ascii="Verdana" w:hAnsi="Verdana" w:cs="Arial"/>
          <w:sz w:val="18"/>
          <w:szCs w:val="18"/>
        </w:rPr>
      </w:pPr>
      <w:r w:rsidRPr="004C2AB8">
        <w:rPr>
          <w:rFonts w:ascii="Verdana" w:hAnsi="Verdana" w:cs="Arial"/>
          <w:sz w:val="18"/>
          <w:szCs w:val="18"/>
        </w:rPr>
        <w:t>Si la propuesta económica no cotiza la totalidad del requerimiento descrito en el/los Formularios B-1.</w:t>
      </w:r>
    </w:p>
    <w:p w14:paraId="6596FE85" w14:textId="77777777" w:rsidR="00507534" w:rsidRDefault="00507534" w:rsidP="00507534">
      <w:pPr>
        <w:pStyle w:val="Prrafodelista"/>
        <w:numPr>
          <w:ilvl w:val="0"/>
          <w:numId w:val="10"/>
        </w:numPr>
        <w:ind w:left="1134" w:hanging="425"/>
        <w:jc w:val="both"/>
        <w:rPr>
          <w:rFonts w:ascii="Verdana" w:hAnsi="Verdana" w:cs="Arial"/>
          <w:color w:val="000000"/>
          <w:sz w:val="18"/>
          <w:szCs w:val="18"/>
        </w:rPr>
      </w:pPr>
      <w:r>
        <w:rPr>
          <w:rFonts w:ascii="Verdana" w:hAnsi="Verdana" w:cs="Arial"/>
          <w:color w:val="000000"/>
          <w:sz w:val="18"/>
          <w:szCs w:val="18"/>
        </w:rPr>
        <w:t>Cuando el proponente, en el plazo establecido, no presente la documentación, aclaración o complementación que  le fue solicitada para subsanar.</w:t>
      </w:r>
    </w:p>
    <w:p w14:paraId="6CAF2528" w14:textId="77777777" w:rsidR="00507534" w:rsidRPr="00185A85" w:rsidRDefault="00507534" w:rsidP="00507534">
      <w:pPr>
        <w:pStyle w:val="Prrafodelista"/>
        <w:numPr>
          <w:ilvl w:val="0"/>
          <w:numId w:val="10"/>
        </w:numPr>
        <w:ind w:left="1134" w:hanging="425"/>
        <w:jc w:val="both"/>
        <w:rPr>
          <w:rFonts w:ascii="Verdana" w:hAnsi="Verdana" w:cs="Arial"/>
          <w:sz w:val="18"/>
          <w:szCs w:val="18"/>
        </w:rPr>
      </w:pPr>
      <w:r w:rsidRPr="00185A85">
        <w:rPr>
          <w:rFonts w:ascii="Verdana" w:hAnsi="Verdana" w:cs="Arial"/>
          <w:sz w:val="18"/>
          <w:szCs w:val="18"/>
        </w:rPr>
        <w:t>Las propuestas que no alcancen el puntaje mínimo requerido en la etapa de evaluación técnica.</w:t>
      </w:r>
      <w:r w:rsidRPr="00185A85">
        <w:rPr>
          <w:rFonts w:ascii="Verdana" w:hAnsi="Verdana" w:cs="Arial"/>
          <w:color w:val="000000"/>
          <w:sz w:val="18"/>
          <w:szCs w:val="18"/>
        </w:rPr>
        <w:t xml:space="preserve"> (Cuando corresponda)</w:t>
      </w:r>
    </w:p>
    <w:p w14:paraId="16315E81" w14:textId="7111108F" w:rsidR="00507534" w:rsidRPr="00424C65" w:rsidRDefault="00507534" w:rsidP="00507534">
      <w:pPr>
        <w:pStyle w:val="Prrafodelista"/>
        <w:numPr>
          <w:ilvl w:val="0"/>
          <w:numId w:val="10"/>
        </w:numPr>
        <w:ind w:left="1134" w:hanging="425"/>
        <w:jc w:val="both"/>
        <w:rPr>
          <w:rFonts w:ascii="Verdana" w:hAnsi="Verdana" w:cs="Arial"/>
          <w:sz w:val="18"/>
          <w:szCs w:val="18"/>
        </w:rPr>
      </w:pPr>
      <w:r w:rsidRPr="00424C65">
        <w:rPr>
          <w:rFonts w:ascii="Verdana" w:hAnsi="Verdana" w:cs="Arial"/>
          <w:sz w:val="18"/>
          <w:szCs w:val="18"/>
        </w:rPr>
        <w:t xml:space="preserve">Si el proponente adjudicado no presenta la documentación solicitada para la </w:t>
      </w:r>
      <w:r>
        <w:rPr>
          <w:rFonts w:ascii="Verdana" w:hAnsi="Verdana" w:cs="Arial"/>
          <w:sz w:val="18"/>
          <w:szCs w:val="18"/>
        </w:rPr>
        <w:t>elaboración y firma de contrato,</w:t>
      </w:r>
      <w:r w:rsidRPr="00424C65">
        <w:rPr>
          <w:rFonts w:ascii="Verdana" w:hAnsi="Verdana" w:cs="Arial"/>
          <w:sz w:val="18"/>
          <w:szCs w:val="18"/>
        </w:rPr>
        <w:t xml:space="preserve"> dentro el plazo establecido para su verificación; salvo que el proponente adjudicado hubiese justificado oportunamente el retraso y </w:t>
      </w:r>
      <w:r w:rsidR="00076A7B">
        <w:rPr>
          <w:rFonts w:ascii="Verdana" w:hAnsi="Verdana" w:cs="Arial"/>
          <w:sz w:val="18"/>
          <w:szCs w:val="18"/>
        </w:rPr>
        <w:t>la ARPC</w:t>
      </w:r>
      <w:r w:rsidRPr="00424C65">
        <w:rPr>
          <w:rFonts w:ascii="Verdana" w:hAnsi="Verdana" w:cs="Arial"/>
          <w:sz w:val="18"/>
          <w:szCs w:val="18"/>
        </w:rPr>
        <w:t xml:space="preserve"> autorice la ampliación de plazo para la presentación o complementación de los documentos solicitados.</w:t>
      </w:r>
    </w:p>
    <w:p w14:paraId="65ED5687" w14:textId="77777777" w:rsidR="00D75656" w:rsidRPr="00D75656" w:rsidRDefault="00D75656" w:rsidP="00D75656">
      <w:pPr>
        <w:pStyle w:val="Prrafodelista"/>
        <w:numPr>
          <w:ilvl w:val="0"/>
          <w:numId w:val="10"/>
        </w:numPr>
        <w:ind w:left="1134"/>
        <w:rPr>
          <w:rFonts w:ascii="Verdana" w:hAnsi="Verdana" w:cs="Arial"/>
          <w:sz w:val="18"/>
          <w:szCs w:val="18"/>
        </w:rPr>
      </w:pPr>
      <w:r w:rsidRPr="00D75656">
        <w:rPr>
          <w:rFonts w:ascii="Verdana" w:hAnsi="Verdana" w:cs="Arial"/>
          <w:sz w:val="18"/>
          <w:szCs w:val="18"/>
        </w:rPr>
        <w:t>Cuando producto de la revisión de los documentos presentados para la elaboración y suscripción de contrato, no cumplan con las condiciones requeridas por YPFB.</w:t>
      </w:r>
    </w:p>
    <w:p w14:paraId="7F032EC9" w14:textId="77777777" w:rsidR="00507534" w:rsidRDefault="00507534" w:rsidP="00507534">
      <w:pPr>
        <w:pStyle w:val="Prrafodelista"/>
        <w:numPr>
          <w:ilvl w:val="0"/>
          <w:numId w:val="10"/>
        </w:numPr>
        <w:ind w:left="1134" w:hanging="425"/>
        <w:jc w:val="both"/>
        <w:rPr>
          <w:rFonts w:ascii="Verdana" w:hAnsi="Verdana" w:cs="Arial"/>
          <w:sz w:val="18"/>
          <w:szCs w:val="18"/>
        </w:rPr>
      </w:pPr>
      <w:r w:rsidRPr="00424C65">
        <w:rPr>
          <w:rFonts w:ascii="Verdana" w:hAnsi="Verdana" w:cs="Arial"/>
          <w:sz w:val="18"/>
          <w:szCs w:val="18"/>
        </w:rPr>
        <w:t>Cuando el proponente adjudicado desista de forma expresa</w:t>
      </w:r>
      <w:r>
        <w:rPr>
          <w:rFonts w:ascii="Verdana" w:hAnsi="Verdana" w:cs="Arial"/>
          <w:sz w:val="18"/>
          <w:szCs w:val="18"/>
        </w:rPr>
        <w:t xml:space="preserve"> o</w:t>
      </w:r>
      <w:r w:rsidRPr="00424C65">
        <w:rPr>
          <w:rFonts w:ascii="Verdana" w:hAnsi="Verdana" w:cs="Arial"/>
          <w:sz w:val="18"/>
          <w:szCs w:val="18"/>
        </w:rPr>
        <w:t xml:space="preserve"> tácita de suscribir el contrato</w:t>
      </w:r>
      <w:r>
        <w:rPr>
          <w:rFonts w:ascii="Verdana" w:hAnsi="Verdana" w:cs="Arial"/>
          <w:sz w:val="18"/>
          <w:szCs w:val="18"/>
        </w:rPr>
        <w:t>.</w:t>
      </w:r>
    </w:p>
    <w:p w14:paraId="3826D081" w14:textId="77777777" w:rsidR="00507534" w:rsidRPr="00EC65CC" w:rsidRDefault="00507534" w:rsidP="00507534">
      <w:pPr>
        <w:pStyle w:val="Prrafodelista"/>
        <w:numPr>
          <w:ilvl w:val="0"/>
          <w:numId w:val="10"/>
        </w:numPr>
        <w:ind w:left="1134" w:hanging="425"/>
        <w:jc w:val="both"/>
        <w:rPr>
          <w:rFonts w:ascii="Verdana" w:hAnsi="Verdana" w:cs="Arial"/>
          <w:sz w:val="18"/>
          <w:szCs w:val="18"/>
        </w:rPr>
      </w:pPr>
      <w:r w:rsidRPr="00F05B07">
        <w:rPr>
          <w:rFonts w:ascii="Verdana" w:hAnsi="Verdana" w:cs="Calibri"/>
          <w:sz w:val="18"/>
          <w:szCs w:val="18"/>
        </w:rPr>
        <w:t xml:space="preserve">En caso de comprobarse falsedad en la información presentada por el proponente. </w:t>
      </w:r>
    </w:p>
    <w:p w14:paraId="4419A587" w14:textId="7FDEB0EE" w:rsidR="00507534" w:rsidRPr="00CF2046" w:rsidRDefault="00507534" w:rsidP="00507534">
      <w:pPr>
        <w:pStyle w:val="Prrafodelista"/>
        <w:numPr>
          <w:ilvl w:val="0"/>
          <w:numId w:val="10"/>
        </w:numPr>
        <w:ind w:left="1134" w:hanging="425"/>
        <w:jc w:val="both"/>
        <w:rPr>
          <w:rFonts w:ascii="Verdana" w:hAnsi="Verdana" w:cs="Calibri"/>
          <w:sz w:val="18"/>
          <w:szCs w:val="18"/>
        </w:rPr>
      </w:pPr>
      <w:r w:rsidRPr="00CF2046">
        <w:rPr>
          <w:rFonts w:ascii="Verdana" w:hAnsi="Verdana" w:cs="Calibri"/>
          <w:sz w:val="18"/>
          <w:szCs w:val="18"/>
        </w:rPr>
        <w:t>Cuando la empresa proponente no cumpla con los índices, indicadores o parámetros financieros establecidos por YPFB</w:t>
      </w:r>
      <w:r w:rsidR="00221E8D">
        <w:rPr>
          <w:rFonts w:ascii="Verdana" w:hAnsi="Verdana" w:cs="Calibri"/>
          <w:sz w:val="18"/>
          <w:szCs w:val="18"/>
        </w:rPr>
        <w:t>.</w:t>
      </w:r>
      <w:r w:rsidRPr="00CF2046">
        <w:rPr>
          <w:rFonts w:ascii="Verdana" w:hAnsi="Verdana" w:cs="Calibri"/>
          <w:sz w:val="18"/>
          <w:szCs w:val="18"/>
        </w:rPr>
        <w:t xml:space="preserve"> (cuando este requisito hubiese sido solicitado por YPFB). </w:t>
      </w:r>
    </w:p>
    <w:p w14:paraId="26EFFC85" w14:textId="77777777" w:rsidR="00507534" w:rsidRPr="00CF2046" w:rsidRDefault="00507534" w:rsidP="00507534">
      <w:pPr>
        <w:pStyle w:val="Prrafodelista"/>
        <w:numPr>
          <w:ilvl w:val="0"/>
          <w:numId w:val="10"/>
        </w:numPr>
        <w:ind w:left="1134" w:hanging="425"/>
        <w:jc w:val="both"/>
        <w:rPr>
          <w:rFonts w:ascii="Verdana" w:hAnsi="Verdana" w:cs="Calibri"/>
          <w:sz w:val="18"/>
          <w:szCs w:val="18"/>
        </w:rPr>
      </w:pPr>
      <w:r w:rsidRPr="00CF2046">
        <w:rPr>
          <w:rFonts w:ascii="Verdana" w:hAnsi="Verdana" w:cs="Calibri"/>
          <w:sz w:val="18"/>
          <w:szCs w:val="18"/>
        </w:rPr>
        <w:t xml:space="preserve">Cuando la empresa proponente no cumpla con los requisitos mínimos solicitados por YPFB para la Experiencia General, Experiencia Especifica de la empresa. (Cuando este requisito hubiese sido solicitado por YPFB). </w:t>
      </w:r>
    </w:p>
    <w:p w14:paraId="5FB730F0" w14:textId="77777777" w:rsidR="00507534" w:rsidRPr="00EC65CC" w:rsidRDefault="00507534" w:rsidP="00507534">
      <w:pPr>
        <w:pStyle w:val="Prrafodelista"/>
        <w:numPr>
          <w:ilvl w:val="0"/>
          <w:numId w:val="10"/>
        </w:numPr>
        <w:ind w:left="1134" w:hanging="425"/>
        <w:jc w:val="both"/>
        <w:rPr>
          <w:rFonts w:ascii="Verdana" w:hAnsi="Verdana" w:cs="Calibri"/>
          <w:sz w:val="18"/>
          <w:szCs w:val="18"/>
        </w:rPr>
      </w:pPr>
      <w:r w:rsidRPr="00CF2046">
        <w:rPr>
          <w:rFonts w:ascii="Verdana" w:hAnsi="Verdana" w:cs="Calibri"/>
          <w:sz w:val="18"/>
          <w:szCs w:val="18"/>
        </w:rPr>
        <w:t>Cuando la empresa proponente no cumpla con los requisitos mínimos solicitados por YPFB para el Personal Propuesto. (Cuando este requisito hubiese sido solicitado por YPFB).</w:t>
      </w:r>
    </w:p>
    <w:p w14:paraId="1D369F3C" w14:textId="77777777" w:rsidR="00221E8D" w:rsidRDefault="00221E8D" w:rsidP="00507534">
      <w:pPr>
        <w:jc w:val="both"/>
        <w:rPr>
          <w:rFonts w:ascii="Verdana" w:hAnsi="Verdana" w:cs="Arial"/>
          <w:color w:val="000000"/>
          <w:sz w:val="18"/>
          <w:szCs w:val="18"/>
        </w:rPr>
      </w:pPr>
    </w:p>
    <w:p w14:paraId="11DD50FD" w14:textId="74669ABA" w:rsidR="00507534" w:rsidRDefault="00D75656" w:rsidP="00507534">
      <w:pPr>
        <w:jc w:val="both"/>
        <w:rPr>
          <w:rFonts w:ascii="Verdana" w:hAnsi="Verdana" w:cs="Arial"/>
          <w:color w:val="000000"/>
          <w:sz w:val="18"/>
          <w:szCs w:val="18"/>
        </w:rPr>
      </w:pPr>
      <w:r w:rsidRPr="00D75656">
        <w:rPr>
          <w:rFonts w:ascii="Verdana" w:hAnsi="Verdana" w:cs="Arial"/>
          <w:color w:val="000000"/>
          <w:sz w:val="18"/>
          <w:szCs w:val="18"/>
        </w:rPr>
        <w:t xml:space="preserve">La descalificación de propuestas deberá realizarse única y exclusivamente por las causales señaladas precedentemente.   </w:t>
      </w:r>
    </w:p>
    <w:p w14:paraId="1F4ACE54" w14:textId="77777777" w:rsidR="00D75656" w:rsidRPr="00E00A39" w:rsidRDefault="00D75656" w:rsidP="00507534">
      <w:pPr>
        <w:jc w:val="both"/>
        <w:rPr>
          <w:rFonts w:ascii="Verdana" w:hAnsi="Verdana" w:cs="Arial"/>
          <w:color w:val="000000"/>
          <w:sz w:val="18"/>
          <w:szCs w:val="18"/>
        </w:rPr>
      </w:pPr>
    </w:p>
    <w:p w14:paraId="7278BFAA" w14:textId="77777777" w:rsidR="00507534" w:rsidRPr="00412308" w:rsidRDefault="00507534" w:rsidP="00507534">
      <w:pPr>
        <w:numPr>
          <w:ilvl w:val="0"/>
          <w:numId w:val="3"/>
        </w:numPr>
        <w:ind w:left="567" w:hanging="567"/>
        <w:jc w:val="both"/>
        <w:rPr>
          <w:rFonts w:ascii="Verdana" w:hAnsi="Verdana" w:cs="Calibri"/>
          <w:b/>
          <w:sz w:val="18"/>
          <w:szCs w:val="18"/>
        </w:rPr>
      </w:pPr>
      <w:r w:rsidRPr="00412308">
        <w:rPr>
          <w:rFonts w:ascii="Verdana" w:hAnsi="Verdana" w:cs="Calibri"/>
          <w:b/>
          <w:sz w:val="18"/>
          <w:szCs w:val="18"/>
        </w:rPr>
        <w:t xml:space="preserve">ASPECTOS SUBSANABLES Y ACLARACIONES </w:t>
      </w:r>
    </w:p>
    <w:p w14:paraId="1D5DE115" w14:textId="77777777" w:rsidR="00507534" w:rsidRDefault="00507534" w:rsidP="00507534">
      <w:pPr>
        <w:rPr>
          <w:rFonts w:ascii="Tahoma" w:hAnsi="Tahoma" w:cs="Tahoma"/>
          <w:color w:val="000000"/>
          <w:lang w:eastAsia="es-BO"/>
        </w:rPr>
      </w:pPr>
    </w:p>
    <w:p w14:paraId="2A45DA89" w14:textId="77777777" w:rsidR="00D75656" w:rsidRPr="00D75656" w:rsidRDefault="00D75656" w:rsidP="00D75656">
      <w:pPr>
        <w:jc w:val="both"/>
        <w:rPr>
          <w:rFonts w:ascii="Verdana" w:hAnsi="Verdana" w:cs="Tahoma"/>
          <w:color w:val="000000"/>
          <w:sz w:val="18"/>
          <w:szCs w:val="18"/>
          <w:lang w:eastAsia="es-BO"/>
        </w:rPr>
      </w:pPr>
      <w:r w:rsidRPr="00D75656">
        <w:rPr>
          <w:rFonts w:ascii="Verdana" w:hAnsi="Verdana" w:cs="Tahoma"/>
          <w:color w:val="000000"/>
          <w:sz w:val="18"/>
          <w:szCs w:val="18"/>
          <w:lang w:eastAsia="es-BO"/>
        </w:rPr>
        <w:t xml:space="preserve">Se podrán considerar como criterios de </w:t>
      </w:r>
      <w:proofErr w:type="spellStart"/>
      <w:r w:rsidRPr="00D75656">
        <w:rPr>
          <w:rFonts w:ascii="Verdana" w:hAnsi="Verdana" w:cs="Tahoma"/>
          <w:color w:val="000000"/>
          <w:sz w:val="18"/>
          <w:szCs w:val="18"/>
          <w:lang w:eastAsia="es-BO"/>
        </w:rPr>
        <w:t>subsanabilidad</w:t>
      </w:r>
      <w:proofErr w:type="spellEnd"/>
      <w:r w:rsidRPr="00D75656">
        <w:rPr>
          <w:rFonts w:ascii="Verdana" w:hAnsi="Verdana" w:cs="Tahoma"/>
          <w:color w:val="000000"/>
          <w:sz w:val="18"/>
          <w:szCs w:val="18"/>
          <w:lang w:eastAsia="es-BO"/>
        </w:rPr>
        <w:t xml:space="preserve"> los siguientes:</w:t>
      </w:r>
    </w:p>
    <w:p w14:paraId="54DD8C1D" w14:textId="77777777" w:rsidR="00D75656" w:rsidRPr="00D75656" w:rsidRDefault="00D75656" w:rsidP="00D75656">
      <w:pPr>
        <w:pStyle w:val="Prrafodelista"/>
        <w:ind w:left="644"/>
        <w:jc w:val="both"/>
        <w:rPr>
          <w:rFonts w:ascii="Verdana" w:hAnsi="Verdana" w:cs="Tahoma"/>
          <w:color w:val="000000"/>
          <w:sz w:val="18"/>
          <w:szCs w:val="18"/>
          <w:lang w:eastAsia="es-BO"/>
        </w:rPr>
      </w:pPr>
    </w:p>
    <w:p w14:paraId="52552647" w14:textId="77777777" w:rsidR="00D75656" w:rsidRPr="00D75656" w:rsidRDefault="00D75656" w:rsidP="00D75656">
      <w:pPr>
        <w:pStyle w:val="Prrafodelista"/>
        <w:ind w:left="1409" w:hanging="765"/>
        <w:jc w:val="both"/>
        <w:rPr>
          <w:rFonts w:ascii="Verdana" w:hAnsi="Verdana" w:cs="Tahoma"/>
          <w:color w:val="000000"/>
          <w:sz w:val="18"/>
          <w:szCs w:val="18"/>
          <w:lang w:eastAsia="es-BO"/>
        </w:rPr>
      </w:pPr>
      <w:r w:rsidRPr="00D75656">
        <w:rPr>
          <w:rFonts w:ascii="Verdana" w:hAnsi="Verdana" w:cs="Tahoma"/>
          <w:color w:val="000000"/>
          <w:sz w:val="18"/>
          <w:szCs w:val="18"/>
          <w:lang w:eastAsia="es-BO"/>
        </w:rPr>
        <w:t>a)</w:t>
      </w:r>
      <w:r w:rsidRPr="00D75656">
        <w:rPr>
          <w:rFonts w:ascii="Verdana" w:hAnsi="Verdana" w:cs="Tahoma"/>
          <w:color w:val="000000"/>
          <w:sz w:val="18"/>
          <w:szCs w:val="18"/>
          <w:lang w:eastAsia="es-BO"/>
        </w:rPr>
        <w:tab/>
        <w:t>Cuando los requisitos, condiciones, documentos y formularios de la propuesta cumplan sustancialmente con lo solicitado en el presente DBC.</w:t>
      </w:r>
    </w:p>
    <w:p w14:paraId="27AA414B" w14:textId="77777777" w:rsidR="00D75656" w:rsidRPr="00D75656" w:rsidRDefault="00D75656" w:rsidP="00D75656">
      <w:pPr>
        <w:pStyle w:val="Prrafodelista"/>
        <w:ind w:left="1409" w:hanging="765"/>
        <w:jc w:val="both"/>
        <w:rPr>
          <w:rFonts w:ascii="Verdana" w:hAnsi="Verdana" w:cs="Tahoma"/>
          <w:color w:val="000000"/>
          <w:sz w:val="18"/>
          <w:szCs w:val="18"/>
          <w:lang w:eastAsia="es-BO"/>
        </w:rPr>
      </w:pPr>
      <w:r w:rsidRPr="00D75656">
        <w:rPr>
          <w:rFonts w:ascii="Verdana" w:hAnsi="Verdana" w:cs="Tahoma"/>
          <w:color w:val="000000"/>
          <w:sz w:val="18"/>
          <w:szCs w:val="18"/>
          <w:lang w:eastAsia="es-BO"/>
        </w:rPr>
        <w:t>b)</w:t>
      </w:r>
      <w:r w:rsidRPr="00D75656">
        <w:rPr>
          <w:rFonts w:ascii="Verdana" w:hAnsi="Verdana" w:cs="Tahoma"/>
          <w:color w:val="000000"/>
          <w:sz w:val="18"/>
          <w:szCs w:val="18"/>
          <w:lang w:eastAsia="es-BO"/>
        </w:rPr>
        <w:tab/>
        <w:t>Cuando los errores sean accidentales, accesorios o de forma y que no incidan en la validez y legalidad de la propuesta presentada.</w:t>
      </w:r>
    </w:p>
    <w:p w14:paraId="4997A95F" w14:textId="77777777" w:rsidR="00D75656" w:rsidRPr="00D75656" w:rsidRDefault="00D75656" w:rsidP="00D75656">
      <w:pPr>
        <w:pStyle w:val="Prrafodelista"/>
        <w:ind w:left="1409" w:hanging="765"/>
        <w:jc w:val="both"/>
        <w:rPr>
          <w:rFonts w:ascii="Verdana" w:hAnsi="Verdana" w:cs="Tahoma"/>
          <w:color w:val="000000"/>
          <w:sz w:val="18"/>
          <w:szCs w:val="18"/>
          <w:lang w:eastAsia="es-BO"/>
        </w:rPr>
      </w:pPr>
      <w:r w:rsidRPr="00D75656">
        <w:rPr>
          <w:rFonts w:ascii="Verdana" w:hAnsi="Verdana" w:cs="Tahoma"/>
          <w:color w:val="000000"/>
          <w:sz w:val="18"/>
          <w:szCs w:val="18"/>
          <w:lang w:eastAsia="es-BO"/>
        </w:rPr>
        <w:t>c)</w:t>
      </w:r>
      <w:r w:rsidRPr="00D75656">
        <w:rPr>
          <w:rFonts w:ascii="Verdana" w:hAnsi="Verdana" w:cs="Tahoma"/>
          <w:color w:val="000000"/>
          <w:sz w:val="18"/>
          <w:szCs w:val="18"/>
          <w:lang w:eastAsia="es-BO"/>
        </w:rPr>
        <w:tab/>
        <w:t xml:space="preserve">Cuando la propuesta no presente aquellas condiciones o requisitos que no estén claramente señalados en el presente DBC. </w:t>
      </w:r>
    </w:p>
    <w:p w14:paraId="759FFE1E" w14:textId="5A497428" w:rsidR="00D75656" w:rsidRDefault="00D75656" w:rsidP="00D75656">
      <w:pPr>
        <w:pStyle w:val="Prrafodelista"/>
        <w:ind w:left="1409" w:hanging="765"/>
        <w:jc w:val="both"/>
        <w:rPr>
          <w:rFonts w:ascii="Verdana" w:hAnsi="Verdana" w:cs="Tahoma"/>
          <w:color w:val="000000"/>
          <w:sz w:val="18"/>
          <w:szCs w:val="18"/>
          <w:lang w:eastAsia="es-BO"/>
        </w:rPr>
      </w:pPr>
      <w:r w:rsidRPr="00D75656">
        <w:rPr>
          <w:rFonts w:ascii="Verdana" w:hAnsi="Verdana" w:cs="Tahoma"/>
          <w:color w:val="000000"/>
          <w:sz w:val="18"/>
          <w:szCs w:val="18"/>
          <w:lang w:eastAsia="es-BO"/>
        </w:rPr>
        <w:t>d)</w:t>
      </w:r>
      <w:r w:rsidRPr="00D75656">
        <w:rPr>
          <w:rFonts w:ascii="Verdana" w:hAnsi="Verdana" w:cs="Tahoma"/>
          <w:color w:val="000000"/>
          <w:sz w:val="18"/>
          <w:szCs w:val="18"/>
          <w:lang w:eastAsia="es-BO"/>
        </w:rPr>
        <w:tab/>
        <w:t>Cuando el proponente oferte condiciones superiores a las requeridas en las especificaciones técnicas, siempre que estas condiciones no afecten el fin para el que fueron requeridas y/o se consideren beneficiosas para YPFB.</w:t>
      </w:r>
    </w:p>
    <w:p w14:paraId="15E4C4A7" w14:textId="77777777" w:rsidR="00D75656" w:rsidRDefault="00D75656" w:rsidP="00507534">
      <w:pPr>
        <w:pStyle w:val="Prrafodelista"/>
        <w:ind w:left="644"/>
        <w:jc w:val="both"/>
        <w:rPr>
          <w:rFonts w:ascii="Verdana" w:hAnsi="Verdana" w:cs="Tahoma"/>
          <w:color w:val="000000"/>
          <w:sz w:val="18"/>
          <w:szCs w:val="18"/>
          <w:lang w:eastAsia="es-BO"/>
        </w:rPr>
      </w:pPr>
    </w:p>
    <w:p w14:paraId="3590B414" w14:textId="67C34457" w:rsidR="00507534" w:rsidRDefault="00507534" w:rsidP="00507534">
      <w:pPr>
        <w:pStyle w:val="Prrafodelista"/>
        <w:ind w:left="644"/>
        <w:jc w:val="both"/>
        <w:rPr>
          <w:rFonts w:ascii="Tahoma" w:hAnsi="Tahoma" w:cs="Tahoma"/>
          <w:color w:val="000000"/>
          <w:lang w:eastAsia="es-BO"/>
        </w:rPr>
      </w:pPr>
      <w:r>
        <w:rPr>
          <w:rFonts w:ascii="Verdana" w:hAnsi="Verdana" w:cs="Tahoma"/>
          <w:color w:val="000000"/>
          <w:sz w:val="18"/>
          <w:szCs w:val="18"/>
          <w:lang w:eastAsia="es-BO"/>
        </w:rPr>
        <w:t>Cuando la propuesta contenga errores subsanables, aclaraciones y/o complementaciones éstos deberán estar señalados en el Informe de Evaluación y Recomendación de Adjudicación o Declaratoria Desierta, según corresponda.</w:t>
      </w:r>
    </w:p>
    <w:p w14:paraId="0B5927C1" w14:textId="77777777" w:rsidR="00507534" w:rsidRDefault="00507534" w:rsidP="00507534">
      <w:pPr>
        <w:pStyle w:val="Prrafodelista"/>
        <w:ind w:left="708"/>
        <w:jc w:val="both"/>
        <w:rPr>
          <w:rFonts w:ascii="Verdana" w:hAnsi="Verdana" w:cs="Calibri"/>
          <w:sz w:val="18"/>
          <w:szCs w:val="18"/>
        </w:rPr>
      </w:pPr>
    </w:p>
    <w:p w14:paraId="7656CB56" w14:textId="77777777" w:rsidR="00507534" w:rsidRPr="00CF2046" w:rsidRDefault="00507534" w:rsidP="00507534">
      <w:pPr>
        <w:ind w:left="708"/>
        <w:jc w:val="both"/>
        <w:rPr>
          <w:rFonts w:ascii="Verdana" w:hAnsi="Verdana" w:cs="Calibri"/>
          <w:sz w:val="18"/>
          <w:szCs w:val="18"/>
        </w:rPr>
      </w:pPr>
      <w:r w:rsidRPr="00CF2046">
        <w:rPr>
          <w:rFonts w:ascii="Verdana" w:hAnsi="Verdana" w:cs="Calibri"/>
          <w:sz w:val="18"/>
          <w:szCs w:val="18"/>
        </w:rPr>
        <w:t xml:space="preserve">El </w:t>
      </w:r>
      <w:r w:rsidRPr="00CF2046">
        <w:rPr>
          <w:rFonts w:ascii="Verdana" w:hAnsi="Verdana" w:cs="Calibri"/>
          <w:sz w:val="18"/>
          <w:szCs w:val="18"/>
          <w:lang w:val="es-BO"/>
        </w:rPr>
        <w:t xml:space="preserve">Comité de Habilitación o Comité de Evaluación podrá realizar consultas, solicitar </w:t>
      </w:r>
      <w:r w:rsidRPr="00CF2046">
        <w:rPr>
          <w:rFonts w:ascii="Verdana" w:hAnsi="Verdana" w:cs="Calibri"/>
          <w:sz w:val="18"/>
          <w:szCs w:val="18"/>
        </w:rPr>
        <w:t xml:space="preserve">aclaraciones y/o complementaciones sobre aspectos subsanables mediante el correo </w:t>
      </w:r>
      <w:hyperlink r:id="rId13" w:history="1">
        <w:r w:rsidRPr="009C0EBB">
          <w:rPr>
            <w:rFonts w:ascii="Verdana" w:hAnsi="Verdana" w:cs="Calibri"/>
            <w:sz w:val="18"/>
            <w:szCs w:val="18"/>
          </w:rPr>
          <w:t>institucional</w:t>
        </w:r>
      </w:hyperlink>
      <w:r w:rsidRPr="009C0EBB">
        <w:rPr>
          <w:rFonts w:ascii="Verdana" w:hAnsi="Verdana" w:cs="Calibri"/>
          <w:sz w:val="18"/>
          <w:szCs w:val="18"/>
        </w:rPr>
        <w:t>.</w:t>
      </w:r>
      <w:r w:rsidRPr="00CF2046">
        <w:rPr>
          <w:rFonts w:ascii="Verdana" w:hAnsi="Verdana" w:cs="Calibri"/>
          <w:sz w:val="18"/>
          <w:szCs w:val="18"/>
        </w:rPr>
        <w:t xml:space="preserve"> Al efecto se podrá otorgar un plazo</w:t>
      </w:r>
      <w:r>
        <w:rPr>
          <w:rFonts w:ascii="Verdana" w:hAnsi="Verdana" w:cs="Calibri"/>
          <w:sz w:val="18"/>
          <w:szCs w:val="18"/>
        </w:rPr>
        <w:t xml:space="preserve"> que deberá ser definido por los comités</w:t>
      </w:r>
      <w:r w:rsidRPr="00CF2046">
        <w:rPr>
          <w:rFonts w:ascii="Verdana" w:hAnsi="Verdana" w:cs="Calibri"/>
          <w:sz w:val="18"/>
          <w:szCs w:val="18"/>
        </w:rPr>
        <w:t xml:space="preserve"> para la presentación de las respuestas y/o complementaciones de los proponentes.</w:t>
      </w:r>
    </w:p>
    <w:p w14:paraId="7AC3933B" w14:textId="77777777" w:rsidR="00507534" w:rsidRPr="00CF2046" w:rsidRDefault="00507534" w:rsidP="00507534">
      <w:pPr>
        <w:jc w:val="both"/>
        <w:rPr>
          <w:rFonts w:ascii="Verdana" w:hAnsi="Verdana" w:cs="Calibri"/>
          <w:sz w:val="18"/>
          <w:szCs w:val="18"/>
        </w:rPr>
      </w:pPr>
    </w:p>
    <w:p w14:paraId="3BF43B57" w14:textId="77777777" w:rsidR="00507534" w:rsidRPr="00CF2046" w:rsidRDefault="00507534" w:rsidP="00507534">
      <w:pPr>
        <w:ind w:left="708"/>
        <w:jc w:val="both"/>
        <w:rPr>
          <w:rFonts w:ascii="Verdana" w:hAnsi="Verdana" w:cs="Calibri"/>
          <w:sz w:val="18"/>
          <w:szCs w:val="18"/>
          <w:u w:val="single"/>
        </w:rPr>
      </w:pPr>
      <w:r w:rsidRPr="00CF2046">
        <w:rPr>
          <w:rFonts w:ascii="Verdana" w:hAnsi="Verdana" w:cs="Arial"/>
          <w:sz w:val="18"/>
          <w:szCs w:val="18"/>
        </w:rPr>
        <w:lastRenderedPageBreak/>
        <w:t xml:space="preserve">Las respuestas a las </w:t>
      </w:r>
      <w:r w:rsidRPr="00CF2046">
        <w:rPr>
          <w:rFonts w:ascii="Verdana" w:hAnsi="Verdana" w:cs="Calibri"/>
          <w:sz w:val="18"/>
          <w:szCs w:val="18"/>
          <w:lang w:val="es-BO"/>
        </w:rPr>
        <w:t xml:space="preserve">consultas, </w:t>
      </w:r>
      <w:r w:rsidRPr="00CF2046">
        <w:rPr>
          <w:rFonts w:ascii="Verdana" w:hAnsi="Verdana" w:cs="Calibri"/>
          <w:sz w:val="18"/>
          <w:szCs w:val="18"/>
        </w:rPr>
        <w:t>aclaraciones y/o complementaciones</w:t>
      </w:r>
      <w:r w:rsidRPr="00CF2046">
        <w:rPr>
          <w:rFonts w:ascii="Verdana" w:hAnsi="Verdana" w:cs="Arial"/>
          <w:sz w:val="18"/>
          <w:szCs w:val="18"/>
        </w:rPr>
        <w:t xml:space="preserve">, deberán ser enviadas al Comité de Habilitación o Comité de Evaluación según corresponda a través del correo </w:t>
      </w:r>
      <w:r>
        <w:rPr>
          <w:rFonts w:ascii="Verdana" w:hAnsi="Verdana" w:cs="Calibri"/>
          <w:sz w:val="18"/>
          <w:szCs w:val="18"/>
        </w:rPr>
        <w:t xml:space="preserve">institucional del analista de contrataciones </w:t>
      </w:r>
      <w:r w:rsidRPr="00CF2046">
        <w:rPr>
          <w:rFonts w:ascii="Verdana" w:hAnsi="Verdana" w:cs="Arial"/>
          <w:sz w:val="18"/>
          <w:szCs w:val="18"/>
        </w:rPr>
        <w:t>o en medio físico a la dirección establecida en la solicitud, para la respectiva evaluación.</w:t>
      </w:r>
    </w:p>
    <w:p w14:paraId="23954AA7" w14:textId="77777777" w:rsidR="00507534" w:rsidRPr="00807000" w:rsidRDefault="00507534" w:rsidP="00507534">
      <w:pPr>
        <w:ind w:left="708"/>
        <w:jc w:val="both"/>
        <w:rPr>
          <w:rFonts w:ascii="Verdana" w:hAnsi="Verdana" w:cs="Calibri"/>
          <w:sz w:val="18"/>
          <w:szCs w:val="18"/>
        </w:rPr>
      </w:pPr>
    </w:p>
    <w:p w14:paraId="315DBE89" w14:textId="77777777" w:rsidR="00507534" w:rsidRDefault="00507534" w:rsidP="00507534">
      <w:pPr>
        <w:ind w:left="708"/>
        <w:jc w:val="both"/>
        <w:rPr>
          <w:rFonts w:ascii="Verdana" w:hAnsi="Verdana" w:cs="Tahoma"/>
          <w:color w:val="000000"/>
          <w:sz w:val="18"/>
          <w:szCs w:val="18"/>
          <w:lang w:eastAsia="es-BO"/>
        </w:rPr>
      </w:pPr>
      <w:r w:rsidRPr="00807000">
        <w:rPr>
          <w:rFonts w:ascii="Verdana" w:hAnsi="Verdana" w:cs="Tahoma"/>
          <w:color w:val="000000"/>
          <w:sz w:val="18"/>
          <w:szCs w:val="18"/>
          <w:lang w:eastAsia="es-BO"/>
        </w:rPr>
        <w:t>Toda documentación de respaldo, que sea remitida para fines aclaratorios a consultas o complementaciones solicitadas, deberá tener una fecha de origen anterior a la fecha límite establecida para el efecto.</w:t>
      </w:r>
    </w:p>
    <w:p w14:paraId="74636DC0" w14:textId="77777777" w:rsidR="00507534" w:rsidRPr="00807000" w:rsidRDefault="00507534" w:rsidP="00507534">
      <w:pPr>
        <w:ind w:left="708"/>
        <w:jc w:val="both"/>
        <w:rPr>
          <w:rFonts w:ascii="Verdana" w:hAnsi="Verdana"/>
          <w:sz w:val="18"/>
          <w:szCs w:val="18"/>
        </w:rPr>
      </w:pPr>
    </w:p>
    <w:p w14:paraId="257652BE" w14:textId="77777777" w:rsidR="00507534" w:rsidRDefault="00507534" w:rsidP="00507534">
      <w:pPr>
        <w:ind w:left="708"/>
        <w:jc w:val="both"/>
        <w:rPr>
          <w:rFonts w:ascii="Verdana" w:hAnsi="Verdana"/>
          <w:sz w:val="18"/>
          <w:szCs w:val="18"/>
        </w:rPr>
      </w:pPr>
      <w:r w:rsidRPr="00807000">
        <w:rPr>
          <w:rFonts w:ascii="Verdana" w:hAnsi="Verdana"/>
          <w:sz w:val="18"/>
          <w:szCs w:val="18"/>
        </w:rPr>
        <w:t>Estos criterios podrán aplicarse también en la</w:t>
      </w:r>
      <w:r w:rsidRPr="001F6E34">
        <w:rPr>
          <w:rFonts w:ascii="Verdana" w:hAnsi="Verdana"/>
          <w:sz w:val="18"/>
          <w:szCs w:val="18"/>
        </w:rPr>
        <w:t xml:space="preserve"> etapa de verificación de documentos para la suscripción del contrato.</w:t>
      </w:r>
    </w:p>
    <w:p w14:paraId="339ED6EA" w14:textId="77777777" w:rsidR="00FD4EF7" w:rsidRDefault="00FD4EF7" w:rsidP="00507534">
      <w:pPr>
        <w:ind w:left="708"/>
        <w:jc w:val="both"/>
        <w:rPr>
          <w:rFonts w:ascii="Verdana" w:hAnsi="Verdana"/>
          <w:sz w:val="18"/>
          <w:szCs w:val="18"/>
        </w:rPr>
      </w:pPr>
    </w:p>
    <w:p w14:paraId="4750FD64" w14:textId="77777777" w:rsidR="00507534" w:rsidRPr="00074036" w:rsidRDefault="00507534" w:rsidP="00507534">
      <w:pPr>
        <w:jc w:val="both"/>
        <w:rPr>
          <w:rFonts w:ascii="Tahoma" w:hAnsi="Tahoma" w:cs="Tahoma"/>
          <w:color w:val="000000"/>
          <w:lang w:eastAsia="es-BO"/>
        </w:rPr>
      </w:pPr>
    </w:p>
    <w:p w14:paraId="0915D247" w14:textId="77777777" w:rsidR="00507534" w:rsidRPr="00412308" w:rsidRDefault="00507534" w:rsidP="00507534">
      <w:pPr>
        <w:numPr>
          <w:ilvl w:val="0"/>
          <w:numId w:val="3"/>
        </w:numPr>
        <w:ind w:left="567" w:hanging="567"/>
        <w:jc w:val="both"/>
        <w:rPr>
          <w:rFonts w:ascii="Verdana" w:hAnsi="Verdana" w:cs="Calibri"/>
          <w:b/>
          <w:sz w:val="18"/>
          <w:szCs w:val="18"/>
        </w:rPr>
      </w:pPr>
      <w:r w:rsidRPr="00412308">
        <w:rPr>
          <w:rFonts w:ascii="Verdana" w:hAnsi="Verdana" w:cs="Calibri"/>
          <w:b/>
          <w:sz w:val="18"/>
          <w:szCs w:val="18"/>
        </w:rPr>
        <w:t xml:space="preserve">CAUSALES DECLARATORIA DESIERTA </w:t>
      </w:r>
    </w:p>
    <w:p w14:paraId="2530A551" w14:textId="77777777" w:rsidR="00507534" w:rsidRPr="00014DCE" w:rsidRDefault="00507534" w:rsidP="00507534">
      <w:pPr>
        <w:jc w:val="both"/>
        <w:rPr>
          <w:rFonts w:ascii="Verdana" w:hAnsi="Verdana" w:cs="Calibri"/>
          <w:b/>
          <w:sz w:val="18"/>
          <w:szCs w:val="18"/>
        </w:rPr>
      </w:pPr>
    </w:p>
    <w:p w14:paraId="5642DEC1" w14:textId="77777777" w:rsidR="00507534" w:rsidRPr="00412308" w:rsidRDefault="00507534" w:rsidP="00507534">
      <w:pPr>
        <w:ind w:left="567"/>
        <w:jc w:val="both"/>
        <w:rPr>
          <w:rFonts w:ascii="Verdana" w:hAnsi="Verdana" w:cs="Calibri"/>
          <w:color w:val="000000"/>
          <w:sz w:val="18"/>
          <w:szCs w:val="18"/>
        </w:rPr>
      </w:pPr>
      <w:r w:rsidRPr="00412308">
        <w:rPr>
          <w:rFonts w:ascii="Verdana" w:hAnsi="Verdana" w:cs="Calibri"/>
          <w:color w:val="000000"/>
          <w:sz w:val="18"/>
          <w:szCs w:val="18"/>
        </w:rPr>
        <w:t>El Comité de Habilitación, Evaluación o de Concertación, podrán recomendar la Declaratoria Desierta del proceso, solo por las siguientes causas:</w:t>
      </w:r>
    </w:p>
    <w:p w14:paraId="5E687325" w14:textId="77777777" w:rsidR="00507534" w:rsidRDefault="00507534" w:rsidP="00507534">
      <w:pPr>
        <w:ind w:left="426"/>
        <w:jc w:val="both"/>
        <w:rPr>
          <w:rFonts w:ascii="Verdana" w:hAnsi="Verdana" w:cs="Arial"/>
          <w:sz w:val="18"/>
          <w:szCs w:val="18"/>
        </w:rPr>
      </w:pPr>
    </w:p>
    <w:p w14:paraId="681634E5" w14:textId="36B534C9" w:rsidR="00507534" w:rsidRDefault="00507534" w:rsidP="005438A3">
      <w:pPr>
        <w:pStyle w:val="Prrafodelista"/>
        <w:numPr>
          <w:ilvl w:val="0"/>
          <w:numId w:val="12"/>
        </w:numPr>
        <w:jc w:val="both"/>
        <w:rPr>
          <w:rFonts w:ascii="Verdana" w:hAnsi="Verdana" w:cs="Arial"/>
          <w:sz w:val="18"/>
          <w:szCs w:val="18"/>
        </w:rPr>
      </w:pPr>
      <w:r>
        <w:rPr>
          <w:rFonts w:ascii="Verdana" w:hAnsi="Verdana" w:cs="Arial"/>
          <w:sz w:val="18"/>
          <w:szCs w:val="18"/>
        </w:rPr>
        <w:t>Cuando no se hubiera recibido propuesta alguna</w:t>
      </w:r>
      <w:r w:rsidR="00076A7B">
        <w:rPr>
          <w:rFonts w:ascii="Verdana" w:hAnsi="Verdana" w:cs="Arial"/>
          <w:sz w:val="18"/>
          <w:szCs w:val="18"/>
        </w:rPr>
        <w:t>.</w:t>
      </w:r>
    </w:p>
    <w:p w14:paraId="36F828F5" w14:textId="6B044748" w:rsidR="00507534" w:rsidRDefault="00507534" w:rsidP="005438A3">
      <w:pPr>
        <w:pStyle w:val="Prrafodelista"/>
        <w:numPr>
          <w:ilvl w:val="0"/>
          <w:numId w:val="12"/>
        </w:numPr>
        <w:jc w:val="both"/>
        <w:rPr>
          <w:rFonts w:ascii="Verdana" w:hAnsi="Verdana" w:cs="Arial"/>
          <w:sz w:val="18"/>
          <w:szCs w:val="18"/>
        </w:rPr>
      </w:pPr>
      <w:r>
        <w:rPr>
          <w:rFonts w:ascii="Verdana" w:hAnsi="Verdana" w:cs="Arial"/>
          <w:sz w:val="18"/>
          <w:szCs w:val="18"/>
        </w:rPr>
        <w:t>Si la o las propuestas no hubieran cumplido con los requisitos del</w:t>
      </w:r>
      <w:r w:rsidR="00047255">
        <w:rPr>
          <w:rFonts w:ascii="Verdana" w:hAnsi="Verdana" w:cs="Arial"/>
          <w:sz w:val="18"/>
          <w:szCs w:val="18"/>
        </w:rPr>
        <w:t xml:space="preserve"> Documento Base de Contratación y por consiguiente hayan sido inhabilitadas y descalificadas.</w:t>
      </w:r>
    </w:p>
    <w:p w14:paraId="69480AD4" w14:textId="77777777" w:rsidR="00507534" w:rsidRDefault="00507534" w:rsidP="005438A3">
      <w:pPr>
        <w:pStyle w:val="Prrafodelista"/>
        <w:numPr>
          <w:ilvl w:val="0"/>
          <w:numId w:val="12"/>
        </w:numPr>
        <w:jc w:val="both"/>
        <w:rPr>
          <w:rFonts w:ascii="Verdana" w:hAnsi="Verdana" w:cs="Arial"/>
          <w:sz w:val="18"/>
          <w:szCs w:val="18"/>
        </w:rPr>
      </w:pPr>
      <w:r>
        <w:rPr>
          <w:rFonts w:ascii="Verdana" w:hAnsi="Verdana" w:cs="Arial"/>
          <w:sz w:val="18"/>
          <w:szCs w:val="18"/>
        </w:rPr>
        <w:t>Cuando la o las Propuesta(s) económica(s) exceda(n) el precio referencial determinado por la unidad solicitante y éste sea público.</w:t>
      </w:r>
    </w:p>
    <w:p w14:paraId="0BD46054" w14:textId="77777777" w:rsidR="00507534" w:rsidRDefault="00507534" w:rsidP="005438A3">
      <w:pPr>
        <w:pStyle w:val="Prrafodelista"/>
        <w:numPr>
          <w:ilvl w:val="0"/>
          <w:numId w:val="12"/>
        </w:numPr>
        <w:jc w:val="both"/>
        <w:rPr>
          <w:rFonts w:ascii="Verdana" w:hAnsi="Verdana" w:cs="Arial"/>
          <w:sz w:val="18"/>
          <w:szCs w:val="18"/>
        </w:rPr>
      </w:pPr>
      <w:r>
        <w:rPr>
          <w:rFonts w:ascii="Verdana" w:hAnsi="Verdana" w:cs="Arial"/>
          <w:sz w:val="18"/>
          <w:szCs w:val="18"/>
        </w:rPr>
        <w:t>Cuando la o las Propuesta(s) económica(s) exceda(n) el precio referencial determinado por la unidad solicitante y éste no hubiese sido público y en la etapa de concertación no fuera posible adecuarlo al precio referencial.</w:t>
      </w:r>
    </w:p>
    <w:p w14:paraId="6D802CE9" w14:textId="77777777" w:rsidR="00507534" w:rsidRDefault="00507534" w:rsidP="00507534">
      <w:pPr>
        <w:rPr>
          <w:rFonts w:ascii="Verdana" w:hAnsi="Verdana" w:cs="Arial"/>
          <w:b/>
          <w:color w:val="000000"/>
          <w:sz w:val="18"/>
          <w:szCs w:val="18"/>
        </w:rPr>
      </w:pPr>
    </w:p>
    <w:p w14:paraId="6947E1E6" w14:textId="77777777" w:rsidR="00507534" w:rsidRDefault="00507534" w:rsidP="00507534">
      <w:pPr>
        <w:rPr>
          <w:rFonts w:ascii="Verdana" w:hAnsi="Verdana" w:cs="Arial"/>
          <w:b/>
          <w:color w:val="000000"/>
          <w:sz w:val="18"/>
          <w:szCs w:val="18"/>
        </w:rPr>
      </w:pPr>
    </w:p>
    <w:p w14:paraId="05B22D1E" w14:textId="77777777" w:rsidR="00507534" w:rsidRPr="0060067E" w:rsidRDefault="00507534" w:rsidP="00507534">
      <w:pPr>
        <w:ind w:left="567"/>
        <w:jc w:val="center"/>
        <w:rPr>
          <w:rFonts w:ascii="Verdana" w:hAnsi="Verdana" w:cs="Arial"/>
          <w:b/>
          <w:color w:val="000000"/>
          <w:sz w:val="18"/>
          <w:szCs w:val="18"/>
        </w:rPr>
      </w:pPr>
      <w:r w:rsidRPr="0060067E">
        <w:rPr>
          <w:rFonts w:ascii="Verdana" w:hAnsi="Verdana" w:cs="Arial"/>
          <w:b/>
          <w:color w:val="000000"/>
          <w:sz w:val="18"/>
          <w:szCs w:val="18"/>
        </w:rPr>
        <w:t>SECCIÓN II</w:t>
      </w:r>
    </w:p>
    <w:p w14:paraId="1F799558" w14:textId="77777777" w:rsidR="00507534" w:rsidRPr="0060067E" w:rsidRDefault="00507534" w:rsidP="00507534">
      <w:pPr>
        <w:ind w:left="567"/>
        <w:jc w:val="center"/>
        <w:rPr>
          <w:rFonts w:ascii="Verdana" w:hAnsi="Verdana" w:cs="Arial"/>
          <w:color w:val="000000"/>
          <w:sz w:val="18"/>
          <w:szCs w:val="18"/>
        </w:rPr>
      </w:pPr>
      <w:r>
        <w:rPr>
          <w:rFonts w:ascii="Verdana" w:hAnsi="Verdana" w:cs="Arial"/>
          <w:b/>
          <w:color w:val="000000"/>
          <w:sz w:val="18"/>
          <w:szCs w:val="18"/>
        </w:rPr>
        <w:t>GARANTÍAS</w:t>
      </w:r>
    </w:p>
    <w:p w14:paraId="16630259" w14:textId="77777777" w:rsidR="00507534" w:rsidRDefault="00507534" w:rsidP="00507534">
      <w:pPr>
        <w:jc w:val="both"/>
        <w:rPr>
          <w:rFonts w:ascii="Verdana" w:hAnsi="Verdana" w:cs="Calibri"/>
          <w:sz w:val="18"/>
          <w:szCs w:val="18"/>
        </w:rPr>
      </w:pPr>
    </w:p>
    <w:p w14:paraId="2CEA4BFC" w14:textId="5DA6B108" w:rsidR="00507534" w:rsidRPr="004130E1" w:rsidRDefault="00507534" w:rsidP="00507534">
      <w:pPr>
        <w:pStyle w:val="Prrafodelista"/>
        <w:numPr>
          <w:ilvl w:val="0"/>
          <w:numId w:val="3"/>
        </w:numPr>
        <w:ind w:left="426" w:hanging="426"/>
        <w:jc w:val="both"/>
        <w:rPr>
          <w:rFonts w:ascii="Verdana" w:hAnsi="Verdana"/>
          <w:b/>
          <w:i/>
          <w:sz w:val="18"/>
          <w:szCs w:val="18"/>
        </w:rPr>
      </w:pPr>
      <w:r w:rsidRPr="004130E1">
        <w:rPr>
          <w:rFonts w:ascii="Verdana" w:hAnsi="Verdana"/>
          <w:b/>
          <w:bCs/>
          <w:color w:val="000000"/>
          <w:kern w:val="28"/>
          <w:sz w:val="18"/>
          <w:szCs w:val="18"/>
          <w:lang w:val="es-BO"/>
        </w:rPr>
        <w:t xml:space="preserve">GARANTÍA DE SERIEDAD DE PROPUESTA   </w:t>
      </w:r>
    </w:p>
    <w:p w14:paraId="5387958A" w14:textId="77777777" w:rsidR="00221E8D" w:rsidRDefault="00221E8D" w:rsidP="004130E1">
      <w:pPr>
        <w:pStyle w:val="Ttulo5"/>
        <w:widowControl/>
        <w:numPr>
          <w:ilvl w:val="0"/>
          <w:numId w:val="0"/>
        </w:numPr>
        <w:tabs>
          <w:tab w:val="num" w:pos="851"/>
        </w:tabs>
        <w:spacing w:before="0" w:after="0"/>
        <w:ind w:left="567"/>
        <w:jc w:val="both"/>
        <w:rPr>
          <w:rFonts w:ascii="Verdana" w:hAnsi="Verdana"/>
          <w:b w:val="0"/>
          <w:sz w:val="18"/>
          <w:szCs w:val="18"/>
        </w:rPr>
      </w:pPr>
    </w:p>
    <w:p w14:paraId="50D94625" w14:textId="77777777" w:rsidR="004130E1" w:rsidRPr="00C94491" w:rsidRDefault="004130E1" w:rsidP="004130E1">
      <w:pPr>
        <w:pStyle w:val="Ttulo5"/>
        <w:widowControl/>
        <w:numPr>
          <w:ilvl w:val="0"/>
          <w:numId w:val="0"/>
        </w:numPr>
        <w:tabs>
          <w:tab w:val="num" w:pos="851"/>
        </w:tabs>
        <w:spacing w:before="0" w:after="0"/>
        <w:ind w:left="567"/>
        <w:jc w:val="both"/>
        <w:rPr>
          <w:rFonts w:ascii="Verdana" w:hAnsi="Verdana"/>
          <w:b w:val="0"/>
          <w:sz w:val="18"/>
          <w:szCs w:val="18"/>
        </w:rPr>
      </w:pPr>
      <w:r>
        <w:rPr>
          <w:rFonts w:ascii="Verdana" w:hAnsi="Verdana"/>
          <w:b w:val="0"/>
          <w:sz w:val="18"/>
          <w:szCs w:val="18"/>
        </w:rPr>
        <w:t>T</w:t>
      </w:r>
      <w:r w:rsidRPr="00C94491">
        <w:rPr>
          <w:rFonts w:ascii="Verdana" w:hAnsi="Verdana"/>
          <w:b w:val="0"/>
          <w:sz w:val="18"/>
          <w:szCs w:val="18"/>
        </w:rPr>
        <w:t>iene por objeto garantizar que los proponentes participen de buena fe y con la intención de culminar el proceso y deberá presentarse conjuntamente con la propuesta.</w:t>
      </w:r>
    </w:p>
    <w:p w14:paraId="3A64D24F" w14:textId="77777777" w:rsidR="004130E1" w:rsidRPr="00C94491" w:rsidRDefault="004130E1" w:rsidP="004130E1">
      <w:pPr>
        <w:tabs>
          <w:tab w:val="num" w:pos="567"/>
        </w:tabs>
        <w:ind w:left="567"/>
        <w:rPr>
          <w:lang w:val="es-ES_tradnl"/>
        </w:rPr>
      </w:pPr>
    </w:p>
    <w:p w14:paraId="4F2A91EA" w14:textId="77777777" w:rsidR="00D506B9" w:rsidRDefault="004130E1" w:rsidP="004130E1">
      <w:pPr>
        <w:tabs>
          <w:tab w:val="num" w:pos="567"/>
        </w:tabs>
        <w:ind w:left="567"/>
        <w:jc w:val="both"/>
        <w:rPr>
          <w:rFonts w:ascii="Verdana" w:hAnsi="Verdana"/>
          <w:snapToGrid w:val="0"/>
          <w:sz w:val="18"/>
          <w:szCs w:val="18"/>
        </w:rPr>
      </w:pPr>
      <w:r w:rsidRPr="00A41F5E">
        <w:rPr>
          <w:rFonts w:ascii="Verdana" w:hAnsi="Verdana"/>
          <w:snapToGrid w:val="0"/>
          <w:sz w:val="18"/>
          <w:szCs w:val="18"/>
        </w:rPr>
        <w:t>La Garantía de Seriedad de Propuesta debe ser presentada por todos los proponentes que participen del proceso de contratación</w:t>
      </w:r>
      <w:r w:rsidR="00D506B9">
        <w:rPr>
          <w:rFonts w:ascii="Verdana" w:hAnsi="Verdana"/>
          <w:snapToGrid w:val="0"/>
          <w:sz w:val="18"/>
          <w:szCs w:val="18"/>
        </w:rPr>
        <w:t xml:space="preserve">.  </w:t>
      </w:r>
    </w:p>
    <w:p w14:paraId="5E84DD96" w14:textId="77777777" w:rsidR="00D506B9" w:rsidRDefault="00D506B9" w:rsidP="004130E1">
      <w:pPr>
        <w:tabs>
          <w:tab w:val="num" w:pos="567"/>
        </w:tabs>
        <w:ind w:left="567"/>
        <w:jc w:val="both"/>
        <w:rPr>
          <w:rFonts w:ascii="Verdana" w:hAnsi="Verdana"/>
          <w:snapToGrid w:val="0"/>
          <w:sz w:val="18"/>
          <w:szCs w:val="18"/>
        </w:rPr>
      </w:pPr>
    </w:p>
    <w:p w14:paraId="48E4E482" w14:textId="6870FA10" w:rsidR="004130E1" w:rsidRDefault="00D506B9" w:rsidP="004130E1">
      <w:pPr>
        <w:tabs>
          <w:tab w:val="num" w:pos="567"/>
        </w:tabs>
        <w:ind w:left="567"/>
        <w:jc w:val="both"/>
        <w:rPr>
          <w:rFonts w:ascii="Verdana" w:hAnsi="Verdana"/>
          <w:snapToGrid w:val="0"/>
          <w:sz w:val="18"/>
          <w:szCs w:val="18"/>
        </w:rPr>
      </w:pPr>
      <w:r>
        <w:rPr>
          <w:rFonts w:ascii="Verdana" w:hAnsi="Verdana"/>
          <w:snapToGrid w:val="0"/>
          <w:sz w:val="18"/>
          <w:szCs w:val="18"/>
        </w:rPr>
        <w:t xml:space="preserve">Se podrá presentar una de las siguientes garantías: </w:t>
      </w:r>
    </w:p>
    <w:p w14:paraId="37A41FB4" w14:textId="77777777" w:rsidR="00D506B9" w:rsidRDefault="00D506B9" w:rsidP="004130E1">
      <w:pPr>
        <w:tabs>
          <w:tab w:val="num" w:pos="567"/>
        </w:tabs>
        <w:ind w:left="567"/>
        <w:jc w:val="both"/>
        <w:rPr>
          <w:rFonts w:ascii="Verdana" w:hAnsi="Verdana"/>
          <w:snapToGrid w:val="0"/>
          <w:sz w:val="18"/>
          <w:szCs w:val="18"/>
        </w:rPr>
      </w:pPr>
    </w:p>
    <w:p w14:paraId="519F6770" w14:textId="7671DED5" w:rsidR="00D506B9" w:rsidRPr="00D506B9" w:rsidRDefault="00D506B9" w:rsidP="00DB1532">
      <w:pPr>
        <w:pStyle w:val="Prrafodelista"/>
        <w:numPr>
          <w:ilvl w:val="0"/>
          <w:numId w:val="23"/>
        </w:numPr>
        <w:tabs>
          <w:tab w:val="num" w:pos="567"/>
        </w:tabs>
        <w:jc w:val="both"/>
        <w:rPr>
          <w:rFonts w:ascii="Verdana" w:hAnsi="Verdana"/>
          <w:snapToGrid w:val="0"/>
          <w:sz w:val="18"/>
          <w:szCs w:val="18"/>
        </w:rPr>
      </w:pPr>
      <w:r w:rsidRPr="00D506B9">
        <w:rPr>
          <w:rFonts w:ascii="Verdana" w:hAnsi="Verdana"/>
          <w:snapToGrid w:val="0"/>
          <w:sz w:val="18"/>
          <w:szCs w:val="18"/>
        </w:rPr>
        <w:t xml:space="preserve">Una Carta de Crédito Stand </w:t>
      </w:r>
      <w:proofErr w:type="spellStart"/>
      <w:r w:rsidRPr="00D506B9">
        <w:rPr>
          <w:rFonts w:ascii="Verdana" w:hAnsi="Verdana"/>
          <w:snapToGrid w:val="0"/>
          <w:sz w:val="18"/>
          <w:szCs w:val="18"/>
        </w:rPr>
        <w:t>By</w:t>
      </w:r>
      <w:proofErr w:type="spellEnd"/>
      <w:r w:rsidRPr="00D506B9">
        <w:rPr>
          <w:rFonts w:ascii="Verdana" w:hAnsi="Verdana"/>
          <w:snapToGrid w:val="0"/>
          <w:sz w:val="18"/>
          <w:szCs w:val="18"/>
        </w:rPr>
        <w:t xml:space="preserve"> (SBLC) en dólares estadounidenses, por concepto de Seriedad de Propuesta, a la orden de Yacimientos Petrolíferos Fiscales Bolivianos por un importe equivalente al uno por ciento (1%) del valor de la propuesta económica del proponente, la misma que deberá ser notificada por un Banco corresponsal del Estado Plurinacional de Bolivia, con una vigencia de 60 días calendario a partir de la fecha de su emisión, con características expresas de Renovable, Irrevocable y de Ejecución Inmediata,</w:t>
      </w:r>
    </w:p>
    <w:p w14:paraId="6B500E20" w14:textId="12EAC88B" w:rsidR="00D506B9" w:rsidRPr="00D506B9" w:rsidRDefault="00D506B9" w:rsidP="00DB1532">
      <w:pPr>
        <w:pStyle w:val="Prrafodelista"/>
        <w:numPr>
          <w:ilvl w:val="0"/>
          <w:numId w:val="23"/>
        </w:numPr>
        <w:tabs>
          <w:tab w:val="num" w:pos="567"/>
        </w:tabs>
        <w:jc w:val="both"/>
        <w:rPr>
          <w:rFonts w:ascii="Verdana" w:hAnsi="Verdana"/>
          <w:snapToGrid w:val="0"/>
          <w:sz w:val="18"/>
          <w:szCs w:val="18"/>
        </w:rPr>
      </w:pPr>
      <w:r w:rsidRPr="00D506B9">
        <w:rPr>
          <w:rFonts w:ascii="Verdana" w:hAnsi="Verdana"/>
          <w:snapToGrid w:val="0"/>
          <w:sz w:val="18"/>
          <w:szCs w:val="18"/>
        </w:rPr>
        <w:t>alternativamente podrá presentar Boleta de Garantía Bancaria de Seriedad de Propuesta emitida por un Banco del Estado Plurinacional de Bolivia con las mismas características que la anterior.</w:t>
      </w:r>
    </w:p>
    <w:p w14:paraId="2E612059" w14:textId="77777777" w:rsidR="00D506B9" w:rsidRDefault="00D506B9" w:rsidP="004130E1">
      <w:pPr>
        <w:tabs>
          <w:tab w:val="num" w:pos="567"/>
        </w:tabs>
        <w:ind w:left="567"/>
        <w:jc w:val="both"/>
        <w:rPr>
          <w:rFonts w:ascii="Verdana" w:hAnsi="Verdana"/>
          <w:snapToGrid w:val="0"/>
          <w:sz w:val="18"/>
          <w:szCs w:val="18"/>
        </w:rPr>
      </w:pPr>
    </w:p>
    <w:p w14:paraId="2DD08D1C" w14:textId="77777777" w:rsidR="00D506B9" w:rsidRPr="00687A0A" w:rsidRDefault="00D506B9" w:rsidP="00D506B9">
      <w:pPr>
        <w:pStyle w:val="Prrafodelista"/>
        <w:ind w:left="426"/>
        <w:contextualSpacing/>
        <w:rPr>
          <w:rFonts w:ascii="Verdana" w:hAnsi="Verdana"/>
          <w:b/>
          <w:snapToGrid w:val="0"/>
          <w:sz w:val="18"/>
          <w:szCs w:val="18"/>
          <w:u w:val="single"/>
        </w:rPr>
      </w:pPr>
      <w:r w:rsidRPr="00687A0A">
        <w:rPr>
          <w:rFonts w:ascii="Verdana" w:hAnsi="Verdana"/>
          <w:snapToGrid w:val="0"/>
          <w:sz w:val="18"/>
          <w:szCs w:val="18"/>
        </w:rPr>
        <w:t>La garantía de seriedad de propuesta deberá presentar las siguientes características</w:t>
      </w:r>
      <w:r w:rsidRPr="00687A0A">
        <w:rPr>
          <w:rFonts w:ascii="Verdana" w:hAnsi="Verdana"/>
          <w:b/>
          <w:snapToGrid w:val="0"/>
          <w:sz w:val="18"/>
          <w:szCs w:val="18"/>
          <w:u w:val="single"/>
        </w:rPr>
        <w:t>:</w:t>
      </w:r>
    </w:p>
    <w:p w14:paraId="101F37D4" w14:textId="77777777" w:rsidR="004130E1" w:rsidRDefault="004130E1" w:rsidP="004130E1">
      <w:pPr>
        <w:tabs>
          <w:tab w:val="num" w:pos="567"/>
        </w:tabs>
        <w:ind w:left="567"/>
        <w:jc w:val="both"/>
        <w:rPr>
          <w:rFonts w:ascii="Verdana" w:hAnsi="Verdana"/>
          <w:snapToGrid w:val="0"/>
          <w:sz w:val="18"/>
          <w:szCs w:val="18"/>
        </w:rPr>
      </w:pPr>
    </w:p>
    <w:tbl>
      <w:tblPr>
        <w:tblW w:w="0" w:type="auto"/>
        <w:tblInd w:w="11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707"/>
        <w:gridCol w:w="3640"/>
      </w:tblGrid>
      <w:tr w:rsidR="004130E1" w:rsidRPr="008C0CB2" w14:paraId="2D9B08E1" w14:textId="77777777" w:rsidTr="004130E1">
        <w:trPr>
          <w:trHeight w:val="113"/>
        </w:trPr>
        <w:tc>
          <w:tcPr>
            <w:tcW w:w="3707" w:type="dxa"/>
            <w:shd w:val="clear" w:color="auto" w:fill="auto"/>
          </w:tcPr>
          <w:p w14:paraId="18AD8960" w14:textId="77777777" w:rsidR="004130E1" w:rsidRPr="007B4F9C" w:rsidRDefault="004130E1" w:rsidP="004130E1">
            <w:pPr>
              <w:spacing w:line="276" w:lineRule="auto"/>
              <w:jc w:val="both"/>
              <w:rPr>
                <w:rFonts w:ascii="Verdana" w:hAnsi="Verdana"/>
                <w:snapToGrid w:val="0"/>
                <w:sz w:val="16"/>
                <w:szCs w:val="14"/>
              </w:rPr>
            </w:pPr>
            <w:r w:rsidRPr="007B4F9C">
              <w:rPr>
                <w:rFonts w:ascii="Verdana" w:hAnsi="Verdana"/>
                <w:snapToGrid w:val="0"/>
                <w:sz w:val="16"/>
                <w:szCs w:val="14"/>
              </w:rPr>
              <w:t>GIRADA A NOMBRE DE</w:t>
            </w:r>
          </w:p>
        </w:tc>
        <w:tc>
          <w:tcPr>
            <w:tcW w:w="3640" w:type="dxa"/>
            <w:shd w:val="clear" w:color="auto" w:fill="auto"/>
          </w:tcPr>
          <w:p w14:paraId="547BD4AE" w14:textId="77777777" w:rsidR="004130E1" w:rsidRPr="007B4F9C" w:rsidRDefault="004130E1" w:rsidP="004130E1">
            <w:pPr>
              <w:spacing w:line="276" w:lineRule="auto"/>
              <w:jc w:val="both"/>
              <w:rPr>
                <w:rFonts w:ascii="Verdana" w:hAnsi="Verdana"/>
                <w:snapToGrid w:val="0"/>
                <w:sz w:val="16"/>
                <w:szCs w:val="14"/>
              </w:rPr>
            </w:pPr>
            <w:r w:rsidRPr="007B4F9C">
              <w:rPr>
                <w:rFonts w:ascii="Verdana" w:hAnsi="Verdana"/>
                <w:snapToGrid w:val="0"/>
                <w:sz w:val="16"/>
                <w:szCs w:val="14"/>
              </w:rPr>
              <w:t>YACIMIENTOS PETROLIFEROS  FISCALES BOLIVIANOS</w:t>
            </w:r>
          </w:p>
        </w:tc>
      </w:tr>
      <w:tr w:rsidR="004130E1" w:rsidRPr="008C0CB2" w14:paraId="2908B956" w14:textId="77777777" w:rsidTr="004130E1">
        <w:trPr>
          <w:trHeight w:val="53"/>
        </w:trPr>
        <w:tc>
          <w:tcPr>
            <w:tcW w:w="3707" w:type="dxa"/>
            <w:shd w:val="clear" w:color="auto" w:fill="auto"/>
          </w:tcPr>
          <w:p w14:paraId="2FB06845" w14:textId="77777777" w:rsidR="004130E1" w:rsidRPr="007B4F9C" w:rsidRDefault="004130E1" w:rsidP="004130E1">
            <w:pPr>
              <w:spacing w:line="276" w:lineRule="auto"/>
              <w:jc w:val="both"/>
              <w:rPr>
                <w:rFonts w:ascii="Verdana" w:hAnsi="Verdana"/>
                <w:snapToGrid w:val="0"/>
                <w:sz w:val="16"/>
                <w:szCs w:val="14"/>
              </w:rPr>
            </w:pPr>
            <w:r w:rsidRPr="007B4F9C">
              <w:rPr>
                <w:rFonts w:ascii="Verdana" w:hAnsi="Verdana"/>
                <w:snapToGrid w:val="0"/>
                <w:sz w:val="16"/>
                <w:szCs w:val="14"/>
              </w:rPr>
              <w:t>VIGENTE MINIMO HASTA</w:t>
            </w:r>
          </w:p>
        </w:tc>
        <w:tc>
          <w:tcPr>
            <w:tcW w:w="3640" w:type="dxa"/>
            <w:shd w:val="clear" w:color="auto" w:fill="auto"/>
          </w:tcPr>
          <w:p w14:paraId="1D9CF250" w14:textId="1BD89606" w:rsidR="004130E1" w:rsidRPr="007B4F9C" w:rsidRDefault="00D506B9" w:rsidP="004130E1">
            <w:pPr>
              <w:spacing w:line="276" w:lineRule="auto"/>
              <w:jc w:val="both"/>
              <w:rPr>
                <w:rFonts w:ascii="Verdana" w:hAnsi="Verdana"/>
                <w:b/>
                <w:snapToGrid w:val="0"/>
                <w:sz w:val="16"/>
                <w:szCs w:val="14"/>
              </w:rPr>
            </w:pPr>
            <w:r>
              <w:rPr>
                <w:rFonts w:ascii="Verdana" w:hAnsi="Verdana"/>
                <w:b/>
                <w:snapToGrid w:val="0"/>
                <w:sz w:val="16"/>
                <w:szCs w:val="14"/>
              </w:rPr>
              <w:t>60</w:t>
            </w:r>
            <w:r w:rsidR="004130E1" w:rsidRPr="007B4F9C">
              <w:rPr>
                <w:rFonts w:ascii="Verdana" w:hAnsi="Verdana"/>
                <w:b/>
                <w:snapToGrid w:val="0"/>
                <w:sz w:val="16"/>
                <w:szCs w:val="14"/>
              </w:rPr>
              <w:t xml:space="preserve"> días calendario a partir de su emisión</w:t>
            </w:r>
            <w:r w:rsidR="004130E1">
              <w:rPr>
                <w:rFonts w:ascii="Verdana" w:hAnsi="Verdana"/>
                <w:b/>
                <w:snapToGrid w:val="0"/>
                <w:sz w:val="16"/>
                <w:szCs w:val="14"/>
              </w:rPr>
              <w:t>.</w:t>
            </w:r>
            <w:r w:rsidR="004130E1" w:rsidRPr="007B4F9C">
              <w:rPr>
                <w:rFonts w:ascii="Verdana" w:hAnsi="Verdana"/>
                <w:b/>
                <w:snapToGrid w:val="0"/>
                <w:sz w:val="16"/>
                <w:szCs w:val="14"/>
              </w:rPr>
              <w:t xml:space="preserve"> </w:t>
            </w:r>
          </w:p>
        </w:tc>
      </w:tr>
      <w:tr w:rsidR="004130E1" w:rsidRPr="008C0CB2" w14:paraId="7F56D3A1" w14:textId="77777777" w:rsidTr="004130E1">
        <w:trPr>
          <w:trHeight w:val="109"/>
        </w:trPr>
        <w:tc>
          <w:tcPr>
            <w:tcW w:w="3707" w:type="dxa"/>
            <w:shd w:val="clear" w:color="auto" w:fill="auto"/>
          </w:tcPr>
          <w:p w14:paraId="4EBADCA7" w14:textId="77777777" w:rsidR="004130E1" w:rsidRPr="007B4F9C" w:rsidRDefault="004130E1" w:rsidP="004130E1">
            <w:pPr>
              <w:spacing w:line="276" w:lineRule="auto"/>
              <w:jc w:val="both"/>
              <w:rPr>
                <w:rFonts w:ascii="Verdana" w:hAnsi="Verdana"/>
                <w:snapToGrid w:val="0"/>
                <w:sz w:val="16"/>
                <w:szCs w:val="14"/>
                <w:highlight w:val="yellow"/>
              </w:rPr>
            </w:pPr>
            <w:r w:rsidRPr="007B4F9C">
              <w:rPr>
                <w:rFonts w:ascii="Verdana" w:hAnsi="Verdana"/>
                <w:snapToGrid w:val="0"/>
                <w:sz w:val="16"/>
                <w:szCs w:val="14"/>
              </w:rPr>
              <w:lastRenderedPageBreak/>
              <w:t>MONTO</w:t>
            </w:r>
          </w:p>
        </w:tc>
        <w:tc>
          <w:tcPr>
            <w:tcW w:w="3640" w:type="dxa"/>
            <w:shd w:val="clear" w:color="auto" w:fill="auto"/>
          </w:tcPr>
          <w:p w14:paraId="71AFC649" w14:textId="77777777" w:rsidR="004130E1" w:rsidRPr="007B4F9C" w:rsidRDefault="004130E1" w:rsidP="004130E1">
            <w:pPr>
              <w:spacing w:line="276" w:lineRule="auto"/>
              <w:jc w:val="both"/>
              <w:rPr>
                <w:rFonts w:ascii="Verdana" w:hAnsi="Verdana"/>
                <w:snapToGrid w:val="0"/>
                <w:sz w:val="16"/>
                <w:szCs w:val="14"/>
              </w:rPr>
            </w:pPr>
            <w:r w:rsidRPr="007B4F9C">
              <w:rPr>
                <w:rFonts w:ascii="Verdana" w:hAnsi="Verdana"/>
                <w:snapToGrid w:val="0"/>
                <w:sz w:val="16"/>
                <w:szCs w:val="14"/>
              </w:rPr>
              <w:t>1% DEL VALOR TOTAL DE SU PROPUESTA ECONOMICA</w:t>
            </w:r>
          </w:p>
        </w:tc>
      </w:tr>
      <w:tr w:rsidR="004130E1" w:rsidRPr="008C0CB2" w14:paraId="758608F6" w14:textId="77777777" w:rsidTr="004130E1">
        <w:trPr>
          <w:trHeight w:val="113"/>
        </w:trPr>
        <w:tc>
          <w:tcPr>
            <w:tcW w:w="3707" w:type="dxa"/>
            <w:shd w:val="clear" w:color="auto" w:fill="auto"/>
          </w:tcPr>
          <w:p w14:paraId="4101C418" w14:textId="77777777" w:rsidR="004130E1" w:rsidRPr="007B4F9C" w:rsidRDefault="004130E1" w:rsidP="004130E1">
            <w:pPr>
              <w:spacing w:line="276" w:lineRule="auto"/>
              <w:jc w:val="both"/>
              <w:rPr>
                <w:rFonts w:ascii="Verdana" w:hAnsi="Verdana"/>
                <w:snapToGrid w:val="0"/>
                <w:sz w:val="16"/>
                <w:szCs w:val="14"/>
              </w:rPr>
            </w:pPr>
            <w:r w:rsidRPr="007B4F9C">
              <w:rPr>
                <w:rFonts w:ascii="Verdana" w:hAnsi="Verdana"/>
                <w:snapToGrid w:val="0"/>
                <w:sz w:val="16"/>
                <w:szCs w:val="14"/>
              </w:rPr>
              <w:t>CARACTERISTICAS</w:t>
            </w:r>
          </w:p>
        </w:tc>
        <w:tc>
          <w:tcPr>
            <w:tcW w:w="3640" w:type="dxa"/>
            <w:shd w:val="clear" w:color="auto" w:fill="auto"/>
          </w:tcPr>
          <w:p w14:paraId="7BCCA940" w14:textId="6666A3F9" w:rsidR="004130E1" w:rsidRPr="007B4F9C" w:rsidRDefault="004130E1" w:rsidP="004130E1">
            <w:pPr>
              <w:spacing w:line="276" w:lineRule="auto"/>
              <w:jc w:val="both"/>
              <w:rPr>
                <w:rFonts w:ascii="Verdana" w:hAnsi="Verdana"/>
                <w:snapToGrid w:val="0"/>
                <w:sz w:val="16"/>
                <w:szCs w:val="14"/>
              </w:rPr>
            </w:pPr>
            <w:r w:rsidRPr="007B4F9C">
              <w:rPr>
                <w:rFonts w:ascii="Verdana" w:hAnsi="Verdana"/>
                <w:snapToGrid w:val="0"/>
                <w:sz w:val="16"/>
                <w:szCs w:val="14"/>
              </w:rPr>
              <w:t>RENOVABLE, IRREVOCABLE Y DE EJECUCION INMEDIATA</w:t>
            </w:r>
            <w:r>
              <w:rPr>
                <w:rFonts w:ascii="Verdana" w:hAnsi="Verdana"/>
                <w:snapToGrid w:val="0"/>
                <w:sz w:val="16"/>
                <w:szCs w:val="14"/>
              </w:rPr>
              <w:t>.</w:t>
            </w:r>
            <w:r w:rsidRPr="007B4F9C">
              <w:rPr>
                <w:rFonts w:ascii="Verdana" w:hAnsi="Verdana"/>
                <w:snapToGrid w:val="0"/>
                <w:sz w:val="16"/>
                <w:szCs w:val="14"/>
              </w:rPr>
              <w:t xml:space="preserve"> </w:t>
            </w:r>
          </w:p>
        </w:tc>
      </w:tr>
    </w:tbl>
    <w:p w14:paraId="3212CA5E" w14:textId="77777777" w:rsidR="004130E1" w:rsidRPr="00DE1753" w:rsidRDefault="004130E1" w:rsidP="004130E1">
      <w:pPr>
        <w:tabs>
          <w:tab w:val="left" w:pos="709"/>
          <w:tab w:val="left" w:pos="993"/>
        </w:tabs>
        <w:jc w:val="both"/>
        <w:rPr>
          <w:rFonts w:ascii="Verdana" w:hAnsi="Verdana"/>
          <w:sz w:val="18"/>
          <w:szCs w:val="18"/>
        </w:rPr>
      </w:pPr>
    </w:p>
    <w:p w14:paraId="55F9CF61" w14:textId="77777777" w:rsidR="004130E1" w:rsidRPr="00C94491" w:rsidRDefault="004130E1" w:rsidP="004130E1">
      <w:pPr>
        <w:tabs>
          <w:tab w:val="num" w:pos="567"/>
        </w:tabs>
        <w:ind w:left="567"/>
        <w:jc w:val="both"/>
        <w:rPr>
          <w:rFonts w:ascii="Verdana" w:hAnsi="Verdana"/>
          <w:sz w:val="18"/>
          <w:szCs w:val="18"/>
        </w:rPr>
      </w:pPr>
    </w:p>
    <w:p w14:paraId="6B959E51" w14:textId="77777777" w:rsidR="004130E1" w:rsidRPr="00C94491" w:rsidRDefault="004130E1" w:rsidP="004130E1">
      <w:pPr>
        <w:tabs>
          <w:tab w:val="num" w:pos="567"/>
        </w:tabs>
        <w:ind w:left="567"/>
        <w:jc w:val="both"/>
        <w:rPr>
          <w:rFonts w:ascii="Verdana" w:hAnsi="Verdana"/>
          <w:bCs/>
          <w:sz w:val="18"/>
          <w:szCs w:val="18"/>
        </w:rPr>
      </w:pPr>
      <w:r w:rsidRPr="00C94491">
        <w:rPr>
          <w:rFonts w:ascii="Verdana" w:hAnsi="Verdana"/>
          <w:sz w:val="18"/>
          <w:szCs w:val="18"/>
        </w:rPr>
        <w:t xml:space="preserve">La Garantía de Seriedad de Propuesta será ejecutada cuando:  </w:t>
      </w:r>
    </w:p>
    <w:p w14:paraId="65E780B6" w14:textId="77777777" w:rsidR="004130E1" w:rsidRPr="00C94491" w:rsidRDefault="004130E1" w:rsidP="004130E1">
      <w:pPr>
        <w:tabs>
          <w:tab w:val="num" w:pos="567"/>
        </w:tabs>
        <w:ind w:left="567"/>
        <w:jc w:val="both"/>
        <w:rPr>
          <w:rFonts w:ascii="Verdana" w:hAnsi="Verdana"/>
          <w:sz w:val="18"/>
          <w:szCs w:val="18"/>
        </w:rPr>
      </w:pPr>
    </w:p>
    <w:p w14:paraId="7D41A68C" w14:textId="77777777" w:rsidR="004130E1" w:rsidRPr="00C94491" w:rsidRDefault="004130E1" w:rsidP="004130E1">
      <w:pPr>
        <w:tabs>
          <w:tab w:val="num" w:pos="1418"/>
        </w:tabs>
        <w:ind w:left="1276" w:hanging="425"/>
        <w:jc w:val="both"/>
        <w:rPr>
          <w:rFonts w:ascii="Verdana" w:hAnsi="Verdana"/>
          <w:sz w:val="18"/>
          <w:szCs w:val="18"/>
        </w:rPr>
      </w:pPr>
      <w:r w:rsidRPr="00C94491">
        <w:rPr>
          <w:rFonts w:ascii="Verdana" w:hAnsi="Verdana"/>
          <w:sz w:val="18"/>
          <w:szCs w:val="18"/>
        </w:rPr>
        <w:t>a)</w:t>
      </w:r>
      <w:r w:rsidRPr="00C94491">
        <w:rPr>
          <w:rFonts w:ascii="Verdana" w:hAnsi="Verdana"/>
          <w:sz w:val="18"/>
          <w:szCs w:val="18"/>
        </w:rPr>
        <w:tab/>
        <w:t xml:space="preserve">El proponente decida retirar su propuesta con posterioridad al plazo límite de </w:t>
      </w:r>
      <w:r>
        <w:rPr>
          <w:rFonts w:ascii="Verdana" w:hAnsi="Verdana"/>
          <w:sz w:val="18"/>
          <w:szCs w:val="18"/>
        </w:rPr>
        <w:t>presentación de</w:t>
      </w:r>
      <w:r w:rsidRPr="00C94491">
        <w:rPr>
          <w:rFonts w:ascii="Verdana" w:hAnsi="Verdana"/>
          <w:sz w:val="18"/>
          <w:szCs w:val="18"/>
        </w:rPr>
        <w:t xml:space="preserve"> propuestas.</w:t>
      </w:r>
    </w:p>
    <w:p w14:paraId="5A9F404B" w14:textId="77777777" w:rsidR="004130E1" w:rsidRDefault="004130E1" w:rsidP="004130E1">
      <w:pPr>
        <w:tabs>
          <w:tab w:val="num" w:pos="1418"/>
        </w:tabs>
        <w:ind w:left="1276" w:hanging="425"/>
        <w:jc w:val="both"/>
        <w:rPr>
          <w:rFonts w:ascii="Verdana" w:hAnsi="Verdana"/>
          <w:sz w:val="18"/>
          <w:szCs w:val="18"/>
        </w:rPr>
      </w:pPr>
      <w:r w:rsidRPr="00C94491">
        <w:rPr>
          <w:rFonts w:ascii="Verdana" w:hAnsi="Verdana"/>
          <w:sz w:val="18"/>
          <w:szCs w:val="18"/>
        </w:rPr>
        <w:t>b)</w:t>
      </w:r>
      <w:r w:rsidRPr="00C94491">
        <w:rPr>
          <w:rFonts w:ascii="Verdana" w:hAnsi="Verdana"/>
          <w:sz w:val="18"/>
          <w:szCs w:val="18"/>
        </w:rPr>
        <w:tab/>
      </w:r>
      <w:r>
        <w:rPr>
          <w:rFonts w:ascii="Verdana" w:hAnsi="Verdana"/>
          <w:sz w:val="18"/>
          <w:szCs w:val="18"/>
        </w:rPr>
        <w:t>Se compruebe falsedad en la información declarada en la presentación de propuesta</w:t>
      </w:r>
    </w:p>
    <w:p w14:paraId="2A726BC4" w14:textId="77777777" w:rsidR="004130E1" w:rsidRDefault="004130E1" w:rsidP="004130E1">
      <w:pPr>
        <w:tabs>
          <w:tab w:val="num" w:pos="1418"/>
        </w:tabs>
        <w:ind w:left="1276" w:hanging="425"/>
        <w:jc w:val="both"/>
        <w:rPr>
          <w:rFonts w:ascii="Verdana" w:hAnsi="Verdana"/>
          <w:sz w:val="18"/>
          <w:szCs w:val="18"/>
        </w:rPr>
      </w:pPr>
    </w:p>
    <w:p w14:paraId="029D14F9" w14:textId="77777777" w:rsidR="004130E1" w:rsidRPr="00521C87" w:rsidRDefault="004130E1" w:rsidP="004130E1">
      <w:pPr>
        <w:pStyle w:val="Prrafodelista"/>
        <w:numPr>
          <w:ilvl w:val="0"/>
          <w:numId w:val="5"/>
        </w:numPr>
        <w:tabs>
          <w:tab w:val="num" w:pos="1418"/>
        </w:tabs>
        <w:ind w:left="1276" w:hanging="425"/>
        <w:jc w:val="both"/>
        <w:rPr>
          <w:rFonts w:ascii="Verdana" w:hAnsi="Verdana"/>
          <w:sz w:val="18"/>
          <w:szCs w:val="18"/>
        </w:rPr>
      </w:pPr>
      <w:r w:rsidRPr="00521C87">
        <w:rPr>
          <w:rFonts w:ascii="Verdana" w:hAnsi="Verdana"/>
          <w:sz w:val="18"/>
          <w:szCs w:val="18"/>
        </w:rPr>
        <w:t>Para la suscripción del contrato, la documentación presentada por el propone</w:t>
      </w:r>
      <w:r>
        <w:rPr>
          <w:rFonts w:ascii="Verdana" w:hAnsi="Verdana"/>
          <w:sz w:val="18"/>
          <w:szCs w:val="18"/>
        </w:rPr>
        <w:t xml:space="preserve">nte adjudicado, no respalda lo </w:t>
      </w:r>
      <w:r w:rsidRPr="00521C87">
        <w:rPr>
          <w:rFonts w:ascii="Verdana" w:hAnsi="Verdana"/>
          <w:sz w:val="18"/>
          <w:szCs w:val="18"/>
        </w:rPr>
        <w:t>solicitado en la presentación de su propuesta.</w:t>
      </w:r>
    </w:p>
    <w:p w14:paraId="5F3A54F8" w14:textId="77777777" w:rsidR="004130E1" w:rsidRDefault="004130E1" w:rsidP="004130E1">
      <w:pPr>
        <w:pStyle w:val="Prrafodelista"/>
        <w:ind w:left="1060" w:hanging="209"/>
        <w:jc w:val="both"/>
        <w:rPr>
          <w:rFonts w:ascii="Verdana" w:hAnsi="Verdana"/>
          <w:sz w:val="18"/>
          <w:szCs w:val="18"/>
        </w:rPr>
      </w:pPr>
    </w:p>
    <w:p w14:paraId="5BDA96FF" w14:textId="77777777" w:rsidR="004130E1" w:rsidRDefault="004130E1" w:rsidP="004130E1">
      <w:pPr>
        <w:pStyle w:val="Prrafodelista"/>
        <w:numPr>
          <w:ilvl w:val="0"/>
          <w:numId w:val="5"/>
        </w:numPr>
        <w:tabs>
          <w:tab w:val="num" w:pos="1418"/>
        </w:tabs>
        <w:ind w:left="1276" w:hanging="425"/>
        <w:jc w:val="both"/>
        <w:rPr>
          <w:rFonts w:ascii="Verdana" w:hAnsi="Verdana"/>
          <w:sz w:val="18"/>
          <w:szCs w:val="18"/>
        </w:rPr>
      </w:pPr>
      <w:r w:rsidRPr="00521C87">
        <w:rPr>
          <w:rFonts w:ascii="Verdana" w:hAnsi="Verdana"/>
          <w:sz w:val="18"/>
          <w:szCs w:val="18"/>
        </w:rPr>
        <w:t xml:space="preserve">El proponente adjudicado no presente, para la </w:t>
      </w:r>
      <w:r>
        <w:rPr>
          <w:rFonts w:ascii="Verdana" w:hAnsi="Verdana"/>
          <w:sz w:val="18"/>
          <w:szCs w:val="18"/>
        </w:rPr>
        <w:t xml:space="preserve">suscripción del </w:t>
      </w:r>
      <w:r w:rsidRPr="00521C87">
        <w:rPr>
          <w:rFonts w:ascii="Verdana" w:hAnsi="Verdana"/>
          <w:sz w:val="18"/>
          <w:szCs w:val="18"/>
        </w:rPr>
        <w:t>contrato,</w:t>
      </w:r>
      <w:r>
        <w:rPr>
          <w:rFonts w:ascii="Verdana" w:hAnsi="Verdana"/>
          <w:sz w:val="18"/>
          <w:szCs w:val="18"/>
        </w:rPr>
        <w:t xml:space="preserve"> uno o varios de los documentos solicitados salvo que hubiese justificado </w:t>
      </w:r>
      <w:r w:rsidRPr="00521C87">
        <w:rPr>
          <w:rFonts w:ascii="Verdana" w:hAnsi="Verdana"/>
          <w:sz w:val="18"/>
          <w:szCs w:val="18"/>
        </w:rPr>
        <w:t>oportunamente</w:t>
      </w:r>
      <w:r>
        <w:rPr>
          <w:rFonts w:ascii="Verdana" w:hAnsi="Verdana"/>
          <w:sz w:val="18"/>
          <w:szCs w:val="18"/>
        </w:rPr>
        <w:t xml:space="preserve"> el retraso por causas de fuerza mayor, o caso fortuito u otras causas debidamente y aceptadas por</w:t>
      </w:r>
      <w:r w:rsidRPr="00521C87">
        <w:rPr>
          <w:rFonts w:ascii="Verdana" w:hAnsi="Verdana"/>
          <w:sz w:val="18"/>
          <w:szCs w:val="18"/>
        </w:rPr>
        <w:t xml:space="preserve"> YPFB.</w:t>
      </w:r>
    </w:p>
    <w:p w14:paraId="23B1D1EE" w14:textId="77777777" w:rsidR="00914837" w:rsidRPr="00914837" w:rsidRDefault="00914837" w:rsidP="00914837">
      <w:pPr>
        <w:pStyle w:val="Prrafodelista"/>
        <w:rPr>
          <w:rFonts w:ascii="Verdana" w:hAnsi="Verdana"/>
          <w:sz w:val="18"/>
          <w:szCs w:val="18"/>
        </w:rPr>
      </w:pPr>
    </w:p>
    <w:p w14:paraId="6BDF8A81" w14:textId="77777777" w:rsidR="004130E1" w:rsidRPr="00AA697A" w:rsidRDefault="004130E1" w:rsidP="00914837">
      <w:pPr>
        <w:pStyle w:val="Prrafodelista"/>
        <w:numPr>
          <w:ilvl w:val="0"/>
          <w:numId w:val="5"/>
        </w:numPr>
        <w:tabs>
          <w:tab w:val="num" w:pos="1418"/>
        </w:tabs>
        <w:ind w:left="1276"/>
        <w:jc w:val="both"/>
        <w:rPr>
          <w:rFonts w:ascii="Verdana" w:hAnsi="Verdana"/>
          <w:sz w:val="18"/>
          <w:szCs w:val="18"/>
        </w:rPr>
      </w:pPr>
      <w:r w:rsidRPr="00521C87">
        <w:rPr>
          <w:rFonts w:ascii="Verdana" w:hAnsi="Verdana"/>
          <w:sz w:val="18"/>
          <w:szCs w:val="18"/>
        </w:rPr>
        <w:t>El proponente adjudicado desista, de manera expresa o tácita de suscribir el contrato en el plazo establecido, salvo por causas de fuerza mayor, caso fortuito u otras causas debidamente justificadas y aceptadas por la entidad.</w:t>
      </w:r>
    </w:p>
    <w:p w14:paraId="79D156D8" w14:textId="77777777" w:rsidR="004130E1" w:rsidRPr="00DF40BB" w:rsidRDefault="004130E1" w:rsidP="004130E1">
      <w:pPr>
        <w:tabs>
          <w:tab w:val="num" w:pos="709"/>
        </w:tabs>
        <w:ind w:left="851"/>
        <w:jc w:val="both"/>
        <w:rPr>
          <w:rFonts w:ascii="Verdana" w:hAnsi="Verdana"/>
          <w:sz w:val="18"/>
          <w:szCs w:val="18"/>
          <w:highlight w:val="yellow"/>
        </w:rPr>
      </w:pPr>
    </w:p>
    <w:p w14:paraId="6EFD9088" w14:textId="77777777" w:rsidR="004130E1" w:rsidRPr="00C94491" w:rsidRDefault="004130E1" w:rsidP="004130E1">
      <w:pPr>
        <w:tabs>
          <w:tab w:val="num" w:pos="567"/>
        </w:tabs>
        <w:ind w:left="567"/>
        <w:jc w:val="both"/>
        <w:rPr>
          <w:rFonts w:ascii="Verdana" w:hAnsi="Verdana"/>
          <w:sz w:val="18"/>
          <w:szCs w:val="18"/>
        </w:rPr>
      </w:pPr>
      <w:r w:rsidRPr="00C94491">
        <w:rPr>
          <w:rFonts w:ascii="Verdana" w:hAnsi="Verdana"/>
          <w:sz w:val="18"/>
          <w:szCs w:val="18"/>
        </w:rPr>
        <w:t xml:space="preserve">La Garantía de Seriedad de Propuesta será devuelta por YPFB, en los siguientes casos: </w:t>
      </w:r>
    </w:p>
    <w:p w14:paraId="109E992F" w14:textId="77777777" w:rsidR="004130E1" w:rsidRPr="00C94491" w:rsidRDefault="004130E1" w:rsidP="004130E1">
      <w:pPr>
        <w:tabs>
          <w:tab w:val="num" w:pos="567"/>
        </w:tabs>
        <w:ind w:left="567"/>
        <w:jc w:val="both"/>
        <w:rPr>
          <w:rFonts w:ascii="Verdana" w:hAnsi="Verdana"/>
          <w:sz w:val="18"/>
          <w:szCs w:val="18"/>
        </w:rPr>
      </w:pPr>
    </w:p>
    <w:p w14:paraId="2F676995" w14:textId="77777777" w:rsidR="004130E1" w:rsidRPr="00C94491" w:rsidRDefault="004130E1" w:rsidP="004130E1">
      <w:pPr>
        <w:tabs>
          <w:tab w:val="num" w:pos="1276"/>
        </w:tabs>
        <w:ind w:left="1276" w:hanging="425"/>
        <w:jc w:val="both"/>
        <w:rPr>
          <w:rFonts w:ascii="Verdana" w:hAnsi="Verdana"/>
          <w:sz w:val="18"/>
          <w:szCs w:val="18"/>
        </w:rPr>
      </w:pPr>
      <w:r w:rsidRPr="00C94491">
        <w:rPr>
          <w:rFonts w:ascii="Verdana" w:hAnsi="Verdana"/>
          <w:sz w:val="18"/>
          <w:szCs w:val="18"/>
        </w:rPr>
        <w:t>a)</w:t>
      </w:r>
      <w:r w:rsidRPr="00C94491">
        <w:rPr>
          <w:rFonts w:ascii="Verdana" w:hAnsi="Verdana"/>
          <w:sz w:val="18"/>
          <w:szCs w:val="18"/>
        </w:rPr>
        <w:tab/>
        <w:t>A los proponentes no adjudicados, después de suscrito el contrato con el proponente adjudicado.</w:t>
      </w:r>
    </w:p>
    <w:p w14:paraId="2D4A33E0" w14:textId="77777777" w:rsidR="004130E1" w:rsidRPr="00C94491" w:rsidRDefault="004130E1" w:rsidP="004130E1">
      <w:pPr>
        <w:tabs>
          <w:tab w:val="num" w:pos="1276"/>
        </w:tabs>
        <w:ind w:left="1276" w:hanging="425"/>
        <w:jc w:val="both"/>
        <w:rPr>
          <w:rFonts w:ascii="Verdana" w:hAnsi="Verdana"/>
          <w:sz w:val="18"/>
          <w:szCs w:val="18"/>
        </w:rPr>
      </w:pPr>
      <w:r w:rsidRPr="00C94491">
        <w:rPr>
          <w:rFonts w:ascii="Verdana" w:hAnsi="Verdana"/>
          <w:sz w:val="18"/>
          <w:szCs w:val="18"/>
        </w:rPr>
        <w:t>b)</w:t>
      </w:r>
      <w:r w:rsidRPr="00C94491">
        <w:rPr>
          <w:rFonts w:ascii="Verdana" w:hAnsi="Verdana"/>
          <w:sz w:val="18"/>
          <w:szCs w:val="18"/>
        </w:rPr>
        <w:tab/>
        <w:t>Al proponente adjudicado, después de la entrega de la Garantía de Cumplimiento de Contrato.</w:t>
      </w:r>
    </w:p>
    <w:p w14:paraId="12B4DB70" w14:textId="77777777" w:rsidR="004130E1" w:rsidRPr="00C94491" w:rsidRDefault="004130E1" w:rsidP="004130E1">
      <w:pPr>
        <w:tabs>
          <w:tab w:val="num" w:pos="1276"/>
        </w:tabs>
        <w:ind w:left="1276" w:hanging="425"/>
        <w:jc w:val="both"/>
        <w:rPr>
          <w:rFonts w:ascii="Verdana" w:hAnsi="Verdana"/>
          <w:sz w:val="18"/>
          <w:szCs w:val="18"/>
        </w:rPr>
      </w:pPr>
      <w:r w:rsidRPr="00C94491">
        <w:rPr>
          <w:rFonts w:ascii="Verdana" w:hAnsi="Verdana"/>
          <w:sz w:val="18"/>
          <w:szCs w:val="18"/>
        </w:rPr>
        <w:t>c)</w:t>
      </w:r>
      <w:r w:rsidRPr="00C94491">
        <w:rPr>
          <w:rFonts w:ascii="Verdana" w:hAnsi="Verdana"/>
          <w:sz w:val="18"/>
          <w:szCs w:val="18"/>
        </w:rPr>
        <w:tab/>
        <w:t>En caso de declararse desierta o cancelarse el proceso de contratación, a todos los proponentes.</w:t>
      </w:r>
    </w:p>
    <w:p w14:paraId="3F5320F8" w14:textId="77777777" w:rsidR="004130E1" w:rsidRPr="00C94491" w:rsidRDefault="004130E1" w:rsidP="004130E1">
      <w:pPr>
        <w:tabs>
          <w:tab w:val="num" w:pos="1276"/>
        </w:tabs>
        <w:ind w:left="1276" w:hanging="425"/>
        <w:jc w:val="both"/>
        <w:rPr>
          <w:rFonts w:ascii="Verdana" w:hAnsi="Verdana"/>
          <w:sz w:val="18"/>
          <w:szCs w:val="18"/>
        </w:rPr>
      </w:pPr>
      <w:r w:rsidRPr="00C94491">
        <w:rPr>
          <w:rFonts w:ascii="Verdana" w:hAnsi="Verdana"/>
          <w:sz w:val="18"/>
          <w:szCs w:val="18"/>
        </w:rPr>
        <w:t>d)</w:t>
      </w:r>
      <w:r w:rsidRPr="00C94491">
        <w:rPr>
          <w:rFonts w:ascii="Verdana" w:hAnsi="Verdana"/>
          <w:sz w:val="18"/>
          <w:szCs w:val="18"/>
        </w:rPr>
        <w:tab/>
        <w:t xml:space="preserve">Cuando YPFB solicite la extensión del periodo de validez de propuestas y el proponente rehúse aceptar la solicitud. </w:t>
      </w:r>
    </w:p>
    <w:p w14:paraId="7324964B" w14:textId="000C2C6F" w:rsidR="004130E1" w:rsidRPr="00C94491" w:rsidRDefault="004130E1" w:rsidP="004130E1">
      <w:pPr>
        <w:tabs>
          <w:tab w:val="num" w:pos="1276"/>
        </w:tabs>
        <w:ind w:left="1276" w:hanging="425"/>
        <w:jc w:val="both"/>
        <w:rPr>
          <w:rFonts w:ascii="Verdana" w:hAnsi="Verdana"/>
          <w:sz w:val="18"/>
          <w:szCs w:val="18"/>
        </w:rPr>
      </w:pPr>
      <w:r w:rsidRPr="00C94491">
        <w:rPr>
          <w:rFonts w:ascii="Verdana" w:hAnsi="Verdana"/>
          <w:sz w:val="18"/>
          <w:szCs w:val="18"/>
        </w:rPr>
        <w:t xml:space="preserve">e)  A los proponentes descalificados, después de la suscripción de la </w:t>
      </w:r>
      <w:r w:rsidR="00221E8D">
        <w:rPr>
          <w:rFonts w:ascii="Verdana" w:hAnsi="Verdana"/>
          <w:sz w:val="18"/>
          <w:szCs w:val="18"/>
        </w:rPr>
        <w:t>Resolución Administrativa</w:t>
      </w:r>
      <w:r>
        <w:rPr>
          <w:rFonts w:ascii="Verdana" w:hAnsi="Verdana"/>
          <w:sz w:val="18"/>
          <w:szCs w:val="18"/>
        </w:rPr>
        <w:t xml:space="preserve"> de Adjudicación</w:t>
      </w:r>
      <w:r w:rsidRPr="00C94491">
        <w:rPr>
          <w:rFonts w:ascii="Verdana" w:hAnsi="Verdana"/>
          <w:sz w:val="18"/>
          <w:szCs w:val="18"/>
        </w:rPr>
        <w:t xml:space="preserve"> o Declaratoria Desierta.</w:t>
      </w:r>
    </w:p>
    <w:p w14:paraId="3371C815" w14:textId="77777777" w:rsidR="00507534" w:rsidRPr="00D04C83" w:rsidRDefault="00507534" w:rsidP="00507534">
      <w:pPr>
        <w:tabs>
          <w:tab w:val="num" w:pos="851"/>
        </w:tabs>
        <w:ind w:left="851"/>
        <w:jc w:val="both"/>
        <w:rPr>
          <w:rFonts w:ascii="Verdana" w:hAnsi="Verdana"/>
          <w:snapToGrid w:val="0"/>
          <w:sz w:val="18"/>
          <w:szCs w:val="18"/>
        </w:rPr>
      </w:pPr>
    </w:p>
    <w:p w14:paraId="2F1596AF" w14:textId="77777777" w:rsidR="00507534" w:rsidRPr="00C94491" w:rsidRDefault="00507534" w:rsidP="00507534">
      <w:pPr>
        <w:pStyle w:val="Prrafodelista"/>
        <w:numPr>
          <w:ilvl w:val="0"/>
          <w:numId w:val="3"/>
        </w:numPr>
        <w:ind w:left="426" w:hanging="426"/>
        <w:jc w:val="both"/>
        <w:rPr>
          <w:rFonts w:ascii="Verdana" w:hAnsi="Verdana" w:cs="Calibri"/>
          <w:sz w:val="18"/>
          <w:szCs w:val="18"/>
        </w:rPr>
      </w:pPr>
      <w:r w:rsidRPr="00C94491">
        <w:rPr>
          <w:rFonts w:ascii="Verdana" w:hAnsi="Verdana"/>
          <w:b/>
          <w:bCs/>
          <w:color w:val="000000"/>
          <w:kern w:val="28"/>
          <w:sz w:val="18"/>
          <w:szCs w:val="18"/>
          <w:lang w:val="es-BO"/>
        </w:rPr>
        <w:t xml:space="preserve">GARANTÍA DE </w:t>
      </w:r>
      <w:r>
        <w:rPr>
          <w:rFonts w:ascii="Verdana" w:hAnsi="Verdana"/>
          <w:b/>
          <w:bCs/>
          <w:color w:val="000000"/>
          <w:kern w:val="28"/>
          <w:sz w:val="18"/>
          <w:szCs w:val="18"/>
          <w:lang w:val="es-BO"/>
        </w:rPr>
        <w:t>CUMPLIMIENTO DE CONTRATO</w:t>
      </w:r>
    </w:p>
    <w:p w14:paraId="6A42953B" w14:textId="77777777" w:rsidR="00507534" w:rsidRDefault="00507534" w:rsidP="00507534">
      <w:pPr>
        <w:pStyle w:val="Ttulo5"/>
        <w:widowControl/>
        <w:numPr>
          <w:ilvl w:val="0"/>
          <w:numId w:val="0"/>
        </w:numPr>
        <w:spacing w:before="0" w:after="0"/>
        <w:jc w:val="both"/>
        <w:rPr>
          <w:rFonts w:ascii="Verdana" w:hAnsi="Verdana"/>
          <w:sz w:val="18"/>
          <w:szCs w:val="18"/>
        </w:rPr>
      </w:pPr>
    </w:p>
    <w:p w14:paraId="1763FA96" w14:textId="11EE711F" w:rsidR="00507534" w:rsidRPr="00D16377" w:rsidRDefault="00507534" w:rsidP="00507534">
      <w:pPr>
        <w:ind w:left="567"/>
        <w:jc w:val="both"/>
        <w:rPr>
          <w:rFonts w:ascii="Verdana" w:hAnsi="Verdana" w:cs="Arial"/>
          <w:sz w:val="18"/>
          <w:szCs w:val="18"/>
        </w:rPr>
      </w:pPr>
      <w:r w:rsidRPr="00D16377">
        <w:rPr>
          <w:rFonts w:ascii="Verdana" w:hAnsi="Verdana" w:cs="Arial"/>
          <w:color w:val="000000" w:themeColor="text1"/>
          <w:sz w:val="18"/>
          <w:szCs w:val="18"/>
          <w:lang w:eastAsia="es-BO"/>
        </w:rPr>
        <w:t>Tiene</w:t>
      </w:r>
      <w:r w:rsidRPr="00D16377">
        <w:rPr>
          <w:rFonts w:ascii="Verdana" w:hAnsi="Verdana" w:cs="Arial"/>
          <w:sz w:val="18"/>
          <w:szCs w:val="18"/>
        </w:rPr>
        <w:t xml:space="preserve"> por objeto garantizar la vigencia, conclusión y entrega definitiva del objeto del contrato, </w:t>
      </w:r>
      <w:r w:rsidR="00AF1871">
        <w:rPr>
          <w:rFonts w:ascii="Verdana" w:hAnsi="Verdana" w:cs="Arial"/>
          <w:sz w:val="18"/>
          <w:szCs w:val="18"/>
        </w:rPr>
        <w:t>se podrá presentar una de las siguientes garantías:</w:t>
      </w:r>
    </w:p>
    <w:p w14:paraId="71911386" w14:textId="77777777" w:rsidR="00507534" w:rsidRPr="00D16377" w:rsidRDefault="00507534" w:rsidP="00507534">
      <w:pPr>
        <w:tabs>
          <w:tab w:val="num" w:pos="567"/>
        </w:tabs>
        <w:jc w:val="both"/>
        <w:rPr>
          <w:rFonts w:ascii="Verdana" w:hAnsi="Verdana" w:cs="Arial"/>
          <w:sz w:val="18"/>
          <w:szCs w:val="18"/>
        </w:rPr>
      </w:pPr>
    </w:p>
    <w:p w14:paraId="2B15645E" w14:textId="77777777" w:rsidR="00AF1871" w:rsidRPr="00AF1871" w:rsidRDefault="00AF1871" w:rsidP="00DB1532">
      <w:pPr>
        <w:pStyle w:val="Prrafodelista"/>
        <w:numPr>
          <w:ilvl w:val="0"/>
          <w:numId w:val="24"/>
        </w:numPr>
        <w:spacing w:after="13" w:line="276" w:lineRule="auto"/>
        <w:contextualSpacing/>
        <w:jc w:val="both"/>
        <w:rPr>
          <w:rFonts w:ascii="Verdana" w:hAnsi="Verdana" w:cs="Arial"/>
          <w:color w:val="000000" w:themeColor="text1"/>
          <w:sz w:val="18"/>
          <w:szCs w:val="18"/>
          <w:lang w:eastAsia="es-BO"/>
        </w:rPr>
      </w:pPr>
      <w:r w:rsidRPr="00AF1871">
        <w:rPr>
          <w:rFonts w:ascii="Verdana" w:hAnsi="Verdana" w:cs="Arial"/>
          <w:color w:val="000000" w:themeColor="text1"/>
          <w:sz w:val="18"/>
          <w:szCs w:val="18"/>
          <w:lang w:eastAsia="es-BO"/>
        </w:rPr>
        <w:t xml:space="preserve">Una Carta de Crédito Stand </w:t>
      </w:r>
      <w:proofErr w:type="spellStart"/>
      <w:r w:rsidRPr="00AF1871">
        <w:rPr>
          <w:rFonts w:ascii="Verdana" w:hAnsi="Verdana" w:cs="Arial"/>
          <w:color w:val="000000" w:themeColor="text1"/>
          <w:sz w:val="18"/>
          <w:szCs w:val="18"/>
          <w:lang w:eastAsia="es-BO"/>
        </w:rPr>
        <w:t>By</w:t>
      </w:r>
      <w:proofErr w:type="spellEnd"/>
      <w:r w:rsidRPr="00AF1871">
        <w:rPr>
          <w:rFonts w:ascii="Verdana" w:hAnsi="Verdana" w:cs="Arial"/>
          <w:color w:val="000000" w:themeColor="text1"/>
          <w:sz w:val="18"/>
          <w:szCs w:val="18"/>
          <w:lang w:eastAsia="es-BO"/>
        </w:rPr>
        <w:t xml:space="preserve"> (SBLC) a la orden de Yacimientos Petrolíferos Fiscales Bolivianos por concepto de Garantía de cumplimiento de Contrato, por un importe equivalente al siete por ciento (7%) en dólares estadounidenses del valor total del contrato, misma que deberá ser emitida por un Banco Internacional de reconocido prestigio y notificada por un Banco local establecido en el Estado Plurinacional de Bolivia con similar nivel de categoría, misma que deberá contar con una vigencia de 300 días calendario a partir de la fecha de su emisión y deberá ser de carácter renovable, irrevocable y de ejecución inmediata a primer requerimiento de YPFB,</w:t>
      </w:r>
    </w:p>
    <w:p w14:paraId="6EB83BE5" w14:textId="77777777" w:rsidR="00AF1871" w:rsidRPr="00AF1871" w:rsidRDefault="00AF1871" w:rsidP="00DB1532">
      <w:pPr>
        <w:pStyle w:val="Prrafodelista"/>
        <w:numPr>
          <w:ilvl w:val="0"/>
          <w:numId w:val="24"/>
        </w:numPr>
        <w:spacing w:after="13" w:line="276" w:lineRule="auto"/>
        <w:contextualSpacing/>
        <w:jc w:val="both"/>
        <w:rPr>
          <w:rFonts w:ascii="Verdana" w:hAnsi="Verdana" w:cs="Arial"/>
          <w:color w:val="000000" w:themeColor="text1"/>
          <w:sz w:val="18"/>
          <w:szCs w:val="18"/>
          <w:lang w:eastAsia="es-BO"/>
        </w:rPr>
      </w:pPr>
      <w:r w:rsidRPr="00AF1871">
        <w:rPr>
          <w:rFonts w:ascii="Verdana" w:hAnsi="Verdana" w:cs="Arial"/>
          <w:color w:val="000000" w:themeColor="text1"/>
          <w:sz w:val="18"/>
          <w:szCs w:val="18"/>
          <w:lang w:eastAsia="es-BO"/>
        </w:rPr>
        <w:t xml:space="preserve">o alternativamente podrá presentar una Carta de Crédito Stand </w:t>
      </w:r>
      <w:proofErr w:type="spellStart"/>
      <w:r w:rsidRPr="00AF1871">
        <w:rPr>
          <w:rFonts w:ascii="Verdana" w:hAnsi="Verdana" w:cs="Arial"/>
          <w:color w:val="000000" w:themeColor="text1"/>
          <w:sz w:val="18"/>
          <w:szCs w:val="18"/>
          <w:lang w:eastAsia="es-BO"/>
        </w:rPr>
        <w:t>By</w:t>
      </w:r>
      <w:proofErr w:type="spellEnd"/>
      <w:r w:rsidRPr="00AF1871">
        <w:rPr>
          <w:rFonts w:ascii="Verdana" w:hAnsi="Verdana" w:cs="Arial"/>
          <w:color w:val="000000" w:themeColor="text1"/>
          <w:sz w:val="18"/>
          <w:szCs w:val="18"/>
          <w:lang w:eastAsia="es-BO"/>
        </w:rPr>
        <w:t xml:space="preserve"> (SBLC) contra-garantizada con una boleta de garantía de banco local con mismas características que la anterior.</w:t>
      </w:r>
    </w:p>
    <w:p w14:paraId="19F40D5E" w14:textId="77777777" w:rsidR="00507534" w:rsidRDefault="00507534" w:rsidP="00507534">
      <w:pPr>
        <w:tabs>
          <w:tab w:val="num" w:pos="567"/>
        </w:tabs>
        <w:ind w:left="567"/>
        <w:jc w:val="both"/>
        <w:rPr>
          <w:rFonts w:ascii="Verdana" w:hAnsi="Verdana" w:cs="Arial"/>
          <w:color w:val="FF0000"/>
          <w:sz w:val="18"/>
          <w:szCs w:val="18"/>
        </w:rPr>
      </w:pPr>
    </w:p>
    <w:p w14:paraId="6D344495" w14:textId="77777777" w:rsidR="00507534" w:rsidRDefault="00507534" w:rsidP="00507534">
      <w:pPr>
        <w:tabs>
          <w:tab w:val="num" w:pos="567"/>
        </w:tabs>
        <w:ind w:left="567"/>
        <w:rPr>
          <w:rFonts w:ascii="Verdana" w:hAnsi="Verdana" w:cs="Arial"/>
          <w:sz w:val="18"/>
          <w:szCs w:val="18"/>
        </w:rPr>
      </w:pPr>
      <w:r w:rsidRPr="00074036">
        <w:rPr>
          <w:rFonts w:ascii="Verdana" w:hAnsi="Verdana" w:cs="Arial"/>
          <w:sz w:val="18"/>
          <w:szCs w:val="18"/>
        </w:rPr>
        <w:t>El tratamiento de ejecución de las Garantías de Cumplimiento de Contrato, se establecerá en el Contrato.</w:t>
      </w:r>
    </w:p>
    <w:p w14:paraId="7AE1B69F" w14:textId="77777777" w:rsidR="00C60B36" w:rsidRDefault="00C60B36" w:rsidP="00507534">
      <w:pPr>
        <w:tabs>
          <w:tab w:val="num" w:pos="567"/>
        </w:tabs>
        <w:ind w:left="567"/>
        <w:rPr>
          <w:rFonts w:ascii="Verdana" w:hAnsi="Verdana" w:cs="Arial"/>
          <w:sz w:val="18"/>
          <w:szCs w:val="18"/>
        </w:rPr>
      </w:pPr>
    </w:p>
    <w:p w14:paraId="6E114283" w14:textId="77777777" w:rsidR="00221E8D" w:rsidRDefault="00221E8D" w:rsidP="00507534">
      <w:pPr>
        <w:tabs>
          <w:tab w:val="num" w:pos="567"/>
        </w:tabs>
        <w:ind w:left="567"/>
        <w:rPr>
          <w:rFonts w:ascii="Verdana" w:hAnsi="Verdana" w:cs="Arial"/>
          <w:sz w:val="18"/>
          <w:szCs w:val="18"/>
        </w:rPr>
      </w:pPr>
    </w:p>
    <w:p w14:paraId="5EE096A1" w14:textId="77777777" w:rsidR="00914837" w:rsidRDefault="00914837" w:rsidP="00507534">
      <w:pPr>
        <w:tabs>
          <w:tab w:val="num" w:pos="567"/>
        </w:tabs>
        <w:ind w:left="567"/>
        <w:rPr>
          <w:rFonts w:ascii="Verdana" w:hAnsi="Verdana" w:cs="Arial"/>
          <w:sz w:val="18"/>
          <w:szCs w:val="18"/>
        </w:rPr>
      </w:pPr>
    </w:p>
    <w:p w14:paraId="27319188" w14:textId="77777777" w:rsidR="00221E8D" w:rsidRPr="00074036" w:rsidRDefault="00221E8D" w:rsidP="00507534">
      <w:pPr>
        <w:tabs>
          <w:tab w:val="num" w:pos="567"/>
        </w:tabs>
        <w:ind w:left="567"/>
        <w:rPr>
          <w:rFonts w:ascii="Verdana" w:hAnsi="Verdana" w:cs="Arial"/>
          <w:sz w:val="18"/>
          <w:szCs w:val="18"/>
        </w:rPr>
      </w:pPr>
    </w:p>
    <w:p w14:paraId="093808C9" w14:textId="0F70F132" w:rsidR="00507534" w:rsidRPr="00E63EF9" w:rsidRDefault="00507534" w:rsidP="00507534">
      <w:pPr>
        <w:pStyle w:val="Prrafodelista"/>
        <w:numPr>
          <w:ilvl w:val="0"/>
          <w:numId w:val="3"/>
        </w:numPr>
        <w:ind w:left="426" w:hanging="426"/>
        <w:jc w:val="both"/>
        <w:rPr>
          <w:rFonts w:ascii="Verdana" w:hAnsi="Verdana"/>
          <w:b/>
          <w:i/>
          <w:sz w:val="18"/>
          <w:szCs w:val="18"/>
        </w:rPr>
      </w:pPr>
      <w:r w:rsidRPr="00C94491">
        <w:rPr>
          <w:rFonts w:ascii="Verdana" w:hAnsi="Verdana"/>
          <w:b/>
          <w:bCs/>
          <w:color w:val="000000"/>
          <w:kern w:val="28"/>
          <w:sz w:val="18"/>
          <w:szCs w:val="18"/>
          <w:lang w:val="es-BO"/>
        </w:rPr>
        <w:t xml:space="preserve">GARANTÍA DE </w:t>
      </w:r>
      <w:r>
        <w:rPr>
          <w:rFonts w:ascii="Verdana" w:hAnsi="Verdana"/>
          <w:b/>
          <w:bCs/>
          <w:color w:val="000000"/>
          <w:kern w:val="28"/>
          <w:sz w:val="18"/>
          <w:szCs w:val="18"/>
          <w:lang w:val="es-BO"/>
        </w:rPr>
        <w:t xml:space="preserve">CORRECTA INVERSIÓN DE ANTICIPO </w:t>
      </w:r>
    </w:p>
    <w:p w14:paraId="518BE017" w14:textId="77777777" w:rsidR="00C60B36" w:rsidRDefault="00C60B36" w:rsidP="00C60B36">
      <w:pPr>
        <w:ind w:left="567"/>
        <w:jc w:val="both"/>
        <w:rPr>
          <w:rFonts w:ascii="Verdana" w:hAnsi="Verdana"/>
          <w:snapToGrid w:val="0"/>
          <w:sz w:val="18"/>
          <w:szCs w:val="18"/>
        </w:rPr>
      </w:pPr>
    </w:p>
    <w:p w14:paraId="0DAE41CB" w14:textId="77777777" w:rsidR="00C60B36" w:rsidRPr="00C60B36" w:rsidRDefault="00C60B36" w:rsidP="00C60B36">
      <w:pPr>
        <w:ind w:left="567"/>
        <w:jc w:val="both"/>
        <w:rPr>
          <w:rFonts w:ascii="Verdana" w:hAnsi="Verdana"/>
          <w:snapToGrid w:val="0"/>
          <w:sz w:val="18"/>
          <w:szCs w:val="18"/>
        </w:rPr>
      </w:pPr>
      <w:r w:rsidRPr="00C60B36">
        <w:rPr>
          <w:rFonts w:ascii="Verdana" w:hAnsi="Verdana"/>
          <w:snapToGrid w:val="0"/>
          <w:sz w:val="18"/>
          <w:szCs w:val="18"/>
        </w:rPr>
        <w:t>Tiene por objeto garantizar la devolución del monto entregado al proponente por concepto de anticipo inicial.</w:t>
      </w:r>
    </w:p>
    <w:p w14:paraId="610C6A36" w14:textId="77777777" w:rsidR="00AF1871" w:rsidRDefault="00AF1871" w:rsidP="00AF1871">
      <w:pPr>
        <w:spacing w:after="13" w:line="276" w:lineRule="auto"/>
        <w:ind w:firstLine="567"/>
        <w:contextualSpacing/>
        <w:jc w:val="both"/>
        <w:rPr>
          <w:rFonts w:ascii="Verdana" w:hAnsi="Verdana"/>
          <w:snapToGrid w:val="0"/>
          <w:sz w:val="18"/>
          <w:szCs w:val="18"/>
        </w:rPr>
      </w:pPr>
    </w:p>
    <w:p w14:paraId="3ACE7A49" w14:textId="77777777" w:rsidR="00AF1871" w:rsidRPr="00AF1871" w:rsidRDefault="00AF1871" w:rsidP="00AF1871">
      <w:pPr>
        <w:spacing w:after="13" w:line="276" w:lineRule="auto"/>
        <w:ind w:left="567"/>
        <w:contextualSpacing/>
        <w:jc w:val="both"/>
        <w:rPr>
          <w:rFonts w:ascii="Verdana" w:hAnsi="Verdana"/>
          <w:snapToGrid w:val="0"/>
          <w:sz w:val="18"/>
          <w:szCs w:val="18"/>
        </w:rPr>
      </w:pPr>
      <w:r w:rsidRPr="00AF1871">
        <w:rPr>
          <w:rFonts w:ascii="Verdana" w:hAnsi="Verdana"/>
          <w:snapToGrid w:val="0"/>
          <w:sz w:val="18"/>
          <w:szCs w:val="18"/>
        </w:rPr>
        <w:t>En caso de que el PROVEEDOR requiera un pago inicial equivalente al 20% del monto total a ser pagado, deberá presentar en original:</w:t>
      </w:r>
    </w:p>
    <w:p w14:paraId="1E360BCD" w14:textId="77777777" w:rsidR="00AF1871" w:rsidRPr="00AF1871" w:rsidRDefault="00AF1871" w:rsidP="00DB1532">
      <w:pPr>
        <w:pStyle w:val="Prrafodelista"/>
        <w:numPr>
          <w:ilvl w:val="0"/>
          <w:numId w:val="25"/>
        </w:numPr>
        <w:spacing w:after="13" w:line="276" w:lineRule="auto"/>
        <w:contextualSpacing/>
        <w:jc w:val="both"/>
        <w:rPr>
          <w:rFonts w:ascii="Verdana" w:hAnsi="Verdana"/>
          <w:snapToGrid w:val="0"/>
          <w:sz w:val="18"/>
          <w:szCs w:val="18"/>
        </w:rPr>
      </w:pPr>
      <w:r w:rsidRPr="00AF1871">
        <w:rPr>
          <w:rFonts w:ascii="Verdana" w:hAnsi="Verdana"/>
          <w:snapToGrid w:val="0"/>
          <w:sz w:val="18"/>
          <w:szCs w:val="18"/>
        </w:rPr>
        <w:t xml:space="preserve">Una Carta de Crédito Stand </w:t>
      </w:r>
      <w:proofErr w:type="spellStart"/>
      <w:r w:rsidRPr="00AF1871">
        <w:rPr>
          <w:rFonts w:ascii="Verdana" w:hAnsi="Verdana"/>
          <w:snapToGrid w:val="0"/>
          <w:sz w:val="18"/>
          <w:szCs w:val="18"/>
        </w:rPr>
        <w:t>By</w:t>
      </w:r>
      <w:proofErr w:type="spellEnd"/>
      <w:r w:rsidRPr="00AF1871">
        <w:rPr>
          <w:rFonts w:ascii="Verdana" w:hAnsi="Verdana"/>
          <w:snapToGrid w:val="0"/>
          <w:sz w:val="18"/>
          <w:szCs w:val="18"/>
        </w:rPr>
        <w:t xml:space="preserve"> (SBLC) por concepto de Correcta inversión del anticipo por un importe equivalente al 100% del monto total del anticipo, en dólares estadounidenses, a la orden de Yacimientos Petrolíferos Fiscales Bolivianos por un Banco Internacional de reconocido prestigio y notificada por un Banco local establecido en el Estado Plurinacional de Bolivia con similar nivel de categoría, con una vigencia de 300 días calendario a partir de la fecha de su emisión; misma que deberá ser de carácter irrevocable, renovable y de Ejecución Inmediata a primer requerimiento de YPFB,</w:t>
      </w:r>
    </w:p>
    <w:p w14:paraId="1A6F83AD" w14:textId="77777777" w:rsidR="00AF1871" w:rsidRDefault="00AF1871" w:rsidP="00DB1532">
      <w:pPr>
        <w:pStyle w:val="Prrafodelista"/>
        <w:numPr>
          <w:ilvl w:val="0"/>
          <w:numId w:val="25"/>
        </w:numPr>
        <w:spacing w:after="13" w:line="276" w:lineRule="auto"/>
        <w:contextualSpacing/>
        <w:jc w:val="both"/>
        <w:rPr>
          <w:rFonts w:ascii="Verdana" w:hAnsi="Verdana"/>
          <w:snapToGrid w:val="0"/>
          <w:sz w:val="18"/>
          <w:szCs w:val="18"/>
        </w:rPr>
      </w:pPr>
      <w:r w:rsidRPr="00AF1871">
        <w:rPr>
          <w:rFonts w:ascii="Verdana" w:hAnsi="Verdana"/>
          <w:snapToGrid w:val="0"/>
          <w:sz w:val="18"/>
          <w:szCs w:val="18"/>
        </w:rPr>
        <w:t xml:space="preserve">o alternativamente podrá presentar Una Carta de Crédito Stand </w:t>
      </w:r>
      <w:proofErr w:type="spellStart"/>
      <w:r w:rsidRPr="00AF1871">
        <w:rPr>
          <w:rFonts w:ascii="Verdana" w:hAnsi="Verdana"/>
          <w:snapToGrid w:val="0"/>
          <w:sz w:val="18"/>
          <w:szCs w:val="18"/>
        </w:rPr>
        <w:t>By</w:t>
      </w:r>
      <w:proofErr w:type="spellEnd"/>
      <w:r w:rsidRPr="00AF1871">
        <w:rPr>
          <w:rFonts w:ascii="Verdana" w:hAnsi="Verdana"/>
          <w:snapToGrid w:val="0"/>
          <w:sz w:val="18"/>
          <w:szCs w:val="18"/>
        </w:rPr>
        <w:t xml:space="preserve"> (SBLC) contra-garantizada con una boleta de garantía de banco local con mismas características que la anterior.</w:t>
      </w:r>
    </w:p>
    <w:p w14:paraId="4027D917" w14:textId="77777777" w:rsidR="00C60B36" w:rsidRPr="00C60B36" w:rsidRDefault="00C60B36" w:rsidP="00C60B36">
      <w:pPr>
        <w:ind w:left="567"/>
        <w:jc w:val="both"/>
        <w:rPr>
          <w:rFonts w:ascii="Verdana" w:hAnsi="Verdana"/>
          <w:snapToGrid w:val="0"/>
          <w:sz w:val="18"/>
          <w:szCs w:val="18"/>
        </w:rPr>
      </w:pPr>
    </w:p>
    <w:p w14:paraId="670E33D3" w14:textId="77777777" w:rsidR="00507534" w:rsidRPr="002F5399" w:rsidRDefault="00507534" w:rsidP="00507534">
      <w:pPr>
        <w:pStyle w:val="Prrafodelista"/>
        <w:numPr>
          <w:ilvl w:val="0"/>
          <w:numId w:val="3"/>
        </w:numPr>
        <w:ind w:left="426" w:hanging="426"/>
        <w:jc w:val="both"/>
        <w:rPr>
          <w:rFonts w:ascii="Verdana" w:hAnsi="Verdana"/>
          <w:b/>
          <w:bCs/>
          <w:color w:val="000000"/>
          <w:kern w:val="28"/>
          <w:sz w:val="18"/>
          <w:szCs w:val="18"/>
          <w:lang w:val="es-BO"/>
        </w:rPr>
      </w:pPr>
      <w:r w:rsidRPr="002F5399">
        <w:rPr>
          <w:rFonts w:ascii="Verdana" w:hAnsi="Verdana"/>
          <w:b/>
          <w:bCs/>
          <w:color w:val="000000"/>
          <w:kern w:val="28"/>
          <w:sz w:val="18"/>
          <w:szCs w:val="18"/>
          <w:lang w:val="es-BO"/>
        </w:rPr>
        <w:t xml:space="preserve"> OTROS TIPOS DE GARANTÍA</w:t>
      </w:r>
    </w:p>
    <w:p w14:paraId="26E7185F" w14:textId="77777777" w:rsidR="00507534" w:rsidRDefault="00507534" w:rsidP="00507534">
      <w:pPr>
        <w:pStyle w:val="Ttulo5"/>
        <w:widowControl/>
        <w:numPr>
          <w:ilvl w:val="0"/>
          <w:numId w:val="0"/>
        </w:numPr>
        <w:tabs>
          <w:tab w:val="num" w:pos="1134"/>
        </w:tabs>
        <w:spacing w:before="0" w:after="0"/>
        <w:ind w:left="426"/>
        <w:jc w:val="both"/>
        <w:rPr>
          <w:rFonts w:ascii="Verdana" w:hAnsi="Verdana"/>
          <w:b w:val="0"/>
          <w:sz w:val="18"/>
          <w:szCs w:val="18"/>
        </w:rPr>
      </w:pPr>
    </w:p>
    <w:p w14:paraId="0A9EAB83" w14:textId="77777777" w:rsidR="00507534" w:rsidRPr="002F5399" w:rsidRDefault="00507534" w:rsidP="00507534">
      <w:pPr>
        <w:pStyle w:val="Ttulo5"/>
        <w:widowControl/>
        <w:numPr>
          <w:ilvl w:val="0"/>
          <w:numId w:val="0"/>
        </w:numPr>
        <w:tabs>
          <w:tab w:val="num" w:pos="1134"/>
        </w:tabs>
        <w:spacing w:before="0" w:after="0"/>
        <w:ind w:left="426"/>
        <w:jc w:val="both"/>
        <w:rPr>
          <w:rFonts w:ascii="Verdana" w:hAnsi="Verdana"/>
          <w:b w:val="0"/>
          <w:sz w:val="18"/>
          <w:szCs w:val="18"/>
        </w:rPr>
      </w:pPr>
      <w:r w:rsidRPr="002F5399">
        <w:rPr>
          <w:rFonts w:ascii="Verdana" w:hAnsi="Verdana"/>
          <w:b w:val="0"/>
          <w:sz w:val="18"/>
          <w:szCs w:val="18"/>
        </w:rPr>
        <w:t xml:space="preserve">Otras garantías que </w:t>
      </w:r>
      <w:r>
        <w:rPr>
          <w:rFonts w:ascii="Verdana" w:hAnsi="Verdana"/>
          <w:b w:val="0"/>
          <w:sz w:val="18"/>
          <w:szCs w:val="18"/>
        </w:rPr>
        <w:t>la unidad solicitante considere</w:t>
      </w:r>
      <w:r w:rsidRPr="002F5399">
        <w:rPr>
          <w:rFonts w:ascii="Verdana" w:hAnsi="Verdana"/>
          <w:b w:val="0"/>
          <w:sz w:val="18"/>
          <w:szCs w:val="18"/>
        </w:rPr>
        <w:t xml:space="preserve"> pertinentes para asegurar el resultado del proceso y cumplimiento del objeto del contrato</w:t>
      </w:r>
      <w:r>
        <w:rPr>
          <w:rFonts w:ascii="Verdana" w:hAnsi="Verdana"/>
          <w:b w:val="0"/>
          <w:sz w:val="18"/>
          <w:szCs w:val="18"/>
        </w:rPr>
        <w:t xml:space="preserve"> que se encuentren descritas en las especificaciones técnicas y/o términos de referencia, cuando corresponda.</w:t>
      </w:r>
    </w:p>
    <w:p w14:paraId="04268082" w14:textId="77777777" w:rsidR="00507534" w:rsidRPr="002F5399" w:rsidRDefault="00507534" w:rsidP="00507534">
      <w:pPr>
        <w:pStyle w:val="Ttulo5"/>
        <w:widowControl/>
        <w:numPr>
          <w:ilvl w:val="0"/>
          <w:numId w:val="0"/>
        </w:numPr>
        <w:tabs>
          <w:tab w:val="num" w:pos="1134"/>
        </w:tabs>
        <w:spacing w:before="0" w:after="0"/>
        <w:ind w:left="426"/>
        <w:jc w:val="both"/>
        <w:rPr>
          <w:rFonts w:ascii="Verdana" w:hAnsi="Verdana"/>
          <w:b w:val="0"/>
          <w:sz w:val="18"/>
          <w:szCs w:val="18"/>
        </w:rPr>
      </w:pPr>
    </w:p>
    <w:p w14:paraId="541CAC61" w14:textId="77777777" w:rsidR="00507534" w:rsidRDefault="00507534" w:rsidP="00507534">
      <w:pPr>
        <w:ind w:left="567"/>
        <w:jc w:val="center"/>
        <w:rPr>
          <w:rFonts w:ascii="Verdana" w:hAnsi="Verdana" w:cs="Arial"/>
          <w:b/>
          <w:color w:val="000000"/>
          <w:sz w:val="18"/>
          <w:szCs w:val="18"/>
        </w:rPr>
      </w:pPr>
    </w:p>
    <w:p w14:paraId="53C00D6A" w14:textId="77777777" w:rsidR="00C60B36" w:rsidRDefault="00C60B36" w:rsidP="00507534">
      <w:pPr>
        <w:ind w:left="567"/>
        <w:jc w:val="center"/>
        <w:rPr>
          <w:rFonts w:ascii="Verdana" w:hAnsi="Verdana" w:cs="Arial"/>
          <w:b/>
          <w:color w:val="000000"/>
          <w:sz w:val="18"/>
          <w:szCs w:val="18"/>
        </w:rPr>
      </w:pPr>
    </w:p>
    <w:p w14:paraId="6B0DE512" w14:textId="77777777" w:rsidR="00507534" w:rsidRPr="0060067E" w:rsidRDefault="00507534" w:rsidP="00507534">
      <w:pPr>
        <w:ind w:left="567"/>
        <w:jc w:val="center"/>
        <w:rPr>
          <w:rFonts w:ascii="Verdana" w:hAnsi="Verdana" w:cs="Arial"/>
          <w:b/>
          <w:color w:val="000000"/>
          <w:sz w:val="18"/>
          <w:szCs w:val="18"/>
        </w:rPr>
      </w:pPr>
      <w:r w:rsidRPr="0060067E">
        <w:rPr>
          <w:rFonts w:ascii="Verdana" w:hAnsi="Verdana" w:cs="Arial"/>
          <w:b/>
          <w:color w:val="000000"/>
          <w:sz w:val="18"/>
          <w:szCs w:val="18"/>
        </w:rPr>
        <w:t>SECCIÓN I</w:t>
      </w:r>
      <w:r>
        <w:rPr>
          <w:rFonts w:ascii="Verdana" w:hAnsi="Verdana" w:cs="Arial"/>
          <w:b/>
          <w:color w:val="000000"/>
          <w:sz w:val="18"/>
          <w:szCs w:val="18"/>
        </w:rPr>
        <w:t>I</w:t>
      </w:r>
      <w:r w:rsidRPr="0060067E">
        <w:rPr>
          <w:rFonts w:ascii="Verdana" w:hAnsi="Verdana" w:cs="Arial"/>
          <w:b/>
          <w:color w:val="000000"/>
          <w:sz w:val="18"/>
          <w:szCs w:val="18"/>
        </w:rPr>
        <w:t>I</w:t>
      </w:r>
    </w:p>
    <w:p w14:paraId="0F19C998" w14:textId="77777777" w:rsidR="00507534" w:rsidRPr="0060067E" w:rsidRDefault="00507534" w:rsidP="00507534">
      <w:pPr>
        <w:ind w:left="567"/>
        <w:jc w:val="center"/>
        <w:rPr>
          <w:rFonts w:ascii="Verdana" w:hAnsi="Verdana" w:cs="Arial"/>
          <w:color w:val="000000"/>
          <w:sz w:val="18"/>
          <w:szCs w:val="18"/>
        </w:rPr>
      </w:pPr>
      <w:r>
        <w:rPr>
          <w:rFonts w:ascii="Verdana" w:hAnsi="Verdana" w:cs="Arial"/>
          <w:b/>
          <w:color w:val="000000"/>
          <w:sz w:val="18"/>
          <w:szCs w:val="18"/>
        </w:rPr>
        <w:t>ACTIVIDADES PREVIAS A LA PRESENTACIÓN DE PROPUESTAS</w:t>
      </w:r>
    </w:p>
    <w:p w14:paraId="6B578EFA" w14:textId="77777777" w:rsidR="00507534" w:rsidRDefault="00507534" w:rsidP="00507534">
      <w:pPr>
        <w:jc w:val="both"/>
        <w:rPr>
          <w:rFonts w:ascii="Verdana" w:hAnsi="Verdana" w:cs="Calibri"/>
          <w:sz w:val="18"/>
          <w:szCs w:val="18"/>
        </w:rPr>
      </w:pPr>
    </w:p>
    <w:p w14:paraId="191506F5" w14:textId="04107D9B" w:rsidR="00507534" w:rsidRPr="00E63EF9" w:rsidRDefault="00507534" w:rsidP="00507534">
      <w:pPr>
        <w:pStyle w:val="Prrafodelista"/>
        <w:numPr>
          <w:ilvl w:val="0"/>
          <w:numId w:val="3"/>
        </w:numPr>
        <w:ind w:left="426" w:hanging="426"/>
        <w:jc w:val="both"/>
        <w:rPr>
          <w:rFonts w:ascii="Verdana" w:hAnsi="Verdana"/>
          <w:b/>
          <w:i/>
          <w:sz w:val="18"/>
          <w:szCs w:val="18"/>
        </w:rPr>
      </w:pPr>
      <w:r>
        <w:rPr>
          <w:rFonts w:ascii="Verdana" w:hAnsi="Verdana" w:cs="Calibri"/>
          <w:b/>
          <w:sz w:val="18"/>
          <w:szCs w:val="18"/>
        </w:rPr>
        <w:t>I</w:t>
      </w:r>
      <w:r w:rsidRPr="007360D7">
        <w:rPr>
          <w:rFonts w:ascii="Verdana" w:hAnsi="Verdana" w:cs="Calibri"/>
          <w:b/>
          <w:sz w:val="18"/>
          <w:szCs w:val="18"/>
        </w:rPr>
        <w:t>NSPECCIÓN PREVIA</w:t>
      </w:r>
      <w:r>
        <w:rPr>
          <w:rFonts w:ascii="Verdana" w:hAnsi="Verdana" w:cs="Calibri"/>
          <w:b/>
          <w:sz w:val="18"/>
          <w:szCs w:val="18"/>
        </w:rPr>
        <w:t xml:space="preserve">  </w:t>
      </w:r>
      <w:r w:rsidRPr="00E63EF9">
        <w:rPr>
          <w:rFonts w:ascii="Calibri" w:hAnsi="Calibri" w:cs="Calibri"/>
          <w:b/>
          <w:i/>
          <w:highlight w:val="yellow"/>
        </w:rPr>
        <w:t>NO APLICA</w:t>
      </w:r>
      <w:r w:rsidRPr="00E63EF9">
        <w:rPr>
          <w:rFonts w:ascii="Verdana" w:hAnsi="Verdana"/>
          <w:b/>
          <w:i/>
          <w:sz w:val="18"/>
          <w:szCs w:val="18"/>
        </w:rPr>
        <w:t xml:space="preserve"> </w:t>
      </w:r>
    </w:p>
    <w:p w14:paraId="56B89B7A" w14:textId="77777777" w:rsidR="00507534" w:rsidRDefault="00507534" w:rsidP="00507534">
      <w:pPr>
        <w:jc w:val="both"/>
        <w:rPr>
          <w:rFonts w:ascii="Verdana" w:hAnsi="Verdana" w:cs="Calibri"/>
          <w:sz w:val="18"/>
          <w:szCs w:val="18"/>
        </w:rPr>
      </w:pPr>
    </w:p>
    <w:p w14:paraId="03317330" w14:textId="135D27F3" w:rsidR="00507534" w:rsidRDefault="00507534" w:rsidP="00507534">
      <w:pPr>
        <w:pStyle w:val="Prrafodelista"/>
        <w:numPr>
          <w:ilvl w:val="0"/>
          <w:numId w:val="3"/>
        </w:numPr>
        <w:ind w:left="426" w:hanging="426"/>
        <w:jc w:val="both"/>
        <w:rPr>
          <w:rFonts w:ascii="Verdana" w:hAnsi="Verdana"/>
          <w:b/>
          <w:i/>
          <w:sz w:val="18"/>
          <w:szCs w:val="18"/>
        </w:rPr>
      </w:pPr>
      <w:r>
        <w:rPr>
          <w:rFonts w:ascii="Verdana" w:hAnsi="Verdana" w:cs="Calibri"/>
          <w:b/>
          <w:sz w:val="18"/>
          <w:szCs w:val="18"/>
        </w:rPr>
        <w:t xml:space="preserve">CONSULTAS ESCRITAS AL </w:t>
      </w:r>
      <w:r w:rsidRPr="00701E28">
        <w:rPr>
          <w:rFonts w:ascii="Verdana" w:hAnsi="Verdana" w:cs="Calibri"/>
          <w:b/>
          <w:sz w:val="18"/>
          <w:szCs w:val="18"/>
        </w:rPr>
        <w:t>DBC</w:t>
      </w:r>
      <w:r>
        <w:rPr>
          <w:rFonts w:ascii="Verdana" w:hAnsi="Verdana" w:cs="Calibri"/>
          <w:b/>
          <w:sz w:val="18"/>
          <w:szCs w:val="18"/>
        </w:rPr>
        <w:t xml:space="preserve"> </w:t>
      </w:r>
    </w:p>
    <w:p w14:paraId="41E2487A" w14:textId="77777777" w:rsidR="00C60B36" w:rsidRDefault="00C60B36" w:rsidP="00C60B36">
      <w:pPr>
        <w:ind w:left="426"/>
        <w:jc w:val="both"/>
        <w:rPr>
          <w:rFonts w:ascii="Verdana" w:hAnsi="Verdana" w:cs="Calibri"/>
          <w:sz w:val="18"/>
          <w:szCs w:val="18"/>
        </w:rPr>
      </w:pPr>
    </w:p>
    <w:p w14:paraId="75E153FE" w14:textId="20FC2240" w:rsidR="00C60B36" w:rsidRPr="00C60B36" w:rsidRDefault="00C60B36" w:rsidP="00C60B36">
      <w:pPr>
        <w:ind w:left="426"/>
        <w:jc w:val="both"/>
        <w:rPr>
          <w:rFonts w:ascii="Verdana" w:hAnsi="Verdana" w:cs="Calibri"/>
          <w:sz w:val="18"/>
          <w:szCs w:val="18"/>
        </w:rPr>
      </w:pPr>
      <w:r w:rsidRPr="00C60B36">
        <w:rPr>
          <w:rFonts w:ascii="Verdana" w:hAnsi="Verdana" w:cs="Calibri"/>
          <w:sz w:val="18"/>
          <w:szCs w:val="18"/>
        </w:rPr>
        <w:t>Los potenciales proponentes podrán formular consultas a través del siguient</w:t>
      </w:r>
      <w:r w:rsidR="00AF1871">
        <w:rPr>
          <w:rFonts w:ascii="Verdana" w:hAnsi="Verdana" w:cs="Calibri"/>
          <w:sz w:val="18"/>
          <w:szCs w:val="18"/>
        </w:rPr>
        <w:t>e correo electrónico</w:t>
      </w:r>
      <w:r w:rsidRPr="00C60B36">
        <w:rPr>
          <w:rFonts w:ascii="Verdana" w:hAnsi="Verdana" w:cs="Calibri"/>
          <w:sz w:val="18"/>
          <w:szCs w:val="18"/>
        </w:rPr>
        <w:t xml:space="preserve"> habilitados: </w:t>
      </w:r>
      <w:r w:rsidRPr="00C60B36">
        <w:rPr>
          <w:rStyle w:val="Hipervnculo"/>
          <w:rFonts w:ascii="Verdana" w:hAnsi="Verdana" w:cs="Calibri"/>
          <w:sz w:val="18"/>
          <w:szCs w:val="18"/>
        </w:rPr>
        <w:t>cheras@ypfb.gob.bo</w:t>
      </w:r>
      <w:r>
        <w:t xml:space="preserve"> </w:t>
      </w:r>
      <w:r w:rsidRPr="00C60B36">
        <w:rPr>
          <w:rFonts w:ascii="Verdana" w:hAnsi="Verdana" w:cs="Calibri"/>
          <w:sz w:val="18"/>
          <w:szCs w:val="18"/>
        </w:rPr>
        <w:t>hasta la fecha y hora señalada en el cronograma de plazos del presente Documento Base de Contratación (DBC), en concordancia con el huso horario del Estado Plurinacional de Bolivia.</w:t>
      </w:r>
    </w:p>
    <w:p w14:paraId="1B1CA014" w14:textId="77777777" w:rsidR="00507534" w:rsidRPr="00E63EF9" w:rsidRDefault="00507534" w:rsidP="00507534">
      <w:pPr>
        <w:jc w:val="both"/>
        <w:rPr>
          <w:rFonts w:ascii="Verdana" w:hAnsi="Verdana"/>
          <w:b/>
          <w:i/>
          <w:sz w:val="18"/>
          <w:szCs w:val="18"/>
        </w:rPr>
      </w:pPr>
    </w:p>
    <w:p w14:paraId="3435D61E" w14:textId="7057F3DB" w:rsidR="00507534" w:rsidRPr="00C60B36" w:rsidRDefault="00507534" w:rsidP="00507534">
      <w:pPr>
        <w:pStyle w:val="Prrafodelista"/>
        <w:numPr>
          <w:ilvl w:val="0"/>
          <w:numId w:val="3"/>
        </w:numPr>
        <w:ind w:left="426" w:hanging="426"/>
        <w:jc w:val="both"/>
        <w:rPr>
          <w:rFonts w:ascii="Verdana" w:hAnsi="Verdana"/>
          <w:b/>
          <w:i/>
          <w:sz w:val="18"/>
          <w:szCs w:val="18"/>
        </w:rPr>
      </w:pPr>
      <w:r w:rsidRPr="00701E28">
        <w:rPr>
          <w:rFonts w:ascii="Verdana" w:hAnsi="Verdana" w:cs="Calibri"/>
          <w:b/>
          <w:sz w:val="18"/>
          <w:szCs w:val="18"/>
        </w:rPr>
        <w:t xml:space="preserve">REUNIÓN DE ACLARACIÓN </w:t>
      </w:r>
      <w:r>
        <w:rPr>
          <w:rFonts w:ascii="Verdana" w:hAnsi="Verdana" w:cs="Calibri"/>
          <w:b/>
          <w:sz w:val="18"/>
          <w:szCs w:val="18"/>
        </w:rPr>
        <w:t xml:space="preserve"> </w:t>
      </w:r>
    </w:p>
    <w:p w14:paraId="1A19F90E" w14:textId="77777777" w:rsidR="00C60B36" w:rsidRDefault="00C60B36" w:rsidP="00C60B36">
      <w:pPr>
        <w:pStyle w:val="Prrafodelista"/>
        <w:ind w:left="426"/>
        <w:jc w:val="both"/>
        <w:rPr>
          <w:rFonts w:ascii="Verdana" w:hAnsi="Verdana" w:cs="Calibri"/>
          <w:b/>
          <w:sz w:val="18"/>
          <w:szCs w:val="18"/>
        </w:rPr>
      </w:pPr>
    </w:p>
    <w:p w14:paraId="16E9A19F" w14:textId="77777777" w:rsidR="00C60B36" w:rsidRPr="00867335" w:rsidRDefault="00C60B36" w:rsidP="00C60B36">
      <w:pPr>
        <w:ind w:left="426"/>
        <w:jc w:val="both"/>
        <w:rPr>
          <w:rFonts w:ascii="Verdana" w:hAnsi="Verdana" w:cs="Calibri"/>
          <w:sz w:val="18"/>
          <w:szCs w:val="18"/>
        </w:rPr>
      </w:pPr>
      <w:r w:rsidRPr="00867335">
        <w:rPr>
          <w:rFonts w:ascii="Verdana" w:hAnsi="Verdana" w:cs="Calibri"/>
          <w:sz w:val="18"/>
          <w:szCs w:val="18"/>
        </w:rPr>
        <w:t xml:space="preserve">Se realizará una </w:t>
      </w:r>
      <w:r>
        <w:rPr>
          <w:rFonts w:ascii="Verdana" w:hAnsi="Verdana" w:cs="Calibri"/>
          <w:sz w:val="18"/>
          <w:szCs w:val="18"/>
        </w:rPr>
        <w:t>r</w:t>
      </w:r>
      <w:r w:rsidRPr="00867335">
        <w:rPr>
          <w:rFonts w:ascii="Verdana" w:hAnsi="Verdana" w:cs="Calibri"/>
          <w:sz w:val="18"/>
          <w:szCs w:val="18"/>
        </w:rPr>
        <w:t xml:space="preserve">eunión de </w:t>
      </w:r>
      <w:r>
        <w:rPr>
          <w:rFonts w:ascii="Verdana" w:hAnsi="Verdana" w:cs="Calibri"/>
          <w:sz w:val="18"/>
          <w:szCs w:val="18"/>
        </w:rPr>
        <w:t>a</w:t>
      </w:r>
      <w:r w:rsidRPr="00867335">
        <w:rPr>
          <w:rFonts w:ascii="Verdana" w:hAnsi="Verdana" w:cs="Calibri"/>
          <w:sz w:val="18"/>
          <w:szCs w:val="18"/>
        </w:rPr>
        <w:t>claración, en la fecha, hora y lugar señalad</w:t>
      </w:r>
      <w:r>
        <w:rPr>
          <w:rFonts w:ascii="Verdana" w:hAnsi="Verdana" w:cs="Calibri"/>
          <w:sz w:val="18"/>
          <w:szCs w:val="18"/>
        </w:rPr>
        <w:t>os</w:t>
      </w:r>
      <w:r w:rsidRPr="00867335">
        <w:rPr>
          <w:rFonts w:ascii="Verdana" w:hAnsi="Verdana" w:cs="Calibri"/>
          <w:sz w:val="18"/>
          <w:szCs w:val="18"/>
        </w:rPr>
        <w:t xml:space="preserve"> </w:t>
      </w:r>
      <w:r>
        <w:rPr>
          <w:rFonts w:ascii="Verdana" w:hAnsi="Verdana" w:cs="Calibri"/>
          <w:sz w:val="18"/>
          <w:szCs w:val="18"/>
        </w:rPr>
        <w:t>en el cronograma de plazos del</w:t>
      </w:r>
      <w:r w:rsidRPr="00867335">
        <w:rPr>
          <w:rFonts w:ascii="Verdana" w:hAnsi="Verdana" w:cs="Calibri"/>
          <w:sz w:val="18"/>
          <w:szCs w:val="18"/>
        </w:rPr>
        <w:t xml:space="preserve">  presente D</w:t>
      </w:r>
      <w:r>
        <w:rPr>
          <w:rFonts w:ascii="Verdana" w:hAnsi="Verdana" w:cs="Calibri"/>
          <w:sz w:val="18"/>
          <w:szCs w:val="18"/>
        </w:rPr>
        <w:t xml:space="preserve">ocumento </w:t>
      </w:r>
      <w:r w:rsidRPr="00867335">
        <w:rPr>
          <w:rFonts w:ascii="Verdana" w:hAnsi="Verdana" w:cs="Calibri"/>
          <w:sz w:val="18"/>
          <w:szCs w:val="18"/>
        </w:rPr>
        <w:t>B</w:t>
      </w:r>
      <w:r>
        <w:rPr>
          <w:rFonts w:ascii="Verdana" w:hAnsi="Verdana" w:cs="Calibri"/>
          <w:sz w:val="18"/>
          <w:szCs w:val="18"/>
        </w:rPr>
        <w:t xml:space="preserve">ase de </w:t>
      </w:r>
      <w:r w:rsidRPr="00867335">
        <w:rPr>
          <w:rFonts w:ascii="Verdana" w:hAnsi="Verdana" w:cs="Calibri"/>
          <w:sz w:val="18"/>
          <w:szCs w:val="18"/>
        </w:rPr>
        <w:t>C</w:t>
      </w:r>
      <w:r>
        <w:rPr>
          <w:rFonts w:ascii="Verdana" w:hAnsi="Verdana" w:cs="Calibri"/>
          <w:sz w:val="18"/>
          <w:szCs w:val="18"/>
        </w:rPr>
        <w:t>ontratación</w:t>
      </w:r>
      <w:r w:rsidRPr="00867335">
        <w:rPr>
          <w:rFonts w:ascii="Verdana" w:hAnsi="Verdana" w:cs="Calibri"/>
          <w:sz w:val="18"/>
          <w:szCs w:val="18"/>
        </w:rPr>
        <w:t xml:space="preserve">, en la que los potenciales proponentes podrán expresar sus consultas sobre el </w:t>
      </w:r>
      <w:r>
        <w:rPr>
          <w:rFonts w:ascii="Verdana" w:hAnsi="Verdana" w:cs="Calibri"/>
          <w:sz w:val="18"/>
          <w:szCs w:val="18"/>
        </w:rPr>
        <w:t xml:space="preserve">contenido del DBC, las mismas serán atendidas </w:t>
      </w:r>
      <w:r w:rsidRPr="00867335">
        <w:rPr>
          <w:rFonts w:ascii="Verdana" w:hAnsi="Verdana" w:cs="Calibri"/>
          <w:sz w:val="18"/>
          <w:szCs w:val="18"/>
        </w:rPr>
        <w:t>en la Reunión de Aclaración.</w:t>
      </w:r>
    </w:p>
    <w:p w14:paraId="1BEA0EBB" w14:textId="77777777" w:rsidR="00C60B36" w:rsidRPr="00867335" w:rsidRDefault="00C60B36" w:rsidP="00C60B36">
      <w:pPr>
        <w:ind w:left="426" w:hanging="720"/>
        <w:jc w:val="both"/>
        <w:rPr>
          <w:rFonts w:ascii="Verdana" w:hAnsi="Verdana" w:cs="Calibri"/>
          <w:sz w:val="18"/>
          <w:szCs w:val="18"/>
        </w:rPr>
      </w:pPr>
    </w:p>
    <w:p w14:paraId="717454E4" w14:textId="7D43D7B9" w:rsidR="00C60B36" w:rsidRPr="00E63EF9" w:rsidRDefault="00C60B36" w:rsidP="00C60B36">
      <w:pPr>
        <w:pStyle w:val="Prrafodelista"/>
        <w:ind w:left="426"/>
        <w:jc w:val="both"/>
        <w:rPr>
          <w:rFonts w:ascii="Verdana" w:hAnsi="Verdana"/>
          <w:b/>
          <w:i/>
          <w:sz w:val="18"/>
          <w:szCs w:val="18"/>
        </w:rPr>
      </w:pPr>
      <w:r w:rsidRPr="00867335">
        <w:rPr>
          <w:rFonts w:ascii="Verdana" w:hAnsi="Verdana" w:cs="Calibri"/>
          <w:sz w:val="18"/>
          <w:szCs w:val="18"/>
        </w:rPr>
        <w:t xml:space="preserve">El Acta de la Reunión de Aclaración, será publicada en la página web de YPFB, </w:t>
      </w:r>
      <w:hyperlink r:id="rId14" w:history="1">
        <w:r w:rsidRPr="00867335">
          <w:rPr>
            <w:rStyle w:val="Hipervnculo"/>
            <w:rFonts w:ascii="Verdana" w:hAnsi="Verdana" w:cs="Calibri"/>
            <w:sz w:val="18"/>
            <w:szCs w:val="18"/>
          </w:rPr>
          <w:t>www.ypfb.gob.bo</w:t>
        </w:r>
      </w:hyperlink>
    </w:p>
    <w:p w14:paraId="106405E2" w14:textId="77777777" w:rsidR="00507534" w:rsidRPr="00666D9F" w:rsidRDefault="00507534" w:rsidP="00507534">
      <w:pPr>
        <w:jc w:val="both"/>
        <w:rPr>
          <w:rFonts w:ascii="Verdana" w:hAnsi="Verdana" w:cs="Calibri"/>
          <w:sz w:val="18"/>
          <w:szCs w:val="18"/>
        </w:rPr>
      </w:pPr>
      <w:r>
        <w:rPr>
          <w:rFonts w:ascii="Verdana" w:hAnsi="Verdana" w:cs="Calibri"/>
          <w:sz w:val="18"/>
          <w:szCs w:val="18"/>
        </w:rPr>
        <w:tab/>
      </w:r>
      <w:r w:rsidRPr="00666D9F">
        <w:rPr>
          <w:rFonts w:ascii="Verdana" w:hAnsi="Verdana" w:cs="Calibri"/>
          <w:sz w:val="18"/>
          <w:szCs w:val="18"/>
        </w:rPr>
        <w:tab/>
      </w:r>
    </w:p>
    <w:p w14:paraId="68425F6E" w14:textId="77777777" w:rsidR="00507534" w:rsidRPr="00666D9F" w:rsidRDefault="00507534" w:rsidP="00507534">
      <w:pPr>
        <w:pStyle w:val="Prrafodelista"/>
        <w:numPr>
          <w:ilvl w:val="0"/>
          <w:numId w:val="3"/>
        </w:numPr>
        <w:ind w:left="426" w:hanging="426"/>
        <w:jc w:val="both"/>
        <w:rPr>
          <w:rFonts w:ascii="Verdana" w:hAnsi="Verdana" w:cs="Calibri"/>
          <w:b/>
          <w:sz w:val="18"/>
          <w:szCs w:val="18"/>
        </w:rPr>
      </w:pPr>
      <w:r w:rsidRPr="00666D9F">
        <w:rPr>
          <w:rFonts w:ascii="Verdana" w:hAnsi="Verdana" w:cs="Calibri"/>
          <w:b/>
          <w:sz w:val="18"/>
          <w:szCs w:val="18"/>
        </w:rPr>
        <w:t>ENMIENDAS AL DOCUMENTO BASE DE CONTRATACIÓN (DBC)</w:t>
      </w:r>
    </w:p>
    <w:p w14:paraId="5553DEDE" w14:textId="77777777" w:rsidR="00507534" w:rsidRPr="00666D9F" w:rsidRDefault="00507534" w:rsidP="00507534">
      <w:pPr>
        <w:pStyle w:val="Prrafodelista"/>
        <w:ind w:left="426"/>
        <w:jc w:val="both"/>
        <w:rPr>
          <w:rFonts w:ascii="Verdana" w:hAnsi="Verdana" w:cs="Calibri"/>
          <w:b/>
          <w:sz w:val="18"/>
          <w:szCs w:val="18"/>
        </w:rPr>
      </w:pPr>
    </w:p>
    <w:p w14:paraId="0D99D7AC" w14:textId="3F87CE5A" w:rsidR="00507534" w:rsidRPr="00666D9F" w:rsidRDefault="00507534" w:rsidP="00507534">
      <w:pPr>
        <w:pStyle w:val="Prrafodelista"/>
        <w:ind w:left="426"/>
        <w:jc w:val="both"/>
        <w:rPr>
          <w:rFonts w:ascii="Verdana" w:hAnsi="Verdana" w:cs="Calibri"/>
          <w:sz w:val="18"/>
          <w:szCs w:val="18"/>
        </w:rPr>
      </w:pPr>
      <w:r w:rsidRPr="00666D9F">
        <w:rPr>
          <w:rFonts w:ascii="Verdana" w:hAnsi="Verdana" w:cs="Calibri"/>
          <w:sz w:val="18"/>
          <w:szCs w:val="18"/>
        </w:rPr>
        <w:t xml:space="preserve">De acuerdo a los resultados de </w:t>
      </w:r>
      <w:r>
        <w:rPr>
          <w:rFonts w:ascii="Verdana" w:hAnsi="Verdana" w:cs="Calibri"/>
          <w:sz w:val="18"/>
          <w:szCs w:val="18"/>
        </w:rPr>
        <w:t xml:space="preserve">la reunión de aclaración o por </w:t>
      </w:r>
      <w:r w:rsidRPr="00666D9F">
        <w:rPr>
          <w:rFonts w:ascii="Verdana" w:hAnsi="Verdana" w:cs="Calibri"/>
          <w:sz w:val="18"/>
          <w:szCs w:val="18"/>
        </w:rPr>
        <w:t xml:space="preserve">iniciativa de YPFB, se podrá </w:t>
      </w:r>
      <w:r>
        <w:rPr>
          <w:rFonts w:ascii="Verdana" w:hAnsi="Verdana" w:cs="Calibri"/>
          <w:sz w:val="18"/>
          <w:szCs w:val="18"/>
        </w:rPr>
        <w:t xml:space="preserve">ajustar el </w:t>
      </w:r>
      <w:r w:rsidRPr="00666D9F">
        <w:rPr>
          <w:rFonts w:ascii="Verdana" w:hAnsi="Verdana" w:cs="Calibri"/>
          <w:sz w:val="18"/>
          <w:szCs w:val="18"/>
        </w:rPr>
        <w:t>D</w:t>
      </w:r>
      <w:r>
        <w:rPr>
          <w:rFonts w:ascii="Verdana" w:hAnsi="Verdana" w:cs="Calibri"/>
          <w:sz w:val="18"/>
          <w:szCs w:val="18"/>
        </w:rPr>
        <w:t xml:space="preserve">ocumento </w:t>
      </w:r>
      <w:r w:rsidRPr="00666D9F">
        <w:rPr>
          <w:rFonts w:ascii="Verdana" w:hAnsi="Verdana" w:cs="Calibri"/>
          <w:sz w:val="18"/>
          <w:szCs w:val="18"/>
        </w:rPr>
        <w:t>B</w:t>
      </w:r>
      <w:r>
        <w:rPr>
          <w:rFonts w:ascii="Verdana" w:hAnsi="Verdana" w:cs="Calibri"/>
          <w:sz w:val="18"/>
          <w:szCs w:val="18"/>
        </w:rPr>
        <w:t xml:space="preserve">ase de </w:t>
      </w:r>
      <w:r w:rsidRPr="00666D9F">
        <w:rPr>
          <w:rFonts w:ascii="Verdana" w:hAnsi="Verdana" w:cs="Calibri"/>
          <w:sz w:val="18"/>
          <w:szCs w:val="18"/>
        </w:rPr>
        <w:t>C</w:t>
      </w:r>
      <w:r>
        <w:rPr>
          <w:rFonts w:ascii="Verdana" w:hAnsi="Verdana" w:cs="Calibri"/>
          <w:sz w:val="18"/>
          <w:szCs w:val="18"/>
        </w:rPr>
        <w:t xml:space="preserve">ontratación con </w:t>
      </w:r>
      <w:r w:rsidRPr="00666D9F">
        <w:rPr>
          <w:rFonts w:ascii="Verdana" w:hAnsi="Verdana" w:cs="Calibri"/>
          <w:sz w:val="18"/>
          <w:szCs w:val="18"/>
        </w:rPr>
        <w:t>Enmienda</w:t>
      </w:r>
      <w:r>
        <w:rPr>
          <w:rFonts w:ascii="Verdana" w:hAnsi="Verdana" w:cs="Calibri"/>
          <w:sz w:val="18"/>
          <w:szCs w:val="18"/>
        </w:rPr>
        <w:t xml:space="preserve">(s), mediante nota expresa emitida por </w:t>
      </w:r>
      <w:r w:rsidR="00AF1871">
        <w:rPr>
          <w:rFonts w:ascii="Verdana" w:hAnsi="Verdana" w:cs="Calibri"/>
          <w:sz w:val="18"/>
          <w:szCs w:val="18"/>
        </w:rPr>
        <w:t>la</w:t>
      </w:r>
      <w:r>
        <w:rPr>
          <w:rFonts w:ascii="Verdana" w:hAnsi="Verdana" w:cs="Calibri"/>
          <w:sz w:val="18"/>
          <w:szCs w:val="18"/>
        </w:rPr>
        <w:t xml:space="preserve"> </w:t>
      </w:r>
      <w:r w:rsidR="00AF1871">
        <w:rPr>
          <w:rFonts w:ascii="Verdana" w:hAnsi="Verdana" w:cs="Calibri"/>
          <w:sz w:val="18"/>
          <w:szCs w:val="18"/>
        </w:rPr>
        <w:t>ARPC</w:t>
      </w:r>
      <w:r>
        <w:rPr>
          <w:rFonts w:ascii="Verdana" w:hAnsi="Verdana" w:cs="Calibri"/>
          <w:sz w:val="18"/>
          <w:szCs w:val="18"/>
        </w:rPr>
        <w:t xml:space="preserve">, las enmiendas </w:t>
      </w:r>
      <w:r w:rsidRPr="00666D9F">
        <w:rPr>
          <w:rFonts w:ascii="Verdana" w:hAnsi="Verdana" w:cs="Calibri"/>
          <w:sz w:val="18"/>
          <w:szCs w:val="18"/>
        </w:rPr>
        <w:t>será</w:t>
      </w:r>
      <w:r>
        <w:rPr>
          <w:rFonts w:ascii="Verdana" w:hAnsi="Verdana" w:cs="Calibri"/>
          <w:sz w:val="18"/>
          <w:szCs w:val="18"/>
        </w:rPr>
        <w:t>n</w:t>
      </w:r>
      <w:r w:rsidRPr="00666D9F">
        <w:rPr>
          <w:rFonts w:ascii="Verdana" w:hAnsi="Verdana" w:cs="Calibri"/>
          <w:sz w:val="18"/>
          <w:szCs w:val="18"/>
        </w:rPr>
        <w:t xml:space="preserve"> publicad</w:t>
      </w:r>
      <w:r>
        <w:rPr>
          <w:rFonts w:ascii="Verdana" w:hAnsi="Verdana" w:cs="Calibri"/>
          <w:sz w:val="18"/>
          <w:szCs w:val="18"/>
        </w:rPr>
        <w:t>as</w:t>
      </w:r>
      <w:r w:rsidRPr="00666D9F">
        <w:rPr>
          <w:rFonts w:ascii="Verdana" w:hAnsi="Verdana" w:cs="Calibri"/>
          <w:sz w:val="18"/>
          <w:szCs w:val="18"/>
        </w:rPr>
        <w:t xml:space="preserve"> en la página web de YPFB</w:t>
      </w:r>
      <w:r>
        <w:rPr>
          <w:rFonts w:ascii="Verdana" w:hAnsi="Verdana" w:cs="Calibri"/>
          <w:sz w:val="18"/>
          <w:szCs w:val="18"/>
        </w:rPr>
        <w:t xml:space="preserve">. </w:t>
      </w:r>
      <w:hyperlink r:id="rId15" w:history="1">
        <w:r w:rsidRPr="00867335">
          <w:rPr>
            <w:rStyle w:val="Hipervnculo"/>
            <w:rFonts w:ascii="Verdana" w:hAnsi="Verdana" w:cs="Calibri"/>
            <w:sz w:val="18"/>
            <w:szCs w:val="18"/>
          </w:rPr>
          <w:t>www.ypfb.gob.bo</w:t>
        </w:r>
      </w:hyperlink>
    </w:p>
    <w:p w14:paraId="61F39FF9" w14:textId="77777777" w:rsidR="00507534" w:rsidRDefault="00507534" w:rsidP="00507534">
      <w:pPr>
        <w:jc w:val="both"/>
        <w:rPr>
          <w:rFonts w:ascii="Verdana" w:hAnsi="Verdana" w:cs="Calibri"/>
          <w:sz w:val="18"/>
          <w:szCs w:val="18"/>
        </w:rPr>
      </w:pPr>
    </w:p>
    <w:p w14:paraId="33A8CBEC" w14:textId="77777777" w:rsidR="00221E8D" w:rsidRDefault="00221E8D" w:rsidP="00507534">
      <w:pPr>
        <w:jc w:val="both"/>
        <w:rPr>
          <w:rFonts w:ascii="Verdana" w:hAnsi="Verdana" w:cs="Calibri"/>
          <w:sz w:val="18"/>
          <w:szCs w:val="18"/>
        </w:rPr>
      </w:pPr>
    </w:p>
    <w:p w14:paraId="6DA3FB71" w14:textId="77777777" w:rsidR="00221E8D" w:rsidRDefault="00221E8D" w:rsidP="00507534">
      <w:pPr>
        <w:jc w:val="both"/>
        <w:rPr>
          <w:rFonts w:ascii="Verdana" w:hAnsi="Verdana" w:cs="Calibri"/>
          <w:sz w:val="18"/>
          <w:szCs w:val="18"/>
        </w:rPr>
      </w:pPr>
    </w:p>
    <w:p w14:paraId="46F20EAB" w14:textId="77777777" w:rsidR="00221E8D" w:rsidRPr="00666D9F" w:rsidRDefault="00221E8D" w:rsidP="00507534">
      <w:pPr>
        <w:jc w:val="both"/>
        <w:rPr>
          <w:rFonts w:ascii="Verdana" w:hAnsi="Verdana" w:cs="Calibri"/>
          <w:sz w:val="18"/>
          <w:szCs w:val="18"/>
        </w:rPr>
      </w:pPr>
    </w:p>
    <w:p w14:paraId="5A4D0007" w14:textId="77777777" w:rsidR="00507534" w:rsidRPr="00666D9F" w:rsidRDefault="00507534" w:rsidP="00507534">
      <w:pPr>
        <w:numPr>
          <w:ilvl w:val="0"/>
          <w:numId w:val="3"/>
        </w:numPr>
        <w:ind w:left="426" w:hanging="426"/>
        <w:jc w:val="both"/>
        <w:rPr>
          <w:rFonts w:ascii="Verdana" w:hAnsi="Verdana" w:cs="Calibri"/>
          <w:b/>
          <w:sz w:val="18"/>
          <w:szCs w:val="18"/>
        </w:rPr>
      </w:pPr>
      <w:r w:rsidRPr="00666D9F">
        <w:rPr>
          <w:rFonts w:ascii="Verdana" w:hAnsi="Verdana" w:cs="Calibri"/>
          <w:b/>
          <w:sz w:val="18"/>
          <w:szCs w:val="18"/>
        </w:rPr>
        <w:t>AMPLIACIÓN DE PLAZO PARA LA PRESENTACIÓN DE PROPUESTAS</w:t>
      </w:r>
    </w:p>
    <w:p w14:paraId="5706EDF3" w14:textId="77777777" w:rsidR="00507534" w:rsidRPr="00666D9F" w:rsidRDefault="00507534" w:rsidP="00507534">
      <w:pPr>
        <w:ind w:left="426"/>
        <w:jc w:val="both"/>
        <w:rPr>
          <w:rFonts w:ascii="Verdana" w:hAnsi="Verdana" w:cs="Calibri"/>
          <w:b/>
          <w:sz w:val="18"/>
          <w:szCs w:val="18"/>
        </w:rPr>
      </w:pPr>
    </w:p>
    <w:p w14:paraId="3FE36236" w14:textId="4F299042" w:rsidR="00507534" w:rsidRPr="007A7ED6" w:rsidRDefault="004F2CCF" w:rsidP="00507534">
      <w:pPr>
        <w:pStyle w:val="Prrafodelista"/>
        <w:ind w:left="426"/>
        <w:jc w:val="both"/>
        <w:rPr>
          <w:rFonts w:ascii="Verdana" w:hAnsi="Verdana" w:cs="Calibri"/>
          <w:sz w:val="18"/>
          <w:szCs w:val="18"/>
        </w:rPr>
      </w:pPr>
      <w:r>
        <w:rPr>
          <w:rFonts w:ascii="Verdana" w:hAnsi="Verdana" w:cs="Calibri"/>
          <w:sz w:val="18"/>
          <w:szCs w:val="18"/>
        </w:rPr>
        <w:t>La ARPC</w:t>
      </w:r>
      <w:r w:rsidR="00507534" w:rsidRPr="007A7ED6">
        <w:rPr>
          <w:rFonts w:ascii="Verdana" w:hAnsi="Verdana" w:cs="Calibri"/>
          <w:sz w:val="18"/>
          <w:szCs w:val="18"/>
        </w:rPr>
        <w:t xml:space="preserve"> previo informe de justificación emitido por la unidad solicitante podrá ampliar el plazo de presentación de propuestas mediante Nota Expresa en los siguientes casos:</w:t>
      </w:r>
    </w:p>
    <w:p w14:paraId="113B90C8" w14:textId="77777777" w:rsidR="00507534" w:rsidRPr="007A7ED6" w:rsidRDefault="00507534" w:rsidP="00507534">
      <w:pPr>
        <w:pStyle w:val="Prrafodelista"/>
        <w:ind w:left="426"/>
        <w:jc w:val="both"/>
        <w:rPr>
          <w:rFonts w:ascii="Verdana" w:hAnsi="Verdana" w:cs="Calibri"/>
          <w:sz w:val="18"/>
          <w:szCs w:val="18"/>
        </w:rPr>
      </w:pPr>
      <w:r w:rsidRPr="007A7ED6">
        <w:rPr>
          <w:rFonts w:ascii="Verdana" w:hAnsi="Verdana" w:cs="Calibri"/>
          <w:sz w:val="18"/>
          <w:szCs w:val="18"/>
        </w:rPr>
        <w:tab/>
      </w:r>
    </w:p>
    <w:p w14:paraId="352DEFFF" w14:textId="77777777" w:rsidR="00507534" w:rsidRPr="007A7ED6" w:rsidRDefault="00507534" w:rsidP="00507534">
      <w:pPr>
        <w:pStyle w:val="Prrafodelista"/>
        <w:ind w:left="426"/>
        <w:jc w:val="both"/>
        <w:rPr>
          <w:rFonts w:ascii="Verdana" w:hAnsi="Verdana" w:cs="Calibri"/>
          <w:sz w:val="18"/>
          <w:szCs w:val="18"/>
        </w:rPr>
      </w:pPr>
      <w:r w:rsidRPr="007A7ED6">
        <w:rPr>
          <w:rFonts w:ascii="Verdana" w:hAnsi="Verdana" w:cs="Calibri"/>
          <w:sz w:val="18"/>
          <w:szCs w:val="18"/>
        </w:rPr>
        <w:t>a)</w:t>
      </w:r>
      <w:r w:rsidRPr="007A7ED6">
        <w:rPr>
          <w:rFonts w:ascii="Verdana" w:hAnsi="Verdana" w:cs="Calibri"/>
          <w:sz w:val="18"/>
          <w:szCs w:val="18"/>
        </w:rPr>
        <w:tab/>
        <w:t>Enmiendas al Documento Base de Contratación (DBC).</w:t>
      </w:r>
    </w:p>
    <w:p w14:paraId="3E5CCAFA" w14:textId="77777777" w:rsidR="00507534" w:rsidRPr="007A7ED6" w:rsidRDefault="00507534" w:rsidP="00507534">
      <w:pPr>
        <w:pStyle w:val="Prrafodelista"/>
        <w:ind w:left="426"/>
        <w:jc w:val="both"/>
        <w:rPr>
          <w:rFonts w:ascii="Verdana" w:hAnsi="Verdana" w:cs="Calibri"/>
          <w:sz w:val="18"/>
          <w:szCs w:val="18"/>
        </w:rPr>
      </w:pPr>
      <w:r w:rsidRPr="007A7ED6">
        <w:rPr>
          <w:rFonts w:ascii="Verdana" w:hAnsi="Verdana" w:cs="Calibri"/>
          <w:sz w:val="18"/>
          <w:szCs w:val="18"/>
        </w:rPr>
        <w:t>b)</w:t>
      </w:r>
      <w:r w:rsidRPr="007A7ED6">
        <w:rPr>
          <w:rFonts w:ascii="Verdana" w:hAnsi="Verdana" w:cs="Calibri"/>
          <w:sz w:val="18"/>
          <w:szCs w:val="18"/>
        </w:rPr>
        <w:tab/>
        <w:t>Causas de Fuerza Mayor o Caso Fortuito</w:t>
      </w:r>
    </w:p>
    <w:p w14:paraId="08E39B49" w14:textId="2C8CB69E" w:rsidR="00507534" w:rsidRDefault="00914837" w:rsidP="00507534">
      <w:pPr>
        <w:pStyle w:val="Prrafodelista"/>
        <w:ind w:left="426"/>
        <w:jc w:val="both"/>
        <w:rPr>
          <w:rFonts w:ascii="Verdana" w:hAnsi="Verdana" w:cs="Calibri"/>
          <w:sz w:val="18"/>
          <w:szCs w:val="18"/>
        </w:rPr>
      </w:pPr>
      <w:r>
        <w:rPr>
          <w:rFonts w:ascii="Verdana" w:hAnsi="Verdana" w:cs="Calibri"/>
          <w:sz w:val="18"/>
          <w:szCs w:val="18"/>
        </w:rPr>
        <w:t>c)</w:t>
      </w:r>
      <w:r>
        <w:rPr>
          <w:rFonts w:ascii="Verdana" w:hAnsi="Verdana" w:cs="Calibri"/>
          <w:sz w:val="18"/>
          <w:szCs w:val="18"/>
        </w:rPr>
        <w:tab/>
        <w:t>A iniciativa de YPFB.</w:t>
      </w:r>
    </w:p>
    <w:p w14:paraId="1EC8F76B" w14:textId="77777777" w:rsidR="00507534" w:rsidRPr="001074D5" w:rsidRDefault="00507534" w:rsidP="00507534">
      <w:pPr>
        <w:pStyle w:val="Prrafodelista"/>
        <w:ind w:left="426"/>
        <w:jc w:val="both"/>
        <w:rPr>
          <w:rFonts w:ascii="Verdana" w:hAnsi="Verdana" w:cs="Calibri"/>
          <w:sz w:val="18"/>
          <w:szCs w:val="18"/>
        </w:rPr>
      </w:pPr>
    </w:p>
    <w:p w14:paraId="1EC88AAE" w14:textId="77777777" w:rsidR="00507534" w:rsidRDefault="00507534" w:rsidP="00507534">
      <w:pPr>
        <w:ind w:left="426"/>
        <w:jc w:val="both"/>
        <w:rPr>
          <w:rStyle w:val="Hipervnculo"/>
          <w:rFonts w:ascii="Verdana" w:hAnsi="Verdana" w:cs="Calibri"/>
          <w:sz w:val="18"/>
          <w:szCs w:val="18"/>
        </w:rPr>
      </w:pPr>
      <w:r w:rsidRPr="002B39CB">
        <w:rPr>
          <w:rFonts w:ascii="Verdana" w:hAnsi="Verdana" w:cs="Arial"/>
          <w:sz w:val="18"/>
          <w:szCs w:val="18"/>
        </w:rPr>
        <w:t xml:space="preserve">Los nuevos plazos serán publicados en </w:t>
      </w:r>
      <w:r>
        <w:rPr>
          <w:rFonts w:ascii="Verdana" w:hAnsi="Verdana" w:cs="Arial"/>
          <w:sz w:val="18"/>
          <w:szCs w:val="18"/>
        </w:rPr>
        <w:t xml:space="preserve">la página web de YPFB </w:t>
      </w:r>
      <w:hyperlink r:id="rId16" w:history="1">
        <w:r w:rsidRPr="00867335">
          <w:rPr>
            <w:rStyle w:val="Hipervnculo"/>
            <w:rFonts w:ascii="Verdana" w:hAnsi="Verdana" w:cs="Calibri"/>
            <w:sz w:val="18"/>
            <w:szCs w:val="18"/>
          </w:rPr>
          <w:t>www.ypfb.gob.bo</w:t>
        </w:r>
      </w:hyperlink>
    </w:p>
    <w:p w14:paraId="0E7D01A4" w14:textId="77777777" w:rsidR="00507534" w:rsidRDefault="00507534" w:rsidP="00507534">
      <w:pPr>
        <w:ind w:left="567"/>
        <w:jc w:val="center"/>
        <w:rPr>
          <w:rFonts w:ascii="Verdana" w:hAnsi="Verdana" w:cs="Arial"/>
          <w:b/>
          <w:color w:val="000000"/>
          <w:sz w:val="18"/>
          <w:szCs w:val="18"/>
        </w:rPr>
      </w:pPr>
    </w:p>
    <w:p w14:paraId="6CB4AE8B" w14:textId="77777777" w:rsidR="00507534" w:rsidRDefault="00507534" w:rsidP="00507534">
      <w:pPr>
        <w:ind w:left="567"/>
        <w:jc w:val="center"/>
        <w:rPr>
          <w:rFonts w:ascii="Verdana" w:hAnsi="Verdana" w:cs="Arial"/>
          <w:b/>
          <w:color w:val="000000"/>
          <w:sz w:val="18"/>
          <w:szCs w:val="18"/>
        </w:rPr>
      </w:pPr>
    </w:p>
    <w:p w14:paraId="6A98ECA6" w14:textId="77777777" w:rsidR="00507534" w:rsidRPr="0060067E" w:rsidRDefault="00507534" w:rsidP="00507534">
      <w:pPr>
        <w:ind w:left="567"/>
        <w:jc w:val="center"/>
        <w:rPr>
          <w:rFonts w:ascii="Verdana" w:hAnsi="Verdana" w:cs="Arial"/>
          <w:b/>
          <w:color w:val="000000"/>
          <w:sz w:val="18"/>
          <w:szCs w:val="18"/>
        </w:rPr>
      </w:pPr>
      <w:r w:rsidRPr="0060067E">
        <w:rPr>
          <w:rFonts w:ascii="Verdana" w:hAnsi="Verdana" w:cs="Arial"/>
          <w:b/>
          <w:color w:val="000000"/>
          <w:sz w:val="18"/>
          <w:szCs w:val="18"/>
        </w:rPr>
        <w:t>SECCIÓN I</w:t>
      </w:r>
      <w:r>
        <w:rPr>
          <w:rFonts w:ascii="Verdana" w:hAnsi="Verdana" w:cs="Arial"/>
          <w:b/>
          <w:color w:val="000000"/>
          <w:sz w:val="18"/>
          <w:szCs w:val="18"/>
        </w:rPr>
        <w:t>V</w:t>
      </w:r>
    </w:p>
    <w:p w14:paraId="07BB9AB6" w14:textId="77777777" w:rsidR="00507534" w:rsidRDefault="00507534" w:rsidP="00507534">
      <w:pPr>
        <w:pStyle w:val="Puesto"/>
        <w:spacing w:before="0"/>
        <w:ind w:left="567"/>
        <w:rPr>
          <w:rFonts w:ascii="Verdana" w:hAnsi="Verdana" w:cs="Arial"/>
          <w:color w:val="000000"/>
          <w:sz w:val="18"/>
          <w:szCs w:val="18"/>
          <w:lang w:val="es-BO"/>
        </w:rPr>
      </w:pPr>
      <w:r w:rsidRPr="00D35011">
        <w:rPr>
          <w:rFonts w:ascii="Verdana" w:hAnsi="Verdana" w:cs="Arial"/>
          <w:color w:val="000000"/>
          <w:sz w:val="18"/>
          <w:szCs w:val="18"/>
          <w:lang w:val="es-BO"/>
        </w:rPr>
        <w:t>DOCUMENTOS</w:t>
      </w:r>
      <w:r>
        <w:rPr>
          <w:rFonts w:ascii="Verdana" w:hAnsi="Verdana" w:cs="Arial"/>
          <w:color w:val="000000"/>
          <w:sz w:val="18"/>
          <w:szCs w:val="18"/>
          <w:lang w:val="es-BO"/>
        </w:rPr>
        <w:t xml:space="preserve"> PARA LA PRESENTACION</w:t>
      </w:r>
      <w:r w:rsidRPr="00D35011">
        <w:rPr>
          <w:rFonts w:ascii="Verdana" w:hAnsi="Verdana" w:cs="Arial"/>
          <w:color w:val="000000"/>
          <w:sz w:val="18"/>
          <w:szCs w:val="18"/>
          <w:lang w:val="es-BO"/>
        </w:rPr>
        <w:t xml:space="preserve"> DE LA </w:t>
      </w:r>
      <w:r>
        <w:rPr>
          <w:rFonts w:ascii="Verdana" w:hAnsi="Verdana" w:cs="Arial"/>
          <w:color w:val="000000"/>
          <w:sz w:val="18"/>
          <w:szCs w:val="18"/>
          <w:lang w:val="es-BO"/>
        </w:rPr>
        <w:t>PROPUESTA</w:t>
      </w:r>
    </w:p>
    <w:p w14:paraId="6DE94FD3" w14:textId="77777777" w:rsidR="00FD4EF7" w:rsidRPr="00D35011" w:rsidRDefault="00FD4EF7" w:rsidP="00507534">
      <w:pPr>
        <w:pStyle w:val="Puesto"/>
        <w:spacing w:before="0"/>
        <w:ind w:left="567"/>
        <w:rPr>
          <w:rFonts w:ascii="Verdana" w:hAnsi="Verdana" w:cs="Arial"/>
          <w:color w:val="000000"/>
          <w:sz w:val="18"/>
          <w:szCs w:val="18"/>
          <w:lang w:val="es-BO"/>
        </w:rPr>
      </w:pPr>
    </w:p>
    <w:p w14:paraId="63127B91" w14:textId="77777777" w:rsidR="00507534" w:rsidRPr="00666D9F" w:rsidRDefault="00507534" w:rsidP="00507534">
      <w:pPr>
        <w:pStyle w:val="Prrafodelista"/>
        <w:numPr>
          <w:ilvl w:val="0"/>
          <w:numId w:val="3"/>
        </w:numPr>
        <w:ind w:left="567" w:hanging="567"/>
        <w:jc w:val="both"/>
        <w:rPr>
          <w:rFonts w:ascii="Verdana" w:hAnsi="Verdana" w:cs="Calibri"/>
          <w:b/>
          <w:sz w:val="18"/>
          <w:szCs w:val="18"/>
        </w:rPr>
      </w:pPr>
      <w:r w:rsidRPr="00666D9F">
        <w:rPr>
          <w:rFonts w:ascii="Verdana" w:hAnsi="Verdana" w:cs="Calibri"/>
          <w:b/>
          <w:sz w:val="18"/>
          <w:szCs w:val="18"/>
        </w:rPr>
        <w:t>DOCUMENTOS DE LA PROPUESTA</w:t>
      </w:r>
      <w:r>
        <w:rPr>
          <w:rFonts w:ascii="Verdana" w:hAnsi="Verdana" w:cs="Calibri"/>
          <w:b/>
          <w:sz w:val="18"/>
          <w:szCs w:val="18"/>
        </w:rPr>
        <w:t xml:space="preserve"> – EMPRESAS o ASOCIACIONES/CONSORCIOS</w:t>
      </w:r>
    </w:p>
    <w:p w14:paraId="571B5546" w14:textId="77777777" w:rsidR="00507534" w:rsidRPr="00666D9F" w:rsidRDefault="00507534" w:rsidP="00507534">
      <w:pPr>
        <w:pStyle w:val="Prrafodelista"/>
        <w:ind w:left="567"/>
        <w:jc w:val="both"/>
        <w:rPr>
          <w:rFonts w:ascii="Verdana" w:hAnsi="Verdana" w:cs="Calibri"/>
          <w:sz w:val="18"/>
          <w:szCs w:val="18"/>
        </w:rPr>
      </w:pPr>
    </w:p>
    <w:p w14:paraId="5D016206" w14:textId="1E6711A7" w:rsidR="00507534" w:rsidRPr="00CD0FE2" w:rsidRDefault="002C08F3" w:rsidP="00507534">
      <w:pPr>
        <w:pStyle w:val="Prrafodelista"/>
        <w:ind w:left="567"/>
        <w:jc w:val="both"/>
        <w:rPr>
          <w:rFonts w:ascii="Verdana" w:hAnsi="Verdana" w:cs="Calibri"/>
          <w:sz w:val="18"/>
          <w:szCs w:val="18"/>
        </w:rPr>
      </w:pPr>
      <w:r w:rsidRPr="002C08F3">
        <w:rPr>
          <w:rFonts w:ascii="Verdana" w:hAnsi="Verdana" w:cs="Calibri"/>
          <w:sz w:val="18"/>
          <w:szCs w:val="18"/>
        </w:rPr>
        <w:t>Los formularios y/o documentos: legales, administrativos, técnicos y económicos que deben ser presentados por el proponente, se encuentran detallados en la PARTE III del presente DBC.</w:t>
      </w:r>
    </w:p>
    <w:p w14:paraId="191A7333" w14:textId="77777777" w:rsidR="00507534" w:rsidRPr="004C57D0" w:rsidRDefault="00507534" w:rsidP="00507534">
      <w:pPr>
        <w:pStyle w:val="Puesto"/>
        <w:numPr>
          <w:ilvl w:val="0"/>
          <w:numId w:val="3"/>
        </w:numPr>
        <w:tabs>
          <w:tab w:val="left" w:pos="567"/>
        </w:tabs>
        <w:ind w:left="567" w:hanging="567"/>
        <w:jc w:val="both"/>
        <w:rPr>
          <w:rFonts w:ascii="Verdana" w:hAnsi="Verdana"/>
          <w:color w:val="000000"/>
          <w:sz w:val="18"/>
          <w:szCs w:val="18"/>
        </w:rPr>
      </w:pPr>
      <w:r w:rsidRPr="004C57D0">
        <w:rPr>
          <w:rFonts w:ascii="Verdana" w:hAnsi="Verdana"/>
          <w:color w:val="000000"/>
          <w:sz w:val="18"/>
          <w:szCs w:val="18"/>
        </w:rPr>
        <w:t xml:space="preserve">PROPUESTA PARA ADJUDICACIONES POR TRAMOS, </w:t>
      </w:r>
      <w:r>
        <w:rPr>
          <w:rFonts w:ascii="Verdana" w:hAnsi="Verdana"/>
          <w:color w:val="000000"/>
          <w:sz w:val="18"/>
          <w:szCs w:val="18"/>
        </w:rPr>
        <w:t xml:space="preserve">LOTES, ITEMS, </w:t>
      </w:r>
      <w:r w:rsidRPr="004C57D0">
        <w:rPr>
          <w:rFonts w:ascii="Verdana" w:hAnsi="Verdana"/>
          <w:color w:val="000000"/>
          <w:sz w:val="18"/>
          <w:szCs w:val="18"/>
        </w:rPr>
        <w:t xml:space="preserve">PAQUETES, VOLUMENES </w:t>
      </w:r>
    </w:p>
    <w:p w14:paraId="26C21809" w14:textId="77777777" w:rsidR="00507534" w:rsidRPr="004C57D0" w:rsidRDefault="00507534" w:rsidP="00507534">
      <w:pPr>
        <w:ind w:left="567"/>
        <w:jc w:val="both"/>
        <w:rPr>
          <w:rFonts w:ascii="Verdana" w:hAnsi="Verdana" w:cs="Arial"/>
          <w:b/>
          <w:color w:val="000000"/>
          <w:sz w:val="18"/>
          <w:szCs w:val="18"/>
        </w:rPr>
      </w:pPr>
    </w:p>
    <w:p w14:paraId="7F20E70F" w14:textId="77777777" w:rsidR="00507534" w:rsidRPr="0060067E" w:rsidRDefault="00507534" w:rsidP="00507534">
      <w:pPr>
        <w:ind w:left="567"/>
        <w:jc w:val="both"/>
        <w:rPr>
          <w:rFonts w:ascii="Verdana" w:hAnsi="Verdana" w:cs="Arial"/>
          <w:color w:val="000000"/>
          <w:sz w:val="18"/>
          <w:szCs w:val="18"/>
        </w:rPr>
      </w:pPr>
      <w:r w:rsidRPr="004C57D0">
        <w:rPr>
          <w:rFonts w:ascii="Verdana" w:hAnsi="Verdana" w:cs="Arial"/>
          <w:color w:val="000000"/>
          <w:sz w:val="18"/>
          <w:szCs w:val="18"/>
        </w:rPr>
        <w:t>Cuando</w:t>
      </w:r>
      <w:r w:rsidRPr="0060067E">
        <w:rPr>
          <w:rFonts w:ascii="Verdana" w:hAnsi="Verdana" w:cs="Arial"/>
          <w:color w:val="000000"/>
          <w:sz w:val="18"/>
          <w:szCs w:val="18"/>
        </w:rPr>
        <w:t xml:space="preserve"> un proponente presente su </w:t>
      </w:r>
      <w:r>
        <w:rPr>
          <w:rFonts w:ascii="Verdana" w:hAnsi="Verdana" w:cs="Arial"/>
          <w:color w:val="000000"/>
          <w:sz w:val="18"/>
          <w:szCs w:val="18"/>
        </w:rPr>
        <w:t>propuesta</w:t>
      </w:r>
      <w:r w:rsidRPr="0060067E">
        <w:rPr>
          <w:rFonts w:ascii="Verdana" w:hAnsi="Verdana" w:cs="Arial"/>
          <w:color w:val="000000"/>
          <w:sz w:val="18"/>
          <w:szCs w:val="18"/>
        </w:rPr>
        <w:t xml:space="preserve"> para más de un </w:t>
      </w:r>
      <w:r>
        <w:rPr>
          <w:rFonts w:ascii="Verdana" w:hAnsi="Verdana" w:cs="Arial"/>
          <w:color w:val="000000"/>
          <w:sz w:val="18"/>
          <w:szCs w:val="18"/>
        </w:rPr>
        <w:t>tramo, lote, ítem, paquete o volumen,</w:t>
      </w:r>
      <w:r w:rsidRPr="0060067E">
        <w:rPr>
          <w:rFonts w:ascii="Verdana" w:hAnsi="Verdana" w:cs="Arial"/>
          <w:color w:val="000000"/>
          <w:sz w:val="18"/>
          <w:szCs w:val="18"/>
        </w:rPr>
        <w:t xml:space="preserve"> deberá presentar una sola vez la documentación legal</w:t>
      </w:r>
      <w:r>
        <w:rPr>
          <w:rFonts w:ascii="Verdana" w:hAnsi="Verdana" w:cs="Arial"/>
          <w:color w:val="000000"/>
          <w:sz w:val="18"/>
          <w:szCs w:val="18"/>
        </w:rPr>
        <w:t>,</w:t>
      </w:r>
      <w:r w:rsidRPr="0060067E">
        <w:rPr>
          <w:rFonts w:ascii="Verdana" w:hAnsi="Verdana" w:cs="Arial"/>
          <w:color w:val="000000"/>
          <w:sz w:val="18"/>
          <w:szCs w:val="18"/>
        </w:rPr>
        <w:t xml:space="preserve"> administrativa,</w:t>
      </w:r>
      <w:r>
        <w:rPr>
          <w:rFonts w:ascii="Verdana" w:hAnsi="Verdana" w:cs="Arial"/>
          <w:color w:val="000000"/>
          <w:sz w:val="18"/>
          <w:szCs w:val="18"/>
        </w:rPr>
        <w:t xml:space="preserve"> financiera</w:t>
      </w:r>
      <w:r w:rsidRPr="0060067E">
        <w:rPr>
          <w:rFonts w:ascii="Verdana" w:hAnsi="Verdana" w:cs="Arial"/>
          <w:color w:val="000000"/>
          <w:sz w:val="18"/>
          <w:szCs w:val="18"/>
        </w:rPr>
        <w:t xml:space="preserve"> y una </w:t>
      </w:r>
      <w:r>
        <w:rPr>
          <w:rFonts w:ascii="Verdana" w:hAnsi="Verdana" w:cs="Arial"/>
          <w:color w:val="000000"/>
          <w:sz w:val="18"/>
          <w:szCs w:val="18"/>
        </w:rPr>
        <w:t>PROPUESTA</w:t>
      </w:r>
      <w:r w:rsidRPr="0060067E">
        <w:rPr>
          <w:rFonts w:ascii="Verdana" w:hAnsi="Verdana" w:cs="Arial"/>
          <w:color w:val="000000"/>
          <w:sz w:val="18"/>
          <w:szCs w:val="18"/>
        </w:rPr>
        <w:t xml:space="preserve"> técnica y económica para cada</w:t>
      </w:r>
      <w:r>
        <w:rPr>
          <w:rFonts w:ascii="Verdana" w:hAnsi="Verdana" w:cs="Arial"/>
          <w:color w:val="000000"/>
          <w:sz w:val="18"/>
          <w:szCs w:val="18"/>
        </w:rPr>
        <w:t xml:space="preserve"> </w:t>
      </w:r>
      <w:r w:rsidRPr="0043771C">
        <w:rPr>
          <w:rFonts w:ascii="Verdana" w:hAnsi="Verdana" w:cs="Arial"/>
          <w:color w:val="000000"/>
          <w:sz w:val="18"/>
          <w:szCs w:val="18"/>
        </w:rPr>
        <w:t>tramo, lote, ítem, paquete o volumen</w:t>
      </w:r>
      <w:r w:rsidRPr="0060067E">
        <w:rPr>
          <w:rFonts w:ascii="Verdana" w:hAnsi="Verdana" w:cs="Arial"/>
          <w:color w:val="000000"/>
          <w:sz w:val="18"/>
          <w:szCs w:val="18"/>
        </w:rPr>
        <w:t xml:space="preserve">. </w:t>
      </w:r>
    </w:p>
    <w:p w14:paraId="2C4D29D4" w14:textId="77777777" w:rsidR="00507534" w:rsidRDefault="00507534" w:rsidP="00507534">
      <w:pPr>
        <w:jc w:val="both"/>
        <w:rPr>
          <w:rFonts w:ascii="Verdana" w:hAnsi="Verdana" w:cs="Calibri"/>
          <w:sz w:val="18"/>
          <w:szCs w:val="18"/>
        </w:rPr>
      </w:pPr>
    </w:p>
    <w:p w14:paraId="288E1828" w14:textId="77777777" w:rsidR="00507534" w:rsidRDefault="00507534" w:rsidP="00507534">
      <w:pPr>
        <w:jc w:val="both"/>
        <w:rPr>
          <w:rFonts w:ascii="Verdana" w:hAnsi="Verdana" w:cs="Calibri"/>
          <w:sz w:val="18"/>
          <w:szCs w:val="18"/>
        </w:rPr>
      </w:pPr>
    </w:p>
    <w:p w14:paraId="6E41770B" w14:textId="77777777" w:rsidR="00507534" w:rsidRPr="00666D9F" w:rsidRDefault="00507534" w:rsidP="00507534">
      <w:pPr>
        <w:jc w:val="center"/>
        <w:rPr>
          <w:rFonts w:ascii="Verdana" w:hAnsi="Verdana" w:cs="Calibri"/>
          <w:b/>
          <w:sz w:val="18"/>
          <w:szCs w:val="18"/>
        </w:rPr>
      </w:pPr>
      <w:r>
        <w:rPr>
          <w:rFonts w:ascii="Verdana" w:hAnsi="Verdana" w:cs="Calibri"/>
          <w:b/>
          <w:sz w:val="18"/>
          <w:szCs w:val="18"/>
        </w:rPr>
        <w:t>SECCIÓN V</w:t>
      </w:r>
    </w:p>
    <w:p w14:paraId="6080C9E5" w14:textId="77777777" w:rsidR="00507534" w:rsidRPr="00666D9F" w:rsidRDefault="00507534" w:rsidP="00507534">
      <w:pPr>
        <w:jc w:val="center"/>
        <w:rPr>
          <w:rFonts w:ascii="Verdana" w:hAnsi="Verdana" w:cs="Calibri"/>
          <w:sz w:val="18"/>
          <w:szCs w:val="18"/>
        </w:rPr>
      </w:pPr>
      <w:r w:rsidRPr="00666D9F">
        <w:rPr>
          <w:rFonts w:ascii="Verdana" w:hAnsi="Verdana" w:cs="Calibri"/>
          <w:b/>
          <w:sz w:val="18"/>
          <w:szCs w:val="18"/>
        </w:rPr>
        <w:t xml:space="preserve">PRESENTACIÓN Y </w:t>
      </w:r>
      <w:r>
        <w:rPr>
          <w:rFonts w:ascii="Verdana" w:hAnsi="Verdana" w:cs="Calibri"/>
          <w:b/>
          <w:sz w:val="18"/>
          <w:szCs w:val="18"/>
        </w:rPr>
        <w:t xml:space="preserve">APERTURA DE </w:t>
      </w:r>
      <w:r w:rsidRPr="00666D9F">
        <w:rPr>
          <w:rFonts w:ascii="Verdana" w:hAnsi="Verdana" w:cs="Calibri"/>
          <w:b/>
          <w:sz w:val="18"/>
          <w:szCs w:val="18"/>
        </w:rPr>
        <w:t>PROPUESTAS</w:t>
      </w:r>
    </w:p>
    <w:p w14:paraId="47CE3B6B" w14:textId="77777777" w:rsidR="00507534" w:rsidRPr="00666D9F" w:rsidRDefault="00507534" w:rsidP="00507534">
      <w:pPr>
        <w:rPr>
          <w:rFonts w:ascii="Verdana" w:hAnsi="Verdana" w:cs="Calibri"/>
          <w:sz w:val="18"/>
          <w:szCs w:val="18"/>
        </w:rPr>
      </w:pPr>
    </w:p>
    <w:p w14:paraId="4DCA60EC" w14:textId="77777777" w:rsidR="00507534" w:rsidRDefault="00507534" w:rsidP="00507534">
      <w:pPr>
        <w:pStyle w:val="Prrafodelista"/>
        <w:numPr>
          <w:ilvl w:val="0"/>
          <w:numId w:val="3"/>
        </w:numPr>
        <w:ind w:left="567" w:hanging="567"/>
        <w:jc w:val="both"/>
        <w:rPr>
          <w:rFonts w:ascii="Verdana" w:hAnsi="Verdana" w:cs="Calibri"/>
          <w:b/>
          <w:sz w:val="18"/>
          <w:szCs w:val="18"/>
        </w:rPr>
      </w:pPr>
      <w:r w:rsidRPr="00666D9F">
        <w:rPr>
          <w:rFonts w:ascii="Verdana" w:hAnsi="Verdana" w:cs="Calibri"/>
          <w:b/>
          <w:sz w:val="18"/>
          <w:szCs w:val="18"/>
        </w:rPr>
        <w:t>PRESENTACIÓN</w:t>
      </w:r>
    </w:p>
    <w:p w14:paraId="67F50A89" w14:textId="77777777" w:rsidR="00507534" w:rsidRPr="0043771C" w:rsidRDefault="00507534" w:rsidP="00507534">
      <w:pPr>
        <w:numPr>
          <w:ilvl w:val="1"/>
          <w:numId w:val="3"/>
        </w:numPr>
        <w:tabs>
          <w:tab w:val="left" w:pos="1418"/>
        </w:tabs>
        <w:spacing w:before="240" w:after="60"/>
        <w:ind w:left="1276" w:hanging="709"/>
        <w:jc w:val="both"/>
        <w:outlineLvl w:val="0"/>
        <w:rPr>
          <w:rFonts w:ascii="Verdana" w:hAnsi="Verdana"/>
          <w:b/>
          <w:bCs/>
          <w:color w:val="000000"/>
          <w:kern w:val="28"/>
          <w:sz w:val="18"/>
          <w:szCs w:val="18"/>
          <w:lang w:eastAsia="es-ES"/>
        </w:rPr>
      </w:pPr>
      <w:r w:rsidRPr="0043771C">
        <w:rPr>
          <w:rFonts w:ascii="Verdana" w:hAnsi="Verdana"/>
          <w:b/>
          <w:bCs/>
          <w:color w:val="000000"/>
          <w:kern w:val="28"/>
          <w:sz w:val="18"/>
          <w:szCs w:val="18"/>
          <w:lang w:eastAsia="es-ES"/>
        </w:rPr>
        <w:t>Forma de presentación:</w:t>
      </w:r>
      <w:r w:rsidRPr="0043771C">
        <w:rPr>
          <w:rFonts w:ascii="Verdana" w:hAnsi="Verdana"/>
          <w:bCs/>
          <w:color w:val="000000"/>
          <w:kern w:val="28"/>
          <w:sz w:val="18"/>
          <w:szCs w:val="18"/>
          <w:lang w:eastAsia="es-ES"/>
        </w:rPr>
        <w:t xml:space="preserve"> La propuesta deberá ser presentada en sobre cerrado dirigido a YPFB citando el objeto de la contratación.</w:t>
      </w:r>
    </w:p>
    <w:p w14:paraId="3EA20A94" w14:textId="77777777" w:rsidR="00507534" w:rsidRPr="0043771C" w:rsidRDefault="00507534" w:rsidP="00507534">
      <w:pPr>
        <w:ind w:left="1276"/>
        <w:jc w:val="both"/>
        <w:rPr>
          <w:rFonts w:ascii="Verdana" w:hAnsi="Verdana" w:cs="Arial"/>
          <w:sz w:val="18"/>
          <w:szCs w:val="18"/>
        </w:rPr>
      </w:pPr>
    </w:p>
    <w:p w14:paraId="697C9D50" w14:textId="77777777" w:rsidR="00507534" w:rsidRPr="0043771C" w:rsidRDefault="00507534" w:rsidP="00507534">
      <w:pPr>
        <w:ind w:left="1276"/>
        <w:jc w:val="both"/>
        <w:rPr>
          <w:rFonts w:ascii="Verdana" w:hAnsi="Verdana" w:cs="Arial"/>
          <w:sz w:val="18"/>
          <w:szCs w:val="18"/>
        </w:rPr>
      </w:pPr>
      <w:r w:rsidRPr="0043771C">
        <w:rPr>
          <w:rFonts w:ascii="Verdana" w:hAnsi="Verdana" w:cs="Arial"/>
          <w:sz w:val="18"/>
          <w:szCs w:val="18"/>
        </w:rPr>
        <w:t xml:space="preserve">La propuesta debe ser presentada en un ejemplar </w:t>
      </w:r>
      <w:r w:rsidRPr="00FD4EF7">
        <w:rPr>
          <w:rFonts w:ascii="Verdana" w:hAnsi="Verdana" w:cs="Arial"/>
          <w:color w:val="000000" w:themeColor="text1"/>
          <w:sz w:val="18"/>
          <w:szCs w:val="18"/>
        </w:rPr>
        <w:t xml:space="preserve">original y una copia simple </w:t>
      </w:r>
      <w:r w:rsidRPr="00FD4EF7">
        <w:rPr>
          <w:rFonts w:ascii="Verdana" w:hAnsi="Verdana" w:cs="Arial"/>
          <w:sz w:val="18"/>
          <w:szCs w:val="18"/>
        </w:rPr>
        <w:t>(esta última</w:t>
      </w:r>
      <w:r w:rsidRPr="0043771C">
        <w:rPr>
          <w:rFonts w:ascii="Verdana" w:hAnsi="Verdana" w:cs="Arial"/>
          <w:sz w:val="18"/>
          <w:szCs w:val="18"/>
        </w:rPr>
        <w:t xml:space="preserve"> en custodia de la Unidad Solicitante) identificando claramente el original, </w:t>
      </w:r>
      <w:r>
        <w:rPr>
          <w:rFonts w:ascii="Verdana" w:hAnsi="Verdana" w:cs="Arial"/>
          <w:sz w:val="18"/>
          <w:szCs w:val="18"/>
        </w:rPr>
        <w:t>la misma deberá</w:t>
      </w:r>
      <w:r w:rsidRPr="0043771C">
        <w:rPr>
          <w:rFonts w:ascii="Verdana" w:hAnsi="Verdana" w:cs="Arial"/>
          <w:sz w:val="18"/>
          <w:szCs w:val="18"/>
        </w:rPr>
        <w:t xml:space="preserve"> </w:t>
      </w:r>
      <w:r>
        <w:rPr>
          <w:rFonts w:ascii="Verdana" w:hAnsi="Verdana" w:cs="Arial"/>
          <w:sz w:val="18"/>
          <w:szCs w:val="18"/>
        </w:rPr>
        <w:t>estar</w:t>
      </w:r>
      <w:r w:rsidRPr="0043771C">
        <w:rPr>
          <w:rFonts w:ascii="Verdana" w:hAnsi="Verdana" w:cs="Arial"/>
          <w:sz w:val="18"/>
          <w:szCs w:val="18"/>
        </w:rPr>
        <w:t xml:space="preserve"> </w:t>
      </w:r>
      <w:r>
        <w:rPr>
          <w:rFonts w:ascii="Verdana" w:hAnsi="Verdana" w:cs="Arial"/>
          <w:sz w:val="18"/>
          <w:szCs w:val="18"/>
        </w:rPr>
        <w:t>dividida</w:t>
      </w:r>
      <w:r w:rsidRPr="0043771C">
        <w:rPr>
          <w:rFonts w:ascii="Verdana" w:hAnsi="Verdana" w:cs="Arial"/>
          <w:sz w:val="18"/>
          <w:szCs w:val="18"/>
        </w:rPr>
        <w:t xml:space="preserve"> de la siguiente manera: </w:t>
      </w:r>
    </w:p>
    <w:p w14:paraId="6CAC0630" w14:textId="77777777" w:rsidR="00507534" w:rsidRPr="0043771C" w:rsidRDefault="00507534" w:rsidP="00507534">
      <w:pPr>
        <w:ind w:left="1276"/>
        <w:jc w:val="both"/>
        <w:rPr>
          <w:rFonts w:ascii="Verdana" w:hAnsi="Verdana" w:cs="Arial"/>
          <w:sz w:val="18"/>
          <w:szCs w:val="18"/>
        </w:rPr>
      </w:pPr>
    </w:p>
    <w:p w14:paraId="1E765082" w14:textId="77777777" w:rsidR="00507534" w:rsidRPr="0043771C" w:rsidRDefault="00507534" w:rsidP="00507534">
      <w:pPr>
        <w:ind w:left="3119" w:hanging="1134"/>
        <w:jc w:val="both"/>
        <w:rPr>
          <w:rFonts w:ascii="Verdana" w:hAnsi="Verdana" w:cs="Arial"/>
          <w:sz w:val="18"/>
          <w:szCs w:val="18"/>
        </w:rPr>
      </w:pPr>
      <w:r w:rsidRPr="0043771C">
        <w:rPr>
          <w:rFonts w:ascii="Verdana" w:hAnsi="Verdana" w:cs="Arial"/>
          <w:b/>
          <w:sz w:val="18"/>
          <w:szCs w:val="18"/>
        </w:rPr>
        <w:t>1:</w:t>
      </w:r>
      <w:r w:rsidRPr="0043771C">
        <w:rPr>
          <w:rFonts w:ascii="Verdana" w:hAnsi="Verdana" w:cs="Arial"/>
          <w:sz w:val="18"/>
          <w:szCs w:val="18"/>
        </w:rPr>
        <w:t xml:space="preserve"> </w:t>
      </w:r>
      <w:r w:rsidRPr="0043771C">
        <w:rPr>
          <w:rFonts w:ascii="Verdana" w:hAnsi="Verdana" w:cs="Arial"/>
          <w:sz w:val="18"/>
          <w:szCs w:val="18"/>
        </w:rPr>
        <w:tab/>
        <w:t>Documentos Administrativos, Legales</w:t>
      </w:r>
      <w:r>
        <w:rPr>
          <w:rFonts w:ascii="Verdana" w:hAnsi="Verdana" w:cs="Arial"/>
          <w:sz w:val="18"/>
          <w:szCs w:val="18"/>
        </w:rPr>
        <w:t>, Financieros</w:t>
      </w:r>
      <w:r w:rsidRPr="0043771C">
        <w:rPr>
          <w:rFonts w:ascii="Verdana" w:hAnsi="Verdana" w:cs="Arial"/>
          <w:sz w:val="18"/>
          <w:szCs w:val="18"/>
        </w:rPr>
        <w:t xml:space="preserve"> y Garantía de Seriedad de Propuesta en los casos de ser requerida.</w:t>
      </w:r>
    </w:p>
    <w:p w14:paraId="3BFB4273" w14:textId="77777777" w:rsidR="00507534" w:rsidRPr="0043771C" w:rsidRDefault="00507534" w:rsidP="00507534">
      <w:pPr>
        <w:ind w:left="3119" w:hanging="1134"/>
        <w:jc w:val="both"/>
        <w:rPr>
          <w:rFonts w:ascii="Verdana" w:hAnsi="Verdana" w:cs="Arial"/>
          <w:sz w:val="18"/>
          <w:szCs w:val="18"/>
        </w:rPr>
      </w:pPr>
      <w:r w:rsidRPr="0043771C">
        <w:rPr>
          <w:rFonts w:ascii="Verdana" w:hAnsi="Verdana" w:cs="Arial"/>
          <w:b/>
          <w:sz w:val="18"/>
          <w:szCs w:val="18"/>
        </w:rPr>
        <w:t>2:</w:t>
      </w:r>
      <w:r w:rsidRPr="0043771C">
        <w:rPr>
          <w:rFonts w:ascii="Verdana" w:hAnsi="Verdana" w:cs="Arial"/>
          <w:sz w:val="18"/>
          <w:szCs w:val="18"/>
        </w:rPr>
        <w:t xml:space="preserve"> </w:t>
      </w:r>
      <w:r>
        <w:rPr>
          <w:rFonts w:ascii="Verdana" w:hAnsi="Verdana" w:cs="Arial"/>
          <w:sz w:val="18"/>
          <w:szCs w:val="18"/>
        </w:rPr>
        <w:tab/>
      </w:r>
      <w:r w:rsidRPr="0043771C">
        <w:rPr>
          <w:rFonts w:ascii="Verdana" w:hAnsi="Verdana" w:cs="Arial"/>
          <w:sz w:val="18"/>
          <w:szCs w:val="18"/>
        </w:rPr>
        <w:t>Documentos de la Propuesta Económica.</w:t>
      </w:r>
    </w:p>
    <w:p w14:paraId="31310A99" w14:textId="77777777" w:rsidR="00507534" w:rsidRDefault="00507534" w:rsidP="00507534">
      <w:pPr>
        <w:ind w:left="3119" w:hanging="1134"/>
        <w:jc w:val="both"/>
        <w:rPr>
          <w:rFonts w:ascii="Verdana" w:hAnsi="Verdana" w:cs="Arial"/>
          <w:sz w:val="18"/>
          <w:szCs w:val="18"/>
        </w:rPr>
      </w:pPr>
      <w:r w:rsidRPr="0043771C">
        <w:rPr>
          <w:rFonts w:ascii="Verdana" w:hAnsi="Verdana" w:cs="Arial"/>
          <w:b/>
          <w:sz w:val="18"/>
          <w:szCs w:val="18"/>
        </w:rPr>
        <w:t>3:</w:t>
      </w:r>
      <w:r w:rsidRPr="0043771C">
        <w:rPr>
          <w:rFonts w:ascii="Verdana" w:hAnsi="Verdana" w:cs="Arial"/>
          <w:sz w:val="18"/>
          <w:szCs w:val="18"/>
        </w:rPr>
        <w:t xml:space="preserve"> </w:t>
      </w:r>
      <w:r>
        <w:rPr>
          <w:rFonts w:ascii="Verdana" w:hAnsi="Verdana" w:cs="Arial"/>
          <w:sz w:val="18"/>
          <w:szCs w:val="18"/>
        </w:rPr>
        <w:tab/>
      </w:r>
      <w:r w:rsidRPr="0043771C">
        <w:rPr>
          <w:rFonts w:ascii="Verdana" w:hAnsi="Verdana" w:cs="Arial"/>
          <w:sz w:val="18"/>
          <w:szCs w:val="18"/>
        </w:rPr>
        <w:t>Documentos de la Propuesta Técnica.</w:t>
      </w:r>
    </w:p>
    <w:p w14:paraId="727DA925" w14:textId="0826B489" w:rsidR="002C08F3" w:rsidRPr="002C08F3" w:rsidRDefault="002C08F3" w:rsidP="002C08F3">
      <w:pPr>
        <w:jc w:val="both"/>
        <w:rPr>
          <w:rFonts w:ascii="Verdana" w:hAnsi="Verdana" w:cs="Arial"/>
          <w:sz w:val="18"/>
          <w:szCs w:val="18"/>
        </w:rPr>
      </w:pPr>
      <w:r>
        <w:rPr>
          <w:rFonts w:ascii="Verdana" w:hAnsi="Verdana" w:cs="Arial"/>
          <w:b/>
          <w:sz w:val="18"/>
          <w:szCs w:val="18"/>
        </w:rPr>
        <w:tab/>
      </w:r>
      <w:r>
        <w:rPr>
          <w:rFonts w:ascii="Verdana" w:hAnsi="Verdana" w:cs="Arial"/>
          <w:b/>
          <w:sz w:val="18"/>
          <w:szCs w:val="18"/>
        </w:rPr>
        <w:tab/>
      </w:r>
      <w:r w:rsidRPr="002C08F3">
        <w:rPr>
          <w:rFonts w:ascii="Verdana" w:hAnsi="Verdana" w:cs="Arial"/>
          <w:sz w:val="18"/>
          <w:szCs w:val="18"/>
        </w:rPr>
        <w:t>En todos los casos, el documento original prevalecerá sobre la fotocopia simple.</w:t>
      </w:r>
    </w:p>
    <w:p w14:paraId="41705ABC" w14:textId="77777777" w:rsidR="00507534" w:rsidRPr="0043771C" w:rsidRDefault="00507534" w:rsidP="00507534">
      <w:pPr>
        <w:numPr>
          <w:ilvl w:val="1"/>
          <w:numId w:val="3"/>
        </w:numPr>
        <w:tabs>
          <w:tab w:val="left" w:pos="1276"/>
        </w:tabs>
        <w:spacing w:before="240" w:after="60"/>
        <w:ind w:left="1276" w:hanging="709"/>
        <w:jc w:val="both"/>
        <w:outlineLvl w:val="0"/>
        <w:rPr>
          <w:rFonts w:ascii="Verdana" w:hAnsi="Verdana"/>
          <w:bCs/>
          <w:color w:val="000000"/>
          <w:kern w:val="28"/>
          <w:sz w:val="18"/>
          <w:szCs w:val="18"/>
          <w:lang w:eastAsia="es-ES"/>
        </w:rPr>
      </w:pPr>
      <w:r w:rsidRPr="0043771C">
        <w:rPr>
          <w:rFonts w:ascii="Verdana" w:hAnsi="Verdana"/>
          <w:b/>
          <w:bCs/>
          <w:color w:val="000000"/>
          <w:kern w:val="28"/>
          <w:sz w:val="18"/>
          <w:szCs w:val="18"/>
          <w:lang w:eastAsia="es-ES"/>
        </w:rPr>
        <w:t xml:space="preserve">Plazo y lugar de presentación: </w:t>
      </w:r>
      <w:r w:rsidRPr="0043771C">
        <w:rPr>
          <w:rFonts w:ascii="Verdana" w:hAnsi="Verdana"/>
          <w:bCs/>
          <w:color w:val="000000"/>
          <w:kern w:val="28"/>
          <w:sz w:val="18"/>
          <w:szCs w:val="18"/>
          <w:lang w:eastAsia="es-ES"/>
        </w:rPr>
        <w:t>Las propuestas deberán ser presentadas dentro del plazo (fecha y hora) fijado y en el domicilio establecido en el presente DBC.</w:t>
      </w:r>
    </w:p>
    <w:p w14:paraId="0E55BF42" w14:textId="77777777" w:rsidR="00507534" w:rsidRPr="0043771C" w:rsidRDefault="00507534" w:rsidP="00507534">
      <w:pPr>
        <w:numPr>
          <w:ilvl w:val="1"/>
          <w:numId w:val="3"/>
        </w:numPr>
        <w:tabs>
          <w:tab w:val="left" w:pos="0"/>
          <w:tab w:val="left" w:pos="1276"/>
        </w:tabs>
        <w:spacing w:before="240" w:after="60"/>
        <w:ind w:left="1276" w:hanging="709"/>
        <w:jc w:val="both"/>
        <w:outlineLvl w:val="0"/>
        <w:rPr>
          <w:rFonts w:ascii="Verdana" w:hAnsi="Verdana"/>
          <w:b/>
          <w:bCs/>
          <w:color w:val="000000"/>
          <w:kern w:val="28"/>
          <w:sz w:val="18"/>
          <w:szCs w:val="18"/>
          <w:lang w:eastAsia="es-ES"/>
        </w:rPr>
      </w:pPr>
      <w:r w:rsidRPr="0043771C">
        <w:rPr>
          <w:rFonts w:ascii="Verdana" w:hAnsi="Verdana"/>
          <w:b/>
          <w:bCs/>
          <w:color w:val="000000"/>
          <w:kern w:val="28"/>
          <w:sz w:val="18"/>
          <w:szCs w:val="18"/>
          <w:lang w:eastAsia="es-ES"/>
        </w:rPr>
        <w:t xml:space="preserve">Forma de entrega: </w:t>
      </w:r>
      <w:r w:rsidRPr="0043771C">
        <w:rPr>
          <w:rFonts w:ascii="Verdana" w:hAnsi="Verdana"/>
          <w:bCs/>
          <w:color w:val="000000"/>
          <w:kern w:val="28"/>
          <w:sz w:val="18"/>
          <w:szCs w:val="18"/>
          <w:lang w:eastAsia="es-ES"/>
        </w:rPr>
        <w:t>Las propuestas podrán ser entregadas en persona o por correo certificado (Courier).  En todos los casos el proponente es el responsable de que su propuesta sea presentada dentro el plazo y lugar establecido.</w:t>
      </w:r>
    </w:p>
    <w:p w14:paraId="0A96FC1B" w14:textId="77777777" w:rsidR="00507534" w:rsidRPr="00841F9B" w:rsidRDefault="00507534" w:rsidP="00507534">
      <w:pPr>
        <w:pStyle w:val="Puesto"/>
        <w:numPr>
          <w:ilvl w:val="1"/>
          <w:numId w:val="3"/>
        </w:numPr>
        <w:tabs>
          <w:tab w:val="left" w:pos="0"/>
          <w:tab w:val="left" w:pos="1276"/>
        </w:tabs>
        <w:ind w:left="993" w:hanging="426"/>
        <w:jc w:val="both"/>
        <w:rPr>
          <w:rFonts w:ascii="Verdana" w:hAnsi="Verdana"/>
          <w:b w:val="0"/>
          <w:color w:val="000000"/>
          <w:sz w:val="18"/>
          <w:szCs w:val="18"/>
        </w:rPr>
      </w:pPr>
      <w:r w:rsidRPr="00841F9B">
        <w:rPr>
          <w:rFonts w:ascii="Verdana" w:hAnsi="Verdana"/>
          <w:b w:val="0"/>
          <w:color w:val="000000"/>
          <w:sz w:val="18"/>
          <w:szCs w:val="18"/>
        </w:rPr>
        <w:t>El sobre podrá ser rotulado de la siguiente manera:</w:t>
      </w:r>
    </w:p>
    <w:p w14:paraId="33C8BF45" w14:textId="77777777" w:rsidR="00196858" w:rsidRDefault="00196858" w:rsidP="00F64FB8">
      <w:pPr>
        <w:jc w:val="both"/>
        <w:rPr>
          <w:rFonts w:ascii="Verdana" w:hAnsi="Verdana" w:cs="Calibri"/>
          <w:sz w:val="18"/>
          <w:szCs w:val="18"/>
        </w:rPr>
      </w:pPr>
    </w:p>
    <w:tbl>
      <w:tblPr>
        <w:tblW w:w="0" w:type="auto"/>
        <w:tblInd w:w="72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8393"/>
      </w:tblGrid>
      <w:tr w:rsidR="00196858" w14:paraId="0A6F3679" w14:textId="77777777" w:rsidTr="00CB0675">
        <w:trPr>
          <w:trHeight w:val="2512"/>
        </w:trPr>
        <w:tc>
          <w:tcPr>
            <w:tcW w:w="8393" w:type="dxa"/>
            <w:shd w:val="clear" w:color="auto" w:fill="auto"/>
          </w:tcPr>
          <w:p w14:paraId="3E608ADD" w14:textId="77777777" w:rsidR="00196858" w:rsidRPr="00596108" w:rsidRDefault="00196858" w:rsidP="00E90843">
            <w:pPr>
              <w:rPr>
                <w:rFonts w:ascii="Calibri" w:eastAsia="Calibri" w:hAnsi="Calibri"/>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7355"/>
            </w:tblGrid>
            <w:tr w:rsidR="00196858" w14:paraId="03F82727" w14:textId="77777777" w:rsidTr="00E90843">
              <w:trPr>
                <w:trHeight w:val="285"/>
                <w:jc w:val="center"/>
              </w:trPr>
              <w:tc>
                <w:tcPr>
                  <w:tcW w:w="7355" w:type="dxa"/>
                  <w:tcBorders>
                    <w:bottom w:val="single" w:sz="4" w:space="0" w:color="auto"/>
                  </w:tcBorders>
                  <w:shd w:val="clear" w:color="auto" w:fill="92D050"/>
                </w:tcPr>
                <w:p w14:paraId="18BC1ED9" w14:textId="77777777" w:rsidR="00196858" w:rsidRPr="00596108" w:rsidRDefault="00196858" w:rsidP="00E90843">
                  <w:pPr>
                    <w:jc w:val="center"/>
                    <w:rPr>
                      <w:rFonts w:ascii="Calibri" w:eastAsia="Calibri" w:hAnsi="Calibri"/>
                      <w:b/>
                    </w:rPr>
                  </w:pPr>
                  <w:r w:rsidRPr="00596108">
                    <w:rPr>
                      <w:rFonts w:ascii="Calibri" w:eastAsia="Calibri" w:hAnsi="Calibri"/>
                      <w:b/>
                    </w:rPr>
                    <w:t>CODIGO DEL PROCESO DE CONTRATACION</w:t>
                  </w:r>
                </w:p>
              </w:tc>
            </w:tr>
            <w:tr w:rsidR="00196858" w14:paraId="75FD8311" w14:textId="77777777" w:rsidTr="00577D0E">
              <w:trPr>
                <w:trHeight w:val="364"/>
                <w:jc w:val="center"/>
              </w:trPr>
              <w:tc>
                <w:tcPr>
                  <w:tcW w:w="7355" w:type="dxa"/>
                  <w:tcBorders>
                    <w:top w:val="single" w:sz="4" w:space="0" w:color="auto"/>
                  </w:tcBorders>
                  <w:shd w:val="clear" w:color="auto" w:fill="auto"/>
                </w:tcPr>
                <w:p w14:paraId="1E6A7B00" w14:textId="4B8C07DD" w:rsidR="00196858" w:rsidRPr="00577D0E" w:rsidRDefault="004F2CCF" w:rsidP="00577D0E">
                  <w:pPr>
                    <w:jc w:val="center"/>
                    <w:rPr>
                      <w:rFonts w:ascii="Calibri" w:eastAsia="Calibri" w:hAnsi="Calibri"/>
                      <w:b/>
                    </w:rPr>
                  </w:pPr>
                  <w:r w:rsidRPr="004F2CCF">
                    <w:rPr>
                      <w:rFonts w:ascii="Calibri" w:eastAsia="Calibri" w:hAnsi="Calibri"/>
                      <w:b/>
                      <w:sz w:val="24"/>
                    </w:rPr>
                    <w:t>COX-DSP-2-15</w:t>
                  </w:r>
                </w:p>
              </w:tc>
            </w:tr>
          </w:tbl>
          <w:p w14:paraId="199A1BBD" w14:textId="7A49733F" w:rsidR="00196858" w:rsidRPr="00596108" w:rsidRDefault="00196858" w:rsidP="00E90843">
            <w:pPr>
              <w:pStyle w:val="Sinespaciado"/>
              <w:jc w:val="center"/>
              <w:rPr>
                <w:rFonts w:eastAsia="Calibri"/>
                <w:b/>
                <w:sz w:val="18"/>
                <w:szCs w:val="18"/>
              </w:rPr>
            </w:pPr>
            <w:r w:rsidRPr="00596108">
              <w:rPr>
                <w:rFonts w:eastAsia="Calibri"/>
                <w:b/>
                <w:sz w:val="18"/>
                <w:szCs w:val="18"/>
              </w:rPr>
              <w:t xml:space="preserve">YACIMIENTOS </w:t>
            </w:r>
            <w:r w:rsidR="00577D0E" w:rsidRPr="00596108">
              <w:rPr>
                <w:rFonts w:eastAsia="Calibri"/>
                <w:b/>
                <w:sz w:val="18"/>
                <w:szCs w:val="18"/>
              </w:rPr>
              <w:t>PETROLÍFEROS</w:t>
            </w:r>
            <w:r w:rsidRPr="00596108">
              <w:rPr>
                <w:rFonts w:eastAsia="Calibri"/>
                <w:b/>
                <w:sz w:val="18"/>
                <w:szCs w:val="18"/>
              </w:rPr>
              <w:t xml:space="preserve"> FISCALES BOLIVIANOS</w:t>
            </w:r>
          </w:p>
          <w:p w14:paraId="4826DF2D" w14:textId="77777777" w:rsidR="00196858" w:rsidRPr="00596108" w:rsidRDefault="00196858" w:rsidP="00E90843">
            <w:pPr>
              <w:pStyle w:val="Sinespaciado"/>
              <w:rPr>
                <w:rFonts w:eastAsia="Calibri"/>
                <w:sz w:val="18"/>
                <w:szCs w:val="18"/>
                <w:lang w:val="es-ES_tradnl"/>
              </w:rPr>
            </w:pPr>
          </w:p>
          <w:p w14:paraId="164CA00F" w14:textId="77777777" w:rsidR="00196858" w:rsidRPr="00596108" w:rsidRDefault="00196858" w:rsidP="00E90843">
            <w:pPr>
              <w:pStyle w:val="Sinespaciado"/>
              <w:rPr>
                <w:rFonts w:eastAsia="Calibri"/>
                <w:b/>
                <w:sz w:val="18"/>
                <w:szCs w:val="18"/>
                <w:lang w:val="es-ES_tradnl"/>
              </w:rPr>
            </w:pPr>
            <w:r w:rsidRPr="00596108">
              <w:rPr>
                <w:rFonts w:eastAsia="Calibri"/>
                <w:b/>
                <w:sz w:val="18"/>
                <w:szCs w:val="18"/>
                <w:lang w:val="es-ES_tradnl"/>
              </w:rPr>
              <w:t>NOMBRE DEL PROPONENTE</w:t>
            </w:r>
            <w:r w:rsidRPr="00596108">
              <w:rPr>
                <w:rFonts w:eastAsia="Calibri"/>
                <w:sz w:val="18"/>
                <w:szCs w:val="18"/>
                <w:lang w:val="es-ES_tradnl"/>
              </w:rPr>
              <w:t>:____________________________________________</w:t>
            </w:r>
            <w:r w:rsidRPr="00596108">
              <w:rPr>
                <w:rFonts w:eastAsia="Calibri"/>
                <w:b/>
                <w:sz w:val="18"/>
                <w:szCs w:val="18"/>
                <w:lang w:val="es-ES_tradnl"/>
              </w:rPr>
              <w:t xml:space="preserve"> </w:t>
            </w:r>
          </w:p>
          <w:p w14:paraId="1F3DB875" w14:textId="77777777" w:rsidR="00196858" w:rsidRPr="00596108" w:rsidRDefault="00196858" w:rsidP="00E90843">
            <w:pPr>
              <w:pStyle w:val="Sinespaciado"/>
              <w:rPr>
                <w:rFonts w:eastAsia="Calibri"/>
                <w:b/>
                <w:sz w:val="18"/>
                <w:szCs w:val="18"/>
                <w:lang w:val="es-ES_tradnl"/>
              </w:rPr>
            </w:pPr>
          </w:p>
          <w:p w14:paraId="2917A059" w14:textId="6F08C7BD" w:rsidR="00196858" w:rsidRPr="00596108" w:rsidRDefault="00196858" w:rsidP="00E90843">
            <w:pPr>
              <w:jc w:val="both"/>
              <w:rPr>
                <w:rFonts w:ascii="Calibri" w:eastAsia="Calibri" w:hAnsi="Calibri"/>
              </w:rPr>
            </w:pPr>
            <w:r w:rsidRPr="00CB0675">
              <w:rPr>
                <w:rFonts w:ascii="Calibri" w:eastAsia="Calibri" w:hAnsi="Calibri"/>
                <w:b/>
                <w:sz w:val="18"/>
                <w:szCs w:val="18"/>
                <w:lang w:val="es-ES_tradnl"/>
              </w:rPr>
              <w:t xml:space="preserve">OBJETO DE LA </w:t>
            </w:r>
            <w:r w:rsidR="00577D0E" w:rsidRPr="00CB0675">
              <w:rPr>
                <w:rFonts w:ascii="Calibri" w:eastAsia="Calibri" w:hAnsi="Calibri"/>
                <w:b/>
                <w:sz w:val="18"/>
                <w:szCs w:val="18"/>
                <w:lang w:val="es-ES_tradnl"/>
              </w:rPr>
              <w:t>CONTRATACIÓN</w:t>
            </w:r>
            <w:r w:rsidRPr="00596108">
              <w:rPr>
                <w:rFonts w:eastAsia="Calibri"/>
                <w:b/>
                <w:sz w:val="18"/>
                <w:szCs w:val="18"/>
              </w:rPr>
              <w:t xml:space="preserve">: </w:t>
            </w:r>
            <w:r w:rsidR="00577D0E">
              <w:rPr>
                <w:rFonts w:eastAsia="Calibri"/>
                <w:b/>
                <w:sz w:val="18"/>
                <w:szCs w:val="18"/>
              </w:rPr>
              <w:t xml:space="preserve"> </w:t>
            </w:r>
            <w:r w:rsidR="004F2CCF" w:rsidRPr="004F2CCF">
              <w:rPr>
                <w:rFonts w:ascii="Calibri" w:eastAsia="Calibri" w:hAnsi="Calibri"/>
                <w:b/>
                <w:sz w:val="18"/>
                <w:szCs w:val="18"/>
              </w:rPr>
              <w:t>ADQUISICIÓN DE TUBERÍAS DE PERFORACIÓN DE 5</w:t>
            </w:r>
          </w:p>
        </w:tc>
      </w:tr>
    </w:tbl>
    <w:p w14:paraId="67898603" w14:textId="77777777" w:rsidR="00196858" w:rsidRDefault="00196858" w:rsidP="00F64FB8">
      <w:pPr>
        <w:jc w:val="both"/>
        <w:rPr>
          <w:rFonts w:ascii="Verdana" w:hAnsi="Verdana" w:cs="Calibri"/>
          <w:sz w:val="18"/>
          <w:szCs w:val="18"/>
        </w:rPr>
      </w:pPr>
    </w:p>
    <w:p w14:paraId="2ED4D940" w14:textId="77777777" w:rsidR="00507534" w:rsidRPr="00A92F96" w:rsidRDefault="00507534" w:rsidP="00507534">
      <w:pPr>
        <w:pStyle w:val="Puesto"/>
        <w:numPr>
          <w:ilvl w:val="1"/>
          <w:numId w:val="3"/>
        </w:numPr>
        <w:tabs>
          <w:tab w:val="left" w:pos="0"/>
          <w:tab w:val="left" w:pos="993"/>
        </w:tabs>
        <w:ind w:left="993" w:hanging="426"/>
        <w:jc w:val="both"/>
        <w:rPr>
          <w:rFonts w:ascii="Verdana" w:hAnsi="Verdana" w:cs="Calibri"/>
          <w:sz w:val="18"/>
          <w:szCs w:val="18"/>
        </w:rPr>
      </w:pPr>
      <w:r w:rsidRPr="00A92F96">
        <w:rPr>
          <w:rFonts w:ascii="Verdana" w:hAnsi="Verdana"/>
          <w:color w:val="000000"/>
          <w:sz w:val="18"/>
          <w:szCs w:val="18"/>
        </w:rPr>
        <w:t xml:space="preserve">Retiro de Propuestas </w:t>
      </w:r>
    </w:p>
    <w:p w14:paraId="369F2DE3" w14:textId="77777777" w:rsidR="00507534" w:rsidRDefault="00507534" w:rsidP="00507534">
      <w:pPr>
        <w:pStyle w:val="Prrafodelista"/>
        <w:ind w:left="1134"/>
        <w:jc w:val="both"/>
        <w:rPr>
          <w:rFonts w:ascii="Verdana" w:hAnsi="Verdana" w:cs="Calibri"/>
          <w:sz w:val="18"/>
          <w:szCs w:val="18"/>
        </w:rPr>
      </w:pPr>
    </w:p>
    <w:p w14:paraId="13B03BCD" w14:textId="77777777" w:rsidR="00507534" w:rsidRPr="009D3E2D" w:rsidRDefault="00507534" w:rsidP="00507534">
      <w:pPr>
        <w:pStyle w:val="Prrafodelista"/>
        <w:ind w:left="1134"/>
        <w:jc w:val="both"/>
        <w:rPr>
          <w:rFonts w:ascii="Verdana" w:hAnsi="Verdana" w:cs="Calibri"/>
          <w:sz w:val="18"/>
          <w:szCs w:val="18"/>
        </w:rPr>
      </w:pPr>
      <w:r w:rsidRPr="009D3E2D">
        <w:rPr>
          <w:rFonts w:ascii="Verdana" w:hAnsi="Verdana" w:cs="Calibri"/>
          <w:sz w:val="18"/>
          <w:szCs w:val="18"/>
        </w:rPr>
        <w:t>Las propuestas presentadas sol</w:t>
      </w:r>
      <w:r>
        <w:rPr>
          <w:rFonts w:ascii="Verdana" w:hAnsi="Verdana" w:cs="Calibri"/>
          <w:sz w:val="18"/>
          <w:szCs w:val="18"/>
        </w:rPr>
        <w:t>o podrán retirarse antes de la fecha y hora</w:t>
      </w:r>
      <w:r w:rsidRPr="009D3E2D">
        <w:rPr>
          <w:rFonts w:ascii="Verdana" w:hAnsi="Verdana" w:cs="Calibri"/>
          <w:sz w:val="18"/>
          <w:szCs w:val="18"/>
        </w:rPr>
        <w:t xml:space="preserve"> límite establecido para la presentación de </w:t>
      </w:r>
      <w:r>
        <w:rPr>
          <w:rFonts w:ascii="Verdana" w:hAnsi="Verdana" w:cs="Calibri"/>
          <w:sz w:val="18"/>
          <w:szCs w:val="18"/>
        </w:rPr>
        <w:t>propuesta</w:t>
      </w:r>
      <w:r w:rsidRPr="009D3E2D">
        <w:rPr>
          <w:rFonts w:ascii="Verdana" w:hAnsi="Verdana" w:cs="Calibri"/>
          <w:sz w:val="18"/>
          <w:szCs w:val="18"/>
        </w:rPr>
        <w:t>s.</w:t>
      </w:r>
    </w:p>
    <w:p w14:paraId="6AF2F53F" w14:textId="77777777" w:rsidR="00507534" w:rsidRPr="009D3E2D" w:rsidRDefault="00507534" w:rsidP="00507534">
      <w:pPr>
        <w:pStyle w:val="Prrafodelista"/>
        <w:ind w:left="1134"/>
        <w:jc w:val="both"/>
        <w:rPr>
          <w:rFonts w:ascii="Verdana" w:hAnsi="Verdana" w:cs="Calibri"/>
          <w:sz w:val="18"/>
          <w:szCs w:val="18"/>
        </w:rPr>
      </w:pPr>
    </w:p>
    <w:p w14:paraId="05B7608F" w14:textId="77777777" w:rsidR="00507534" w:rsidRPr="009D3E2D" w:rsidRDefault="00507534" w:rsidP="00507534">
      <w:pPr>
        <w:pStyle w:val="Prrafodelista"/>
        <w:ind w:left="1134"/>
        <w:jc w:val="both"/>
        <w:rPr>
          <w:rFonts w:ascii="Verdana" w:hAnsi="Verdana" w:cs="Calibri"/>
          <w:sz w:val="18"/>
          <w:szCs w:val="18"/>
        </w:rPr>
      </w:pPr>
      <w:r w:rsidRPr="009D3E2D">
        <w:rPr>
          <w:rFonts w:ascii="Verdana" w:hAnsi="Verdana" w:cs="Calibri"/>
          <w:sz w:val="18"/>
          <w:szCs w:val="18"/>
        </w:rPr>
        <w:t>Para este propósito el proponente, a través de su Representante Legal, deberá solicitar por escrito la devolución total de su propuesta, que será efectuada bajo constancia escrita y liberando de cualquier responsabilidad a Yacimientos Petrolíferos Fiscales Bolivianos.</w:t>
      </w:r>
    </w:p>
    <w:p w14:paraId="67000C5D" w14:textId="77777777" w:rsidR="00507534" w:rsidRDefault="00507534" w:rsidP="00507534">
      <w:pPr>
        <w:ind w:left="1134" w:hanging="708"/>
        <w:jc w:val="both"/>
        <w:rPr>
          <w:rFonts w:ascii="Verdana" w:hAnsi="Verdana" w:cs="Calibri"/>
          <w:sz w:val="18"/>
          <w:szCs w:val="18"/>
        </w:rPr>
      </w:pPr>
    </w:p>
    <w:p w14:paraId="07E73164" w14:textId="77777777" w:rsidR="00507534" w:rsidRPr="00666D9F" w:rsidRDefault="00507534" w:rsidP="00507534">
      <w:pPr>
        <w:numPr>
          <w:ilvl w:val="0"/>
          <w:numId w:val="3"/>
        </w:numPr>
        <w:ind w:left="426" w:hanging="426"/>
        <w:jc w:val="both"/>
        <w:rPr>
          <w:rFonts w:ascii="Verdana" w:hAnsi="Verdana" w:cs="Calibri"/>
          <w:b/>
          <w:sz w:val="18"/>
          <w:szCs w:val="18"/>
        </w:rPr>
      </w:pPr>
      <w:r w:rsidRPr="00666D9F">
        <w:rPr>
          <w:rFonts w:ascii="Verdana" w:hAnsi="Verdana" w:cs="Calibri"/>
          <w:b/>
          <w:sz w:val="18"/>
          <w:szCs w:val="18"/>
        </w:rPr>
        <w:t>RECHAZO DE PROPUESTAS</w:t>
      </w:r>
    </w:p>
    <w:p w14:paraId="4B5E887E" w14:textId="77777777" w:rsidR="00507534" w:rsidRPr="00666D9F" w:rsidRDefault="00507534" w:rsidP="00507534">
      <w:pPr>
        <w:jc w:val="both"/>
        <w:rPr>
          <w:rFonts w:ascii="Verdana" w:hAnsi="Verdana" w:cs="Calibri"/>
          <w:b/>
          <w:sz w:val="18"/>
          <w:szCs w:val="18"/>
        </w:rPr>
      </w:pPr>
    </w:p>
    <w:p w14:paraId="04A72856" w14:textId="77777777" w:rsidR="00507534" w:rsidRDefault="00507534" w:rsidP="00507534">
      <w:pPr>
        <w:ind w:left="567"/>
        <w:jc w:val="both"/>
        <w:rPr>
          <w:rFonts w:ascii="Verdana" w:hAnsi="Verdana" w:cs="Calibri"/>
          <w:sz w:val="18"/>
          <w:szCs w:val="18"/>
        </w:rPr>
      </w:pPr>
      <w:r>
        <w:rPr>
          <w:rFonts w:ascii="Verdana" w:hAnsi="Verdana" w:cs="Calibri"/>
          <w:sz w:val="18"/>
          <w:szCs w:val="18"/>
        </w:rPr>
        <w:t xml:space="preserve">Cuando el proponente presente su propuesta en la fecha, hora </w:t>
      </w:r>
      <w:r w:rsidRPr="00666D9F">
        <w:rPr>
          <w:rFonts w:ascii="Verdana" w:hAnsi="Verdana" w:cs="Calibri"/>
          <w:sz w:val="18"/>
          <w:szCs w:val="18"/>
        </w:rPr>
        <w:t xml:space="preserve">y/o lugar diferentes a los </w:t>
      </w:r>
      <w:r>
        <w:rPr>
          <w:rFonts w:ascii="Verdana" w:hAnsi="Verdana" w:cs="Calibri"/>
          <w:sz w:val="18"/>
          <w:szCs w:val="18"/>
        </w:rPr>
        <w:t xml:space="preserve">establecidos en </w:t>
      </w:r>
      <w:r w:rsidRPr="00666D9F">
        <w:rPr>
          <w:rFonts w:ascii="Verdana" w:hAnsi="Verdana" w:cs="Calibri"/>
          <w:sz w:val="18"/>
          <w:szCs w:val="18"/>
        </w:rPr>
        <w:t xml:space="preserve">el cronograma </w:t>
      </w:r>
      <w:r>
        <w:rPr>
          <w:rFonts w:ascii="Verdana" w:hAnsi="Verdana" w:cs="Calibri"/>
          <w:sz w:val="18"/>
          <w:szCs w:val="18"/>
        </w:rPr>
        <w:t>de plazos del presente Documento Base de Contratación.</w:t>
      </w:r>
    </w:p>
    <w:p w14:paraId="1BC32790" w14:textId="77777777" w:rsidR="00507534" w:rsidRDefault="00507534" w:rsidP="00507534">
      <w:pPr>
        <w:ind w:left="1134" w:hanging="708"/>
        <w:jc w:val="both"/>
        <w:rPr>
          <w:rFonts w:ascii="Verdana" w:hAnsi="Verdana" w:cs="Calibri"/>
          <w:sz w:val="18"/>
          <w:szCs w:val="18"/>
        </w:rPr>
      </w:pPr>
    </w:p>
    <w:p w14:paraId="28D17B42" w14:textId="77777777" w:rsidR="00507534" w:rsidRPr="00666D9F" w:rsidRDefault="00507534" w:rsidP="00507534">
      <w:pPr>
        <w:numPr>
          <w:ilvl w:val="0"/>
          <w:numId w:val="3"/>
        </w:numPr>
        <w:ind w:left="567" w:hanging="567"/>
        <w:jc w:val="both"/>
        <w:rPr>
          <w:rFonts w:ascii="Verdana" w:hAnsi="Verdana" w:cs="Calibri"/>
          <w:sz w:val="18"/>
          <w:szCs w:val="18"/>
        </w:rPr>
      </w:pPr>
      <w:r w:rsidRPr="00666D9F">
        <w:rPr>
          <w:rFonts w:ascii="Verdana" w:hAnsi="Verdana" w:cs="Calibri"/>
          <w:b/>
          <w:sz w:val="18"/>
          <w:szCs w:val="18"/>
        </w:rPr>
        <w:t>APERTURA DE PROPUESTAS</w:t>
      </w:r>
    </w:p>
    <w:p w14:paraId="07725272" w14:textId="77777777" w:rsidR="00507534" w:rsidRPr="00666D9F" w:rsidRDefault="00507534" w:rsidP="00507534">
      <w:pPr>
        <w:ind w:left="708"/>
        <w:rPr>
          <w:rFonts w:ascii="Verdana" w:hAnsi="Verdana" w:cs="Calibri"/>
          <w:sz w:val="18"/>
          <w:szCs w:val="18"/>
        </w:rPr>
      </w:pPr>
    </w:p>
    <w:p w14:paraId="47D18D1F" w14:textId="77777777" w:rsidR="00507534" w:rsidRPr="002B39CB" w:rsidRDefault="00507534" w:rsidP="00507534">
      <w:pPr>
        <w:ind w:left="567"/>
        <w:jc w:val="both"/>
        <w:rPr>
          <w:rFonts w:ascii="Verdana" w:hAnsi="Verdana" w:cs="Arial"/>
          <w:sz w:val="18"/>
          <w:szCs w:val="18"/>
        </w:rPr>
      </w:pPr>
      <w:r w:rsidRPr="002B39CB">
        <w:rPr>
          <w:rFonts w:ascii="Verdana" w:hAnsi="Verdana" w:cs="Arial"/>
          <w:sz w:val="18"/>
          <w:szCs w:val="18"/>
        </w:rPr>
        <w:t xml:space="preserve">La apertura de las propuestas será efectuada en acto público por </w:t>
      </w:r>
      <w:r>
        <w:rPr>
          <w:rFonts w:ascii="Verdana" w:hAnsi="Verdana" w:cs="Arial"/>
          <w:sz w:val="18"/>
          <w:szCs w:val="18"/>
        </w:rPr>
        <w:t xml:space="preserve">el Comité de Habilitación </w:t>
      </w:r>
      <w:r w:rsidRPr="002B39CB">
        <w:rPr>
          <w:rFonts w:ascii="Verdana" w:hAnsi="Verdana" w:cs="Arial"/>
          <w:sz w:val="18"/>
          <w:szCs w:val="18"/>
        </w:rPr>
        <w:t xml:space="preserve">después del cierre del plazo de presentación de propuestas, en la fecha, hora y lugar señalados en el </w:t>
      </w:r>
      <w:r>
        <w:rPr>
          <w:rFonts w:ascii="Verdana" w:hAnsi="Verdana" w:cs="Arial"/>
          <w:sz w:val="18"/>
          <w:szCs w:val="18"/>
        </w:rPr>
        <w:t xml:space="preserve">cronograma de plazos del presente </w:t>
      </w:r>
      <w:r w:rsidRPr="002B39CB">
        <w:rPr>
          <w:rFonts w:ascii="Verdana" w:hAnsi="Verdana" w:cs="Arial"/>
          <w:sz w:val="18"/>
          <w:szCs w:val="18"/>
        </w:rPr>
        <w:t xml:space="preserve">DBC. </w:t>
      </w:r>
    </w:p>
    <w:p w14:paraId="4D1FB075" w14:textId="77777777" w:rsidR="00507534" w:rsidRPr="002B39CB" w:rsidRDefault="00507534" w:rsidP="00507534">
      <w:pPr>
        <w:ind w:left="1843" w:hanging="709"/>
        <w:jc w:val="both"/>
        <w:rPr>
          <w:rFonts w:ascii="Verdana" w:hAnsi="Verdana" w:cs="Arial"/>
          <w:sz w:val="18"/>
          <w:szCs w:val="18"/>
        </w:rPr>
      </w:pPr>
      <w:r w:rsidRPr="002B39CB">
        <w:rPr>
          <w:rFonts w:ascii="Verdana" w:hAnsi="Verdana" w:cs="Arial"/>
          <w:sz w:val="18"/>
          <w:szCs w:val="18"/>
        </w:rPr>
        <w:tab/>
      </w:r>
    </w:p>
    <w:p w14:paraId="53C15C4F" w14:textId="77777777" w:rsidR="00507534" w:rsidRDefault="00507534" w:rsidP="00507534">
      <w:pPr>
        <w:tabs>
          <w:tab w:val="left" w:pos="1418"/>
        </w:tabs>
        <w:ind w:left="567"/>
        <w:jc w:val="both"/>
        <w:rPr>
          <w:rFonts w:ascii="Verdana" w:hAnsi="Verdana" w:cs="Arial"/>
          <w:sz w:val="18"/>
          <w:szCs w:val="18"/>
        </w:rPr>
      </w:pPr>
      <w:r w:rsidRPr="002B39CB">
        <w:rPr>
          <w:rFonts w:ascii="Verdana" w:hAnsi="Verdana" w:cs="Arial"/>
          <w:sz w:val="18"/>
          <w:szCs w:val="18"/>
        </w:rPr>
        <w:t>E</w:t>
      </w:r>
      <w:r>
        <w:rPr>
          <w:rFonts w:ascii="Verdana" w:hAnsi="Verdana" w:cs="Arial"/>
          <w:sz w:val="18"/>
          <w:szCs w:val="18"/>
        </w:rPr>
        <w:t>n e</w:t>
      </w:r>
      <w:r w:rsidRPr="002B39CB">
        <w:rPr>
          <w:rFonts w:ascii="Verdana" w:hAnsi="Verdana" w:cs="Arial"/>
          <w:sz w:val="18"/>
          <w:szCs w:val="18"/>
        </w:rPr>
        <w:t>l Acto de Apertura se permitirá la presencia de los proponentes o sus representantes que hayan decidido asistir, así como los representantes de la sociedad que quieran participar</w:t>
      </w:r>
      <w:r>
        <w:rPr>
          <w:rFonts w:ascii="Verdana" w:hAnsi="Verdana" w:cs="Arial"/>
          <w:sz w:val="18"/>
          <w:szCs w:val="18"/>
        </w:rPr>
        <w:t>, cuando sea necesario se podrá contar con la presencia de un Notario de Fe Pública.</w:t>
      </w:r>
    </w:p>
    <w:p w14:paraId="3BFF1A71" w14:textId="77777777" w:rsidR="00507534" w:rsidRPr="002B39CB" w:rsidRDefault="00507534" w:rsidP="00507534">
      <w:pPr>
        <w:tabs>
          <w:tab w:val="left" w:pos="1418"/>
        </w:tabs>
        <w:ind w:left="567"/>
        <w:jc w:val="both"/>
        <w:rPr>
          <w:rFonts w:ascii="Verdana" w:hAnsi="Verdana" w:cs="Arial"/>
          <w:sz w:val="18"/>
          <w:szCs w:val="18"/>
        </w:rPr>
      </w:pPr>
      <w:r w:rsidRPr="002B39CB">
        <w:rPr>
          <w:rFonts w:ascii="Verdana" w:hAnsi="Verdana" w:cs="Arial"/>
          <w:sz w:val="18"/>
          <w:szCs w:val="18"/>
        </w:rPr>
        <w:tab/>
      </w:r>
    </w:p>
    <w:p w14:paraId="44A62F6D" w14:textId="77777777" w:rsidR="00507534" w:rsidRDefault="00507534" w:rsidP="00507534">
      <w:pPr>
        <w:tabs>
          <w:tab w:val="left" w:pos="1418"/>
        </w:tabs>
        <w:ind w:left="567"/>
        <w:jc w:val="both"/>
        <w:rPr>
          <w:rFonts w:ascii="Verdana" w:hAnsi="Verdana" w:cs="Arial"/>
          <w:sz w:val="18"/>
          <w:szCs w:val="18"/>
        </w:rPr>
      </w:pPr>
      <w:r w:rsidRPr="002B39CB">
        <w:rPr>
          <w:rFonts w:ascii="Verdana" w:hAnsi="Verdana" w:cs="Arial"/>
          <w:sz w:val="18"/>
          <w:szCs w:val="18"/>
        </w:rPr>
        <w:t xml:space="preserve">El acto se efectuará así se hubiese recibido una sola propuesta. </w:t>
      </w:r>
    </w:p>
    <w:p w14:paraId="3676424A" w14:textId="77777777" w:rsidR="00507534" w:rsidRDefault="00507534" w:rsidP="00507534">
      <w:pPr>
        <w:tabs>
          <w:tab w:val="left" w:pos="1418"/>
        </w:tabs>
        <w:ind w:left="567"/>
        <w:jc w:val="both"/>
        <w:rPr>
          <w:rFonts w:ascii="Verdana" w:hAnsi="Verdana" w:cs="Arial"/>
          <w:sz w:val="18"/>
          <w:szCs w:val="18"/>
        </w:rPr>
      </w:pPr>
    </w:p>
    <w:p w14:paraId="71D9D49E" w14:textId="77777777" w:rsidR="00507534" w:rsidRDefault="00507534" w:rsidP="00507534">
      <w:pPr>
        <w:tabs>
          <w:tab w:val="left" w:pos="1418"/>
        </w:tabs>
        <w:ind w:left="567"/>
        <w:jc w:val="both"/>
        <w:rPr>
          <w:rFonts w:ascii="Verdana" w:hAnsi="Verdana" w:cs="Arial"/>
          <w:sz w:val="18"/>
          <w:szCs w:val="18"/>
        </w:rPr>
      </w:pPr>
      <w:r w:rsidRPr="00D61D22">
        <w:rPr>
          <w:rFonts w:ascii="Verdana" w:hAnsi="Verdana" w:cs="Arial"/>
          <w:sz w:val="18"/>
          <w:szCs w:val="18"/>
        </w:rPr>
        <w:t xml:space="preserve">Durante el Acto de Apertura de </w:t>
      </w:r>
      <w:r>
        <w:rPr>
          <w:rFonts w:ascii="Verdana" w:hAnsi="Verdana" w:cs="Arial"/>
          <w:sz w:val="18"/>
          <w:szCs w:val="18"/>
        </w:rPr>
        <w:t>propuesta</w:t>
      </w:r>
      <w:r w:rsidRPr="00D61D22">
        <w:rPr>
          <w:rFonts w:ascii="Verdana" w:hAnsi="Verdana" w:cs="Arial"/>
          <w:sz w:val="18"/>
          <w:szCs w:val="18"/>
        </w:rPr>
        <w:t xml:space="preserve">s no se descalificará a ningún proponente, siendo esta una atribución del Comité de </w:t>
      </w:r>
      <w:r>
        <w:rPr>
          <w:rFonts w:ascii="Verdana" w:hAnsi="Verdana" w:cs="Arial"/>
          <w:sz w:val="18"/>
          <w:szCs w:val="18"/>
        </w:rPr>
        <w:t>Habilitación y/o Evaluación.</w:t>
      </w:r>
    </w:p>
    <w:p w14:paraId="4CBE9308" w14:textId="77777777" w:rsidR="00507534" w:rsidRDefault="00507534" w:rsidP="00507534">
      <w:pPr>
        <w:tabs>
          <w:tab w:val="left" w:pos="1418"/>
        </w:tabs>
        <w:ind w:left="567"/>
        <w:jc w:val="both"/>
        <w:rPr>
          <w:rFonts w:ascii="Verdana" w:hAnsi="Verdana" w:cs="Arial"/>
          <w:sz w:val="18"/>
          <w:szCs w:val="18"/>
        </w:rPr>
      </w:pPr>
    </w:p>
    <w:p w14:paraId="461B6775" w14:textId="77777777" w:rsidR="00507534" w:rsidRDefault="00507534" w:rsidP="00507534">
      <w:pPr>
        <w:tabs>
          <w:tab w:val="left" w:pos="1418"/>
        </w:tabs>
        <w:ind w:left="567"/>
        <w:jc w:val="both"/>
        <w:rPr>
          <w:rFonts w:ascii="Verdana" w:hAnsi="Verdana" w:cs="Arial"/>
          <w:sz w:val="18"/>
          <w:szCs w:val="18"/>
        </w:rPr>
      </w:pPr>
      <w:r>
        <w:rPr>
          <w:rFonts w:ascii="Verdana" w:hAnsi="Verdana" w:cs="Arial"/>
          <w:sz w:val="18"/>
          <w:szCs w:val="18"/>
        </w:rPr>
        <w:t xml:space="preserve">En el desarrollo del Acto de Apertura los miembros del Comité (s) </w:t>
      </w:r>
      <w:r w:rsidRPr="00D61D22">
        <w:rPr>
          <w:rFonts w:ascii="Verdana" w:hAnsi="Verdana" w:cs="Arial"/>
          <w:sz w:val="18"/>
          <w:szCs w:val="18"/>
        </w:rPr>
        <w:t>así como los asistentes deberán abstenerse de emitir criterios o juicios de valor sobre el contenido de las propuestas.</w:t>
      </w:r>
    </w:p>
    <w:p w14:paraId="245CCD45" w14:textId="77777777" w:rsidR="00507534" w:rsidRDefault="00507534" w:rsidP="00507534">
      <w:pPr>
        <w:tabs>
          <w:tab w:val="left" w:pos="1418"/>
        </w:tabs>
        <w:ind w:left="567"/>
        <w:jc w:val="both"/>
        <w:rPr>
          <w:rFonts w:ascii="Verdana" w:hAnsi="Verdana" w:cs="Arial"/>
          <w:sz w:val="18"/>
          <w:szCs w:val="18"/>
        </w:rPr>
      </w:pPr>
    </w:p>
    <w:p w14:paraId="173B9AC6" w14:textId="15294D2E" w:rsidR="00507534" w:rsidRDefault="00507534" w:rsidP="00507534">
      <w:pPr>
        <w:tabs>
          <w:tab w:val="left" w:pos="1418"/>
        </w:tabs>
        <w:ind w:left="567"/>
        <w:jc w:val="both"/>
        <w:rPr>
          <w:rFonts w:ascii="Verdana" w:hAnsi="Verdana" w:cs="Calibri"/>
          <w:sz w:val="18"/>
          <w:szCs w:val="18"/>
        </w:rPr>
      </w:pPr>
      <w:r w:rsidRPr="006D0A16">
        <w:rPr>
          <w:rFonts w:ascii="Verdana" w:hAnsi="Verdana" w:cs="Calibri"/>
          <w:sz w:val="18"/>
          <w:szCs w:val="18"/>
        </w:rPr>
        <w:t xml:space="preserve">En caso de no existir </w:t>
      </w:r>
      <w:r>
        <w:rPr>
          <w:rFonts w:ascii="Verdana" w:hAnsi="Verdana" w:cs="Calibri"/>
          <w:sz w:val="18"/>
          <w:szCs w:val="18"/>
        </w:rPr>
        <w:t>propuestas, el comité de habilitación</w:t>
      </w:r>
      <w:r w:rsidRPr="006D0A16">
        <w:rPr>
          <w:rFonts w:ascii="Verdana" w:hAnsi="Verdana" w:cs="Calibri"/>
          <w:sz w:val="18"/>
          <w:szCs w:val="18"/>
        </w:rPr>
        <w:t xml:space="preserve"> suspenderá </w:t>
      </w:r>
      <w:r>
        <w:rPr>
          <w:rFonts w:ascii="Verdana" w:hAnsi="Verdana" w:cs="Calibri"/>
          <w:sz w:val="18"/>
          <w:szCs w:val="18"/>
        </w:rPr>
        <w:t xml:space="preserve">el </w:t>
      </w:r>
      <w:r w:rsidRPr="006D0A16">
        <w:rPr>
          <w:rFonts w:ascii="Verdana" w:hAnsi="Verdana" w:cs="Calibri"/>
          <w:sz w:val="18"/>
          <w:szCs w:val="18"/>
        </w:rPr>
        <w:t xml:space="preserve">acto, </w:t>
      </w:r>
      <w:r>
        <w:rPr>
          <w:rFonts w:ascii="Verdana" w:hAnsi="Verdana" w:cs="Calibri"/>
          <w:sz w:val="18"/>
          <w:szCs w:val="18"/>
        </w:rPr>
        <w:t xml:space="preserve">emitiendo el respectivo informe al </w:t>
      </w:r>
      <w:r w:rsidR="008A558B">
        <w:rPr>
          <w:rFonts w:ascii="Verdana" w:hAnsi="Verdana" w:cs="Calibri"/>
          <w:sz w:val="18"/>
          <w:szCs w:val="18"/>
        </w:rPr>
        <w:t>ARPC</w:t>
      </w:r>
      <w:r>
        <w:rPr>
          <w:rFonts w:ascii="Verdana" w:hAnsi="Verdana" w:cs="Calibri"/>
          <w:sz w:val="18"/>
          <w:szCs w:val="18"/>
        </w:rPr>
        <w:t>.</w:t>
      </w:r>
      <w:r w:rsidRPr="00666D9F">
        <w:rPr>
          <w:rFonts w:ascii="Verdana" w:hAnsi="Verdana" w:cs="Calibri"/>
          <w:sz w:val="18"/>
          <w:szCs w:val="18"/>
        </w:rPr>
        <w:t xml:space="preserve"> </w:t>
      </w:r>
    </w:p>
    <w:p w14:paraId="669300EB" w14:textId="77777777" w:rsidR="008A558B" w:rsidRDefault="008A558B" w:rsidP="00507534">
      <w:pPr>
        <w:jc w:val="center"/>
        <w:rPr>
          <w:rFonts w:ascii="Verdana" w:hAnsi="Verdana" w:cs="Calibri"/>
          <w:b/>
          <w:sz w:val="18"/>
          <w:szCs w:val="18"/>
        </w:rPr>
      </w:pPr>
    </w:p>
    <w:p w14:paraId="68A5AE1D" w14:textId="77777777" w:rsidR="00507534" w:rsidRDefault="00507534" w:rsidP="00507534">
      <w:pPr>
        <w:jc w:val="center"/>
        <w:rPr>
          <w:rFonts w:ascii="Verdana" w:hAnsi="Verdana" w:cs="Calibri"/>
          <w:b/>
          <w:sz w:val="18"/>
          <w:szCs w:val="18"/>
        </w:rPr>
      </w:pPr>
    </w:p>
    <w:p w14:paraId="3715842C" w14:textId="77777777" w:rsidR="00507534" w:rsidRPr="00666D9F" w:rsidRDefault="00507534" w:rsidP="00507534">
      <w:pPr>
        <w:jc w:val="center"/>
        <w:rPr>
          <w:rFonts w:ascii="Verdana" w:hAnsi="Verdana" w:cs="Calibri"/>
          <w:b/>
          <w:sz w:val="18"/>
          <w:szCs w:val="18"/>
        </w:rPr>
      </w:pPr>
      <w:r>
        <w:rPr>
          <w:rFonts w:ascii="Verdana" w:hAnsi="Verdana" w:cs="Calibri"/>
          <w:b/>
          <w:sz w:val="18"/>
          <w:szCs w:val="18"/>
        </w:rPr>
        <w:t>SECCIÓN VI</w:t>
      </w:r>
    </w:p>
    <w:p w14:paraId="4F7C6C91" w14:textId="77777777" w:rsidR="00507534" w:rsidRPr="00666D9F" w:rsidRDefault="00507534" w:rsidP="00507534">
      <w:pPr>
        <w:jc w:val="center"/>
        <w:rPr>
          <w:rFonts w:ascii="Verdana" w:hAnsi="Verdana" w:cs="Calibri"/>
          <w:b/>
          <w:sz w:val="18"/>
          <w:szCs w:val="18"/>
        </w:rPr>
      </w:pPr>
      <w:r w:rsidRPr="00666D9F">
        <w:rPr>
          <w:rFonts w:ascii="Verdana" w:hAnsi="Verdana" w:cs="Calibri"/>
          <w:b/>
          <w:sz w:val="18"/>
          <w:szCs w:val="18"/>
        </w:rPr>
        <w:t>EVALUACIÓN, CONCERTACIÓN Y ADJUDICACIÓN</w:t>
      </w:r>
      <w:r>
        <w:rPr>
          <w:rFonts w:ascii="Verdana" w:hAnsi="Verdana" w:cs="Calibri"/>
          <w:b/>
          <w:sz w:val="18"/>
          <w:szCs w:val="18"/>
        </w:rPr>
        <w:t xml:space="preserve"> O DECLARATORIA DESIERTA</w:t>
      </w:r>
    </w:p>
    <w:p w14:paraId="735DD5AF" w14:textId="77777777" w:rsidR="00507534" w:rsidRPr="00666D9F" w:rsidRDefault="00507534" w:rsidP="00507534">
      <w:pPr>
        <w:jc w:val="center"/>
        <w:rPr>
          <w:rFonts w:ascii="Verdana" w:hAnsi="Verdana" w:cs="Calibri"/>
          <w:b/>
          <w:sz w:val="18"/>
          <w:szCs w:val="18"/>
        </w:rPr>
      </w:pPr>
    </w:p>
    <w:p w14:paraId="71DB80B3" w14:textId="77777777" w:rsidR="00507534" w:rsidRDefault="00507534" w:rsidP="00507534">
      <w:pPr>
        <w:rPr>
          <w:rFonts w:ascii="Verdana" w:hAnsi="Verdana" w:cs="Calibri"/>
          <w:b/>
          <w:sz w:val="18"/>
          <w:szCs w:val="18"/>
        </w:rPr>
      </w:pPr>
    </w:p>
    <w:p w14:paraId="0CE5430C" w14:textId="77777777" w:rsidR="00507534" w:rsidRDefault="00507534" w:rsidP="00507534">
      <w:pPr>
        <w:numPr>
          <w:ilvl w:val="0"/>
          <w:numId w:val="3"/>
        </w:numPr>
        <w:ind w:left="567" w:hanging="567"/>
        <w:jc w:val="both"/>
        <w:rPr>
          <w:rFonts w:ascii="Verdana" w:hAnsi="Verdana" w:cs="Calibri"/>
          <w:b/>
          <w:sz w:val="18"/>
          <w:szCs w:val="18"/>
        </w:rPr>
      </w:pPr>
      <w:r>
        <w:rPr>
          <w:rFonts w:ascii="Verdana" w:hAnsi="Verdana" w:cs="Calibri"/>
          <w:b/>
          <w:sz w:val="18"/>
          <w:szCs w:val="18"/>
        </w:rPr>
        <w:t>ETAPA DE EVALUACIÓN</w:t>
      </w:r>
    </w:p>
    <w:p w14:paraId="5249EC1D" w14:textId="77777777" w:rsidR="00507534" w:rsidRDefault="00507534" w:rsidP="00507534">
      <w:pPr>
        <w:ind w:left="567"/>
        <w:jc w:val="both"/>
        <w:rPr>
          <w:rFonts w:ascii="Verdana" w:hAnsi="Verdana" w:cs="Calibri"/>
          <w:b/>
          <w:sz w:val="18"/>
          <w:szCs w:val="18"/>
        </w:rPr>
      </w:pPr>
    </w:p>
    <w:p w14:paraId="78F3FCAF" w14:textId="07F0A1DB" w:rsidR="00507534" w:rsidRPr="00074036" w:rsidRDefault="00507534" w:rsidP="00507534">
      <w:pPr>
        <w:ind w:left="567"/>
        <w:jc w:val="both"/>
        <w:rPr>
          <w:rFonts w:ascii="Verdana" w:hAnsi="Verdana" w:cs="Calibri"/>
          <w:sz w:val="18"/>
          <w:szCs w:val="18"/>
        </w:rPr>
      </w:pPr>
      <w:r w:rsidRPr="00074036">
        <w:rPr>
          <w:rFonts w:ascii="Verdana" w:hAnsi="Verdana" w:cs="Calibri"/>
          <w:sz w:val="18"/>
          <w:szCs w:val="18"/>
        </w:rPr>
        <w:t xml:space="preserve">El Comité de Habilitación y Evaluación procederá a la evaluación de las propuestas presentadas, aplicando el Método de Selección </w:t>
      </w:r>
      <w:r w:rsidR="008A558B">
        <w:rPr>
          <w:rFonts w:ascii="Verdana" w:hAnsi="Verdana" w:cs="Calibri"/>
          <w:sz w:val="18"/>
          <w:szCs w:val="18"/>
        </w:rPr>
        <w:t xml:space="preserve">Calidad, Propuesta Técnica y Costo, </w:t>
      </w:r>
      <w:r w:rsidRPr="00074036">
        <w:rPr>
          <w:rFonts w:ascii="Verdana" w:hAnsi="Verdana" w:cs="Calibri"/>
          <w:sz w:val="18"/>
          <w:szCs w:val="18"/>
        </w:rPr>
        <w:t>descrito en el ANEXO 1</w:t>
      </w:r>
    </w:p>
    <w:p w14:paraId="4331B1D9" w14:textId="77777777" w:rsidR="00507534" w:rsidRPr="00074036" w:rsidRDefault="00507534" w:rsidP="00507534">
      <w:pPr>
        <w:jc w:val="both"/>
        <w:rPr>
          <w:rFonts w:ascii="Verdana" w:hAnsi="Verdana" w:cs="Calibri"/>
          <w:sz w:val="18"/>
          <w:szCs w:val="18"/>
        </w:rPr>
      </w:pPr>
    </w:p>
    <w:p w14:paraId="64809770" w14:textId="77777777" w:rsidR="00507534" w:rsidRDefault="00507534" w:rsidP="00507534">
      <w:pPr>
        <w:jc w:val="both"/>
        <w:rPr>
          <w:rFonts w:ascii="Verdana" w:hAnsi="Verdana" w:cs="Arial"/>
          <w:sz w:val="18"/>
          <w:szCs w:val="18"/>
        </w:rPr>
      </w:pPr>
    </w:p>
    <w:p w14:paraId="343E9A13" w14:textId="77777777" w:rsidR="00507534" w:rsidRPr="00412308" w:rsidRDefault="00507534" w:rsidP="00507534">
      <w:pPr>
        <w:numPr>
          <w:ilvl w:val="0"/>
          <w:numId w:val="3"/>
        </w:numPr>
        <w:ind w:left="567" w:hanging="567"/>
        <w:jc w:val="both"/>
        <w:rPr>
          <w:rFonts w:ascii="Verdana" w:hAnsi="Verdana" w:cs="Calibri"/>
          <w:b/>
          <w:sz w:val="18"/>
          <w:szCs w:val="18"/>
        </w:rPr>
      </w:pPr>
      <w:r w:rsidRPr="00412308">
        <w:rPr>
          <w:rFonts w:ascii="Verdana" w:hAnsi="Verdana" w:cs="Calibri"/>
          <w:b/>
          <w:sz w:val="18"/>
          <w:szCs w:val="18"/>
        </w:rPr>
        <w:t xml:space="preserve">ETAPA DE CONCERTACIÓN </w:t>
      </w:r>
    </w:p>
    <w:p w14:paraId="60A9A471" w14:textId="77777777" w:rsidR="00507534" w:rsidRPr="00135FE6" w:rsidRDefault="00507534" w:rsidP="00507534">
      <w:pPr>
        <w:jc w:val="both"/>
        <w:rPr>
          <w:rFonts w:ascii="Verdana" w:hAnsi="Verdana" w:cs="Calibri"/>
          <w:color w:val="000000"/>
          <w:sz w:val="18"/>
          <w:szCs w:val="18"/>
        </w:rPr>
      </w:pPr>
    </w:p>
    <w:p w14:paraId="718B835C" w14:textId="6F0E86E0" w:rsidR="002C08F3" w:rsidRPr="002C08F3" w:rsidRDefault="002C08F3" w:rsidP="002C08F3">
      <w:pPr>
        <w:ind w:left="567"/>
        <w:jc w:val="both"/>
        <w:rPr>
          <w:rFonts w:ascii="Verdana" w:hAnsi="Verdana"/>
          <w:color w:val="000000"/>
          <w:sz w:val="18"/>
          <w:szCs w:val="18"/>
        </w:rPr>
      </w:pPr>
      <w:r w:rsidRPr="002C08F3">
        <w:rPr>
          <w:rFonts w:ascii="Verdana" w:hAnsi="Verdana"/>
          <w:color w:val="000000"/>
          <w:sz w:val="18"/>
          <w:szCs w:val="18"/>
        </w:rPr>
        <w:t xml:space="preserve">La Etapa de Concertación no es obligatoria, y su </w:t>
      </w:r>
      <w:r>
        <w:rPr>
          <w:rFonts w:ascii="Verdana" w:hAnsi="Verdana"/>
          <w:color w:val="000000"/>
          <w:sz w:val="18"/>
          <w:szCs w:val="18"/>
        </w:rPr>
        <w:t>realización será aprobada por la ARPC</w:t>
      </w:r>
      <w:r w:rsidRPr="002C08F3">
        <w:rPr>
          <w:rFonts w:ascii="Verdana" w:hAnsi="Verdana"/>
          <w:color w:val="000000"/>
          <w:sz w:val="18"/>
          <w:szCs w:val="18"/>
        </w:rPr>
        <w:t xml:space="preserve">, esta se desarrollará en procura de mejores condiciones técnicas y/o económicas para YPFB. </w:t>
      </w:r>
    </w:p>
    <w:p w14:paraId="103B5E9B" w14:textId="77777777" w:rsidR="002C08F3" w:rsidRPr="002C08F3" w:rsidRDefault="002C08F3" w:rsidP="002C08F3">
      <w:pPr>
        <w:ind w:left="567"/>
        <w:jc w:val="both"/>
        <w:rPr>
          <w:rFonts w:ascii="Verdana" w:hAnsi="Verdana"/>
          <w:color w:val="000000"/>
          <w:sz w:val="18"/>
          <w:szCs w:val="18"/>
        </w:rPr>
      </w:pPr>
    </w:p>
    <w:p w14:paraId="7858E256" w14:textId="50A90F4A" w:rsidR="00507534" w:rsidRDefault="002C08F3" w:rsidP="002C08F3">
      <w:pPr>
        <w:ind w:left="567"/>
        <w:jc w:val="both"/>
        <w:rPr>
          <w:rFonts w:ascii="Verdana" w:hAnsi="Verdana"/>
          <w:color w:val="000000"/>
          <w:sz w:val="18"/>
          <w:szCs w:val="18"/>
        </w:rPr>
      </w:pPr>
      <w:r w:rsidRPr="002C08F3">
        <w:rPr>
          <w:rFonts w:ascii="Verdana" w:hAnsi="Verdana"/>
          <w:color w:val="000000"/>
          <w:sz w:val="18"/>
          <w:szCs w:val="18"/>
        </w:rPr>
        <w:t>El Comité de Concertación detallará los resultados de esta etapa en un informe dirigido al RCD, debiendo expresar las nuevas condiciones técnicas y/o económicas conseguidas para Yacimientos Petrolíferos Fiscales Bolivianos y la recomendación de adjudicación o declaratoria desierta.</w:t>
      </w:r>
    </w:p>
    <w:p w14:paraId="1B593B89" w14:textId="77777777" w:rsidR="002C08F3" w:rsidRDefault="002C08F3" w:rsidP="002C08F3">
      <w:pPr>
        <w:ind w:left="567"/>
        <w:jc w:val="both"/>
        <w:rPr>
          <w:rFonts w:ascii="Verdana" w:hAnsi="Verdana" w:cs="Calibri"/>
          <w:color w:val="000000"/>
          <w:sz w:val="18"/>
          <w:szCs w:val="18"/>
        </w:rPr>
      </w:pPr>
    </w:p>
    <w:p w14:paraId="04EFF548" w14:textId="77777777" w:rsidR="00507534" w:rsidRPr="00412308" w:rsidRDefault="00507534" w:rsidP="00507534">
      <w:pPr>
        <w:numPr>
          <w:ilvl w:val="0"/>
          <w:numId w:val="3"/>
        </w:numPr>
        <w:ind w:left="567" w:hanging="567"/>
        <w:jc w:val="both"/>
        <w:rPr>
          <w:rFonts w:ascii="Verdana" w:hAnsi="Verdana" w:cs="Calibri"/>
          <w:b/>
          <w:sz w:val="18"/>
          <w:szCs w:val="18"/>
        </w:rPr>
      </w:pPr>
      <w:r w:rsidRPr="00412308">
        <w:rPr>
          <w:rFonts w:ascii="Verdana" w:hAnsi="Verdana" w:cs="Calibri"/>
          <w:b/>
          <w:sz w:val="18"/>
          <w:szCs w:val="18"/>
        </w:rPr>
        <w:t>ADJUDICACIÓN O DECLARATORIA DESIERTA</w:t>
      </w:r>
    </w:p>
    <w:p w14:paraId="04A17E56" w14:textId="77777777" w:rsidR="00507534" w:rsidRDefault="00507534" w:rsidP="00507534">
      <w:pPr>
        <w:rPr>
          <w:rFonts w:ascii="Verdana" w:hAnsi="Verdana" w:cs="Calibri"/>
          <w:b/>
          <w:color w:val="000000"/>
          <w:sz w:val="18"/>
          <w:szCs w:val="18"/>
        </w:rPr>
      </w:pPr>
    </w:p>
    <w:p w14:paraId="42785F0A" w14:textId="6DD53E19" w:rsidR="00507534" w:rsidRDefault="008A558B" w:rsidP="00507534">
      <w:pPr>
        <w:ind w:left="567"/>
        <w:jc w:val="both"/>
        <w:rPr>
          <w:rFonts w:ascii="Verdana" w:hAnsi="Verdana" w:cs="Calibri"/>
          <w:color w:val="000000"/>
          <w:sz w:val="18"/>
          <w:szCs w:val="18"/>
        </w:rPr>
      </w:pPr>
      <w:r>
        <w:rPr>
          <w:rFonts w:ascii="Verdana" w:hAnsi="Verdana" w:cs="Calibri"/>
          <w:color w:val="000000"/>
          <w:sz w:val="18"/>
          <w:szCs w:val="18"/>
        </w:rPr>
        <w:t>La ARPC</w:t>
      </w:r>
      <w:r w:rsidR="00507534">
        <w:rPr>
          <w:rFonts w:ascii="Verdana" w:hAnsi="Verdana" w:cs="Calibri"/>
          <w:color w:val="000000"/>
          <w:sz w:val="18"/>
          <w:szCs w:val="18"/>
        </w:rPr>
        <w:t xml:space="preserve"> sobre la base de los informes generados en el proceso de contratación adjudicará o declarará desierto el proceso de contratación mediante </w:t>
      </w:r>
      <w:r w:rsidR="00F70648">
        <w:rPr>
          <w:rFonts w:ascii="Verdana" w:hAnsi="Verdana" w:cs="Calibri"/>
          <w:color w:val="000000"/>
          <w:sz w:val="18"/>
          <w:szCs w:val="18"/>
        </w:rPr>
        <w:t>Resolución Administrativa</w:t>
      </w:r>
      <w:r w:rsidR="00507534">
        <w:rPr>
          <w:rFonts w:ascii="Verdana" w:hAnsi="Verdana" w:cs="Calibri"/>
          <w:color w:val="000000"/>
          <w:sz w:val="18"/>
          <w:szCs w:val="18"/>
        </w:rPr>
        <w:t>, la misma que será publicada en el sitio web de YPFB</w:t>
      </w:r>
      <w:r w:rsidR="002C08F3">
        <w:rPr>
          <w:rFonts w:ascii="Verdana" w:hAnsi="Verdana" w:cs="Calibri"/>
          <w:color w:val="000000"/>
          <w:sz w:val="18"/>
          <w:szCs w:val="18"/>
        </w:rPr>
        <w:t>.</w:t>
      </w:r>
      <w:r w:rsidR="00507534">
        <w:rPr>
          <w:rFonts w:ascii="Verdana" w:hAnsi="Verdana" w:cs="Calibri"/>
          <w:color w:val="000000"/>
          <w:sz w:val="18"/>
          <w:szCs w:val="18"/>
        </w:rPr>
        <w:t xml:space="preserve"> </w:t>
      </w:r>
    </w:p>
    <w:p w14:paraId="1EE2EC82" w14:textId="77777777" w:rsidR="00507534" w:rsidRDefault="00507534" w:rsidP="00507534">
      <w:pPr>
        <w:ind w:left="567"/>
        <w:jc w:val="both"/>
        <w:rPr>
          <w:rFonts w:ascii="Verdana" w:hAnsi="Verdana" w:cs="Calibri"/>
          <w:color w:val="000000"/>
          <w:sz w:val="18"/>
          <w:szCs w:val="18"/>
        </w:rPr>
      </w:pPr>
    </w:p>
    <w:p w14:paraId="029803F5" w14:textId="73D66737" w:rsidR="00507534" w:rsidRDefault="00507534" w:rsidP="00507534">
      <w:pPr>
        <w:ind w:left="567"/>
        <w:jc w:val="both"/>
        <w:rPr>
          <w:rFonts w:ascii="Verdana" w:hAnsi="Verdana" w:cs="Calibri"/>
          <w:color w:val="000000"/>
          <w:sz w:val="18"/>
          <w:szCs w:val="18"/>
        </w:rPr>
      </w:pPr>
      <w:r>
        <w:rPr>
          <w:rFonts w:ascii="Verdana" w:hAnsi="Verdana" w:cs="Calibri"/>
          <w:color w:val="000000"/>
          <w:sz w:val="18"/>
          <w:szCs w:val="18"/>
        </w:rPr>
        <w:t xml:space="preserve">Cuando </w:t>
      </w:r>
      <w:r w:rsidR="00F70648">
        <w:rPr>
          <w:rFonts w:ascii="Verdana" w:hAnsi="Verdana" w:cs="Calibri"/>
          <w:color w:val="000000"/>
          <w:sz w:val="18"/>
          <w:szCs w:val="18"/>
        </w:rPr>
        <w:t>la ARPC</w:t>
      </w:r>
      <w:r>
        <w:rPr>
          <w:rFonts w:ascii="Verdana" w:hAnsi="Verdana" w:cs="Calibri"/>
          <w:color w:val="000000"/>
          <w:sz w:val="18"/>
          <w:szCs w:val="18"/>
        </w:rPr>
        <w:t xml:space="preserve"> solicite la complementación o sustentación de los informes generados en el proceso de contratación, el Comité de Habilitación, Evaluación o Concertación según corresponda deberá remitir el Informe correspondiente.</w:t>
      </w:r>
    </w:p>
    <w:p w14:paraId="1CDC817B" w14:textId="77777777" w:rsidR="00507534" w:rsidRDefault="00507534" w:rsidP="00507534">
      <w:pPr>
        <w:ind w:left="567"/>
        <w:jc w:val="both"/>
        <w:rPr>
          <w:rFonts w:ascii="Verdana" w:hAnsi="Verdana" w:cs="Calibri"/>
          <w:color w:val="000000"/>
          <w:sz w:val="18"/>
          <w:szCs w:val="18"/>
        </w:rPr>
      </w:pPr>
    </w:p>
    <w:p w14:paraId="52601D5B" w14:textId="1E7310E0" w:rsidR="00507534" w:rsidRDefault="00507534" w:rsidP="00507534">
      <w:pPr>
        <w:ind w:left="567"/>
        <w:jc w:val="both"/>
        <w:rPr>
          <w:rFonts w:ascii="Verdana" w:hAnsi="Verdana" w:cs="Arial"/>
          <w:sz w:val="18"/>
          <w:szCs w:val="18"/>
        </w:rPr>
      </w:pPr>
      <w:r>
        <w:rPr>
          <w:rFonts w:ascii="Verdana" w:hAnsi="Verdana" w:cs="Calibri"/>
          <w:color w:val="000000"/>
          <w:sz w:val="18"/>
          <w:szCs w:val="18"/>
        </w:rPr>
        <w:t xml:space="preserve">Si </w:t>
      </w:r>
      <w:r w:rsidR="00F70648">
        <w:rPr>
          <w:rFonts w:ascii="Verdana" w:hAnsi="Verdana" w:cs="Calibri"/>
          <w:color w:val="000000"/>
          <w:sz w:val="18"/>
          <w:szCs w:val="18"/>
        </w:rPr>
        <w:t>la ARPC</w:t>
      </w:r>
      <w:r>
        <w:rPr>
          <w:rFonts w:ascii="Verdana" w:hAnsi="Verdana" w:cs="Calibri"/>
          <w:color w:val="000000"/>
          <w:sz w:val="18"/>
          <w:szCs w:val="18"/>
        </w:rPr>
        <w:t>, recibida la complementación o sustentación de los informes generados en el proceso de contratación, decidiera bajo su exclusiva responsabilidad, apartarse de la recomendación, deberá elaborar un Informe fundamentado dirigido al Directorio y P</w:t>
      </w:r>
      <w:r w:rsidR="00914837">
        <w:rPr>
          <w:rFonts w:ascii="Verdana" w:hAnsi="Verdana" w:cs="Calibri"/>
          <w:color w:val="000000"/>
          <w:sz w:val="18"/>
          <w:szCs w:val="18"/>
        </w:rPr>
        <w:t>residencia Ejecutiva de YPFB</w:t>
      </w:r>
      <w:r>
        <w:rPr>
          <w:rFonts w:ascii="Verdana" w:hAnsi="Verdana" w:cs="Calibri"/>
          <w:color w:val="000000"/>
          <w:sz w:val="18"/>
          <w:szCs w:val="18"/>
        </w:rPr>
        <w:t>, y a la Contraloría General del Estado Plurinacional de Bolivia.</w:t>
      </w:r>
    </w:p>
    <w:p w14:paraId="4C531C73" w14:textId="77777777" w:rsidR="00507534" w:rsidRDefault="00507534" w:rsidP="00507534">
      <w:pPr>
        <w:pStyle w:val="Prrafodelista"/>
        <w:ind w:left="283"/>
        <w:jc w:val="both"/>
        <w:rPr>
          <w:rFonts w:ascii="Verdana" w:hAnsi="Verdana" w:cs="Arial"/>
          <w:sz w:val="18"/>
          <w:szCs w:val="18"/>
        </w:rPr>
      </w:pPr>
    </w:p>
    <w:p w14:paraId="2B77534D" w14:textId="77777777" w:rsidR="00507534" w:rsidRDefault="00507534" w:rsidP="00507534">
      <w:pPr>
        <w:jc w:val="both"/>
        <w:rPr>
          <w:rFonts w:ascii="Verdana" w:hAnsi="Verdana" w:cs="Calibri"/>
          <w:sz w:val="18"/>
          <w:szCs w:val="18"/>
        </w:rPr>
      </w:pPr>
    </w:p>
    <w:p w14:paraId="1BC37D8D" w14:textId="77777777" w:rsidR="00507534" w:rsidRDefault="00507534" w:rsidP="00507534">
      <w:pPr>
        <w:jc w:val="both"/>
        <w:rPr>
          <w:rFonts w:ascii="Verdana" w:hAnsi="Verdana" w:cs="Calibri"/>
          <w:sz w:val="18"/>
          <w:szCs w:val="18"/>
        </w:rPr>
      </w:pPr>
    </w:p>
    <w:p w14:paraId="35B45620" w14:textId="77777777" w:rsidR="00507534" w:rsidRPr="00666D9F" w:rsidRDefault="00507534" w:rsidP="00507534">
      <w:pPr>
        <w:jc w:val="center"/>
        <w:rPr>
          <w:rFonts w:ascii="Verdana" w:hAnsi="Verdana" w:cs="Calibri"/>
          <w:b/>
          <w:sz w:val="18"/>
          <w:szCs w:val="18"/>
        </w:rPr>
      </w:pPr>
      <w:r w:rsidRPr="00666D9F">
        <w:rPr>
          <w:rFonts w:ascii="Verdana" w:hAnsi="Verdana" w:cs="Calibri"/>
          <w:b/>
          <w:sz w:val="18"/>
          <w:szCs w:val="18"/>
        </w:rPr>
        <w:t>SECCIÓN V</w:t>
      </w:r>
      <w:r>
        <w:rPr>
          <w:rFonts w:ascii="Verdana" w:hAnsi="Verdana" w:cs="Calibri"/>
          <w:b/>
          <w:sz w:val="18"/>
          <w:szCs w:val="18"/>
        </w:rPr>
        <w:t>II</w:t>
      </w:r>
    </w:p>
    <w:p w14:paraId="6258E38A" w14:textId="77777777" w:rsidR="00507534" w:rsidRPr="00666D9F" w:rsidRDefault="00507534" w:rsidP="00507534">
      <w:pPr>
        <w:jc w:val="center"/>
        <w:rPr>
          <w:rFonts w:ascii="Verdana" w:hAnsi="Verdana" w:cs="Calibri"/>
          <w:sz w:val="18"/>
          <w:szCs w:val="18"/>
        </w:rPr>
      </w:pPr>
      <w:r w:rsidRPr="00666D9F">
        <w:rPr>
          <w:rFonts w:ascii="Verdana" w:hAnsi="Verdana" w:cs="Calibri"/>
          <w:b/>
          <w:sz w:val="18"/>
          <w:szCs w:val="18"/>
        </w:rPr>
        <w:t>SUSCRIPCIÓN DE CONTRATO</w:t>
      </w:r>
    </w:p>
    <w:p w14:paraId="071DFDC7" w14:textId="77777777" w:rsidR="00507534" w:rsidRPr="00666D9F" w:rsidRDefault="00507534" w:rsidP="00507534">
      <w:pPr>
        <w:jc w:val="both"/>
        <w:rPr>
          <w:rFonts w:ascii="Verdana" w:hAnsi="Verdana" w:cs="Calibri"/>
          <w:sz w:val="18"/>
          <w:szCs w:val="18"/>
        </w:rPr>
      </w:pPr>
    </w:p>
    <w:p w14:paraId="3D678B96" w14:textId="0EDFBD42" w:rsidR="002C08F3" w:rsidRPr="002C08F3" w:rsidRDefault="002C08F3" w:rsidP="002C08F3">
      <w:pPr>
        <w:pStyle w:val="Prrafodelista"/>
        <w:numPr>
          <w:ilvl w:val="0"/>
          <w:numId w:val="3"/>
        </w:numPr>
        <w:rPr>
          <w:rFonts w:ascii="Verdana" w:hAnsi="Verdana" w:cs="Calibri"/>
          <w:b/>
          <w:sz w:val="18"/>
          <w:szCs w:val="18"/>
        </w:rPr>
      </w:pPr>
      <w:r w:rsidRPr="002C08F3">
        <w:rPr>
          <w:rFonts w:ascii="Verdana" w:hAnsi="Verdana" w:cs="Calibri"/>
          <w:b/>
          <w:sz w:val="18"/>
          <w:szCs w:val="18"/>
        </w:rPr>
        <w:t>ELABORACIÓN Y SUSCRIPCIÓN DE CONTRATO</w:t>
      </w:r>
    </w:p>
    <w:p w14:paraId="45FFF521" w14:textId="77777777" w:rsidR="00507534" w:rsidRPr="000B5E4F" w:rsidRDefault="00507534" w:rsidP="00507534">
      <w:pPr>
        <w:pStyle w:val="Prrafodelista"/>
        <w:tabs>
          <w:tab w:val="left" w:pos="567"/>
          <w:tab w:val="left" w:pos="1276"/>
        </w:tabs>
        <w:ind w:left="567"/>
        <w:jc w:val="both"/>
        <w:rPr>
          <w:rFonts w:ascii="Verdana" w:hAnsi="Verdana" w:cstheme="minorHAnsi"/>
          <w:sz w:val="18"/>
          <w:szCs w:val="18"/>
        </w:rPr>
      </w:pPr>
    </w:p>
    <w:p w14:paraId="076BBB39" w14:textId="77777777" w:rsidR="00507534" w:rsidRPr="00384242" w:rsidRDefault="00507534" w:rsidP="00507534">
      <w:pPr>
        <w:ind w:left="567"/>
        <w:jc w:val="both"/>
        <w:rPr>
          <w:rFonts w:ascii="Verdana" w:hAnsi="Verdana" w:cs="Calibri"/>
          <w:color w:val="000000"/>
          <w:sz w:val="18"/>
          <w:szCs w:val="18"/>
        </w:rPr>
      </w:pPr>
      <w:r w:rsidRPr="00384242">
        <w:rPr>
          <w:rFonts w:ascii="Verdana" w:hAnsi="Verdana" w:cs="Calibri"/>
          <w:color w:val="000000"/>
          <w:sz w:val="18"/>
          <w:szCs w:val="18"/>
        </w:rPr>
        <w:t>El proponente adjudicado, deberá presentar para la suscripción de contrato, los originales, fotocopias simples o fotocopias legalizadas</w:t>
      </w:r>
      <w:r>
        <w:rPr>
          <w:rFonts w:ascii="Verdana" w:hAnsi="Verdana" w:cs="Calibri"/>
          <w:color w:val="000000"/>
          <w:sz w:val="18"/>
          <w:szCs w:val="18"/>
        </w:rPr>
        <w:t xml:space="preserve">, según corresponda, </w:t>
      </w:r>
      <w:r w:rsidRPr="00384242">
        <w:rPr>
          <w:rFonts w:ascii="Verdana" w:hAnsi="Verdana" w:cs="Calibri"/>
          <w:color w:val="000000"/>
          <w:sz w:val="18"/>
          <w:szCs w:val="18"/>
        </w:rPr>
        <w:t>de los documentos solicitados por YPFB.</w:t>
      </w:r>
    </w:p>
    <w:p w14:paraId="4AFA3114" w14:textId="77777777" w:rsidR="00507534" w:rsidRPr="00384242" w:rsidRDefault="00507534" w:rsidP="00507534">
      <w:pPr>
        <w:ind w:left="567"/>
        <w:jc w:val="both"/>
        <w:rPr>
          <w:rFonts w:ascii="Verdana" w:hAnsi="Verdana" w:cs="Calibri"/>
          <w:color w:val="000000"/>
          <w:sz w:val="18"/>
          <w:szCs w:val="18"/>
        </w:rPr>
      </w:pPr>
    </w:p>
    <w:p w14:paraId="7B39AF05" w14:textId="787A4E49" w:rsidR="00507534" w:rsidRPr="00384242" w:rsidRDefault="00507534" w:rsidP="00507534">
      <w:pPr>
        <w:ind w:left="567"/>
        <w:jc w:val="both"/>
        <w:rPr>
          <w:rFonts w:ascii="Verdana" w:hAnsi="Verdana" w:cs="Calibri"/>
          <w:color w:val="000000"/>
          <w:sz w:val="18"/>
          <w:szCs w:val="18"/>
        </w:rPr>
      </w:pPr>
      <w:r w:rsidRPr="00384242">
        <w:rPr>
          <w:rFonts w:ascii="Verdana" w:hAnsi="Verdana" w:cs="Calibri"/>
          <w:color w:val="000000"/>
          <w:sz w:val="18"/>
          <w:szCs w:val="18"/>
        </w:rPr>
        <w:t>Los documentos deberán ser presentados en el plazo que establezca la nota d</w:t>
      </w:r>
      <w:r w:rsidR="00914837">
        <w:rPr>
          <w:rFonts w:ascii="Verdana" w:hAnsi="Verdana" w:cs="Calibri"/>
          <w:color w:val="000000"/>
          <w:sz w:val="18"/>
          <w:szCs w:val="18"/>
        </w:rPr>
        <w:t>e solicitud emitida por YPFB.</w:t>
      </w:r>
      <w:r w:rsidRPr="00384242">
        <w:rPr>
          <w:rFonts w:ascii="Verdana" w:hAnsi="Verdana" w:cs="Calibri"/>
          <w:color w:val="000000"/>
          <w:sz w:val="18"/>
          <w:szCs w:val="18"/>
        </w:rPr>
        <w:t xml:space="preserve"> Si el proponente adjudicado presentase los documentos antes del tiempo otorgado, el proceso podrá continuar. En casos excepcionales y de manera justificada el proponente podrá solicitar la ampliación de plazo de presentación de los documentos que será aprobado por </w:t>
      </w:r>
      <w:r w:rsidR="00F70648">
        <w:rPr>
          <w:rFonts w:ascii="Verdana" w:hAnsi="Verdana" w:cs="Calibri"/>
          <w:color w:val="000000"/>
          <w:sz w:val="18"/>
          <w:szCs w:val="18"/>
        </w:rPr>
        <w:t>la ARPC</w:t>
      </w:r>
      <w:r w:rsidRPr="00384242">
        <w:rPr>
          <w:rFonts w:ascii="Verdana" w:hAnsi="Verdana" w:cs="Calibri"/>
          <w:color w:val="000000"/>
          <w:sz w:val="18"/>
          <w:szCs w:val="18"/>
        </w:rPr>
        <w:t>.</w:t>
      </w:r>
    </w:p>
    <w:p w14:paraId="6EFC3C17" w14:textId="77777777" w:rsidR="00507534" w:rsidRPr="00384242" w:rsidRDefault="00507534" w:rsidP="00507534">
      <w:pPr>
        <w:ind w:left="567"/>
        <w:jc w:val="both"/>
        <w:rPr>
          <w:rFonts w:ascii="Verdana" w:hAnsi="Verdana" w:cs="Calibri"/>
          <w:color w:val="000000"/>
          <w:sz w:val="18"/>
          <w:szCs w:val="18"/>
        </w:rPr>
      </w:pPr>
    </w:p>
    <w:p w14:paraId="5D9A2023" w14:textId="77777777" w:rsidR="00507534" w:rsidRPr="00384242" w:rsidRDefault="00507534" w:rsidP="00507534">
      <w:pPr>
        <w:ind w:left="567"/>
        <w:jc w:val="both"/>
        <w:rPr>
          <w:rFonts w:ascii="Verdana" w:hAnsi="Verdana" w:cs="Calibri"/>
          <w:color w:val="000000"/>
          <w:sz w:val="18"/>
          <w:szCs w:val="18"/>
        </w:rPr>
      </w:pPr>
      <w:r w:rsidRPr="00384242">
        <w:rPr>
          <w:rFonts w:ascii="Verdana" w:hAnsi="Verdana" w:cs="Calibri"/>
          <w:color w:val="000000"/>
          <w:sz w:val="18"/>
          <w:szCs w:val="18"/>
        </w:rPr>
        <w:t xml:space="preserve">Si el proponente adjudicado no cumpliese con la presentación de los documentos requeridos para la firma del contrato, se adjudicará a la siguiente propuesta mejor evaluada.  </w:t>
      </w:r>
    </w:p>
    <w:p w14:paraId="7CCFBA33" w14:textId="77777777" w:rsidR="00507534" w:rsidRPr="00384242" w:rsidRDefault="00507534" w:rsidP="00507534">
      <w:pPr>
        <w:ind w:left="567"/>
        <w:jc w:val="both"/>
        <w:rPr>
          <w:rFonts w:ascii="Verdana" w:hAnsi="Verdana" w:cs="Calibri"/>
          <w:color w:val="000000"/>
          <w:sz w:val="18"/>
          <w:szCs w:val="18"/>
        </w:rPr>
      </w:pPr>
    </w:p>
    <w:p w14:paraId="222C63F6" w14:textId="77777777" w:rsidR="00507534" w:rsidRPr="00A6762E" w:rsidRDefault="00507534" w:rsidP="00507534">
      <w:pPr>
        <w:pStyle w:val="Prrafodelista"/>
        <w:numPr>
          <w:ilvl w:val="0"/>
          <w:numId w:val="3"/>
        </w:numPr>
        <w:ind w:left="567" w:hanging="567"/>
        <w:jc w:val="both"/>
        <w:rPr>
          <w:rFonts w:ascii="Verdana" w:hAnsi="Verdana" w:cs="Arial"/>
          <w:sz w:val="18"/>
          <w:szCs w:val="18"/>
        </w:rPr>
      </w:pPr>
      <w:r w:rsidRPr="00A6762E">
        <w:rPr>
          <w:rFonts w:ascii="Verdana" w:hAnsi="Verdana" w:cs="Arial"/>
          <w:b/>
          <w:sz w:val="18"/>
          <w:szCs w:val="18"/>
        </w:rPr>
        <w:t>MODIFICACIONES AL CONTRATO</w:t>
      </w:r>
    </w:p>
    <w:p w14:paraId="1C03AAD6" w14:textId="77777777" w:rsidR="00507534" w:rsidRPr="00384242" w:rsidRDefault="00507534" w:rsidP="00507534">
      <w:pPr>
        <w:ind w:left="567"/>
        <w:jc w:val="both"/>
        <w:rPr>
          <w:rFonts w:ascii="Verdana" w:hAnsi="Verdana" w:cs="Calibri"/>
          <w:color w:val="000000"/>
          <w:sz w:val="18"/>
          <w:szCs w:val="18"/>
        </w:rPr>
      </w:pPr>
    </w:p>
    <w:p w14:paraId="53BD9EBF" w14:textId="77777777" w:rsidR="00507534" w:rsidRPr="00340B4B" w:rsidRDefault="00507534" w:rsidP="00CB0675">
      <w:pPr>
        <w:pStyle w:val="Prrafodelista"/>
        <w:numPr>
          <w:ilvl w:val="1"/>
          <w:numId w:val="3"/>
        </w:numPr>
        <w:tabs>
          <w:tab w:val="left" w:pos="993"/>
        </w:tabs>
        <w:ind w:left="851"/>
        <w:jc w:val="both"/>
        <w:rPr>
          <w:rFonts w:ascii="Verdana" w:hAnsi="Verdana"/>
          <w:color w:val="000000" w:themeColor="text1"/>
          <w:sz w:val="18"/>
          <w:szCs w:val="18"/>
        </w:rPr>
      </w:pPr>
      <w:r w:rsidRPr="00340B4B">
        <w:rPr>
          <w:rFonts w:ascii="Bookman Old Style" w:hAnsi="Bookman Old Style"/>
          <w:b/>
          <w:bCs/>
          <w:color w:val="000000" w:themeColor="text1"/>
          <w:sz w:val="14"/>
          <w:szCs w:val="14"/>
        </w:rPr>
        <w:t xml:space="preserve">  </w:t>
      </w:r>
      <w:r w:rsidRPr="00340B4B">
        <w:rPr>
          <w:rFonts w:ascii="Verdana" w:hAnsi="Verdana"/>
          <w:color w:val="000000" w:themeColor="text1"/>
          <w:sz w:val="18"/>
          <w:szCs w:val="18"/>
        </w:rPr>
        <w:t>Las modificaciones al contrato deberán estar destinadas al cumplimiento del objeto de la contratación y ser sustentadas por Informe Técnico que establezca la viabilidad técnica y de financiamiento, e Informe Legal que contemple los aspectos normativos. En el caso de proyectos de inversión, deberán además contemplar las disposiciones técnicas y legales del Sistema Nacional de Inversión Pública (SNIP).</w:t>
      </w:r>
    </w:p>
    <w:p w14:paraId="2C7FD869" w14:textId="77777777" w:rsidR="00507534" w:rsidRPr="00DA2500" w:rsidRDefault="00507534" w:rsidP="00CB0675">
      <w:pPr>
        <w:ind w:left="851" w:hanging="426"/>
        <w:jc w:val="both"/>
        <w:rPr>
          <w:rFonts w:ascii="Verdana" w:hAnsi="Verdana"/>
          <w:color w:val="000000" w:themeColor="text1"/>
          <w:sz w:val="18"/>
          <w:szCs w:val="18"/>
          <w:lang w:val="es-BO"/>
        </w:rPr>
      </w:pPr>
    </w:p>
    <w:p w14:paraId="3F9DF183" w14:textId="77777777" w:rsidR="00507534" w:rsidRPr="001A1194" w:rsidRDefault="00507534" w:rsidP="00CB0675">
      <w:pPr>
        <w:pStyle w:val="Prrafodelista"/>
        <w:numPr>
          <w:ilvl w:val="1"/>
          <w:numId w:val="3"/>
        </w:numPr>
        <w:tabs>
          <w:tab w:val="left" w:pos="1134"/>
        </w:tabs>
        <w:ind w:left="851"/>
        <w:jc w:val="both"/>
        <w:rPr>
          <w:rFonts w:ascii="Verdana" w:hAnsi="Verdana"/>
          <w:color w:val="000000" w:themeColor="text1"/>
          <w:sz w:val="18"/>
          <w:szCs w:val="18"/>
        </w:rPr>
      </w:pPr>
      <w:r w:rsidRPr="001A1194">
        <w:rPr>
          <w:rFonts w:ascii="Verdana" w:hAnsi="Verdana"/>
          <w:b/>
          <w:bCs/>
          <w:color w:val="000000" w:themeColor="text1"/>
          <w:sz w:val="18"/>
          <w:szCs w:val="18"/>
        </w:rPr>
        <w:t xml:space="preserve"> </w:t>
      </w:r>
      <w:r w:rsidRPr="001A1194">
        <w:rPr>
          <w:rFonts w:ascii="Verdana" w:hAnsi="Verdana"/>
          <w:color w:val="000000" w:themeColor="text1"/>
          <w:sz w:val="18"/>
          <w:szCs w:val="18"/>
        </w:rPr>
        <w:t>Las modificaciones al contrato se realizarán siempre y cuando ambas partes manifiesten su plena conformidad con las mismas.</w:t>
      </w:r>
    </w:p>
    <w:p w14:paraId="2946FF5D" w14:textId="77777777" w:rsidR="00507534" w:rsidRPr="00DA2500" w:rsidRDefault="00507534" w:rsidP="00CB0675">
      <w:pPr>
        <w:ind w:left="851" w:hanging="426"/>
        <w:jc w:val="both"/>
        <w:rPr>
          <w:rFonts w:ascii="Verdana" w:hAnsi="Verdana"/>
          <w:color w:val="000000" w:themeColor="text1"/>
          <w:sz w:val="18"/>
          <w:szCs w:val="18"/>
          <w:lang w:val="es-BO"/>
        </w:rPr>
      </w:pPr>
    </w:p>
    <w:p w14:paraId="23BF6549" w14:textId="77777777" w:rsidR="00507534" w:rsidRDefault="00507534" w:rsidP="00507534">
      <w:pPr>
        <w:ind w:left="852"/>
        <w:jc w:val="both"/>
        <w:rPr>
          <w:rFonts w:ascii="Verdana" w:hAnsi="Verdana"/>
          <w:color w:val="000000" w:themeColor="text1"/>
          <w:sz w:val="18"/>
          <w:szCs w:val="18"/>
        </w:rPr>
      </w:pPr>
      <w:r w:rsidRPr="00DA2500">
        <w:rPr>
          <w:rFonts w:ascii="Verdana" w:hAnsi="Verdana"/>
          <w:color w:val="000000" w:themeColor="text1"/>
          <w:sz w:val="18"/>
          <w:szCs w:val="18"/>
        </w:rPr>
        <w:t>Las modificaciones al contrato podrán efectuarse mediante:</w:t>
      </w:r>
    </w:p>
    <w:p w14:paraId="009D547A" w14:textId="77777777" w:rsidR="00507534" w:rsidRPr="00DA2500" w:rsidRDefault="00507534" w:rsidP="00507534">
      <w:pPr>
        <w:ind w:left="852"/>
        <w:jc w:val="both"/>
        <w:rPr>
          <w:rFonts w:ascii="Verdana" w:hAnsi="Verdana"/>
          <w:color w:val="000000" w:themeColor="text1"/>
          <w:sz w:val="18"/>
          <w:szCs w:val="18"/>
          <w:lang w:val="es-BO"/>
        </w:rPr>
      </w:pPr>
    </w:p>
    <w:p w14:paraId="2EBE6D37" w14:textId="34FD33B6" w:rsidR="00507534" w:rsidRPr="00DA2500" w:rsidRDefault="00507534" w:rsidP="00507534">
      <w:pPr>
        <w:ind w:left="1212" w:hanging="360"/>
        <w:jc w:val="both"/>
        <w:rPr>
          <w:rFonts w:ascii="Verdana" w:hAnsi="Verdana"/>
          <w:color w:val="000000" w:themeColor="text1"/>
          <w:sz w:val="18"/>
          <w:szCs w:val="18"/>
          <w:lang w:val="es-BO"/>
        </w:rPr>
      </w:pPr>
      <w:r w:rsidRPr="00DA2500">
        <w:rPr>
          <w:rFonts w:ascii="Verdana" w:hAnsi="Verdana"/>
          <w:b/>
          <w:bCs/>
          <w:color w:val="000000" w:themeColor="text1"/>
          <w:sz w:val="18"/>
          <w:szCs w:val="18"/>
        </w:rPr>
        <w:lastRenderedPageBreak/>
        <w:t xml:space="preserve">a) Contrato Modificatorio Bienes, Obras y Servicios Especializados.- </w:t>
      </w:r>
      <w:r w:rsidRPr="00DA2500">
        <w:rPr>
          <w:rFonts w:ascii="Verdana" w:hAnsi="Verdana"/>
          <w:color w:val="000000" w:themeColor="text1"/>
          <w:sz w:val="18"/>
          <w:szCs w:val="18"/>
        </w:rPr>
        <w:t xml:space="preserve">Se podrá introducir modificaciones que se considere estrictamente necesarias a objeto de cumplir el objeto del contrato, el cual puede dar lugar a la variación del alcance, monto y/o plazo del contrato, donde podrán ser incluidos nuevos ítems no previstos en el proceso de contratación. Los precios unitarios de estos ítems deberán ser concertados por </w:t>
      </w:r>
      <w:r w:rsidR="00F70648">
        <w:rPr>
          <w:rFonts w:ascii="Verdana" w:hAnsi="Verdana"/>
          <w:color w:val="000000" w:themeColor="text1"/>
          <w:sz w:val="18"/>
          <w:szCs w:val="18"/>
        </w:rPr>
        <w:t>la ARPC</w:t>
      </w:r>
      <w:r w:rsidRPr="00DA2500">
        <w:rPr>
          <w:rFonts w:ascii="Verdana" w:hAnsi="Verdana"/>
          <w:color w:val="000000" w:themeColor="text1"/>
          <w:sz w:val="18"/>
          <w:szCs w:val="18"/>
        </w:rPr>
        <w:t xml:space="preserve"> con la empresa contratada.</w:t>
      </w:r>
    </w:p>
    <w:p w14:paraId="5A70A6DB" w14:textId="537ABE81" w:rsidR="00507534" w:rsidRDefault="00507534" w:rsidP="00507534">
      <w:pPr>
        <w:ind w:left="1212"/>
        <w:jc w:val="both"/>
        <w:rPr>
          <w:rFonts w:ascii="Verdana" w:hAnsi="Verdana"/>
          <w:color w:val="000000" w:themeColor="text1"/>
          <w:sz w:val="18"/>
          <w:szCs w:val="18"/>
        </w:rPr>
      </w:pPr>
      <w:r w:rsidRPr="00DA2500">
        <w:rPr>
          <w:rFonts w:ascii="Verdana" w:hAnsi="Verdana"/>
          <w:color w:val="000000" w:themeColor="text1"/>
          <w:sz w:val="18"/>
          <w:szCs w:val="18"/>
        </w:rPr>
        <w:t>El Contrato Modificatorio será suscrito por el Presidente Ejecutivo de Y</w:t>
      </w:r>
      <w:r w:rsidR="00914837">
        <w:rPr>
          <w:rFonts w:ascii="Verdana" w:hAnsi="Verdana"/>
          <w:color w:val="000000" w:themeColor="text1"/>
          <w:sz w:val="18"/>
          <w:szCs w:val="18"/>
        </w:rPr>
        <w:t>PFB</w:t>
      </w:r>
      <w:r w:rsidRPr="00DA2500">
        <w:rPr>
          <w:rFonts w:ascii="Verdana" w:hAnsi="Verdana"/>
          <w:color w:val="000000" w:themeColor="text1"/>
          <w:sz w:val="18"/>
          <w:szCs w:val="18"/>
        </w:rPr>
        <w:t>, o por la autoridad delegada que hubiera firmado el contrato principal.</w:t>
      </w:r>
    </w:p>
    <w:p w14:paraId="2EBDF6AA" w14:textId="77777777" w:rsidR="00507534" w:rsidRPr="00914837" w:rsidRDefault="00507534" w:rsidP="00507534">
      <w:pPr>
        <w:ind w:left="1212"/>
        <w:jc w:val="both"/>
        <w:rPr>
          <w:rFonts w:ascii="Verdana" w:hAnsi="Verdana"/>
          <w:color w:val="000000" w:themeColor="text1"/>
          <w:sz w:val="18"/>
          <w:szCs w:val="18"/>
        </w:rPr>
      </w:pPr>
    </w:p>
    <w:p w14:paraId="48ACA47C" w14:textId="17ECF91A" w:rsidR="00507534" w:rsidRDefault="00507534" w:rsidP="00507534">
      <w:pPr>
        <w:ind w:left="1212" w:hanging="360"/>
        <w:jc w:val="both"/>
        <w:rPr>
          <w:rFonts w:ascii="Verdana" w:hAnsi="Verdana"/>
          <w:color w:val="000000" w:themeColor="text1"/>
          <w:sz w:val="18"/>
          <w:szCs w:val="18"/>
        </w:rPr>
      </w:pPr>
      <w:r w:rsidRPr="00DA2500">
        <w:rPr>
          <w:rFonts w:ascii="Verdana" w:hAnsi="Verdana"/>
          <w:b/>
          <w:bCs/>
          <w:color w:val="000000" w:themeColor="text1"/>
          <w:sz w:val="18"/>
          <w:szCs w:val="18"/>
        </w:rPr>
        <w:t xml:space="preserve">b) Contrato Modificatorio Bienes y Servicios.- </w:t>
      </w:r>
      <w:r w:rsidRPr="00DA2500">
        <w:rPr>
          <w:rFonts w:ascii="Verdana" w:hAnsi="Verdana"/>
          <w:color w:val="000000" w:themeColor="text1"/>
          <w:sz w:val="18"/>
          <w:szCs w:val="18"/>
        </w:rPr>
        <w:t>Es aplicable cuando Y</w:t>
      </w:r>
      <w:r w:rsidR="00914837">
        <w:rPr>
          <w:rFonts w:ascii="Verdana" w:hAnsi="Verdana"/>
          <w:color w:val="000000" w:themeColor="text1"/>
          <w:sz w:val="18"/>
          <w:szCs w:val="18"/>
        </w:rPr>
        <w:t>PFB</w:t>
      </w:r>
      <w:r w:rsidRPr="00DA2500">
        <w:rPr>
          <w:rFonts w:ascii="Verdana" w:hAnsi="Verdana"/>
          <w:color w:val="000000" w:themeColor="text1"/>
          <w:sz w:val="18"/>
          <w:szCs w:val="18"/>
        </w:rPr>
        <w:t xml:space="preserve"> requiera ampliar el monto y plazo de aquellos procesos de contratación de bienes y servicios, acompañados de informe técnico y legal.</w:t>
      </w:r>
    </w:p>
    <w:p w14:paraId="222F02E3" w14:textId="77777777" w:rsidR="00507534" w:rsidRPr="00DA2500" w:rsidRDefault="00507534" w:rsidP="00507534">
      <w:pPr>
        <w:ind w:left="1212" w:hanging="360"/>
        <w:jc w:val="both"/>
        <w:rPr>
          <w:rFonts w:ascii="Verdana" w:hAnsi="Verdana"/>
          <w:color w:val="000000" w:themeColor="text1"/>
          <w:sz w:val="18"/>
          <w:szCs w:val="18"/>
          <w:lang w:val="es-BO"/>
        </w:rPr>
      </w:pPr>
    </w:p>
    <w:p w14:paraId="008E9024" w14:textId="77777777" w:rsidR="00507534" w:rsidRDefault="00507534" w:rsidP="00507534">
      <w:pPr>
        <w:ind w:left="1212" w:hanging="360"/>
        <w:jc w:val="both"/>
        <w:rPr>
          <w:rFonts w:ascii="Verdana" w:hAnsi="Verdana"/>
          <w:color w:val="000000" w:themeColor="text1"/>
          <w:sz w:val="18"/>
          <w:szCs w:val="18"/>
          <w:lang w:val="es-BO"/>
        </w:rPr>
      </w:pPr>
    </w:p>
    <w:p w14:paraId="447E332B" w14:textId="77777777" w:rsidR="00507534" w:rsidRDefault="00507534" w:rsidP="00507534">
      <w:pPr>
        <w:ind w:left="1212" w:hanging="360"/>
        <w:jc w:val="both"/>
        <w:rPr>
          <w:rFonts w:ascii="Verdana" w:hAnsi="Verdana"/>
          <w:color w:val="000000" w:themeColor="text1"/>
          <w:sz w:val="18"/>
          <w:szCs w:val="18"/>
          <w:lang w:val="es-BO"/>
        </w:rPr>
      </w:pPr>
    </w:p>
    <w:p w14:paraId="387DCF3D" w14:textId="77777777" w:rsidR="00507534" w:rsidRDefault="00507534" w:rsidP="00507534">
      <w:pPr>
        <w:ind w:left="1212" w:hanging="360"/>
        <w:jc w:val="both"/>
        <w:rPr>
          <w:rFonts w:ascii="Verdana" w:hAnsi="Verdana"/>
          <w:color w:val="000000" w:themeColor="text1"/>
          <w:sz w:val="18"/>
          <w:szCs w:val="18"/>
          <w:lang w:val="es-BO"/>
        </w:rPr>
      </w:pPr>
    </w:p>
    <w:p w14:paraId="4D843019" w14:textId="77777777" w:rsidR="00507534" w:rsidRDefault="00507534" w:rsidP="00507534">
      <w:pPr>
        <w:ind w:left="1212" w:hanging="360"/>
        <w:jc w:val="both"/>
        <w:rPr>
          <w:rFonts w:ascii="Verdana" w:hAnsi="Verdana"/>
          <w:color w:val="000000" w:themeColor="text1"/>
          <w:sz w:val="18"/>
          <w:szCs w:val="18"/>
          <w:lang w:val="es-BO"/>
        </w:rPr>
      </w:pPr>
    </w:p>
    <w:p w14:paraId="63362039" w14:textId="77777777" w:rsidR="00507534" w:rsidRDefault="00507534" w:rsidP="00507534">
      <w:pPr>
        <w:ind w:left="1212" w:hanging="360"/>
        <w:jc w:val="both"/>
        <w:rPr>
          <w:rFonts w:ascii="Verdana" w:hAnsi="Verdana"/>
          <w:color w:val="000000" w:themeColor="text1"/>
          <w:sz w:val="18"/>
          <w:szCs w:val="18"/>
          <w:lang w:val="es-BO"/>
        </w:rPr>
      </w:pPr>
    </w:p>
    <w:p w14:paraId="2E7F0F30" w14:textId="77777777" w:rsidR="00507534" w:rsidRDefault="00507534" w:rsidP="00507534">
      <w:pPr>
        <w:ind w:left="1212" w:hanging="360"/>
        <w:jc w:val="both"/>
        <w:rPr>
          <w:rFonts w:ascii="Verdana" w:hAnsi="Verdana"/>
          <w:color w:val="000000" w:themeColor="text1"/>
          <w:sz w:val="18"/>
          <w:szCs w:val="18"/>
          <w:lang w:val="es-BO"/>
        </w:rPr>
      </w:pPr>
    </w:p>
    <w:p w14:paraId="5B766E2A" w14:textId="77777777" w:rsidR="00507534" w:rsidRDefault="00507534" w:rsidP="00507534">
      <w:pPr>
        <w:ind w:left="1212" w:hanging="360"/>
        <w:jc w:val="both"/>
        <w:rPr>
          <w:rFonts w:ascii="Verdana" w:hAnsi="Verdana"/>
          <w:color w:val="000000" w:themeColor="text1"/>
          <w:sz w:val="18"/>
          <w:szCs w:val="18"/>
          <w:lang w:val="es-BO"/>
        </w:rPr>
      </w:pPr>
    </w:p>
    <w:p w14:paraId="696D3745" w14:textId="77777777" w:rsidR="00507534" w:rsidRDefault="00507534" w:rsidP="00507534">
      <w:pPr>
        <w:ind w:left="1212" w:hanging="360"/>
        <w:jc w:val="both"/>
        <w:rPr>
          <w:rFonts w:ascii="Verdana" w:hAnsi="Verdana"/>
          <w:color w:val="000000" w:themeColor="text1"/>
          <w:sz w:val="18"/>
          <w:szCs w:val="18"/>
          <w:lang w:val="es-BO"/>
        </w:rPr>
      </w:pPr>
    </w:p>
    <w:p w14:paraId="1DEE2F21" w14:textId="77777777" w:rsidR="00507534" w:rsidRDefault="00507534" w:rsidP="00507534">
      <w:pPr>
        <w:ind w:left="1212" w:hanging="360"/>
        <w:jc w:val="both"/>
        <w:rPr>
          <w:rFonts w:ascii="Verdana" w:hAnsi="Verdana"/>
          <w:color w:val="000000" w:themeColor="text1"/>
          <w:sz w:val="18"/>
          <w:szCs w:val="18"/>
          <w:lang w:val="es-BO"/>
        </w:rPr>
      </w:pPr>
    </w:p>
    <w:p w14:paraId="5592CF64" w14:textId="77777777" w:rsidR="00507534" w:rsidRDefault="00507534" w:rsidP="00507534">
      <w:pPr>
        <w:ind w:left="1212" w:hanging="360"/>
        <w:jc w:val="both"/>
        <w:rPr>
          <w:rFonts w:ascii="Verdana" w:hAnsi="Verdana"/>
          <w:color w:val="000000" w:themeColor="text1"/>
          <w:sz w:val="18"/>
          <w:szCs w:val="18"/>
          <w:lang w:val="es-BO"/>
        </w:rPr>
      </w:pPr>
    </w:p>
    <w:p w14:paraId="7C2B1753" w14:textId="77777777" w:rsidR="00507534" w:rsidRDefault="00507534" w:rsidP="00507534">
      <w:pPr>
        <w:ind w:left="1212" w:hanging="360"/>
        <w:jc w:val="both"/>
        <w:rPr>
          <w:rFonts w:ascii="Verdana" w:hAnsi="Verdana"/>
          <w:color w:val="000000" w:themeColor="text1"/>
          <w:sz w:val="18"/>
          <w:szCs w:val="18"/>
          <w:lang w:val="es-BO"/>
        </w:rPr>
      </w:pPr>
    </w:p>
    <w:p w14:paraId="1C2ACFDA" w14:textId="77777777" w:rsidR="00507534" w:rsidRDefault="00507534" w:rsidP="00507534">
      <w:pPr>
        <w:ind w:left="1212" w:hanging="360"/>
        <w:jc w:val="both"/>
        <w:rPr>
          <w:rFonts w:ascii="Verdana" w:hAnsi="Verdana"/>
          <w:color w:val="000000" w:themeColor="text1"/>
          <w:sz w:val="18"/>
          <w:szCs w:val="18"/>
          <w:lang w:val="es-BO"/>
        </w:rPr>
      </w:pPr>
    </w:p>
    <w:p w14:paraId="3174AC0C" w14:textId="77777777" w:rsidR="00507534" w:rsidRDefault="00507534" w:rsidP="00507534">
      <w:pPr>
        <w:ind w:left="1212" w:hanging="360"/>
        <w:jc w:val="both"/>
        <w:rPr>
          <w:rFonts w:ascii="Verdana" w:hAnsi="Verdana"/>
          <w:color w:val="000000" w:themeColor="text1"/>
          <w:sz w:val="18"/>
          <w:szCs w:val="18"/>
          <w:lang w:val="es-BO"/>
        </w:rPr>
      </w:pPr>
    </w:p>
    <w:p w14:paraId="63F917A2" w14:textId="77777777" w:rsidR="00507534" w:rsidRDefault="00507534" w:rsidP="00507534">
      <w:pPr>
        <w:ind w:left="1212" w:hanging="360"/>
        <w:jc w:val="both"/>
        <w:rPr>
          <w:rFonts w:ascii="Verdana" w:hAnsi="Verdana"/>
          <w:color w:val="000000" w:themeColor="text1"/>
          <w:sz w:val="18"/>
          <w:szCs w:val="18"/>
          <w:lang w:val="es-BO"/>
        </w:rPr>
      </w:pPr>
    </w:p>
    <w:p w14:paraId="660C826F" w14:textId="77777777" w:rsidR="00507534" w:rsidRDefault="00507534" w:rsidP="00507534">
      <w:pPr>
        <w:ind w:left="1212" w:hanging="360"/>
        <w:jc w:val="both"/>
        <w:rPr>
          <w:rFonts w:ascii="Verdana" w:hAnsi="Verdana"/>
          <w:color w:val="000000" w:themeColor="text1"/>
          <w:sz w:val="18"/>
          <w:szCs w:val="18"/>
          <w:lang w:val="es-BO"/>
        </w:rPr>
      </w:pPr>
    </w:p>
    <w:p w14:paraId="08F4BB56" w14:textId="77777777" w:rsidR="00507534" w:rsidRDefault="00507534" w:rsidP="00507534">
      <w:pPr>
        <w:ind w:left="1212" w:hanging="360"/>
        <w:jc w:val="both"/>
        <w:rPr>
          <w:rFonts w:ascii="Verdana" w:hAnsi="Verdana"/>
          <w:color w:val="000000" w:themeColor="text1"/>
          <w:sz w:val="18"/>
          <w:szCs w:val="18"/>
          <w:lang w:val="es-BO"/>
        </w:rPr>
      </w:pPr>
    </w:p>
    <w:p w14:paraId="2FC39202" w14:textId="77777777" w:rsidR="00507534" w:rsidRDefault="00507534" w:rsidP="00507534">
      <w:pPr>
        <w:ind w:left="1212" w:hanging="360"/>
        <w:jc w:val="both"/>
        <w:rPr>
          <w:rFonts w:ascii="Verdana" w:hAnsi="Verdana"/>
          <w:color w:val="000000" w:themeColor="text1"/>
          <w:sz w:val="18"/>
          <w:szCs w:val="18"/>
          <w:lang w:val="es-BO"/>
        </w:rPr>
      </w:pPr>
    </w:p>
    <w:p w14:paraId="7CC5204E" w14:textId="77777777" w:rsidR="00507534" w:rsidRDefault="00507534" w:rsidP="00507534">
      <w:pPr>
        <w:ind w:left="1212" w:hanging="360"/>
        <w:jc w:val="both"/>
        <w:rPr>
          <w:rFonts w:ascii="Verdana" w:hAnsi="Verdana"/>
          <w:color w:val="000000" w:themeColor="text1"/>
          <w:sz w:val="18"/>
          <w:szCs w:val="18"/>
          <w:lang w:val="es-BO"/>
        </w:rPr>
      </w:pPr>
    </w:p>
    <w:p w14:paraId="3175386A" w14:textId="77777777" w:rsidR="00507534" w:rsidRDefault="00507534" w:rsidP="00507534">
      <w:pPr>
        <w:ind w:left="1212" w:hanging="360"/>
        <w:jc w:val="both"/>
        <w:rPr>
          <w:rFonts w:ascii="Verdana" w:hAnsi="Verdana"/>
          <w:color w:val="000000" w:themeColor="text1"/>
          <w:sz w:val="18"/>
          <w:szCs w:val="18"/>
          <w:lang w:val="es-BO"/>
        </w:rPr>
      </w:pPr>
    </w:p>
    <w:p w14:paraId="7901F985" w14:textId="77777777" w:rsidR="00507534" w:rsidRDefault="00507534" w:rsidP="00507534">
      <w:pPr>
        <w:ind w:left="1212" w:hanging="360"/>
        <w:jc w:val="both"/>
        <w:rPr>
          <w:rFonts w:ascii="Verdana" w:hAnsi="Verdana"/>
          <w:color w:val="000000" w:themeColor="text1"/>
          <w:sz w:val="18"/>
          <w:szCs w:val="18"/>
          <w:lang w:val="es-BO"/>
        </w:rPr>
      </w:pPr>
    </w:p>
    <w:p w14:paraId="5BCE5A4D" w14:textId="77777777" w:rsidR="00507534" w:rsidRDefault="00507534" w:rsidP="00507534">
      <w:pPr>
        <w:ind w:left="1212" w:hanging="360"/>
        <w:jc w:val="both"/>
        <w:rPr>
          <w:rFonts w:ascii="Verdana" w:hAnsi="Verdana"/>
          <w:color w:val="000000" w:themeColor="text1"/>
          <w:sz w:val="18"/>
          <w:szCs w:val="18"/>
          <w:lang w:val="es-BO"/>
        </w:rPr>
      </w:pPr>
    </w:p>
    <w:p w14:paraId="166B26E6" w14:textId="77777777" w:rsidR="00507534" w:rsidRDefault="00507534" w:rsidP="00507534">
      <w:pPr>
        <w:ind w:left="1212" w:hanging="360"/>
        <w:jc w:val="both"/>
        <w:rPr>
          <w:rFonts w:ascii="Verdana" w:hAnsi="Verdana"/>
          <w:color w:val="000000" w:themeColor="text1"/>
          <w:sz w:val="18"/>
          <w:szCs w:val="18"/>
          <w:lang w:val="es-BO"/>
        </w:rPr>
      </w:pPr>
    </w:p>
    <w:p w14:paraId="27C000C0" w14:textId="77777777" w:rsidR="00507534" w:rsidRDefault="00507534" w:rsidP="00507534">
      <w:pPr>
        <w:ind w:left="1212" w:hanging="360"/>
        <w:jc w:val="both"/>
        <w:rPr>
          <w:rFonts w:ascii="Verdana" w:hAnsi="Verdana"/>
          <w:color w:val="000000" w:themeColor="text1"/>
          <w:sz w:val="18"/>
          <w:szCs w:val="18"/>
          <w:lang w:val="es-BO"/>
        </w:rPr>
      </w:pPr>
    </w:p>
    <w:p w14:paraId="0BE98C43" w14:textId="77777777" w:rsidR="00507534" w:rsidRDefault="00507534" w:rsidP="00507534">
      <w:pPr>
        <w:ind w:left="1212" w:hanging="360"/>
        <w:jc w:val="both"/>
        <w:rPr>
          <w:rFonts w:ascii="Verdana" w:hAnsi="Verdana"/>
          <w:color w:val="000000" w:themeColor="text1"/>
          <w:sz w:val="18"/>
          <w:szCs w:val="18"/>
          <w:lang w:val="es-BO"/>
        </w:rPr>
      </w:pPr>
    </w:p>
    <w:p w14:paraId="19B696E5" w14:textId="77777777" w:rsidR="00507534" w:rsidRDefault="00507534" w:rsidP="00507534">
      <w:pPr>
        <w:ind w:left="1212" w:hanging="360"/>
        <w:jc w:val="both"/>
        <w:rPr>
          <w:rFonts w:ascii="Verdana" w:hAnsi="Verdana"/>
          <w:color w:val="000000" w:themeColor="text1"/>
          <w:sz w:val="18"/>
          <w:szCs w:val="18"/>
          <w:lang w:val="es-BO"/>
        </w:rPr>
      </w:pPr>
    </w:p>
    <w:p w14:paraId="0CC79DA5" w14:textId="77777777" w:rsidR="00507534" w:rsidRDefault="00507534" w:rsidP="00507534">
      <w:pPr>
        <w:ind w:left="1212" w:hanging="360"/>
        <w:jc w:val="both"/>
        <w:rPr>
          <w:rFonts w:ascii="Verdana" w:hAnsi="Verdana"/>
          <w:color w:val="000000" w:themeColor="text1"/>
          <w:sz w:val="18"/>
          <w:szCs w:val="18"/>
          <w:lang w:val="es-BO"/>
        </w:rPr>
      </w:pPr>
    </w:p>
    <w:p w14:paraId="60F77D3C" w14:textId="77777777" w:rsidR="00507534" w:rsidRDefault="00507534" w:rsidP="00507534">
      <w:pPr>
        <w:ind w:left="1212" w:hanging="360"/>
        <w:jc w:val="both"/>
        <w:rPr>
          <w:rFonts w:ascii="Verdana" w:hAnsi="Verdana"/>
          <w:color w:val="000000" w:themeColor="text1"/>
          <w:sz w:val="18"/>
          <w:szCs w:val="18"/>
          <w:lang w:val="es-BO"/>
        </w:rPr>
      </w:pPr>
    </w:p>
    <w:p w14:paraId="118C4CC7" w14:textId="77777777" w:rsidR="00507534" w:rsidRDefault="00507534" w:rsidP="00507534">
      <w:pPr>
        <w:ind w:left="1212" w:hanging="360"/>
        <w:jc w:val="both"/>
        <w:rPr>
          <w:rFonts w:ascii="Verdana" w:hAnsi="Verdana"/>
          <w:color w:val="000000" w:themeColor="text1"/>
          <w:sz w:val="18"/>
          <w:szCs w:val="18"/>
          <w:lang w:val="es-BO"/>
        </w:rPr>
      </w:pPr>
    </w:p>
    <w:p w14:paraId="34ADA71A" w14:textId="77777777" w:rsidR="002C08F3" w:rsidRDefault="002C08F3" w:rsidP="00507534">
      <w:pPr>
        <w:ind w:left="1212" w:hanging="360"/>
        <w:jc w:val="both"/>
        <w:rPr>
          <w:rFonts w:ascii="Verdana" w:hAnsi="Verdana"/>
          <w:color w:val="000000" w:themeColor="text1"/>
          <w:sz w:val="18"/>
          <w:szCs w:val="18"/>
          <w:lang w:val="es-BO"/>
        </w:rPr>
      </w:pPr>
    </w:p>
    <w:p w14:paraId="04F054B5" w14:textId="77777777" w:rsidR="002C08F3" w:rsidRDefault="002C08F3" w:rsidP="00507534">
      <w:pPr>
        <w:ind w:left="1212" w:hanging="360"/>
        <w:jc w:val="both"/>
        <w:rPr>
          <w:rFonts w:ascii="Verdana" w:hAnsi="Verdana"/>
          <w:color w:val="000000" w:themeColor="text1"/>
          <w:sz w:val="18"/>
          <w:szCs w:val="18"/>
          <w:lang w:val="es-BO"/>
        </w:rPr>
      </w:pPr>
    </w:p>
    <w:p w14:paraId="12EE6971" w14:textId="77777777" w:rsidR="002C08F3" w:rsidRDefault="002C08F3" w:rsidP="00507534">
      <w:pPr>
        <w:ind w:left="1212" w:hanging="360"/>
        <w:jc w:val="both"/>
        <w:rPr>
          <w:rFonts w:ascii="Verdana" w:hAnsi="Verdana"/>
          <w:color w:val="000000" w:themeColor="text1"/>
          <w:sz w:val="18"/>
          <w:szCs w:val="18"/>
          <w:lang w:val="es-BO"/>
        </w:rPr>
      </w:pPr>
    </w:p>
    <w:p w14:paraId="5F4FC4AD" w14:textId="77777777" w:rsidR="002C08F3" w:rsidRDefault="002C08F3" w:rsidP="00507534">
      <w:pPr>
        <w:ind w:left="1212" w:hanging="360"/>
        <w:jc w:val="both"/>
        <w:rPr>
          <w:rFonts w:ascii="Verdana" w:hAnsi="Verdana"/>
          <w:color w:val="000000" w:themeColor="text1"/>
          <w:sz w:val="18"/>
          <w:szCs w:val="18"/>
          <w:lang w:val="es-BO"/>
        </w:rPr>
      </w:pPr>
    </w:p>
    <w:p w14:paraId="390CB442" w14:textId="77777777" w:rsidR="00FD4EF7" w:rsidRDefault="00FD4EF7" w:rsidP="00507534">
      <w:pPr>
        <w:jc w:val="center"/>
        <w:rPr>
          <w:rFonts w:ascii="Verdana" w:hAnsi="Verdana" w:cs="Calibri"/>
          <w:b/>
          <w:sz w:val="18"/>
          <w:szCs w:val="18"/>
        </w:rPr>
      </w:pPr>
    </w:p>
    <w:p w14:paraId="376C2CC2" w14:textId="77777777" w:rsidR="00FD4EF7" w:rsidRDefault="00FD4EF7" w:rsidP="00507534">
      <w:pPr>
        <w:jc w:val="center"/>
        <w:rPr>
          <w:rFonts w:ascii="Verdana" w:hAnsi="Verdana" w:cs="Calibri"/>
          <w:b/>
          <w:sz w:val="18"/>
          <w:szCs w:val="18"/>
        </w:rPr>
      </w:pPr>
    </w:p>
    <w:p w14:paraId="4BFDCDB7" w14:textId="77777777" w:rsidR="00FD4EF7" w:rsidRDefault="00FD4EF7" w:rsidP="00507534">
      <w:pPr>
        <w:jc w:val="center"/>
        <w:rPr>
          <w:rFonts w:ascii="Verdana" w:hAnsi="Verdana" w:cs="Calibri"/>
          <w:b/>
          <w:sz w:val="18"/>
          <w:szCs w:val="18"/>
        </w:rPr>
      </w:pPr>
    </w:p>
    <w:p w14:paraId="62C9CB02" w14:textId="77777777" w:rsidR="00FD4EF7" w:rsidRDefault="00FD4EF7" w:rsidP="00507534">
      <w:pPr>
        <w:jc w:val="center"/>
        <w:rPr>
          <w:rFonts w:ascii="Verdana" w:hAnsi="Verdana" w:cs="Calibri"/>
          <w:b/>
          <w:sz w:val="18"/>
          <w:szCs w:val="18"/>
        </w:rPr>
      </w:pPr>
    </w:p>
    <w:p w14:paraId="727DEA49" w14:textId="77777777" w:rsidR="00FD4EF7" w:rsidRDefault="00FD4EF7" w:rsidP="00507534">
      <w:pPr>
        <w:jc w:val="center"/>
        <w:rPr>
          <w:rFonts w:ascii="Verdana" w:hAnsi="Verdana" w:cs="Calibri"/>
          <w:b/>
          <w:sz w:val="18"/>
          <w:szCs w:val="18"/>
        </w:rPr>
      </w:pPr>
    </w:p>
    <w:p w14:paraId="6391D533" w14:textId="77777777" w:rsidR="00FD4EF7" w:rsidRDefault="00FD4EF7" w:rsidP="00507534">
      <w:pPr>
        <w:jc w:val="center"/>
        <w:rPr>
          <w:rFonts w:ascii="Verdana" w:hAnsi="Verdana" w:cs="Calibri"/>
          <w:b/>
          <w:sz w:val="18"/>
          <w:szCs w:val="18"/>
        </w:rPr>
      </w:pPr>
    </w:p>
    <w:p w14:paraId="6CACE7E8" w14:textId="77777777" w:rsidR="00FD4EF7" w:rsidRDefault="00FD4EF7" w:rsidP="00507534">
      <w:pPr>
        <w:jc w:val="center"/>
        <w:rPr>
          <w:rFonts w:ascii="Verdana" w:hAnsi="Verdana" w:cs="Calibri"/>
          <w:b/>
          <w:sz w:val="18"/>
          <w:szCs w:val="18"/>
        </w:rPr>
      </w:pPr>
    </w:p>
    <w:p w14:paraId="40499C14" w14:textId="77777777" w:rsidR="00FD4EF7" w:rsidRDefault="00FD4EF7" w:rsidP="00507534">
      <w:pPr>
        <w:jc w:val="center"/>
        <w:rPr>
          <w:rFonts w:ascii="Verdana" w:hAnsi="Verdana" w:cs="Calibri"/>
          <w:b/>
          <w:sz w:val="18"/>
          <w:szCs w:val="18"/>
        </w:rPr>
      </w:pPr>
    </w:p>
    <w:p w14:paraId="62F57B36" w14:textId="77777777" w:rsidR="00FD4EF7" w:rsidRDefault="00FD4EF7" w:rsidP="00507534">
      <w:pPr>
        <w:jc w:val="center"/>
        <w:rPr>
          <w:rFonts w:ascii="Verdana" w:hAnsi="Verdana" w:cs="Calibri"/>
          <w:b/>
          <w:sz w:val="18"/>
          <w:szCs w:val="18"/>
        </w:rPr>
      </w:pPr>
    </w:p>
    <w:p w14:paraId="7E84BF8C" w14:textId="77777777" w:rsidR="00FD4EF7" w:rsidRDefault="00FD4EF7" w:rsidP="00507534">
      <w:pPr>
        <w:jc w:val="center"/>
        <w:rPr>
          <w:rFonts w:ascii="Verdana" w:hAnsi="Verdana" w:cs="Calibri"/>
          <w:b/>
          <w:sz w:val="18"/>
          <w:szCs w:val="18"/>
        </w:rPr>
      </w:pPr>
    </w:p>
    <w:p w14:paraId="45B56481" w14:textId="77777777" w:rsidR="00FD4EF7" w:rsidRDefault="00FD4EF7" w:rsidP="00507534">
      <w:pPr>
        <w:jc w:val="center"/>
        <w:rPr>
          <w:rFonts w:ascii="Verdana" w:hAnsi="Verdana" w:cs="Calibri"/>
          <w:b/>
          <w:sz w:val="18"/>
          <w:szCs w:val="18"/>
        </w:rPr>
      </w:pPr>
    </w:p>
    <w:p w14:paraId="5ADD9270" w14:textId="77777777" w:rsidR="00FD4EF7" w:rsidRDefault="00FD4EF7" w:rsidP="00507534">
      <w:pPr>
        <w:jc w:val="center"/>
        <w:rPr>
          <w:rFonts w:ascii="Verdana" w:hAnsi="Verdana" w:cs="Calibri"/>
          <w:b/>
          <w:sz w:val="18"/>
          <w:szCs w:val="18"/>
        </w:rPr>
      </w:pPr>
    </w:p>
    <w:p w14:paraId="0147A9E8" w14:textId="77777777" w:rsidR="00FD4EF7" w:rsidRDefault="00FD4EF7" w:rsidP="00507534">
      <w:pPr>
        <w:jc w:val="center"/>
        <w:rPr>
          <w:rFonts w:ascii="Verdana" w:hAnsi="Verdana" w:cs="Calibri"/>
          <w:b/>
          <w:sz w:val="18"/>
          <w:szCs w:val="18"/>
        </w:rPr>
      </w:pPr>
    </w:p>
    <w:p w14:paraId="783C681A" w14:textId="77777777" w:rsidR="00507534" w:rsidRDefault="00507534" w:rsidP="00507534">
      <w:pPr>
        <w:jc w:val="center"/>
        <w:rPr>
          <w:rFonts w:ascii="Verdana" w:hAnsi="Verdana" w:cs="Calibri"/>
          <w:b/>
          <w:sz w:val="18"/>
          <w:szCs w:val="18"/>
        </w:rPr>
      </w:pPr>
      <w:r>
        <w:rPr>
          <w:rFonts w:ascii="Verdana" w:hAnsi="Verdana" w:cs="Calibri"/>
          <w:b/>
          <w:sz w:val="18"/>
          <w:szCs w:val="18"/>
        </w:rPr>
        <w:lastRenderedPageBreak/>
        <w:t>PARTE II</w:t>
      </w:r>
    </w:p>
    <w:p w14:paraId="4072A209" w14:textId="467681E5" w:rsidR="00507534" w:rsidRDefault="00F70648" w:rsidP="00507534">
      <w:pPr>
        <w:jc w:val="center"/>
        <w:rPr>
          <w:rFonts w:ascii="Verdana" w:hAnsi="Verdana" w:cs="Calibri"/>
          <w:b/>
          <w:sz w:val="18"/>
          <w:szCs w:val="18"/>
        </w:rPr>
      </w:pPr>
      <w:r>
        <w:rPr>
          <w:rFonts w:ascii="Verdana" w:hAnsi="Verdana" w:cs="Calibri"/>
          <w:b/>
          <w:sz w:val="18"/>
          <w:szCs w:val="18"/>
        </w:rPr>
        <w:t>ESPECIFICACIONES TÉCNICAS</w:t>
      </w:r>
    </w:p>
    <w:p w14:paraId="08BF0A91" w14:textId="77777777" w:rsidR="00507534" w:rsidRDefault="00507534" w:rsidP="00507534">
      <w:pPr>
        <w:jc w:val="center"/>
        <w:rPr>
          <w:rFonts w:ascii="Verdana" w:hAnsi="Verdana" w:cs="Calibri"/>
          <w:b/>
          <w:sz w:val="18"/>
          <w:szCs w:val="18"/>
        </w:rPr>
      </w:pPr>
    </w:p>
    <w:p w14:paraId="2405013E" w14:textId="77777777" w:rsidR="00507534" w:rsidRPr="00B27E92" w:rsidRDefault="00507534" w:rsidP="00507534">
      <w:pPr>
        <w:jc w:val="center"/>
        <w:rPr>
          <w:rFonts w:ascii="Verdana" w:hAnsi="Verdana" w:cs="Calibri"/>
          <w:b/>
          <w:sz w:val="18"/>
          <w:szCs w:val="18"/>
        </w:rPr>
      </w:pPr>
    </w:p>
    <w:p w14:paraId="22CF3054" w14:textId="40F2F531" w:rsidR="00507534" w:rsidRDefault="00F70648" w:rsidP="00507534">
      <w:pPr>
        <w:jc w:val="both"/>
        <w:rPr>
          <w:rFonts w:ascii="Verdana" w:hAnsi="Verdana" w:cs="Calibri"/>
          <w:b/>
          <w:sz w:val="18"/>
          <w:szCs w:val="18"/>
        </w:rPr>
      </w:pPr>
      <w:r>
        <w:rPr>
          <w:rFonts w:ascii="Verdana" w:hAnsi="Verdana" w:cs="Calibri"/>
          <w:snapToGrid w:val="0"/>
          <w:szCs w:val="18"/>
        </w:rPr>
        <w:t>Las Especificaciones Técnicas</w:t>
      </w:r>
      <w:r w:rsidR="00593C89">
        <w:rPr>
          <w:rFonts w:ascii="Verdana" w:hAnsi="Verdana" w:cs="Calibri"/>
          <w:snapToGrid w:val="0"/>
          <w:szCs w:val="18"/>
        </w:rPr>
        <w:t xml:space="preserve"> se encuentran detallada</w:t>
      </w:r>
      <w:r w:rsidR="00507534" w:rsidRPr="00D00563">
        <w:rPr>
          <w:rFonts w:ascii="Verdana" w:hAnsi="Verdana" w:cs="Calibri"/>
          <w:snapToGrid w:val="0"/>
          <w:szCs w:val="18"/>
        </w:rPr>
        <w:t xml:space="preserve">s en </w:t>
      </w:r>
      <w:r w:rsidR="00507534">
        <w:rPr>
          <w:rFonts w:ascii="Verdana" w:hAnsi="Verdana" w:cs="Calibri"/>
          <w:snapToGrid w:val="0"/>
          <w:szCs w:val="18"/>
        </w:rPr>
        <w:t>adjuntos</w:t>
      </w:r>
      <w:r w:rsidR="00507534" w:rsidRPr="00D00563">
        <w:rPr>
          <w:rFonts w:ascii="Verdana" w:hAnsi="Verdana" w:cs="Calibri"/>
          <w:snapToGrid w:val="0"/>
          <w:szCs w:val="18"/>
        </w:rPr>
        <w:t xml:space="preserve"> </w:t>
      </w:r>
      <w:r w:rsidR="00507534">
        <w:rPr>
          <w:rFonts w:ascii="Verdana" w:hAnsi="Verdana" w:cs="Calibri"/>
          <w:snapToGrid w:val="0"/>
          <w:szCs w:val="18"/>
        </w:rPr>
        <w:t>al presente Documento</w:t>
      </w:r>
      <w:r w:rsidR="00593C89">
        <w:rPr>
          <w:rFonts w:ascii="Verdana" w:hAnsi="Verdana" w:cs="Calibri"/>
          <w:snapToGrid w:val="0"/>
          <w:szCs w:val="18"/>
        </w:rPr>
        <w:t xml:space="preserve"> Base de Contratación (DBC) y </w:t>
      </w:r>
      <w:bookmarkStart w:id="0" w:name="_GoBack"/>
      <w:bookmarkEnd w:id="0"/>
      <w:r w:rsidR="00507534" w:rsidRPr="00D00563">
        <w:rPr>
          <w:rFonts w:ascii="Verdana" w:hAnsi="Verdana" w:cs="Calibri"/>
          <w:snapToGrid w:val="0"/>
          <w:szCs w:val="18"/>
        </w:rPr>
        <w:t>forma</w:t>
      </w:r>
      <w:r w:rsidR="00507534">
        <w:rPr>
          <w:rFonts w:ascii="Verdana" w:hAnsi="Verdana" w:cs="Calibri"/>
          <w:snapToGrid w:val="0"/>
          <w:szCs w:val="18"/>
        </w:rPr>
        <w:t>n</w:t>
      </w:r>
      <w:r w:rsidR="00507534" w:rsidRPr="00D00563">
        <w:rPr>
          <w:rFonts w:ascii="Verdana" w:hAnsi="Verdana" w:cs="Calibri"/>
          <w:snapToGrid w:val="0"/>
          <w:szCs w:val="18"/>
        </w:rPr>
        <w:t xml:space="preserve"> parte integrante del </w:t>
      </w:r>
      <w:r w:rsidR="00507534">
        <w:rPr>
          <w:rFonts w:ascii="Verdana" w:hAnsi="Verdana" w:cs="Calibri"/>
          <w:snapToGrid w:val="0"/>
          <w:szCs w:val="18"/>
        </w:rPr>
        <w:t xml:space="preserve">mismo. </w:t>
      </w:r>
    </w:p>
    <w:p w14:paraId="017DD99E" w14:textId="77777777" w:rsidR="00507534" w:rsidRDefault="00507534" w:rsidP="00507534">
      <w:pPr>
        <w:rPr>
          <w:rFonts w:ascii="Verdana" w:hAnsi="Verdana" w:cs="Calibri"/>
          <w:b/>
          <w:sz w:val="18"/>
          <w:szCs w:val="18"/>
        </w:rPr>
      </w:pPr>
    </w:p>
    <w:p w14:paraId="5412205E" w14:textId="77777777" w:rsidR="00507534" w:rsidRDefault="00507534" w:rsidP="00507534">
      <w:pPr>
        <w:rPr>
          <w:rFonts w:ascii="Verdana" w:hAnsi="Verdana" w:cs="Calibri"/>
          <w:b/>
          <w:sz w:val="18"/>
          <w:szCs w:val="18"/>
        </w:rPr>
      </w:pPr>
    </w:p>
    <w:p w14:paraId="5670A92A" w14:textId="77777777" w:rsidR="00507534" w:rsidRDefault="00507534" w:rsidP="00507534">
      <w:pPr>
        <w:rPr>
          <w:rFonts w:ascii="Verdana" w:hAnsi="Verdana" w:cs="Calibri"/>
          <w:b/>
          <w:sz w:val="18"/>
          <w:szCs w:val="18"/>
        </w:rPr>
      </w:pPr>
    </w:p>
    <w:p w14:paraId="3B168E98" w14:textId="77777777" w:rsidR="00507534" w:rsidRDefault="00507534" w:rsidP="00507534">
      <w:pPr>
        <w:rPr>
          <w:rFonts w:ascii="Verdana" w:hAnsi="Verdana" w:cs="Calibri"/>
          <w:b/>
          <w:sz w:val="18"/>
          <w:szCs w:val="18"/>
        </w:rPr>
      </w:pPr>
    </w:p>
    <w:p w14:paraId="6B692AFE" w14:textId="77777777" w:rsidR="00507534" w:rsidRDefault="00507534" w:rsidP="00507534">
      <w:pPr>
        <w:rPr>
          <w:rFonts w:ascii="Verdana" w:hAnsi="Verdana" w:cs="Calibri"/>
          <w:b/>
          <w:sz w:val="18"/>
          <w:szCs w:val="18"/>
        </w:rPr>
      </w:pPr>
    </w:p>
    <w:p w14:paraId="3CA340F1" w14:textId="77777777" w:rsidR="00507534" w:rsidRDefault="00507534" w:rsidP="00507534">
      <w:pPr>
        <w:rPr>
          <w:rFonts w:ascii="Verdana" w:hAnsi="Verdana" w:cs="Calibri"/>
          <w:b/>
          <w:sz w:val="18"/>
          <w:szCs w:val="18"/>
        </w:rPr>
      </w:pPr>
    </w:p>
    <w:p w14:paraId="5DFF4254" w14:textId="77777777" w:rsidR="00507534" w:rsidRDefault="00507534" w:rsidP="00507534">
      <w:pPr>
        <w:rPr>
          <w:rFonts w:ascii="Verdana" w:hAnsi="Verdana" w:cs="Calibri"/>
          <w:b/>
          <w:sz w:val="18"/>
          <w:szCs w:val="18"/>
        </w:rPr>
      </w:pPr>
    </w:p>
    <w:p w14:paraId="24A0761F" w14:textId="77777777" w:rsidR="00507534" w:rsidRDefault="00507534" w:rsidP="00507534">
      <w:pPr>
        <w:rPr>
          <w:rFonts w:ascii="Verdana" w:hAnsi="Verdana" w:cs="Calibri"/>
          <w:b/>
          <w:sz w:val="18"/>
          <w:szCs w:val="18"/>
        </w:rPr>
      </w:pPr>
    </w:p>
    <w:p w14:paraId="3AE0426D" w14:textId="77777777" w:rsidR="00507534" w:rsidRDefault="00507534" w:rsidP="00507534">
      <w:pPr>
        <w:rPr>
          <w:rFonts w:ascii="Verdana" w:hAnsi="Verdana" w:cs="Calibri"/>
          <w:b/>
          <w:sz w:val="18"/>
          <w:szCs w:val="18"/>
        </w:rPr>
      </w:pPr>
    </w:p>
    <w:p w14:paraId="48612E28" w14:textId="77777777" w:rsidR="00507534" w:rsidRDefault="00507534" w:rsidP="00507534">
      <w:pPr>
        <w:rPr>
          <w:rFonts w:ascii="Verdana" w:hAnsi="Verdana" w:cs="Calibri"/>
          <w:b/>
          <w:sz w:val="18"/>
          <w:szCs w:val="18"/>
        </w:rPr>
      </w:pPr>
    </w:p>
    <w:p w14:paraId="53349736" w14:textId="77777777" w:rsidR="00507534" w:rsidRDefault="00507534" w:rsidP="00507534">
      <w:pPr>
        <w:rPr>
          <w:rFonts w:ascii="Verdana" w:hAnsi="Verdana" w:cs="Calibri"/>
          <w:b/>
          <w:sz w:val="18"/>
          <w:szCs w:val="18"/>
        </w:rPr>
      </w:pPr>
    </w:p>
    <w:p w14:paraId="2399D4ED" w14:textId="77777777" w:rsidR="00507534" w:rsidRDefault="00507534" w:rsidP="00507534">
      <w:pPr>
        <w:rPr>
          <w:rFonts w:ascii="Verdana" w:hAnsi="Verdana" w:cs="Calibri"/>
          <w:b/>
          <w:sz w:val="18"/>
          <w:szCs w:val="18"/>
        </w:rPr>
      </w:pPr>
    </w:p>
    <w:p w14:paraId="5F8A478F" w14:textId="77777777" w:rsidR="00507534" w:rsidRDefault="00507534" w:rsidP="00507534">
      <w:pPr>
        <w:rPr>
          <w:rFonts w:ascii="Verdana" w:hAnsi="Verdana" w:cs="Calibri"/>
          <w:b/>
          <w:sz w:val="18"/>
          <w:szCs w:val="18"/>
        </w:rPr>
      </w:pPr>
    </w:p>
    <w:p w14:paraId="56E83362" w14:textId="77777777" w:rsidR="00507534" w:rsidRDefault="00507534" w:rsidP="00507534">
      <w:pPr>
        <w:rPr>
          <w:rFonts w:ascii="Verdana" w:hAnsi="Verdana" w:cs="Calibri"/>
          <w:b/>
          <w:sz w:val="18"/>
          <w:szCs w:val="18"/>
        </w:rPr>
      </w:pPr>
    </w:p>
    <w:p w14:paraId="250808CD" w14:textId="77777777" w:rsidR="00507534" w:rsidRDefault="00507534" w:rsidP="00507534">
      <w:pPr>
        <w:rPr>
          <w:rFonts w:ascii="Verdana" w:hAnsi="Verdana" w:cs="Calibri"/>
          <w:b/>
          <w:sz w:val="18"/>
          <w:szCs w:val="18"/>
        </w:rPr>
      </w:pPr>
    </w:p>
    <w:p w14:paraId="40465DEA" w14:textId="77777777" w:rsidR="00507534" w:rsidRDefault="00507534" w:rsidP="00507534">
      <w:pPr>
        <w:rPr>
          <w:rFonts w:ascii="Verdana" w:hAnsi="Verdana" w:cs="Calibri"/>
          <w:b/>
          <w:sz w:val="18"/>
          <w:szCs w:val="18"/>
        </w:rPr>
      </w:pPr>
    </w:p>
    <w:p w14:paraId="668DB1BF" w14:textId="77777777" w:rsidR="00507534" w:rsidRDefault="00507534" w:rsidP="00507534">
      <w:pPr>
        <w:rPr>
          <w:rFonts w:ascii="Verdana" w:hAnsi="Verdana" w:cs="Calibri"/>
          <w:b/>
          <w:sz w:val="18"/>
          <w:szCs w:val="18"/>
        </w:rPr>
      </w:pPr>
    </w:p>
    <w:p w14:paraId="64E8E120" w14:textId="77777777" w:rsidR="00507534" w:rsidRDefault="00507534" w:rsidP="00507534">
      <w:pPr>
        <w:rPr>
          <w:rFonts w:ascii="Verdana" w:hAnsi="Verdana" w:cs="Calibri"/>
          <w:b/>
          <w:sz w:val="18"/>
          <w:szCs w:val="18"/>
        </w:rPr>
      </w:pPr>
    </w:p>
    <w:p w14:paraId="55116250" w14:textId="77777777" w:rsidR="00507534" w:rsidRDefault="00507534" w:rsidP="00507534">
      <w:pPr>
        <w:rPr>
          <w:rFonts w:ascii="Verdana" w:hAnsi="Verdana" w:cs="Calibri"/>
          <w:b/>
          <w:sz w:val="18"/>
          <w:szCs w:val="18"/>
        </w:rPr>
      </w:pPr>
    </w:p>
    <w:p w14:paraId="16F5812A" w14:textId="77777777" w:rsidR="00507534" w:rsidRDefault="00507534" w:rsidP="00507534">
      <w:pPr>
        <w:rPr>
          <w:rFonts w:ascii="Verdana" w:hAnsi="Verdana" w:cs="Calibri"/>
          <w:b/>
          <w:sz w:val="18"/>
          <w:szCs w:val="18"/>
        </w:rPr>
      </w:pPr>
    </w:p>
    <w:p w14:paraId="6368E386" w14:textId="77777777" w:rsidR="00507534" w:rsidRDefault="00507534" w:rsidP="00507534">
      <w:pPr>
        <w:rPr>
          <w:rFonts w:ascii="Verdana" w:hAnsi="Verdana" w:cs="Calibri"/>
          <w:b/>
          <w:sz w:val="18"/>
          <w:szCs w:val="18"/>
        </w:rPr>
      </w:pPr>
    </w:p>
    <w:p w14:paraId="49ED7F85" w14:textId="77777777" w:rsidR="00507534" w:rsidRDefault="00507534" w:rsidP="00507534">
      <w:pPr>
        <w:rPr>
          <w:rFonts w:ascii="Verdana" w:hAnsi="Verdana" w:cs="Calibri"/>
          <w:b/>
          <w:sz w:val="18"/>
          <w:szCs w:val="18"/>
        </w:rPr>
      </w:pPr>
    </w:p>
    <w:p w14:paraId="3741E41D" w14:textId="77777777" w:rsidR="00507534" w:rsidRDefault="00507534" w:rsidP="00507534">
      <w:pPr>
        <w:rPr>
          <w:rFonts w:ascii="Verdana" w:hAnsi="Verdana" w:cs="Calibri"/>
          <w:b/>
          <w:sz w:val="18"/>
          <w:szCs w:val="18"/>
        </w:rPr>
      </w:pPr>
    </w:p>
    <w:p w14:paraId="75D8FB5B" w14:textId="77777777" w:rsidR="00507534" w:rsidRDefault="00507534" w:rsidP="00507534">
      <w:pPr>
        <w:rPr>
          <w:rFonts w:ascii="Verdana" w:hAnsi="Verdana" w:cs="Calibri"/>
          <w:b/>
          <w:sz w:val="18"/>
          <w:szCs w:val="18"/>
        </w:rPr>
      </w:pPr>
    </w:p>
    <w:p w14:paraId="202FD58F" w14:textId="77777777" w:rsidR="00507534" w:rsidRDefault="00507534" w:rsidP="00507534">
      <w:pPr>
        <w:rPr>
          <w:rFonts w:ascii="Verdana" w:hAnsi="Verdana" w:cs="Calibri"/>
          <w:b/>
          <w:sz w:val="18"/>
          <w:szCs w:val="18"/>
        </w:rPr>
      </w:pPr>
    </w:p>
    <w:p w14:paraId="6620A065" w14:textId="77777777" w:rsidR="00507534" w:rsidRDefault="00507534" w:rsidP="00507534">
      <w:pPr>
        <w:rPr>
          <w:rFonts w:ascii="Verdana" w:hAnsi="Verdana" w:cs="Calibri"/>
          <w:b/>
          <w:sz w:val="18"/>
          <w:szCs w:val="18"/>
        </w:rPr>
      </w:pPr>
    </w:p>
    <w:p w14:paraId="0CB62D8B" w14:textId="77777777" w:rsidR="00507534" w:rsidRDefault="00507534" w:rsidP="00507534">
      <w:pPr>
        <w:rPr>
          <w:rFonts w:ascii="Verdana" w:hAnsi="Verdana" w:cs="Calibri"/>
          <w:b/>
          <w:sz w:val="18"/>
          <w:szCs w:val="18"/>
        </w:rPr>
      </w:pPr>
    </w:p>
    <w:p w14:paraId="43FDE1B9" w14:textId="77777777" w:rsidR="00507534" w:rsidRDefault="00507534" w:rsidP="00507534">
      <w:pPr>
        <w:rPr>
          <w:rFonts w:ascii="Verdana" w:hAnsi="Verdana" w:cs="Calibri"/>
          <w:b/>
          <w:sz w:val="18"/>
          <w:szCs w:val="18"/>
        </w:rPr>
      </w:pPr>
    </w:p>
    <w:p w14:paraId="7DC940D5" w14:textId="77777777" w:rsidR="00507534" w:rsidRDefault="00507534" w:rsidP="00507534">
      <w:pPr>
        <w:rPr>
          <w:rFonts w:ascii="Verdana" w:hAnsi="Verdana" w:cs="Calibri"/>
          <w:b/>
          <w:sz w:val="18"/>
          <w:szCs w:val="18"/>
        </w:rPr>
      </w:pPr>
    </w:p>
    <w:p w14:paraId="2CC92849" w14:textId="77777777" w:rsidR="00507534" w:rsidRDefault="00507534" w:rsidP="00507534">
      <w:pPr>
        <w:rPr>
          <w:rFonts w:ascii="Verdana" w:hAnsi="Verdana" w:cs="Calibri"/>
          <w:b/>
          <w:sz w:val="18"/>
          <w:szCs w:val="18"/>
        </w:rPr>
      </w:pPr>
    </w:p>
    <w:p w14:paraId="3C1B4A91" w14:textId="77777777" w:rsidR="00507534" w:rsidRDefault="00507534" w:rsidP="00507534">
      <w:pPr>
        <w:rPr>
          <w:rFonts w:ascii="Verdana" w:hAnsi="Verdana" w:cs="Calibri"/>
          <w:b/>
          <w:sz w:val="18"/>
          <w:szCs w:val="18"/>
        </w:rPr>
      </w:pPr>
    </w:p>
    <w:p w14:paraId="7E08728A" w14:textId="77777777" w:rsidR="00507534" w:rsidRDefault="00507534" w:rsidP="00507534">
      <w:pPr>
        <w:rPr>
          <w:rFonts w:ascii="Verdana" w:hAnsi="Verdana" w:cs="Calibri"/>
          <w:b/>
          <w:sz w:val="18"/>
          <w:szCs w:val="18"/>
        </w:rPr>
      </w:pPr>
    </w:p>
    <w:p w14:paraId="251F1E7B" w14:textId="77777777" w:rsidR="00507534" w:rsidRDefault="00507534" w:rsidP="00507534">
      <w:pPr>
        <w:rPr>
          <w:rFonts w:ascii="Verdana" w:hAnsi="Verdana" w:cs="Calibri"/>
          <w:b/>
          <w:sz w:val="18"/>
          <w:szCs w:val="18"/>
        </w:rPr>
      </w:pPr>
    </w:p>
    <w:p w14:paraId="35E12263" w14:textId="77777777" w:rsidR="00507534" w:rsidRDefault="00507534" w:rsidP="00507534">
      <w:pPr>
        <w:rPr>
          <w:rFonts w:ascii="Verdana" w:hAnsi="Verdana" w:cs="Calibri"/>
          <w:b/>
          <w:sz w:val="18"/>
          <w:szCs w:val="18"/>
        </w:rPr>
      </w:pPr>
    </w:p>
    <w:p w14:paraId="18F0F14E" w14:textId="77777777" w:rsidR="00507534" w:rsidRDefault="00507534" w:rsidP="00507534">
      <w:pPr>
        <w:rPr>
          <w:rFonts w:ascii="Verdana" w:hAnsi="Verdana" w:cs="Calibri"/>
          <w:b/>
          <w:sz w:val="18"/>
          <w:szCs w:val="18"/>
        </w:rPr>
      </w:pPr>
    </w:p>
    <w:p w14:paraId="6E65FFCB" w14:textId="77777777" w:rsidR="00507534" w:rsidRDefault="00507534" w:rsidP="00507534">
      <w:pPr>
        <w:rPr>
          <w:rFonts w:ascii="Verdana" w:hAnsi="Verdana" w:cs="Calibri"/>
          <w:b/>
          <w:sz w:val="18"/>
          <w:szCs w:val="18"/>
        </w:rPr>
      </w:pPr>
    </w:p>
    <w:p w14:paraId="5A13135E" w14:textId="77777777" w:rsidR="00507534" w:rsidRDefault="00507534" w:rsidP="00507534"/>
    <w:p w14:paraId="28DAEA78" w14:textId="77777777" w:rsidR="00507534" w:rsidRDefault="00507534" w:rsidP="00507534"/>
    <w:p w14:paraId="7161D7F4" w14:textId="77777777" w:rsidR="00507534" w:rsidRDefault="00507534" w:rsidP="00507534"/>
    <w:p w14:paraId="51A6AE17" w14:textId="77777777" w:rsidR="00507534" w:rsidRDefault="00507534" w:rsidP="00507534"/>
    <w:p w14:paraId="02718B57" w14:textId="77777777" w:rsidR="00507534" w:rsidRDefault="00507534" w:rsidP="00507534"/>
    <w:p w14:paraId="58FB3A0F" w14:textId="77777777" w:rsidR="00507534" w:rsidRDefault="00507534" w:rsidP="00507534"/>
    <w:p w14:paraId="38EF26CC" w14:textId="77777777" w:rsidR="00507534" w:rsidRDefault="00507534" w:rsidP="00507534"/>
    <w:p w14:paraId="49B02651" w14:textId="77777777" w:rsidR="00507534" w:rsidRDefault="00507534" w:rsidP="00507534"/>
    <w:p w14:paraId="05BAD2D6" w14:textId="77777777" w:rsidR="00507534" w:rsidRDefault="00507534" w:rsidP="00507534"/>
    <w:p w14:paraId="6B371450" w14:textId="77777777" w:rsidR="00507534" w:rsidRDefault="00507534" w:rsidP="00507534"/>
    <w:p w14:paraId="3B132039" w14:textId="77777777" w:rsidR="00507534" w:rsidRDefault="00507534" w:rsidP="00507534"/>
    <w:p w14:paraId="1D772E8F" w14:textId="77777777" w:rsidR="00507534" w:rsidRDefault="00507534" w:rsidP="00507534"/>
    <w:p w14:paraId="0041F134" w14:textId="77777777" w:rsidR="00507534" w:rsidRDefault="00507534" w:rsidP="00507534"/>
    <w:p w14:paraId="7CCF15C7" w14:textId="77777777" w:rsidR="00507534" w:rsidRDefault="00507534" w:rsidP="00507534"/>
    <w:p w14:paraId="67C7F88E" w14:textId="77777777" w:rsidR="00507534" w:rsidRDefault="00507534" w:rsidP="00507534"/>
    <w:p w14:paraId="7D975538" w14:textId="77777777" w:rsidR="00507534" w:rsidRPr="0060067E" w:rsidRDefault="00507534" w:rsidP="00507534">
      <w:pPr>
        <w:pStyle w:val="Ttulo8"/>
        <w:rPr>
          <w:rFonts w:ascii="Verdana" w:hAnsi="Verdana" w:cs="Arial"/>
          <w:color w:val="000000"/>
          <w:sz w:val="18"/>
          <w:szCs w:val="18"/>
          <w:u w:val="none"/>
        </w:rPr>
      </w:pPr>
      <w:r w:rsidRPr="0060067E">
        <w:rPr>
          <w:rFonts w:ascii="Verdana" w:hAnsi="Verdana" w:cs="Arial"/>
          <w:color w:val="000000"/>
          <w:sz w:val="18"/>
          <w:szCs w:val="18"/>
          <w:u w:val="none"/>
        </w:rPr>
        <w:lastRenderedPageBreak/>
        <w:t>PARTE II</w:t>
      </w:r>
      <w:r>
        <w:rPr>
          <w:rFonts w:ascii="Verdana" w:hAnsi="Verdana" w:cs="Arial"/>
          <w:color w:val="000000"/>
          <w:sz w:val="18"/>
          <w:szCs w:val="18"/>
          <w:u w:val="none"/>
        </w:rPr>
        <w:t>I</w:t>
      </w:r>
    </w:p>
    <w:p w14:paraId="31AD4C4A" w14:textId="77777777" w:rsidR="00507534" w:rsidRDefault="00507534" w:rsidP="00507534">
      <w:pPr>
        <w:jc w:val="center"/>
        <w:rPr>
          <w:rFonts w:ascii="Verdana" w:hAnsi="Verdana" w:cs="Arial"/>
          <w:b/>
          <w:sz w:val="18"/>
          <w:szCs w:val="18"/>
        </w:rPr>
      </w:pPr>
    </w:p>
    <w:p w14:paraId="605491F7" w14:textId="77777777" w:rsidR="00507534" w:rsidRPr="007D6E1E" w:rsidRDefault="00507534" w:rsidP="00507534">
      <w:pPr>
        <w:jc w:val="center"/>
        <w:rPr>
          <w:rFonts w:ascii="Verdana" w:hAnsi="Verdana" w:cs="Arial"/>
          <w:b/>
          <w:sz w:val="18"/>
          <w:szCs w:val="18"/>
        </w:rPr>
      </w:pPr>
      <w:r>
        <w:rPr>
          <w:rFonts w:ascii="Verdana" w:hAnsi="Verdana" w:cs="Arial"/>
          <w:b/>
          <w:sz w:val="18"/>
          <w:szCs w:val="18"/>
        </w:rPr>
        <w:t xml:space="preserve">DETALLE DE DOCUMENTOS Y </w:t>
      </w:r>
      <w:r w:rsidRPr="007D6E1E">
        <w:rPr>
          <w:rFonts w:ascii="Verdana" w:hAnsi="Verdana" w:cs="Arial"/>
          <w:b/>
          <w:sz w:val="18"/>
          <w:szCs w:val="18"/>
        </w:rPr>
        <w:t xml:space="preserve">FORMULARIOS DE PRESENTACIÓN </w:t>
      </w:r>
      <w:r>
        <w:rPr>
          <w:rFonts w:ascii="Verdana" w:hAnsi="Verdana" w:cs="Arial"/>
          <w:b/>
          <w:sz w:val="18"/>
          <w:szCs w:val="18"/>
        </w:rPr>
        <w:t>OBLIGATORIA CON LA PROPUESTA</w:t>
      </w:r>
    </w:p>
    <w:p w14:paraId="27709DD4" w14:textId="77777777" w:rsidR="00507534" w:rsidRDefault="00507534" w:rsidP="00507534">
      <w:pPr>
        <w:jc w:val="center"/>
        <w:rPr>
          <w:rFonts w:ascii="Verdana" w:hAnsi="Verdana" w:cs="Arial"/>
          <w:b/>
          <w:sz w:val="18"/>
          <w:szCs w:val="18"/>
        </w:rPr>
      </w:pPr>
    </w:p>
    <w:p w14:paraId="2663937A" w14:textId="54699EA1" w:rsidR="00507534" w:rsidRDefault="00507534" w:rsidP="00507534">
      <w:pPr>
        <w:tabs>
          <w:tab w:val="left" w:pos="5025"/>
        </w:tabs>
        <w:rPr>
          <w:rFonts w:ascii="Verdana" w:hAnsi="Verdana" w:cs="Arial"/>
          <w:b/>
          <w:sz w:val="18"/>
          <w:szCs w:val="18"/>
        </w:rPr>
      </w:pPr>
      <w:r>
        <w:rPr>
          <w:rFonts w:ascii="Verdana" w:hAnsi="Verdana" w:cs="Arial"/>
          <w:b/>
          <w:sz w:val="18"/>
          <w:szCs w:val="18"/>
        </w:rPr>
        <w:t>I. DOCUMENTOS LEGALES Y ADMINISTRATIVOS</w:t>
      </w:r>
      <w:r w:rsidR="00B55FEC">
        <w:rPr>
          <w:rFonts w:ascii="Verdana" w:hAnsi="Verdana" w:cs="Arial"/>
          <w:b/>
          <w:sz w:val="18"/>
          <w:szCs w:val="18"/>
        </w:rPr>
        <w:t xml:space="preserve"> PARA PROPONENTES</w:t>
      </w:r>
    </w:p>
    <w:p w14:paraId="551D7168" w14:textId="77777777" w:rsidR="00507534" w:rsidRPr="007D6E1E" w:rsidRDefault="00507534" w:rsidP="00507534">
      <w:pPr>
        <w:tabs>
          <w:tab w:val="left" w:pos="5025"/>
        </w:tabs>
        <w:rPr>
          <w:rFonts w:ascii="Verdana" w:hAnsi="Verdana" w:cs="Arial"/>
          <w:b/>
          <w:sz w:val="18"/>
          <w:szCs w:val="18"/>
        </w:rPr>
      </w:pPr>
      <w:r>
        <w:rPr>
          <w:rFonts w:ascii="Verdana" w:hAnsi="Verdana" w:cs="Arial"/>
          <w:b/>
          <w:sz w:val="18"/>
          <w:szCs w:val="18"/>
        </w:rPr>
        <w:tab/>
      </w:r>
    </w:p>
    <w:p w14:paraId="65948490" w14:textId="72F76186" w:rsidR="00507534" w:rsidRPr="00074036" w:rsidRDefault="00507534" w:rsidP="00507534">
      <w:pPr>
        <w:pStyle w:val="Normal2"/>
        <w:ind w:left="2124" w:hanging="2124"/>
        <w:rPr>
          <w:rFonts w:ascii="Verdana" w:hAnsi="Verdana" w:cs="Arial"/>
          <w:b/>
          <w:sz w:val="18"/>
          <w:szCs w:val="18"/>
          <w:lang w:val="es-BO"/>
        </w:rPr>
      </w:pPr>
      <w:r w:rsidRPr="00074036">
        <w:rPr>
          <w:rFonts w:ascii="Verdana" w:hAnsi="Verdana" w:cs="Arial"/>
          <w:b/>
          <w:sz w:val="18"/>
          <w:szCs w:val="18"/>
          <w:lang w:val="es-BO"/>
        </w:rPr>
        <w:t xml:space="preserve">Documentos Administrativos </w:t>
      </w:r>
    </w:p>
    <w:p w14:paraId="0DAE63BA" w14:textId="77777777" w:rsidR="00507534" w:rsidRPr="00074036" w:rsidRDefault="00507534" w:rsidP="00507534">
      <w:pPr>
        <w:jc w:val="both"/>
        <w:rPr>
          <w:rFonts w:ascii="Verdana" w:hAnsi="Verdana" w:cs="Arial"/>
          <w:sz w:val="18"/>
          <w:szCs w:val="18"/>
        </w:rPr>
      </w:pPr>
    </w:p>
    <w:p w14:paraId="7634A11F" w14:textId="77777777" w:rsidR="00507534" w:rsidRPr="00074036" w:rsidRDefault="00507534" w:rsidP="005438A3">
      <w:pPr>
        <w:numPr>
          <w:ilvl w:val="0"/>
          <w:numId w:val="13"/>
        </w:numPr>
        <w:ind w:left="720"/>
        <w:jc w:val="both"/>
        <w:rPr>
          <w:rFonts w:ascii="Verdana" w:hAnsi="Verdana" w:cs="Arial"/>
          <w:sz w:val="18"/>
          <w:szCs w:val="18"/>
        </w:rPr>
      </w:pPr>
      <w:r w:rsidRPr="00074036">
        <w:rPr>
          <w:rFonts w:ascii="Verdana" w:hAnsi="Verdana" w:cs="Arial"/>
          <w:sz w:val="18"/>
          <w:szCs w:val="18"/>
        </w:rPr>
        <w:t>Formulario A-1</w:t>
      </w:r>
      <w:r w:rsidRPr="00074036">
        <w:rPr>
          <w:rFonts w:ascii="Verdana" w:hAnsi="Verdana" w:cs="Arial"/>
          <w:sz w:val="18"/>
          <w:szCs w:val="18"/>
        </w:rPr>
        <w:tab/>
        <w:t>Carta de presentación de la propuesta.</w:t>
      </w:r>
    </w:p>
    <w:p w14:paraId="5C161833" w14:textId="77777777" w:rsidR="00507534" w:rsidRPr="005D3B8C" w:rsidRDefault="00507534" w:rsidP="005438A3">
      <w:pPr>
        <w:numPr>
          <w:ilvl w:val="0"/>
          <w:numId w:val="13"/>
        </w:numPr>
        <w:ind w:left="720"/>
        <w:jc w:val="both"/>
        <w:rPr>
          <w:rFonts w:ascii="Verdana" w:hAnsi="Verdana" w:cs="Arial"/>
          <w:sz w:val="18"/>
          <w:szCs w:val="18"/>
        </w:rPr>
      </w:pPr>
      <w:r w:rsidRPr="005D3B8C">
        <w:rPr>
          <w:rFonts w:ascii="Verdana" w:hAnsi="Verdana" w:cs="Arial"/>
          <w:sz w:val="18"/>
          <w:szCs w:val="18"/>
        </w:rPr>
        <w:t>Formulario de Identificación del Proponente.</w:t>
      </w:r>
    </w:p>
    <w:p w14:paraId="6D7125DD" w14:textId="0DF51493" w:rsidR="00507534" w:rsidRDefault="00507534" w:rsidP="005438A3">
      <w:pPr>
        <w:numPr>
          <w:ilvl w:val="0"/>
          <w:numId w:val="13"/>
        </w:numPr>
        <w:ind w:left="720"/>
        <w:jc w:val="both"/>
        <w:rPr>
          <w:rFonts w:ascii="Verdana" w:hAnsi="Verdana" w:cs="Arial"/>
          <w:sz w:val="18"/>
          <w:szCs w:val="18"/>
        </w:rPr>
      </w:pPr>
      <w:r w:rsidRPr="005D3B8C">
        <w:rPr>
          <w:rFonts w:ascii="Verdana" w:hAnsi="Verdana" w:cs="Arial"/>
          <w:sz w:val="18"/>
          <w:szCs w:val="18"/>
        </w:rPr>
        <w:t>Original de la Garantía de Seriedad de Propuesta</w:t>
      </w:r>
      <w:r w:rsidR="00ED42B1">
        <w:rPr>
          <w:rFonts w:ascii="Verdana" w:hAnsi="Verdana" w:cs="Arial"/>
          <w:sz w:val="18"/>
          <w:szCs w:val="18"/>
        </w:rPr>
        <w:t>.</w:t>
      </w:r>
      <w:r w:rsidRPr="005D3B8C">
        <w:rPr>
          <w:rFonts w:ascii="Verdana" w:hAnsi="Verdana" w:cs="Arial"/>
          <w:sz w:val="18"/>
          <w:szCs w:val="18"/>
        </w:rPr>
        <w:t xml:space="preserve"> </w:t>
      </w:r>
    </w:p>
    <w:p w14:paraId="7CF3C2C5" w14:textId="00A2C010" w:rsidR="00E13D69" w:rsidRPr="00907AAB" w:rsidRDefault="00E13D69" w:rsidP="00F677D7">
      <w:pPr>
        <w:pStyle w:val="Prrafodelista"/>
        <w:numPr>
          <w:ilvl w:val="0"/>
          <w:numId w:val="13"/>
        </w:numPr>
        <w:tabs>
          <w:tab w:val="left" w:pos="993"/>
        </w:tabs>
        <w:ind w:left="709"/>
        <w:jc w:val="both"/>
        <w:rPr>
          <w:rFonts w:ascii="Verdana" w:hAnsi="Verdana" w:cs="Calibri"/>
          <w:sz w:val="18"/>
          <w:szCs w:val="18"/>
        </w:rPr>
      </w:pPr>
      <w:r w:rsidRPr="00907AAB">
        <w:rPr>
          <w:rFonts w:ascii="Verdana" w:hAnsi="Verdana" w:cs="Calibri"/>
          <w:sz w:val="18"/>
          <w:szCs w:val="18"/>
        </w:rPr>
        <w:t xml:space="preserve">Fotocopia simple de los Estados Financieros con </w:t>
      </w:r>
      <w:r w:rsidR="00F677D7" w:rsidRPr="00F677D7">
        <w:rPr>
          <w:rFonts w:ascii="Verdana" w:hAnsi="Verdana" w:cs="Calibri"/>
          <w:sz w:val="18"/>
          <w:szCs w:val="18"/>
        </w:rPr>
        <w:t>la certificación respectiva de su presentación a la entida</w:t>
      </w:r>
      <w:r w:rsidR="00F677D7">
        <w:rPr>
          <w:rFonts w:ascii="Verdana" w:hAnsi="Verdana" w:cs="Calibri"/>
          <w:sz w:val="18"/>
          <w:szCs w:val="18"/>
        </w:rPr>
        <w:t>d tributaria del país de origen</w:t>
      </w:r>
      <w:r w:rsidRPr="00907AAB">
        <w:rPr>
          <w:rFonts w:ascii="Verdana" w:hAnsi="Verdana" w:cs="Calibri"/>
          <w:sz w:val="18"/>
          <w:szCs w:val="18"/>
        </w:rPr>
        <w:t>, correspondientes a la</w:t>
      </w:r>
      <w:r w:rsidR="00195118">
        <w:rPr>
          <w:rFonts w:ascii="Verdana" w:hAnsi="Verdana" w:cs="Calibri"/>
          <w:sz w:val="18"/>
          <w:szCs w:val="18"/>
        </w:rPr>
        <w:t>s</w:t>
      </w:r>
      <w:r w:rsidRPr="00907AAB">
        <w:rPr>
          <w:rFonts w:ascii="Verdana" w:hAnsi="Verdana" w:cs="Calibri"/>
          <w:sz w:val="18"/>
          <w:szCs w:val="18"/>
        </w:rPr>
        <w:t xml:space="preserve"> </w:t>
      </w:r>
      <w:r w:rsidR="00195118">
        <w:rPr>
          <w:rFonts w:ascii="Verdana" w:hAnsi="Verdana" w:cs="Calibri"/>
          <w:sz w:val="18"/>
          <w:szCs w:val="18"/>
        </w:rPr>
        <w:t xml:space="preserve">dos </w:t>
      </w:r>
      <w:r w:rsidRPr="00907AAB">
        <w:rPr>
          <w:rFonts w:ascii="Verdana" w:hAnsi="Verdana" w:cs="Calibri"/>
          <w:sz w:val="18"/>
          <w:szCs w:val="18"/>
        </w:rPr>
        <w:t>última</w:t>
      </w:r>
      <w:r w:rsidR="00195118">
        <w:rPr>
          <w:rFonts w:ascii="Verdana" w:hAnsi="Verdana" w:cs="Calibri"/>
          <w:sz w:val="18"/>
          <w:szCs w:val="18"/>
        </w:rPr>
        <w:t>s gestio</w:t>
      </w:r>
      <w:r w:rsidRPr="00907AAB">
        <w:rPr>
          <w:rFonts w:ascii="Verdana" w:hAnsi="Verdana" w:cs="Calibri"/>
          <w:sz w:val="18"/>
          <w:szCs w:val="18"/>
        </w:rPr>
        <w:t>n</w:t>
      </w:r>
      <w:r w:rsidR="00195118">
        <w:rPr>
          <w:rFonts w:ascii="Verdana" w:hAnsi="Verdana" w:cs="Calibri"/>
          <w:sz w:val="18"/>
          <w:szCs w:val="18"/>
        </w:rPr>
        <w:t>es</w:t>
      </w:r>
      <w:r w:rsidRPr="00907AAB">
        <w:rPr>
          <w:rFonts w:ascii="Verdana" w:hAnsi="Verdana" w:cs="Calibri"/>
          <w:sz w:val="18"/>
          <w:szCs w:val="18"/>
        </w:rPr>
        <w:t xml:space="preserve"> fiscal</w:t>
      </w:r>
      <w:r w:rsidR="00195118">
        <w:rPr>
          <w:rFonts w:ascii="Verdana" w:hAnsi="Verdana" w:cs="Calibri"/>
          <w:sz w:val="18"/>
          <w:szCs w:val="18"/>
        </w:rPr>
        <w:t>es</w:t>
      </w:r>
      <w:r w:rsidRPr="00907AAB">
        <w:rPr>
          <w:rFonts w:ascii="Verdana" w:hAnsi="Verdana" w:cs="Calibri"/>
          <w:sz w:val="18"/>
          <w:szCs w:val="18"/>
        </w:rPr>
        <w:t>.</w:t>
      </w:r>
    </w:p>
    <w:p w14:paraId="5ACCC6CE" w14:textId="77777777" w:rsidR="00E13D69" w:rsidRDefault="00E13D69" w:rsidP="00E13D69">
      <w:pPr>
        <w:ind w:left="720"/>
        <w:jc w:val="both"/>
        <w:rPr>
          <w:rFonts w:ascii="Verdana" w:hAnsi="Verdana" w:cs="Arial"/>
          <w:sz w:val="18"/>
          <w:szCs w:val="18"/>
        </w:rPr>
      </w:pPr>
    </w:p>
    <w:p w14:paraId="233FD13B" w14:textId="624A8039" w:rsidR="00B55FEC" w:rsidRDefault="00B55FEC" w:rsidP="00B55FEC">
      <w:pPr>
        <w:jc w:val="both"/>
        <w:rPr>
          <w:rFonts w:ascii="Verdana" w:hAnsi="Verdana" w:cs="Calibri"/>
          <w:b/>
          <w:sz w:val="18"/>
          <w:szCs w:val="18"/>
        </w:rPr>
      </w:pPr>
      <w:r w:rsidRPr="00074036">
        <w:rPr>
          <w:rFonts w:ascii="Verdana" w:hAnsi="Verdana" w:cs="Calibri"/>
          <w:b/>
          <w:sz w:val="18"/>
          <w:szCs w:val="18"/>
        </w:rPr>
        <w:t>Documentos legales</w:t>
      </w:r>
    </w:p>
    <w:p w14:paraId="299F6D41" w14:textId="77777777" w:rsidR="00B55FEC" w:rsidRDefault="00B55FEC" w:rsidP="00B55FEC">
      <w:pPr>
        <w:jc w:val="both"/>
        <w:rPr>
          <w:rFonts w:ascii="Verdana" w:hAnsi="Verdana" w:cs="Calibri"/>
          <w:b/>
          <w:sz w:val="18"/>
          <w:szCs w:val="18"/>
        </w:rPr>
      </w:pPr>
    </w:p>
    <w:p w14:paraId="746EBC6C" w14:textId="77777777" w:rsidR="00B55FEC" w:rsidRPr="00F70648" w:rsidRDefault="00B55FEC" w:rsidP="00DB1532">
      <w:pPr>
        <w:pStyle w:val="Prrafodelista"/>
        <w:numPr>
          <w:ilvl w:val="0"/>
          <w:numId w:val="26"/>
        </w:numPr>
        <w:ind w:left="709"/>
        <w:rPr>
          <w:rFonts w:ascii="Verdana" w:hAnsi="Verdana" w:cs="Arial"/>
          <w:sz w:val="18"/>
          <w:szCs w:val="18"/>
        </w:rPr>
      </w:pPr>
      <w:r w:rsidRPr="00F70648">
        <w:rPr>
          <w:rFonts w:ascii="Verdana" w:hAnsi="Verdana" w:cs="Arial"/>
          <w:sz w:val="18"/>
          <w:szCs w:val="18"/>
        </w:rPr>
        <w:t xml:space="preserve">Fotocopia simple del Documento de Constitución de la empresa o documento equivalente en el país de origen </w:t>
      </w:r>
      <w:r w:rsidRPr="00ED42B1">
        <w:rPr>
          <w:rFonts w:ascii="Verdana" w:eastAsia="Calibri" w:hAnsi="Verdana" w:cs="Arial"/>
          <w:sz w:val="18"/>
          <w:szCs w:val="18"/>
          <w:lang w:val="es-BO"/>
        </w:rPr>
        <w:t xml:space="preserve">(adjuntar una traducción simple al idioma español </w:t>
      </w:r>
      <w:r>
        <w:rPr>
          <w:rFonts w:ascii="Verdana" w:eastAsia="Calibri" w:hAnsi="Verdana" w:cs="Arial"/>
          <w:sz w:val="18"/>
          <w:szCs w:val="18"/>
          <w:lang w:val="es-BO"/>
        </w:rPr>
        <w:t>si corresponde</w:t>
      </w:r>
      <w:r w:rsidRPr="00ED42B1">
        <w:rPr>
          <w:rFonts w:ascii="Verdana" w:eastAsia="Calibri" w:hAnsi="Verdana" w:cs="Arial"/>
          <w:sz w:val="18"/>
          <w:szCs w:val="18"/>
          <w:lang w:val="es-BO"/>
        </w:rPr>
        <w:t>).</w:t>
      </w:r>
    </w:p>
    <w:p w14:paraId="573F7837" w14:textId="77777777" w:rsidR="00B55FEC" w:rsidRPr="00F70648" w:rsidRDefault="00B55FEC" w:rsidP="00DB1532">
      <w:pPr>
        <w:pStyle w:val="Prrafodelista"/>
        <w:numPr>
          <w:ilvl w:val="0"/>
          <w:numId w:val="26"/>
        </w:numPr>
        <w:ind w:left="709"/>
        <w:rPr>
          <w:rFonts w:ascii="Verdana" w:hAnsi="Verdana" w:cs="Arial"/>
          <w:sz w:val="18"/>
          <w:szCs w:val="18"/>
        </w:rPr>
      </w:pPr>
      <w:r w:rsidRPr="00F70648">
        <w:rPr>
          <w:rFonts w:ascii="Verdana" w:hAnsi="Verdana" w:cs="Arial"/>
          <w:sz w:val="18"/>
          <w:szCs w:val="18"/>
        </w:rPr>
        <w:t xml:space="preserve">Fotocopia del Poder del Representante Legal o documento equivalente en el país de origen. </w:t>
      </w:r>
      <w:r w:rsidRPr="00ED42B1">
        <w:rPr>
          <w:rFonts w:ascii="Verdana" w:eastAsia="Calibri" w:hAnsi="Verdana" w:cs="Arial"/>
          <w:sz w:val="18"/>
          <w:szCs w:val="18"/>
          <w:lang w:val="es-BO"/>
        </w:rPr>
        <w:t xml:space="preserve">(adjuntar una traducción simple al idioma español </w:t>
      </w:r>
      <w:r>
        <w:rPr>
          <w:rFonts w:ascii="Verdana" w:eastAsia="Calibri" w:hAnsi="Verdana" w:cs="Arial"/>
          <w:sz w:val="18"/>
          <w:szCs w:val="18"/>
          <w:lang w:val="es-BO"/>
        </w:rPr>
        <w:t>si corresponde</w:t>
      </w:r>
      <w:r w:rsidRPr="00ED42B1">
        <w:rPr>
          <w:rFonts w:ascii="Verdana" w:eastAsia="Calibri" w:hAnsi="Verdana" w:cs="Arial"/>
          <w:sz w:val="18"/>
          <w:szCs w:val="18"/>
          <w:lang w:val="es-BO"/>
        </w:rPr>
        <w:t>).</w:t>
      </w:r>
    </w:p>
    <w:p w14:paraId="38F3AEEC" w14:textId="77777777" w:rsidR="00B55FEC" w:rsidRPr="00E13D69" w:rsidRDefault="00B55FEC" w:rsidP="00DB1532">
      <w:pPr>
        <w:pStyle w:val="Prrafodelista"/>
        <w:numPr>
          <w:ilvl w:val="0"/>
          <w:numId w:val="26"/>
        </w:numPr>
        <w:ind w:left="709"/>
        <w:jc w:val="both"/>
        <w:rPr>
          <w:rFonts w:ascii="Verdana" w:hAnsi="Verdana" w:cs="Arial"/>
          <w:sz w:val="18"/>
          <w:szCs w:val="18"/>
        </w:rPr>
      </w:pPr>
      <w:r w:rsidRPr="00E13D69">
        <w:rPr>
          <w:rFonts w:ascii="Verdana" w:hAnsi="Verdana" w:cs="Arial"/>
          <w:sz w:val="18"/>
          <w:szCs w:val="18"/>
        </w:rPr>
        <w:t xml:space="preserve">Fotocopia simple del Registro de Comercio o su equivalente en el país de origen </w:t>
      </w:r>
      <w:r w:rsidRPr="00ED42B1">
        <w:rPr>
          <w:rFonts w:ascii="Verdana" w:eastAsia="Calibri" w:hAnsi="Verdana" w:cs="Arial"/>
          <w:sz w:val="18"/>
          <w:szCs w:val="18"/>
          <w:lang w:val="es-BO"/>
        </w:rPr>
        <w:t xml:space="preserve">(adjuntar una traducción simple al idioma español </w:t>
      </w:r>
      <w:r>
        <w:rPr>
          <w:rFonts w:ascii="Verdana" w:eastAsia="Calibri" w:hAnsi="Verdana" w:cs="Arial"/>
          <w:sz w:val="18"/>
          <w:szCs w:val="18"/>
          <w:lang w:val="es-BO"/>
        </w:rPr>
        <w:t>si corresponde</w:t>
      </w:r>
      <w:r w:rsidRPr="00ED42B1">
        <w:rPr>
          <w:rFonts w:ascii="Verdana" w:eastAsia="Calibri" w:hAnsi="Verdana" w:cs="Arial"/>
          <w:sz w:val="18"/>
          <w:szCs w:val="18"/>
          <w:lang w:val="es-BO"/>
        </w:rPr>
        <w:t>).</w:t>
      </w:r>
    </w:p>
    <w:p w14:paraId="778A5E82" w14:textId="77777777" w:rsidR="00B55FEC" w:rsidRPr="00E13D69" w:rsidRDefault="00B55FEC" w:rsidP="00DB1532">
      <w:pPr>
        <w:pStyle w:val="Prrafodelista"/>
        <w:numPr>
          <w:ilvl w:val="0"/>
          <w:numId w:val="26"/>
        </w:numPr>
        <w:ind w:left="709"/>
        <w:jc w:val="both"/>
        <w:rPr>
          <w:rFonts w:ascii="Verdana" w:hAnsi="Verdana" w:cs="Arial"/>
          <w:sz w:val="18"/>
          <w:szCs w:val="18"/>
        </w:rPr>
      </w:pPr>
      <w:r w:rsidRPr="00E13D69">
        <w:rPr>
          <w:rFonts w:ascii="Verdana" w:hAnsi="Verdana" w:cs="Arial"/>
          <w:sz w:val="18"/>
          <w:szCs w:val="18"/>
        </w:rPr>
        <w:t xml:space="preserve">Fotocopia simple del documento de identificación personal y/o del Pasaporte del Representante Legal. </w:t>
      </w:r>
      <w:r w:rsidRPr="00ED42B1">
        <w:rPr>
          <w:rFonts w:ascii="Verdana" w:eastAsia="Calibri" w:hAnsi="Verdana" w:cs="Arial"/>
          <w:sz w:val="18"/>
          <w:szCs w:val="18"/>
          <w:lang w:val="es-BO"/>
        </w:rPr>
        <w:t xml:space="preserve">(adjuntar una traducción simple al idioma español </w:t>
      </w:r>
      <w:r>
        <w:rPr>
          <w:rFonts w:ascii="Verdana" w:eastAsia="Calibri" w:hAnsi="Verdana" w:cs="Arial"/>
          <w:sz w:val="18"/>
          <w:szCs w:val="18"/>
          <w:lang w:val="es-BO"/>
        </w:rPr>
        <w:t>si corresponde</w:t>
      </w:r>
      <w:r w:rsidRPr="00ED42B1">
        <w:rPr>
          <w:rFonts w:ascii="Verdana" w:eastAsia="Calibri" w:hAnsi="Verdana" w:cs="Arial"/>
          <w:sz w:val="18"/>
          <w:szCs w:val="18"/>
          <w:lang w:val="es-BO"/>
        </w:rPr>
        <w:t>).</w:t>
      </w:r>
    </w:p>
    <w:p w14:paraId="2369ECA7" w14:textId="77777777" w:rsidR="00B55FEC" w:rsidRDefault="00B55FEC" w:rsidP="00B55FEC">
      <w:pPr>
        <w:jc w:val="both"/>
        <w:rPr>
          <w:rFonts w:ascii="Verdana" w:hAnsi="Verdana" w:cs="Calibri"/>
          <w:b/>
          <w:sz w:val="18"/>
          <w:szCs w:val="18"/>
        </w:rPr>
      </w:pPr>
    </w:p>
    <w:p w14:paraId="31A88308" w14:textId="7CC9E657" w:rsidR="00B55FEC" w:rsidRPr="005D3B8C" w:rsidRDefault="00B55FEC" w:rsidP="00B55FEC">
      <w:pPr>
        <w:jc w:val="both"/>
        <w:rPr>
          <w:rFonts w:ascii="Verdana" w:hAnsi="Verdana" w:cs="Arial"/>
          <w:sz w:val="18"/>
          <w:szCs w:val="18"/>
        </w:rPr>
      </w:pPr>
      <w:r>
        <w:rPr>
          <w:rFonts w:ascii="Verdana" w:hAnsi="Verdana" w:cs="Arial"/>
          <w:b/>
          <w:sz w:val="18"/>
          <w:szCs w:val="18"/>
        </w:rPr>
        <w:t>II. DOCUMENTOS LEGALES Y ADMINISTRATIVOS PARA ASOCIACIONES ACCIDENTALES O CONSORCIOS</w:t>
      </w:r>
    </w:p>
    <w:p w14:paraId="636D4C50" w14:textId="3982E0B0" w:rsidR="00507534" w:rsidRPr="00074036" w:rsidRDefault="00507534" w:rsidP="00507534">
      <w:pPr>
        <w:jc w:val="both"/>
        <w:rPr>
          <w:rFonts w:ascii="Verdana" w:hAnsi="Verdana" w:cs="Arial"/>
          <w:sz w:val="18"/>
          <w:szCs w:val="18"/>
        </w:rPr>
      </w:pPr>
    </w:p>
    <w:p w14:paraId="73157D2A" w14:textId="17AB3206" w:rsidR="00507534" w:rsidRPr="00074036" w:rsidRDefault="00507534" w:rsidP="00507534">
      <w:pPr>
        <w:pStyle w:val="Normal2"/>
        <w:ind w:left="2124" w:hanging="2124"/>
        <w:rPr>
          <w:rFonts w:ascii="Verdana" w:hAnsi="Verdana" w:cs="Calibri"/>
          <w:b/>
          <w:sz w:val="18"/>
          <w:szCs w:val="18"/>
        </w:rPr>
      </w:pPr>
      <w:r w:rsidRPr="00074036">
        <w:rPr>
          <w:rFonts w:ascii="Verdana" w:hAnsi="Verdana" w:cs="Calibri"/>
          <w:b/>
          <w:sz w:val="18"/>
          <w:szCs w:val="18"/>
        </w:rPr>
        <w:t xml:space="preserve">Documentos administrativos </w:t>
      </w:r>
    </w:p>
    <w:p w14:paraId="1A6FA7E0" w14:textId="77777777" w:rsidR="00507534" w:rsidRPr="00074036" w:rsidRDefault="00507534" w:rsidP="00507534">
      <w:pPr>
        <w:pStyle w:val="Normal2"/>
        <w:ind w:left="2124" w:hanging="2124"/>
        <w:rPr>
          <w:rFonts w:ascii="Verdana" w:hAnsi="Verdana" w:cs="Calibri"/>
          <w:b/>
          <w:sz w:val="18"/>
          <w:szCs w:val="18"/>
        </w:rPr>
      </w:pPr>
    </w:p>
    <w:p w14:paraId="4887FA57" w14:textId="77777777" w:rsidR="00507534" w:rsidRPr="00074036" w:rsidRDefault="00507534" w:rsidP="00DB1532">
      <w:pPr>
        <w:pStyle w:val="Prrafodelista"/>
        <w:numPr>
          <w:ilvl w:val="0"/>
          <w:numId w:val="16"/>
        </w:numPr>
        <w:jc w:val="both"/>
        <w:rPr>
          <w:rFonts w:ascii="Verdana" w:hAnsi="Verdana" w:cs="Calibri"/>
          <w:sz w:val="18"/>
          <w:szCs w:val="18"/>
        </w:rPr>
      </w:pPr>
      <w:r w:rsidRPr="00074036">
        <w:rPr>
          <w:rFonts w:ascii="Verdana" w:hAnsi="Verdana" w:cs="Calibri"/>
          <w:sz w:val="18"/>
          <w:szCs w:val="18"/>
        </w:rPr>
        <w:t>Formulario A-1 Carta de Presentación de la Propuesta.</w:t>
      </w:r>
    </w:p>
    <w:p w14:paraId="239BBDC3" w14:textId="77777777" w:rsidR="00507534" w:rsidRPr="00074036" w:rsidRDefault="00507534" w:rsidP="00DB1532">
      <w:pPr>
        <w:pStyle w:val="Prrafodelista"/>
        <w:numPr>
          <w:ilvl w:val="0"/>
          <w:numId w:val="16"/>
        </w:numPr>
        <w:jc w:val="both"/>
        <w:rPr>
          <w:rFonts w:ascii="Verdana" w:hAnsi="Verdana" w:cs="Calibri"/>
          <w:sz w:val="18"/>
          <w:szCs w:val="18"/>
        </w:rPr>
      </w:pPr>
      <w:r w:rsidRPr="00074036">
        <w:rPr>
          <w:rFonts w:ascii="Verdana" w:hAnsi="Verdana" w:cs="Calibri"/>
          <w:sz w:val="18"/>
          <w:szCs w:val="18"/>
        </w:rPr>
        <w:t>Formulario de Identificación del Proponente- Asociación o Consorcio.</w:t>
      </w:r>
    </w:p>
    <w:p w14:paraId="6D918490" w14:textId="77777777" w:rsidR="00B55FEC" w:rsidRPr="00B55FEC" w:rsidRDefault="00B55FEC" w:rsidP="00DB1532">
      <w:pPr>
        <w:pStyle w:val="Prrafodelista"/>
        <w:numPr>
          <w:ilvl w:val="0"/>
          <w:numId w:val="16"/>
        </w:numPr>
        <w:rPr>
          <w:rFonts w:ascii="Verdana" w:hAnsi="Verdana" w:cs="Calibri"/>
          <w:sz w:val="18"/>
          <w:szCs w:val="18"/>
        </w:rPr>
      </w:pPr>
      <w:r w:rsidRPr="00B55FEC">
        <w:rPr>
          <w:rFonts w:ascii="Verdana" w:hAnsi="Verdana" w:cs="Calibri"/>
          <w:sz w:val="18"/>
          <w:szCs w:val="18"/>
        </w:rPr>
        <w:t xml:space="preserve">Original de la </w:t>
      </w:r>
      <w:r w:rsidR="00507534" w:rsidRPr="00B55FEC">
        <w:rPr>
          <w:rFonts w:ascii="Verdana" w:hAnsi="Verdana" w:cs="Calibri"/>
          <w:sz w:val="18"/>
          <w:szCs w:val="18"/>
        </w:rPr>
        <w:t xml:space="preserve">Garantía de Seriedad de Propuesta en original, </w:t>
      </w:r>
      <w:r w:rsidRPr="00B55FEC">
        <w:rPr>
          <w:rFonts w:ascii="Verdana" w:hAnsi="Verdana" w:cs="Calibri"/>
          <w:sz w:val="18"/>
          <w:szCs w:val="18"/>
        </w:rPr>
        <w:t>misma que deberá ser presentada por la asociación accidental o consorcio, o por una de las empresas que conforman la asociación accidental o consorcio.</w:t>
      </w:r>
    </w:p>
    <w:p w14:paraId="4F71B0BA" w14:textId="56509C85" w:rsidR="00507534" w:rsidRPr="00B55FEC" w:rsidRDefault="00507534" w:rsidP="00B55FEC">
      <w:pPr>
        <w:pStyle w:val="Prrafodelista"/>
        <w:ind w:left="927"/>
        <w:jc w:val="both"/>
        <w:rPr>
          <w:rFonts w:ascii="Verdana" w:hAnsi="Verdana" w:cs="Calibri"/>
          <w:sz w:val="18"/>
          <w:szCs w:val="18"/>
        </w:rPr>
      </w:pPr>
    </w:p>
    <w:p w14:paraId="5795AA29" w14:textId="591DDF7A" w:rsidR="00507534" w:rsidRDefault="00B55FEC" w:rsidP="00B55FEC">
      <w:pPr>
        <w:pStyle w:val="Prrafodelista"/>
        <w:ind w:left="0"/>
        <w:jc w:val="both"/>
        <w:rPr>
          <w:rFonts w:ascii="Verdana" w:hAnsi="Verdana" w:cs="Calibri"/>
          <w:b/>
          <w:sz w:val="18"/>
          <w:szCs w:val="18"/>
        </w:rPr>
      </w:pPr>
      <w:r w:rsidRPr="00074036">
        <w:rPr>
          <w:rFonts w:ascii="Verdana" w:hAnsi="Verdana" w:cs="Calibri"/>
          <w:b/>
          <w:sz w:val="18"/>
          <w:szCs w:val="18"/>
        </w:rPr>
        <w:t>Documentos legales</w:t>
      </w:r>
    </w:p>
    <w:p w14:paraId="570753B5" w14:textId="77777777" w:rsidR="00B55FEC" w:rsidRDefault="00B55FEC" w:rsidP="00B55FEC">
      <w:pPr>
        <w:pStyle w:val="Prrafodelista"/>
        <w:ind w:left="0"/>
        <w:jc w:val="both"/>
        <w:rPr>
          <w:rFonts w:ascii="Verdana" w:hAnsi="Verdana" w:cs="Calibri"/>
          <w:b/>
          <w:sz w:val="18"/>
          <w:szCs w:val="18"/>
        </w:rPr>
      </w:pPr>
    </w:p>
    <w:p w14:paraId="7F44F739" w14:textId="667AD26F" w:rsidR="00DA0037" w:rsidRPr="00FD4EF7" w:rsidRDefault="00DA0037" w:rsidP="00DB1532">
      <w:pPr>
        <w:pStyle w:val="Prrafodelista"/>
        <w:numPr>
          <w:ilvl w:val="0"/>
          <w:numId w:val="27"/>
        </w:numPr>
        <w:rPr>
          <w:rFonts w:ascii="Verdana" w:hAnsi="Verdana" w:cs="Calibri"/>
          <w:sz w:val="18"/>
          <w:szCs w:val="18"/>
        </w:rPr>
      </w:pPr>
      <w:r w:rsidRPr="00FD4EF7">
        <w:rPr>
          <w:rFonts w:ascii="Verdana" w:eastAsia="Calibri" w:hAnsi="Verdana" w:cs="Arial"/>
          <w:sz w:val="18"/>
          <w:szCs w:val="18"/>
          <w:lang w:val="es-BO"/>
        </w:rPr>
        <w:t>Fotocopia simple del Testimonio del Contrato de Asociación o Consorcio, donde mencione la designación de la empresa líder, la nominación del Representante Legal de la Asociación o Consorcio, el domicilio legal.</w:t>
      </w:r>
      <w:r w:rsidR="00FD4EF7" w:rsidRPr="00FD4EF7">
        <w:rPr>
          <w:rFonts w:ascii="Verdana" w:eastAsia="Calibri" w:hAnsi="Verdana" w:cs="Arial"/>
          <w:sz w:val="18"/>
          <w:szCs w:val="18"/>
          <w:lang w:val="es-BO"/>
        </w:rPr>
        <w:t xml:space="preserve"> (adjuntar una traducción simple al idioma español si corresponde).</w:t>
      </w:r>
    </w:p>
    <w:p w14:paraId="0D7D9B8A" w14:textId="71DDA137" w:rsidR="00B55FEC" w:rsidRPr="00FD4EF7" w:rsidRDefault="00DA0037" w:rsidP="00DB1532">
      <w:pPr>
        <w:pStyle w:val="Prrafodelista"/>
        <w:numPr>
          <w:ilvl w:val="0"/>
          <w:numId w:val="27"/>
        </w:numPr>
        <w:rPr>
          <w:rFonts w:ascii="Verdana" w:hAnsi="Verdana" w:cs="Calibri"/>
          <w:sz w:val="18"/>
          <w:szCs w:val="18"/>
        </w:rPr>
      </w:pPr>
      <w:r w:rsidRPr="00FD4EF7">
        <w:rPr>
          <w:rFonts w:ascii="Verdana" w:hAnsi="Verdana" w:cs="Calibri"/>
          <w:sz w:val="18"/>
          <w:szCs w:val="18"/>
        </w:rPr>
        <w:t>Fotocopia simple del Poder del Representante Legal de la Asociación o Consorcio con atribuciones para presentar propuestas y suscribir contratos a nombre de la Asociación o Consorcio.</w:t>
      </w:r>
      <w:r w:rsidR="00B55FEC" w:rsidRPr="00FD4EF7">
        <w:rPr>
          <w:rFonts w:ascii="Verdana" w:hAnsi="Verdana" w:cs="Calibri"/>
          <w:sz w:val="18"/>
          <w:szCs w:val="18"/>
        </w:rPr>
        <w:t xml:space="preserve"> </w:t>
      </w:r>
      <w:r w:rsidR="00B55FEC" w:rsidRPr="00FD4EF7">
        <w:rPr>
          <w:rFonts w:ascii="Verdana" w:eastAsia="Calibri" w:hAnsi="Verdana" w:cs="Arial"/>
          <w:sz w:val="18"/>
          <w:szCs w:val="18"/>
          <w:lang w:val="es-BO"/>
        </w:rPr>
        <w:t>(adjuntar una traducción simple al idioma español si corresponde).</w:t>
      </w:r>
    </w:p>
    <w:p w14:paraId="26C4AFC9" w14:textId="77777777" w:rsidR="00B55FEC" w:rsidRPr="00FD4EF7" w:rsidRDefault="00B55FEC" w:rsidP="00DB1532">
      <w:pPr>
        <w:pStyle w:val="Prrafodelista"/>
        <w:numPr>
          <w:ilvl w:val="0"/>
          <w:numId w:val="27"/>
        </w:numPr>
        <w:spacing w:line="276" w:lineRule="auto"/>
        <w:jc w:val="both"/>
        <w:rPr>
          <w:rFonts w:ascii="Verdana" w:hAnsi="Verdana" w:cs="Arial"/>
          <w:sz w:val="18"/>
          <w:szCs w:val="18"/>
        </w:rPr>
      </w:pPr>
      <w:r w:rsidRPr="00FD4EF7">
        <w:rPr>
          <w:rFonts w:ascii="Verdana" w:hAnsi="Verdana" w:cs="Arial"/>
          <w:sz w:val="18"/>
          <w:szCs w:val="18"/>
        </w:rPr>
        <w:t>Fotocopia simple del documento de identificación personal y/o del Pasaporte del Representante Legal o de los representantes legales de la Asociación o Consorcio o su equivalente.</w:t>
      </w:r>
    </w:p>
    <w:p w14:paraId="4F2336C5" w14:textId="77777777" w:rsidR="00B55FEC" w:rsidRPr="00FD4EF7" w:rsidRDefault="00B55FEC" w:rsidP="00B55FEC">
      <w:pPr>
        <w:pStyle w:val="Prrafodelista"/>
        <w:ind w:left="0"/>
        <w:jc w:val="both"/>
        <w:rPr>
          <w:rFonts w:ascii="Verdana" w:hAnsi="Verdana" w:cs="Calibri"/>
          <w:sz w:val="18"/>
          <w:szCs w:val="18"/>
        </w:rPr>
      </w:pPr>
    </w:p>
    <w:p w14:paraId="23ADBCFD" w14:textId="77777777" w:rsidR="00507534" w:rsidRPr="00FD4EF7" w:rsidRDefault="00507534" w:rsidP="00507534">
      <w:pPr>
        <w:jc w:val="both"/>
        <w:rPr>
          <w:rFonts w:ascii="Verdana" w:hAnsi="Verdana" w:cs="Calibri"/>
          <w:b/>
          <w:sz w:val="18"/>
          <w:szCs w:val="18"/>
          <w:lang w:eastAsia="es-ES"/>
        </w:rPr>
      </w:pPr>
      <w:r w:rsidRPr="00FD4EF7">
        <w:rPr>
          <w:rFonts w:ascii="Verdana" w:hAnsi="Verdana" w:cs="Calibri"/>
          <w:b/>
          <w:sz w:val="18"/>
          <w:szCs w:val="18"/>
          <w:lang w:eastAsia="es-ES"/>
        </w:rPr>
        <w:t>Asimismo de cada una de las empresas que conforman la Asociación o Consorcio debe presentar la siguiente documentación:</w:t>
      </w:r>
    </w:p>
    <w:p w14:paraId="5B38046F" w14:textId="77777777" w:rsidR="00507534" w:rsidRPr="00FD4EF7" w:rsidRDefault="00507534" w:rsidP="00507534">
      <w:pPr>
        <w:jc w:val="both"/>
        <w:rPr>
          <w:rFonts w:ascii="Verdana" w:hAnsi="Verdana" w:cs="Calibri"/>
          <w:b/>
          <w:sz w:val="18"/>
          <w:szCs w:val="18"/>
          <w:lang w:eastAsia="es-ES"/>
        </w:rPr>
      </w:pPr>
    </w:p>
    <w:p w14:paraId="585704AF" w14:textId="1D5B8458" w:rsidR="00DA0037" w:rsidRPr="00FD4EF7" w:rsidRDefault="00DA0037" w:rsidP="00507534">
      <w:pPr>
        <w:jc w:val="both"/>
        <w:rPr>
          <w:rFonts w:asciiTheme="minorHAnsi" w:hAnsiTheme="minorHAnsi" w:cstheme="minorHAnsi"/>
          <w:b/>
          <w:lang w:eastAsia="es-ES"/>
        </w:rPr>
      </w:pPr>
      <w:r w:rsidRPr="00FD4EF7">
        <w:rPr>
          <w:rFonts w:asciiTheme="minorHAnsi" w:hAnsiTheme="minorHAnsi" w:cstheme="minorHAnsi"/>
          <w:b/>
          <w:lang w:eastAsia="es-ES"/>
        </w:rPr>
        <w:t>Documentos Administrativos:</w:t>
      </w:r>
    </w:p>
    <w:p w14:paraId="5AF0E47B" w14:textId="77777777" w:rsidR="00DA0037" w:rsidRPr="00FD4EF7" w:rsidRDefault="00DA0037" w:rsidP="00507534">
      <w:pPr>
        <w:jc w:val="both"/>
        <w:rPr>
          <w:rFonts w:ascii="Verdana" w:hAnsi="Verdana" w:cs="Calibri"/>
          <w:b/>
          <w:sz w:val="18"/>
          <w:szCs w:val="18"/>
          <w:lang w:eastAsia="es-ES"/>
        </w:rPr>
      </w:pPr>
    </w:p>
    <w:p w14:paraId="0F0EFDF4" w14:textId="77777777" w:rsidR="00507534" w:rsidRPr="00FD4EF7" w:rsidRDefault="00507534" w:rsidP="00DB1532">
      <w:pPr>
        <w:pStyle w:val="Prrafodelista"/>
        <w:numPr>
          <w:ilvl w:val="0"/>
          <w:numId w:val="17"/>
        </w:numPr>
        <w:jc w:val="both"/>
        <w:rPr>
          <w:rFonts w:ascii="Verdana" w:hAnsi="Verdana" w:cs="Calibri"/>
          <w:sz w:val="18"/>
          <w:szCs w:val="18"/>
        </w:rPr>
      </w:pPr>
      <w:r w:rsidRPr="00FD4EF7">
        <w:rPr>
          <w:rFonts w:ascii="Verdana" w:hAnsi="Verdana" w:cs="Calibri"/>
          <w:sz w:val="18"/>
          <w:szCs w:val="18"/>
        </w:rPr>
        <w:t>Formulario de Identificación del Proponente</w:t>
      </w:r>
    </w:p>
    <w:p w14:paraId="69E7C779" w14:textId="2E8C9CD6" w:rsidR="00F677D7" w:rsidRPr="00F677D7" w:rsidRDefault="00F677D7" w:rsidP="00F677D7">
      <w:pPr>
        <w:pStyle w:val="Prrafodelista"/>
        <w:numPr>
          <w:ilvl w:val="0"/>
          <w:numId w:val="17"/>
        </w:numPr>
        <w:rPr>
          <w:rFonts w:ascii="Verdana" w:hAnsi="Verdana" w:cs="Calibri"/>
          <w:sz w:val="18"/>
          <w:szCs w:val="18"/>
        </w:rPr>
      </w:pPr>
      <w:r w:rsidRPr="00F677D7">
        <w:rPr>
          <w:rFonts w:ascii="Verdana" w:hAnsi="Verdana" w:cs="Calibri"/>
          <w:sz w:val="18"/>
          <w:szCs w:val="18"/>
        </w:rPr>
        <w:t>Fotocopia simple de los Estados Financieros con la certificación respectiva de su presentación a la entidad tributaria del país de origen, correspondientes a las dos últimas gestiones fiscales.</w:t>
      </w:r>
    </w:p>
    <w:p w14:paraId="0ED9C897" w14:textId="77777777" w:rsidR="00F40E64" w:rsidRPr="00E13D69" w:rsidRDefault="00F40E64" w:rsidP="00F40E64">
      <w:pPr>
        <w:pStyle w:val="Prrafodelista"/>
        <w:ind w:left="927"/>
        <w:jc w:val="both"/>
        <w:rPr>
          <w:rFonts w:ascii="Verdana" w:hAnsi="Verdana" w:cs="Arial"/>
          <w:sz w:val="18"/>
          <w:szCs w:val="18"/>
        </w:rPr>
      </w:pPr>
    </w:p>
    <w:p w14:paraId="6E07041B" w14:textId="77777777" w:rsidR="00DA0037" w:rsidRDefault="00DA0037" w:rsidP="00DA0037">
      <w:pPr>
        <w:jc w:val="both"/>
        <w:rPr>
          <w:rFonts w:asciiTheme="minorHAnsi" w:hAnsiTheme="minorHAnsi" w:cstheme="minorHAnsi"/>
          <w:b/>
        </w:rPr>
      </w:pPr>
      <w:r w:rsidRPr="00BD2C05">
        <w:rPr>
          <w:rFonts w:asciiTheme="minorHAnsi" w:hAnsiTheme="minorHAnsi" w:cstheme="minorHAnsi"/>
          <w:b/>
        </w:rPr>
        <w:t>Documentos Legales</w:t>
      </w:r>
    </w:p>
    <w:p w14:paraId="4BAC1F8E" w14:textId="77777777" w:rsidR="00DA0037" w:rsidRDefault="00DA0037" w:rsidP="00DA0037">
      <w:pPr>
        <w:jc w:val="both"/>
        <w:rPr>
          <w:rFonts w:asciiTheme="minorHAnsi" w:hAnsiTheme="minorHAnsi" w:cstheme="minorHAnsi"/>
          <w:b/>
        </w:rPr>
      </w:pPr>
    </w:p>
    <w:p w14:paraId="2974B376" w14:textId="77777777" w:rsidR="00DA0037" w:rsidRPr="00E13D69" w:rsidRDefault="00DA0037" w:rsidP="00DB1532">
      <w:pPr>
        <w:pStyle w:val="Prrafodelista"/>
        <w:numPr>
          <w:ilvl w:val="0"/>
          <w:numId w:val="28"/>
        </w:numPr>
        <w:rPr>
          <w:rFonts w:ascii="Verdana" w:hAnsi="Verdana" w:cs="Arial"/>
          <w:sz w:val="18"/>
          <w:szCs w:val="18"/>
        </w:rPr>
      </w:pPr>
      <w:r w:rsidRPr="00E13D69">
        <w:rPr>
          <w:rFonts w:ascii="Verdana" w:hAnsi="Verdana" w:cs="Arial"/>
          <w:sz w:val="18"/>
          <w:szCs w:val="18"/>
        </w:rPr>
        <w:t xml:space="preserve">Fotocopia simple del Documento de Constitución de la empresa o documento equivalente en el país de origen </w:t>
      </w:r>
      <w:r w:rsidRPr="00ED42B1">
        <w:rPr>
          <w:rFonts w:ascii="Verdana" w:eastAsia="Calibri" w:hAnsi="Verdana" w:cs="Arial"/>
          <w:sz w:val="18"/>
          <w:szCs w:val="18"/>
          <w:lang w:val="es-BO"/>
        </w:rPr>
        <w:t xml:space="preserve">(adjuntar una traducción simple al idioma español </w:t>
      </w:r>
      <w:r>
        <w:rPr>
          <w:rFonts w:ascii="Verdana" w:eastAsia="Calibri" w:hAnsi="Verdana" w:cs="Arial"/>
          <w:sz w:val="18"/>
          <w:szCs w:val="18"/>
          <w:lang w:val="es-BO"/>
        </w:rPr>
        <w:t>si corresponde</w:t>
      </w:r>
      <w:r w:rsidRPr="00ED42B1">
        <w:rPr>
          <w:rFonts w:ascii="Verdana" w:eastAsia="Calibri" w:hAnsi="Verdana" w:cs="Arial"/>
          <w:sz w:val="18"/>
          <w:szCs w:val="18"/>
          <w:lang w:val="es-BO"/>
        </w:rPr>
        <w:t>).</w:t>
      </w:r>
    </w:p>
    <w:p w14:paraId="7D158BF5" w14:textId="77777777" w:rsidR="00DA0037" w:rsidRPr="00E13D69" w:rsidRDefault="00DA0037" w:rsidP="00DB1532">
      <w:pPr>
        <w:pStyle w:val="Prrafodelista"/>
        <w:numPr>
          <w:ilvl w:val="0"/>
          <w:numId w:val="28"/>
        </w:numPr>
        <w:rPr>
          <w:rFonts w:ascii="Verdana" w:hAnsi="Verdana" w:cs="Arial"/>
          <w:sz w:val="18"/>
          <w:szCs w:val="18"/>
        </w:rPr>
      </w:pPr>
      <w:r w:rsidRPr="00E13D69">
        <w:rPr>
          <w:rFonts w:ascii="Verdana" w:hAnsi="Verdana" w:cs="Arial"/>
          <w:sz w:val="18"/>
          <w:szCs w:val="18"/>
        </w:rPr>
        <w:t xml:space="preserve">Fotocopia del Poder del Representante Legal o documento equivalente en el país de origen. </w:t>
      </w:r>
      <w:r w:rsidRPr="00ED42B1">
        <w:rPr>
          <w:rFonts w:ascii="Verdana" w:eastAsia="Calibri" w:hAnsi="Verdana" w:cs="Arial"/>
          <w:sz w:val="18"/>
          <w:szCs w:val="18"/>
          <w:lang w:val="es-BO"/>
        </w:rPr>
        <w:t xml:space="preserve">(adjuntar una traducción simple al idioma español </w:t>
      </w:r>
      <w:r>
        <w:rPr>
          <w:rFonts w:ascii="Verdana" w:eastAsia="Calibri" w:hAnsi="Verdana" w:cs="Arial"/>
          <w:sz w:val="18"/>
          <w:szCs w:val="18"/>
          <w:lang w:val="es-BO"/>
        </w:rPr>
        <w:t>si corresponde</w:t>
      </w:r>
      <w:r w:rsidRPr="00ED42B1">
        <w:rPr>
          <w:rFonts w:ascii="Verdana" w:eastAsia="Calibri" w:hAnsi="Verdana" w:cs="Arial"/>
          <w:sz w:val="18"/>
          <w:szCs w:val="18"/>
          <w:lang w:val="es-BO"/>
        </w:rPr>
        <w:t>).</w:t>
      </w:r>
    </w:p>
    <w:p w14:paraId="3EA72AE4" w14:textId="77777777" w:rsidR="00DA0037" w:rsidRPr="00E13D69" w:rsidRDefault="00DA0037" w:rsidP="00DB1532">
      <w:pPr>
        <w:pStyle w:val="Prrafodelista"/>
        <w:numPr>
          <w:ilvl w:val="0"/>
          <w:numId w:val="28"/>
        </w:numPr>
        <w:jc w:val="both"/>
        <w:rPr>
          <w:rFonts w:ascii="Verdana" w:hAnsi="Verdana" w:cs="Arial"/>
          <w:sz w:val="18"/>
          <w:szCs w:val="18"/>
        </w:rPr>
      </w:pPr>
      <w:r w:rsidRPr="00E13D69">
        <w:rPr>
          <w:rFonts w:ascii="Verdana" w:hAnsi="Verdana" w:cs="Arial"/>
          <w:sz w:val="18"/>
          <w:szCs w:val="18"/>
        </w:rPr>
        <w:t xml:space="preserve">Fotocopia simple del Registro de Comercio o su equivalente en el país de origen </w:t>
      </w:r>
      <w:r w:rsidRPr="00ED42B1">
        <w:rPr>
          <w:rFonts w:ascii="Verdana" w:eastAsia="Calibri" w:hAnsi="Verdana" w:cs="Arial"/>
          <w:sz w:val="18"/>
          <w:szCs w:val="18"/>
          <w:lang w:val="es-BO"/>
        </w:rPr>
        <w:t xml:space="preserve">(adjuntar una traducción simple al idioma español </w:t>
      </w:r>
      <w:r>
        <w:rPr>
          <w:rFonts w:ascii="Verdana" w:eastAsia="Calibri" w:hAnsi="Verdana" w:cs="Arial"/>
          <w:sz w:val="18"/>
          <w:szCs w:val="18"/>
          <w:lang w:val="es-BO"/>
        </w:rPr>
        <w:t>si corresponde</w:t>
      </w:r>
      <w:r w:rsidRPr="00ED42B1">
        <w:rPr>
          <w:rFonts w:ascii="Verdana" w:eastAsia="Calibri" w:hAnsi="Verdana" w:cs="Arial"/>
          <w:sz w:val="18"/>
          <w:szCs w:val="18"/>
          <w:lang w:val="es-BO"/>
        </w:rPr>
        <w:t>).</w:t>
      </w:r>
    </w:p>
    <w:p w14:paraId="2E255475" w14:textId="77777777" w:rsidR="00DA0037" w:rsidRPr="00F40E64" w:rsidRDefault="00DA0037" w:rsidP="00DB1532">
      <w:pPr>
        <w:pStyle w:val="Prrafodelista"/>
        <w:numPr>
          <w:ilvl w:val="0"/>
          <w:numId w:val="28"/>
        </w:numPr>
        <w:jc w:val="both"/>
        <w:rPr>
          <w:rFonts w:ascii="Verdana" w:hAnsi="Verdana" w:cs="Arial"/>
          <w:sz w:val="18"/>
          <w:szCs w:val="18"/>
        </w:rPr>
      </w:pPr>
      <w:r w:rsidRPr="00E13D69">
        <w:rPr>
          <w:rFonts w:ascii="Verdana" w:hAnsi="Verdana" w:cs="Arial"/>
          <w:sz w:val="18"/>
          <w:szCs w:val="18"/>
        </w:rPr>
        <w:t xml:space="preserve">Fotocopia simple del documento de identificación personal y/o del Pasaporte del Representante Legal. </w:t>
      </w:r>
      <w:r w:rsidRPr="00ED42B1">
        <w:rPr>
          <w:rFonts w:ascii="Verdana" w:eastAsia="Calibri" w:hAnsi="Verdana" w:cs="Arial"/>
          <w:sz w:val="18"/>
          <w:szCs w:val="18"/>
          <w:lang w:val="es-BO"/>
        </w:rPr>
        <w:t xml:space="preserve">(adjuntar una traducción simple al idioma español </w:t>
      </w:r>
      <w:r>
        <w:rPr>
          <w:rFonts w:ascii="Verdana" w:eastAsia="Calibri" w:hAnsi="Verdana" w:cs="Arial"/>
          <w:sz w:val="18"/>
          <w:szCs w:val="18"/>
          <w:lang w:val="es-BO"/>
        </w:rPr>
        <w:t>si corresponde</w:t>
      </w:r>
      <w:r w:rsidRPr="00ED42B1">
        <w:rPr>
          <w:rFonts w:ascii="Verdana" w:eastAsia="Calibri" w:hAnsi="Verdana" w:cs="Arial"/>
          <w:sz w:val="18"/>
          <w:szCs w:val="18"/>
          <w:lang w:val="es-BO"/>
        </w:rPr>
        <w:t>).</w:t>
      </w:r>
    </w:p>
    <w:p w14:paraId="25437669" w14:textId="77777777" w:rsidR="00DA0037" w:rsidRPr="00BD2C05" w:rsidRDefault="00DA0037" w:rsidP="00DA0037">
      <w:pPr>
        <w:jc w:val="both"/>
        <w:rPr>
          <w:rFonts w:asciiTheme="minorHAnsi" w:hAnsiTheme="minorHAnsi" w:cstheme="minorHAnsi"/>
          <w:b/>
          <w:highlight w:val="yellow"/>
        </w:rPr>
      </w:pPr>
    </w:p>
    <w:p w14:paraId="748B20B3" w14:textId="77777777" w:rsidR="00507534" w:rsidRPr="00CB3C5B" w:rsidRDefault="00507534" w:rsidP="00507534">
      <w:pPr>
        <w:pStyle w:val="Normal2"/>
        <w:rPr>
          <w:rFonts w:ascii="Verdana" w:hAnsi="Verdana" w:cs="Arial"/>
          <w:b/>
          <w:sz w:val="18"/>
          <w:szCs w:val="18"/>
        </w:rPr>
      </w:pPr>
    </w:p>
    <w:p w14:paraId="187269A4" w14:textId="5F501F67" w:rsidR="00507534" w:rsidRPr="00074036" w:rsidRDefault="00507534" w:rsidP="00507534">
      <w:pPr>
        <w:pStyle w:val="Normal2"/>
        <w:rPr>
          <w:rFonts w:ascii="Verdana" w:hAnsi="Verdana" w:cs="Arial"/>
          <w:b/>
          <w:sz w:val="18"/>
          <w:szCs w:val="18"/>
          <w:lang w:val="es-BO"/>
        </w:rPr>
      </w:pPr>
      <w:r w:rsidRPr="00074036">
        <w:rPr>
          <w:rFonts w:ascii="Verdana" w:hAnsi="Verdana" w:cs="Arial"/>
          <w:b/>
          <w:sz w:val="18"/>
          <w:szCs w:val="18"/>
          <w:lang w:val="es-BO"/>
        </w:rPr>
        <w:t xml:space="preserve">II. </w:t>
      </w:r>
      <w:r w:rsidR="00DA0037">
        <w:rPr>
          <w:rFonts w:ascii="Verdana" w:hAnsi="Verdana" w:cs="Arial"/>
          <w:b/>
          <w:sz w:val="18"/>
          <w:szCs w:val="18"/>
          <w:lang w:val="es-BO"/>
        </w:rPr>
        <w:t xml:space="preserve">DOCUMENTOS </w:t>
      </w:r>
      <w:r w:rsidR="00DA0037" w:rsidRPr="00DA0037">
        <w:rPr>
          <w:rFonts w:ascii="Verdana" w:hAnsi="Verdana" w:cs="Arial"/>
          <w:b/>
          <w:sz w:val="18"/>
          <w:szCs w:val="18"/>
          <w:lang w:val="es-BO"/>
        </w:rPr>
        <w:t>D</w:t>
      </w:r>
      <w:r w:rsidRPr="00DA0037">
        <w:rPr>
          <w:rFonts w:ascii="Verdana" w:hAnsi="Verdana" w:cs="Arial"/>
          <w:b/>
          <w:sz w:val="18"/>
          <w:szCs w:val="18"/>
          <w:lang w:val="es-BO"/>
        </w:rPr>
        <w:t>E LA PROPUESTA ECONÓMICA</w:t>
      </w:r>
    </w:p>
    <w:p w14:paraId="784B80BB" w14:textId="77777777" w:rsidR="00507534" w:rsidRPr="00074036" w:rsidRDefault="00507534" w:rsidP="00507534">
      <w:pPr>
        <w:pStyle w:val="Normal2"/>
        <w:rPr>
          <w:rFonts w:ascii="Verdana" w:hAnsi="Verdana" w:cs="Arial"/>
          <w:sz w:val="18"/>
          <w:szCs w:val="18"/>
          <w:lang w:val="es-BO"/>
        </w:rPr>
      </w:pPr>
    </w:p>
    <w:p w14:paraId="03968311" w14:textId="77777777" w:rsidR="00507534" w:rsidRPr="00074036" w:rsidRDefault="00507534" w:rsidP="00507534">
      <w:pPr>
        <w:pStyle w:val="Normal2"/>
        <w:ind w:firstLine="0"/>
        <w:rPr>
          <w:rFonts w:ascii="Verdana" w:hAnsi="Verdana" w:cs="Arial"/>
          <w:sz w:val="18"/>
          <w:szCs w:val="18"/>
          <w:lang w:val="es-BO"/>
        </w:rPr>
      </w:pPr>
      <w:r w:rsidRPr="00074036">
        <w:rPr>
          <w:rFonts w:ascii="Verdana" w:hAnsi="Verdana" w:cs="Arial"/>
          <w:sz w:val="18"/>
          <w:szCs w:val="18"/>
          <w:lang w:val="es-BO"/>
        </w:rPr>
        <w:t>Formulario B-1</w:t>
      </w:r>
      <w:r w:rsidRPr="00074036">
        <w:rPr>
          <w:rFonts w:ascii="Verdana" w:hAnsi="Verdana" w:cs="Arial"/>
          <w:sz w:val="18"/>
          <w:szCs w:val="18"/>
          <w:lang w:val="es-BO"/>
        </w:rPr>
        <w:tab/>
        <w:t xml:space="preserve">   Propuesta Económica.</w:t>
      </w:r>
    </w:p>
    <w:p w14:paraId="32E6088D" w14:textId="77777777" w:rsidR="00507534" w:rsidRPr="00074036" w:rsidRDefault="00507534" w:rsidP="00507534">
      <w:pPr>
        <w:ind w:left="708"/>
        <w:jc w:val="center"/>
        <w:rPr>
          <w:rFonts w:ascii="Verdana" w:hAnsi="Verdana" w:cs="Arial"/>
          <w:b/>
          <w:sz w:val="18"/>
          <w:szCs w:val="18"/>
        </w:rPr>
      </w:pPr>
    </w:p>
    <w:p w14:paraId="3DE2CEFB" w14:textId="77777777" w:rsidR="00507534" w:rsidRPr="00074036" w:rsidRDefault="00507534" w:rsidP="00507534">
      <w:pPr>
        <w:pStyle w:val="Normal2"/>
        <w:rPr>
          <w:rFonts w:ascii="Verdana" w:hAnsi="Verdana" w:cs="Arial"/>
          <w:b/>
          <w:sz w:val="18"/>
          <w:szCs w:val="18"/>
          <w:lang w:val="es-BO"/>
        </w:rPr>
      </w:pPr>
      <w:r w:rsidRPr="00A47E96">
        <w:rPr>
          <w:rFonts w:ascii="Verdana" w:hAnsi="Verdana" w:cs="Arial"/>
          <w:b/>
          <w:sz w:val="18"/>
          <w:szCs w:val="18"/>
          <w:lang w:val="es-BO"/>
        </w:rPr>
        <w:t>III. DOCUMENTOS DE LA PROPUESTA TÉCNICA</w:t>
      </w:r>
    </w:p>
    <w:p w14:paraId="412B5125" w14:textId="6569EA66" w:rsidR="00507534" w:rsidRPr="00074036" w:rsidRDefault="005D3B8C" w:rsidP="005D3B8C">
      <w:pPr>
        <w:pStyle w:val="Normal2"/>
        <w:tabs>
          <w:tab w:val="clear" w:pos="709"/>
          <w:tab w:val="left" w:pos="7972"/>
        </w:tabs>
        <w:rPr>
          <w:rFonts w:ascii="Verdana" w:hAnsi="Verdana" w:cs="Arial"/>
          <w:sz w:val="18"/>
          <w:szCs w:val="18"/>
          <w:lang w:val="es-BO"/>
        </w:rPr>
      </w:pPr>
      <w:r>
        <w:rPr>
          <w:rFonts w:ascii="Verdana" w:hAnsi="Verdana" w:cs="Arial"/>
          <w:sz w:val="18"/>
          <w:szCs w:val="18"/>
          <w:lang w:val="es-BO"/>
        </w:rPr>
        <w:tab/>
      </w:r>
      <w:r>
        <w:rPr>
          <w:rFonts w:ascii="Verdana" w:hAnsi="Verdana" w:cs="Arial"/>
          <w:sz w:val="18"/>
          <w:szCs w:val="18"/>
          <w:lang w:val="es-BO"/>
        </w:rPr>
        <w:tab/>
      </w:r>
    </w:p>
    <w:p w14:paraId="4B0BAAB2" w14:textId="1DAAD664" w:rsidR="00F40E64" w:rsidRDefault="00507534" w:rsidP="00507534">
      <w:pPr>
        <w:pStyle w:val="Normal2"/>
        <w:ind w:firstLine="0"/>
        <w:rPr>
          <w:rFonts w:ascii="Verdana" w:hAnsi="Verdana" w:cs="Arial"/>
          <w:sz w:val="18"/>
          <w:szCs w:val="18"/>
          <w:lang w:val="es-BO"/>
        </w:rPr>
      </w:pPr>
      <w:r w:rsidRPr="00074036">
        <w:rPr>
          <w:rFonts w:ascii="Verdana" w:hAnsi="Verdana" w:cs="Arial"/>
          <w:sz w:val="18"/>
          <w:szCs w:val="18"/>
          <w:lang w:val="es-BO"/>
        </w:rPr>
        <w:t>Formulario C-1</w:t>
      </w:r>
      <w:r w:rsidRPr="00074036">
        <w:rPr>
          <w:rFonts w:ascii="Verdana" w:hAnsi="Verdana" w:cs="Arial"/>
          <w:sz w:val="18"/>
          <w:szCs w:val="18"/>
          <w:lang w:val="es-BO"/>
        </w:rPr>
        <w:tab/>
        <w:t xml:space="preserve">    </w:t>
      </w:r>
      <w:r w:rsidR="00F40E64">
        <w:rPr>
          <w:rFonts w:ascii="Verdana" w:hAnsi="Verdana" w:cs="Arial"/>
          <w:sz w:val="18"/>
          <w:szCs w:val="18"/>
          <w:lang w:val="es-BO"/>
        </w:rPr>
        <w:t>Formulario de Especificaciones Técnicas</w:t>
      </w:r>
      <w:r w:rsidR="00F22FE8">
        <w:rPr>
          <w:rFonts w:ascii="Verdana" w:hAnsi="Verdana" w:cs="Arial"/>
          <w:sz w:val="18"/>
          <w:szCs w:val="18"/>
          <w:lang w:val="es-BO"/>
        </w:rPr>
        <w:t xml:space="preserve"> Solicitadas y propuestas</w:t>
      </w:r>
    </w:p>
    <w:p w14:paraId="35D4C9BD" w14:textId="1E31103D" w:rsidR="00507534" w:rsidRPr="00074036" w:rsidRDefault="00F40E64" w:rsidP="00507534">
      <w:pPr>
        <w:pStyle w:val="Normal2"/>
        <w:ind w:firstLine="0"/>
        <w:rPr>
          <w:rFonts w:ascii="Verdana" w:hAnsi="Verdana" w:cs="Arial"/>
          <w:sz w:val="18"/>
          <w:szCs w:val="18"/>
          <w:lang w:val="es-BO"/>
        </w:rPr>
      </w:pPr>
      <w:r w:rsidRPr="00074036">
        <w:rPr>
          <w:rFonts w:ascii="Verdana" w:hAnsi="Verdana" w:cs="Arial"/>
          <w:sz w:val="18"/>
          <w:szCs w:val="18"/>
          <w:lang w:val="es-BO"/>
        </w:rPr>
        <w:t>Formulario C-2</w:t>
      </w:r>
      <w:r>
        <w:rPr>
          <w:rFonts w:ascii="Verdana" w:hAnsi="Verdana" w:cs="Arial"/>
          <w:sz w:val="18"/>
          <w:szCs w:val="18"/>
          <w:lang w:val="es-BO"/>
        </w:rPr>
        <w:tab/>
        <w:t xml:space="preserve">    </w:t>
      </w:r>
      <w:r w:rsidR="00507534" w:rsidRPr="00074036">
        <w:rPr>
          <w:rFonts w:ascii="Verdana" w:hAnsi="Verdana" w:cs="Arial"/>
          <w:sz w:val="18"/>
          <w:szCs w:val="18"/>
          <w:lang w:val="es-BO"/>
        </w:rPr>
        <w:t>Experiencia General y Específica del Proponente</w:t>
      </w:r>
    </w:p>
    <w:p w14:paraId="3F4C3492" w14:textId="0176454D" w:rsidR="00507534" w:rsidRPr="00074036" w:rsidRDefault="00F40E64" w:rsidP="00507534">
      <w:pPr>
        <w:pStyle w:val="Normal2"/>
        <w:tabs>
          <w:tab w:val="clear" w:pos="709"/>
          <w:tab w:val="left" w:pos="1701"/>
          <w:tab w:val="left" w:pos="2410"/>
        </w:tabs>
        <w:ind w:left="2410" w:hanging="1701"/>
        <w:rPr>
          <w:rFonts w:ascii="Verdana" w:hAnsi="Verdana" w:cs="Arial"/>
          <w:sz w:val="18"/>
          <w:szCs w:val="18"/>
          <w:lang w:val="es-BO"/>
        </w:rPr>
      </w:pPr>
      <w:r>
        <w:rPr>
          <w:rFonts w:ascii="Verdana" w:hAnsi="Verdana" w:cs="Arial"/>
          <w:sz w:val="18"/>
          <w:szCs w:val="18"/>
          <w:lang w:val="es-BO"/>
        </w:rPr>
        <w:t>Formulario C-3</w:t>
      </w:r>
      <w:r w:rsidR="00A41E78">
        <w:rPr>
          <w:rFonts w:ascii="Verdana" w:hAnsi="Verdana" w:cs="Arial"/>
          <w:sz w:val="18"/>
          <w:szCs w:val="18"/>
          <w:lang w:val="es-BO"/>
        </w:rPr>
        <w:t xml:space="preserve">     </w:t>
      </w:r>
      <w:r w:rsidR="00A41E78" w:rsidRPr="00E63EF9">
        <w:rPr>
          <w:rFonts w:ascii="Verdana" w:hAnsi="Verdana" w:cs="Arial"/>
          <w:sz w:val="18"/>
          <w:szCs w:val="18"/>
          <w:lang w:val="es-BO"/>
        </w:rPr>
        <w:t>Resumen de Información Financiera</w:t>
      </w:r>
    </w:p>
    <w:p w14:paraId="60F9DFE4" w14:textId="3C31ED4D" w:rsidR="00507534" w:rsidRPr="00A41E78" w:rsidRDefault="00A41E78" w:rsidP="00507534">
      <w:pPr>
        <w:pStyle w:val="Normal2"/>
        <w:tabs>
          <w:tab w:val="clear" w:pos="709"/>
          <w:tab w:val="left" w:pos="1701"/>
        </w:tabs>
        <w:ind w:left="1701" w:hanging="992"/>
        <w:rPr>
          <w:rFonts w:ascii="Verdana" w:hAnsi="Verdana" w:cs="Arial"/>
          <w:sz w:val="18"/>
          <w:szCs w:val="18"/>
        </w:rPr>
      </w:pPr>
      <w:r w:rsidRPr="00A41E78">
        <w:rPr>
          <w:rFonts w:ascii="Verdana" w:hAnsi="Verdana" w:cs="Arial"/>
          <w:sz w:val="18"/>
          <w:szCs w:val="18"/>
        </w:rPr>
        <w:t xml:space="preserve">Formulario C-4 </w:t>
      </w:r>
      <w:r>
        <w:rPr>
          <w:rFonts w:ascii="Verdana" w:hAnsi="Verdana" w:cs="Arial"/>
          <w:sz w:val="18"/>
          <w:szCs w:val="18"/>
        </w:rPr>
        <w:t xml:space="preserve">    Propuesta Técnica</w:t>
      </w:r>
    </w:p>
    <w:p w14:paraId="6D0F0B69" w14:textId="77777777" w:rsidR="00507534" w:rsidRPr="00074036" w:rsidRDefault="00507534" w:rsidP="00507534">
      <w:pPr>
        <w:pStyle w:val="Normal2"/>
        <w:ind w:firstLine="0"/>
        <w:rPr>
          <w:rFonts w:ascii="Verdana" w:hAnsi="Verdana" w:cs="Arial"/>
          <w:b/>
          <w:sz w:val="18"/>
          <w:szCs w:val="18"/>
          <w:lang w:val="es-BO"/>
        </w:rPr>
      </w:pPr>
    </w:p>
    <w:p w14:paraId="28A07FAC" w14:textId="77777777" w:rsidR="00507534" w:rsidRPr="00074036" w:rsidRDefault="00507534" w:rsidP="00507534">
      <w:pPr>
        <w:ind w:left="2694" w:hanging="1985"/>
        <w:jc w:val="both"/>
        <w:rPr>
          <w:rFonts w:ascii="Verdana" w:hAnsi="Verdana" w:cs="Arial"/>
          <w:b/>
          <w:sz w:val="18"/>
          <w:szCs w:val="18"/>
          <w:lang w:val="es-BO"/>
        </w:rPr>
      </w:pPr>
    </w:p>
    <w:p w14:paraId="304EA428" w14:textId="77777777" w:rsidR="00507534" w:rsidRDefault="00507534" w:rsidP="00507534">
      <w:pPr>
        <w:pStyle w:val="Normal2"/>
        <w:tabs>
          <w:tab w:val="left" w:pos="1701"/>
        </w:tabs>
        <w:ind w:left="1417"/>
        <w:rPr>
          <w:rFonts w:ascii="Verdana" w:hAnsi="Verdana" w:cs="Arial"/>
          <w:sz w:val="18"/>
          <w:szCs w:val="18"/>
          <w:lang w:val="es-BO"/>
        </w:rPr>
      </w:pPr>
    </w:p>
    <w:p w14:paraId="53FC4E9F" w14:textId="77777777" w:rsidR="00507534" w:rsidRDefault="00507534" w:rsidP="00507534">
      <w:pPr>
        <w:pStyle w:val="Normal2"/>
        <w:tabs>
          <w:tab w:val="left" w:pos="1701"/>
        </w:tabs>
        <w:ind w:left="1417"/>
        <w:rPr>
          <w:rFonts w:ascii="Verdana" w:hAnsi="Verdana" w:cs="Arial"/>
          <w:sz w:val="18"/>
          <w:szCs w:val="18"/>
          <w:lang w:val="es-BO"/>
        </w:rPr>
      </w:pPr>
    </w:p>
    <w:p w14:paraId="11611D87" w14:textId="77777777" w:rsidR="00507534" w:rsidRDefault="00507534" w:rsidP="00507534">
      <w:pPr>
        <w:pStyle w:val="Normal2"/>
        <w:tabs>
          <w:tab w:val="left" w:pos="1701"/>
        </w:tabs>
        <w:ind w:left="1417"/>
        <w:rPr>
          <w:rFonts w:ascii="Verdana" w:hAnsi="Verdana" w:cs="Arial"/>
          <w:sz w:val="18"/>
          <w:szCs w:val="18"/>
          <w:lang w:val="es-BO"/>
        </w:rPr>
      </w:pPr>
    </w:p>
    <w:p w14:paraId="55B68FDF" w14:textId="77777777" w:rsidR="00507534" w:rsidRDefault="00507534" w:rsidP="00507534">
      <w:pPr>
        <w:pStyle w:val="Normal2"/>
        <w:tabs>
          <w:tab w:val="left" w:pos="1701"/>
        </w:tabs>
        <w:ind w:left="1417"/>
        <w:rPr>
          <w:rFonts w:ascii="Verdana" w:hAnsi="Verdana" w:cs="Arial"/>
          <w:sz w:val="18"/>
          <w:szCs w:val="18"/>
          <w:lang w:val="es-BO"/>
        </w:rPr>
      </w:pPr>
    </w:p>
    <w:p w14:paraId="57BA30F5" w14:textId="77777777" w:rsidR="00507534" w:rsidRDefault="00507534" w:rsidP="00507534">
      <w:pPr>
        <w:pStyle w:val="Normal2"/>
        <w:tabs>
          <w:tab w:val="left" w:pos="1701"/>
        </w:tabs>
        <w:ind w:left="1417"/>
        <w:rPr>
          <w:rFonts w:ascii="Verdana" w:hAnsi="Verdana" w:cs="Arial"/>
          <w:sz w:val="18"/>
          <w:szCs w:val="18"/>
          <w:lang w:val="es-BO"/>
        </w:rPr>
      </w:pPr>
    </w:p>
    <w:p w14:paraId="1CF503C5" w14:textId="77777777" w:rsidR="00507534" w:rsidRDefault="00507534" w:rsidP="00507534">
      <w:pPr>
        <w:pStyle w:val="Normal2"/>
        <w:tabs>
          <w:tab w:val="left" w:pos="1701"/>
        </w:tabs>
        <w:ind w:left="1417"/>
        <w:rPr>
          <w:rFonts w:ascii="Verdana" w:hAnsi="Verdana" w:cs="Arial"/>
          <w:sz w:val="18"/>
          <w:szCs w:val="18"/>
          <w:lang w:val="es-BO"/>
        </w:rPr>
      </w:pPr>
    </w:p>
    <w:p w14:paraId="7E9E4B18" w14:textId="77777777" w:rsidR="00507534" w:rsidRDefault="00507534" w:rsidP="00507534">
      <w:pPr>
        <w:pStyle w:val="Normal2"/>
        <w:tabs>
          <w:tab w:val="left" w:pos="1701"/>
        </w:tabs>
        <w:ind w:left="1417"/>
        <w:rPr>
          <w:rFonts w:ascii="Verdana" w:hAnsi="Verdana" w:cs="Arial"/>
          <w:sz w:val="18"/>
          <w:szCs w:val="18"/>
          <w:lang w:val="es-BO"/>
        </w:rPr>
      </w:pPr>
    </w:p>
    <w:p w14:paraId="19B3D035" w14:textId="77777777" w:rsidR="00507534" w:rsidRDefault="00507534" w:rsidP="00507534">
      <w:pPr>
        <w:pStyle w:val="Normal2"/>
        <w:tabs>
          <w:tab w:val="left" w:pos="1701"/>
        </w:tabs>
        <w:ind w:left="1417"/>
        <w:rPr>
          <w:rFonts w:ascii="Verdana" w:hAnsi="Verdana" w:cs="Arial"/>
          <w:sz w:val="18"/>
          <w:szCs w:val="18"/>
          <w:lang w:val="es-BO"/>
        </w:rPr>
      </w:pPr>
    </w:p>
    <w:p w14:paraId="224737BB" w14:textId="77777777" w:rsidR="00507534" w:rsidRDefault="00507534" w:rsidP="00507534">
      <w:pPr>
        <w:pStyle w:val="Normal2"/>
        <w:tabs>
          <w:tab w:val="left" w:pos="1701"/>
        </w:tabs>
        <w:ind w:left="1417"/>
        <w:rPr>
          <w:rFonts w:ascii="Verdana" w:hAnsi="Verdana" w:cs="Arial"/>
          <w:sz w:val="18"/>
          <w:szCs w:val="18"/>
          <w:lang w:val="es-BO"/>
        </w:rPr>
      </w:pPr>
    </w:p>
    <w:p w14:paraId="2131B66F" w14:textId="77777777" w:rsidR="00507534" w:rsidRDefault="00507534" w:rsidP="00507534">
      <w:pPr>
        <w:pStyle w:val="Normal2"/>
        <w:tabs>
          <w:tab w:val="left" w:pos="1701"/>
        </w:tabs>
        <w:ind w:left="1417"/>
        <w:rPr>
          <w:rFonts w:ascii="Verdana" w:hAnsi="Verdana" w:cs="Arial"/>
          <w:sz w:val="18"/>
          <w:szCs w:val="18"/>
          <w:lang w:val="es-BO"/>
        </w:rPr>
      </w:pPr>
    </w:p>
    <w:p w14:paraId="0B308E54" w14:textId="77777777" w:rsidR="00507534" w:rsidRDefault="00507534" w:rsidP="00507534">
      <w:pPr>
        <w:pStyle w:val="Normal2"/>
        <w:tabs>
          <w:tab w:val="left" w:pos="1701"/>
        </w:tabs>
        <w:ind w:left="1417"/>
        <w:rPr>
          <w:rFonts w:ascii="Verdana" w:hAnsi="Verdana" w:cs="Arial"/>
          <w:sz w:val="18"/>
          <w:szCs w:val="18"/>
          <w:lang w:val="es-BO"/>
        </w:rPr>
      </w:pPr>
    </w:p>
    <w:p w14:paraId="60D0E35D" w14:textId="77777777" w:rsidR="00507534" w:rsidRDefault="00507534" w:rsidP="00507534">
      <w:pPr>
        <w:pStyle w:val="Normal2"/>
        <w:tabs>
          <w:tab w:val="left" w:pos="1701"/>
        </w:tabs>
        <w:ind w:left="1417"/>
        <w:rPr>
          <w:rFonts w:ascii="Verdana" w:hAnsi="Verdana" w:cs="Arial"/>
          <w:sz w:val="18"/>
          <w:szCs w:val="18"/>
          <w:lang w:val="es-BO"/>
        </w:rPr>
      </w:pPr>
    </w:p>
    <w:p w14:paraId="48AF3F20" w14:textId="77777777" w:rsidR="00507534" w:rsidRDefault="00507534" w:rsidP="00507534">
      <w:pPr>
        <w:pStyle w:val="Normal2"/>
        <w:tabs>
          <w:tab w:val="left" w:pos="1701"/>
        </w:tabs>
        <w:ind w:left="1417"/>
        <w:rPr>
          <w:rFonts w:ascii="Verdana" w:hAnsi="Verdana" w:cs="Arial"/>
          <w:sz w:val="18"/>
          <w:szCs w:val="18"/>
          <w:lang w:val="es-BO"/>
        </w:rPr>
      </w:pPr>
    </w:p>
    <w:p w14:paraId="06158E63" w14:textId="77777777" w:rsidR="00507534" w:rsidRDefault="00507534" w:rsidP="00507534">
      <w:pPr>
        <w:pStyle w:val="Normal2"/>
        <w:tabs>
          <w:tab w:val="left" w:pos="1701"/>
        </w:tabs>
        <w:ind w:left="1417"/>
        <w:rPr>
          <w:rFonts w:ascii="Verdana" w:hAnsi="Verdana" w:cs="Arial"/>
          <w:sz w:val="18"/>
          <w:szCs w:val="18"/>
          <w:lang w:val="es-BO"/>
        </w:rPr>
      </w:pPr>
    </w:p>
    <w:p w14:paraId="040424B1" w14:textId="77777777" w:rsidR="00507534" w:rsidRDefault="00507534" w:rsidP="00507534">
      <w:pPr>
        <w:pStyle w:val="Normal2"/>
        <w:tabs>
          <w:tab w:val="left" w:pos="1701"/>
        </w:tabs>
        <w:ind w:left="1417"/>
        <w:rPr>
          <w:rFonts w:ascii="Verdana" w:hAnsi="Verdana" w:cs="Arial"/>
          <w:sz w:val="18"/>
          <w:szCs w:val="18"/>
          <w:lang w:val="es-BO"/>
        </w:rPr>
      </w:pPr>
    </w:p>
    <w:p w14:paraId="2E003AAC" w14:textId="77777777" w:rsidR="00507534" w:rsidRDefault="00507534" w:rsidP="00507534">
      <w:pPr>
        <w:pStyle w:val="Normal2"/>
        <w:tabs>
          <w:tab w:val="left" w:pos="1701"/>
        </w:tabs>
        <w:ind w:left="1417"/>
        <w:rPr>
          <w:rFonts w:ascii="Verdana" w:hAnsi="Verdana" w:cs="Arial"/>
          <w:sz w:val="18"/>
          <w:szCs w:val="18"/>
          <w:lang w:val="es-BO"/>
        </w:rPr>
      </w:pPr>
    </w:p>
    <w:p w14:paraId="59D79DF1" w14:textId="77777777" w:rsidR="00507534" w:rsidRDefault="00507534" w:rsidP="00507534">
      <w:pPr>
        <w:pStyle w:val="Normal2"/>
        <w:tabs>
          <w:tab w:val="left" w:pos="1701"/>
        </w:tabs>
        <w:ind w:left="1417"/>
        <w:rPr>
          <w:rFonts w:ascii="Verdana" w:hAnsi="Verdana" w:cs="Arial"/>
          <w:sz w:val="18"/>
          <w:szCs w:val="18"/>
          <w:lang w:val="es-BO"/>
        </w:rPr>
      </w:pPr>
    </w:p>
    <w:p w14:paraId="3FD30F00" w14:textId="77777777" w:rsidR="00507534" w:rsidRDefault="00507534" w:rsidP="00507534">
      <w:pPr>
        <w:pStyle w:val="Normal2"/>
        <w:tabs>
          <w:tab w:val="left" w:pos="1701"/>
        </w:tabs>
        <w:ind w:left="1417"/>
        <w:rPr>
          <w:rFonts w:ascii="Verdana" w:hAnsi="Verdana" w:cs="Arial"/>
          <w:sz w:val="18"/>
          <w:szCs w:val="18"/>
          <w:lang w:val="es-BO"/>
        </w:rPr>
      </w:pPr>
    </w:p>
    <w:p w14:paraId="1EF354C9" w14:textId="77777777" w:rsidR="00507534" w:rsidRDefault="00507534" w:rsidP="00507534">
      <w:pPr>
        <w:pStyle w:val="Normal2"/>
        <w:tabs>
          <w:tab w:val="left" w:pos="1701"/>
        </w:tabs>
        <w:ind w:left="1417"/>
        <w:rPr>
          <w:rFonts w:ascii="Verdana" w:hAnsi="Verdana" w:cs="Arial"/>
          <w:sz w:val="18"/>
          <w:szCs w:val="18"/>
          <w:lang w:val="es-BO"/>
        </w:rPr>
      </w:pPr>
    </w:p>
    <w:p w14:paraId="78085811" w14:textId="77777777" w:rsidR="00507534" w:rsidRDefault="00507534" w:rsidP="00507534">
      <w:pPr>
        <w:pStyle w:val="Normal2"/>
        <w:tabs>
          <w:tab w:val="left" w:pos="1701"/>
        </w:tabs>
        <w:ind w:left="1417"/>
        <w:rPr>
          <w:rFonts w:ascii="Verdana" w:hAnsi="Verdana" w:cs="Arial"/>
          <w:sz w:val="18"/>
          <w:szCs w:val="18"/>
          <w:lang w:val="es-BO"/>
        </w:rPr>
      </w:pPr>
    </w:p>
    <w:p w14:paraId="73277517" w14:textId="77777777" w:rsidR="00507534" w:rsidRDefault="00507534" w:rsidP="00507534">
      <w:pPr>
        <w:pStyle w:val="Normal2"/>
        <w:tabs>
          <w:tab w:val="left" w:pos="1701"/>
        </w:tabs>
        <w:ind w:left="1417"/>
        <w:rPr>
          <w:rFonts w:ascii="Verdana" w:hAnsi="Verdana" w:cs="Arial"/>
          <w:sz w:val="18"/>
          <w:szCs w:val="18"/>
          <w:lang w:val="es-BO"/>
        </w:rPr>
      </w:pPr>
    </w:p>
    <w:p w14:paraId="4BC3E95E" w14:textId="77777777" w:rsidR="00507534" w:rsidRDefault="00507534" w:rsidP="00507534">
      <w:pPr>
        <w:pStyle w:val="Normal2"/>
        <w:tabs>
          <w:tab w:val="left" w:pos="1701"/>
        </w:tabs>
        <w:ind w:left="1417"/>
        <w:rPr>
          <w:rFonts w:ascii="Verdana" w:hAnsi="Verdana" w:cs="Arial"/>
          <w:sz w:val="18"/>
          <w:szCs w:val="18"/>
          <w:lang w:val="es-BO"/>
        </w:rPr>
      </w:pPr>
    </w:p>
    <w:p w14:paraId="35DC9849" w14:textId="77777777" w:rsidR="00507534" w:rsidRDefault="00507534" w:rsidP="00507534">
      <w:pPr>
        <w:pStyle w:val="Normal2"/>
        <w:tabs>
          <w:tab w:val="left" w:pos="1701"/>
        </w:tabs>
        <w:ind w:left="1417"/>
        <w:rPr>
          <w:rFonts w:ascii="Verdana" w:hAnsi="Verdana" w:cs="Arial"/>
          <w:sz w:val="18"/>
          <w:szCs w:val="18"/>
          <w:lang w:val="es-BO"/>
        </w:rPr>
      </w:pPr>
    </w:p>
    <w:p w14:paraId="6ACAF9E4" w14:textId="77777777" w:rsidR="00507534" w:rsidRDefault="00507534" w:rsidP="00507534">
      <w:pPr>
        <w:pStyle w:val="Normal2"/>
        <w:tabs>
          <w:tab w:val="left" w:pos="1701"/>
        </w:tabs>
        <w:ind w:left="1417"/>
        <w:rPr>
          <w:rFonts w:ascii="Verdana" w:hAnsi="Verdana" w:cs="Arial"/>
          <w:sz w:val="18"/>
          <w:szCs w:val="18"/>
          <w:lang w:val="es-BO"/>
        </w:rPr>
      </w:pPr>
    </w:p>
    <w:p w14:paraId="07E183B6" w14:textId="77777777" w:rsidR="00507534" w:rsidRDefault="00507534" w:rsidP="00507534">
      <w:pPr>
        <w:pStyle w:val="Normal2"/>
        <w:tabs>
          <w:tab w:val="left" w:pos="1701"/>
        </w:tabs>
        <w:ind w:left="1417"/>
        <w:rPr>
          <w:rFonts w:ascii="Verdana" w:hAnsi="Verdana" w:cs="Arial"/>
          <w:sz w:val="18"/>
          <w:szCs w:val="18"/>
          <w:lang w:val="es-BO"/>
        </w:rPr>
      </w:pPr>
    </w:p>
    <w:p w14:paraId="71869589" w14:textId="77777777" w:rsidR="00507534" w:rsidRDefault="00507534" w:rsidP="00507534">
      <w:pPr>
        <w:pStyle w:val="Normal2"/>
        <w:tabs>
          <w:tab w:val="left" w:pos="1701"/>
        </w:tabs>
        <w:ind w:left="1417"/>
        <w:rPr>
          <w:rFonts w:ascii="Verdana" w:hAnsi="Verdana" w:cs="Arial"/>
          <w:sz w:val="18"/>
          <w:szCs w:val="18"/>
          <w:lang w:val="es-BO"/>
        </w:rPr>
      </w:pPr>
    </w:p>
    <w:p w14:paraId="5323A05B" w14:textId="77777777" w:rsidR="00507534" w:rsidRDefault="00507534" w:rsidP="00507534">
      <w:pPr>
        <w:pStyle w:val="Normal2"/>
        <w:tabs>
          <w:tab w:val="left" w:pos="1701"/>
        </w:tabs>
        <w:ind w:left="1417"/>
        <w:rPr>
          <w:rFonts w:ascii="Verdana" w:hAnsi="Verdana" w:cs="Arial"/>
          <w:sz w:val="18"/>
          <w:szCs w:val="18"/>
          <w:lang w:val="es-BO"/>
        </w:rPr>
      </w:pPr>
    </w:p>
    <w:p w14:paraId="18CB9901" w14:textId="77777777" w:rsidR="00507534" w:rsidRDefault="00507534" w:rsidP="00507534">
      <w:pPr>
        <w:pStyle w:val="Normal2"/>
        <w:tabs>
          <w:tab w:val="left" w:pos="1701"/>
        </w:tabs>
        <w:ind w:left="1417"/>
        <w:rPr>
          <w:rFonts w:ascii="Verdana" w:hAnsi="Verdana" w:cs="Arial"/>
          <w:sz w:val="18"/>
          <w:szCs w:val="18"/>
          <w:lang w:val="es-BO"/>
        </w:rPr>
      </w:pPr>
    </w:p>
    <w:p w14:paraId="55B97BF3" w14:textId="77777777" w:rsidR="00507534" w:rsidRDefault="00507534" w:rsidP="00507534">
      <w:pPr>
        <w:pStyle w:val="Normal2"/>
        <w:tabs>
          <w:tab w:val="left" w:pos="1701"/>
        </w:tabs>
        <w:ind w:left="1417"/>
        <w:rPr>
          <w:rFonts w:ascii="Verdana" w:hAnsi="Verdana" w:cs="Arial"/>
          <w:sz w:val="18"/>
          <w:szCs w:val="18"/>
          <w:lang w:val="es-BO"/>
        </w:rPr>
      </w:pPr>
    </w:p>
    <w:p w14:paraId="47D50925" w14:textId="77777777" w:rsidR="00507534" w:rsidRDefault="00507534" w:rsidP="00507534">
      <w:pPr>
        <w:pStyle w:val="Normal2"/>
        <w:tabs>
          <w:tab w:val="left" w:pos="1701"/>
        </w:tabs>
        <w:ind w:left="1417"/>
        <w:rPr>
          <w:rFonts w:ascii="Verdana" w:hAnsi="Verdana" w:cs="Arial"/>
          <w:sz w:val="18"/>
          <w:szCs w:val="18"/>
          <w:lang w:val="es-BO"/>
        </w:rPr>
      </w:pPr>
    </w:p>
    <w:p w14:paraId="52CCB18C" w14:textId="77777777" w:rsidR="00507534" w:rsidRDefault="00507534" w:rsidP="00507534">
      <w:pPr>
        <w:pStyle w:val="Normal2"/>
        <w:tabs>
          <w:tab w:val="left" w:pos="1701"/>
        </w:tabs>
        <w:ind w:left="1417"/>
        <w:rPr>
          <w:rFonts w:ascii="Verdana" w:hAnsi="Verdana" w:cs="Arial"/>
          <w:sz w:val="18"/>
          <w:szCs w:val="18"/>
          <w:lang w:val="es-BO"/>
        </w:rPr>
      </w:pPr>
    </w:p>
    <w:p w14:paraId="11C43149" w14:textId="77777777" w:rsidR="00507534" w:rsidRDefault="00507534" w:rsidP="00507534">
      <w:pPr>
        <w:pStyle w:val="Normal2"/>
        <w:tabs>
          <w:tab w:val="left" w:pos="1701"/>
        </w:tabs>
        <w:ind w:left="1417"/>
        <w:rPr>
          <w:rFonts w:ascii="Verdana" w:hAnsi="Verdana" w:cs="Arial"/>
          <w:sz w:val="18"/>
          <w:szCs w:val="18"/>
          <w:lang w:val="es-BO"/>
        </w:rPr>
      </w:pPr>
    </w:p>
    <w:p w14:paraId="791D0A65" w14:textId="77777777" w:rsidR="00914837" w:rsidRDefault="00914837" w:rsidP="00507534">
      <w:pPr>
        <w:jc w:val="center"/>
        <w:rPr>
          <w:rFonts w:ascii="Verdana" w:hAnsi="Verdana" w:cs="Calibri"/>
          <w:b/>
          <w:sz w:val="18"/>
          <w:szCs w:val="18"/>
        </w:rPr>
      </w:pPr>
    </w:p>
    <w:p w14:paraId="41DFE646" w14:textId="77777777" w:rsidR="00507534" w:rsidRPr="00C101B7" w:rsidRDefault="00507534" w:rsidP="00507534">
      <w:pPr>
        <w:jc w:val="center"/>
        <w:rPr>
          <w:rFonts w:ascii="Verdana" w:hAnsi="Verdana" w:cs="Calibri"/>
          <w:b/>
          <w:sz w:val="18"/>
          <w:szCs w:val="18"/>
        </w:rPr>
      </w:pPr>
      <w:r>
        <w:rPr>
          <w:rFonts w:ascii="Verdana" w:hAnsi="Verdana" w:cs="Calibri"/>
          <w:b/>
          <w:sz w:val="18"/>
          <w:szCs w:val="18"/>
        </w:rPr>
        <w:lastRenderedPageBreak/>
        <w:t>FO</w:t>
      </w:r>
      <w:r w:rsidRPr="00C101B7">
        <w:rPr>
          <w:rFonts w:ascii="Verdana" w:hAnsi="Verdana" w:cs="Calibri"/>
          <w:b/>
          <w:sz w:val="18"/>
          <w:szCs w:val="18"/>
        </w:rPr>
        <w:t>RMULARIO A-1</w:t>
      </w:r>
    </w:p>
    <w:p w14:paraId="4591D396" w14:textId="77777777" w:rsidR="00507534" w:rsidRPr="00C101B7" w:rsidRDefault="00507534" w:rsidP="00507534">
      <w:pPr>
        <w:jc w:val="center"/>
        <w:rPr>
          <w:rFonts w:ascii="Verdana" w:hAnsi="Verdana" w:cs="Calibri"/>
          <w:b/>
          <w:sz w:val="18"/>
          <w:szCs w:val="18"/>
        </w:rPr>
      </w:pPr>
      <w:r w:rsidRPr="00C101B7">
        <w:rPr>
          <w:rFonts w:ascii="Verdana" w:hAnsi="Verdana" w:cs="Calibri"/>
          <w:b/>
          <w:sz w:val="18"/>
          <w:szCs w:val="18"/>
        </w:rPr>
        <w:t xml:space="preserve">CARTA DE PRESENTACIÓN DE LA PROPUESTA </w:t>
      </w:r>
    </w:p>
    <w:p w14:paraId="066EF843" w14:textId="77777777" w:rsidR="00507534" w:rsidRPr="0031282D" w:rsidRDefault="00507534" w:rsidP="00507534">
      <w:pPr>
        <w:rPr>
          <w:rFonts w:ascii="Verdana" w:hAnsi="Verdana" w:cs="Arial"/>
          <w:b/>
          <w:bCs/>
          <w:color w:val="000000"/>
          <w:kern w:val="28"/>
          <w:sz w:val="18"/>
          <w:szCs w:val="18"/>
          <w:lang w:val="es-BO" w:eastAsia="x-none"/>
        </w:rPr>
      </w:pPr>
      <w:r w:rsidRPr="0031282D">
        <w:rPr>
          <w:rFonts w:ascii="Verdana" w:hAnsi="Verdana" w:cs="Arial"/>
          <w:b/>
          <w:bCs/>
          <w:color w:val="000000"/>
          <w:kern w:val="28"/>
          <w:sz w:val="18"/>
          <w:szCs w:val="18"/>
          <w:lang w:val="es-BO" w:eastAsia="x-none"/>
        </w:rPr>
        <w:t xml:space="preserve"> </w:t>
      </w:r>
    </w:p>
    <w:tbl>
      <w:tblPr>
        <w:tblW w:w="8647" w:type="dxa"/>
        <w:tblInd w:w="582"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870"/>
        <w:gridCol w:w="142"/>
        <w:gridCol w:w="140"/>
        <w:gridCol w:w="5353"/>
        <w:gridCol w:w="142"/>
      </w:tblGrid>
      <w:tr w:rsidR="00507534" w:rsidRPr="00ED7198" w14:paraId="056C33F8" w14:textId="77777777" w:rsidTr="00FA3DDB">
        <w:tc>
          <w:tcPr>
            <w:tcW w:w="2870" w:type="dxa"/>
            <w:tcBorders>
              <w:top w:val="single" w:sz="12" w:space="0" w:color="auto"/>
              <w:left w:val="single" w:sz="12" w:space="0" w:color="auto"/>
              <w:bottom w:val="nil"/>
              <w:right w:val="nil"/>
            </w:tcBorders>
            <w:shd w:val="clear" w:color="auto" w:fill="auto"/>
            <w:tcMar>
              <w:left w:w="0" w:type="dxa"/>
              <w:right w:w="0" w:type="dxa"/>
            </w:tcMar>
            <w:vAlign w:val="center"/>
          </w:tcPr>
          <w:p w14:paraId="6A36E2DA" w14:textId="77777777" w:rsidR="00507534" w:rsidRPr="00074036" w:rsidRDefault="00507534" w:rsidP="00FA3DDB">
            <w:pPr>
              <w:jc w:val="right"/>
              <w:rPr>
                <w:rFonts w:ascii="Calibri" w:hAnsi="Calibri" w:cs="Calibri"/>
                <w:sz w:val="10"/>
              </w:rPr>
            </w:pPr>
          </w:p>
        </w:tc>
        <w:tc>
          <w:tcPr>
            <w:tcW w:w="142" w:type="dxa"/>
            <w:tcBorders>
              <w:top w:val="single" w:sz="12" w:space="0" w:color="auto"/>
              <w:left w:val="nil"/>
              <w:bottom w:val="nil"/>
              <w:right w:val="nil"/>
            </w:tcBorders>
            <w:shd w:val="clear" w:color="auto" w:fill="auto"/>
            <w:vAlign w:val="center"/>
          </w:tcPr>
          <w:p w14:paraId="56A9AE18" w14:textId="77777777" w:rsidR="00507534" w:rsidRPr="00074036" w:rsidRDefault="00507534" w:rsidP="00FA3DDB">
            <w:pPr>
              <w:jc w:val="center"/>
              <w:rPr>
                <w:rFonts w:ascii="Calibri" w:hAnsi="Calibri" w:cs="Calibri"/>
                <w:b/>
                <w:sz w:val="10"/>
              </w:rPr>
            </w:pPr>
          </w:p>
        </w:tc>
        <w:tc>
          <w:tcPr>
            <w:tcW w:w="5635" w:type="dxa"/>
            <w:gridSpan w:val="3"/>
            <w:tcBorders>
              <w:top w:val="single" w:sz="12" w:space="0" w:color="auto"/>
              <w:left w:val="nil"/>
              <w:bottom w:val="nil"/>
            </w:tcBorders>
            <w:shd w:val="clear" w:color="auto" w:fill="auto"/>
            <w:vAlign w:val="center"/>
          </w:tcPr>
          <w:p w14:paraId="4688B3F2" w14:textId="77777777" w:rsidR="00507534" w:rsidRPr="00074036" w:rsidRDefault="00507534" w:rsidP="00FA3DDB">
            <w:pPr>
              <w:jc w:val="center"/>
              <w:rPr>
                <w:rFonts w:ascii="Calibri" w:hAnsi="Calibri" w:cs="Calibri"/>
                <w:b/>
                <w:sz w:val="10"/>
              </w:rPr>
            </w:pPr>
          </w:p>
        </w:tc>
      </w:tr>
      <w:tr w:rsidR="00507534" w:rsidRPr="00ED7198" w14:paraId="7A14DFA0" w14:textId="77777777" w:rsidTr="00FA3DDB">
        <w:tc>
          <w:tcPr>
            <w:tcW w:w="2870" w:type="dxa"/>
            <w:tcBorders>
              <w:top w:val="nil"/>
              <w:left w:val="single" w:sz="12" w:space="0" w:color="auto"/>
              <w:bottom w:val="nil"/>
              <w:right w:val="nil"/>
            </w:tcBorders>
            <w:shd w:val="clear" w:color="auto" w:fill="auto"/>
            <w:tcMar>
              <w:left w:w="0" w:type="dxa"/>
              <w:right w:w="0" w:type="dxa"/>
            </w:tcMar>
            <w:vAlign w:val="center"/>
          </w:tcPr>
          <w:p w14:paraId="23125789" w14:textId="77777777" w:rsidR="00507534" w:rsidRPr="00ED7198" w:rsidRDefault="00507534" w:rsidP="00FA3DDB">
            <w:pPr>
              <w:jc w:val="right"/>
              <w:rPr>
                <w:rFonts w:ascii="Calibri" w:hAnsi="Calibri" w:cs="Calibri"/>
                <w:b/>
              </w:rPr>
            </w:pPr>
            <w:r w:rsidRPr="00ED7198">
              <w:rPr>
                <w:rFonts w:ascii="Calibri" w:hAnsi="Calibri" w:cs="Calibri"/>
                <w:b/>
              </w:rPr>
              <w:t>Lugar y Fecha</w:t>
            </w:r>
          </w:p>
        </w:tc>
        <w:tc>
          <w:tcPr>
            <w:tcW w:w="142" w:type="dxa"/>
            <w:tcBorders>
              <w:top w:val="nil"/>
              <w:left w:val="nil"/>
              <w:bottom w:val="nil"/>
              <w:right w:val="nil"/>
            </w:tcBorders>
            <w:shd w:val="clear" w:color="auto" w:fill="auto"/>
            <w:vAlign w:val="center"/>
          </w:tcPr>
          <w:p w14:paraId="11B4DD37" w14:textId="77777777" w:rsidR="00507534" w:rsidRPr="00ED7198" w:rsidRDefault="00507534" w:rsidP="00FA3DDB">
            <w:pPr>
              <w:jc w:val="center"/>
              <w:rPr>
                <w:rFonts w:ascii="Calibri" w:hAnsi="Calibri" w:cs="Calibri"/>
                <w:b/>
              </w:rPr>
            </w:pPr>
            <w:r w:rsidRPr="00ED7198">
              <w:rPr>
                <w:rFonts w:ascii="Calibri" w:hAnsi="Calibri" w:cs="Calibri"/>
                <w:b/>
              </w:rPr>
              <w:t>:</w:t>
            </w:r>
          </w:p>
        </w:tc>
        <w:tc>
          <w:tcPr>
            <w:tcW w:w="140" w:type="dxa"/>
            <w:tcBorders>
              <w:top w:val="nil"/>
              <w:left w:val="nil"/>
              <w:bottom w:val="nil"/>
              <w:right w:val="single" w:sz="4" w:space="0" w:color="auto"/>
            </w:tcBorders>
            <w:shd w:val="clear" w:color="auto" w:fill="auto"/>
            <w:vAlign w:val="center"/>
          </w:tcPr>
          <w:p w14:paraId="62975488" w14:textId="77777777" w:rsidR="00507534" w:rsidRPr="00ED7198" w:rsidRDefault="00507534" w:rsidP="00FA3DDB">
            <w:pPr>
              <w:rPr>
                <w:rFonts w:ascii="Calibri" w:hAnsi="Calibri" w:cs="Calibri"/>
              </w:rPr>
            </w:pPr>
          </w:p>
        </w:tc>
        <w:tc>
          <w:tcPr>
            <w:tcW w:w="5353" w:type="dxa"/>
            <w:tcBorders>
              <w:top w:val="single" w:sz="4" w:space="0" w:color="auto"/>
              <w:left w:val="single" w:sz="4" w:space="0" w:color="auto"/>
              <w:bottom w:val="single" w:sz="4" w:space="0" w:color="auto"/>
            </w:tcBorders>
            <w:shd w:val="clear" w:color="auto" w:fill="F2F2F2"/>
            <w:vAlign w:val="center"/>
          </w:tcPr>
          <w:p w14:paraId="6292BF2B" w14:textId="77777777" w:rsidR="00507534" w:rsidRDefault="00507534" w:rsidP="00FA3DDB">
            <w:pPr>
              <w:rPr>
                <w:rFonts w:ascii="Calibri" w:hAnsi="Calibri" w:cs="Calibri"/>
              </w:rPr>
            </w:pPr>
          </w:p>
          <w:p w14:paraId="32BCC5B0" w14:textId="77777777" w:rsidR="00507534" w:rsidRPr="00ED7198" w:rsidRDefault="00507534" w:rsidP="00FA3DDB">
            <w:pPr>
              <w:rPr>
                <w:rFonts w:ascii="Calibri" w:hAnsi="Calibri" w:cs="Calibri"/>
              </w:rPr>
            </w:pPr>
          </w:p>
        </w:tc>
        <w:tc>
          <w:tcPr>
            <w:tcW w:w="142" w:type="dxa"/>
            <w:tcBorders>
              <w:top w:val="nil"/>
              <w:left w:val="nil"/>
              <w:bottom w:val="nil"/>
            </w:tcBorders>
            <w:shd w:val="clear" w:color="auto" w:fill="auto"/>
            <w:vAlign w:val="center"/>
          </w:tcPr>
          <w:p w14:paraId="0EF8CE74" w14:textId="77777777" w:rsidR="00507534" w:rsidRPr="00ED7198" w:rsidRDefault="00507534" w:rsidP="00FA3DDB">
            <w:pPr>
              <w:rPr>
                <w:rFonts w:ascii="Calibri" w:hAnsi="Calibri" w:cs="Calibri"/>
              </w:rPr>
            </w:pPr>
          </w:p>
        </w:tc>
      </w:tr>
      <w:tr w:rsidR="00507534" w:rsidRPr="00ED7198" w14:paraId="49D4EDA7" w14:textId="77777777" w:rsidTr="00FA3DDB">
        <w:tc>
          <w:tcPr>
            <w:tcW w:w="2870" w:type="dxa"/>
            <w:tcBorders>
              <w:top w:val="nil"/>
              <w:left w:val="single" w:sz="12" w:space="0" w:color="auto"/>
              <w:bottom w:val="nil"/>
              <w:right w:val="nil"/>
            </w:tcBorders>
            <w:shd w:val="clear" w:color="auto" w:fill="auto"/>
            <w:tcMar>
              <w:left w:w="0" w:type="dxa"/>
              <w:right w:w="0" w:type="dxa"/>
            </w:tcMar>
            <w:vAlign w:val="center"/>
          </w:tcPr>
          <w:p w14:paraId="0DD3F2C4" w14:textId="77777777" w:rsidR="00507534" w:rsidRPr="00ED7198" w:rsidRDefault="00507534" w:rsidP="00FA3DDB">
            <w:pPr>
              <w:jc w:val="right"/>
              <w:rPr>
                <w:rFonts w:ascii="Calibri" w:hAnsi="Calibri" w:cs="Calibri"/>
                <w:b/>
              </w:rPr>
            </w:pPr>
          </w:p>
        </w:tc>
        <w:tc>
          <w:tcPr>
            <w:tcW w:w="142" w:type="dxa"/>
            <w:tcBorders>
              <w:top w:val="nil"/>
              <w:left w:val="nil"/>
              <w:bottom w:val="nil"/>
              <w:right w:val="nil"/>
            </w:tcBorders>
            <w:shd w:val="clear" w:color="auto" w:fill="auto"/>
            <w:vAlign w:val="center"/>
          </w:tcPr>
          <w:p w14:paraId="17150393" w14:textId="77777777" w:rsidR="00507534" w:rsidRPr="00ED7198" w:rsidRDefault="00507534" w:rsidP="00FA3DDB">
            <w:pPr>
              <w:jc w:val="center"/>
              <w:rPr>
                <w:rFonts w:ascii="Calibri" w:hAnsi="Calibri" w:cs="Calibri"/>
                <w:b/>
              </w:rPr>
            </w:pPr>
          </w:p>
        </w:tc>
        <w:tc>
          <w:tcPr>
            <w:tcW w:w="140" w:type="dxa"/>
            <w:tcBorders>
              <w:top w:val="nil"/>
              <w:left w:val="nil"/>
              <w:bottom w:val="nil"/>
              <w:right w:val="nil"/>
            </w:tcBorders>
            <w:shd w:val="clear" w:color="auto" w:fill="auto"/>
            <w:vAlign w:val="center"/>
          </w:tcPr>
          <w:p w14:paraId="1C36E4FD" w14:textId="77777777" w:rsidR="00507534" w:rsidRPr="00ED7198" w:rsidRDefault="00507534" w:rsidP="00FA3DDB">
            <w:pPr>
              <w:rPr>
                <w:rFonts w:ascii="Calibri" w:hAnsi="Calibri" w:cs="Calibri"/>
              </w:rPr>
            </w:pPr>
          </w:p>
        </w:tc>
        <w:tc>
          <w:tcPr>
            <w:tcW w:w="5495" w:type="dxa"/>
            <w:gridSpan w:val="2"/>
            <w:tcBorders>
              <w:top w:val="nil"/>
              <w:left w:val="nil"/>
              <w:bottom w:val="nil"/>
            </w:tcBorders>
            <w:shd w:val="clear" w:color="auto" w:fill="auto"/>
            <w:vAlign w:val="center"/>
          </w:tcPr>
          <w:p w14:paraId="00FB7570" w14:textId="77777777" w:rsidR="00507534" w:rsidRPr="00ED7198" w:rsidRDefault="00507534" w:rsidP="00FA3DDB">
            <w:pPr>
              <w:rPr>
                <w:rFonts w:ascii="Calibri" w:hAnsi="Calibri" w:cs="Calibri"/>
              </w:rPr>
            </w:pPr>
          </w:p>
        </w:tc>
      </w:tr>
      <w:tr w:rsidR="00507534" w:rsidRPr="00ED7198" w14:paraId="04FA1175" w14:textId="77777777" w:rsidTr="00FA3DDB">
        <w:tc>
          <w:tcPr>
            <w:tcW w:w="2870" w:type="dxa"/>
            <w:tcBorders>
              <w:top w:val="nil"/>
              <w:left w:val="single" w:sz="12" w:space="0" w:color="auto"/>
              <w:bottom w:val="nil"/>
              <w:right w:val="nil"/>
            </w:tcBorders>
            <w:shd w:val="clear" w:color="auto" w:fill="auto"/>
            <w:tcMar>
              <w:left w:w="0" w:type="dxa"/>
              <w:right w:w="0" w:type="dxa"/>
            </w:tcMar>
            <w:vAlign w:val="center"/>
          </w:tcPr>
          <w:p w14:paraId="08AE00B4" w14:textId="77777777" w:rsidR="00507534" w:rsidRPr="00ED7198" w:rsidRDefault="00507534" w:rsidP="00FA3DDB">
            <w:pPr>
              <w:jc w:val="right"/>
              <w:rPr>
                <w:rFonts w:ascii="Calibri" w:hAnsi="Calibri" w:cs="Calibri"/>
                <w:b/>
              </w:rPr>
            </w:pPr>
            <w:r w:rsidRPr="00ED7198">
              <w:rPr>
                <w:rFonts w:ascii="Calibri" w:hAnsi="Calibri" w:cs="Calibri"/>
                <w:b/>
              </w:rPr>
              <w:t>Código del Proceso</w:t>
            </w:r>
          </w:p>
        </w:tc>
        <w:tc>
          <w:tcPr>
            <w:tcW w:w="142" w:type="dxa"/>
            <w:tcBorders>
              <w:top w:val="nil"/>
              <w:left w:val="nil"/>
              <w:bottom w:val="nil"/>
              <w:right w:val="nil"/>
            </w:tcBorders>
            <w:shd w:val="clear" w:color="auto" w:fill="auto"/>
            <w:vAlign w:val="center"/>
          </w:tcPr>
          <w:p w14:paraId="165DC0F3" w14:textId="77777777" w:rsidR="00507534" w:rsidRPr="00ED7198" w:rsidRDefault="00507534" w:rsidP="00FA3DDB">
            <w:pPr>
              <w:jc w:val="center"/>
              <w:rPr>
                <w:rFonts w:ascii="Calibri" w:hAnsi="Calibri" w:cs="Calibri"/>
                <w:b/>
              </w:rPr>
            </w:pPr>
            <w:r w:rsidRPr="00ED7198">
              <w:rPr>
                <w:rFonts w:ascii="Calibri" w:hAnsi="Calibri" w:cs="Calibri"/>
                <w:b/>
              </w:rPr>
              <w:t>:</w:t>
            </w:r>
          </w:p>
        </w:tc>
        <w:tc>
          <w:tcPr>
            <w:tcW w:w="140" w:type="dxa"/>
            <w:tcBorders>
              <w:top w:val="nil"/>
              <w:left w:val="nil"/>
              <w:bottom w:val="nil"/>
              <w:right w:val="single" w:sz="4" w:space="0" w:color="auto"/>
            </w:tcBorders>
            <w:shd w:val="clear" w:color="auto" w:fill="auto"/>
            <w:vAlign w:val="center"/>
          </w:tcPr>
          <w:p w14:paraId="25BFEFAA" w14:textId="77777777" w:rsidR="00507534" w:rsidRPr="00ED7198" w:rsidRDefault="00507534" w:rsidP="00FA3DDB">
            <w:pPr>
              <w:rPr>
                <w:rFonts w:ascii="Calibri" w:hAnsi="Calibri" w:cs="Calibri"/>
              </w:rPr>
            </w:pPr>
          </w:p>
        </w:tc>
        <w:tc>
          <w:tcPr>
            <w:tcW w:w="5353" w:type="dxa"/>
            <w:tcBorders>
              <w:top w:val="single" w:sz="4" w:space="0" w:color="auto"/>
              <w:left w:val="single" w:sz="4" w:space="0" w:color="auto"/>
              <w:bottom w:val="single" w:sz="4" w:space="0" w:color="auto"/>
            </w:tcBorders>
            <w:shd w:val="clear" w:color="auto" w:fill="F2F2F2"/>
            <w:vAlign w:val="center"/>
          </w:tcPr>
          <w:p w14:paraId="4F5A07E0" w14:textId="77777777" w:rsidR="00507534" w:rsidRDefault="00507534" w:rsidP="00FA3DDB">
            <w:pPr>
              <w:jc w:val="center"/>
              <w:rPr>
                <w:rFonts w:ascii="Calibri" w:hAnsi="Calibri" w:cs="Calibri"/>
              </w:rPr>
            </w:pPr>
          </w:p>
          <w:p w14:paraId="4BED0247" w14:textId="77777777" w:rsidR="00507534" w:rsidRPr="00ED7198" w:rsidRDefault="00507534" w:rsidP="00FA3DDB">
            <w:pPr>
              <w:jc w:val="center"/>
              <w:rPr>
                <w:rFonts w:ascii="Calibri" w:hAnsi="Calibri" w:cs="Calibri"/>
              </w:rPr>
            </w:pPr>
          </w:p>
        </w:tc>
        <w:tc>
          <w:tcPr>
            <w:tcW w:w="142" w:type="dxa"/>
            <w:tcBorders>
              <w:top w:val="nil"/>
              <w:left w:val="nil"/>
              <w:bottom w:val="nil"/>
            </w:tcBorders>
            <w:shd w:val="clear" w:color="auto" w:fill="auto"/>
            <w:vAlign w:val="center"/>
          </w:tcPr>
          <w:p w14:paraId="5E7D38D4" w14:textId="77777777" w:rsidR="00507534" w:rsidRPr="00ED7198" w:rsidRDefault="00507534" w:rsidP="00FA3DDB">
            <w:pPr>
              <w:rPr>
                <w:rFonts w:ascii="Calibri" w:hAnsi="Calibri" w:cs="Calibri"/>
              </w:rPr>
            </w:pPr>
          </w:p>
        </w:tc>
      </w:tr>
      <w:tr w:rsidR="00507534" w:rsidRPr="00ED7198" w14:paraId="53B71989" w14:textId="77777777" w:rsidTr="00FA3DDB">
        <w:tc>
          <w:tcPr>
            <w:tcW w:w="2870" w:type="dxa"/>
            <w:tcBorders>
              <w:top w:val="nil"/>
              <w:left w:val="single" w:sz="12" w:space="0" w:color="auto"/>
              <w:bottom w:val="nil"/>
              <w:right w:val="nil"/>
            </w:tcBorders>
            <w:shd w:val="clear" w:color="auto" w:fill="auto"/>
            <w:tcMar>
              <w:left w:w="0" w:type="dxa"/>
              <w:right w:w="0" w:type="dxa"/>
            </w:tcMar>
            <w:vAlign w:val="center"/>
          </w:tcPr>
          <w:p w14:paraId="087C7353" w14:textId="77777777" w:rsidR="00507534" w:rsidRPr="00ED7198" w:rsidRDefault="00507534" w:rsidP="00FA3DDB">
            <w:pPr>
              <w:jc w:val="right"/>
              <w:rPr>
                <w:rFonts w:ascii="Calibri" w:hAnsi="Calibri" w:cs="Calibri"/>
                <w:b/>
              </w:rPr>
            </w:pPr>
          </w:p>
        </w:tc>
        <w:tc>
          <w:tcPr>
            <w:tcW w:w="142" w:type="dxa"/>
            <w:tcBorders>
              <w:top w:val="nil"/>
              <w:left w:val="nil"/>
              <w:bottom w:val="nil"/>
              <w:right w:val="nil"/>
            </w:tcBorders>
            <w:shd w:val="clear" w:color="auto" w:fill="auto"/>
            <w:vAlign w:val="center"/>
          </w:tcPr>
          <w:p w14:paraId="2960E503" w14:textId="77777777" w:rsidR="00507534" w:rsidRPr="00ED7198" w:rsidRDefault="00507534" w:rsidP="00FA3DDB">
            <w:pPr>
              <w:jc w:val="center"/>
              <w:rPr>
                <w:rFonts w:ascii="Calibri" w:hAnsi="Calibri" w:cs="Calibri"/>
                <w:b/>
              </w:rPr>
            </w:pPr>
          </w:p>
        </w:tc>
        <w:tc>
          <w:tcPr>
            <w:tcW w:w="140" w:type="dxa"/>
            <w:tcBorders>
              <w:top w:val="nil"/>
              <w:left w:val="nil"/>
              <w:bottom w:val="nil"/>
              <w:right w:val="nil"/>
            </w:tcBorders>
            <w:shd w:val="clear" w:color="auto" w:fill="auto"/>
            <w:vAlign w:val="center"/>
          </w:tcPr>
          <w:p w14:paraId="053E5DDD" w14:textId="77777777" w:rsidR="00507534" w:rsidRPr="00ED7198" w:rsidRDefault="00507534" w:rsidP="00FA3DDB">
            <w:pPr>
              <w:rPr>
                <w:rFonts w:ascii="Calibri" w:hAnsi="Calibri" w:cs="Calibri"/>
              </w:rPr>
            </w:pPr>
          </w:p>
        </w:tc>
        <w:tc>
          <w:tcPr>
            <w:tcW w:w="5495" w:type="dxa"/>
            <w:gridSpan w:val="2"/>
            <w:tcBorders>
              <w:top w:val="nil"/>
              <w:left w:val="nil"/>
              <w:bottom w:val="nil"/>
            </w:tcBorders>
            <w:shd w:val="clear" w:color="auto" w:fill="auto"/>
            <w:vAlign w:val="center"/>
          </w:tcPr>
          <w:p w14:paraId="44A39C7C" w14:textId="77777777" w:rsidR="00507534" w:rsidRPr="00ED7198" w:rsidRDefault="00507534" w:rsidP="00FA3DDB">
            <w:pPr>
              <w:rPr>
                <w:rFonts w:ascii="Calibri" w:hAnsi="Calibri" w:cs="Calibri"/>
              </w:rPr>
            </w:pPr>
          </w:p>
        </w:tc>
      </w:tr>
      <w:tr w:rsidR="00507534" w:rsidRPr="00ED7198" w14:paraId="453FE6D1" w14:textId="77777777" w:rsidTr="00FA3DDB">
        <w:tc>
          <w:tcPr>
            <w:tcW w:w="2870" w:type="dxa"/>
            <w:tcBorders>
              <w:top w:val="nil"/>
              <w:left w:val="single" w:sz="12" w:space="0" w:color="auto"/>
              <w:bottom w:val="nil"/>
              <w:right w:val="nil"/>
            </w:tcBorders>
            <w:shd w:val="clear" w:color="auto" w:fill="auto"/>
            <w:tcMar>
              <w:left w:w="0" w:type="dxa"/>
              <w:right w:w="0" w:type="dxa"/>
            </w:tcMar>
            <w:vAlign w:val="center"/>
          </w:tcPr>
          <w:p w14:paraId="325B8A77" w14:textId="77777777" w:rsidR="00507534" w:rsidRPr="00ED7198" w:rsidRDefault="00507534" w:rsidP="00FA3DDB">
            <w:pPr>
              <w:jc w:val="right"/>
              <w:rPr>
                <w:rFonts w:ascii="Calibri" w:hAnsi="Calibri" w:cs="Calibri"/>
                <w:b/>
              </w:rPr>
            </w:pPr>
            <w:r w:rsidRPr="00ED7198">
              <w:rPr>
                <w:rFonts w:ascii="Calibri" w:hAnsi="Calibri" w:cs="Calibri"/>
                <w:b/>
              </w:rPr>
              <w:t>Objeto del Proceso</w:t>
            </w:r>
          </w:p>
        </w:tc>
        <w:tc>
          <w:tcPr>
            <w:tcW w:w="142" w:type="dxa"/>
            <w:tcBorders>
              <w:top w:val="nil"/>
              <w:left w:val="nil"/>
              <w:bottom w:val="nil"/>
              <w:right w:val="nil"/>
            </w:tcBorders>
            <w:shd w:val="clear" w:color="auto" w:fill="auto"/>
            <w:vAlign w:val="center"/>
          </w:tcPr>
          <w:p w14:paraId="7CDBCE12" w14:textId="77777777" w:rsidR="00507534" w:rsidRPr="00ED7198" w:rsidRDefault="00507534" w:rsidP="00FA3DDB">
            <w:pPr>
              <w:jc w:val="center"/>
              <w:rPr>
                <w:rFonts w:ascii="Calibri" w:hAnsi="Calibri" w:cs="Calibri"/>
                <w:b/>
              </w:rPr>
            </w:pPr>
            <w:r w:rsidRPr="00ED7198">
              <w:rPr>
                <w:rFonts w:ascii="Calibri" w:hAnsi="Calibri" w:cs="Calibri"/>
                <w:b/>
              </w:rPr>
              <w:t>:</w:t>
            </w:r>
          </w:p>
        </w:tc>
        <w:tc>
          <w:tcPr>
            <w:tcW w:w="140" w:type="dxa"/>
            <w:tcBorders>
              <w:top w:val="nil"/>
              <w:left w:val="nil"/>
              <w:bottom w:val="nil"/>
              <w:right w:val="single" w:sz="4" w:space="0" w:color="auto"/>
            </w:tcBorders>
            <w:shd w:val="clear" w:color="auto" w:fill="auto"/>
            <w:vAlign w:val="center"/>
          </w:tcPr>
          <w:p w14:paraId="177D7663" w14:textId="77777777" w:rsidR="00507534" w:rsidRPr="00ED7198" w:rsidRDefault="00507534" w:rsidP="00FA3DDB">
            <w:pPr>
              <w:rPr>
                <w:rFonts w:ascii="Calibri" w:hAnsi="Calibri" w:cs="Calibri"/>
              </w:rPr>
            </w:pPr>
          </w:p>
        </w:tc>
        <w:tc>
          <w:tcPr>
            <w:tcW w:w="5353" w:type="dxa"/>
            <w:tcBorders>
              <w:top w:val="single" w:sz="4" w:space="0" w:color="auto"/>
              <w:left w:val="single" w:sz="4" w:space="0" w:color="auto"/>
              <w:bottom w:val="single" w:sz="4" w:space="0" w:color="auto"/>
            </w:tcBorders>
            <w:shd w:val="clear" w:color="auto" w:fill="F2F2F2"/>
            <w:vAlign w:val="center"/>
          </w:tcPr>
          <w:p w14:paraId="43337288" w14:textId="77777777" w:rsidR="00507534" w:rsidRPr="00ED7198" w:rsidRDefault="00507534" w:rsidP="00FA3DDB">
            <w:pPr>
              <w:rPr>
                <w:rFonts w:ascii="Calibri" w:hAnsi="Calibri" w:cs="Calibri"/>
              </w:rPr>
            </w:pPr>
          </w:p>
          <w:p w14:paraId="27BD9896" w14:textId="77777777" w:rsidR="00507534" w:rsidRPr="00ED7198" w:rsidRDefault="00507534" w:rsidP="00FA3DDB">
            <w:pPr>
              <w:rPr>
                <w:rFonts w:ascii="Calibri" w:hAnsi="Calibri" w:cs="Calibri"/>
              </w:rPr>
            </w:pPr>
          </w:p>
        </w:tc>
        <w:tc>
          <w:tcPr>
            <w:tcW w:w="142" w:type="dxa"/>
            <w:tcBorders>
              <w:top w:val="nil"/>
              <w:left w:val="nil"/>
              <w:bottom w:val="nil"/>
            </w:tcBorders>
            <w:shd w:val="clear" w:color="auto" w:fill="auto"/>
            <w:vAlign w:val="center"/>
          </w:tcPr>
          <w:p w14:paraId="2F93696A" w14:textId="77777777" w:rsidR="00507534" w:rsidRPr="00ED7198" w:rsidRDefault="00507534" w:rsidP="00FA3DDB">
            <w:pPr>
              <w:rPr>
                <w:rFonts w:ascii="Calibri" w:hAnsi="Calibri" w:cs="Calibri"/>
              </w:rPr>
            </w:pPr>
          </w:p>
        </w:tc>
      </w:tr>
      <w:tr w:rsidR="00507534" w:rsidRPr="00ED7198" w14:paraId="4BA40492" w14:textId="77777777" w:rsidTr="00FA3DDB">
        <w:tc>
          <w:tcPr>
            <w:tcW w:w="2870" w:type="dxa"/>
            <w:tcBorders>
              <w:top w:val="nil"/>
              <w:left w:val="single" w:sz="12" w:space="0" w:color="auto"/>
              <w:bottom w:val="nil"/>
              <w:right w:val="nil"/>
            </w:tcBorders>
            <w:shd w:val="clear" w:color="auto" w:fill="auto"/>
            <w:tcMar>
              <w:left w:w="0" w:type="dxa"/>
              <w:right w:w="0" w:type="dxa"/>
            </w:tcMar>
            <w:vAlign w:val="center"/>
          </w:tcPr>
          <w:p w14:paraId="3F86BB90" w14:textId="77777777" w:rsidR="00507534" w:rsidRPr="00074036" w:rsidRDefault="00507534" w:rsidP="00FA3DDB">
            <w:pPr>
              <w:jc w:val="right"/>
              <w:rPr>
                <w:rFonts w:ascii="Calibri" w:hAnsi="Calibri" w:cs="Calibri"/>
                <w:b/>
                <w:sz w:val="6"/>
              </w:rPr>
            </w:pPr>
          </w:p>
        </w:tc>
        <w:tc>
          <w:tcPr>
            <w:tcW w:w="142" w:type="dxa"/>
            <w:tcBorders>
              <w:top w:val="nil"/>
              <w:left w:val="nil"/>
              <w:bottom w:val="nil"/>
              <w:right w:val="nil"/>
            </w:tcBorders>
            <w:shd w:val="clear" w:color="auto" w:fill="auto"/>
            <w:vAlign w:val="center"/>
          </w:tcPr>
          <w:p w14:paraId="2ED662C6" w14:textId="77777777" w:rsidR="00507534" w:rsidRPr="00074036" w:rsidRDefault="00507534" w:rsidP="00FA3DDB">
            <w:pPr>
              <w:jc w:val="center"/>
              <w:rPr>
                <w:rFonts w:ascii="Calibri" w:hAnsi="Calibri" w:cs="Calibri"/>
                <w:b/>
                <w:sz w:val="6"/>
              </w:rPr>
            </w:pPr>
          </w:p>
        </w:tc>
        <w:tc>
          <w:tcPr>
            <w:tcW w:w="140" w:type="dxa"/>
            <w:tcBorders>
              <w:top w:val="nil"/>
              <w:left w:val="nil"/>
              <w:bottom w:val="nil"/>
              <w:right w:val="nil"/>
            </w:tcBorders>
            <w:shd w:val="clear" w:color="auto" w:fill="auto"/>
            <w:vAlign w:val="center"/>
          </w:tcPr>
          <w:p w14:paraId="71980923" w14:textId="77777777" w:rsidR="00507534" w:rsidRPr="00074036" w:rsidRDefault="00507534" w:rsidP="00FA3DDB">
            <w:pPr>
              <w:rPr>
                <w:rFonts w:ascii="Calibri" w:hAnsi="Calibri" w:cs="Calibri"/>
                <w:sz w:val="6"/>
              </w:rPr>
            </w:pPr>
          </w:p>
        </w:tc>
        <w:tc>
          <w:tcPr>
            <w:tcW w:w="5495" w:type="dxa"/>
            <w:gridSpan w:val="2"/>
            <w:tcBorders>
              <w:top w:val="nil"/>
              <w:left w:val="nil"/>
              <w:bottom w:val="nil"/>
            </w:tcBorders>
            <w:shd w:val="clear" w:color="auto" w:fill="auto"/>
            <w:vAlign w:val="center"/>
          </w:tcPr>
          <w:p w14:paraId="70A3814B" w14:textId="77777777" w:rsidR="00507534" w:rsidRPr="00074036" w:rsidRDefault="00507534" w:rsidP="00FA3DDB">
            <w:pPr>
              <w:rPr>
                <w:rFonts w:ascii="Calibri" w:hAnsi="Calibri" w:cs="Calibri"/>
                <w:sz w:val="6"/>
              </w:rPr>
            </w:pPr>
          </w:p>
        </w:tc>
      </w:tr>
      <w:tr w:rsidR="00507534" w:rsidRPr="00ED7198" w14:paraId="63683FF0" w14:textId="77777777" w:rsidTr="00FA3DDB">
        <w:tc>
          <w:tcPr>
            <w:tcW w:w="2870" w:type="dxa"/>
            <w:tcBorders>
              <w:top w:val="nil"/>
              <w:left w:val="single" w:sz="12" w:space="0" w:color="auto"/>
              <w:bottom w:val="single" w:sz="12" w:space="0" w:color="auto"/>
              <w:right w:val="nil"/>
            </w:tcBorders>
            <w:shd w:val="clear" w:color="auto" w:fill="auto"/>
            <w:tcMar>
              <w:left w:w="0" w:type="dxa"/>
              <w:right w:w="0" w:type="dxa"/>
            </w:tcMar>
            <w:vAlign w:val="center"/>
          </w:tcPr>
          <w:p w14:paraId="6E502549" w14:textId="77777777" w:rsidR="00507534" w:rsidRPr="00074036" w:rsidRDefault="00507534" w:rsidP="00FA3DDB">
            <w:pPr>
              <w:jc w:val="right"/>
              <w:rPr>
                <w:rFonts w:ascii="Calibri" w:hAnsi="Calibri" w:cs="Calibri"/>
                <w:b/>
                <w:sz w:val="6"/>
              </w:rPr>
            </w:pPr>
          </w:p>
        </w:tc>
        <w:tc>
          <w:tcPr>
            <w:tcW w:w="142" w:type="dxa"/>
            <w:tcBorders>
              <w:top w:val="nil"/>
              <w:left w:val="nil"/>
              <w:bottom w:val="single" w:sz="12" w:space="0" w:color="auto"/>
              <w:right w:val="nil"/>
            </w:tcBorders>
            <w:shd w:val="clear" w:color="auto" w:fill="auto"/>
            <w:vAlign w:val="center"/>
          </w:tcPr>
          <w:p w14:paraId="13B34FF8" w14:textId="77777777" w:rsidR="00507534" w:rsidRPr="00074036" w:rsidRDefault="00507534" w:rsidP="00FA3DDB">
            <w:pPr>
              <w:jc w:val="center"/>
              <w:rPr>
                <w:rFonts w:ascii="Calibri" w:hAnsi="Calibri" w:cs="Calibri"/>
                <w:b/>
                <w:sz w:val="6"/>
              </w:rPr>
            </w:pPr>
          </w:p>
        </w:tc>
        <w:tc>
          <w:tcPr>
            <w:tcW w:w="140" w:type="dxa"/>
            <w:tcBorders>
              <w:top w:val="nil"/>
              <w:left w:val="nil"/>
              <w:bottom w:val="single" w:sz="12" w:space="0" w:color="auto"/>
              <w:right w:val="nil"/>
            </w:tcBorders>
            <w:shd w:val="clear" w:color="auto" w:fill="auto"/>
            <w:vAlign w:val="center"/>
          </w:tcPr>
          <w:p w14:paraId="610F86AD" w14:textId="77777777" w:rsidR="00507534" w:rsidRPr="00074036" w:rsidRDefault="00507534" w:rsidP="00FA3DDB">
            <w:pPr>
              <w:rPr>
                <w:rFonts w:ascii="Calibri" w:hAnsi="Calibri" w:cs="Calibri"/>
                <w:sz w:val="6"/>
              </w:rPr>
            </w:pPr>
          </w:p>
        </w:tc>
        <w:tc>
          <w:tcPr>
            <w:tcW w:w="5495" w:type="dxa"/>
            <w:gridSpan w:val="2"/>
            <w:tcBorders>
              <w:top w:val="nil"/>
              <w:left w:val="nil"/>
              <w:bottom w:val="single" w:sz="12" w:space="0" w:color="auto"/>
            </w:tcBorders>
            <w:shd w:val="clear" w:color="auto" w:fill="auto"/>
            <w:vAlign w:val="center"/>
          </w:tcPr>
          <w:p w14:paraId="2BAE93C9" w14:textId="77777777" w:rsidR="00507534" w:rsidRPr="00074036" w:rsidRDefault="00507534" w:rsidP="00FA3DDB">
            <w:pPr>
              <w:rPr>
                <w:rFonts w:ascii="Calibri" w:hAnsi="Calibri" w:cs="Calibri"/>
                <w:sz w:val="6"/>
              </w:rPr>
            </w:pPr>
          </w:p>
        </w:tc>
      </w:tr>
    </w:tbl>
    <w:p w14:paraId="3169C3B0" w14:textId="77777777" w:rsidR="00507534" w:rsidRPr="00ED7198" w:rsidRDefault="00507534" w:rsidP="00507534">
      <w:pPr>
        <w:jc w:val="center"/>
        <w:rPr>
          <w:rFonts w:ascii="Calibri" w:hAnsi="Calibri" w:cs="Calibri"/>
        </w:rPr>
      </w:pPr>
    </w:p>
    <w:p w14:paraId="41850730" w14:textId="77777777" w:rsidR="00507534" w:rsidRPr="00C101B7" w:rsidRDefault="00507534" w:rsidP="00507534">
      <w:pPr>
        <w:jc w:val="both"/>
        <w:rPr>
          <w:rFonts w:ascii="Verdana" w:hAnsi="Verdana" w:cs="Calibri"/>
          <w:sz w:val="18"/>
          <w:szCs w:val="18"/>
        </w:rPr>
      </w:pPr>
      <w:r w:rsidRPr="00C101B7">
        <w:rPr>
          <w:rFonts w:ascii="Verdana" w:hAnsi="Verdana" w:cs="Calibri"/>
          <w:sz w:val="18"/>
          <w:szCs w:val="18"/>
        </w:rPr>
        <w:t>De mi consideración:</w:t>
      </w:r>
    </w:p>
    <w:p w14:paraId="27718485" w14:textId="77777777" w:rsidR="00507534" w:rsidRPr="00C101B7" w:rsidRDefault="00507534" w:rsidP="00507534">
      <w:pPr>
        <w:jc w:val="both"/>
        <w:rPr>
          <w:rFonts w:ascii="Verdana" w:hAnsi="Verdana" w:cs="Calibri"/>
          <w:sz w:val="18"/>
          <w:szCs w:val="18"/>
        </w:rPr>
      </w:pPr>
    </w:p>
    <w:p w14:paraId="14BEED89" w14:textId="6982A8B4" w:rsidR="00507534" w:rsidRDefault="00507534" w:rsidP="00507534">
      <w:pPr>
        <w:jc w:val="both"/>
        <w:rPr>
          <w:rFonts w:ascii="Verdana" w:hAnsi="Verdana" w:cs="Calibri"/>
          <w:sz w:val="18"/>
          <w:szCs w:val="18"/>
        </w:rPr>
      </w:pPr>
      <w:r w:rsidRPr="00C101B7">
        <w:rPr>
          <w:rFonts w:ascii="Verdana" w:hAnsi="Verdana" w:cs="Calibri"/>
          <w:sz w:val="18"/>
          <w:szCs w:val="18"/>
        </w:rPr>
        <w:t xml:space="preserve">A nombre de </w:t>
      </w:r>
      <w:r w:rsidRPr="00C101B7">
        <w:rPr>
          <w:rFonts w:ascii="Verdana" w:hAnsi="Verdana" w:cs="Calibri"/>
          <w:b/>
          <w:sz w:val="18"/>
          <w:szCs w:val="18"/>
        </w:rPr>
        <w:t>(</w:t>
      </w:r>
      <w:r w:rsidRPr="00C101B7">
        <w:rPr>
          <w:rFonts w:ascii="Verdana" w:hAnsi="Verdana" w:cs="Calibri"/>
          <w:b/>
          <w:i/>
          <w:sz w:val="18"/>
          <w:szCs w:val="18"/>
        </w:rPr>
        <w:t>Nombre de la Empresa o Asociación</w:t>
      </w:r>
      <w:r w:rsidR="00DA0037">
        <w:rPr>
          <w:rFonts w:ascii="Verdana" w:hAnsi="Verdana" w:cs="Calibri"/>
          <w:b/>
          <w:i/>
          <w:sz w:val="18"/>
          <w:szCs w:val="18"/>
        </w:rPr>
        <w:t xml:space="preserve"> Accidental</w:t>
      </w:r>
      <w:r w:rsidRPr="00C101B7">
        <w:rPr>
          <w:rFonts w:ascii="Verdana" w:hAnsi="Verdana" w:cs="Calibri"/>
          <w:b/>
          <w:i/>
          <w:sz w:val="18"/>
          <w:szCs w:val="18"/>
        </w:rPr>
        <w:t xml:space="preserve">) </w:t>
      </w:r>
      <w:r w:rsidRPr="00C101B7">
        <w:rPr>
          <w:rFonts w:ascii="Verdana" w:hAnsi="Verdana" w:cs="Calibri"/>
          <w:sz w:val="18"/>
          <w:szCs w:val="18"/>
        </w:rPr>
        <w:t xml:space="preserve">a la cual represento, remito la presente propuesta, </w:t>
      </w:r>
      <w:r w:rsidR="00DA0037" w:rsidRPr="00DA0037">
        <w:rPr>
          <w:rFonts w:ascii="Verdana" w:hAnsi="Verdana" w:cs="Calibri"/>
          <w:sz w:val="18"/>
          <w:szCs w:val="18"/>
        </w:rPr>
        <w:t>declarando expresamente que la misma tiene una validez de 90 días calendario a partir de la apertura de propuestas, Asimismo, manifiesto mi conformidad, compromiso de cumplimiento y manifiesto la siguiente Declaración Jurada conforme con los siguientes puntos:</w:t>
      </w:r>
    </w:p>
    <w:p w14:paraId="548EF381" w14:textId="77777777" w:rsidR="00DA0037" w:rsidRPr="009633E6" w:rsidRDefault="00DA0037" w:rsidP="00507534">
      <w:pPr>
        <w:jc w:val="both"/>
        <w:rPr>
          <w:rFonts w:ascii="Verdana" w:hAnsi="Verdana" w:cs="Calibri"/>
          <w:color w:val="FF0000"/>
          <w:sz w:val="18"/>
          <w:szCs w:val="18"/>
          <w:lang w:val="es-ES_tradnl"/>
        </w:rPr>
      </w:pPr>
    </w:p>
    <w:p w14:paraId="78FF2D35" w14:textId="77777777" w:rsidR="00507534" w:rsidRPr="00074036" w:rsidRDefault="00507534" w:rsidP="00507534">
      <w:pPr>
        <w:numPr>
          <w:ilvl w:val="0"/>
          <w:numId w:val="2"/>
        </w:numPr>
        <w:jc w:val="both"/>
        <w:rPr>
          <w:rFonts w:ascii="Verdana" w:hAnsi="Verdana" w:cs="Calibri"/>
          <w:sz w:val="18"/>
          <w:szCs w:val="18"/>
        </w:rPr>
      </w:pPr>
      <w:r w:rsidRPr="00074036">
        <w:rPr>
          <w:rFonts w:ascii="Verdana" w:hAnsi="Verdana" w:cs="Calibri"/>
          <w:sz w:val="18"/>
          <w:szCs w:val="18"/>
        </w:rPr>
        <w:t>Declaro haber examinado el DBC (sus enmiendas, si existieran), especificaciones técnicas, así como los formularios, garantías y antecedentes para la presentación de la propuesta, aceptando sin reservas todas las estipulaciones de dichos documentos y la adhesión al texto del contrato.</w:t>
      </w:r>
    </w:p>
    <w:p w14:paraId="58698295" w14:textId="77777777" w:rsidR="00F22FE8" w:rsidRPr="00F22FE8" w:rsidRDefault="00F22FE8" w:rsidP="00F22FE8">
      <w:pPr>
        <w:pStyle w:val="Prrafodelista"/>
        <w:numPr>
          <w:ilvl w:val="0"/>
          <w:numId w:val="2"/>
        </w:numPr>
        <w:rPr>
          <w:rFonts w:ascii="Verdana" w:hAnsi="Verdana" w:cs="Calibri"/>
          <w:sz w:val="18"/>
          <w:szCs w:val="18"/>
        </w:rPr>
      </w:pPr>
      <w:r w:rsidRPr="00F22FE8">
        <w:rPr>
          <w:rFonts w:ascii="Verdana" w:hAnsi="Verdana" w:cs="Calibri"/>
          <w:sz w:val="18"/>
          <w:szCs w:val="18"/>
        </w:rPr>
        <w:t>Declaro cumplir estrictamente la normativa vigente en el Estado Plurinacional de Bolivia y lo establecido en el D.S. 0224 y su Reglamento.</w:t>
      </w:r>
    </w:p>
    <w:p w14:paraId="052E072F" w14:textId="77777777" w:rsidR="00507534" w:rsidRPr="00074036" w:rsidRDefault="00507534" w:rsidP="00507534">
      <w:pPr>
        <w:numPr>
          <w:ilvl w:val="0"/>
          <w:numId w:val="2"/>
        </w:numPr>
        <w:jc w:val="both"/>
        <w:rPr>
          <w:rFonts w:ascii="Verdana" w:hAnsi="Verdana" w:cs="Calibri"/>
          <w:sz w:val="18"/>
          <w:szCs w:val="18"/>
        </w:rPr>
      </w:pPr>
      <w:r w:rsidRPr="00074036">
        <w:rPr>
          <w:rFonts w:ascii="Verdana" w:hAnsi="Verdana" w:cs="Calibri"/>
          <w:sz w:val="18"/>
          <w:szCs w:val="18"/>
        </w:rPr>
        <w:t>Declaro la veracidad de toda la información proporcionada y autorizo mediante la presente, para que en caso de ser adjudicado, cualquier persona natural o jurídica, suministre a los representantes autorizados de YPFB, toda la información que requieran para verificar la documentación que presento. En caso de comprobarse falsedad en la misma, YPFB tiene el derecho a descalificar la presente propuesta y ejecutar la garantía de seriedad de propuesta en el caso de haber sido solicitada.</w:t>
      </w:r>
    </w:p>
    <w:p w14:paraId="51D65B28" w14:textId="77777777" w:rsidR="00507534" w:rsidRPr="00074036" w:rsidRDefault="00507534" w:rsidP="00507534">
      <w:pPr>
        <w:numPr>
          <w:ilvl w:val="0"/>
          <w:numId w:val="2"/>
        </w:numPr>
        <w:jc w:val="both"/>
        <w:rPr>
          <w:rFonts w:ascii="Verdana" w:hAnsi="Verdana" w:cs="Calibri"/>
          <w:b/>
          <w:sz w:val="18"/>
          <w:szCs w:val="18"/>
        </w:rPr>
      </w:pPr>
      <w:r w:rsidRPr="00074036">
        <w:rPr>
          <w:rFonts w:ascii="Verdana" w:hAnsi="Verdana" w:cs="Calibri"/>
          <w:sz w:val="18"/>
          <w:szCs w:val="18"/>
        </w:rPr>
        <w:t>En caso de ser adjudicado, la propuesta constituirá un compromiso obligatorio hasta que se prepare y suscriba el contrato.</w:t>
      </w:r>
    </w:p>
    <w:p w14:paraId="2773F981" w14:textId="77777777" w:rsidR="00507534" w:rsidRPr="00074036" w:rsidRDefault="00507534" w:rsidP="00507534">
      <w:pPr>
        <w:numPr>
          <w:ilvl w:val="0"/>
          <w:numId w:val="2"/>
        </w:numPr>
        <w:jc w:val="both"/>
        <w:rPr>
          <w:rFonts w:ascii="Verdana" w:hAnsi="Verdana" w:cs="Calibri"/>
          <w:sz w:val="18"/>
          <w:szCs w:val="18"/>
        </w:rPr>
      </w:pPr>
      <w:r w:rsidRPr="00074036">
        <w:rPr>
          <w:rFonts w:ascii="Verdana" w:hAnsi="Verdana" w:cs="Calibri"/>
          <w:sz w:val="18"/>
          <w:szCs w:val="18"/>
          <w:lang w:val="es-ES_tradnl"/>
        </w:rPr>
        <w:t>R</w:t>
      </w:r>
      <w:r w:rsidRPr="00074036">
        <w:rPr>
          <w:rFonts w:ascii="Verdana" w:hAnsi="Verdana" w:cs="Calibri"/>
          <w:sz w:val="18"/>
          <w:szCs w:val="18"/>
        </w:rPr>
        <w:t>espetaré el desempeño de los servidores públicos asignados, por YPFB, al proceso de contratación y no incurriré en relacionamiento que no sea a través de medio escrito, salvo en los actos de carácter público y exceptuando las consultas efectuadas al encargado de atender consultas, de manera previa a la presentación de propuestas.</w:t>
      </w:r>
    </w:p>
    <w:p w14:paraId="273799E3" w14:textId="77777777" w:rsidR="00507534" w:rsidRPr="00074036" w:rsidRDefault="00507534" w:rsidP="00507534">
      <w:pPr>
        <w:numPr>
          <w:ilvl w:val="0"/>
          <w:numId w:val="2"/>
        </w:numPr>
        <w:jc w:val="both"/>
        <w:rPr>
          <w:rFonts w:ascii="Verdana" w:hAnsi="Verdana" w:cs="Calibri"/>
          <w:sz w:val="18"/>
          <w:szCs w:val="18"/>
        </w:rPr>
      </w:pPr>
      <w:r w:rsidRPr="00074036">
        <w:rPr>
          <w:rFonts w:ascii="Verdana" w:hAnsi="Verdana" w:cs="Calibri"/>
          <w:sz w:val="18"/>
          <w:szCs w:val="18"/>
        </w:rPr>
        <w:t>Me comprometo a denunciar por escrito, ante el Presidente Ejecutivo de YPFB, cualquier tipo de presión o intento de extorsión de parte de los servidores públicos de YPFB o de otras empresas, para que se asuman las acciones legales y administrativas correspondientes.</w:t>
      </w:r>
    </w:p>
    <w:p w14:paraId="1B177302" w14:textId="77777777" w:rsidR="00507534" w:rsidRPr="00074036" w:rsidRDefault="00507534" w:rsidP="00507534">
      <w:pPr>
        <w:numPr>
          <w:ilvl w:val="0"/>
          <w:numId w:val="2"/>
        </w:numPr>
        <w:jc w:val="both"/>
        <w:rPr>
          <w:rFonts w:ascii="Verdana" w:hAnsi="Verdana" w:cs="Calibri"/>
          <w:sz w:val="18"/>
          <w:szCs w:val="18"/>
        </w:rPr>
      </w:pPr>
      <w:r w:rsidRPr="00074036">
        <w:rPr>
          <w:rFonts w:ascii="Verdana" w:hAnsi="Verdana" w:cs="Calibri"/>
          <w:sz w:val="18"/>
          <w:szCs w:val="18"/>
        </w:rPr>
        <w:t>La información proporcionada en los formularios presentados en mi propuesta contienen información verídica, la cual puede ser comprobada por YPFB, en caso de ser requerida.</w:t>
      </w:r>
    </w:p>
    <w:p w14:paraId="6DA3C986" w14:textId="77777777" w:rsidR="00507534" w:rsidRPr="00074036" w:rsidRDefault="00507534" w:rsidP="00507534">
      <w:pPr>
        <w:numPr>
          <w:ilvl w:val="0"/>
          <w:numId w:val="2"/>
        </w:numPr>
        <w:jc w:val="both"/>
        <w:rPr>
          <w:rFonts w:ascii="Verdana" w:hAnsi="Verdana" w:cs="Calibri"/>
          <w:sz w:val="18"/>
          <w:szCs w:val="18"/>
        </w:rPr>
      </w:pPr>
      <w:r w:rsidRPr="00074036">
        <w:rPr>
          <w:rFonts w:ascii="Verdana" w:hAnsi="Verdana" w:cs="Calibri"/>
          <w:sz w:val="18"/>
          <w:szCs w:val="18"/>
        </w:rPr>
        <w:t>Declaro no tener conflicto de intereses para el presente proceso de contratación.</w:t>
      </w:r>
    </w:p>
    <w:p w14:paraId="3F77038E" w14:textId="77777777" w:rsidR="00507534" w:rsidRPr="00074036" w:rsidRDefault="00507534" w:rsidP="00507534">
      <w:pPr>
        <w:numPr>
          <w:ilvl w:val="0"/>
          <w:numId w:val="2"/>
        </w:numPr>
        <w:jc w:val="both"/>
        <w:rPr>
          <w:rFonts w:ascii="Verdana" w:hAnsi="Verdana" w:cs="Calibri"/>
          <w:sz w:val="18"/>
          <w:szCs w:val="18"/>
        </w:rPr>
      </w:pPr>
      <w:r w:rsidRPr="00074036">
        <w:rPr>
          <w:rFonts w:ascii="Verdana" w:hAnsi="Verdana" w:cs="Calibri"/>
          <w:sz w:val="18"/>
          <w:szCs w:val="18"/>
        </w:rPr>
        <w:t>Como proponente, no me encuentro en las causales de impedimento, establecidas en el DBC.</w:t>
      </w:r>
    </w:p>
    <w:p w14:paraId="53D02B63" w14:textId="77777777" w:rsidR="00507534" w:rsidRPr="00074036" w:rsidRDefault="00507534" w:rsidP="00507534">
      <w:pPr>
        <w:numPr>
          <w:ilvl w:val="0"/>
          <w:numId w:val="2"/>
        </w:numPr>
        <w:jc w:val="both"/>
        <w:rPr>
          <w:rFonts w:ascii="Verdana" w:hAnsi="Verdana" w:cs="Calibri"/>
          <w:sz w:val="18"/>
          <w:szCs w:val="18"/>
        </w:rPr>
      </w:pPr>
      <w:r w:rsidRPr="00074036">
        <w:rPr>
          <w:rFonts w:ascii="Verdana" w:hAnsi="Verdana" w:cs="Calibri"/>
          <w:sz w:val="18"/>
          <w:szCs w:val="18"/>
        </w:rPr>
        <w:t>La empresa a la que represento No se encuentra en trámite ni se ha declarado su disolución o quiebra.</w:t>
      </w:r>
    </w:p>
    <w:p w14:paraId="741D55C5" w14:textId="59F3EA2B" w:rsidR="00507534" w:rsidRPr="00074036" w:rsidRDefault="00507534" w:rsidP="00507534">
      <w:pPr>
        <w:numPr>
          <w:ilvl w:val="0"/>
          <w:numId w:val="2"/>
        </w:numPr>
        <w:jc w:val="both"/>
        <w:rPr>
          <w:rFonts w:ascii="Verdana" w:hAnsi="Verdana" w:cs="Calibri"/>
          <w:sz w:val="18"/>
          <w:szCs w:val="18"/>
        </w:rPr>
      </w:pPr>
      <w:r w:rsidRPr="00074036">
        <w:rPr>
          <w:rFonts w:ascii="Verdana" w:hAnsi="Verdana" w:cs="Calibri"/>
          <w:sz w:val="18"/>
          <w:szCs w:val="18"/>
        </w:rPr>
        <w:t xml:space="preserve">La empresa a la que represento cuenta con la capacidad financiera </w:t>
      </w:r>
      <w:r w:rsidR="00DA0037">
        <w:rPr>
          <w:rFonts w:ascii="Verdana" w:hAnsi="Verdana" w:cs="Calibri"/>
          <w:sz w:val="18"/>
          <w:szCs w:val="18"/>
        </w:rPr>
        <w:t>solicitada por YPFB</w:t>
      </w:r>
      <w:r w:rsidRPr="00074036">
        <w:rPr>
          <w:rFonts w:ascii="Verdana" w:hAnsi="Verdana" w:cs="Calibri"/>
          <w:sz w:val="18"/>
          <w:szCs w:val="18"/>
        </w:rPr>
        <w:t xml:space="preserve">. </w:t>
      </w:r>
    </w:p>
    <w:p w14:paraId="69B3ADA9" w14:textId="77777777" w:rsidR="00DE6B4C" w:rsidRDefault="00DE6B4C" w:rsidP="00DE6B4C">
      <w:pPr>
        <w:pStyle w:val="Prrafodelista"/>
        <w:numPr>
          <w:ilvl w:val="0"/>
          <w:numId w:val="2"/>
        </w:numPr>
        <w:rPr>
          <w:rFonts w:ascii="Verdana" w:eastAsia="Calibri" w:hAnsi="Verdana" w:cs="Arial"/>
          <w:sz w:val="18"/>
          <w:szCs w:val="18"/>
        </w:rPr>
      </w:pPr>
      <w:r w:rsidRPr="00DE6B4C">
        <w:rPr>
          <w:rFonts w:ascii="Verdana" w:eastAsia="Calibri" w:hAnsi="Verdana" w:cs="Arial"/>
          <w:sz w:val="18"/>
          <w:szCs w:val="18"/>
        </w:rPr>
        <w:t>En caso de que la empresa a la cual represento resultase adjudicada, me comprometo a cumplir con lo especificado en las Especificaciones Técnicas, incorporadas en el DBC.</w:t>
      </w:r>
    </w:p>
    <w:p w14:paraId="4E24B486" w14:textId="77777777" w:rsidR="00914837" w:rsidRPr="00914837" w:rsidRDefault="00914837" w:rsidP="00914837">
      <w:pPr>
        <w:pStyle w:val="Prrafodelista"/>
        <w:numPr>
          <w:ilvl w:val="0"/>
          <w:numId w:val="2"/>
        </w:numPr>
        <w:rPr>
          <w:rFonts w:ascii="Verdana" w:eastAsia="Calibri" w:hAnsi="Verdana" w:cs="Arial"/>
          <w:sz w:val="18"/>
          <w:szCs w:val="18"/>
        </w:rPr>
      </w:pPr>
      <w:r w:rsidRPr="00914837">
        <w:rPr>
          <w:rFonts w:ascii="Verdana" w:eastAsia="Calibri" w:hAnsi="Verdana" w:cs="Arial"/>
          <w:sz w:val="18"/>
          <w:szCs w:val="18"/>
        </w:rPr>
        <w:t xml:space="preserve">Declaro que todos los documentos y formularios adjuntos a la presente propuesta, se constituyen en declaraciones juradas y son parte indivisible de ésta.  </w:t>
      </w:r>
    </w:p>
    <w:p w14:paraId="28E7C019" w14:textId="77777777" w:rsidR="00507534" w:rsidRPr="00074036" w:rsidRDefault="00507534" w:rsidP="00507534">
      <w:pPr>
        <w:rPr>
          <w:rFonts w:ascii="Verdana" w:hAnsi="Verdana" w:cs="Calibri"/>
          <w:b/>
          <w:sz w:val="18"/>
          <w:szCs w:val="18"/>
        </w:rPr>
      </w:pPr>
    </w:p>
    <w:p w14:paraId="5DC14B0F" w14:textId="77777777" w:rsidR="00507534" w:rsidRPr="00074036" w:rsidRDefault="00507534" w:rsidP="00507534">
      <w:pPr>
        <w:rPr>
          <w:rFonts w:ascii="Verdana" w:hAnsi="Verdana" w:cs="Calibri"/>
          <w:sz w:val="18"/>
          <w:szCs w:val="18"/>
        </w:rPr>
      </w:pPr>
      <w:r w:rsidRPr="00074036">
        <w:rPr>
          <w:rFonts w:ascii="Verdana" w:hAnsi="Verdana" w:cs="Calibri"/>
          <w:b/>
          <w:sz w:val="18"/>
          <w:szCs w:val="18"/>
        </w:rPr>
        <w:t>De la Presentación de Documentos</w:t>
      </w:r>
    </w:p>
    <w:p w14:paraId="5B695F55" w14:textId="77777777" w:rsidR="00507534" w:rsidRPr="00074036" w:rsidRDefault="00507534" w:rsidP="00507534">
      <w:pPr>
        <w:jc w:val="both"/>
        <w:rPr>
          <w:rFonts w:ascii="Verdana" w:hAnsi="Verdana" w:cs="Calibri"/>
          <w:b/>
          <w:sz w:val="18"/>
          <w:szCs w:val="18"/>
        </w:rPr>
      </w:pPr>
    </w:p>
    <w:p w14:paraId="747B1465" w14:textId="77777777" w:rsidR="00507534" w:rsidRPr="00074036" w:rsidRDefault="00507534" w:rsidP="00507534">
      <w:pPr>
        <w:jc w:val="both"/>
        <w:rPr>
          <w:rFonts w:ascii="Verdana" w:eastAsia="Calibri" w:hAnsi="Verdana" w:cs="Arial"/>
          <w:sz w:val="18"/>
          <w:szCs w:val="18"/>
          <w:lang w:val="es-BO"/>
        </w:rPr>
      </w:pPr>
      <w:r w:rsidRPr="00074036">
        <w:rPr>
          <w:rFonts w:ascii="Verdana" w:eastAsia="Calibri" w:hAnsi="Verdana" w:cs="Arial"/>
          <w:sz w:val="18"/>
          <w:szCs w:val="18"/>
          <w:lang w:val="es-BO"/>
        </w:rPr>
        <w:t>En caso de ser adjudicado, para la suscripción de contrato, se presentará la siguiente documentación, aceptando que el incumplimiento es causal de descalificación de la propuesta.</w:t>
      </w:r>
    </w:p>
    <w:p w14:paraId="30CA62B3" w14:textId="77777777" w:rsidR="00507534" w:rsidRPr="00074036" w:rsidRDefault="00507534" w:rsidP="00507534">
      <w:pPr>
        <w:rPr>
          <w:rFonts w:ascii="Verdana" w:eastAsia="Calibri" w:hAnsi="Verdana" w:cs="Arial"/>
          <w:sz w:val="18"/>
          <w:szCs w:val="18"/>
          <w:lang w:val="es-BO"/>
        </w:rPr>
      </w:pPr>
      <w:r w:rsidRPr="00074036">
        <w:rPr>
          <w:rFonts w:ascii="Verdana" w:eastAsia="Calibri" w:hAnsi="Verdana" w:cs="Arial"/>
          <w:sz w:val="18"/>
          <w:szCs w:val="18"/>
          <w:lang w:val="es-BO"/>
        </w:rPr>
        <w:t> </w:t>
      </w:r>
    </w:p>
    <w:p w14:paraId="09ADB495" w14:textId="77777777" w:rsidR="00F22FE8" w:rsidRPr="00F22FE8" w:rsidRDefault="00F22FE8" w:rsidP="00DB1532">
      <w:pPr>
        <w:pStyle w:val="Prrafodelista"/>
        <w:numPr>
          <w:ilvl w:val="0"/>
          <w:numId w:val="18"/>
        </w:numPr>
        <w:ind w:left="709"/>
        <w:jc w:val="both"/>
        <w:rPr>
          <w:rFonts w:ascii="Verdana" w:eastAsia="Calibri" w:hAnsi="Verdana" w:cs="Arial"/>
          <w:sz w:val="18"/>
          <w:szCs w:val="18"/>
          <w:lang w:val="es-BO"/>
        </w:rPr>
      </w:pPr>
      <w:r w:rsidRPr="00F22FE8">
        <w:rPr>
          <w:rFonts w:ascii="Verdana" w:eastAsia="Calibri" w:hAnsi="Verdana" w:cs="Arial"/>
          <w:sz w:val="18"/>
          <w:szCs w:val="18"/>
          <w:lang w:val="es-BO"/>
        </w:rPr>
        <w:lastRenderedPageBreak/>
        <w:t>Original o fotocopia legalizada del Documento de Constitución de la empresa o documento equivalente en el país de origen (adjuntar una traducción simple al idioma español si corresponde).</w:t>
      </w:r>
    </w:p>
    <w:p w14:paraId="60C00F0C" w14:textId="77777777" w:rsidR="00F22FE8" w:rsidRPr="00F22FE8" w:rsidRDefault="00507534" w:rsidP="00DB1532">
      <w:pPr>
        <w:pStyle w:val="Prrafodelista"/>
        <w:numPr>
          <w:ilvl w:val="0"/>
          <w:numId w:val="18"/>
        </w:numPr>
        <w:ind w:left="709"/>
        <w:jc w:val="both"/>
        <w:rPr>
          <w:rFonts w:ascii="Verdana" w:hAnsi="Verdana" w:cs="Calibri"/>
          <w:sz w:val="18"/>
          <w:szCs w:val="18"/>
        </w:rPr>
      </w:pPr>
      <w:r w:rsidRPr="00485366">
        <w:rPr>
          <w:rFonts w:ascii="Verdana" w:eastAsia="Calibri" w:hAnsi="Verdana" w:cs="Arial"/>
          <w:sz w:val="18"/>
          <w:szCs w:val="18"/>
          <w:lang w:val="es-BO"/>
        </w:rPr>
        <w:t>Original o Fotocopia legalizada</w:t>
      </w:r>
      <w:r w:rsidRPr="00485366">
        <w:rPr>
          <w:rFonts w:ascii="Verdana" w:hAnsi="Verdana" w:cs="Calibri"/>
          <w:sz w:val="18"/>
          <w:szCs w:val="18"/>
        </w:rPr>
        <w:t xml:space="preserve"> </w:t>
      </w:r>
      <w:r w:rsidR="00F22FE8" w:rsidRPr="00485366">
        <w:rPr>
          <w:rFonts w:ascii="Verdana" w:hAnsi="Verdana" w:cs="Calibri"/>
          <w:sz w:val="18"/>
          <w:szCs w:val="18"/>
        </w:rPr>
        <w:t>del Poder</w:t>
      </w:r>
      <w:r w:rsidR="00F22FE8" w:rsidRPr="00F22FE8">
        <w:rPr>
          <w:rFonts w:ascii="Verdana" w:hAnsi="Verdana" w:cs="Calibri"/>
          <w:sz w:val="18"/>
          <w:szCs w:val="18"/>
        </w:rPr>
        <w:t xml:space="preserve"> del Representante Legal o documento equivalente en el país de origen. (adjuntar una traducción simple al idioma español si corresponde).</w:t>
      </w:r>
    </w:p>
    <w:p w14:paraId="4E85A037" w14:textId="77777777" w:rsidR="00485366" w:rsidRPr="00485366" w:rsidRDefault="00485366" w:rsidP="00DB1532">
      <w:pPr>
        <w:pStyle w:val="Prrafodelista"/>
        <w:numPr>
          <w:ilvl w:val="0"/>
          <w:numId w:val="18"/>
        </w:numPr>
        <w:ind w:left="709"/>
        <w:jc w:val="both"/>
        <w:rPr>
          <w:rFonts w:ascii="Verdana" w:hAnsi="Verdana" w:cs="Calibri"/>
          <w:sz w:val="18"/>
          <w:szCs w:val="18"/>
        </w:rPr>
      </w:pPr>
      <w:r w:rsidRPr="00485366">
        <w:rPr>
          <w:rFonts w:ascii="Verdana" w:hAnsi="Verdana" w:cs="Calibri"/>
          <w:sz w:val="18"/>
          <w:szCs w:val="18"/>
        </w:rPr>
        <w:t>Fotocopia simple del documento de identificación personal y/o del Pasaporte del Representante Legal. (adjuntar una traducción simple al idioma español si corresponde).</w:t>
      </w:r>
    </w:p>
    <w:p w14:paraId="349C6678" w14:textId="77777777" w:rsidR="00485366" w:rsidRPr="00C513AD" w:rsidRDefault="00485366" w:rsidP="00DB1532">
      <w:pPr>
        <w:pStyle w:val="Prrafodelista"/>
        <w:numPr>
          <w:ilvl w:val="0"/>
          <w:numId w:val="18"/>
        </w:numPr>
        <w:ind w:left="709"/>
        <w:jc w:val="both"/>
        <w:rPr>
          <w:rFonts w:ascii="Verdana" w:eastAsia="Calibri" w:hAnsi="Verdana" w:cs="Arial"/>
          <w:sz w:val="18"/>
          <w:szCs w:val="18"/>
          <w:lang w:val="es-BO"/>
        </w:rPr>
      </w:pPr>
      <w:r w:rsidRPr="00485366">
        <w:rPr>
          <w:rFonts w:ascii="Verdana" w:eastAsia="Calibri" w:hAnsi="Verdana" w:cs="Arial"/>
          <w:sz w:val="18"/>
          <w:szCs w:val="18"/>
          <w:lang w:val="es-BO"/>
        </w:rPr>
        <w:t xml:space="preserve">Fotocopia simple del Registro de Comercio o su equivalente en el país de origen (adjuntar una </w:t>
      </w:r>
      <w:r w:rsidRPr="00C513AD">
        <w:rPr>
          <w:rFonts w:ascii="Verdana" w:eastAsia="Calibri" w:hAnsi="Verdana" w:cs="Arial"/>
          <w:sz w:val="18"/>
          <w:szCs w:val="18"/>
          <w:lang w:val="es-BO"/>
        </w:rPr>
        <w:t>traducción simple al idioma español si corresponde).</w:t>
      </w:r>
    </w:p>
    <w:p w14:paraId="6189920A" w14:textId="1FC61C34" w:rsidR="00507534" w:rsidRPr="00C513AD" w:rsidRDefault="00507534" w:rsidP="00DB1532">
      <w:pPr>
        <w:numPr>
          <w:ilvl w:val="0"/>
          <w:numId w:val="18"/>
        </w:numPr>
        <w:ind w:left="720"/>
        <w:jc w:val="both"/>
        <w:rPr>
          <w:rFonts w:ascii="Verdana" w:eastAsia="Calibri" w:hAnsi="Verdana" w:cs="Arial"/>
          <w:sz w:val="18"/>
          <w:szCs w:val="18"/>
          <w:lang w:val="es-BO"/>
        </w:rPr>
      </w:pPr>
      <w:r w:rsidRPr="00C513AD">
        <w:rPr>
          <w:rFonts w:ascii="Verdana" w:eastAsia="Calibri" w:hAnsi="Verdana" w:cs="Arial"/>
          <w:sz w:val="18"/>
          <w:szCs w:val="18"/>
          <w:lang w:val="es-BO"/>
        </w:rPr>
        <w:t>Original de la Garant</w:t>
      </w:r>
      <w:r w:rsidR="00C513AD" w:rsidRPr="00C513AD">
        <w:rPr>
          <w:rFonts w:ascii="Verdana" w:eastAsia="Calibri" w:hAnsi="Verdana" w:cs="Arial"/>
          <w:sz w:val="18"/>
          <w:szCs w:val="18"/>
          <w:lang w:val="es-BO"/>
        </w:rPr>
        <w:t>ía de Cumplimiento de Contrato.</w:t>
      </w:r>
    </w:p>
    <w:p w14:paraId="0B659F1E" w14:textId="195EDFBB" w:rsidR="00C513AD" w:rsidRPr="00C513AD" w:rsidRDefault="00C513AD" w:rsidP="00DB1532">
      <w:pPr>
        <w:pStyle w:val="Prrafodelista"/>
        <w:numPr>
          <w:ilvl w:val="0"/>
          <w:numId w:val="18"/>
        </w:numPr>
        <w:ind w:left="709"/>
        <w:jc w:val="both"/>
        <w:rPr>
          <w:rFonts w:ascii="Verdana" w:eastAsia="Calibri" w:hAnsi="Verdana" w:cs="Arial"/>
          <w:sz w:val="18"/>
          <w:szCs w:val="18"/>
          <w:lang w:val="es-BO"/>
        </w:rPr>
      </w:pPr>
      <w:r w:rsidRPr="00C513AD">
        <w:rPr>
          <w:rFonts w:ascii="Verdana" w:eastAsia="Calibri" w:hAnsi="Verdana" w:cs="Arial"/>
          <w:sz w:val="18"/>
          <w:szCs w:val="18"/>
          <w:lang w:val="es-BO"/>
        </w:rPr>
        <w:t>Original de la Garantía de Correcta Inversión de Anticipo (si corresponde).</w:t>
      </w:r>
    </w:p>
    <w:p w14:paraId="17ADC0C1" w14:textId="77777777" w:rsidR="00485366" w:rsidRDefault="00507534" w:rsidP="00DB1532">
      <w:pPr>
        <w:pStyle w:val="Prrafodelista"/>
        <w:numPr>
          <w:ilvl w:val="0"/>
          <w:numId w:val="18"/>
        </w:numPr>
        <w:ind w:left="709"/>
        <w:jc w:val="both"/>
        <w:rPr>
          <w:rFonts w:ascii="Verdana" w:eastAsia="Calibri" w:hAnsi="Verdana" w:cs="Arial"/>
          <w:sz w:val="18"/>
          <w:szCs w:val="18"/>
          <w:lang w:val="es-BO"/>
        </w:rPr>
      </w:pPr>
      <w:r w:rsidRPr="00C513AD">
        <w:rPr>
          <w:rFonts w:ascii="Verdana" w:eastAsia="Calibri" w:hAnsi="Verdana" w:cs="Arial"/>
          <w:sz w:val="18"/>
          <w:szCs w:val="18"/>
          <w:lang w:val="es-BO"/>
        </w:rPr>
        <w:t xml:space="preserve">Original o Fotocopia legalizada </w:t>
      </w:r>
      <w:r w:rsidR="00485366" w:rsidRPr="00C513AD">
        <w:rPr>
          <w:rFonts w:ascii="Verdana" w:eastAsia="Calibri" w:hAnsi="Verdana" w:cs="Arial"/>
          <w:sz w:val="18"/>
          <w:szCs w:val="18"/>
          <w:lang w:val="es-BO"/>
        </w:rPr>
        <w:t>del Testimonio del Contrato de Asociación o Consorcio, donde mencione la designación de la empresa líder, la nominación del Representante Legal de la Asociación o Consorcio, el domicilio legal. (adjuntar una traducción simple al idioma español si corresponde).</w:t>
      </w:r>
    </w:p>
    <w:p w14:paraId="1462CE52" w14:textId="668CB430" w:rsidR="00F677D7" w:rsidRPr="00F677D7" w:rsidRDefault="00F677D7" w:rsidP="00F677D7">
      <w:pPr>
        <w:pStyle w:val="Prrafodelista"/>
        <w:numPr>
          <w:ilvl w:val="0"/>
          <w:numId w:val="18"/>
        </w:numPr>
        <w:tabs>
          <w:tab w:val="left" w:pos="993"/>
        </w:tabs>
        <w:ind w:left="709"/>
        <w:jc w:val="both"/>
        <w:rPr>
          <w:rFonts w:ascii="Verdana" w:hAnsi="Verdana" w:cs="Calibri"/>
          <w:sz w:val="18"/>
          <w:szCs w:val="18"/>
        </w:rPr>
      </w:pPr>
      <w:r>
        <w:rPr>
          <w:rFonts w:ascii="Verdana" w:hAnsi="Verdana" w:cs="Calibri"/>
          <w:sz w:val="18"/>
          <w:szCs w:val="18"/>
          <w:lang w:val="es-BO"/>
        </w:rPr>
        <w:t xml:space="preserve">Original o </w:t>
      </w:r>
      <w:r w:rsidRPr="00F677D7">
        <w:rPr>
          <w:rFonts w:ascii="Verdana" w:hAnsi="Verdana" w:cs="Calibri"/>
          <w:sz w:val="18"/>
          <w:szCs w:val="18"/>
        </w:rPr>
        <w:t>Fotocopia</w:t>
      </w:r>
      <w:r>
        <w:rPr>
          <w:rFonts w:ascii="Verdana" w:hAnsi="Verdana" w:cs="Calibri"/>
          <w:sz w:val="18"/>
          <w:szCs w:val="18"/>
        </w:rPr>
        <w:t xml:space="preserve"> </w:t>
      </w:r>
      <w:r w:rsidRPr="00F677D7">
        <w:rPr>
          <w:rFonts w:ascii="Verdana" w:hAnsi="Verdana" w:cs="Calibri"/>
          <w:sz w:val="18"/>
          <w:szCs w:val="18"/>
        </w:rPr>
        <w:t>simple de los Estados Financieros con la certificación respectiva de su presentación a la entidad tributaria del país de origen, correspondientes a las dos últimas gestiones fiscales.</w:t>
      </w:r>
    </w:p>
    <w:p w14:paraId="402FDF1F" w14:textId="77777777" w:rsidR="00507534" w:rsidRPr="00074036" w:rsidRDefault="00507534" w:rsidP="00507534">
      <w:pPr>
        <w:ind w:left="360"/>
        <w:jc w:val="both"/>
        <w:rPr>
          <w:rFonts w:ascii="Verdana" w:hAnsi="Verdana" w:cs="Calibri"/>
          <w:sz w:val="18"/>
          <w:szCs w:val="18"/>
        </w:rPr>
      </w:pPr>
    </w:p>
    <w:p w14:paraId="078F8A32" w14:textId="77777777" w:rsidR="00507534" w:rsidRPr="00074036" w:rsidRDefault="00507534" w:rsidP="00507534">
      <w:pPr>
        <w:ind w:left="360"/>
        <w:jc w:val="both"/>
        <w:rPr>
          <w:rFonts w:ascii="Verdana" w:hAnsi="Verdana" w:cs="Calibri"/>
          <w:sz w:val="18"/>
          <w:szCs w:val="18"/>
        </w:rPr>
      </w:pPr>
    </w:p>
    <w:p w14:paraId="28B56327" w14:textId="77777777" w:rsidR="00507534" w:rsidRPr="00074036" w:rsidRDefault="00507534" w:rsidP="00507534">
      <w:pPr>
        <w:jc w:val="center"/>
        <w:rPr>
          <w:rFonts w:ascii="Verdana" w:hAnsi="Verdana" w:cs="Arial"/>
          <w:b/>
          <w:sz w:val="18"/>
          <w:szCs w:val="16"/>
        </w:rPr>
      </w:pPr>
      <w:r w:rsidRPr="00074036">
        <w:rPr>
          <w:rFonts w:ascii="Verdana" w:hAnsi="Verdana" w:cs="Arial"/>
          <w:b/>
          <w:sz w:val="18"/>
          <w:szCs w:val="16"/>
        </w:rPr>
        <w:t>---------------------------------------------------</w:t>
      </w:r>
    </w:p>
    <w:p w14:paraId="51A9917B" w14:textId="77777777" w:rsidR="00507534" w:rsidRPr="00074036" w:rsidRDefault="00507534" w:rsidP="00507534">
      <w:pPr>
        <w:jc w:val="center"/>
        <w:rPr>
          <w:rFonts w:ascii="Verdana" w:hAnsi="Verdana" w:cs="Arial"/>
          <w:b/>
          <w:sz w:val="16"/>
          <w:szCs w:val="16"/>
        </w:rPr>
      </w:pPr>
      <w:r w:rsidRPr="00074036">
        <w:rPr>
          <w:rFonts w:ascii="Verdana" w:hAnsi="Verdana" w:cs="Arial"/>
          <w:b/>
          <w:sz w:val="16"/>
          <w:szCs w:val="16"/>
        </w:rPr>
        <w:t>Firma del Representante Legal del Proponente</w:t>
      </w:r>
    </w:p>
    <w:p w14:paraId="713EEC01" w14:textId="77777777" w:rsidR="00507534" w:rsidRPr="00BA098F" w:rsidRDefault="00507534" w:rsidP="00507534">
      <w:pPr>
        <w:jc w:val="center"/>
        <w:rPr>
          <w:rFonts w:ascii="Verdana" w:hAnsi="Verdana" w:cs="Calibri"/>
          <w:b/>
          <w:bCs/>
          <w:i/>
          <w:iCs/>
          <w:sz w:val="18"/>
          <w:szCs w:val="18"/>
        </w:rPr>
      </w:pPr>
      <w:r w:rsidRPr="00074036">
        <w:rPr>
          <w:rFonts w:ascii="Verdana" w:hAnsi="Verdana" w:cs="Arial"/>
          <w:b/>
          <w:sz w:val="16"/>
          <w:szCs w:val="16"/>
        </w:rPr>
        <w:t>Nombre  completo del Representante Legal</w:t>
      </w:r>
      <w:r w:rsidRPr="00074036">
        <w:rPr>
          <w:rFonts w:ascii="Verdana" w:hAnsi="Verdana" w:cs="Calibri"/>
          <w:b/>
          <w:bCs/>
          <w:i/>
          <w:iCs/>
          <w:sz w:val="18"/>
          <w:szCs w:val="18"/>
        </w:rPr>
        <w:t xml:space="preserve"> </w:t>
      </w:r>
      <w:r w:rsidRPr="00BA098F">
        <w:rPr>
          <w:rFonts w:ascii="Verdana" w:hAnsi="Verdana" w:cs="Calibri"/>
          <w:b/>
          <w:bCs/>
          <w:i/>
          <w:iCs/>
          <w:sz w:val="18"/>
          <w:szCs w:val="18"/>
        </w:rPr>
        <w:br w:type="page"/>
      </w:r>
    </w:p>
    <w:p w14:paraId="15F0D7C7" w14:textId="77777777" w:rsidR="00507534" w:rsidRDefault="00507534" w:rsidP="00507534">
      <w:pPr>
        <w:jc w:val="center"/>
        <w:rPr>
          <w:rFonts w:ascii="Verdana" w:hAnsi="Verdana" w:cs="Arial"/>
          <w:b/>
          <w:sz w:val="18"/>
          <w:szCs w:val="18"/>
        </w:rPr>
      </w:pPr>
      <w:r>
        <w:rPr>
          <w:rFonts w:ascii="Verdana" w:hAnsi="Verdana" w:cs="Arial"/>
          <w:b/>
          <w:sz w:val="18"/>
          <w:szCs w:val="18"/>
        </w:rPr>
        <w:lastRenderedPageBreak/>
        <w:t xml:space="preserve">FORMULARIO DE </w:t>
      </w:r>
      <w:r w:rsidRPr="00532BA6">
        <w:rPr>
          <w:rFonts w:ascii="Verdana" w:hAnsi="Verdana" w:cs="Arial"/>
          <w:b/>
          <w:sz w:val="18"/>
          <w:szCs w:val="18"/>
        </w:rPr>
        <w:t>IDENTIFICACIÓN DEL PROPONENTE</w:t>
      </w:r>
    </w:p>
    <w:p w14:paraId="5392B90B" w14:textId="77777777" w:rsidR="00507534" w:rsidRDefault="00507534" w:rsidP="00507534">
      <w:pPr>
        <w:jc w:val="center"/>
        <w:rPr>
          <w:rFonts w:ascii="Verdana" w:hAnsi="Verdana" w:cs="Arial"/>
          <w:b/>
          <w:sz w:val="18"/>
          <w:szCs w:val="18"/>
        </w:rPr>
      </w:pPr>
    </w:p>
    <w:p w14:paraId="3ED1CD56" w14:textId="77777777" w:rsidR="00507534" w:rsidRDefault="00507534" w:rsidP="00507534">
      <w:pPr>
        <w:jc w:val="center"/>
        <w:rPr>
          <w:rFonts w:ascii="Verdana" w:hAnsi="Verdana" w:cs="Arial"/>
          <w:b/>
          <w:sz w:val="18"/>
          <w:szCs w:val="18"/>
        </w:rPr>
      </w:pPr>
    </w:p>
    <w:p w14:paraId="11BF3D21" w14:textId="77777777" w:rsidR="00507534" w:rsidRDefault="00507534" w:rsidP="00507534">
      <w:pPr>
        <w:jc w:val="center"/>
        <w:rPr>
          <w:rFonts w:ascii="Verdana" w:hAnsi="Verdana" w:cs="Arial"/>
          <w:b/>
          <w:sz w:val="18"/>
          <w:szCs w:val="18"/>
        </w:rPr>
      </w:pPr>
    </w:p>
    <w:p w14:paraId="7098C924" w14:textId="77777777" w:rsidR="00507534" w:rsidRPr="00645D97" w:rsidRDefault="00507534" w:rsidP="00507534">
      <w:pPr>
        <w:numPr>
          <w:ilvl w:val="0"/>
          <w:numId w:val="8"/>
        </w:numPr>
        <w:tabs>
          <w:tab w:val="right" w:pos="8364"/>
        </w:tabs>
        <w:spacing w:line="240" w:lineRule="exact"/>
        <w:rPr>
          <w:rFonts w:ascii="Verdana" w:hAnsi="Verdana"/>
          <w:sz w:val="18"/>
          <w:szCs w:val="18"/>
          <w:lang w:val="es-ES_tradnl"/>
        </w:rPr>
      </w:pPr>
      <w:r w:rsidRPr="00645D97">
        <w:rPr>
          <w:rFonts w:ascii="Verdana" w:hAnsi="Verdana"/>
          <w:sz w:val="18"/>
          <w:szCs w:val="18"/>
          <w:lang w:val="es-ES_tradnl"/>
        </w:rPr>
        <w:t>Nombre o razón social:__________________________________________</w:t>
      </w:r>
    </w:p>
    <w:p w14:paraId="30696616" w14:textId="77777777" w:rsidR="00507534" w:rsidRDefault="00507534" w:rsidP="00507534">
      <w:pPr>
        <w:jc w:val="center"/>
        <w:rPr>
          <w:rFonts w:ascii="Verdana" w:hAnsi="Verdana" w:cs="Arial"/>
          <w:b/>
          <w:sz w:val="18"/>
          <w:szCs w:val="18"/>
        </w:rPr>
      </w:pPr>
    </w:p>
    <w:p w14:paraId="567E2525" w14:textId="77777777" w:rsidR="00507534" w:rsidRDefault="00507534" w:rsidP="00507534">
      <w:pPr>
        <w:jc w:val="center"/>
        <w:rPr>
          <w:rFonts w:ascii="Verdana" w:hAnsi="Verdana" w:cs="Arial"/>
          <w:b/>
          <w:sz w:val="18"/>
          <w:szCs w:val="18"/>
        </w:rPr>
      </w:pPr>
    </w:p>
    <w:p w14:paraId="4063DD66" w14:textId="77777777" w:rsidR="00507534" w:rsidRPr="00E24E20" w:rsidRDefault="00507534" w:rsidP="00507534">
      <w:pPr>
        <w:numPr>
          <w:ilvl w:val="0"/>
          <w:numId w:val="8"/>
        </w:numPr>
        <w:tabs>
          <w:tab w:val="right" w:pos="8364"/>
        </w:tabs>
        <w:spacing w:line="240" w:lineRule="exact"/>
        <w:rPr>
          <w:rFonts w:ascii="Verdana" w:hAnsi="Verdana"/>
          <w:sz w:val="18"/>
          <w:szCs w:val="18"/>
          <w:lang w:val="es-ES_tradnl"/>
        </w:rPr>
      </w:pPr>
      <w:r w:rsidRPr="00E24E20">
        <w:rPr>
          <w:rFonts w:ascii="Verdana" w:hAnsi="Verdana"/>
          <w:sz w:val="18"/>
          <w:szCs w:val="18"/>
          <w:lang w:val="es-ES_tradnl"/>
        </w:rPr>
        <w:t xml:space="preserve">Forma de Constitución </w:t>
      </w:r>
      <w:r w:rsidRPr="00E24E20">
        <w:rPr>
          <w:rFonts w:ascii="Verdana" w:hAnsi="Verdana"/>
          <w:sz w:val="14"/>
          <w:szCs w:val="14"/>
          <w:lang w:val="es-ES_tradnl"/>
        </w:rPr>
        <w:t>(UNIPERSONAL, SRL, S.A., Otras)</w:t>
      </w:r>
      <w:r w:rsidRPr="00E24E20">
        <w:rPr>
          <w:rFonts w:ascii="Verdana" w:hAnsi="Verdana"/>
          <w:sz w:val="18"/>
          <w:szCs w:val="18"/>
          <w:lang w:val="es-ES_tradnl"/>
        </w:rPr>
        <w:t>: ______________________</w:t>
      </w:r>
    </w:p>
    <w:p w14:paraId="52316D8B" w14:textId="77777777" w:rsidR="00507534" w:rsidRDefault="00507534" w:rsidP="00507534">
      <w:pPr>
        <w:tabs>
          <w:tab w:val="right" w:pos="6663"/>
          <w:tab w:val="right" w:pos="8364"/>
        </w:tabs>
        <w:spacing w:line="240" w:lineRule="exact"/>
        <w:rPr>
          <w:rFonts w:ascii="Verdana" w:hAnsi="Verdana"/>
          <w:sz w:val="18"/>
          <w:szCs w:val="18"/>
          <w:lang w:val="es-ES_tradnl"/>
        </w:rPr>
      </w:pPr>
    </w:p>
    <w:p w14:paraId="4D443F05" w14:textId="77777777" w:rsidR="00507534" w:rsidRDefault="00507534" w:rsidP="00507534">
      <w:pPr>
        <w:tabs>
          <w:tab w:val="right" w:pos="6663"/>
          <w:tab w:val="right" w:pos="8364"/>
        </w:tabs>
        <w:spacing w:line="240" w:lineRule="exact"/>
        <w:rPr>
          <w:rFonts w:ascii="Verdana" w:hAnsi="Verdana"/>
          <w:sz w:val="18"/>
          <w:szCs w:val="18"/>
          <w:lang w:val="es-ES_tradnl"/>
        </w:rPr>
      </w:pPr>
    </w:p>
    <w:p w14:paraId="4E326E45" w14:textId="77777777" w:rsidR="00507534" w:rsidRPr="00645D97" w:rsidRDefault="00507534" w:rsidP="00507534">
      <w:pPr>
        <w:numPr>
          <w:ilvl w:val="0"/>
          <w:numId w:val="8"/>
        </w:numPr>
        <w:tabs>
          <w:tab w:val="right" w:pos="6663"/>
          <w:tab w:val="right" w:pos="8364"/>
        </w:tabs>
        <w:spacing w:line="240" w:lineRule="exact"/>
        <w:rPr>
          <w:rFonts w:ascii="Verdana" w:hAnsi="Verdana"/>
          <w:sz w:val="18"/>
          <w:szCs w:val="18"/>
          <w:lang w:val="es-ES_tradnl"/>
        </w:rPr>
      </w:pPr>
      <w:r w:rsidRPr="00645D97">
        <w:rPr>
          <w:rFonts w:ascii="Verdana" w:hAnsi="Verdana"/>
          <w:sz w:val="18"/>
          <w:szCs w:val="18"/>
          <w:lang w:val="es-ES_tradnl"/>
        </w:rPr>
        <w:t>Dirección principal:</w:t>
      </w:r>
      <w:r w:rsidRPr="00645D97">
        <w:rPr>
          <w:rFonts w:ascii="Verdana" w:hAnsi="Verdana"/>
          <w:sz w:val="18"/>
          <w:szCs w:val="18"/>
          <w:lang w:val="es-ES_tradnl"/>
        </w:rPr>
        <w:tab/>
        <w:t>______________________________________________</w:t>
      </w:r>
    </w:p>
    <w:p w14:paraId="7FBD2388" w14:textId="77777777" w:rsidR="00507534" w:rsidRDefault="00507534" w:rsidP="00507534">
      <w:pPr>
        <w:tabs>
          <w:tab w:val="right" w:pos="6663"/>
        </w:tabs>
        <w:spacing w:line="240" w:lineRule="exact"/>
        <w:rPr>
          <w:rFonts w:ascii="Verdana" w:hAnsi="Verdana"/>
          <w:sz w:val="18"/>
          <w:szCs w:val="18"/>
          <w:lang w:val="es-ES_tradnl"/>
        </w:rPr>
      </w:pPr>
    </w:p>
    <w:p w14:paraId="160909C7" w14:textId="77777777" w:rsidR="00507534" w:rsidRPr="00645D97" w:rsidRDefault="00507534" w:rsidP="00507534">
      <w:pPr>
        <w:tabs>
          <w:tab w:val="right" w:pos="6663"/>
        </w:tabs>
        <w:spacing w:line="240" w:lineRule="exact"/>
        <w:rPr>
          <w:rFonts w:ascii="Verdana" w:hAnsi="Verdana"/>
          <w:sz w:val="18"/>
          <w:szCs w:val="18"/>
          <w:lang w:val="es-ES_tradnl"/>
        </w:rPr>
      </w:pPr>
    </w:p>
    <w:p w14:paraId="73C8C406" w14:textId="77777777" w:rsidR="00507534" w:rsidRPr="00645D97" w:rsidRDefault="00507534" w:rsidP="00507534">
      <w:pPr>
        <w:numPr>
          <w:ilvl w:val="0"/>
          <w:numId w:val="8"/>
        </w:numPr>
        <w:tabs>
          <w:tab w:val="right" w:pos="6663"/>
          <w:tab w:val="right" w:pos="8364"/>
        </w:tabs>
        <w:spacing w:line="240" w:lineRule="exact"/>
        <w:rPr>
          <w:rFonts w:ascii="Verdana" w:hAnsi="Verdana"/>
          <w:sz w:val="18"/>
          <w:szCs w:val="18"/>
          <w:lang w:val="es-ES_tradnl"/>
        </w:rPr>
      </w:pPr>
      <w:r w:rsidRPr="00645D97">
        <w:rPr>
          <w:rFonts w:ascii="Verdana" w:hAnsi="Verdana"/>
          <w:sz w:val="18"/>
          <w:szCs w:val="18"/>
          <w:lang w:val="es-ES_tradnl"/>
        </w:rPr>
        <w:t>Ciudad:</w:t>
      </w:r>
      <w:r w:rsidRPr="00645D97">
        <w:rPr>
          <w:rFonts w:ascii="Verdana" w:hAnsi="Verdana"/>
          <w:sz w:val="18"/>
          <w:szCs w:val="18"/>
          <w:lang w:val="es-ES_tradnl"/>
        </w:rPr>
        <w:tab/>
        <w:t>_______________________________________________________</w:t>
      </w:r>
    </w:p>
    <w:p w14:paraId="781504E0" w14:textId="77777777" w:rsidR="00507534" w:rsidRDefault="00507534" w:rsidP="00507534">
      <w:pPr>
        <w:tabs>
          <w:tab w:val="right" w:pos="6663"/>
        </w:tabs>
        <w:spacing w:line="240" w:lineRule="exact"/>
        <w:rPr>
          <w:rFonts w:ascii="Verdana" w:hAnsi="Verdana"/>
          <w:sz w:val="18"/>
          <w:szCs w:val="18"/>
          <w:lang w:val="es-ES_tradnl"/>
        </w:rPr>
      </w:pPr>
    </w:p>
    <w:p w14:paraId="5968F864" w14:textId="77777777" w:rsidR="00507534" w:rsidRPr="00645D97" w:rsidRDefault="00507534" w:rsidP="00507534">
      <w:pPr>
        <w:tabs>
          <w:tab w:val="right" w:pos="6663"/>
        </w:tabs>
        <w:spacing w:line="240" w:lineRule="exact"/>
        <w:rPr>
          <w:rFonts w:ascii="Verdana" w:hAnsi="Verdana"/>
          <w:sz w:val="18"/>
          <w:szCs w:val="18"/>
          <w:lang w:val="es-ES_tradnl"/>
        </w:rPr>
      </w:pPr>
    </w:p>
    <w:p w14:paraId="2B0DE746" w14:textId="77777777" w:rsidR="00507534" w:rsidRPr="00645D97" w:rsidRDefault="00507534" w:rsidP="00507534">
      <w:pPr>
        <w:numPr>
          <w:ilvl w:val="0"/>
          <w:numId w:val="8"/>
        </w:numPr>
        <w:tabs>
          <w:tab w:val="right" w:pos="6663"/>
          <w:tab w:val="right" w:pos="8364"/>
        </w:tabs>
        <w:spacing w:line="240" w:lineRule="exact"/>
        <w:rPr>
          <w:rFonts w:ascii="Verdana" w:hAnsi="Verdana"/>
          <w:sz w:val="18"/>
          <w:szCs w:val="18"/>
          <w:lang w:val="es-ES_tradnl"/>
        </w:rPr>
      </w:pPr>
      <w:r w:rsidRPr="00645D97">
        <w:rPr>
          <w:rFonts w:ascii="Verdana" w:hAnsi="Verdana"/>
          <w:sz w:val="18"/>
          <w:szCs w:val="18"/>
          <w:lang w:val="es-ES_tradnl"/>
        </w:rPr>
        <w:t>País:</w:t>
      </w:r>
      <w:r w:rsidRPr="00645D97">
        <w:rPr>
          <w:rFonts w:ascii="Verdana" w:hAnsi="Verdana"/>
          <w:sz w:val="18"/>
          <w:szCs w:val="18"/>
          <w:lang w:val="es-ES_tradnl"/>
        </w:rPr>
        <w:tab/>
        <w:t>_________________________________________________________</w:t>
      </w:r>
    </w:p>
    <w:p w14:paraId="4F6E4531" w14:textId="77777777" w:rsidR="00507534" w:rsidRDefault="00507534" w:rsidP="00507534">
      <w:pPr>
        <w:tabs>
          <w:tab w:val="right" w:pos="6663"/>
        </w:tabs>
        <w:spacing w:line="240" w:lineRule="exact"/>
        <w:rPr>
          <w:rFonts w:ascii="Verdana" w:hAnsi="Verdana"/>
          <w:sz w:val="18"/>
          <w:szCs w:val="18"/>
          <w:lang w:val="es-ES_tradnl"/>
        </w:rPr>
      </w:pPr>
    </w:p>
    <w:p w14:paraId="54613DB2" w14:textId="77777777" w:rsidR="00507534" w:rsidRPr="00645D97" w:rsidRDefault="00507534" w:rsidP="00507534">
      <w:pPr>
        <w:tabs>
          <w:tab w:val="right" w:pos="6663"/>
        </w:tabs>
        <w:spacing w:line="240" w:lineRule="exact"/>
        <w:rPr>
          <w:rFonts w:ascii="Verdana" w:hAnsi="Verdana"/>
          <w:sz w:val="18"/>
          <w:szCs w:val="18"/>
          <w:lang w:val="es-ES_tradnl"/>
        </w:rPr>
      </w:pPr>
    </w:p>
    <w:p w14:paraId="3188A7C9" w14:textId="77777777" w:rsidR="00507534" w:rsidRPr="00645D97" w:rsidRDefault="00507534" w:rsidP="00507534">
      <w:pPr>
        <w:numPr>
          <w:ilvl w:val="0"/>
          <w:numId w:val="8"/>
        </w:numPr>
        <w:tabs>
          <w:tab w:val="right" w:pos="6663"/>
          <w:tab w:val="right" w:pos="8364"/>
        </w:tabs>
        <w:spacing w:line="240" w:lineRule="exact"/>
        <w:rPr>
          <w:rFonts w:ascii="Verdana" w:hAnsi="Verdana"/>
          <w:sz w:val="18"/>
          <w:szCs w:val="18"/>
          <w:lang w:val="es-ES_tradnl"/>
        </w:rPr>
      </w:pPr>
      <w:r w:rsidRPr="00645D97">
        <w:rPr>
          <w:rFonts w:ascii="Verdana" w:hAnsi="Verdana"/>
          <w:sz w:val="18"/>
          <w:szCs w:val="18"/>
          <w:lang w:val="es-ES_tradnl"/>
        </w:rPr>
        <w:t>Casilla:</w:t>
      </w:r>
      <w:r w:rsidRPr="00645D97">
        <w:rPr>
          <w:rFonts w:ascii="Verdana" w:hAnsi="Verdana"/>
          <w:sz w:val="18"/>
          <w:szCs w:val="18"/>
          <w:lang w:val="es-ES_tradnl"/>
        </w:rPr>
        <w:tab/>
        <w:t>______________________________________________________</w:t>
      </w:r>
    </w:p>
    <w:p w14:paraId="6299A6DB" w14:textId="77777777" w:rsidR="00507534" w:rsidRDefault="00507534" w:rsidP="00507534">
      <w:pPr>
        <w:tabs>
          <w:tab w:val="right" w:pos="6663"/>
        </w:tabs>
        <w:spacing w:line="240" w:lineRule="exact"/>
        <w:rPr>
          <w:rFonts w:ascii="Verdana" w:hAnsi="Verdana"/>
          <w:sz w:val="18"/>
          <w:szCs w:val="18"/>
          <w:lang w:val="es-ES_tradnl"/>
        </w:rPr>
      </w:pPr>
    </w:p>
    <w:p w14:paraId="3BA2FB6C" w14:textId="77777777" w:rsidR="00507534" w:rsidRPr="00645D97" w:rsidRDefault="00507534" w:rsidP="00507534">
      <w:pPr>
        <w:tabs>
          <w:tab w:val="right" w:pos="6663"/>
        </w:tabs>
        <w:spacing w:line="240" w:lineRule="exact"/>
        <w:rPr>
          <w:rFonts w:ascii="Verdana" w:hAnsi="Verdana"/>
          <w:sz w:val="18"/>
          <w:szCs w:val="18"/>
          <w:lang w:val="es-ES_tradnl"/>
        </w:rPr>
      </w:pPr>
    </w:p>
    <w:p w14:paraId="76942C3B" w14:textId="77777777" w:rsidR="00507534" w:rsidRPr="00645D97" w:rsidRDefault="00507534" w:rsidP="00507534">
      <w:pPr>
        <w:numPr>
          <w:ilvl w:val="0"/>
          <w:numId w:val="8"/>
        </w:numPr>
        <w:tabs>
          <w:tab w:val="right" w:pos="6663"/>
          <w:tab w:val="right" w:pos="8364"/>
        </w:tabs>
        <w:spacing w:line="240" w:lineRule="exact"/>
        <w:rPr>
          <w:rFonts w:ascii="Verdana" w:hAnsi="Verdana"/>
          <w:sz w:val="18"/>
          <w:szCs w:val="18"/>
          <w:lang w:val="es-ES_tradnl"/>
        </w:rPr>
      </w:pPr>
      <w:r w:rsidRPr="00645D97">
        <w:rPr>
          <w:rFonts w:ascii="Verdana" w:hAnsi="Verdana"/>
          <w:sz w:val="18"/>
          <w:szCs w:val="18"/>
          <w:lang w:val="es-ES_tradnl"/>
        </w:rPr>
        <w:t>Teléfonos: ______________________________________________________</w:t>
      </w:r>
    </w:p>
    <w:p w14:paraId="2D71D702" w14:textId="77777777" w:rsidR="00507534" w:rsidRDefault="00507534" w:rsidP="00507534">
      <w:pPr>
        <w:tabs>
          <w:tab w:val="right" w:pos="6663"/>
        </w:tabs>
        <w:spacing w:line="240" w:lineRule="exact"/>
        <w:rPr>
          <w:rFonts w:ascii="Verdana" w:hAnsi="Verdana"/>
          <w:sz w:val="18"/>
          <w:szCs w:val="18"/>
          <w:lang w:val="es-ES_tradnl"/>
        </w:rPr>
      </w:pPr>
    </w:p>
    <w:p w14:paraId="03524012" w14:textId="77777777" w:rsidR="00507534" w:rsidRPr="00645D97" w:rsidRDefault="00507534" w:rsidP="00507534">
      <w:pPr>
        <w:tabs>
          <w:tab w:val="right" w:pos="6663"/>
        </w:tabs>
        <w:spacing w:line="240" w:lineRule="exact"/>
        <w:rPr>
          <w:rFonts w:ascii="Verdana" w:hAnsi="Verdana"/>
          <w:sz w:val="18"/>
          <w:szCs w:val="18"/>
          <w:lang w:val="es-ES_tradnl"/>
        </w:rPr>
      </w:pPr>
    </w:p>
    <w:p w14:paraId="0570ABF0" w14:textId="77777777" w:rsidR="00507534" w:rsidRPr="00645D97" w:rsidRDefault="00507534" w:rsidP="00507534">
      <w:pPr>
        <w:numPr>
          <w:ilvl w:val="0"/>
          <w:numId w:val="8"/>
        </w:numPr>
        <w:tabs>
          <w:tab w:val="right" w:pos="6663"/>
          <w:tab w:val="right" w:pos="8364"/>
        </w:tabs>
        <w:spacing w:line="240" w:lineRule="exact"/>
        <w:rPr>
          <w:rFonts w:ascii="Verdana" w:hAnsi="Verdana"/>
          <w:sz w:val="18"/>
          <w:szCs w:val="18"/>
          <w:lang w:val="es-ES_tradnl"/>
        </w:rPr>
      </w:pPr>
      <w:r w:rsidRPr="00645D97">
        <w:rPr>
          <w:rFonts w:ascii="Verdana" w:hAnsi="Verdana"/>
          <w:sz w:val="18"/>
          <w:szCs w:val="18"/>
          <w:lang w:val="es-ES_tradnl"/>
        </w:rPr>
        <w:t>Fax:</w:t>
      </w:r>
      <w:r w:rsidRPr="00645D97">
        <w:rPr>
          <w:rFonts w:ascii="Verdana" w:hAnsi="Verdana"/>
          <w:sz w:val="18"/>
          <w:szCs w:val="18"/>
          <w:lang w:val="es-ES_tradnl"/>
        </w:rPr>
        <w:tab/>
        <w:t>___________________________Dirección electrónica: ____________________</w:t>
      </w:r>
    </w:p>
    <w:p w14:paraId="4E80CEE9" w14:textId="77777777" w:rsidR="00507534" w:rsidRDefault="00507534" w:rsidP="00507534">
      <w:pPr>
        <w:tabs>
          <w:tab w:val="right" w:pos="6663"/>
        </w:tabs>
        <w:spacing w:line="240" w:lineRule="exact"/>
        <w:rPr>
          <w:rFonts w:ascii="Verdana" w:hAnsi="Verdana"/>
          <w:sz w:val="18"/>
          <w:szCs w:val="18"/>
          <w:lang w:val="es-ES_tradnl"/>
        </w:rPr>
      </w:pPr>
    </w:p>
    <w:p w14:paraId="3E8E9E5F" w14:textId="77777777" w:rsidR="00507534" w:rsidRPr="00645D97" w:rsidRDefault="00507534" w:rsidP="00507534">
      <w:pPr>
        <w:tabs>
          <w:tab w:val="right" w:pos="6663"/>
        </w:tabs>
        <w:spacing w:line="240" w:lineRule="exact"/>
        <w:rPr>
          <w:rFonts w:ascii="Verdana" w:hAnsi="Verdana"/>
          <w:sz w:val="18"/>
          <w:szCs w:val="18"/>
          <w:lang w:val="es-ES_tradnl"/>
        </w:rPr>
      </w:pPr>
    </w:p>
    <w:p w14:paraId="005E75FC" w14:textId="77777777" w:rsidR="00507534" w:rsidRDefault="00507534" w:rsidP="00507534">
      <w:pPr>
        <w:numPr>
          <w:ilvl w:val="0"/>
          <w:numId w:val="8"/>
        </w:numPr>
        <w:tabs>
          <w:tab w:val="right" w:pos="6663"/>
          <w:tab w:val="right" w:pos="8364"/>
        </w:tabs>
        <w:spacing w:line="240" w:lineRule="exact"/>
        <w:rPr>
          <w:rFonts w:ascii="Verdana" w:hAnsi="Verdana"/>
          <w:sz w:val="18"/>
          <w:szCs w:val="18"/>
          <w:lang w:val="es-ES_tradnl"/>
        </w:rPr>
      </w:pPr>
      <w:r w:rsidRPr="00645D97">
        <w:rPr>
          <w:rFonts w:ascii="Verdana" w:hAnsi="Verdana"/>
          <w:sz w:val="18"/>
          <w:szCs w:val="18"/>
          <w:lang w:val="es-ES_tradnl"/>
        </w:rPr>
        <w:t xml:space="preserve">Nombre del Representante Legal acreditado para la presentación de la propuesta:  </w:t>
      </w:r>
      <w:r w:rsidRPr="00645D97">
        <w:rPr>
          <w:rFonts w:ascii="Verdana" w:hAnsi="Verdana"/>
          <w:sz w:val="18"/>
          <w:szCs w:val="18"/>
          <w:lang w:val="es-ES_tradnl"/>
        </w:rPr>
        <w:tab/>
      </w:r>
    </w:p>
    <w:p w14:paraId="42E1055C" w14:textId="77777777" w:rsidR="00507534" w:rsidRDefault="00507534" w:rsidP="00507534">
      <w:pPr>
        <w:tabs>
          <w:tab w:val="right" w:pos="6663"/>
          <w:tab w:val="right" w:pos="8364"/>
        </w:tabs>
        <w:spacing w:line="240" w:lineRule="exact"/>
        <w:rPr>
          <w:rFonts w:ascii="Verdana" w:hAnsi="Verdana"/>
          <w:sz w:val="18"/>
          <w:szCs w:val="18"/>
          <w:lang w:val="es-ES_tradnl"/>
        </w:rPr>
      </w:pPr>
    </w:p>
    <w:p w14:paraId="4D9778D5" w14:textId="77777777" w:rsidR="00507534" w:rsidRPr="00B413C2" w:rsidRDefault="00507534" w:rsidP="00507534">
      <w:pPr>
        <w:tabs>
          <w:tab w:val="right" w:pos="6663"/>
          <w:tab w:val="right" w:pos="8364"/>
        </w:tabs>
        <w:spacing w:line="240" w:lineRule="exact"/>
        <w:rPr>
          <w:rFonts w:ascii="Verdana" w:hAnsi="Verdana"/>
          <w:sz w:val="18"/>
          <w:szCs w:val="18"/>
          <w:lang w:val="es-ES_tradnl"/>
        </w:rPr>
      </w:pPr>
      <w:r w:rsidRPr="00B413C2">
        <w:rPr>
          <w:rFonts w:ascii="Verdana" w:hAnsi="Verdana"/>
          <w:sz w:val="18"/>
          <w:szCs w:val="18"/>
          <w:lang w:val="es-ES_tradnl"/>
        </w:rPr>
        <w:t xml:space="preserve">______________________________________________________________  </w:t>
      </w:r>
    </w:p>
    <w:p w14:paraId="47036682" w14:textId="77777777" w:rsidR="00507534" w:rsidRDefault="00507534" w:rsidP="00507534">
      <w:pPr>
        <w:tabs>
          <w:tab w:val="right" w:pos="6663"/>
        </w:tabs>
        <w:spacing w:line="240" w:lineRule="exact"/>
        <w:rPr>
          <w:rFonts w:ascii="Verdana" w:hAnsi="Verdana"/>
          <w:sz w:val="18"/>
          <w:szCs w:val="18"/>
          <w:lang w:val="es-ES_tradnl"/>
        </w:rPr>
      </w:pPr>
    </w:p>
    <w:p w14:paraId="68806EFA" w14:textId="77777777" w:rsidR="00507534" w:rsidRPr="00B413C2" w:rsidRDefault="00507534" w:rsidP="00507534">
      <w:pPr>
        <w:tabs>
          <w:tab w:val="right" w:pos="6663"/>
        </w:tabs>
        <w:spacing w:line="240" w:lineRule="exact"/>
        <w:rPr>
          <w:rFonts w:ascii="Verdana" w:hAnsi="Verdana"/>
          <w:sz w:val="18"/>
          <w:szCs w:val="18"/>
          <w:lang w:val="es-ES_tradnl"/>
        </w:rPr>
      </w:pPr>
    </w:p>
    <w:p w14:paraId="222E6049" w14:textId="77777777" w:rsidR="00507534" w:rsidRDefault="00507534" w:rsidP="00507534">
      <w:pPr>
        <w:numPr>
          <w:ilvl w:val="0"/>
          <w:numId w:val="8"/>
        </w:numPr>
        <w:tabs>
          <w:tab w:val="right" w:pos="6663"/>
        </w:tabs>
        <w:spacing w:line="240" w:lineRule="exact"/>
        <w:rPr>
          <w:rFonts w:ascii="Verdana" w:hAnsi="Verdana"/>
          <w:sz w:val="18"/>
          <w:szCs w:val="18"/>
          <w:lang w:val="es-ES_tradnl"/>
        </w:rPr>
      </w:pPr>
      <w:r w:rsidRPr="00B413C2">
        <w:rPr>
          <w:rFonts w:ascii="Verdana" w:hAnsi="Verdana"/>
          <w:sz w:val="18"/>
          <w:szCs w:val="18"/>
          <w:lang w:val="es-ES_tradnl"/>
        </w:rPr>
        <w:t>Nombre de la Persona de contacto en la empresa ______________________________</w:t>
      </w:r>
    </w:p>
    <w:p w14:paraId="6830A6D6" w14:textId="77777777" w:rsidR="00507534" w:rsidRDefault="00507534" w:rsidP="00507534">
      <w:pPr>
        <w:tabs>
          <w:tab w:val="right" w:pos="6663"/>
        </w:tabs>
        <w:spacing w:line="240" w:lineRule="exact"/>
        <w:ind w:left="360"/>
        <w:rPr>
          <w:rFonts w:ascii="Verdana" w:hAnsi="Verdana"/>
          <w:sz w:val="18"/>
          <w:szCs w:val="18"/>
          <w:lang w:val="es-ES_tradnl"/>
        </w:rPr>
      </w:pPr>
    </w:p>
    <w:p w14:paraId="2D7D432C" w14:textId="77777777" w:rsidR="00507534" w:rsidRDefault="00507534" w:rsidP="00507534">
      <w:pPr>
        <w:tabs>
          <w:tab w:val="right" w:pos="6663"/>
        </w:tabs>
        <w:spacing w:line="240" w:lineRule="exact"/>
        <w:ind w:left="360"/>
        <w:rPr>
          <w:rFonts w:ascii="Verdana" w:hAnsi="Verdana"/>
          <w:sz w:val="18"/>
          <w:szCs w:val="18"/>
          <w:lang w:val="es-ES_tradnl"/>
        </w:rPr>
      </w:pPr>
    </w:p>
    <w:p w14:paraId="3986CA3F" w14:textId="77777777" w:rsidR="00507534" w:rsidRPr="0038200B" w:rsidRDefault="00507534" w:rsidP="00507534">
      <w:pPr>
        <w:numPr>
          <w:ilvl w:val="0"/>
          <w:numId w:val="8"/>
        </w:numPr>
        <w:tabs>
          <w:tab w:val="right" w:pos="6663"/>
        </w:tabs>
        <w:spacing w:line="240" w:lineRule="exact"/>
        <w:rPr>
          <w:rFonts w:ascii="Verdana" w:hAnsi="Verdana"/>
          <w:sz w:val="18"/>
          <w:szCs w:val="18"/>
          <w:lang w:val="es-ES_tradnl"/>
        </w:rPr>
      </w:pPr>
      <w:r w:rsidRPr="0038200B">
        <w:rPr>
          <w:rFonts w:ascii="Verdana" w:hAnsi="Verdana"/>
          <w:sz w:val="18"/>
          <w:szCs w:val="18"/>
          <w:lang w:val="es-ES_tradnl"/>
        </w:rPr>
        <w:t>Correo electrónico de la persona de contacto _________________________________</w:t>
      </w:r>
    </w:p>
    <w:p w14:paraId="0309B5DF" w14:textId="77777777" w:rsidR="00507534" w:rsidRDefault="00507534" w:rsidP="00507534">
      <w:pPr>
        <w:pStyle w:val="Encabezado"/>
        <w:tabs>
          <w:tab w:val="left" w:pos="1800"/>
          <w:tab w:val="right" w:pos="2552"/>
          <w:tab w:val="left" w:pos="2977"/>
          <w:tab w:val="left" w:pos="3969"/>
          <w:tab w:val="right" w:pos="6663"/>
          <w:tab w:val="left" w:pos="7938"/>
        </w:tabs>
        <w:spacing w:line="240" w:lineRule="exact"/>
        <w:rPr>
          <w:rFonts w:ascii="Verdana" w:hAnsi="Verdana"/>
          <w:sz w:val="18"/>
          <w:szCs w:val="18"/>
          <w:lang w:val="es-ES_tradnl"/>
        </w:rPr>
      </w:pPr>
    </w:p>
    <w:p w14:paraId="2692DD77" w14:textId="77777777" w:rsidR="00507534" w:rsidRPr="00645D97" w:rsidRDefault="00507534" w:rsidP="00507534">
      <w:pPr>
        <w:pStyle w:val="Encabezado"/>
        <w:tabs>
          <w:tab w:val="left" w:pos="1800"/>
          <w:tab w:val="right" w:pos="2552"/>
          <w:tab w:val="left" w:pos="2977"/>
          <w:tab w:val="left" w:pos="3969"/>
          <w:tab w:val="right" w:pos="6663"/>
          <w:tab w:val="left" w:pos="7938"/>
        </w:tabs>
        <w:spacing w:line="240" w:lineRule="exact"/>
        <w:rPr>
          <w:rFonts w:ascii="Verdana" w:hAnsi="Verdana"/>
          <w:sz w:val="18"/>
          <w:szCs w:val="18"/>
          <w:lang w:val="es-ES_tradnl"/>
        </w:rPr>
      </w:pPr>
    </w:p>
    <w:p w14:paraId="6B46F393" w14:textId="1486FBAA" w:rsidR="00507534" w:rsidRPr="00645D97" w:rsidRDefault="00507534" w:rsidP="00507534">
      <w:pPr>
        <w:pStyle w:val="Encabezado"/>
        <w:numPr>
          <w:ilvl w:val="0"/>
          <w:numId w:val="8"/>
        </w:numPr>
        <w:tabs>
          <w:tab w:val="clear" w:pos="360"/>
          <w:tab w:val="clear" w:pos="4419"/>
          <w:tab w:val="clear" w:pos="8838"/>
          <w:tab w:val="left" w:pos="426"/>
          <w:tab w:val="left" w:pos="1800"/>
          <w:tab w:val="left" w:pos="2977"/>
          <w:tab w:val="left" w:pos="3969"/>
          <w:tab w:val="right" w:pos="6663"/>
          <w:tab w:val="left" w:pos="7938"/>
        </w:tabs>
        <w:spacing w:line="240" w:lineRule="exact"/>
        <w:ind w:left="0" w:firstLine="0"/>
        <w:rPr>
          <w:rFonts w:ascii="Verdana" w:hAnsi="Verdana"/>
          <w:sz w:val="18"/>
          <w:szCs w:val="18"/>
          <w:lang w:val="es-ES_tradnl"/>
        </w:rPr>
      </w:pPr>
      <w:r w:rsidRPr="00645D97">
        <w:rPr>
          <w:rFonts w:ascii="Verdana" w:hAnsi="Verdana"/>
          <w:sz w:val="18"/>
          <w:szCs w:val="18"/>
          <w:lang w:val="es-ES_tradnl"/>
        </w:rPr>
        <w:t>Número de Registro de Identificación Tributaria</w:t>
      </w:r>
      <w:r w:rsidR="00914837">
        <w:rPr>
          <w:rFonts w:ascii="Verdana" w:hAnsi="Verdana"/>
          <w:sz w:val="18"/>
          <w:szCs w:val="18"/>
          <w:lang w:val="es-ES_tradnl"/>
        </w:rPr>
        <w:t xml:space="preserve"> o documento equivalente en el país de origen</w:t>
      </w:r>
      <w:r w:rsidRPr="00645D97">
        <w:rPr>
          <w:rFonts w:ascii="Verdana" w:hAnsi="Verdana"/>
          <w:sz w:val="18"/>
          <w:szCs w:val="18"/>
          <w:lang w:val="es-ES_tradnl"/>
        </w:rPr>
        <w:t xml:space="preserve">: ________________________ </w:t>
      </w:r>
    </w:p>
    <w:p w14:paraId="1BFB3AFA" w14:textId="77777777" w:rsidR="00507534" w:rsidRDefault="00507534" w:rsidP="00507534">
      <w:pPr>
        <w:pStyle w:val="Encabezado"/>
        <w:tabs>
          <w:tab w:val="left" w:pos="1800"/>
          <w:tab w:val="right" w:pos="2552"/>
          <w:tab w:val="left" w:pos="2977"/>
          <w:tab w:val="left" w:pos="3969"/>
          <w:tab w:val="right" w:pos="6663"/>
          <w:tab w:val="left" w:pos="7938"/>
        </w:tabs>
        <w:spacing w:line="240" w:lineRule="exact"/>
        <w:rPr>
          <w:rFonts w:ascii="Verdana" w:hAnsi="Verdana"/>
          <w:sz w:val="18"/>
          <w:szCs w:val="18"/>
          <w:lang w:val="es-ES_tradnl"/>
        </w:rPr>
      </w:pPr>
    </w:p>
    <w:p w14:paraId="101243F1" w14:textId="77777777" w:rsidR="00507534" w:rsidRPr="00645D97" w:rsidRDefault="00507534" w:rsidP="00507534">
      <w:pPr>
        <w:pStyle w:val="Encabezado"/>
        <w:tabs>
          <w:tab w:val="left" w:pos="1800"/>
          <w:tab w:val="right" w:pos="2552"/>
          <w:tab w:val="left" w:pos="2977"/>
          <w:tab w:val="left" w:pos="3969"/>
          <w:tab w:val="right" w:pos="6663"/>
          <w:tab w:val="left" w:pos="7938"/>
        </w:tabs>
        <w:spacing w:line="240" w:lineRule="exact"/>
        <w:rPr>
          <w:rFonts w:ascii="Verdana" w:hAnsi="Verdana"/>
          <w:sz w:val="18"/>
          <w:szCs w:val="18"/>
          <w:lang w:val="es-ES_tradnl"/>
        </w:rPr>
      </w:pPr>
    </w:p>
    <w:p w14:paraId="27C53417" w14:textId="2BBE690D" w:rsidR="00507534" w:rsidRPr="00645D97" w:rsidRDefault="00507534" w:rsidP="00507534">
      <w:pPr>
        <w:pStyle w:val="Encabezado"/>
        <w:numPr>
          <w:ilvl w:val="0"/>
          <w:numId w:val="8"/>
        </w:numPr>
        <w:tabs>
          <w:tab w:val="clear" w:pos="360"/>
          <w:tab w:val="clear" w:pos="4419"/>
          <w:tab w:val="clear" w:pos="8838"/>
          <w:tab w:val="left" w:pos="426"/>
          <w:tab w:val="left" w:pos="1800"/>
          <w:tab w:val="right" w:pos="2552"/>
          <w:tab w:val="left" w:pos="2977"/>
          <w:tab w:val="left" w:pos="3969"/>
          <w:tab w:val="right" w:pos="6663"/>
          <w:tab w:val="left" w:pos="7938"/>
        </w:tabs>
        <w:spacing w:line="240" w:lineRule="exact"/>
        <w:ind w:left="0" w:firstLine="0"/>
        <w:rPr>
          <w:rFonts w:ascii="Verdana" w:hAnsi="Verdana"/>
          <w:sz w:val="18"/>
          <w:szCs w:val="18"/>
          <w:lang w:val="es-ES_tradnl"/>
        </w:rPr>
      </w:pPr>
      <w:r w:rsidRPr="00645D97">
        <w:rPr>
          <w:rFonts w:ascii="Verdana" w:hAnsi="Verdana"/>
          <w:sz w:val="18"/>
          <w:szCs w:val="18"/>
          <w:lang w:val="es-ES_tradnl"/>
        </w:rPr>
        <w:t>Número de Matrícula de Registro de Comercio</w:t>
      </w:r>
      <w:r>
        <w:rPr>
          <w:rFonts w:ascii="Verdana" w:hAnsi="Verdana"/>
          <w:sz w:val="18"/>
          <w:szCs w:val="18"/>
          <w:lang w:val="es-ES_tradnl"/>
        </w:rPr>
        <w:t xml:space="preserve"> Vigente</w:t>
      </w:r>
      <w:r w:rsidR="00914837">
        <w:rPr>
          <w:rFonts w:ascii="Verdana" w:hAnsi="Verdana"/>
          <w:sz w:val="18"/>
          <w:szCs w:val="18"/>
          <w:lang w:val="es-ES_tradnl"/>
        </w:rPr>
        <w:t xml:space="preserve"> o documento equivalente en el país de origen</w:t>
      </w:r>
      <w:r w:rsidRPr="00645D97">
        <w:rPr>
          <w:rFonts w:ascii="Verdana" w:hAnsi="Verdana"/>
          <w:sz w:val="18"/>
          <w:szCs w:val="18"/>
          <w:lang w:val="es-ES_tradnl"/>
        </w:rPr>
        <w:t>: _____________________</w:t>
      </w:r>
    </w:p>
    <w:p w14:paraId="536C3164" w14:textId="77777777" w:rsidR="00507534" w:rsidRPr="00645D97" w:rsidRDefault="00507534" w:rsidP="00507534">
      <w:pPr>
        <w:jc w:val="center"/>
        <w:rPr>
          <w:rFonts w:ascii="Verdana" w:hAnsi="Verdana" w:cs="Arial"/>
          <w:b/>
          <w:sz w:val="18"/>
          <w:szCs w:val="18"/>
          <w:lang w:val="es-ES_tradnl"/>
        </w:rPr>
      </w:pPr>
    </w:p>
    <w:p w14:paraId="78AFBDC3" w14:textId="77777777" w:rsidR="00507534" w:rsidRDefault="00507534" w:rsidP="00507534">
      <w:pPr>
        <w:tabs>
          <w:tab w:val="right" w:pos="6663"/>
        </w:tabs>
        <w:jc w:val="center"/>
        <w:rPr>
          <w:rFonts w:ascii="Verdana" w:hAnsi="Verdana" w:cs="Calibri"/>
          <w:sz w:val="18"/>
          <w:szCs w:val="18"/>
          <w:lang w:val="es-ES_tradnl"/>
        </w:rPr>
      </w:pPr>
    </w:p>
    <w:p w14:paraId="699BF31F" w14:textId="77777777" w:rsidR="00C513AD" w:rsidRDefault="00C513AD" w:rsidP="00507534">
      <w:pPr>
        <w:tabs>
          <w:tab w:val="right" w:pos="6663"/>
        </w:tabs>
        <w:jc w:val="center"/>
        <w:rPr>
          <w:rFonts w:ascii="Verdana" w:hAnsi="Verdana" w:cs="Calibri"/>
          <w:sz w:val="18"/>
          <w:szCs w:val="18"/>
          <w:lang w:val="es-ES_tradnl"/>
        </w:rPr>
      </w:pPr>
    </w:p>
    <w:p w14:paraId="1ECAC8E0" w14:textId="77777777" w:rsidR="00C513AD" w:rsidRDefault="00C513AD" w:rsidP="00507534">
      <w:pPr>
        <w:tabs>
          <w:tab w:val="right" w:pos="6663"/>
        </w:tabs>
        <w:jc w:val="center"/>
        <w:rPr>
          <w:rFonts w:ascii="Verdana" w:hAnsi="Verdana" w:cs="Calibri"/>
          <w:sz w:val="18"/>
          <w:szCs w:val="18"/>
          <w:lang w:val="es-ES_tradnl"/>
        </w:rPr>
      </w:pPr>
    </w:p>
    <w:p w14:paraId="64890055" w14:textId="77777777" w:rsidR="00C513AD" w:rsidRDefault="00C513AD" w:rsidP="00507534">
      <w:pPr>
        <w:tabs>
          <w:tab w:val="right" w:pos="6663"/>
        </w:tabs>
        <w:jc w:val="center"/>
        <w:rPr>
          <w:rFonts w:ascii="Verdana" w:hAnsi="Verdana" w:cs="Calibri"/>
          <w:sz w:val="18"/>
          <w:szCs w:val="18"/>
          <w:lang w:val="es-ES_tradnl"/>
        </w:rPr>
      </w:pPr>
    </w:p>
    <w:p w14:paraId="57A17C10" w14:textId="77777777" w:rsidR="00DE6B4C" w:rsidRPr="00DA09B7" w:rsidRDefault="00DE6B4C" w:rsidP="00DE6B4C">
      <w:pPr>
        <w:jc w:val="center"/>
        <w:rPr>
          <w:rFonts w:ascii="Calibri" w:hAnsi="Calibri" w:cs="Calibri"/>
          <w:b/>
        </w:rPr>
      </w:pPr>
      <w:r w:rsidRPr="00DA09B7">
        <w:rPr>
          <w:rFonts w:ascii="Calibri" w:hAnsi="Calibri" w:cs="Calibri"/>
          <w:b/>
        </w:rPr>
        <w:t>-------------------------------------------------------------------------------</w:t>
      </w:r>
    </w:p>
    <w:p w14:paraId="69215850" w14:textId="77777777" w:rsidR="00DE6B4C" w:rsidRPr="00DA09B7" w:rsidRDefault="00DE6B4C" w:rsidP="00DE6B4C">
      <w:pPr>
        <w:jc w:val="center"/>
        <w:rPr>
          <w:rFonts w:ascii="Calibri" w:hAnsi="Calibri" w:cs="Calibri"/>
          <w:b/>
        </w:rPr>
      </w:pPr>
      <w:r w:rsidRPr="00DA09B7">
        <w:rPr>
          <w:rFonts w:ascii="Calibri" w:hAnsi="Calibri" w:cs="Calibri"/>
          <w:b/>
        </w:rPr>
        <w:t xml:space="preserve">Firma del Propietario o Representante Legal </w:t>
      </w:r>
      <w:r>
        <w:rPr>
          <w:rFonts w:ascii="Calibri" w:hAnsi="Calibri" w:cs="Calibri"/>
          <w:b/>
        </w:rPr>
        <w:t>de la Empresa</w:t>
      </w:r>
    </w:p>
    <w:p w14:paraId="3F45E17C" w14:textId="77777777" w:rsidR="00DE6B4C" w:rsidRPr="00B335CD" w:rsidRDefault="00DE6B4C" w:rsidP="00DE6B4C">
      <w:pPr>
        <w:keepNext/>
        <w:jc w:val="center"/>
        <w:outlineLvl w:val="2"/>
        <w:rPr>
          <w:rFonts w:ascii="Verdana" w:hAnsi="Verdana" w:cs="Arial"/>
          <w:b/>
          <w:sz w:val="18"/>
          <w:szCs w:val="18"/>
          <w:lang w:val="es-BO" w:eastAsia="es-ES"/>
        </w:rPr>
      </w:pPr>
      <w:r w:rsidRPr="00DA09B7">
        <w:rPr>
          <w:rFonts w:ascii="Calibri" w:hAnsi="Calibri" w:cs="Calibri"/>
          <w:b/>
        </w:rPr>
        <w:t>Nombre completo del Propietario o Representante Legal</w:t>
      </w:r>
      <w:r>
        <w:rPr>
          <w:rFonts w:ascii="Calibri" w:hAnsi="Calibri" w:cs="Calibri"/>
          <w:b/>
        </w:rPr>
        <w:t xml:space="preserve"> de la Empresa</w:t>
      </w:r>
    </w:p>
    <w:p w14:paraId="76E82584" w14:textId="77777777" w:rsidR="00DE6B4C" w:rsidRPr="007165E6" w:rsidRDefault="00DE6B4C" w:rsidP="00DE6B4C">
      <w:pPr>
        <w:jc w:val="center"/>
        <w:rPr>
          <w:rFonts w:ascii="Calibri" w:hAnsi="Calibri" w:cs="Calibri"/>
          <w:b/>
          <w:lang w:val="es-BO"/>
        </w:rPr>
        <w:sectPr w:rsidR="00DE6B4C" w:rsidRPr="007165E6" w:rsidSect="00907AAB">
          <w:footerReference w:type="default" r:id="rId17"/>
          <w:pgSz w:w="12242" w:h="15842" w:code="1"/>
          <w:pgMar w:top="1418" w:right="1418" w:bottom="1418" w:left="1418" w:header="624" w:footer="851" w:gutter="0"/>
          <w:cols w:space="708"/>
          <w:titlePg/>
          <w:docGrid w:linePitch="360"/>
        </w:sectPr>
      </w:pPr>
    </w:p>
    <w:p w14:paraId="2F7D0F6F" w14:textId="77777777" w:rsidR="00DE6B4C" w:rsidRPr="00286B08" w:rsidRDefault="00DE6B4C" w:rsidP="00DE6B4C">
      <w:pPr>
        <w:jc w:val="center"/>
        <w:rPr>
          <w:rFonts w:asciiTheme="minorHAnsi" w:hAnsiTheme="minorHAnsi" w:cstheme="minorHAnsi"/>
          <w:b/>
        </w:rPr>
      </w:pPr>
      <w:r w:rsidRPr="00286B08">
        <w:rPr>
          <w:rFonts w:asciiTheme="minorHAnsi" w:hAnsiTheme="minorHAnsi" w:cstheme="minorHAnsi"/>
          <w:b/>
        </w:rPr>
        <w:lastRenderedPageBreak/>
        <w:t>FORMULARIO B-1</w:t>
      </w:r>
    </w:p>
    <w:p w14:paraId="6BC5D9A8" w14:textId="77777777" w:rsidR="00DE6B4C" w:rsidRPr="00286B08" w:rsidRDefault="00DE6B4C" w:rsidP="00DE6B4C">
      <w:pPr>
        <w:jc w:val="center"/>
        <w:rPr>
          <w:rFonts w:asciiTheme="minorHAnsi" w:hAnsiTheme="minorHAnsi" w:cstheme="minorHAnsi"/>
          <w:b/>
        </w:rPr>
      </w:pPr>
      <w:r w:rsidRPr="00286B08">
        <w:rPr>
          <w:rFonts w:asciiTheme="minorHAnsi" w:hAnsiTheme="minorHAnsi" w:cstheme="minorHAnsi"/>
          <w:b/>
        </w:rPr>
        <w:t>PROPUESTA ECONOMICA</w:t>
      </w:r>
    </w:p>
    <w:p w14:paraId="203BF50C" w14:textId="77777777" w:rsidR="00DE6B4C" w:rsidRPr="00C75BEC" w:rsidRDefault="00DE6B4C" w:rsidP="00DE6B4C">
      <w:pPr>
        <w:jc w:val="center"/>
        <w:rPr>
          <w:rFonts w:asciiTheme="minorHAnsi" w:hAnsiTheme="minorHAnsi" w:cstheme="minorHAnsi"/>
          <w:b/>
          <w:sz w:val="18"/>
          <w:szCs w:val="18"/>
        </w:rPr>
      </w:pPr>
    </w:p>
    <w:tbl>
      <w:tblPr>
        <w:tblW w:w="4184" w:type="pct"/>
        <w:jc w:val="center"/>
        <w:tblCellMar>
          <w:left w:w="70" w:type="dxa"/>
          <w:right w:w="70" w:type="dxa"/>
        </w:tblCellMar>
        <w:tblLook w:val="04A0" w:firstRow="1" w:lastRow="0" w:firstColumn="1" w:lastColumn="0" w:noHBand="0" w:noVBand="1"/>
      </w:tblPr>
      <w:tblGrid>
        <w:gridCol w:w="337"/>
        <w:gridCol w:w="3047"/>
        <w:gridCol w:w="1152"/>
        <w:gridCol w:w="1578"/>
        <w:gridCol w:w="1512"/>
      </w:tblGrid>
      <w:tr w:rsidR="00DE6B4C" w:rsidRPr="00C75BEC" w14:paraId="78F6AD18" w14:textId="77777777" w:rsidTr="00907AAB">
        <w:trPr>
          <w:trHeight w:val="300"/>
          <w:jc w:val="center"/>
        </w:trPr>
        <w:tc>
          <w:tcPr>
            <w:tcW w:w="5000" w:type="pct"/>
            <w:gridSpan w:val="5"/>
            <w:tcBorders>
              <w:top w:val="single" w:sz="4" w:space="0" w:color="auto"/>
              <w:left w:val="single" w:sz="4" w:space="0" w:color="auto"/>
              <w:bottom w:val="single" w:sz="4" w:space="0" w:color="auto"/>
              <w:right w:val="single" w:sz="4" w:space="0" w:color="auto"/>
            </w:tcBorders>
            <w:shd w:val="clear" w:color="000000" w:fill="DCE6F1"/>
            <w:vAlign w:val="center"/>
            <w:hideMark/>
          </w:tcPr>
          <w:p w14:paraId="3734A04E" w14:textId="77777777" w:rsidR="00DE6B4C" w:rsidRPr="00C75BEC" w:rsidRDefault="00DE6B4C" w:rsidP="00907AAB">
            <w:pPr>
              <w:jc w:val="center"/>
              <w:rPr>
                <w:rFonts w:asciiTheme="minorHAnsi" w:hAnsiTheme="minorHAnsi" w:cstheme="minorHAnsi"/>
                <w:b/>
                <w:bCs/>
                <w:sz w:val="18"/>
                <w:szCs w:val="18"/>
                <w:lang w:val="es-BO" w:eastAsia="es-BO"/>
              </w:rPr>
            </w:pPr>
            <w:r w:rsidRPr="00C75BEC">
              <w:rPr>
                <w:rFonts w:asciiTheme="minorHAnsi" w:hAnsiTheme="minorHAnsi" w:cstheme="minorHAnsi"/>
                <w:b/>
                <w:bCs/>
                <w:sz w:val="18"/>
                <w:szCs w:val="18"/>
                <w:lang w:val="es-BO" w:eastAsia="es-BO"/>
              </w:rPr>
              <w:t>DATOS PARA SER LLENADOS POR EL PROPONENTE</w:t>
            </w:r>
          </w:p>
        </w:tc>
      </w:tr>
      <w:tr w:rsidR="00DE6B4C" w:rsidRPr="00C75BEC" w14:paraId="72595408" w14:textId="77777777" w:rsidTr="00907AAB">
        <w:trPr>
          <w:trHeight w:val="765"/>
          <w:jc w:val="center"/>
        </w:trPr>
        <w:tc>
          <w:tcPr>
            <w:tcW w:w="156" w:type="pct"/>
            <w:tcBorders>
              <w:top w:val="nil"/>
              <w:left w:val="single" w:sz="4" w:space="0" w:color="auto"/>
              <w:bottom w:val="single" w:sz="4" w:space="0" w:color="auto"/>
              <w:right w:val="single" w:sz="4" w:space="0" w:color="auto"/>
            </w:tcBorders>
            <w:shd w:val="clear" w:color="000000" w:fill="DCE6F1"/>
            <w:vAlign w:val="center"/>
            <w:hideMark/>
          </w:tcPr>
          <w:p w14:paraId="2A5B6CFA" w14:textId="77777777" w:rsidR="00DE6B4C" w:rsidRPr="00C75BEC" w:rsidRDefault="00DE6B4C" w:rsidP="00907AAB">
            <w:pPr>
              <w:jc w:val="center"/>
              <w:rPr>
                <w:rFonts w:asciiTheme="minorHAnsi" w:hAnsiTheme="minorHAnsi" w:cstheme="minorHAnsi"/>
                <w:b/>
                <w:bCs/>
                <w:sz w:val="18"/>
                <w:szCs w:val="18"/>
                <w:lang w:val="es-BO" w:eastAsia="es-BO"/>
              </w:rPr>
            </w:pPr>
            <w:r w:rsidRPr="00C75BEC">
              <w:rPr>
                <w:rFonts w:asciiTheme="minorHAnsi" w:hAnsiTheme="minorHAnsi" w:cstheme="minorHAnsi"/>
                <w:b/>
                <w:bCs/>
                <w:sz w:val="18"/>
                <w:szCs w:val="18"/>
                <w:lang w:val="es-BO" w:eastAsia="es-BO"/>
              </w:rPr>
              <w:t>Nº</w:t>
            </w:r>
          </w:p>
        </w:tc>
        <w:tc>
          <w:tcPr>
            <w:tcW w:w="2014" w:type="pct"/>
            <w:tcBorders>
              <w:top w:val="nil"/>
              <w:left w:val="nil"/>
              <w:bottom w:val="single" w:sz="4" w:space="0" w:color="auto"/>
              <w:right w:val="single" w:sz="4" w:space="0" w:color="auto"/>
            </w:tcBorders>
            <w:shd w:val="clear" w:color="000000" w:fill="DCE6F1"/>
            <w:vAlign w:val="center"/>
            <w:hideMark/>
          </w:tcPr>
          <w:p w14:paraId="10708505" w14:textId="77777777" w:rsidR="00DE6B4C" w:rsidRPr="00C75BEC" w:rsidRDefault="00DE6B4C" w:rsidP="00907AAB">
            <w:pPr>
              <w:jc w:val="center"/>
              <w:rPr>
                <w:rFonts w:asciiTheme="minorHAnsi" w:hAnsiTheme="minorHAnsi" w:cstheme="minorHAnsi"/>
                <w:b/>
                <w:bCs/>
                <w:sz w:val="18"/>
                <w:szCs w:val="18"/>
                <w:lang w:val="es-BO" w:eastAsia="es-BO"/>
              </w:rPr>
            </w:pPr>
            <w:r w:rsidRPr="00C75BEC">
              <w:rPr>
                <w:rFonts w:asciiTheme="minorHAnsi" w:hAnsiTheme="minorHAnsi" w:cstheme="minorHAnsi"/>
                <w:b/>
                <w:bCs/>
                <w:sz w:val="18"/>
                <w:szCs w:val="18"/>
                <w:lang w:val="es-BO" w:eastAsia="es-BO"/>
              </w:rPr>
              <w:t xml:space="preserve">DETALLE DEL </w:t>
            </w:r>
            <w:r>
              <w:rPr>
                <w:rFonts w:asciiTheme="minorHAnsi" w:hAnsiTheme="minorHAnsi" w:cstheme="minorHAnsi"/>
                <w:b/>
                <w:bCs/>
                <w:sz w:val="18"/>
                <w:szCs w:val="18"/>
                <w:lang w:val="es-BO" w:eastAsia="es-BO"/>
              </w:rPr>
              <w:t>O LOS BIENES</w:t>
            </w:r>
          </w:p>
        </w:tc>
        <w:tc>
          <w:tcPr>
            <w:tcW w:w="772" w:type="pct"/>
            <w:tcBorders>
              <w:top w:val="nil"/>
              <w:left w:val="nil"/>
              <w:bottom w:val="single" w:sz="4" w:space="0" w:color="auto"/>
              <w:right w:val="single" w:sz="4" w:space="0" w:color="auto"/>
            </w:tcBorders>
            <w:shd w:val="clear" w:color="000000" w:fill="DCE6F1"/>
            <w:vAlign w:val="center"/>
            <w:hideMark/>
          </w:tcPr>
          <w:p w14:paraId="47ABCE42" w14:textId="77777777" w:rsidR="00DE6B4C" w:rsidRPr="00C75BEC" w:rsidRDefault="00DE6B4C" w:rsidP="00907AAB">
            <w:pPr>
              <w:jc w:val="center"/>
              <w:rPr>
                <w:rFonts w:asciiTheme="minorHAnsi" w:hAnsiTheme="minorHAnsi" w:cstheme="minorHAnsi"/>
                <w:b/>
                <w:bCs/>
                <w:sz w:val="18"/>
                <w:szCs w:val="18"/>
                <w:lang w:val="es-BO" w:eastAsia="es-BO"/>
              </w:rPr>
            </w:pPr>
            <w:r w:rsidRPr="00C75BEC">
              <w:rPr>
                <w:rFonts w:asciiTheme="minorHAnsi" w:hAnsiTheme="minorHAnsi" w:cstheme="minorHAnsi"/>
                <w:b/>
                <w:bCs/>
                <w:sz w:val="18"/>
                <w:szCs w:val="18"/>
                <w:lang w:val="es-BO" w:eastAsia="es-BO"/>
              </w:rPr>
              <w:t xml:space="preserve">CANTIDAD </w:t>
            </w:r>
          </w:p>
        </w:tc>
        <w:tc>
          <w:tcPr>
            <w:tcW w:w="1051" w:type="pct"/>
            <w:tcBorders>
              <w:top w:val="nil"/>
              <w:left w:val="nil"/>
              <w:bottom w:val="single" w:sz="4" w:space="0" w:color="auto"/>
              <w:right w:val="single" w:sz="4" w:space="0" w:color="auto"/>
            </w:tcBorders>
            <w:shd w:val="clear" w:color="000000" w:fill="DCE6F1"/>
            <w:vAlign w:val="center"/>
            <w:hideMark/>
          </w:tcPr>
          <w:p w14:paraId="251491B8" w14:textId="2E2A0354" w:rsidR="00DE6B4C" w:rsidRPr="00C75BEC" w:rsidRDefault="00DE6B4C" w:rsidP="00907AAB">
            <w:pPr>
              <w:jc w:val="center"/>
              <w:rPr>
                <w:rFonts w:asciiTheme="minorHAnsi" w:hAnsiTheme="minorHAnsi" w:cstheme="minorHAnsi"/>
                <w:b/>
                <w:bCs/>
                <w:sz w:val="18"/>
                <w:szCs w:val="18"/>
                <w:lang w:val="es-BO" w:eastAsia="es-BO"/>
              </w:rPr>
            </w:pPr>
            <w:r>
              <w:rPr>
                <w:rFonts w:asciiTheme="minorHAnsi" w:hAnsiTheme="minorHAnsi" w:cstheme="minorHAnsi"/>
                <w:b/>
                <w:bCs/>
                <w:sz w:val="18"/>
                <w:szCs w:val="18"/>
                <w:lang w:val="es-BO" w:eastAsia="es-BO"/>
              </w:rPr>
              <w:t>PRECIO UNITARIO ($</w:t>
            </w:r>
            <w:proofErr w:type="spellStart"/>
            <w:r>
              <w:rPr>
                <w:rFonts w:asciiTheme="minorHAnsi" w:hAnsiTheme="minorHAnsi" w:cstheme="minorHAnsi"/>
                <w:b/>
                <w:bCs/>
                <w:sz w:val="18"/>
                <w:szCs w:val="18"/>
                <w:lang w:val="es-BO" w:eastAsia="es-BO"/>
              </w:rPr>
              <w:t>us</w:t>
            </w:r>
            <w:proofErr w:type="spellEnd"/>
            <w:r w:rsidRPr="00C75BEC">
              <w:rPr>
                <w:rFonts w:asciiTheme="minorHAnsi" w:hAnsiTheme="minorHAnsi" w:cstheme="minorHAnsi"/>
                <w:b/>
                <w:bCs/>
                <w:sz w:val="18"/>
                <w:szCs w:val="18"/>
                <w:lang w:val="es-BO" w:eastAsia="es-BO"/>
              </w:rPr>
              <w:t>)</w:t>
            </w:r>
          </w:p>
        </w:tc>
        <w:tc>
          <w:tcPr>
            <w:tcW w:w="1007" w:type="pct"/>
            <w:tcBorders>
              <w:top w:val="nil"/>
              <w:left w:val="nil"/>
              <w:bottom w:val="single" w:sz="4" w:space="0" w:color="auto"/>
              <w:right w:val="single" w:sz="4" w:space="0" w:color="auto"/>
            </w:tcBorders>
            <w:shd w:val="clear" w:color="000000" w:fill="DCE6F1"/>
            <w:vAlign w:val="center"/>
            <w:hideMark/>
          </w:tcPr>
          <w:p w14:paraId="21270E39" w14:textId="74AA586A" w:rsidR="00DE6B4C" w:rsidRPr="00C75BEC" w:rsidRDefault="00DE6B4C" w:rsidP="00907AAB">
            <w:pPr>
              <w:jc w:val="center"/>
              <w:rPr>
                <w:rFonts w:asciiTheme="minorHAnsi" w:hAnsiTheme="minorHAnsi" w:cstheme="minorHAnsi"/>
                <w:b/>
                <w:bCs/>
                <w:sz w:val="18"/>
                <w:szCs w:val="18"/>
                <w:lang w:val="es-BO" w:eastAsia="es-BO"/>
              </w:rPr>
            </w:pPr>
            <w:r w:rsidRPr="00C75BEC">
              <w:rPr>
                <w:rFonts w:asciiTheme="minorHAnsi" w:hAnsiTheme="minorHAnsi" w:cstheme="minorHAnsi"/>
                <w:b/>
                <w:bCs/>
                <w:sz w:val="18"/>
                <w:szCs w:val="18"/>
                <w:lang w:val="es-BO" w:eastAsia="es-BO"/>
              </w:rPr>
              <w:t xml:space="preserve">PRECIO TOTAL </w:t>
            </w:r>
            <w:r>
              <w:rPr>
                <w:rFonts w:asciiTheme="minorHAnsi" w:hAnsiTheme="minorHAnsi" w:cstheme="minorHAnsi"/>
                <w:b/>
                <w:bCs/>
                <w:sz w:val="18"/>
                <w:szCs w:val="18"/>
                <w:lang w:val="es-BO" w:eastAsia="es-BO"/>
              </w:rPr>
              <w:t>($</w:t>
            </w:r>
            <w:proofErr w:type="spellStart"/>
            <w:r>
              <w:rPr>
                <w:rFonts w:asciiTheme="minorHAnsi" w:hAnsiTheme="minorHAnsi" w:cstheme="minorHAnsi"/>
                <w:b/>
                <w:bCs/>
                <w:sz w:val="18"/>
                <w:szCs w:val="18"/>
                <w:lang w:val="es-BO" w:eastAsia="es-BO"/>
              </w:rPr>
              <w:t>us</w:t>
            </w:r>
            <w:proofErr w:type="spellEnd"/>
            <w:r w:rsidRPr="00C75BEC">
              <w:rPr>
                <w:rFonts w:asciiTheme="minorHAnsi" w:hAnsiTheme="minorHAnsi" w:cstheme="minorHAnsi"/>
                <w:b/>
                <w:bCs/>
                <w:sz w:val="18"/>
                <w:szCs w:val="18"/>
                <w:lang w:val="es-BO" w:eastAsia="es-BO"/>
              </w:rPr>
              <w:t>)</w:t>
            </w:r>
          </w:p>
        </w:tc>
      </w:tr>
      <w:tr w:rsidR="00DE6B4C" w:rsidRPr="00C75BEC" w14:paraId="01C3A42F" w14:textId="77777777" w:rsidTr="00907AAB">
        <w:trPr>
          <w:trHeight w:val="300"/>
          <w:jc w:val="center"/>
        </w:trPr>
        <w:tc>
          <w:tcPr>
            <w:tcW w:w="156" w:type="pct"/>
            <w:tcBorders>
              <w:top w:val="nil"/>
              <w:left w:val="single" w:sz="4" w:space="0" w:color="auto"/>
              <w:bottom w:val="single" w:sz="4" w:space="0" w:color="auto"/>
              <w:right w:val="single" w:sz="4" w:space="0" w:color="auto"/>
            </w:tcBorders>
            <w:shd w:val="clear" w:color="auto" w:fill="auto"/>
            <w:vAlign w:val="center"/>
          </w:tcPr>
          <w:p w14:paraId="67F9A101" w14:textId="77777777" w:rsidR="00DE6B4C" w:rsidRPr="00C75BEC" w:rsidRDefault="00DE6B4C" w:rsidP="00907AAB">
            <w:pPr>
              <w:jc w:val="center"/>
              <w:rPr>
                <w:rFonts w:asciiTheme="minorHAnsi" w:hAnsiTheme="minorHAnsi" w:cstheme="minorHAnsi"/>
                <w:color w:val="000000"/>
                <w:sz w:val="18"/>
                <w:szCs w:val="18"/>
                <w:lang w:val="es-BO" w:eastAsia="es-BO"/>
              </w:rPr>
            </w:pPr>
          </w:p>
        </w:tc>
        <w:tc>
          <w:tcPr>
            <w:tcW w:w="2014" w:type="pct"/>
            <w:tcBorders>
              <w:top w:val="nil"/>
              <w:left w:val="nil"/>
              <w:bottom w:val="single" w:sz="4" w:space="0" w:color="auto"/>
              <w:right w:val="single" w:sz="4" w:space="0" w:color="auto"/>
            </w:tcBorders>
            <w:shd w:val="clear" w:color="auto" w:fill="auto"/>
            <w:vAlign w:val="center"/>
          </w:tcPr>
          <w:p w14:paraId="6EA284FE" w14:textId="77777777" w:rsidR="00DE6B4C" w:rsidRPr="00C75BEC" w:rsidRDefault="00DE6B4C" w:rsidP="00907AAB">
            <w:pPr>
              <w:jc w:val="both"/>
              <w:rPr>
                <w:rFonts w:asciiTheme="minorHAnsi" w:hAnsiTheme="minorHAnsi" w:cstheme="minorHAnsi"/>
                <w:color w:val="000000"/>
                <w:sz w:val="18"/>
                <w:szCs w:val="18"/>
                <w:lang w:val="es-BO" w:eastAsia="es-BO"/>
              </w:rPr>
            </w:pPr>
          </w:p>
        </w:tc>
        <w:tc>
          <w:tcPr>
            <w:tcW w:w="772" w:type="pct"/>
            <w:tcBorders>
              <w:top w:val="nil"/>
              <w:left w:val="nil"/>
              <w:bottom w:val="single" w:sz="4" w:space="0" w:color="auto"/>
              <w:right w:val="single" w:sz="4" w:space="0" w:color="auto"/>
            </w:tcBorders>
            <w:shd w:val="clear" w:color="auto" w:fill="auto"/>
            <w:vAlign w:val="center"/>
          </w:tcPr>
          <w:p w14:paraId="6BD4F81C" w14:textId="77777777" w:rsidR="00DE6B4C" w:rsidRPr="00C75BEC" w:rsidRDefault="00DE6B4C" w:rsidP="00907AAB">
            <w:pPr>
              <w:jc w:val="center"/>
              <w:rPr>
                <w:rFonts w:asciiTheme="minorHAnsi" w:hAnsiTheme="minorHAnsi" w:cstheme="minorHAnsi"/>
                <w:color w:val="000000"/>
                <w:sz w:val="18"/>
                <w:szCs w:val="18"/>
                <w:lang w:val="es-BO" w:eastAsia="es-BO"/>
              </w:rPr>
            </w:pPr>
          </w:p>
        </w:tc>
        <w:tc>
          <w:tcPr>
            <w:tcW w:w="1051" w:type="pct"/>
            <w:tcBorders>
              <w:top w:val="nil"/>
              <w:left w:val="nil"/>
              <w:bottom w:val="single" w:sz="4" w:space="0" w:color="auto"/>
              <w:right w:val="single" w:sz="4" w:space="0" w:color="auto"/>
            </w:tcBorders>
            <w:shd w:val="clear" w:color="auto" w:fill="auto"/>
            <w:vAlign w:val="center"/>
          </w:tcPr>
          <w:p w14:paraId="643F437B" w14:textId="77777777" w:rsidR="00DE6B4C" w:rsidRPr="00C75BEC" w:rsidRDefault="00DE6B4C" w:rsidP="00907AAB">
            <w:pPr>
              <w:jc w:val="both"/>
              <w:rPr>
                <w:rFonts w:asciiTheme="minorHAnsi" w:hAnsiTheme="minorHAnsi" w:cstheme="minorHAnsi"/>
                <w:color w:val="000000"/>
                <w:sz w:val="18"/>
                <w:szCs w:val="18"/>
                <w:lang w:val="es-BO" w:eastAsia="es-BO"/>
              </w:rPr>
            </w:pPr>
          </w:p>
        </w:tc>
        <w:tc>
          <w:tcPr>
            <w:tcW w:w="1007" w:type="pct"/>
            <w:tcBorders>
              <w:top w:val="nil"/>
              <w:left w:val="nil"/>
              <w:bottom w:val="single" w:sz="4" w:space="0" w:color="auto"/>
              <w:right w:val="single" w:sz="4" w:space="0" w:color="auto"/>
            </w:tcBorders>
            <w:shd w:val="clear" w:color="auto" w:fill="auto"/>
            <w:vAlign w:val="center"/>
          </w:tcPr>
          <w:p w14:paraId="6A0CA284" w14:textId="77777777" w:rsidR="00DE6B4C" w:rsidRPr="00C75BEC" w:rsidRDefault="00DE6B4C" w:rsidP="00907AAB">
            <w:pPr>
              <w:jc w:val="both"/>
              <w:rPr>
                <w:rFonts w:asciiTheme="minorHAnsi" w:hAnsiTheme="minorHAnsi" w:cstheme="minorHAnsi"/>
                <w:color w:val="000000"/>
                <w:sz w:val="18"/>
                <w:szCs w:val="18"/>
                <w:lang w:val="es-BO" w:eastAsia="es-BO"/>
              </w:rPr>
            </w:pPr>
          </w:p>
        </w:tc>
      </w:tr>
      <w:tr w:rsidR="00DE6B4C" w:rsidRPr="00C75BEC" w14:paraId="5A2AD092" w14:textId="77777777" w:rsidTr="00907AAB">
        <w:trPr>
          <w:trHeight w:val="300"/>
          <w:jc w:val="center"/>
        </w:trPr>
        <w:tc>
          <w:tcPr>
            <w:tcW w:w="156" w:type="pct"/>
            <w:tcBorders>
              <w:top w:val="nil"/>
              <w:left w:val="single" w:sz="4" w:space="0" w:color="auto"/>
              <w:bottom w:val="single" w:sz="4" w:space="0" w:color="auto"/>
              <w:right w:val="single" w:sz="4" w:space="0" w:color="auto"/>
            </w:tcBorders>
            <w:shd w:val="clear" w:color="auto" w:fill="auto"/>
            <w:vAlign w:val="center"/>
          </w:tcPr>
          <w:p w14:paraId="497E46B6" w14:textId="77777777" w:rsidR="00DE6B4C" w:rsidRPr="00C75BEC" w:rsidRDefault="00DE6B4C" w:rsidP="00907AAB">
            <w:pPr>
              <w:jc w:val="center"/>
              <w:rPr>
                <w:rFonts w:asciiTheme="minorHAnsi" w:hAnsiTheme="minorHAnsi" w:cstheme="minorHAnsi"/>
                <w:color w:val="000000"/>
                <w:sz w:val="18"/>
                <w:szCs w:val="18"/>
                <w:lang w:val="es-BO" w:eastAsia="es-BO"/>
              </w:rPr>
            </w:pPr>
          </w:p>
        </w:tc>
        <w:tc>
          <w:tcPr>
            <w:tcW w:w="2014" w:type="pct"/>
            <w:tcBorders>
              <w:top w:val="nil"/>
              <w:left w:val="nil"/>
              <w:bottom w:val="single" w:sz="4" w:space="0" w:color="auto"/>
              <w:right w:val="single" w:sz="4" w:space="0" w:color="auto"/>
            </w:tcBorders>
            <w:shd w:val="clear" w:color="auto" w:fill="auto"/>
            <w:vAlign w:val="center"/>
          </w:tcPr>
          <w:p w14:paraId="0C6B9155" w14:textId="77777777" w:rsidR="00DE6B4C" w:rsidRPr="00C75BEC" w:rsidRDefault="00DE6B4C" w:rsidP="00907AAB">
            <w:pPr>
              <w:jc w:val="both"/>
              <w:rPr>
                <w:rFonts w:asciiTheme="minorHAnsi" w:hAnsiTheme="minorHAnsi" w:cstheme="minorHAnsi"/>
                <w:color w:val="000000"/>
                <w:sz w:val="18"/>
                <w:szCs w:val="18"/>
                <w:lang w:val="es-BO" w:eastAsia="es-BO"/>
              </w:rPr>
            </w:pPr>
          </w:p>
        </w:tc>
        <w:tc>
          <w:tcPr>
            <w:tcW w:w="772" w:type="pct"/>
            <w:tcBorders>
              <w:top w:val="nil"/>
              <w:left w:val="nil"/>
              <w:bottom w:val="single" w:sz="4" w:space="0" w:color="auto"/>
              <w:right w:val="single" w:sz="4" w:space="0" w:color="auto"/>
            </w:tcBorders>
            <w:shd w:val="clear" w:color="auto" w:fill="auto"/>
            <w:vAlign w:val="center"/>
          </w:tcPr>
          <w:p w14:paraId="15B332DD" w14:textId="77777777" w:rsidR="00DE6B4C" w:rsidRPr="00C75BEC" w:rsidRDefault="00DE6B4C" w:rsidP="00907AAB">
            <w:pPr>
              <w:jc w:val="center"/>
              <w:rPr>
                <w:rFonts w:asciiTheme="minorHAnsi" w:hAnsiTheme="minorHAnsi" w:cstheme="minorHAnsi"/>
                <w:color w:val="000000"/>
                <w:sz w:val="18"/>
                <w:szCs w:val="18"/>
                <w:lang w:val="es-BO" w:eastAsia="es-BO"/>
              </w:rPr>
            </w:pPr>
          </w:p>
        </w:tc>
        <w:tc>
          <w:tcPr>
            <w:tcW w:w="1051" w:type="pct"/>
            <w:tcBorders>
              <w:top w:val="nil"/>
              <w:left w:val="nil"/>
              <w:bottom w:val="single" w:sz="4" w:space="0" w:color="auto"/>
              <w:right w:val="single" w:sz="4" w:space="0" w:color="auto"/>
            </w:tcBorders>
            <w:shd w:val="clear" w:color="auto" w:fill="auto"/>
            <w:vAlign w:val="center"/>
          </w:tcPr>
          <w:p w14:paraId="16B2F89E" w14:textId="77777777" w:rsidR="00DE6B4C" w:rsidRPr="00C75BEC" w:rsidRDefault="00DE6B4C" w:rsidP="00907AAB">
            <w:pPr>
              <w:jc w:val="both"/>
              <w:rPr>
                <w:rFonts w:asciiTheme="minorHAnsi" w:hAnsiTheme="minorHAnsi" w:cstheme="minorHAnsi"/>
                <w:color w:val="000000"/>
                <w:sz w:val="18"/>
                <w:szCs w:val="18"/>
                <w:lang w:val="es-BO" w:eastAsia="es-BO"/>
              </w:rPr>
            </w:pPr>
          </w:p>
        </w:tc>
        <w:tc>
          <w:tcPr>
            <w:tcW w:w="1007" w:type="pct"/>
            <w:tcBorders>
              <w:top w:val="nil"/>
              <w:left w:val="nil"/>
              <w:bottom w:val="single" w:sz="4" w:space="0" w:color="auto"/>
              <w:right w:val="single" w:sz="4" w:space="0" w:color="auto"/>
            </w:tcBorders>
            <w:shd w:val="clear" w:color="auto" w:fill="auto"/>
            <w:vAlign w:val="center"/>
          </w:tcPr>
          <w:p w14:paraId="6AF87EF1" w14:textId="77777777" w:rsidR="00DE6B4C" w:rsidRPr="00C75BEC" w:rsidRDefault="00DE6B4C" w:rsidP="00907AAB">
            <w:pPr>
              <w:jc w:val="both"/>
              <w:rPr>
                <w:rFonts w:asciiTheme="minorHAnsi" w:hAnsiTheme="minorHAnsi" w:cstheme="minorHAnsi"/>
                <w:color w:val="000000"/>
                <w:sz w:val="18"/>
                <w:szCs w:val="18"/>
                <w:lang w:val="es-BO" w:eastAsia="es-BO"/>
              </w:rPr>
            </w:pPr>
          </w:p>
        </w:tc>
      </w:tr>
      <w:tr w:rsidR="00DE6B4C" w:rsidRPr="00C75BEC" w14:paraId="00FBAC5B" w14:textId="77777777" w:rsidTr="00907AAB">
        <w:trPr>
          <w:trHeight w:val="300"/>
          <w:jc w:val="center"/>
        </w:trPr>
        <w:tc>
          <w:tcPr>
            <w:tcW w:w="3993" w:type="pct"/>
            <w:gridSpan w:val="4"/>
            <w:tcBorders>
              <w:top w:val="single" w:sz="4" w:space="0" w:color="auto"/>
              <w:left w:val="single" w:sz="4" w:space="0" w:color="auto"/>
              <w:bottom w:val="single" w:sz="4" w:space="0" w:color="auto"/>
              <w:right w:val="single" w:sz="4" w:space="0" w:color="auto"/>
            </w:tcBorders>
            <w:shd w:val="clear" w:color="auto" w:fill="auto"/>
            <w:vAlign w:val="center"/>
            <w:hideMark/>
          </w:tcPr>
          <w:p w14:paraId="379055F8" w14:textId="77777777" w:rsidR="00DE6B4C" w:rsidRPr="00C75BEC" w:rsidRDefault="00DE6B4C" w:rsidP="00907AAB">
            <w:pPr>
              <w:jc w:val="right"/>
              <w:rPr>
                <w:rFonts w:asciiTheme="minorHAnsi" w:hAnsiTheme="minorHAnsi" w:cstheme="minorHAnsi"/>
                <w:b/>
                <w:bCs/>
                <w:color w:val="000000"/>
                <w:sz w:val="18"/>
                <w:szCs w:val="18"/>
                <w:lang w:val="es-BO" w:eastAsia="es-BO"/>
              </w:rPr>
            </w:pPr>
            <w:r w:rsidRPr="00C75BEC">
              <w:rPr>
                <w:rFonts w:asciiTheme="minorHAnsi" w:hAnsiTheme="minorHAnsi" w:cstheme="minorHAnsi"/>
                <w:b/>
                <w:bCs/>
                <w:color w:val="000000"/>
                <w:sz w:val="18"/>
                <w:szCs w:val="18"/>
                <w:lang w:val="es-BO" w:eastAsia="es-BO"/>
              </w:rPr>
              <w:t>TOTAL (Numeral)</w:t>
            </w:r>
          </w:p>
        </w:tc>
        <w:tc>
          <w:tcPr>
            <w:tcW w:w="1007" w:type="pct"/>
            <w:tcBorders>
              <w:top w:val="nil"/>
              <w:left w:val="nil"/>
              <w:bottom w:val="single" w:sz="4" w:space="0" w:color="auto"/>
              <w:right w:val="single" w:sz="4" w:space="0" w:color="auto"/>
            </w:tcBorders>
            <w:shd w:val="clear" w:color="auto" w:fill="auto"/>
            <w:vAlign w:val="center"/>
            <w:hideMark/>
          </w:tcPr>
          <w:p w14:paraId="373ED845" w14:textId="77777777" w:rsidR="00DE6B4C" w:rsidRPr="00C75BEC" w:rsidRDefault="00DE6B4C" w:rsidP="00907AAB">
            <w:pPr>
              <w:jc w:val="both"/>
              <w:rPr>
                <w:rFonts w:asciiTheme="minorHAnsi" w:hAnsiTheme="minorHAnsi" w:cstheme="minorHAnsi"/>
                <w:color w:val="000000"/>
                <w:sz w:val="18"/>
                <w:szCs w:val="18"/>
                <w:lang w:val="es-BO" w:eastAsia="es-BO"/>
              </w:rPr>
            </w:pPr>
            <w:r w:rsidRPr="00C75BEC">
              <w:rPr>
                <w:rFonts w:asciiTheme="minorHAnsi" w:hAnsiTheme="minorHAnsi" w:cstheme="minorHAnsi"/>
                <w:color w:val="000000"/>
                <w:sz w:val="18"/>
                <w:szCs w:val="18"/>
                <w:lang w:val="es-BO" w:eastAsia="es-BO"/>
              </w:rPr>
              <w:t> </w:t>
            </w:r>
          </w:p>
        </w:tc>
      </w:tr>
      <w:tr w:rsidR="00DE6B4C" w:rsidRPr="00C75BEC" w14:paraId="44DE7A00" w14:textId="77777777" w:rsidTr="00907AAB">
        <w:trPr>
          <w:trHeight w:val="300"/>
          <w:jc w:val="center"/>
        </w:trPr>
        <w:tc>
          <w:tcPr>
            <w:tcW w:w="5000" w:type="pct"/>
            <w:gridSpan w:val="5"/>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520FD801" w14:textId="77777777" w:rsidR="00DE6B4C" w:rsidRPr="00C75BEC" w:rsidRDefault="00DE6B4C" w:rsidP="00907AAB">
            <w:pPr>
              <w:rPr>
                <w:rFonts w:asciiTheme="minorHAnsi" w:hAnsiTheme="minorHAnsi" w:cstheme="minorHAnsi"/>
                <w:b/>
                <w:bCs/>
                <w:color w:val="000000"/>
                <w:sz w:val="18"/>
                <w:szCs w:val="18"/>
                <w:lang w:val="es-BO" w:eastAsia="es-BO"/>
              </w:rPr>
            </w:pPr>
            <w:r w:rsidRPr="00C75BEC">
              <w:rPr>
                <w:rFonts w:asciiTheme="minorHAnsi" w:hAnsiTheme="minorHAnsi" w:cstheme="minorHAnsi"/>
                <w:b/>
                <w:bCs/>
                <w:color w:val="000000"/>
                <w:sz w:val="18"/>
                <w:szCs w:val="18"/>
                <w:lang w:val="es-BO" w:eastAsia="es-BO"/>
              </w:rPr>
              <w:t>(Literal)</w:t>
            </w:r>
          </w:p>
        </w:tc>
      </w:tr>
      <w:tr w:rsidR="00DE6B4C" w:rsidRPr="00C75BEC" w14:paraId="325D0B4B" w14:textId="77777777" w:rsidTr="00907AAB">
        <w:trPr>
          <w:trHeight w:val="300"/>
          <w:jc w:val="center"/>
        </w:trPr>
        <w:tc>
          <w:tcPr>
            <w:tcW w:w="5000" w:type="pct"/>
            <w:gridSpan w:val="5"/>
            <w:vMerge/>
            <w:tcBorders>
              <w:top w:val="single" w:sz="4" w:space="0" w:color="auto"/>
              <w:left w:val="single" w:sz="4" w:space="0" w:color="auto"/>
              <w:bottom w:val="single" w:sz="4" w:space="0" w:color="auto"/>
              <w:right w:val="single" w:sz="4" w:space="0" w:color="auto"/>
            </w:tcBorders>
            <w:vAlign w:val="center"/>
            <w:hideMark/>
          </w:tcPr>
          <w:p w14:paraId="25FB3CED" w14:textId="77777777" w:rsidR="00DE6B4C" w:rsidRPr="00C75BEC" w:rsidRDefault="00DE6B4C" w:rsidP="00907AAB">
            <w:pPr>
              <w:rPr>
                <w:rFonts w:asciiTheme="minorHAnsi" w:hAnsiTheme="minorHAnsi" w:cstheme="minorHAnsi"/>
                <w:b/>
                <w:bCs/>
                <w:color w:val="000000"/>
                <w:sz w:val="18"/>
                <w:szCs w:val="18"/>
                <w:lang w:val="es-BO" w:eastAsia="es-BO"/>
              </w:rPr>
            </w:pPr>
          </w:p>
        </w:tc>
      </w:tr>
    </w:tbl>
    <w:p w14:paraId="368702C1" w14:textId="77777777" w:rsidR="00DE6B4C" w:rsidRPr="00C75BEC" w:rsidRDefault="00DE6B4C" w:rsidP="00DE6B4C">
      <w:pPr>
        <w:jc w:val="both"/>
        <w:rPr>
          <w:rFonts w:asciiTheme="minorHAnsi" w:hAnsiTheme="minorHAnsi" w:cstheme="minorHAnsi"/>
          <w:b/>
          <w:sz w:val="18"/>
          <w:szCs w:val="18"/>
        </w:rPr>
      </w:pPr>
    </w:p>
    <w:p w14:paraId="74817D07" w14:textId="77777777" w:rsidR="00DE6B4C" w:rsidRPr="00286B08" w:rsidRDefault="00DE6B4C" w:rsidP="00DE6B4C">
      <w:pPr>
        <w:spacing w:line="276" w:lineRule="auto"/>
        <w:jc w:val="center"/>
        <w:rPr>
          <w:rFonts w:asciiTheme="minorHAnsi" w:hAnsiTheme="minorHAnsi" w:cstheme="minorHAnsi"/>
        </w:rPr>
      </w:pPr>
      <w:r w:rsidRPr="00286B08">
        <w:rPr>
          <w:rFonts w:asciiTheme="minorHAnsi" w:hAnsiTheme="minorHAnsi" w:cstheme="minorHAnsi"/>
          <w:b/>
        </w:rPr>
        <w:t xml:space="preserve">Nota: </w:t>
      </w:r>
      <w:r w:rsidRPr="00286B08">
        <w:rPr>
          <w:rFonts w:asciiTheme="minorHAnsi" w:hAnsiTheme="minorHAnsi" w:cstheme="minorHAnsi"/>
        </w:rPr>
        <w:t>Los precios cotizados (Unitario y Total) deben ser expresados máximo con dos decimales.</w:t>
      </w:r>
    </w:p>
    <w:p w14:paraId="26A66A5C" w14:textId="77777777" w:rsidR="00DE6B4C" w:rsidRPr="00286B08" w:rsidRDefault="00DE6B4C" w:rsidP="00DE6B4C">
      <w:pPr>
        <w:tabs>
          <w:tab w:val="right" w:pos="6663"/>
        </w:tabs>
        <w:jc w:val="center"/>
        <w:rPr>
          <w:rFonts w:asciiTheme="minorHAnsi" w:hAnsiTheme="minorHAnsi" w:cstheme="minorHAnsi"/>
          <w:b/>
          <w:bCs/>
          <w:i/>
          <w:iCs/>
        </w:rPr>
      </w:pPr>
    </w:p>
    <w:p w14:paraId="090FEC63" w14:textId="77777777" w:rsidR="00507534" w:rsidRPr="00DE6B4C" w:rsidRDefault="00507534" w:rsidP="00507534">
      <w:pPr>
        <w:tabs>
          <w:tab w:val="right" w:pos="6663"/>
        </w:tabs>
        <w:jc w:val="center"/>
        <w:rPr>
          <w:rFonts w:ascii="Verdana" w:hAnsi="Verdana" w:cs="Calibri"/>
          <w:sz w:val="18"/>
          <w:szCs w:val="18"/>
        </w:rPr>
      </w:pPr>
    </w:p>
    <w:p w14:paraId="42EC3FE5" w14:textId="77777777" w:rsidR="00507534" w:rsidRDefault="00507534" w:rsidP="00507534">
      <w:pPr>
        <w:tabs>
          <w:tab w:val="right" w:pos="6663"/>
        </w:tabs>
        <w:jc w:val="center"/>
        <w:rPr>
          <w:rFonts w:ascii="Verdana" w:hAnsi="Verdana" w:cs="Calibri"/>
          <w:sz w:val="18"/>
          <w:szCs w:val="18"/>
          <w:lang w:val="es-ES_tradnl"/>
        </w:rPr>
      </w:pPr>
    </w:p>
    <w:p w14:paraId="7C5C1B4A" w14:textId="77777777" w:rsidR="00507534" w:rsidRDefault="00507534" w:rsidP="00507534">
      <w:pPr>
        <w:tabs>
          <w:tab w:val="right" w:pos="6663"/>
        </w:tabs>
        <w:jc w:val="center"/>
        <w:rPr>
          <w:rFonts w:ascii="Verdana" w:hAnsi="Verdana" w:cs="Calibri"/>
          <w:sz w:val="18"/>
          <w:szCs w:val="18"/>
          <w:lang w:val="es-ES_tradnl"/>
        </w:rPr>
      </w:pPr>
    </w:p>
    <w:p w14:paraId="0F0D7721" w14:textId="77777777" w:rsidR="00DE6B4C" w:rsidRDefault="00DE6B4C" w:rsidP="00507534">
      <w:pPr>
        <w:tabs>
          <w:tab w:val="right" w:pos="6663"/>
        </w:tabs>
        <w:jc w:val="center"/>
        <w:rPr>
          <w:rFonts w:ascii="Verdana" w:hAnsi="Verdana" w:cs="Calibri"/>
          <w:sz w:val="18"/>
          <w:szCs w:val="18"/>
          <w:lang w:val="es-ES_tradnl"/>
        </w:rPr>
      </w:pPr>
    </w:p>
    <w:p w14:paraId="129FD47B" w14:textId="77777777" w:rsidR="00DE6B4C" w:rsidRDefault="00DE6B4C" w:rsidP="00507534">
      <w:pPr>
        <w:tabs>
          <w:tab w:val="right" w:pos="6663"/>
        </w:tabs>
        <w:jc w:val="center"/>
        <w:rPr>
          <w:rFonts w:ascii="Verdana" w:hAnsi="Verdana" w:cs="Calibri"/>
          <w:sz w:val="18"/>
          <w:szCs w:val="18"/>
          <w:lang w:val="es-ES_tradnl"/>
        </w:rPr>
      </w:pPr>
    </w:p>
    <w:p w14:paraId="5DDA76CD" w14:textId="77777777" w:rsidR="00DE6B4C" w:rsidRPr="00DA09B7" w:rsidRDefault="00DE6B4C" w:rsidP="00DE6B4C">
      <w:pPr>
        <w:jc w:val="center"/>
        <w:rPr>
          <w:rFonts w:ascii="Calibri" w:hAnsi="Calibri" w:cs="Calibri"/>
          <w:b/>
        </w:rPr>
      </w:pPr>
      <w:r w:rsidRPr="00DA09B7">
        <w:rPr>
          <w:rFonts w:ascii="Calibri" w:hAnsi="Calibri" w:cs="Calibri"/>
          <w:b/>
        </w:rPr>
        <w:t>-------------------------------------------------------------------------------</w:t>
      </w:r>
    </w:p>
    <w:p w14:paraId="210C757C" w14:textId="77777777" w:rsidR="00DE6B4C" w:rsidRPr="00DA09B7" w:rsidRDefault="00DE6B4C" w:rsidP="00DE6B4C">
      <w:pPr>
        <w:jc w:val="center"/>
        <w:rPr>
          <w:rFonts w:ascii="Calibri" w:hAnsi="Calibri" w:cs="Calibri"/>
          <w:b/>
        </w:rPr>
      </w:pPr>
      <w:r w:rsidRPr="00DA09B7">
        <w:rPr>
          <w:rFonts w:ascii="Calibri" w:hAnsi="Calibri" w:cs="Calibri"/>
          <w:b/>
        </w:rPr>
        <w:t xml:space="preserve">Firma del Propietario o Representante Legal </w:t>
      </w:r>
      <w:r>
        <w:rPr>
          <w:rFonts w:ascii="Calibri" w:hAnsi="Calibri" w:cs="Calibri"/>
          <w:b/>
        </w:rPr>
        <w:t>de la Empresa</w:t>
      </w:r>
    </w:p>
    <w:p w14:paraId="7603D5CF" w14:textId="77777777" w:rsidR="00DE6B4C" w:rsidRPr="00B335CD" w:rsidRDefault="00DE6B4C" w:rsidP="00DE6B4C">
      <w:pPr>
        <w:keepNext/>
        <w:jc w:val="center"/>
        <w:outlineLvl w:val="2"/>
        <w:rPr>
          <w:rFonts w:ascii="Verdana" w:hAnsi="Verdana" w:cs="Arial"/>
          <w:b/>
          <w:sz w:val="18"/>
          <w:szCs w:val="18"/>
          <w:lang w:val="es-BO" w:eastAsia="es-ES"/>
        </w:rPr>
      </w:pPr>
      <w:r w:rsidRPr="00DA09B7">
        <w:rPr>
          <w:rFonts w:ascii="Calibri" w:hAnsi="Calibri" w:cs="Calibri"/>
          <w:b/>
        </w:rPr>
        <w:t>Nombre completo del Propietario o Representante Legal</w:t>
      </w:r>
      <w:r>
        <w:rPr>
          <w:rFonts w:ascii="Calibri" w:hAnsi="Calibri" w:cs="Calibri"/>
          <w:b/>
        </w:rPr>
        <w:t xml:space="preserve"> de la Empresa</w:t>
      </w:r>
    </w:p>
    <w:p w14:paraId="18A71B99" w14:textId="77777777" w:rsidR="00DE6B4C" w:rsidRPr="00DE6B4C" w:rsidRDefault="00DE6B4C" w:rsidP="00507534">
      <w:pPr>
        <w:tabs>
          <w:tab w:val="right" w:pos="6663"/>
        </w:tabs>
        <w:jc w:val="center"/>
        <w:rPr>
          <w:rFonts w:ascii="Verdana" w:hAnsi="Verdana" w:cs="Calibri"/>
          <w:sz w:val="18"/>
          <w:szCs w:val="18"/>
          <w:lang w:val="es-BO"/>
        </w:rPr>
      </w:pPr>
    </w:p>
    <w:p w14:paraId="748FE3AF" w14:textId="77777777" w:rsidR="00507534" w:rsidRPr="00BA098F" w:rsidRDefault="00507534" w:rsidP="00507534">
      <w:pPr>
        <w:jc w:val="center"/>
        <w:rPr>
          <w:rFonts w:ascii="Verdana" w:hAnsi="Verdana" w:cs="Calibri"/>
          <w:b/>
          <w:sz w:val="18"/>
          <w:szCs w:val="18"/>
        </w:rPr>
        <w:sectPr w:rsidR="00507534" w:rsidRPr="00BA098F" w:rsidSect="004B721E">
          <w:footerReference w:type="default" r:id="rId18"/>
          <w:pgSz w:w="12242" w:h="15842" w:code="1"/>
          <w:pgMar w:top="1701" w:right="1418" w:bottom="567" w:left="1701" w:header="624" w:footer="851" w:gutter="0"/>
          <w:cols w:space="708"/>
          <w:titlePg/>
          <w:docGrid w:linePitch="360"/>
        </w:sectPr>
      </w:pPr>
    </w:p>
    <w:p w14:paraId="07B62E7F" w14:textId="77777777" w:rsidR="00DE6B4C" w:rsidRPr="00286B08" w:rsidRDefault="00DE6B4C" w:rsidP="00DE6B4C">
      <w:pPr>
        <w:jc w:val="center"/>
        <w:rPr>
          <w:rFonts w:asciiTheme="minorHAnsi" w:hAnsiTheme="minorHAnsi" w:cstheme="minorHAnsi"/>
          <w:b/>
        </w:rPr>
      </w:pPr>
      <w:r w:rsidRPr="00286B08">
        <w:rPr>
          <w:rFonts w:asciiTheme="minorHAnsi" w:hAnsiTheme="minorHAnsi" w:cstheme="minorHAnsi"/>
          <w:b/>
        </w:rPr>
        <w:lastRenderedPageBreak/>
        <w:t>FORMULARIO C-1</w:t>
      </w:r>
    </w:p>
    <w:p w14:paraId="73227009" w14:textId="77777777" w:rsidR="00DE6B4C" w:rsidRPr="00286B08" w:rsidRDefault="00DE6B4C" w:rsidP="00DE6B4C">
      <w:pPr>
        <w:jc w:val="center"/>
        <w:rPr>
          <w:rFonts w:asciiTheme="minorHAnsi" w:hAnsiTheme="minorHAnsi" w:cstheme="minorHAnsi"/>
          <w:b/>
        </w:rPr>
      </w:pPr>
      <w:r w:rsidRPr="00286B08">
        <w:rPr>
          <w:rFonts w:asciiTheme="minorHAnsi" w:hAnsiTheme="minorHAnsi" w:cstheme="minorHAnsi"/>
          <w:b/>
        </w:rPr>
        <w:t>FORMULARIO DE ESPECIFICACIONES TÉCNICAS</w:t>
      </w:r>
    </w:p>
    <w:p w14:paraId="0B31086D" w14:textId="77777777" w:rsidR="00DE6B4C" w:rsidRPr="00286B08" w:rsidRDefault="00DE6B4C" w:rsidP="00DE6B4C">
      <w:pPr>
        <w:jc w:val="center"/>
        <w:rPr>
          <w:rFonts w:asciiTheme="minorHAnsi" w:hAnsiTheme="minorHAnsi" w:cstheme="minorHAnsi"/>
          <w:b/>
        </w:rPr>
      </w:pPr>
      <w:r w:rsidRPr="00286B08">
        <w:rPr>
          <w:rFonts w:asciiTheme="minorHAnsi" w:hAnsiTheme="minorHAnsi" w:cstheme="minorHAnsi"/>
          <w:b/>
        </w:rPr>
        <w:t>SOLICITADAS Y PROPUESTAS</w:t>
      </w:r>
    </w:p>
    <w:p w14:paraId="731CFA83" w14:textId="77777777" w:rsidR="00DE6B4C" w:rsidRPr="00C75BEC" w:rsidRDefault="00DE6B4C" w:rsidP="00DE6B4C">
      <w:pPr>
        <w:jc w:val="center"/>
        <w:rPr>
          <w:rFonts w:asciiTheme="minorHAnsi" w:hAnsiTheme="minorHAnsi" w:cstheme="minorHAnsi"/>
          <w:b/>
          <w:sz w:val="18"/>
          <w:szCs w:val="18"/>
        </w:rPr>
      </w:pPr>
    </w:p>
    <w:p w14:paraId="39C36748" w14:textId="77777777" w:rsidR="00DE6B4C" w:rsidRPr="00C75BEC" w:rsidRDefault="00DE6B4C" w:rsidP="00DE6B4C">
      <w:pPr>
        <w:jc w:val="center"/>
        <w:rPr>
          <w:rFonts w:asciiTheme="minorHAnsi" w:hAnsiTheme="minorHAnsi" w:cstheme="minorHAnsi"/>
          <w:b/>
          <w:sz w:val="18"/>
          <w:szCs w:val="18"/>
        </w:rPr>
      </w:pPr>
    </w:p>
    <w:tbl>
      <w:tblPr>
        <w:tblW w:w="0" w:type="auto"/>
        <w:jc w:val="center"/>
        <w:tblBorders>
          <w:top w:val="single" w:sz="12" w:space="0" w:color="auto"/>
          <w:left w:val="single" w:sz="12" w:space="0" w:color="auto"/>
          <w:bottom w:val="single" w:sz="12" w:space="0" w:color="auto"/>
          <w:right w:val="single" w:sz="12" w:space="0" w:color="auto"/>
          <w:insideH w:val="single" w:sz="2" w:space="0" w:color="000000"/>
          <w:insideV w:val="single" w:sz="2" w:space="0" w:color="000000"/>
        </w:tblBorders>
        <w:tblLayout w:type="fixed"/>
        <w:tblCellMar>
          <w:left w:w="28" w:type="dxa"/>
          <w:right w:w="28" w:type="dxa"/>
        </w:tblCellMar>
        <w:tblLook w:val="04A0" w:firstRow="1" w:lastRow="0" w:firstColumn="1" w:lastColumn="0" w:noHBand="0" w:noVBand="1"/>
      </w:tblPr>
      <w:tblGrid>
        <w:gridCol w:w="4521"/>
        <w:gridCol w:w="3491"/>
        <w:gridCol w:w="361"/>
        <w:gridCol w:w="360"/>
        <w:gridCol w:w="360"/>
      </w:tblGrid>
      <w:tr w:rsidR="00DE6B4C" w:rsidRPr="00C75BEC" w14:paraId="007005CF" w14:textId="77777777" w:rsidTr="00E00933">
        <w:trPr>
          <w:tblHeader/>
          <w:jc w:val="center"/>
        </w:trPr>
        <w:tc>
          <w:tcPr>
            <w:tcW w:w="4521" w:type="dxa"/>
            <w:shd w:val="clear" w:color="auto" w:fill="DBE5F1"/>
            <w:vAlign w:val="center"/>
          </w:tcPr>
          <w:p w14:paraId="185DFA05" w14:textId="77777777" w:rsidR="00DE6B4C" w:rsidRPr="00B965BD" w:rsidRDefault="00DE6B4C" w:rsidP="00907AAB">
            <w:pPr>
              <w:jc w:val="center"/>
              <w:rPr>
                <w:rFonts w:asciiTheme="minorHAnsi" w:hAnsiTheme="minorHAnsi" w:cstheme="minorHAnsi"/>
                <w:b/>
                <w:sz w:val="18"/>
                <w:szCs w:val="18"/>
              </w:rPr>
            </w:pPr>
            <w:r w:rsidRPr="00B965BD">
              <w:rPr>
                <w:rFonts w:asciiTheme="minorHAnsi" w:hAnsiTheme="minorHAnsi" w:cstheme="minorHAnsi"/>
                <w:b/>
                <w:sz w:val="18"/>
                <w:szCs w:val="18"/>
              </w:rPr>
              <w:t>Descripción de las Especificaciones Técnicas</w:t>
            </w:r>
          </w:p>
        </w:tc>
        <w:tc>
          <w:tcPr>
            <w:tcW w:w="3491" w:type="dxa"/>
            <w:shd w:val="clear" w:color="auto" w:fill="DBE5F1"/>
            <w:vAlign w:val="center"/>
          </w:tcPr>
          <w:p w14:paraId="684D4285" w14:textId="77777777" w:rsidR="00DE6B4C" w:rsidRPr="00C75BEC" w:rsidRDefault="00DE6B4C" w:rsidP="00907AAB">
            <w:pPr>
              <w:jc w:val="center"/>
              <w:rPr>
                <w:rFonts w:asciiTheme="minorHAnsi" w:hAnsiTheme="minorHAnsi" w:cstheme="minorHAnsi"/>
                <w:b/>
                <w:sz w:val="18"/>
                <w:szCs w:val="18"/>
              </w:rPr>
            </w:pPr>
            <w:r w:rsidRPr="00C75BEC">
              <w:rPr>
                <w:rFonts w:asciiTheme="minorHAnsi" w:hAnsiTheme="minorHAnsi" w:cstheme="minorHAnsi"/>
                <w:b/>
                <w:sz w:val="18"/>
                <w:szCs w:val="18"/>
              </w:rPr>
              <w:t>Para ser llenado por el proponente al momento de elaborar su oferta</w:t>
            </w:r>
          </w:p>
        </w:tc>
        <w:tc>
          <w:tcPr>
            <w:tcW w:w="1081" w:type="dxa"/>
            <w:gridSpan w:val="3"/>
            <w:tcBorders>
              <w:top w:val="single" w:sz="12" w:space="0" w:color="auto"/>
              <w:bottom w:val="single" w:sz="2" w:space="0" w:color="000000"/>
            </w:tcBorders>
            <w:shd w:val="clear" w:color="auto" w:fill="D6E3BC"/>
            <w:vAlign w:val="center"/>
          </w:tcPr>
          <w:p w14:paraId="76FDC4B3" w14:textId="77777777" w:rsidR="00DE6B4C" w:rsidRPr="00C75BEC" w:rsidRDefault="00DE6B4C" w:rsidP="00907AAB">
            <w:pPr>
              <w:jc w:val="both"/>
              <w:rPr>
                <w:rFonts w:asciiTheme="minorHAnsi" w:hAnsiTheme="minorHAnsi" w:cstheme="minorHAnsi"/>
                <w:b/>
                <w:sz w:val="18"/>
                <w:szCs w:val="18"/>
              </w:rPr>
            </w:pPr>
            <w:r w:rsidRPr="00C75BEC">
              <w:rPr>
                <w:rFonts w:asciiTheme="minorHAnsi" w:hAnsiTheme="minorHAnsi" w:cstheme="minorHAnsi"/>
                <w:b/>
                <w:sz w:val="18"/>
                <w:szCs w:val="18"/>
              </w:rPr>
              <w:t>Evaluación (para ser llenado por el personal técnico del Comité de Contratación)</w:t>
            </w:r>
          </w:p>
        </w:tc>
      </w:tr>
      <w:tr w:rsidR="00DE6B4C" w:rsidRPr="00C75BEC" w14:paraId="585C5918" w14:textId="77777777" w:rsidTr="00E00933">
        <w:trPr>
          <w:cantSplit/>
          <w:trHeight w:val="1448"/>
          <w:jc w:val="center"/>
        </w:trPr>
        <w:tc>
          <w:tcPr>
            <w:tcW w:w="4521" w:type="dxa"/>
            <w:shd w:val="clear" w:color="auto" w:fill="DBE5F1"/>
            <w:vAlign w:val="center"/>
          </w:tcPr>
          <w:p w14:paraId="649B9690" w14:textId="77777777" w:rsidR="00DE6B4C" w:rsidRPr="00C75BEC" w:rsidRDefault="00DE6B4C" w:rsidP="00907AAB">
            <w:pPr>
              <w:jc w:val="center"/>
              <w:rPr>
                <w:rFonts w:asciiTheme="minorHAnsi" w:hAnsiTheme="minorHAnsi" w:cstheme="minorHAnsi"/>
                <w:b/>
                <w:sz w:val="18"/>
                <w:szCs w:val="18"/>
              </w:rPr>
            </w:pPr>
            <w:r w:rsidRPr="00C75BEC">
              <w:rPr>
                <w:rFonts w:asciiTheme="minorHAnsi" w:hAnsiTheme="minorHAnsi" w:cstheme="minorHAnsi"/>
                <w:b/>
                <w:sz w:val="18"/>
                <w:szCs w:val="18"/>
              </w:rPr>
              <w:t>Característica</w:t>
            </w:r>
            <w:r>
              <w:rPr>
                <w:rFonts w:asciiTheme="minorHAnsi" w:hAnsiTheme="minorHAnsi" w:cstheme="minorHAnsi"/>
                <w:b/>
                <w:sz w:val="18"/>
                <w:szCs w:val="18"/>
              </w:rPr>
              <w:t xml:space="preserve"> del Bien </w:t>
            </w:r>
            <w:r w:rsidRPr="00C75BEC">
              <w:rPr>
                <w:rFonts w:asciiTheme="minorHAnsi" w:hAnsiTheme="minorHAnsi" w:cstheme="minorHAnsi"/>
                <w:b/>
                <w:sz w:val="18"/>
                <w:szCs w:val="18"/>
              </w:rPr>
              <w:t xml:space="preserve"> </w:t>
            </w:r>
            <w:r>
              <w:rPr>
                <w:rFonts w:asciiTheme="minorHAnsi" w:hAnsiTheme="minorHAnsi" w:cstheme="minorHAnsi"/>
                <w:b/>
                <w:sz w:val="18"/>
                <w:szCs w:val="18"/>
              </w:rPr>
              <w:t>requerido por YPFB</w:t>
            </w:r>
          </w:p>
        </w:tc>
        <w:tc>
          <w:tcPr>
            <w:tcW w:w="3491" w:type="dxa"/>
            <w:shd w:val="clear" w:color="auto" w:fill="DBE5F1"/>
            <w:vAlign w:val="center"/>
          </w:tcPr>
          <w:p w14:paraId="3FEBED47" w14:textId="77777777" w:rsidR="00DE6B4C" w:rsidRPr="00C75BEC" w:rsidRDefault="00DE6B4C" w:rsidP="00907AAB">
            <w:pPr>
              <w:jc w:val="center"/>
              <w:rPr>
                <w:rFonts w:asciiTheme="minorHAnsi" w:hAnsiTheme="minorHAnsi" w:cstheme="minorHAnsi"/>
                <w:b/>
                <w:sz w:val="18"/>
                <w:szCs w:val="18"/>
              </w:rPr>
            </w:pPr>
            <w:r w:rsidRPr="00C75BEC">
              <w:rPr>
                <w:rFonts w:asciiTheme="minorHAnsi" w:hAnsiTheme="minorHAnsi" w:cstheme="minorHAnsi"/>
                <w:b/>
                <w:sz w:val="18"/>
                <w:szCs w:val="18"/>
              </w:rPr>
              <w:t>Característica Ofertadas</w:t>
            </w:r>
          </w:p>
        </w:tc>
        <w:tc>
          <w:tcPr>
            <w:tcW w:w="361" w:type="dxa"/>
            <w:tcBorders>
              <w:top w:val="single" w:sz="2" w:space="0" w:color="000000"/>
              <w:bottom w:val="single" w:sz="2" w:space="0" w:color="000000"/>
            </w:tcBorders>
            <w:shd w:val="clear" w:color="auto" w:fill="D6E3BC"/>
            <w:textDirection w:val="btLr"/>
            <w:vAlign w:val="center"/>
          </w:tcPr>
          <w:p w14:paraId="58FA8F5D" w14:textId="77777777" w:rsidR="00DE6B4C" w:rsidRPr="00C75BEC" w:rsidRDefault="00DE6B4C" w:rsidP="00907AAB">
            <w:pPr>
              <w:rPr>
                <w:rFonts w:asciiTheme="minorHAnsi" w:hAnsiTheme="minorHAnsi" w:cstheme="minorHAnsi"/>
                <w:b/>
                <w:sz w:val="18"/>
                <w:szCs w:val="18"/>
              </w:rPr>
            </w:pPr>
            <w:r w:rsidRPr="00C75BEC">
              <w:rPr>
                <w:rFonts w:asciiTheme="minorHAnsi" w:hAnsiTheme="minorHAnsi" w:cstheme="minorHAnsi"/>
                <w:b/>
                <w:sz w:val="18"/>
                <w:szCs w:val="18"/>
              </w:rPr>
              <w:t>CUMPLE</w:t>
            </w:r>
          </w:p>
        </w:tc>
        <w:tc>
          <w:tcPr>
            <w:tcW w:w="360" w:type="dxa"/>
            <w:tcBorders>
              <w:top w:val="single" w:sz="2" w:space="0" w:color="000000"/>
              <w:bottom w:val="single" w:sz="2" w:space="0" w:color="000000"/>
            </w:tcBorders>
            <w:shd w:val="clear" w:color="auto" w:fill="D6E3BC"/>
            <w:textDirection w:val="btLr"/>
            <w:vAlign w:val="center"/>
          </w:tcPr>
          <w:p w14:paraId="1F5AC312" w14:textId="77777777" w:rsidR="00DE6B4C" w:rsidRPr="00C75BEC" w:rsidRDefault="00DE6B4C" w:rsidP="00907AAB">
            <w:pPr>
              <w:rPr>
                <w:rFonts w:asciiTheme="minorHAnsi" w:hAnsiTheme="minorHAnsi" w:cstheme="minorHAnsi"/>
                <w:b/>
                <w:sz w:val="18"/>
                <w:szCs w:val="18"/>
              </w:rPr>
            </w:pPr>
            <w:r w:rsidRPr="00C75BEC">
              <w:rPr>
                <w:rFonts w:asciiTheme="minorHAnsi" w:hAnsiTheme="minorHAnsi" w:cstheme="minorHAnsi"/>
                <w:b/>
                <w:sz w:val="18"/>
                <w:szCs w:val="18"/>
              </w:rPr>
              <w:t>NO CUMPLE</w:t>
            </w:r>
          </w:p>
        </w:tc>
        <w:tc>
          <w:tcPr>
            <w:tcW w:w="360" w:type="dxa"/>
            <w:tcBorders>
              <w:top w:val="single" w:sz="2" w:space="0" w:color="000000"/>
              <w:bottom w:val="single" w:sz="2" w:space="0" w:color="000000"/>
            </w:tcBorders>
            <w:shd w:val="clear" w:color="auto" w:fill="D6E3BC"/>
            <w:textDirection w:val="btLr"/>
            <w:vAlign w:val="center"/>
          </w:tcPr>
          <w:p w14:paraId="77FA4CAC" w14:textId="77777777" w:rsidR="00DE6B4C" w:rsidRPr="00C75BEC" w:rsidRDefault="00DE6B4C" w:rsidP="00907AAB">
            <w:pPr>
              <w:rPr>
                <w:rFonts w:asciiTheme="minorHAnsi" w:hAnsiTheme="minorHAnsi" w:cstheme="minorHAnsi"/>
                <w:b/>
                <w:sz w:val="18"/>
                <w:szCs w:val="18"/>
              </w:rPr>
            </w:pPr>
            <w:r w:rsidRPr="00C75BEC">
              <w:rPr>
                <w:rFonts w:asciiTheme="minorHAnsi" w:hAnsiTheme="minorHAnsi" w:cstheme="minorHAnsi"/>
                <w:b/>
                <w:sz w:val="18"/>
                <w:szCs w:val="18"/>
              </w:rPr>
              <w:t>OBSERVACIÓN (porque no cumple)</w:t>
            </w:r>
          </w:p>
        </w:tc>
      </w:tr>
      <w:tr w:rsidR="00DE6B4C" w:rsidRPr="00C75BEC" w14:paraId="207DDA92" w14:textId="77777777" w:rsidTr="00E00933">
        <w:trPr>
          <w:jc w:val="center"/>
        </w:trPr>
        <w:tc>
          <w:tcPr>
            <w:tcW w:w="4521" w:type="dxa"/>
            <w:vAlign w:val="center"/>
          </w:tcPr>
          <w:p w14:paraId="40B58F23" w14:textId="77777777" w:rsidR="00E00933" w:rsidRPr="00E00933" w:rsidRDefault="00E00933" w:rsidP="00E00933">
            <w:pPr>
              <w:rPr>
                <w:rFonts w:asciiTheme="minorHAnsi" w:hAnsiTheme="minorHAnsi" w:cstheme="minorHAnsi"/>
                <w:b/>
                <w:sz w:val="18"/>
                <w:szCs w:val="18"/>
              </w:rPr>
            </w:pPr>
            <w:r w:rsidRPr="00E00933">
              <w:rPr>
                <w:rFonts w:asciiTheme="minorHAnsi" w:hAnsiTheme="minorHAnsi" w:cstheme="minorHAnsi"/>
                <w:b/>
                <w:sz w:val="18"/>
                <w:szCs w:val="18"/>
              </w:rPr>
              <w:t>ALCANCE</w:t>
            </w:r>
          </w:p>
          <w:p w14:paraId="1040F8D3" w14:textId="77777777" w:rsidR="00E00933" w:rsidRPr="00E00933" w:rsidRDefault="00E00933" w:rsidP="00E00933">
            <w:pPr>
              <w:jc w:val="both"/>
              <w:rPr>
                <w:rFonts w:asciiTheme="minorHAnsi" w:hAnsiTheme="minorHAnsi" w:cstheme="minorHAnsi"/>
                <w:sz w:val="18"/>
                <w:szCs w:val="18"/>
              </w:rPr>
            </w:pPr>
            <w:r w:rsidRPr="00E00933">
              <w:rPr>
                <w:rFonts w:asciiTheme="minorHAnsi" w:hAnsiTheme="minorHAnsi" w:cstheme="minorHAnsi"/>
                <w:sz w:val="18"/>
                <w:szCs w:val="18"/>
              </w:rPr>
              <w:t>Se define como alcance de las tareas a realizar por el PROVEEDOR de tubería de perforación (Drill Pipe) de 5” OD, según los requerimientos de programas de perforación de pozos a ser ejecutados con los equipos de perforación de YPFB-VPACF-DSP. Cumpliendo con todas las normas API que regulan la fabricación de estos componentes utilizados en la perforación de pozos.</w:t>
            </w:r>
          </w:p>
          <w:p w14:paraId="27967897" w14:textId="77777777" w:rsidR="00E00933" w:rsidRPr="00E00933" w:rsidRDefault="00E00933" w:rsidP="00E00933">
            <w:pPr>
              <w:jc w:val="both"/>
              <w:rPr>
                <w:rFonts w:asciiTheme="minorHAnsi" w:hAnsiTheme="minorHAnsi" w:cstheme="minorHAnsi"/>
                <w:sz w:val="18"/>
                <w:szCs w:val="18"/>
              </w:rPr>
            </w:pPr>
            <w:r w:rsidRPr="00E00933">
              <w:rPr>
                <w:rFonts w:asciiTheme="minorHAnsi" w:hAnsiTheme="minorHAnsi" w:cstheme="minorHAnsi"/>
                <w:sz w:val="18"/>
                <w:szCs w:val="18"/>
              </w:rPr>
              <w:t>Entre sus tareas principales,  se encuentran las siguientes:</w:t>
            </w:r>
          </w:p>
          <w:p w14:paraId="529D0CB3" w14:textId="77777777" w:rsidR="00E00933" w:rsidRPr="00E00933" w:rsidRDefault="00E00933" w:rsidP="00E00933">
            <w:pPr>
              <w:jc w:val="both"/>
              <w:rPr>
                <w:rFonts w:asciiTheme="minorHAnsi" w:hAnsiTheme="minorHAnsi" w:cstheme="minorHAnsi"/>
                <w:sz w:val="18"/>
                <w:szCs w:val="18"/>
              </w:rPr>
            </w:pPr>
            <w:r w:rsidRPr="00E00933">
              <w:rPr>
                <w:rFonts w:asciiTheme="minorHAnsi" w:hAnsiTheme="minorHAnsi" w:cstheme="minorHAnsi"/>
                <w:sz w:val="18"/>
                <w:szCs w:val="18"/>
              </w:rPr>
              <w:t>a.</w:t>
            </w:r>
            <w:r w:rsidRPr="00E00933">
              <w:rPr>
                <w:rFonts w:asciiTheme="minorHAnsi" w:hAnsiTheme="minorHAnsi" w:cstheme="minorHAnsi"/>
                <w:sz w:val="18"/>
                <w:szCs w:val="18"/>
              </w:rPr>
              <w:tab/>
              <w:t>Entrega de los bienes solicitados en base a las especificaciones técnicas del presente documento.</w:t>
            </w:r>
          </w:p>
          <w:p w14:paraId="6DFD12AE" w14:textId="77777777" w:rsidR="00E00933" w:rsidRPr="00E00933" w:rsidRDefault="00E00933" w:rsidP="00E00933">
            <w:pPr>
              <w:jc w:val="both"/>
              <w:rPr>
                <w:rFonts w:asciiTheme="minorHAnsi" w:hAnsiTheme="minorHAnsi" w:cstheme="minorHAnsi"/>
                <w:sz w:val="18"/>
                <w:szCs w:val="18"/>
              </w:rPr>
            </w:pPr>
            <w:r w:rsidRPr="00E00933">
              <w:rPr>
                <w:rFonts w:asciiTheme="minorHAnsi" w:hAnsiTheme="minorHAnsi" w:cstheme="minorHAnsi"/>
                <w:sz w:val="18"/>
                <w:szCs w:val="18"/>
              </w:rPr>
              <w:t>b.</w:t>
            </w:r>
            <w:r w:rsidRPr="00E00933">
              <w:rPr>
                <w:rFonts w:asciiTheme="minorHAnsi" w:hAnsiTheme="minorHAnsi" w:cstheme="minorHAnsi"/>
                <w:sz w:val="18"/>
                <w:szCs w:val="18"/>
              </w:rPr>
              <w:tab/>
              <w:t>Entrega de documentación (copia) que avalen la utilización de normas API en la      fabricación de la tubería de perforación (Drill pipe).</w:t>
            </w:r>
          </w:p>
          <w:p w14:paraId="20C28D61" w14:textId="77777777" w:rsidR="00E00933" w:rsidRPr="00E00933" w:rsidRDefault="00E00933" w:rsidP="00E00933">
            <w:pPr>
              <w:jc w:val="both"/>
              <w:rPr>
                <w:rFonts w:asciiTheme="minorHAnsi" w:hAnsiTheme="minorHAnsi" w:cstheme="minorHAnsi"/>
                <w:sz w:val="18"/>
                <w:szCs w:val="18"/>
              </w:rPr>
            </w:pPr>
            <w:r w:rsidRPr="00E00933">
              <w:rPr>
                <w:rFonts w:asciiTheme="minorHAnsi" w:hAnsiTheme="minorHAnsi" w:cstheme="minorHAnsi"/>
                <w:sz w:val="18"/>
                <w:szCs w:val="18"/>
              </w:rPr>
              <w:t>c.</w:t>
            </w:r>
            <w:r w:rsidRPr="00E00933">
              <w:rPr>
                <w:rFonts w:asciiTheme="minorHAnsi" w:hAnsiTheme="minorHAnsi" w:cstheme="minorHAnsi"/>
                <w:sz w:val="18"/>
                <w:szCs w:val="18"/>
              </w:rPr>
              <w:tab/>
              <w:t>Entrega de certificados (copia) que avalen el cumplimiento de normas de Seguridad, Salud y Medio Ambiente.</w:t>
            </w:r>
          </w:p>
          <w:p w14:paraId="62B698EE" w14:textId="77777777" w:rsidR="00E00933" w:rsidRPr="00E00933" w:rsidRDefault="00E00933" w:rsidP="00E00933">
            <w:pPr>
              <w:jc w:val="both"/>
              <w:rPr>
                <w:rFonts w:asciiTheme="minorHAnsi" w:hAnsiTheme="minorHAnsi" w:cstheme="minorHAnsi"/>
                <w:sz w:val="18"/>
                <w:szCs w:val="18"/>
              </w:rPr>
            </w:pPr>
            <w:r w:rsidRPr="00E00933">
              <w:rPr>
                <w:rFonts w:asciiTheme="minorHAnsi" w:hAnsiTheme="minorHAnsi" w:cstheme="minorHAnsi"/>
                <w:sz w:val="18"/>
                <w:szCs w:val="18"/>
              </w:rPr>
              <w:t>d.</w:t>
            </w:r>
            <w:r w:rsidRPr="00E00933">
              <w:rPr>
                <w:rFonts w:asciiTheme="minorHAnsi" w:hAnsiTheme="minorHAnsi" w:cstheme="minorHAnsi"/>
                <w:sz w:val="18"/>
                <w:szCs w:val="18"/>
              </w:rPr>
              <w:tab/>
              <w:t>Cumplir con los plazos de entrega y el lugar de entrega fijados en el presente Documento.</w:t>
            </w:r>
          </w:p>
          <w:p w14:paraId="69D2DC3C" w14:textId="77777777" w:rsidR="00DE6B4C" w:rsidRPr="00C75BEC" w:rsidRDefault="00DE6B4C" w:rsidP="00907AAB">
            <w:pPr>
              <w:rPr>
                <w:rFonts w:asciiTheme="minorHAnsi" w:hAnsiTheme="minorHAnsi" w:cstheme="minorHAnsi"/>
                <w:b/>
                <w:sz w:val="18"/>
                <w:szCs w:val="18"/>
              </w:rPr>
            </w:pPr>
          </w:p>
        </w:tc>
        <w:tc>
          <w:tcPr>
            <w:tcW w:w="3491" w:type="dxa"/>
            <w:vAlign w:val="center"/>
          </w:tcPr>
          <w:p w14:paraId="5957E6ED" w14:textId="77777777" w:rsidR="00DE6B4C" w:rsidRPr="00C75BEC" w:rsidRDefault="00DE6B4C" w:rsidP="00907AAB">
            <w:pPr>
              <w:rPr>
                <w:rFonts w:asciiTheme="minorHAnsi" w:hAnsiTheme="minorHAnsi" w:cstheme="minorHAnsi"/>
                <w:b/>
                <w:sz w:val="18"/>
                <w:szCs w:val="18"/>
              </w:rPr>
            </w:pPr>
          </w:p>
        </w:tc>
        <w:tc>
          <w:tcPr>
            <w:tcW w:w="361" w:type="dxa"/>
            <w:tcBorders>
              <w:top w:val="single" w:sz="2" w:space="0" w:color="000000"/>
            </w:tcBorders>
            <w:vAlign w:val="center"/>
          </w:tcPr>
          <w:p w14:paraId="1C42F8FA" w14:textId="77777777" w:rsidR="00DE6B4C" w:rsidRPr="00C75BEC" w:rsidRDefault="00DE6B4C" w:rsidP="00907AAB">
            <w:pPr>
              <w:rPr>
                <w:rFonts w:asciiTheme="minorHAnsi" w:hAnsiTheme="minorHAnsi" w:cstheme="minorHAnsi"/>
                <w:b/>
                <w:sz w:val="18"/>
                <w:szCs w:val="18"/>
              </w:rPr>
            </w:pPr>
          </w:p>
        </w:tc>
        <w:tc>
          <w:tcPr>
            <w:tcW w:w="360" w:type="dxa"/>
            <w:tcBorders>
              <w:top w:val="single" w:sz="2" w:space="0" w:color="000000"/>
            </w:tcBorders>
            <w:vAlign w:val="center"/>
          </w:tcPr>
          <w:p w14:paraId="5056515B" w14:textId="77777777" w:rsidR="00DE6B4C" w:rsidRPr="00C75BEC" w:rsidRDefault="00DE6B4C" w:rsidP="00907AAB">
            <w:pPr>
              <w:rPr>
                <w:rFonts w:asciiTheme="minorHAnsi" w:hAnsiTheme="minorHAnsi" w:cstheme="minorHAnsi"/>
                <w:b/>
                <w:sz w:val="18"/>
                <w:szCs w:val="18"/>
              </w:rPr>
            </w:pPr>
          </w:p>
        </w:tc>
        <w:tc>
          <w:tcPr>
            <w:tcW w:w="360" w:type="dxa"/>
            <w:tcBorders>
              <w:top w:val="single" w:sz="2" w:space="0" w:color="000000"/>
            </w:tcBorders>
            <w:vAlign w:val="center"/>
          </w:tcPr>
          <w:p w14:paraId="1A7BF54A" w14:textId="77777777" w:rsidR="00DE6B4C" w:rsidRPr="00C75BEC" w:rsidRDefault="00DE6B4C" w:rsidP="00907AAB">
            <w:pPr>
              <w:rPr>
                <w:rFonts w:asciiTheme="minorHAnsi" w:hAnsiTheme="minorHAnsi" w:cstheme="minorHAnsi"/>
                <w:b/>
                <w:sz w:val="18"/>
                <w:szCs w:val="18"/>
              </w:rPr>
            </w:pPr>
          </w:p>
        </w:tc>
      </w:tr>
      <w:tr w:rsidR="00DE6B4C" w:rsidRPr="003B233F" w14:paraId="1D970396" w14:textId="77777777" w:rsidTr="00E00933">
        <w:trPr>
          <w:jc w:val="center"/>
        </w:trPr>
        <w:tc>
          <w:tcPr>
            <w:tcW w:w="4521" w:type="dxa"/>
            <w:vAlign w:val="center"/>
          </w:tcPr>
          <w:p w14:paraId="4AAD24C7" w14:textId="77777777" w:rsidR="00E00933" w:rsidRPr="00E00933" w:rsidRDefault="00E00933" w:rsidP="00E00933">
            <w:pPr>
              <w:autoSpaceDE w:val="0"/>
              <w:autoSpaceDN w:val="0"/>
              <w:adjustRightInd w:val="0"/>
              <w:rPr>
                <w:rFonts w:asciiTheme="minorHAnsi" w:hAnsiTheme="minorHAnsi" w:cstheme="minorHAnsi"/>
                <w:b/>
                <w:sz w:val="18"/>
                <w:szCs w:val="18"/>
              </w:rPr>
            </w:pPr>
            <w:r w:rsidRPr="00E00933">
              <w:rPr>
                <w:rFonts w:asciiTheme="minorHAnsi" w:hAnsiTheme="minorHAnsi" w:cstheme="minorHAnsi"/>
                <w:b/>
                <w:sz w:val="18"/>
                <w:szCs w:val="18"/>
              </w:rPr>
              <w:t>ESPECIFICACIONES TÉCNICAS</w:t>
            </w:r>
          </w:p>
          <w:p w14:paraId="6F68B677" w14:textId="77777777" w:rsidR="00E00933" w:rsidRPr="00E00933" w:rsidRDefault="00E00933" w:rsidP="00E00933">
            <w:pPr>
              <w:autoSpaceDE w:val="0"/>
              <w:autoSpaceDN w:val="0"/>
              <w:adjustRightInd w:val="0"/>
              <w:jc w:val="both"/>
              <w:rPr>
                <w:rFonts w:asciiTheme="minorHAnsi" w:hAnsiTheme="minorHAnsi" w:cstheme="minorHAnsi"/>
                <w:sz w:val="18"/>
                <w:szCs w:val="18"/>
              </w:rPr>
            </w:pPr>
            <w:r w:rsidRPr="00E00933">
              <w:rPr>
                <w:rFonts w:asciiTheme="minorHAnsi" w:hAnsiTheme="minorHAnsi" w:cstheme="minorHAnsi"/>
                <w:sz w:val="18"/>
                <w:szCs w:val="18"/>
              </w:rPr>
              <w:t>El material tubular requerido es el siguiente:</w:t>
            </w:r>
          </w:p>
          <w:p w14:paraId="1F2CDAB5" w14:textId="77777777" w:rsidR="00E00933" w:rsidRPr="00E00933" w:rsidRDefault="00E00933" w:rsidP="00E00933">
            <w:pPr>
              <w:autoSpaceDE w:val="0"/>
              <w:autoSpaceDN w:val="0"/>
              <w:adjustRightInd w:val="0"/>
              <w:jc w:val="both"/>
              <w:rPr>
                <w:rFonts w:asciiTheme="minorHAnsi" w:hAnsiTheme="minorHAnsi" w:cstheme="minorHAnsi"/>
                <w:sz w:val="18"/>
                <w:szCs w:val="18"/>
              </w:rPr>
            </w:pPr>
          </w:p>
          <w:p w14:paraId="16CF25C0" w14:textId="77777777" w:rsidR="00E00933" w:rsidRPr="00E00933" w:rsidRDefault="00E00933" w:rsidP="00E00933">
            <w:pPr>
              <w:autoSpaceDE w:val="0"/>
              <w:autoSpaceDN w:val="0"/>
              <w:adjustRightInd w:val="0"/>
              <w:jc w:val="both"/>
              <w:rPr>
                <w:rFonts w:asciiTheme="minorHAnsi" w:hAnsiTheme="minorHAnsi" w:cstheme="minorHAnsi"/>
                <w:sz w:val="18"/>
                <w:szCs w:val="18"/>
              </w:rPr>
            </w:pPr>
            <w:r w:rsidRPr="00E00933">
              <w:rPr>
                <w:rFonts w:asciiTheme="minorHAnsi" w:hAnsiTheme="minorHAnsi" w:cstheme="minorHAnsi"/>
                <w:sz w:val="18"/>
                <w:szCs w:val="18"/>
              </w:rPr>
              <w:t xml:space="preserve">Tubería de perforación (Drill pipe) de 5” OD, condición nueva (Premium), un total de 6000m (650 piezas aproximadamente). La tubería de perforación (Drill Pipe) deberá tener en la conexión hembra una longitud para la llave de ajuste de 12” (Box </w:t>
            </w:r>
            <w:proofErr w:type="spellStart"/>
            <w:r w:rsidRPr="00E00933">
              <w:rPr>
                <w:rFonts w:asciiTheme="minorHAnsi" w:hAnsiTheme="minorHAnsi" w:cstheme="minorHAnsi"/>
                <w:sz w:val="18"/>
                <w:szCs w:val="18"/>
              </w:rPr>
              <w:t>tong</w:t>
            </w:r>
            <w:proofErr w:type="spellEnd"/>
            <w:r w:rsidRPr="00E00933">
              <w:rPr>
                <w:rFonts w:asciiTheme="minorHAnsi" w:hAnsiTheme="minorHAnsi" w:cstheme="minorHAnsi"/>
                <w:sz w:val="18"/>
                <w:szCs w:val="18"/>
              </w:rPr>
              <w:t xml:space="preserve"> </w:t>
            </w:r>
            <w:proofErr w:type="spellStart"/>
            <w:r w:rsidRPr="00E00933">
              <w:rPr>
                <w:rFonts w:asciiTheme="minorHAnsi" w:hAnsiTheme="minorHAnsi" w:cstheme="minorHAnsi"/>
                <w:sz w:val="18"/>
                <w:szCs w:val="18"/>
              </w:rPr>
              <w:t>length</w:t>
            </w:r>
            <w:proofErr w:type="spellEnd"/>
            <w:r w:rsidRPr="00E00933">
              <w:rPr>
                <w:rFonts w:asciiTheme="minorHAnsi" w:hAnsiTheme="minorHAnsi" w:cstheme="minorHAnsi"/>
                <w:sz w:val="18"/>
                <w:szCs w:val="18"/>
              </w:rPr>
              <w:t xml:space="preserve"> - 12") y en la conexión macho un longitud para la llave de ajuste de 9” (Pin </w:t>
            </w:r>
            <w:proofErr w:type="spellStart"/>
            <w:r w:rsidRPr="00E00933">
              <w:rPr>
                <w:rFonts w:asciiTheme="minorHAnsi" w:hAnsiTheme="minorHAnsi" w:cstheme="minorHAnsi"/>
                <w:sz w:val="18"/>
                <w:szCs w:val="18"/>
              </w:rPr>
              <w:t>tong</w:t>
            </w:r>
            <w:proofErr w:type="spellEnd"/>
            <w:r w:rsidRPr="00E00933">
              <w:rPr>
                <w:rFonts w:asciiTheme="minorHAnsi" w:hAnsiTheme="minorHAnsi" w:cstheme="minorHAnsi"/>
                <w:sz w:val="18"/>
                <w:szCs w:val="18"/>
              </w:rPr>
              <w:t xml:space="preserve"> </w:t>
            </w:r>
            <w:proofErr w:type="spellStart"/>
            <w:r w:rsidRPr="00E00933">
              <w:rPr>
                <w:rFonts w:asciiTheme="minorHAnsi" w:hAnsiTheme="minorHAnsi" w:cstheme="minorHAnsi"/>
                <w:sz w:val="18"/>
                <w:szCs w:val="18"/>
              </w:rPr>
              <w:t>length</w:t>
            </w:r>
            <w:proofErr w:type="spellEnd"/>
            <w:r w:rsidRPr="00E00933">
              <w:rPr>
                <w:rFonts w:asciiTheme="minorHAnsi" w:hAnsiTheme="minorHAnsi" w:cstheme="minorHAnsi"/>
                <w:sz w:val="18"/>
                <w:szCs w:val="18"/>
              </w:rPr>
              <w:t xml:space="preserve"> de 9"), 18° cono hembra(Box) x 35° cono macho(Pin) (18 </w:t>
            </w:r>
            <w:proofErr w:type="spellStart"/>
            <w:r w:rsidRPr="00E00933">
              <w:rPr>
                <w:rFonts w:asciiTheme="minorHAnsi" w:hAnsiTheme="minorHAnsi" w:cstheme="minorHAnsi"/>
                <w:sz w:val="18"/>
                <w:szCs w:val="18"/>
              </w:rPr>
              <w:t>degree</w:t>
            </w:r>
            <w:proofErr w:type="spellEnd"/>
            <w:r w:rsidRPr="00E00933">
              <w:rPr>
                <w:rFonts w:asciiTheme="minorHAnsi" w:hAnsiTheme="minorHAnsi" w:cstheme="minorHAnsi"/>
                <w:sz w:val="18"/>
                <w:szCs w:val="18"/>
              </w:rPr>
              <w:t xml:space="preserve"> box </w:t>
            </w:r>
            <w:proofErr w:type="spellStart"/>
            <w:r w:rsidRPr="00E00933">
              <w:rPr>
                <w:rFonts w:asciiTheme="minorHAnsi" w:hAnsiTheme="minorHAnsi" w:cstheme="minorHAnsi"/>
                <w:sz w:val="18"/>
                <w:szCs w:val="18"/>
              </w:rPr>
              <w:t>taper</w:t>
            </w:r>
            <w:proofErr w:type="spellEnd"/>
            <w:r w:rsidRPr="00E00933">
              <w:rPr>
                <w:rFonts w:asciiTheme="minorHAnsi" w:hAnsiTheme="minorHAnsi" w:cstheme="minorHAnsi"/>
                <w:sz w:val="18"/>
                <w:szCs w:val="18"/>
              </w:rPr>
              <w:t xml:space="preserve"> x 35 </w:t>
            </w:r>
            <w:proofErr w:type="spellStart"/>
            <w:r w:rsidRPr="00E00933">
              <w:rPr>
                <w:rFonts w:asciiTheme="minorHAnsi" w:hAnsiTheme="minorHAnsi" w:cstheme="minorHAnsi"/>
                <w:sz w:val="18"/>
                <w:szCs w:val="18"/>
              </w:rPr>
              <w:t>degree</w:t>
            </w:r>
            <w:proofErr w:type="spellEnd"/>
            <w:r w:rsidRPr="00E00933">
              <w:rPr>
                <w:rFonts w:asciiTheme="minorHAnsi" w:hAnsiTheme="minorHAnsi" w:cstheme="minorHAnsi"/>
                <w:sz w:val="18"/>
                <w:szCs w:val="18"/>
              </w:rPr>
              <w:t xml:space="preserve"> pin </w:t>
            </w:r>
            <w:proofErr w:type="spellStart"/>
            <w:r w:rsidRPr="00E00933">
              <w:rPr>
                <w:rFonts w:asciiTheme="minorHAnsi" w:hAnsiTheme="minorHAnsi" w:cstheme="minorHAnsi"/>
                <w:sz w:val="18"/>
                <w:szCs w:val="18"/>
              </w:rPr>
              <w:t>taper</w:t>
            </w:r>
            <w:proofErr w:type="spellEnd"/>
            <w:r w:rsidRPr="00E00933">
              <w:rPr>
                <w:rFonts w:asciiTheme="minorHAnsi" w:hAnsiTheme="minorHAnsi" w:cstheme="minorHAnsi"/>
                <w:sz w:val="18"/>
                <w:szCs w:val="18"/>
              </w:rPr>
              <w:t>), con anillos protectores (</w:t>
            </w:r>
            <w:proofErr w:type="spellStart"/>
            <w:r w:rsidRPr="00E00933">
              <w:rPr>
                <w:rFonts w:asciiTheme="minorHAnsi" w:hAnsiTheme="minorHAnsi" w:cstheme="minorHAnsi"/>
                <w:sz w:val="18"/>
                <w:szCs w:val="18"/>
              </w:rPr>
              <w:t>with</w:t>
            </w:r>
            <w:proofErr w:type="spellEnd"/>
            <w:r w:rsidRPr="00E00933">
              <w:rPr>
                <w:rFonts w:asciiTheme="minorHAnsi" w:hAnsiTheme="minorHAnsi" w:cstheme="minorHAnsi"/>
                <w:sz w:val="18"/>
                <w:szCs w:val="18"/>
              </w:rPr>
              <w:t xml:space="preserve"> </w:t>
            </w:r>
            <w:proofErr w:type="spellStart"/>
            <w:r w:rsidRPr="00E00933">
              <w:rPr>
                <w:rFonts w:asciiTheme="minorHAnsi" w:hAnsiTheme="minorHAnsi" w:cstheme="minorHAnsi"/>
                <w:sz w:val="18"/>
                <w:szCs w:val="18"/>
              </w:rPr>
              <w:t>hardbanding</w:t>
            </w:r>
            <w:proofErr w:type="spellEnd"/>
            <w:r w:rsidRPr="00E00933">
              <w:rPr>
                <w:rFonts w:asciiTheme="minorHAnsi" w:hAnsiTheme="minorHAnsi" w:cstheme="minorHAnsi"/>
                <w:sz w:val="18"/>
                <w:szCs w:val="18"/>
              </w:rPr>
              <w:t xml:space="preserve">) en la </w:t>
            </w:r>
            <w:proofErr w:type="spellStart"/>
            <w:r w:rsidRPr="00E00933">
              <w:rPr>
                <w:rFonts w:asciiTheme="minorHAnsi" w:hAnsiTheme="minorHAnsi" w:cstheme="minorHAnsi"/>
                <w:sz w:val="18"/>
                <w:szCs w:val="18"/>
              </w:rPr>
              <w:t>union</w:t>
            </w:r>
            <w:proofErr w:type="spellEnd"/>
            <w:r w:rsidRPr="00E00933">
              <w:rPr>
                <w:rFonts w:asciiTheme="minorHAnsi" w:hAnsiTheme="minorHAnsi" w:cstheme="minorHAnsi"/>
                <w:sz w:val="18"/>
                <w:szCs w:val="18"/>
              </w:rPr>
              <w:t xml:space="preserve"> hembra(Box) y protectores para rosca de </w:t>
            </w:r>
            <w:proofErr w:type="spellStart"/>
            <w:r w:rsidRPr="00E00933">
              <w:rPr>
                <w:rFonts w:asciiTheme="minorHAnsi" w:hAnsiTheme="minorHAnsi" w:cstheme="minorHAnsi"/>
                <w:sz w:val="18"/>
                <w:szCs w:val="18"/>
              </w:rPr>
              <w:t>plastico</w:t>
            </w:r>
            <w:proofErr w:type="spellEnd"/>
            <w:r w:rsidRPr="00E00933">
              <w:rPr>
                <w:rFonts w:asciiTheme="minorHAnsi" w:hAnsiTheme="minorHAnsi" w:cstheme="minorHAnsi"/>
                <w:sz w:val="18"/>
                <w:szCs w:val="18"/>
              </w:rPr>
              <w:t xml:space="preserve"> de alta resistencia (heavy </w:t>
            </w:r>
            <w:proofErr w:type="spellStart"/>
            <w:r w:rsidRPr="00E00933">
              <w:rPr>
                <w:rFonts w:asciiTheme="minorHAnsi" w:hAnsiTheme="minorHAnsi" w:cstheme="minorHAnsi"/>
                <w:sz w:val="18"/>
                <w:szCs w:val="18"/>
              </w:rPr>
              <w:t>duty</w:t>
            </w:r>
            <w:proofErr w:type="spellEnd"/>
            <w:r w:rsidRPr="00E00933">
              <w:rPr>
                <w:rFonts w:asciiTheme="minorHAnsi" w:hAnsiTheme="minorHAnsi" w:cstheme="minorHAnsi"/>
                <w:sz w:val="18"/>
                <w:szCs w:val="18"/>
              </w:rPr>
              <w:t xml:space="preserve"> </w:t>
            </w:r>
            <w:proofErr w:type="spellStart"/>
            <w:r w:rsidRPr="00E00933">
              <w:rPr>
                <w:rFonts w:asciiTheme="minorHAnsi" w:hAnsiTheme="minorHAnsi" w:cstheme="minorHAnsi"/>
                <w:sz w:val="18"/>
                <w:szCs w:val="18"/>
              </w:rPr>
              <w:t>plastic</w:t>
            </w:r>
            <w:proofErr w:type="spellEnd"/>
            <w:r w:rsidRPr="00E00933">
              <w:rPr>
                <w:rFonts w:asciiTheme="minorHAnsi" w:hAnsiTheme="minorHAnsi" w:cstheme="minorHAnsi"/>
                <w:sz w:val="18"/>
                <w:szCs w:val="18"/>
              </w:rPr>
              <w:t xml:space="preserve"> </w:t>
            </w:r>
            <w:proofErr w:type="spellStart"/>
            <w:r w:rsidRPr="00E00933">
              <w:rPr>
                <w:rFonts w:asciiTheme="minorHAnsi" w:hAnsiTheme="minorHAnsi" w:cstheme="minorHAnsi"/>
                <w:sz w:val="18"/>
                <w:szCs w:val="18"/>
              </w:rPr>
              <w:t>thread</w:t>
            </w:r>
            <w:proofErr w:type="spellEnd"/>
            <w:r w:rsidRPr="00E00933">
              <w:rPr>
                <w:rFonts w:asciiTheme="minorHAnsi" w:hAnsiTheme="minorHAnsi" w:cstheme="minorHAnsi"/>
                <w:sz w:val="18"/>
                <w:szCs w:val="18"/>
              </w:rPr>
              <w:t xml:space="preserve"> </w:t>
            </w:r>
            <w:proofErr w:type="spellStart"/>
            <w:r w:rsidRPr="00E00933">
              <w:rPr>
                <w:rFonts w:asciiTheme="minorHAnsi" w:hAnsiTheme="minorHAnsi" w:cstheme="minorHAnsi"/>
                <w:sz w:val="18"/>
                <w:szCs w:val="18"/>
              </w:rPr>
              <w:t>protectors</w:t>
            </w:r>
            <w:proofErr w:type="spellEnd"/>
            <w:r w:rsidRPr="00E00933">
              <w:rPr>
                <w:rFonts w:asciiTheme="minorHAnsi" w:hAnsiTheme="minorHAnsi" w:cstheme="minorHAnsi"/>
                <w:sz w:val="18"/>
                <w:szCs w:val="18"/>
              </w:rPr>
              <w:t>).</w:t>
            </w:r>
          </w:p>
          <w:p w14:paraId="23E801FB" w14:textId="77777777" w:rsidR="00E00933" w:rsidRPr="00E00933" w:rsidRDefault="00E00933" w:rsidP="00E00933">
            <w:pPr>
              <w:autoSpaceDE w:val="0"/>
              <w:autoSpaceDN w:val="0"/>
              <w:adjustRightInd w:val="0"/>
              <w:jc w:val="both"/>
              <w:rPr>
                <w:rFonts w:asciiTheme="minorHAnsi" w:hAnsiTheme="minorHAnsi" w:cstheme="minorHAnsi"/>
                <w:sz w:val="18"/>
                <w:szCs w:val="18"/>
              </w:rPr>
            </w:pPr>
            <w:r w:rsidRPr="00E00933">
              <w:rPr>
                <w:rFonts w:asciiTheme="minorHAnsi" w:hAnsiTheme="minorHAnsi" w:cstheme="minorHAnsi"/>
                <w:sz w:val="18"/>
                <w:szCs w:val="18"/>
              </w:rPr>
              <w:t>•</w:t>
            </w:r>
            <w:r w:rsidRPr="00E00933">
              <w:rPr>
                <w:rFonts w:asciiTheme="minorHAnsi" w:hAnsiTheme="minorHAnsi" w:cstheme="minorHAnsi"/>
                <w:sz w:val="18"/>
                <w:szCs w:val="18"/>
              </w:rPr>
              <w:tab/>
              <w:t>Diámetro exterior OD - 5”.</w:t>
            </w:r>
          </w:p>
          <w:p w14:paraId="16A0BBC0" w14:textId="77777777" w:rsidR="00E00933" w:rsidRPr="00E00933" w:rsidRDefault="00E00933" w:rsidP="00E00933">
            <w:pPr>
              <w:autoSpaceDE w:val="0"/>
              <w:autoSpaceDN w:val="0"/>
              <w:adjustRightInd w:val="0"/>
              <w:jc w:val="both"/>
              <w:rPr>
                <w:rFonts w:asciiTheme="minorHAnsi" w:hAnsiTheme="minorHAnsi" w:cstheme="minorHAnsi"/>
                <w:sz w:val="18"/>
                <w:szCs w:val="18"/>
              </w:rPr>
            </w:pPr>
            <w:r w:rsidRPr="00E00933">
              <w:rPr>
                <w:rFonts w:asciiTheme="minorHAnsi" w:hAnsiTheme="minorHAnsi" w:cstheme="minorHAnsi"/>
                <w:sz w:val="18"/>
                <w:szCs w:val="18"/>
              </w:rPr>
              <w:t>•</w:t>
            </w:r>
            <w:r w:rsidRPr="00E00933">
              <w:rPr>
                <w:rFonts w:asciiTheme="minorHAnsi" w:hAnsiTheme="minorHAnsi" w:cstheme="minorHAnsi"/>
                <w:sz w:val="18"/>
                <w:szCs w:val="18"/>
              </w:rPr>
              <w:tab/>
              <w:t>Diámetro interior ID – 4,276".</w:t>
            </w:r>
          </w:p>
          <w:p w14:paraId="2F4F65C1" w14:textId="77777777" w:rsidR="00E00933" w:rsidRPr="00E00933" w:rsidRDefault="00E00933" w:rsidP="00E00933">
            <w:pPr>
              <w:autoSpaceDE w:val="0"/>
              <w:autoSpaceDN w:val="0"/>
              <w:adjustRightInd w:val="0"/>
              <w:jc w:val="both"/>
              <w:rPr>
                <w:rFonts w:asciiTheme="minorHAnsi" w:hAnsiTheme="minorHAnsi" w:cstheme="minorHAnsi"/>
                <w:sz w:val="18"/>
                <w:szCs w:val="18"/>
              </w:rPr>
            </w:pPr>
            <w:r w:rsidRPr="00E00933">
              <w:rPr>
                <w:rFonts w:asciiTheme="minorHAnsi" w:hAnsiTheme="minorHAnsi" w:cstheme="minorHAnsi"/>
                <w:sz w:val="18"/>
                <w:szCs w:val="18"/>
              </w:rPr>
              <w:t>•</w:t>
            </w:r>
            <w:r w:rsidRPr="00E00933">
              <w:rPr>
                <w:rFonts w:asciiTheme="minorHAnsi" w:hAnsiTheme="minorHAnsi" w:cstheme="minorHAnsi"/>
                <w:sz w:val="18"/>
                <w:szCs w:val="18"/>
              </w:rPr>
              <w:tab/>
              <w:t>Peso nominal – 19,5 lb/pie</w:t>
            </w:r>
          </w:p>
          <w:p w14:paraId="13FF6F03" w14:textId="77777777" w:rsidR="00E00933" w:rsidRPr="00E00933" w:rsidRDefault="00E00933" w:rsidP="00E00933">
            <w:pPr>
              <w:autoSpaceDE w:val="0"/>
              <w:autoSpaceDN w:val="0"/>
              <w:adjustRightInd w:val="0"/>
              <w:jc w:val="both"/>
              <w:rPr>
                <w:rFonts w:asciiTheme="minorHAnsi" w:hAnsiTheme="minorHAnsi" w:cstheme="minorHAnsi"/>
                <w:sz w:val="18"/>
                <w:szCs w:val="18"/>
              </w:rPr>
            </w:pPr>
            <w:r w:rsidRPr="00E00933">
              <w:rPr>
                <w:rFonts w:asciiTheme="minorHAnsi" w:hAnsiTheme="minorHAnsi" w:cstheme="minorHAnsi"/>
                <w:sz w:val="18"/>
                <w:szCs w:val="18"/>
              </w:rPr>
              <w:t>•</w:t>
            </w:r>
            <w:r w:rsidRPr="00E00933">
              <w:rPr>
                <w:rFonts w:asciiTheme="minorHAnsi" w:hAnsiTheme="minorHAnsi" w:cstheme="minorHAnsi"/>
                <w:sz w:val="18"/>
                <w:szCs w:val="18"/>
              </w:rPr>
              <w:tab/>
              <w:t>Grado - S135</w:t>
            </w:r>
          </w:p>
          <w:p w14:paraId="49528E05" w14:textId="77777777" w:rsidR="00E00933" w:rsidRPr="00E00933" w:rsidRDefault="00E00933" w:rsidP="00E00933">
            <w:pPr>
              <w:autoSpaceDE w:val="0"/>
              <w:autoSpaceDN w:val="0"/>
              <w:adjustRightInd w:val="0"/>
              <w:jc w:val="both"/>
              <w:rPr>
                <w:rFonts w:asciiTheme="minorHAnsi" w:hAnsiTheme="minorHAnsi" w:cstheme="minorHAnsi"/>
                <w:sz w:val="18"/>
                <w:szCs w:val="18"/>
              </w:rPr>
            </w:pPr>
            <w:r w:rsidRPr="00E00933">
              <w:rPr>
                <w:rFonts w:asciiTheme="minorHAnsi" w:hAnsiTheme="minorHAnsi" w:cstheme="minorHAnsi"/>
                <w:sz w:val="18"/>
                <w:szCs w:val="18"/>
              </w:rPr>
              <w:t>•</w:t>
            </w:r>
            <w:r w:rsidRPr="00E00933">
              <w:rPr>
                <w:rFonts w:asciiTheme="minorHAnsi" w:hAnsiTheme="minorHAnsi" w:cstheme="minorHAnsi"/>
                <w:sz w:val="18"/>
                <w:szCs w:val="18"/>
              </w:rPr>
              <w:tab/>
              <w:t>Rango - 2</w:t>
            </w:r>
          </w:p>
          <w:p w14:paraId="7F1F3E0A" w14:textId="77777777" w:rsidR="00E00933" w:rsidRPr="00E00933" w:rsidRDefault="00E00933" w:rsidP="00E00933">
            <w:pPr>
              <w:autoSpaceDE w:val="0"/>
              <w:autoSpaceDN w:val="0"/>
              <w:adjustRightInd w:val="0"/>
              <w:jc w:val="both"/>
              <w:rPr>
                <w:rFonts w:asciiTheme="minorHAnsi" w:hAnsiTheme="minorHAnsi" w:cstheme="minorHAnsi"/>
                <w:sz w:val="18"/>
                <w:szCs w:val="18"/>
              </w:rPr>
            </w:pPr>
            <w:r w:rsidRPr="00E00933">
              <w:rPr>
                <w:rFonts w:asciiTheme="minorHAnsi" w:hAnsiTheme="minorHAnsi" w:cstheme="minorHAnsi"/>
                <w:sz w:val="18"/>
                <w:szCs w:val="18"/>
              </w:rPr>
              <w:t>•</w:t>
            </w:r>
            <w:r w:rsidRPr="00E00933">
              <w:rPr>
                <w:rFonts w:asciiTheme="minorHAnsi" w:hAnsiTheme="minorHAnsi" w:cstheme="minorHAnsi"/>
                <w:sz w:val="18"/>
                <w:szCs w:val="18"/>
              </w:rPr>
              <w:tab/>
              <w:t>Tipo de conexión: NC50</w:t>
            </w:r>
          </w:p>
          <w:p w14:paraId="6C9BF8DF" w14:textId="77777777" w:rsidR="00E00933" w:rsidRPr="00E00933" w:rsidRDefault="00E00933" w:rsidP="00E00933">
            <w:pPr>
              <w:autoSpaceDE w:val="0"/>
              <w:autoSpaceDN w:val="0"/>
              <w:adjustRightInd w:val="0"/>
              <w:jc w:val="both"/>
              <w:rPr>
                <w:rFonts w:asciiTheme="minorHAnsi" w:hAnsiTheme="minorHAnsi" w:cstheme="minorHAnsi"/>
                <w:sz w:val="18"/>
                <w:szCs w:val="18"/>
              </w:rPr>
            </w:pPr>
            <w:r w:rsidRPr="00E00933">
              <w:rPr>
                <w:rFonts w:asciiTheme="minorHAnsi" w:hAnsiTheme="minorHAnsi" w:cstheme="minorHAnsi"/>
                <w:sz w:val="18"/>
                <w:szCs w:val="18"/>
              </w:rPr>
              <w:t>•</w:t>
            </w:r>
            <w:r w:rsidRPr="00E00933">
              <w:rPr>
                <w:rFonts w:asciiTheme="minorHAnsi" w:hAnsiTheme="minorHAnsi" w:cstheme="minorHAnsi"/>
                <w:sz w:val="18"/>
                <w:szCs w:val="18"/>
              </w:rPr>
              <w:tab/>
              <w:t xml:space="preserve">Diámetro exterior </w:t>
            </w:r>
            <w:proofErr w:type="spellStart"/>
            <w:r w:rsidRPr="00E00933">
              <w:rPr>
                <w:rFonts w:asciiTheme="minorHAnsi" w:hAnsiTheme="minorHAnsi" w:cstheme="minorHAnsi"/>
                <w:sz w:val="18"/>
                <w:szCs w:val="18"/>
              </w:rPr>
              <w:t>Tool</w:t>
            </w:r>
            <w:proofErr w:type="spellEnd"/>
            <w:r w:rsidRPr="00E00933">
              <w:rPr>
                <w:rFonts w:asciiTheme="minorHAnsi" w:hAnsiTheme="minorHAnsi" w:cstheme="minorHAnsi"/>
                <w:sz w:val="18"/>
                <w:szCs w:val="18"/>
              </w:rPr>
              <w:t xml:space="preserve"> </w:t>
            </w:r>
            <w:proofErr w:type="spellStart"/>
            <w:r w:rsidRPr="00E00933">
              <w:rPr>
                <w:rFonts w:asciiTheme="minorHAnsi" w:hAnsiTheme="minorHAnsi" w:cstheme="minorHAnsi"/>
                <w:sz w:val="18"/>
                <w:szCs w:val="18"/>
              </w:rPr>
              <w:t>Joint</w:t>
            </w:r>
            <w:proofErr w:type="spellEnd"/>
            <w:r w:rsidRPr="00E00933">
              <w:rPr>
                <w:rFonts w:asciiTheme="minorHAnsi" w:hAnsiTheme="minorHAnsi" w:cstheme="minorHAnsi"/>
                <w:sz w:val="18"/>
                <w:szCs w:val="18"/>
              </w:rPr>
              <w:t xml:space="preserve"> OD:  6 5/8"</w:t>
            </w:r>
          </w:p>
          <w:p w14:paraId="1736DFD8" w14:textId="36A76AF0" w:rsidR="00DE6B4C" w:rsidRPr="00E00933" w:rsidRDefault="00E00933" w:rsidP="00E00933">
            <w:pPr>
              <w:autoSpaceDE w:val="0"/>
              <w:autoSpaceDN w:val="0"/>
              <w:adjustRightInd w:val="0"/>
              <w:jc w:val="both"/>
              <w:rPr>
                <w:rFonts w:asciiTheme="minorHAnsi" w:hAnsiTheme="minorHAnsi" w:cstheme="minorHAnsi"/>
                <w:sz w:val="18"/>
                <w:szCs w:val="18"/>
                <w:lang w:val="en-US"/>
              </w:rPr>
            </w:pPr>
            <w:r w:rsidRPr="00E00933">
              <w:rPr>
                <w:rFonts w:asciiTheme="minorHAnsi" w:hAnsiTheme="minorHAnsi" w:cstheme="minorHAnsi"/>
                <w:sz w:val="18"/>
                <w:szCs w:val="18"/>
                <w:lang w:val="en-US"/>
              </w:rPr>
              <w:t>•</w:t>
            </w:r>
            <w:r w:rsidRPr="00E00933">
              <w:rPr>
                <w:rFonts w:asciiTheme="minorHAnsi" w:hAnsiTheme="minorHAnsi" w:cstheme="minorHAnsi"/>
                <w:sz w:val="18"/>
                <w:szCs w:val="18"/>
                <w:lang w:val="en-US"/>
              </w:rPr>
              <w:tab/>
            </w:r>
            <w:proofErr w:type="spellStart"/>
            <w:r w:rsidRPr="00E00933">
              <w:rPr>
                <w:rFonts w:asciiTheme="minorHAnsi" w:hAnsiTheme="minorHAnsi" w:cstheme="minorHAnsi"/>
                <w:sz w:val="18"/>
                <w:szCs w:val="18"/>
                <w:lang w:val="en-US"/>
              </w:rPr>
              <w:t>Diámetro</w:t>
            </w:r>
            <w:proofErr w:type="spellEnd"/>
            <w:r w:rsidRPr="00E00933">
              <w:rPr>
                <w:rFonts w:asciiTheme="minorHAnsi" w:hAnsiTheme="minorHAnsi" w:cstheme="minorHAnsi"/>
                <w:sz w:val="18"/>
                <w:szCs w:val="18"/>
                <w:lang w:val="en-US"/>
              </w:rPr>
              <w:t xml:space="preserve"> interior Tool Joint ID: 3 1/4"</w:t>
            </w:r>
          </w:p>
        </w:tc>
        <w:tc>
          <w:tcPr>
            <w:tcW w:w="3491" w:type="dxa"/>
            <w:vAlign w:val="center"/>
          </w:tcPr>
          <w:p w14:paraId="2F361BEA" w14:textId="77777777" w:rsidR="00DE6B4C" w:rsidRPr="00E00933" w:rsidRDefault="00DE6B4C" w:rsidP="00907AAB">
            <w:pPr>
              <w:rPr>
                <w:rFonts w:asciiTheme="minorHAnsi" w:hAnsiTheme="minorHAnsi" w:cstheme="minorHAnsi"/>
                <w:b/>
                <w:sz w:val="18"/>
                <w:szCs w:val="18"/>
                <w:lang w:val="en-US"/>
              </w:rPr>
            </w:pPr>
          </w:p>
        </w:tc>
        <w:tc>
          <w:tcPr>
            <w:tcW w:w="361" w:type="dxa"/>
            <w:vAlign w:val="center"/>
          </w:tcPr>
          <w:p w14:paraId="49D9AD8F" w14:textId="77777777" w:rsidR="00DE6B4C" w:rsidRPr="00E00933" w:rsidRDefault="00DE6B4C" w:rsidP="00907AAB">
            <w:pPr>
              <w:rPr>
                <w:rFonts w:asciiTheme="minorHAnsi" w:hAnsiTheme="minorHAnsi" w:cstheme="minorHAnsi"/>
                <w:b/>
                <w:sz w:val="18"/>
                <w:szCs w:val="18"/>
                <w:lang w:val="en-US"/>
              </w:rPr>
            </w:pPr>
          </w:p>
        </w:tc>
        <w:tc>
          <w:tcPr>
            <w:tcW w:w="360" w:type="dxa"/>
            <w:vAlign w:val="center"/>
          </w:tcPr>
          <w:p w14:paraId="3EE420B7" w14:textId="77777777" w:rsidR="00DE6B4C" w:rsidRPr="00E00933" w:rsidRDefault="00DE6B4C" w:rsidP="00907AAB">
            <w:pPr>
              <w:rPr>
                <w:rFonts w:asciiTheme="minorHAnsi" w:hAnsiTheme="minorHAnsi" w:cstheme="minorHAnsi"/>
                <w:b/>
                <w:sz w:val="18"/>
                <w:szCs w:val="18"/>
                <w:lang w:val="en-US"/>
              </w:rPr>
            </w:pPr>
          </w:p>
        </w:tc>
        <w:tc>
          <w:tcPr>
            <w:tcW w:w="360" w:type="dxa"/>
            <w:vAlign w:val="center"/>
          </w:tcPr>
          <w:p w14:paraId="50C7D72F" w14:textId="77777777" w:rsidR="00DE6B4C" w:rsidRPr="00E00933" w:rsidRDefault="00DE6B4C" w:rsidP="00907AAB">
            <w:pPr>
              <w:rPr>
                <w:rFonts w:asciiTheme="minorHAnsi" w:hAnsiTheme="minorHAnsi" w:cstheme="minorHAnsi"/>
                <w:b/>
                <w:sz w:val="18"/>
                <w:szCs w:val="18"/>
                <w:lang w:val="en-US"/>
              </w:rPr>
            </w:pPr>
          </w:p>
        </w:tc>
      </w:tr>
      <w:tr w:rsidR="00DE6B4C" w:rsidRPr="00E00933" w14:paraId="3B0AEDAB" w14:textId="77777777" w:rsidTr="00E00933">
        <w:trPr>
          <w:jc w:val="center"/>
        </w:trPr>
        <w:tc>
          <w:tcPr>
            <w:tcW w:w="4521" w:type="dxa"/>
            <w:vAlign w:val="center"/>
          </w:tcPr>
          <w:p w14:paraId="14FA73D2" w14:textId="0E96AA96" w:rsidR="00E00933" w:rsidRPr="00E00933" w:rsidRDefault="00E00933" w:rsidP="00E00933">
            <w:pPr>
              <w:rPr>
                <w:rFonts w:asciiTheme="minorHAnsi" w:hAnsiTheme="minorHAnsi" w:cstheme="minorHAnsi"/>
                <w:b/>
                <w:sz w:val="18"/>
                <w:szCs w:val="18"/>
                <w:lang w:val="es-BO"/>
              </w:rPr>
            </w:pPr>
            <w:r w:rsidRPr="00E00933">
              <w:rPr>
                <w:rFonts w:asciiTheme="minorHAnsi" w:hAnsiTheme="minorHAnsi" w:cstheme="minorHAnsi"/>
                <w:b/>
                <w:sz w:val="18"/>
                <w:szCs w:val="18"/>
                <w:lang w:val="es-BO"/>
              </w:rPr>
              <w:lastRenderedPageBreak/>
              <w:t>NORMAS APLICABLES EN LA FABRICACIÓN DE LOS BIENES.</w:t>
            </w:r>
          </w:p>
          <w:p w14:paraId="673A0D10" w14:textId="77777777" w:rsidR="00E00933" w:rsidRPr="00E00933" w:rsidRDefault="00E00933" w:rsidP="00E00933">
            <w:pPr>
              <w:jc w:val="both"/>
              <w:rPr>
                <w:rFonts w:asciiTheme="minorHAnsi" w:hAnsiTheme="minorHAnsi" w:cstheme="minorHAnsi"/>
                <w:sz w:val="18"/>
                <w:szCs w:val="18"/>
                <w:lang w:val="es-BO"/>
              </w:rPr>
            </w:pPr>
            <w:r w:rsidRPr="00E00933">
              <w:rPr>
                <w:rFonts w:asciiTheme="minorHAnsi" w:hAnsiTheme="minorHAnsi" w:cstheme="minorHAnsi"/>
                <w:sz w:val="18"/>
                <w:szCs w:val="18"/>
                <w:lang w:val="es-BO"/>
              </w:rPr>
              <w:t>El PROVEEDOR deberá acreditar el cumplimiento de los estándares de ingeniería  y códigos internacionales de Calidad, Seguridad, Salud Ocupacional y Medio Ambiente (ISO 9001, ISO 14001, OHSAS 18001),  detallándose a continuación y sin ser limitativas:</w:t>
            </w:r>
          </w:p>
          <w:p w14:paraId="39140D7B" w14:textId="46EEF459" w:rsidR="00E00933" w:rsidRPr="00E00933" w:rsidRDefault="00E00933" w:rsidP="00E00933">
            <w:pPr>
              <w:ind w:left="241"/>
              <w:jc w:val="both"/>
              <w:rPr>
                <w:rFonts w:asciiTheme="minorHAnsi" w:hAnsiTheme="minorHAnsi" w:cstheme="minorHAnsi"/>
                <w:sz w:val="18"/>
                <w:szCs w:val="18"/>
                <w:lang w:val="en-US"/>
              </w:rPr>
            </w:pPr>
            <w:r w:rsidRPr="00E00933">
              <w:rPr>
                <w:rFonts w:asciiTheme="minorHAnsi" w:hAnsiTheme="minorHAnsi" w:cstheme="minorHAnsi"/>
                <w:sz w:val="18"/>
                <w:szCs w:val="18"/>
                <w:lang w:val="en-US"/>
              </w:rPr>
              <w:t>API:       American Petroleum Institute</w:t>
            </w:r>
          </w:p>
          <w:p w14:paraId="51560C63" w14:textId="5820E088" w:rsidR="00E00933" w:rsidRPr="00E00933" w:rsidRDefault="00E00933" w:rsidP="00E00933">
            <w:pPr>
              <w:ind w:left="241"/>
              <w:jc w:val="both"/>
              <w:rPr>
                <w:rFonts w:asciiTheme="minorHAnsi" w:hAnsiTheme="minorHAnsi" w:cstheme="minorHAnsi"/>
                <w:sz w:val="18"/>
                <w:szCs w:val="18"/>
                <w:lang w:val="en-US"/>
              </w:rPr>
            </w:pPr>
            <w:r w:rsidRPr="00E00933">
              <w:rPr>
                <w:rFonts w:asciiTheme="minorHAnsi" w:hAnsiTheme="minorHAnsi" w:cstheme="minorHAnsi"/>
                <w:sz w:val="18"/>
                <w:szCs w:val="18"/>
                <w:lang w:val="en-US"/>
              </w:rPr>
              <w:t>ASME:    American Society of Mechanical Engineers</w:t>
            </w:r>
          </w:p>
          <w:p w14:paraId="6D261099" w14:textId="0052B852" w:rsidR="00E00933" w:rsidRPr="00E00933" w:rsidRDefault="00E00933" w:rsidP="00E00933">
            <w:pPr>
              <w:ind w:left="241"/>
              <w:jc w:val="both"/>
              <w:rPr>
                <w:rFonts w:asciiTheme="minorHAnsi" w:hAnsiTheme="minorHAnsi" w:cstheme="minorHAnsi"/>
                <w:sz w:val="18"/>
                <w:szCs w:val="18"/>
                <w:lang w:val="en-US"/>
              </w:rPr>
            </w:pPr>
            <w:r w:rsidRPr="00E00933">
              <w:rPr>
                <w:rFonts w:asciiTheme="minorHAnsi" w:hAnsiTheme="minorHAnsi" w:cstheme="minorHAnsi"/>
                <w:sz w:val="18"/>
                <w:szCs w:val="18"/>
                <w:lang w:val="en-US"/>
              </w:rPr>
              <w:t>NACE:    International de Corrosion Society</w:t>
            </w:r>
          </w:p>
          <w:p w14:paraId="6857A73B" w14:textId="0075DF62" w:rsidR="00E00933" w:rsidRPr="00E00933" w:rsidRDefault="00E00933" w:rsidP="00E00933">
            <w:pPr>
              <w:ind w:left="241"/>
              <w:jc w:val="both"/>
              <w:rPr>
                <w:rFonts w:asciiTheme="minorHAnsi" w:hAnsiTheme="minorHAnsi" w:cstheme="minorHAnsi"/>
                <w:sz w:val="18"/>
                <w:szCs w:val="18"/>
                <w:lang w:val="en-US"/>
              </w:rPr>
            </w:pPr>
            <w:r w:rsidRPr="00E00933">
              <w:rPr>
                <w:rFonts w:asciiTheme="minorHAnsi" w:hAnsiTheme="minorHAnsi" w:cstheme="minorHAnsi"/>
                <w:sz w:val="18"/>
                <w:szCs w:val="18"/>
                <w:lang w:val="en-US"/>
              </w:rPr>
              <w:t>ISO:        International Organization for standardization</w:t>
            </w:r>
          </w:p>
          <w:p w14:paraId="05B760C6" w14:textId="77777777" w:rsidR="00E00933" w:rsidRPr="00E00933" w:rsidRDefault="00E00933" w:rsidP="00E00933">
            <w:pPr>
              <w:jc w:val="both"/>
              <w:rPr>
                <w:rFonts w:asciiTheme="minorHAnsi" w:hAnsiTheme="minorHAnsi" w:cstheme="minorHAnsi"/>
                <w:sz w:val="18"/>
                <w:szCs w:val="18"/>
                <w:lang w:val="en-US"/>
              </w:rPr>
            </w:pPr>
          </w:p>
          <w:p w14:paraId="67083357" w14:textId="77777777" w:rsidR="00E00933" w:rsidRPr="00E00933" w:rsidRDefault="00E00933" w:rsidP="00E00933">
            <w:pPr>
              <w:jc w:val="both"/>
              <w:rPr>
                <w:rFonts w:asciiTheme="minorHAnsi" w:hAnsiTheme="minorHAnsi" w:cstheme="minorHAnsi"/>
                <w:sz w:val="18"/>
                <w:szCs w:val="18"/>
                <w:lang w:val="es-BO"/>
              </w:rPr>
            </w:pPr>
            <w:r w:rsidRPr="00E00933">
              <w:rPr>
                <w:rFonts w:asciiTheme="minorHAnsi" w:hAnsiTheme="minorHAnsi" w:cstheme="minorHAnsi"/>
                <w:sz w:val="18"/>
                <w:szCs w:val="18"/>
                <w:lang w:val="es-BO"/>
              </w:rPr>
              <w:t xml:space="preserve">El PROVEEDOR deberá acreditar que los productos a ser provistos cuentan con los certificados que avalen el cumplimiento de las normas que se describen a continuación: </w:t>
            </w:r>
          </w:p>
          <w:p w14:paraId="40A67F46" w14:textId="77777777" w:rsidR="00E00933" w:rsidRPr="00E00933" w:rsidRDefault="00E00933" w:rsidP="00E00933">
            <w:pPr>
              <w:jc w:val="both"/>
              <w:rPr>
                <w:rFonts w:asciiTheme="minorHAnsi" w:hAnsiTheme="minorHAnsi" w:cstheme="minorHAnsi"/>
                <w:sz w:val="18"/>
                <w:szCs w:val="18"/>
                <w:lang w:val="en-US"/>
              </w:rPr>
            </w:pPr>
            <w:r w:rsidRPr="00E00933">
              <w:rPr>
                <w:rFonts w:asciiTheme="minorHAnsi" w:hAnsiTheme="minorHAnsi" w:cstheme="minorHAnsi"/>
                <w:sz w:val="18"/>
                <w:szCs w:val="18"/>
                <w:lang w:val="es-BO"/>
              </w:rPr>
              <w:tab/>
            </w:r>
            <w:r w:rsidRPr="00E00933">
              <w:rPr>
                <w:rFonts w:asciiTheme="minorHAnsi" w:hAnsiTheme="minorHAnsi" w:cstheme="minorHAnsi"/>
                <w:sz w:val="18"/>
                <w:szCs w:val="18"/>
                <w:lang w:val="en-US"/>
              </w:rPr>
              <w:t xml:space="preserve">API Spec 5D </w:t>
            </w:r>
          </w:p>
          <w:p w14:paraId="4E6D8522" w14:textId="77777777" w:rsidR="00E00933" w:rsidRPr="00E00933" w:rsidRDefault="00E00933" w:rsidP="00E00933">
            <w:pPr>
              <w:jc w:val="both"/>
              <w:rPr>
                <w:rFonts w:asciiTheme="minorHAnsi" w:hAnsiTheme="minorHAnsi" w:cstheme="minorHAnsi"/>
                <w:sz w:val="18"/>
                <w:szCs w:val="18"/>
                <w:lang w:val="en-US"/>
              </w:rPr>
            </w:pPr>
            <w:r w:rsidRPr="00E00933">
              <w:rPr>
                <w:rFonts w:asciiTheme="minorHAnsi" w:hAnsiTheme="minorHAnsi" w:cstheme="minorHAnsi"/>
                <w:sz w:val="18"/>
                <w:szCs w:val="18"/>
                <w:lang w:val="en-US"/>
              </w:rPr>
              <w:tab/>
              <w:t>API Spec 7</w:t>
            </w:r>
          </w:p>
          <w:p w14:paraId="5A9947FC" w14:textId="77777777" w:rsidR="00E00933" w:rsidRPr="00E00933" w:rsidRDefault="00E00933" w:rsidP="00E00933">
            <w:pPr>
              <w:jc w:val="both"/>
              <w:rPr>
                <w:rFonts w:asciiTheme="minorHAnsi" w:hAnsiTheme="minorHAnsi" w:cstheme="minorHAnsi"/>
                <w:sz w:val="18"/>
                <w:szCs w:val="18"/>
                <w:lang w:val="es-BO"/>
              </w:rPr>
            </w:pPr>
            <w:r w:rsidRPr="00E00933">
              <w:rPr>
                <w:rFonts w:asciiTheme="minorHAnsi" w:hAnsiTheme="minorHAnsi" w:cstheme="minorHAnsi"/>
                <w:sz w:val="18"/>
                <w:szCs w:val="18"/>
                <w:lang w:val="en-US"/>
              </w:rPr>
              <w:tab/>
            </w:r>
            <w:r w:rsidRPr="00E00933">
              <w:rPr>
                <w:rFonts w:asciiTheme="minorHAnsi" w:hAnsiTheme="minorHAnsi" w:cstheme="minorHAnsi"/>
                <w:sz w:val="18"/>
                <w:szCs w:val="18"/>
                <w:lang w:val="es-BO"/>
              </w:rPr>
              <w:t xml:space="preserve">API </w:t>
            </w:r>
            <w:proofErr w:type="spellStart"/>
            <w:r w:rsidRPr="00E00933">
              <w:rPr>
                <w:rFonts w:asciiTheme="minorHAnsi" w:hAnsiTheme="minorHAnsi" w:cstheme="minorHAnsi"/>
                <w:sz w:val="18"/>
                <w:szCs w:val="18"/>
                <w:lang w:val="es-BO"/>
              </w:rPr>
              <w:t>Recommended</w:t>
            </w:r>
            <w:proofErr w:type="spellEnd"/>
            <w:r w:rsidRPr="00E00933">
              <w:rPr>
                <w:rFonts w:asciiTheme="minorHAnsi" w:hAnsiTheme="minorHAnsi" w:cstheme="minorHAnsi"/>
                <w:sz w:val="18"/>
                <w:szCs w:val="18"/>
                <w:lang w:val="es-BO"/>
              </w:rPr>
              <w:t xml:space="preserve">  </w:t>
            </w:r>
            <w:proofErr w:type="spellStart"/>
            <w:r w:rsidRPr="00E00933">
              <w:rPr>
                <w:rFonts w:asciiTheme="minorHAnsi" w:hAnsiTheme="minorHAnsi" w:cstheme="minorHAnsi"/>
                <w:sz w:val="18"/>
                <w:szCs w:val="18"/>
                <w:lang w:val="es-BO"/>
              </w:rPr>
              <w:t>Practice</w:t>
            </w:r>
            <w:proofErr w:type="spellEnd"/>
            <w:r w:rsidRPr="00E00933">
              <w:rPr>
                <w:rFonts w:asciiTheme="minorHAnsi" w:hAnsiTheme="minorHAnsi" w:cstheme="minorHAnsi"/>
                <w:sz w:val="18"/>
                <w:szCs w:val="18"/>
                <w:lang w:val="es-BO"/>
              </w:rPr>
              <w:t xml:space="preserve"> 7G</w:t>
            </w:r>
          </w:p>
          <w:p w14:paraId="45715F58" w14:textId="456B7832" w:rsidR="00DE6B4C" w:rsidRPr="00E00933" w:rsidRDefault="00E00933" w:rsidP="00E00933">
            <w:pPr>
              <w:jc w:val="both"/>
              <w:rPr>
                <w:rFonts w:asciiTheme="minorHAnsi" w:hAnsiTheme="minorHAnsi" w:cstheme="minorHAnsi"/>
                <w:b/>
                <w:sz w:val="18"/>
                <w:szCs w:val="18"/>
                <w:lang w:val="es-BO"/>
              </w:rPr>
            </w:pPr>
            <w:r w:rsidRPr="00E00933">
              <w:rPr>
                <w:rFonts w:asciiTheme="minorHAnsi" w:hAnsiTheme="minorHAnsi" w:cstheme="minorHAnsi"/>
                <w:sz w:val="18"/>
                <w:szCs w:val="18"/>
                <w:lang w:val="es-BO"/>
              </w:rPr>
              <w:t>Las certificaciones, deberán ser presentadas en su Oferta en copia simple.</w:t>
            </w:r>
          </w:p>
        </w:tc>
        <w:tc>
          <w:tcPr>
            <w:tcW w:w="3491" w:type="dxa"/>
            <w:vAlign w:val="center"/>
          </w:tcPr>
          <w:p w14:paraId="2963823F" w14:textId="77777777" w:rsidR="00DE6B4C" w:rsidRPr="00E00933" w:rsidRDefault="00DE6B4C" w:rsidP="00907AAB">
            <w:pPr>
              <w:rPr>
                <w:rFonts w:asciiTheme="minorHAnsi" w:hAnsiTheme="minorHAnsi" w:cstheme="minorHAnsi"/>
                <w:b/>
                <w:sz w:val="18"/>
                <w:szCs w:val="18"/>
                <w:lang w:val="es-BO"/>
              </w:rPr>
            </w:pPr>
          </w:p>
        </w:tc>
        <w:tc>
          <w:tcPr>
            <w:tcW w:w="361" w:type="dxa"/>
            <w:vAlign w:val="center"/>
          </w:tcPr>
          <w:p w14:paraId="6988651B" w14:textId="77777777" w:rsidR="00DE6B4C" w:rsidRPr="00E00933" w:rsidRDefault="00DE6B4C" w:rsidP="00907AAB">
            <w:pPr>
              <w:rPr>
                <w:rFonts w:asciiTheme="minorHAnsi" w:hAnsiTheme="minorHAnsi" w:cstheme="minorHAnsi"/>
                <w:b/>
                <w:sz w:val="18"/>
                <w:szCs w:val="18"/>
                <w:lang w:val="es-BO"/>
              </w:rPr>
            </w:pPr>
          </w:p>
        </w:tc>
        <w:tc>
          <w:tcPr>
            <w:tcW w:w="360" w:type="dxa"/>
            <w:vAlign w:val="center"/>
          </w:tcPr>
          <w:p w14:paraId="309B9BD2" w14:textId="77777777" w:rsidR="00DE6B4C" w:rsidRPr="00E00933" w:rsidRDefault="00DE6B4C" w:rsidP="00907AAB">
            <w:pPr>
              <w:rPr>
                <w:rFonts w:asciiTheme="minorHAnsi" w:hAnsiTheme="minorHAnsi" w:cstheme="minorHAnsi"/>
                <w:b/>
                <w:sz w:val="18"/>
                <w:szCs w:val="18"/>
                <w:lang w:val="es-BO"/>
              </w:rPr>
            </w:pPr>
          </w:p>
        </w:tc>
        <w:tc>
          <w:tcPr>
            <w:tcW w:w="360" w:type="dxa"/>
            <w:vAlign w:val="center"/>
          </w:tcPr>
          <w:p w14:paraId="5CB5870D" w14:textId="77777777" w:rsidR="00DE6B4C" w:rsidRPr="00E00933" w:rsidRDefault="00DE6B4C" w:rsidP="00907AAB">
            <w:pPr>
              <w:rPr>
                <w:rFonts w:asciiTheme="minorHAnsi" w:hAnsiTheme="minorHAnsi" w:cstheme="minorHAnsi"/>
                <w:b/>
                <w:sz w:val="18"/>
                <w:szCs w:val="18"/>
                <w:lang w:val="es-BO"/>
              </w:rPr>
            </w:pPr>
          </w:p>
        </w:tc>
      </w:tr>
      <w:tr w:rsidR="00DE6B4C" w:rsidRPr="00E00933" w14:paraId="51C082DF" w14:textId="77777777" w:rsidTr="00E00933">
        <w:trPr>
          <w:trHeight w:val="3234"/>
          <w:jc w:val="center"/>
        </w:trPr>
        <w:tc>
          <w:tcPr>
            <w:tcW w:w="4521" w:type="dxa"/>
            <w:vAlign w:val="center"/>
          </w:tcPr>
          <w:p w14:paraId="63D25579" w14:textId="77777777" w:rsidR="00E00933" w:rsidRPr="00E00933" w:rsidRDefault="00E00933" w:rsidP="00E00933">
            <w:pPr>
              <w:ind w:right="141"/>
              <w:jc w:val="both"/>
              <w:rPr>
                <w:rFonts w:asciiTheme="minorHAnsi" w:hAnsiTheme="minorHAnsi" w:cstheme="minorHAnsi"/>
                <w:b/>
                <w:sz w:val="18"/>
                <w:szCs w:val="18"/>
                <w:lang w:val="es-BO"/>
              </w:rPr>
            </w:pPr>
            <w:r w:rsidRPr="00E00933">
              <w:rPr>
                <w:rFonts w:asciiTheme="minorHAnsi" w:hAnsiTheme="minorHAnsi" w:cstheme="minorHAnsi"/>
                <w:b/>
                <w:sz w:val="18"/>
                <w:szCs w:val="18"/>
                <w:lang w:val="es-BO"/>
              </w:rPr>
              <w:t>PRECIO REFERENCIAL</w:t>
            </w:r>
          </w:p>
          <w:p w14:paraId="250F9334" w14:textId="77777777" w:rsidR="00DE6B4C" w:rsidRDefault="00E00933" w:rsidP="00E00933">
            <w:pPr>
              <w:ind w:right="141"/>
              <w:jc w:val="both"/>
              <w:rPr>
                <w:rFonts w:asciiTheme="minorHAnsi" w:hAnsiTheme="minorHAnsi" w:cstheme="minorHAnsi"/>
                <w:sz w:val="18"/>
                <w:szCs w:val="18"/>
                <w:lang w:val="es-BO"/>
              </w:rPr>
            </w:pPr>
            <w:r w:rsidRPr="00E00933">
              <w:rPr>
                <w:rFonts w:asciiTheme="minorHAnsi" w:hAnsiTheme="minorHAnsi" w:cstheme="minorHAnsi"/>
                <w:sz w:val="18"/>
                <w:szCs w:val="18"/>
                <w:lang w:val="es-BO"/>
              </w:rPr>
              <w:t>El precio referencial para el presente proceso es de USD. 1.240.218,00 (Un millón doscientos cuarenta mil doscientos dieciocho 00/100 Dólares Estadounidenses). El mismo se detalla a continuación:</w:t>
            </w:r>
          </w:p>
          <w:tbl>
            <w:tblPr>
              <w:tblW w:w="4312" w:type="dxa"/>
              <w:tblInd w:w="69" w:type="dxa"/>
              <w:tblLayout w:type="fixed"/>
              <w:tblCellMar>
                <w:left w:w="70" w:type="dxa"/>
                <w:right w:w="70" w:type="dxa"/>
              </w:tblCellMar>
              <w:tblLook w:val="04A0" w:firstRow="1" w:lastRow="0" w:firstColumn="1" w:lastColumn="0" w:noHBand="0" w:noVBand="1"/>
            </w:tblPr>
            <w:tblGrid>
              <w:gridCol w:w="407"/>
              <w:gridCol w:w="745"/>
              <w:gridCol w:w="1307"/>
              <w:gridCol w:w="768"/>
              <w:gridCol w:w="1085"/>
            </w:tblGrid>
            <w:tr w:rsidR="00E00933" w:rsidRPr="00E00933" w14:paraId="4915D252" w14:textId="77777777" w:rsidTr="00E00933">
              <w:trPr>
                <w:trHeight w:val="274"/>
              </w:trPr>
              <w:tc>
                <w:tcPr>
                  <w:tcW w:w="407" w:type="dxa"/>
                  <w:tcBorders>
                    <w:top w:val="single" w:sz="8" w:space="0" w:color="auto"/>
                    <w:left w:val="single" w:sz="8" w:space="0" w:color="auto"/>
                    <w:bottom w:val="single" w:sz="8" w:space="0" w:color="auto"/>
                    <w:right w:val="single" w:sz="8" w:space="0" w:color="auto"/>
                  </w:tcBorders>
                  <w:noWrap/>
                  <w:vAlign w:val="center"/>
                  <w:hideMark/>
                </w:tcPr>
                <w:p w14:paraId="4F888EBB" w14:textId="77777777" w:rsidR="00E00933" w:rsidRPr="00E00933" w:rsidRDefault="00E00933" w:rsidP="00E00933">
                  <w:pPr>
                    <w:jc w:val="center"/>
                    <w:rPr>
                      <w:rFonts w:ascii="Lucida Bright" w:hAnsi="Lucida Bright"/>
                      <w:bCs/>
                      <w:sz w:val="14"/>
                      <w:lang w:eastAsia="es-ES"/>
                    </w:rPr>
                  </w:pPr>
                  <w:r w:rsidRPr="00E00933">
                    <w:rPr>
                      <w:rFonts w:ascii="Lucida Bright" w:hAnsi="Lucida Bright"/>
                      <w:bCs/>
                      <w:sz w:val="14"/>
                    </w:rPr>
                    <w:t>Ítem</w:t>
                  </w:r>
                </w:p>
              </w:tc>
              <w:tc>
                <w:tcPr>
                  <w:tcW w:w="745" w:type="dxa"/>
                  <w:tcBorders>
                    <w:top w:val="single" w:sz="8" w:space="0" w:color="auto"/>
                    <w:left w:val="nil"/>
                    <w:bottom w:val="single" w:sz="8" w:space="0" w:color="auto"/>
                    <w:right w:val="single" w:sz="8" w:space="0" w:color="auto"/>
                  </w:tcBorders>
                  <w:noWrap/>
                  <w:vAlign w:val="center"/>
                  <w:hideMark/>
                </w:tcPr>
                <w:p w14:paraId="44D87938" w14:textId="77777777" w:rsidR="00E00933" w:rsidRPr="00E00933" w:rsidRDefault="00E00933" w:rsidP="00E00933">
                  <w:pPr>
                    <w:jc w:val="center"/>
                    <w:rPr>
                      <w:rFonts w:ascii="Lucida Bright" w:hAnsi="Lucida Bright"/>
                      <w:bCs/>
                      <w:sz w:val="14"/>
                    </w:rPr>
                  </w:pPr>
                  <w:r w:rsidRPr="00E00933">
                    <w:rPr>
                      <w:rFonts w:ascii="Lucida Bright" w:hAnsi="Lucida Bright"/>
                      <w:bCs/>
                      <w:sz w:val="14"/>
                    </w:rPr>
                    <w:t>Longitud (pie)</w:t>
                  </w:r>
                </w:p>
              </w:tc>
              <w:tc>
                <w:tcPr>
                  <w:tcW w:w="1307" w:type="dxa"/>
                  <w:tcBorders>
                    <w:top w:val="single" w:sz="8" w:space="0" w:color="auto"/>
                    <w:left w:val="nil"/>
                    <w:bottom w:val="single" w:sz="8" w:space="0" w:color="auto"/>
                    <w:right w:val="single" w:sz="8" w:space="0" w:color="auto"/>
                  </w:tcBorders>
                  <w:noWrap/>
                  <w:vAlign w:val="center"/>
                  <w:hideMark/>
                </w:tcPr>
                <w:p w14:paraId="3FAF38A7" w14:textId="77777777" w:rsidR="00E00933" w:rsidRPr="00E00933" w:rsidRDefault="00E00933" w:rsidP="00E00933">
                  <w:pPr>
                    <w:jc w:val="center"/>
                    <w:rPr>
                      <w:rFonts w:ascii="Lucida Bright" w:hAnsi="Lucida Bright"/>
                      <w:bCs/>
                      <w:sz w:val="14"/>
                    </w:rPr>
                  </w:pPr>
                  <w:r w:rsidRPr="00E00933">
                    <w:rPr>
                      <w:rFonts w:ascii="Lucida Bright" w:hAnsi="Lucida Bright"/>
                      <w:bCs/>
                      <w:sz w:val="14"/>
                    </w:rPr>
                    <w:t>Descripción</w:t>
                  </w:r>
                </w:p>
              </w:tc>
              <w:tc>
                <w:tcPr>
                  <w:tcW w:w="768" w:type="dxa"/>
                  <w:tcBorders>
                    <w:top w:val="single" w:sz="8" w:space="0" w:color="auto"/>
                    <w:left w:val="nil"/>
                    <w:bottom w:val="single" w:sz="8" w:space="0" w:color="auto"/>
                    <w:right w:val="single" w:sz="8" w:space="0" w:color="auto"/>
                  </w:tcBorders>
                  <w:hideMark/>
                </w:tcPr>
                <w:p w14:paraId="401D3A4E" w14:textId="77777777" w:rsidR="00E00933" w:rsidRPr="00E00933" w:rsidRDefault="00E00933" w:rsidP="00E00933">
                  <w:pPr>
                    <w:jc w:val="center"/>
                    <w:rPr>
                      <w:rFonts w:ascii="Lucida Bright" w:hAnsi="Lucida Bright"/>
                      <w:bCs/>
                      <w:sz w:val="14"/>
                    </w:rPr>
                  </w:pPr>
                  <w:r w:rsidRPr="00E00933">
                    <w:rPr>
                      <w:rFonts w:ascii="Lucida Bright" w:hAnsi="Lucida Bright"/>
                      <w:bCs/>
                      <w:sz w:val="14"/>
                    </w:rPr>
                    <w:t xml:space="preserve">Precio Unitario </w:t>
                  </w:r>
                </w:p>
              </w:tc>
              <w:tc>
                <w:tcPr>
                  <w:tcW w:w="1085" w:type="dxa"/>
                  <w:tcBorders>
                    <w:top w:val="single" w:sz="8" w:space="0" w:color="auto"/>
                    <w:left w:val="single" w:sz="8" w:space="0" w:color="auto"/>
                    <w:bottom w:val="single" w:sz="8" w:space="0" w:color="auto"/>
                    <w:right w:val="single" w:sz="8" w:space="0" w:color="auto"/>
                  </w:tcBorders>
                  <w:noWrap/>
                  <w:vAlign w:val="center"/>
                  <w:hideMark/>
                </w:tcPr>
                <w:p w14:paraId="3C52A1CC" w14:textId="77777777" w:rsidR="00E00933" w:rsidRPr="00E00933" w:rsidRDefault="00E00933" w:rsidP="00E00933">
                  <w:pPr>
                    <w:jc w:val="center"/>
                    <w:rPr>
                      <w:rFonts w:ascii="Lucida Bright" w:hAnsi="Lucida Bright"/>
                      <w:bCs/>
                      <w:sz w:val="14"/>
                    </w:rPr>
                  </w:pPr>
                  <w:r w:rsidRPr="00E00933">
                    <w:rPr>
                      <w:rFonts w:ascii="Lucida Bright" w:hAnsi="Lucida Bright"/>
                      <w:bCs/>
                      <w:sz w:val="14"/>
                    </w:rPr>
                    <w:t xml:space="preserve">Total </w:t>
                  </w:r>
                </w:p>
              </w:tc>
            </w:tr>
            <w:tr w:rsidR="00E00933" w:rsidRPr="00E00933" w14:paraId="14008955" w14:textId="77777777" w:rsidTr="00E00933">
              <w:trPr>
                <w:trHeight w:val="411"/>
              </w:trPr>
              <w:tc>
                <w:tcPr>
                  <w:tcW w:w="407" w:type="dxa"/>
                  <w:tcBorders>
                    <w:top w:val="single" w:sz="8" w:space="0" w:color="auto"/>
                    <w:left w:val="single" w:sz="8" w:space="0" w:color="auto"/>
                    <w:bottom w:val="single" w:sz="8" w:space="0" w:color="auto"/>
                    <w:right w:val="single" w:sz="8" w:space="0" w:color="auto"/>
                  </w:tcBorders>
                  <w:noWrap/>
                  <w:vAlign w:val="center"/>
                  <w:hideMark/>
                </w:tcPr>
                <w:p w14:paraId="65326B01" w14:textId="77777777" w:rsidR="00E00933" w:rsidRPr="00E00933" w:rsidRDefault="00E00933" w:rsidP="00E00933">
                  <w:pPr>
                    <w:jc w:val="center"/>
                    <w:rPr>
                      <w:rFonts w:ascii="Lucida Bright" w:hAnsi="Lucida Bright"/>
                      <w:sz w:val="14"/>
                    </w:rPr>
                  </w:pPr>
                  <w:r w:rsidRPr="00E00933">
                    <w:rPr>
                      <w:rFonts w:ascii="Lucida Bright" w:hAnsi="Lucida Bright"/>
                      <w:sz w:val="14"/>
                    </w:rPr>
                    <w:t>I</w:t>
                  </w:r>
                </w:p>
              </w:tc>
              <w:tc>
                <w:tcPr>
                  <w:tcW w:w="745" w:type="dxa"/>
                  <w:tcBorders>
                    <w:top w:val="single" w:sz="8" w:space="0" w:color="auto"/>
                    <w:left w:val="nil"/>
                    <w:bottom w:val="single" w:sz="8" w:space="0" w:color="auto"/>
                    <w:right w:val="single" w:sz="8" w:space="0" w:color="auto"/>
                  </w:tcBorders>
                  <w:noWrap/>
                  <w:vAlign w:val="center"/>
                  <w:hideMark/>
                </w:tcPr>
                <w:p w14:paraId="5A3FEFAF" w14:textId="77777777" w:rsidR="00E00933" w:rsidRPr="00E00933" w:rsidRDefault="00E00933" w:rsidP="00E00933">
                  <w:pPr>
                    <w:jc w:val="center"/>
                    <w:rPr>
                      <w:rFonts w:ascii="Lucida Bright" w:hAnsi="Lucida Bright"/>
                      <w:sz w:val="14"/>
                    </w:rPr>
                  </w:pPr>
                  <w:r w:rsidRPr="00E00933">
                    <w:rPr>
                      <w:rFonts w:ascii="Lucida Bright" w:hAnsi="Lucida Bright"/>
                      <w:sz w:val="14"/>
                    </w:rPr>
                    <w:t>19.686,0</w:t>
                  </w:r>
                </w:p>
              </w:tc>
              <w:tc>
                <w:tcPr>
                  <w:tcW w:w="1307" w:type="dxa"/>
                  <w:tcBorders>
                    <w:top w:val="single" w:sz="8" w:space="0" w:color="auto"/>
                    <w:left w:val="nil"/>
                    <w:bottom w:val="single" w:sz="8" w:space="0" w:color="auto"/>
                    <w:right w:val="single" w:sz="8" w:space="0" w:color="auto"/>
                  </w:tcBorders>
                  <w:noWrap/>
                  <w:vAlign w:val="center"/>
                  <w:hideMark/>
                </w:tcPr>
                <w:p w14:paraId="61DB031C" w14:textId="77777777" w:rsidR="00E00933" w:rsidRPr="00E00933" w:rsidRDefault="00E00933" w:rsidP="00E00933">
                  <w:pPr>
                    <w:rPr>
                      <w:rFonts w:ascii="Lucida Bright" w:hAnsi="Lucida Bright"/>
                      <w:sz w:val="14"/>
                    </w:rPr>
                  </w:pPr>
                  <w:r w:rsidRPr="00E00933">
                    <w:rPr>
                      <w:rFonts w:ascii="Lucida Bright" w:hAnsi="Lucida Bright" w:cs="Arial"/>
                      <w:noProof/>
                      <w:sz w:val="14"/>
                      <w:lang w:val="es-BO" w:eastAsia="es-BO"/>
                    </w:rPr>
                    <w:t>Tuberias de perforación de 5” OD; 19.5 #; S135; NC-50. Según especificaciones técnicas descritas. *</w:t>
                  </w:r>
                </w:p>
              </w:tc>
              <w:tc>
                <w:tcPr>
                  <w:tcW w:w="768" w:type="dxa"/>
                  <w:tcBorders>
                    <w:top w:val="single" w:sz="8" w:space="0" w:color="auto"/>
                    <w:left w:val="nil"/>
                    <w:bottom w:val="single" w:sz="8" w:space="0" w:color="auto"/>
                    <w:right w:val="single" w:sz="8" w:space="0" w:color="auto"/>
                  </w:tcBorders>
                  <w:vAlign w:val="center"/>
                  <w:hideMark/>
                </w:tcPr>
                <w:p w14:paraId="2A1330A6" w14:textId="77777777" w:rsidR="00E00933" w:rsidRPr="00E00933" w:rsidRDefault="00E00933" w:rsidP="00E00933">
                  <w:pPr>
                    <w:jc w:val="center"/>
                    <w:rPr>
                      <w:rFonts w:ascii="Lucida Bright" w:hAnsi="Lucida Bright"/>
                      <w:b/>
                      <w:sz w:val="14"/>
                    </w:rPr>
                  </w:pPr>
                  <w:r w:rsidRPr="00E00933">
                    <w:rPr>
                      <w:rFonts w:ascii="Lucida Bright" w:hAnsi="Lucida Bright"/>
                      <w:b/>
                      <w:sz w:val="14"/>
                    </w:rPr>
                    <w:t>63 (USD/pie)</w:t>
                  </w:r>
                </w:p>
              </w:tc>
              <w:tc>
                <w:tcPr>
                  <w:tcW w:w="1085" w:type="dxa"/>
                  <w:tcBorders>
                    <w:top w:val="single" w:sz="8" w:space="0" w:color="auto"/>
                    <w:left w:val="single" w:sz="8" w:space="0" w:color="auto"/>
                    <w:bottom w:val="single" w:sz="8" w:space="0" w:color="auto"/>
                    <w:right w:val="single" w:sz="8" w:space="0" w:color="auto"/>
                  </w:tcBorders>
                  <w:noWrap/>
                  <w:vAlign w:val="center"/>
                  <w:hideMark/>
                </w:tcPr>
                <w:p w14:paraId="3D3E243A" w14:textId="77777777" w:rsidR="00E00933" w:rsidRPr="00E00933" w:rsidRDefault="00E00933" w:rsidP="00E00933">
                  <w:pPr>
                    <w:jc w:val="right"/>
                    <w:rPr>
                      <w:rFonts w:ascii="Lucida Bright" w:hAnsi="Lucida Bright"/>
                      <w:b/>
                      <w:sz w:val="14"/>
                    </w:rPr>
                  </w:pPr>
                  <w:r w:rsidRPr="00E00933">
                    <w:rPr>
                      <w:rFonts w:ascii="Lucida Bright" w:hAnsi="Lucida Bright"/>
                      <w:b/>
                      <w:sz w:val="14"/>
                    </w:rPr>
                    <w:t>USD. 1.240.218,00</w:t>
                  </w:r>
                </w:p>
              </w:tc>
            </w:tr>
            <w:tr w:rsidR="00E00933" w:rsidRPr="00E00933" w14:paraId="7D3B538B" w14:textId="77777777" w:rsidTr="00E00933">
              <w:trPr>
                <w:trHeight w:val="274"/>
              </w:trPr>
              <w:tc>
                <w:tcPr>
                  <w:tcW w:w="407" w:type="dxa"/>
                  <w:tcBorders>
                    <w:top w:val="single" w:sz="8" w:space="0" w:color="auto"/>
                    <w:left w:val="nil"/>
                    <w:bottom w:val="nil"/>
                    <w:right w:val="nil"/>
                  </w:tcBorders>
                  <w:noWrap/>
                  <w:vAlign w:val="bottom"/>
                  <w:hideMark/>
                </w:tcPr>
                <w:p w14:paraId="73A1478F" w14:textId="77777777" w:rsidR="00E00933" w:rsidRPr="00E00933" w:rsidRDefault="00E00933" w:rsidP="00E00933">
                  <w:pPr>
                    <w:rPr>
                      <w:rFonts w:ascii="Lucida Bright" w:hAnsi="Lucida Bright"/>
                      <w:b/>
                      <w:sz w:val="14"/>
                    </w:rPr>
                  </w:pPr>
                </w:p>
              </w:tc>
              <w:tc>
                <w:tcPr>
                  <w:tcW w:w="745" w:type="dxa"/>
                  <w:tcBorders>
                    <w:top w:val="single" w:sz="8" w:space="0" w:color="auto"/>
                    <w:left w:val="nil"/>
                    <w:bottom w:val="nil"/>
                    <w:right w:val="nil"/>
                  </w:tcBorders>
                  <w:noWrap/>
                  <w:vAlign w:val="bottom"/>
                  <w:hideMark/>
                </w:tcPr>
                <w:p w14:paraId="0D43364F" w14:textId="77777777" w:rsidR="00E00933" w:rsidRPr="00E00933" w:rsidRDefault="00E00933" w:rsidP="00E00933">
                  <w:pPr>
                    <w:rPr>
                      <w:sz w:val="14"/>
                      <w:lang w:val="es-BO" w:eastAsia="es-BO"/>
                    </w:rPr>
                  </w:pPr>
                </w:p>
              </w:tc>
              <w:tc>
                <w:tcPr>
                  <w:tcW w:w="2075" w:type="dxa"/>
                  <w:gridSpan w:val="2"/>
                  <w:tcBorders>
                    <w:top w:val="single" w:sz="8" w:space="0" w:color="auto"/>
                    <w:left w:val="single" w:sz="8" w:space="0" w:color="auto"/>
                    <w:bottom w:val="single" w:sz="8" w:space="0" w:color="auto"/>
                    <w:right w:val="single" w:sz="8" w:space="0" w:color="auto"/>
                  </w:tcBorders>
                  <w:noWrap/>
                  <w:vAlign w:val="center"/>
                  <w:hideMark/>
                </w:tcPr>
                <w:p w14:paraId="668723D4" w14:textId="77777777" w:rsidR="00E00933" w:rsidRPr="00E00933" w:rsidRDefault="00E00933" w:rsidP="00E00933">
                  <w:pPr>
                    <w:jc w:val="center"/>
                    <w:rPr>
                      <w:rFonts w:ascii="Lucida Bright" w:hAnsi="Lucida Bright"/>
                      <w:bCs/>
                      <w:sz w:val="14"/>
                      <w:lang w:eastAsia="es-ES"/>
                    </w:rPr>
                  </w:pPr>
                  <w:r w:rsidRPr="00E00933">
                    <w:rPr>
                      <w:rFonts w:ascii="Lucida Bright" w:hAnsi="Lucida Bright"/>
                      <w:bCs/>
                      <w:sz w:val="14"/>
                    </w:rPr>
                    <w:t>TOTAL</w:t>
                  </w:r>
                </w:p>
              </w:tc>
              <w:tc>
                <w:tcPr>
                  <w:tcW w:w="1085" w:type="dxa"/>
                  <w:tcBorders>
                    <w:top w:val="single" w:sz="8" w:space="0" w:color="auto"/>
                    <w:left w:val="single" w:sz="8" w:space="0" w:color="auto"/>
                    <w:bottom w:val="single" w:sz="8" w:space="0" w:color="auto"/>
                    <w:right w:val="single" w:sz="8" w:space="0" w:color="auto"/>
                  </w:tcBorders>
                  <w:noWrap/>
                  <w:vAlign w:val="center"/>
                  <w:hideMark/>
                </w:tcPr>
                <w:p w14:paraId="69765F85" w14:textId="77777777" w:rsidR="00E00933" w:rsidRPr="00E00933" w:rsidRDefault="00E00933" w:rsidP="00E00933">
                  <w:pPr>
                    <w:jc w:val="right"/>
                    <w:rPr>
                      <w:rFonts w:ascii="Lucida Bright" w:hAnsi="Lucida Bright"/>
                      <w:b/>
                      <w:bCs/>
                      <w:sz w:val="14"/>
                    </w:rPr>
                  </w:pPr>
                  <w:r w:rsidRPr="00E00933">
                    <w:rPr>
                      <w:rFonts w:ascii="Lucida Bright" w:hAnsi="Lucida Bright"/>
                      <w:b/>
                      <w:sz w:val="14"/>
                    </w:rPr>
                    <w:t>USD. 1.240.218,00</w:t>
                  </w:r>
                </w:p>
              </w:tc>
            </w:tr>
          </w:tbl>
          <w:p w14:paraId="2D4C7AD6" w14:textId="1725ED5C" w:rsidR="00E00933" w:rsidRPr="00E00933" w:rsidRDefault="00E00933" w:rsidP="00E00933">
            <w:pPr>
              <w:ind w:right="141"/>
              <w:jc w:val="both"/>
              <w:rPr>
                <w:rFonts w:asciiTheme="minorHAnsi" w:hAnsiTheme="minorHAnsi" w:cstheme="minorHAnsi"/>
                <w:sz w:val="18"/>
                <w:szCs w:val="18"/>
                <w:lang w:val="es-BO"/>
              </w:rPr>
            </w:pPr>
          </w:p>
        </w:tc>
        <w:tc>
          <w:tcPr>
            <w:tcW w:w="3491" w:type="dxa"/>
            <w:vAlign w:val="center"/>
          </w:tcPr>
          <w:p w14:paraId="6A1122AE" w14:textId="77777777" w:rsidR="00DE6B4C" w:rsidRPr="00E00933" w:rsidRDefault="00DE6B4C" w:rsidP="00907AAB">
            <w:pPr>
              <w:rPr>
                <w:rFonts w:asciiTheme="minorHAnsi" w:hAnsiTheme="minorHAnsi" w:cstheme="minorHAnsi"/>
                <w:b/>
                <w:sz w:val="18"/>
                <w:szCs w:val="18"/>
                <w:lang w:val="es-BO"/>
              </w:rPr>
            </w:pPr>
          </w:p>
        </w:tc>
        <w:tc>
          <w:tcPr>
            <w:tcW w:w="361" w:type="dxa"/>
            <w:vAlign w:val="center"/>
          </w:tcPr>
          <w:p w14:paraId="2E6C5D3B" w14:textId="77777777" w:rsidR="00DE6B4C" w:rsidRPr="00E00933" w:rsidRDefault="00DE6B4C" w:rsidP="00907AAB">
            <w:pPr>
              <w:rPr>
                <w:rFonts w:asciiTheme="minorHAnsi" w:hAnsiTheme="minorHAnsi" w:cstheme="minorHAnsi"/>
                <w:b/>
                <w:sz w:val="18"/>
                <w:szCs w:val="18"/>
                <w:lang w:val="es-BO"/>
              </w:rPr>
            </w:pPr>
          </w:p>
        </w:tc>
        <w:tc>
          <w:tcPr>
            <w:tcW w:w="360" w:type="dxa"/>
            <w:vAlign w:val="center"/>
          </w:tcPr>
          <w:p w14:paraId="0E41691E" w14:textId="77777777" w:rsidR="00DE6B4C" w:rsidRPr="00E00933" w:rsidRDefault="00DE6B4C" w:rsidP="00907AAB">
            <w:pPr>
              <w:rPr>
                <w:rFonts w:asciiTheme="minorHAnsi" w:hAnsiTheme="minorHAnsi" w:cstheme="minorHAnsi"/>
                <w:b/>
                <w:sz w:val="18"/>
                <w:szCs w:val="18"/>
                <w:lang w:val="es-BO"/>
              </w:rPr>
            </w:pPr>
          </w:p>
        </w:tc>
        <w:tc>
          <w:tcPr>
            <w:tcW w:w="360" w:type="dxa"/>
            <w:vAlign w:val="center"/>
          </w:tcPr>
          <w:p w14:paraId="7E6A5EB7" w14:textId="77777777" w:rsidR="00DE6B4C" w:rsidRPr="00E00933" w:rsidRDefault="00DE6B4C" w:rsidP="00907AAB">
            <w:pPr>
              <w:rPr>
                <w:rFonts w:asciiTheme="minorHAnsi" w:hAnsiTheme="minorHAnsi" w:cstheme="minorHAnsi"/>
                <w:b/>
                <w:sz w:val="18"/>
                <w:szCs w:val="18"/>
                <w:lang w:val="es-BO"/>
              </w:rPr>
            </w:pPr>
          </w:p>
        </w:tc>
      </w:tr>
      <w:tr w:rsidR="00DE6B4C" w:rsidRPr="00E00933" w14:paraId="55A02AD2" w14:textId="77777777" w:rsidTr="00E00933">
        <w:trPr>
          <w:jc w:val="center"/>
        </w:trPr>
        <w:tc>
          <w:tcPr>
            <w:tcW w:w="4521" w:type="dxa"/>
            <w:vAlign w:val="center"/>
          </w:tcPr>
          <w:p w14:paraId="604C6F61" w14:textId="0B2EB8DA" w:rsidR="00E00933" w:rsidRPr="00E00933" w:rsidRDefault="00E00933" w:rsidP="00E00933">
            <w:pPr>
              <w:rPr>
                <w:rFonts w:asciiTheme="minorHAnsi" w:hAnsiTheme="minorHAnsi" w:cstheme="minorHAnsi"/>
                <w:b/>
                <w:sz w:val="18"/>
                <w:szCs w:val="18"/>
                <w:lang w:val="es-BO"/>
              </w:rPr>
            </w:pPr>
            <w:r w:rsidRPr="00E00933">
              <w:rPr>
                <w:rFonts w:asciiTheme="minorHAnsi" w:hAnsiTheme="minorHAnsi" w:cstheme="minorHAnsi"/>
                <w:b/>
                <w:sz w:val="18"/>
                <w:szCs w:val="18"/>
                <w:lang w:val="es-BO"/>
              </w:rPr>
              <w:t xml:space="preserve">EXPERIENCIA ESPECÍFICA DE LA EMPRESA </w:t>
            </w:r>
          </w:p>
          <w:p w14:paraId="6F59B5B3" w14:textId="77777777" w:rsidR="00E00933" w:rsidRPr="00E00933" w:rsidRDefault="00E00933" w:rsidP="00E00933">
            <w:pPr>
              <w:rPr>
                <w:rFonts w:asciiTheme="minorHAnsi" w:hAnsiTheme="minorHAnsi" w:cstheme="minorHAnsi"/>
                <w:b/>
                <w:sz w:val="18"/>
                <w:szCs w:val="18"/>
                <w:lang w:val="es-BO"/>
              </w:rPr>
            </w:pPr>
          </w:p>
          <w:p w14:paraId="23459A6C" w14:textId="77777777" w:rsidR="00DE6B4C" w:rsidRDefault="00E00933" w:rsidP="00E00933">
            <w:pPr>
              <w:jc w:val="both"/>
              <w:rPr>
                <w:rFonts w:asciiTheme="minorHAnsi" w:hAnsiTheme="minorHAnsi" w:cstheme="minorHAnsi"/>
                <w:sz w:val="18"/>
                <w:szCs w:val="18"/>
                <w:lang w:val="es-BO"/>
              </w:rPr>
            </w:pPr>
            <w:r w:rsidRPr="00E00933">
              <w:rPr>
                <w:rFonts w:asciiTheme="minorHAnsi" w:hAnsiTheme="minorHAnsi" w:cstheme="minorHAnsi"/>
                <w:sz w:val="18"/>
                <w:szCs w:val="18"/>
                <w:lang w:val="es-BO"/>
              </w:rPr>
              <w:t>La empresa deberá demostrar una experiencia específica mínima de 100.000 pies de tubería de perforación fabricada, mediante la presentación en fotocopia simple de certificados, órdenes de compra, contratos u otros documentos equivalentes.</w:t>
            </w:r>
          </w:p>
          <w:p w14:paraId="4041F30E" w14:textId="77777777" w:rsidR="00E00933" w:rsidRDefault="00E00933" w:rsidP="00E00933">
            <w:pPr>
              <w:jc w:val="both"/>
              <w:rPr>
                <w:rFonts w:asciiTheme="minorHAnsi" w:hAnsiTheme="minorHAnsi" w:cstheme="minorHAnsi"/>
                <w:sz w:val="18"/>
                <w:szCs w:val="18"/>
                <w:lang w:val="es-BO"/>
              </w:rPr>
            </w:pPr>
          </w:p>
          <w:p w14:paraId="61699088" w14:textId="6B28A701" w:rsidR="00E00933" w:rsidRPr="00E00933" w:rsidRDefault="00E00933" w:rsidP="00E00933">
            <w:pPr>
              <w:jc w:val="both"/>
              <w:rPr>
                <w:rFonts w:asciiTheme="minorHAnsi" w:hAnsiTheme="minorHAnsi" w:cstheme="minorHAnsi"/>
                <w:sz w:val="18"/>
                <w:szCs w:val="18"/>
                <w:lang w:val="es-BO"/>
              </w:rPr>
            </w:pPr>
            <w:r w:rsidRPr="00E00933">
              <w:rPr>
                <w:rFonts w:asciiTheme="minorHAnsi" w:hAnsiTheme="minorHAnsi" w:cstheme="minorHAnsi"/>
                <w:sz w:val="18"/>
                <w:szCs w:val="18"/>
                <w:lang w:val="es-BO"/>
              </w:rPr>
              <w:t>Asimismo, deberá presentar en fotocopias simples certificados de cumplimiento y/o referencias de empresas reconocidas en el rubro.</w:t>
            </w:r>
          </w:p>
        </w:tc>
        <w:tc>
          <w:tcPr>
            <w:tcW w:w="3491" w:type="dxa"/>
            <w:vAlign w:val="center"/>
          </w:tcPr>
          <w:p w14:paraId="29DAA459" w14:textId="77777777" w:rsidR="00DE6B4C" w:rsidRPr="00E00933" w:rsidRDefault="00DE6B4C" w:rsidP="00907AAB">
            <w:pPr>
              <w:rPr>
                <w:rFonts w:asciiTheme="minorHAnsi" w:hAnsiTheme="minorHAnsi" w:cstheme="minorHAnsi"/>
                <w:b/>
                <w:sz w:val="18"/>
                <w:szCs w:val="18"/>
                <w:lang w:val="es-BO"/>
              </w:rPr>
            </w:pPr>
          </w:p>
        </w:tc>
        <w:tc>
          <w:tcPr>
            <w:tcW w:w="361" w:type="dxa"/>
            <w:vAlign w:val="center"/>
          </w:tcPr>
          <w:p w14:paraId="43DFB63C" w14:textId="77777777" w:rsidR="00DE6B4C" w:rsidRPr="00E00933" w:rsidRDefault="00DE6B4C" w:rsidP="00907AAB">
            <w:pPr>
              <w:rPr>
                <w:rFonts w:asciiTheme="minorHAnsi" w:hAnsiTheme="minorHAnsi" w:cstheme="minorHAnsi"/>
                <w:b/>
                <w:sz w:val="18"/>
                <w:szCs w:val="18"/>
                <w:lang w:val="es-BO"/>
              </w:rPr>
            </w:pPr>
          </w:p>
        </w:tc>
        <w:tc>
          <w:tcPr>
            <w:tcW w:w="360" w:type="dxa"/>
            <w:vAlign w:val="center"/>
          </w:tcPr>
          <w:p w14:paraId="785EF5B5" w14:textId="77777777" w:rsidR="00DE6B4C" w:rsidRPr="00E00933" w:rsidRDefault="00DE6B4C" w:rsidP="00907AAB">
            <w:pPr>
              <w:rPr>
                <w:rFonts w:asciiTheme="minorHAnsi" w:hAnsiTheme="minorHAnsi" w:cstheme="minorHAnsi"/>
                <w:b/>
                <w:sz w:val="18"/>
                <w:szCs w:val="18"/>
                <w:lang w:val="es-BO"/>
              </w:rPr>
            </w:pPr>
          </w:p>
        </w:tc>
        <w:tc>
          <w:tcPr>
            <w:tcW w:w="360" w:type="dxa"/>
            <w:vAlign w:val="center"/>
          </w:tcPr>
          <w:p w14:paraId="6E051FC1" w14:textId="77777777" w:rsidR="00DE6B4C" w:rsidRPr="00E00933" w:rsidRDefault="00DE6B4C" w:rsidP="00907AAB">
            <w:pPr>
              <w:rPr>
                <w:rFonts w:asciiTheme="minorHAnsi" w:hAnsiTheme="minorHAnsi" w:cstheme="minorHAnsi"/>
                <w:b/>
                <w:sz w:val="18"/>
                <w:szCs w:val="18"/>
                <w:lang w:val="es-BO"/>
              </w:rPr>
            </w:pPr>
          </w:p>
        </w:tc>
      </w:tr>
      <w:tr w:rsidR="00DE6B4C" w:rsidRPr="00E00933" w14:paraId="46205133" w14:textId="77777777" w:rsidTr="00E00933">
        <w:trPr>
          <w:jc w:val="center"/>
        </w:trPr>
        <w:tc>
          <w:tcPr>
            <w:tcW w:w="4521" w:type="dxa"/>
            <w:vAlign w:val="center"/>
          </w:tcPr>
          <w:p w14:paraId="66464943" w14:textId="77777777" w:rsidR="00E00933" w:rsidRPr="00E00933" w:rsidRDefault="00E00933" w:rsidP="00E00933">
            <w:pPr>
              <w:ind w:right="141"/>
              <w:jc w:val="both"/>
              <w:rPr>
                <w:rFonts w:asciiTheme="minorHAnsi" w:hAnsiTheme="minorHAnsi" w:cstheme="minorHAnsi"/>
                <w:b/>
                <w:sz w:val="18"/>
                <w:szCs w:val="18"/>
                <w:lang w:val="es-BO"/>
              </w:rPr>
            </w:pPr>
            <w:r w:rsidRPr="00E00933">
              <w:rPr>
                <w:rFonts w:asciiTheme="minorHAnsi" w:hAnsiTheme="minorHAnsi" w:cstheme="minorHAnsi"/>
                <w:b/>
                <w:sz w:val="18"/>
                <w:szCs w:val="18"/>
                <w:lang w:val="es-BO"/>
              </w:rPr>
              <w:t>INFORMACION FINANCIERA</w:t>
            </w:r>
          </w:p>
          <w:p w14:paraId="317572C5" w14:textId="77777777" w:rsidR="00E00933" w:rsidRPr="00E00933" w:rsidRDefault="00E00933" w:rsidP="00E00933">
            <w:pPr>
              <w:ind w:right="141"/>
              <w:jc w:val="both"/>
              <w:rPr>
                <w:rFonts w:asciiTheme="minorHAnsi" w:hAnsiTheme="minorHAnsi" w:cstheme="minorHAnsi"/>
                <w:sz w:val="18"/>
                <w:szCs w:val="18"/>
                <w:lang w:val="es-BO"/>
              </w:rPr>
            </w:pPr>
          </w:p>
          <w:p w14:paraId="7C978FEE" w14:textId="01C0CAD5" w:rsidR="00DE6B4C" w:rsidRPr="00E00933" w:rsidRDefault="00E00933" w:rsidP="00E00933">
            <w:pPr>
              <w:ind w:right="141"/>
              <w:jc w:val="both"/>
              <w:rPr>
                <w:rFonts w:asciiTheme="minorHAnsi" w:hAnsiTheme="minorHAnsi" w:cstheme="minorHAnsi"/>
                <w:sz w:val="18"/>
                <w:szCs w:val="18"/>
                <w:lang w:val="es-BO"/>
              </w:rPr>
            </w:pPr>
            <w:r w:rsidRPr="00E00933">
              <w:rPr>
                <w:rFonts w:asciiTheme="minorHAnsi" w:hAnsiTheme="minorHAnsi" w:cstheme="minorHAnsi"/>
                <w:sz w:val="18"/>
                <w:szCs w:val="18"/>
                <w:lang w:val="es-BO"/>
              </w:rPr>
              <w:t>La propuesta presentada por el proponente deberá contener una fotocopia simple de los Estados Financieros con el respectivo Dictamen de Auditoria Externa Independiente, correspondiente a la última gestión fiscal.</w:t>
            </w:r>
          </w:p>
        </w:tc>
        <w:tc>
          <w:tcPr>
            <w:tcW w:w="3491" w:type="dxa"/>
            <w:vAlign w:val="center"/>
          </w:tcPr>
          <w:p w14:paraId="5D798EE7" w14:textId="77777777" w:rsidR="00DE6B4C" w:rsidRPr="00E00933" w:rsidRDefault="00DE6B4C" w:rsidP="00907AAB">
            <w:pPr>
              <w:rPr>
                <w:rFonts w:asciiTheme="minorHAnsi" w:hAnsiTheme="minorHAnsi" w:cstheme="minorHAnsi"/>
                <w:b/>
                <w:sz w:val="18"/>
                <w:szCs w:val="18"/>
                <w:lang w:val="es-BO"/>
              </w:rPr>
            </w:pPr>
          </w:p>
        </w:tc>
        <w:tc>
          <w:tcPr>
            <w:tcW w:w="361" w:type="dxa"/>
            <w:vAlign w:val="center"/>
          </w:tcPr>
          <w:p w14:paraId="1B6C0E0F" w14:textId="77777777" w:rsidR="00DE6B4C" w:rsidRPr="00E00933" w:rsidRDefault="00DE6B4C" w:rsidP="00907AAB">
            <w:pPr>
              <w:rPr>
                <w:rFonts w:asciiTheme="minorHAnsi" w:hAnsiTheme="minorHAnsi" w:cstheme="minorHAnsi"/>
                <w:b/>
                <w:sz w:val="18"/>
                <w:szCs w:val="18"/>
                <w:lang w:val="es-BO"/>
              </w:rPr>
            </w:pPr>
          </w:p>
        </w:tc>
        <w:tc>
          <w:tcPr>
            <w:tcW w:w="360" w:type="dxa"/>
            <w:vAlign w:val="center"/>
          </w:tcPr>
          <w:p w14:paraId="1B641CA2" w14:textId="77777777" w:rsidR="00DE6B4C" w:rsidRPr="00E00933" w:rsidRDefault="00DE6B4C" w:rsidP="00907AAB">
            <w:pPr>
              <w:rPr>
                <w:rFonts w:asciiTheme="minorHAnsi" w:hAnsiTheme="minorHAnsi" w:cstheme="minorHAnsi"/>
                <w:b/>
                <w:sz w:val="18"/>
                <w:szCs w:val="18"/>
                <w:lang w:val="es-BO"/>
              </w:rPr>
            </w:pPr>
          </w:p>
        </w:tc>
        <w:tc>
          <w:tcPr>
            <w:tcW w:w="360" w:type="dxa"/>
            <w:vAlign w:val="center"/>
          </w:tcPr>
          <w:p w14:paraId="6AAB3BC1" w14:textId="77777777" w:rsidR="00DE6B4C" w:rsidRPr="00E00933" w:rsidRDefault="00DE6B4C" w:rsidP="00907AAB">
            <w:pPr>
              <w:rPr>
                <w:rFonts w:asciiTheme="minorHAnsi" w:hAnsiTheme="minorHAnsi" w:cstheme="minorHAnsi"/>
                <w:b/>
                <w:sz w:val="18"/>
                <w:szCs w:val="18"/>
                <w:lang w:val="es-BO"/>
              </w:rPr>
            </w:pPr>
          </w:p>
        </w:tc>
      </w:tr>
      <w:tr w:rsidR="00DE6B4C" w:rsidRPr="00E00933" w14:paraId="64516E4D" w14:textId="77777777" w:rsidTr="00E00933">
        <w:trPr>
          <w:jc w:val="center"/>
        </w:trPr>
        <w:tc>
          <w:tcPr>
            <w:tcW w:w="4521" w:type="dxa"/>
            <w:vAlign w:val="center"/>
          </w:tcPr>
          <w:p w14:paraId="5B4015A9" w14:textId="6A1B6816" w:rsidR="00E00933" w:rsidRPr="00E00933" w:rsidRDefault="00E00933" w:rsidP="00E00933">
            <w:pPr>
              <w:rPr>
                <w:rFonts w:asciiTheme="minorHAnsi" w:hAnsiTheme="minorHAnsi" w:cstheme="minorHAnsi"/>
                <w:b/>
                <w:sz w:val="18"/>
                <w:szCs w:val="18"/>
                <w:lang w:val="es-BO"/>
              </w:rPr>
            </w:pPr>
            <w:r w:rsidRPr="00E00933">
              <w:rPr>
                <w:rFonts w:asciiTheme="minorHAnsi" w:hAnsiTheme="minorHAnsi" w:cstheme="minorHAnsi"/>
                <w:b/>
                <w:sz w:val="18"/>
                <w:szCs w:val="18"/>
                <w:lang w:val="es-BO"/>
              </w:rPr>
              <w:lastRenderedPageBreak/>
              <w:t>INFORMACIÓN A SER ENTREGADA  POR EL PROVEEDOR</w:t>
            </w:r>
          </w:p>
          <w:p w14:paraId="448BCC49" w14:textId="77777777" w:rsidR="00E00933" w:rsidRPr="00E00933" w:rsidRDefault="00E00933" w:rsidP="00E00933">
            <w:pPr>
              <w:jc w:val="both"/>
              <w:rPr>
                <w:rFonts w:asciiTheme="minorHAnsi" w:hAnsiTheme="minorHAnsi" w:cstheme="minorHAnsi"/>
                <w:sz w:val="18"/>
                <w:szCs w:val="18"/>
                <w:lang w:val="es-BO"/>
              </w:rPr>
            </w:pPr>
            <w:r w:rsidRPr="00E00933">
              <w:rPr>
                <w:rFonts w:asciiTheme="minorHAnsi" w:hAnsiTheme="minorHAnsi" w:cstheme="minorHAnsi"/>
                <w:sz w:val="18"/>
                <w:szCs w:val="18"/>
                <w:lang w:val="es-BO"/>
              </w:rPr>
              <w:t>El PROVEEDOR para la firma del contrato deberá presentar la siguiente documentación técnica:</w:t>
            </w:r>
          </w:p>
          <w:p w14:paraId="4228E8D5" w14:textId="0B26CB4A" w:rsidR="00E00933" w:rsidRPr="00E00933" w:rsidRDefault="00E00933" w:rsidP="00E00933">
            <w:pPr>
              <w:jc w:val="both"/>
              <w:rPr>
                <w:rFonts w:asciiTheme="minorHAnsi" w:hAnsiTheme="minorHAnsi" w:cstheme="minorHAnsi"/>
                <w:sz w:val="18"/>
                <w:szCs w:val="18"/>
                <w:lang w:val="es-BO"/>
              </w:rPr>
            </w:pPr>
            <w:r>
              <w:rPr>
                <w:rFonts w:asciiTheme="minorHAnsi" w:hAnsiTheme="minorHAnsi" w:cstheme="minorHAnsi"/>
                <w:sz w:val="18"/>
                <w:szCs w:val="18"/>
                <w:lang w:val="es-BO"/>
              </w:rPr>
              <w:t xml:space="preserve">• </w:t>
            </w:r>
            <w:r w:rsidRPr="00E00933">
              <w:rPr>
                <w:rFonts w:asciiTheme="minorHAnsi" w:hAnsiTheme="minorHAnsi" w:cstheme="minorHAnsi"/>
                <w:sz w:val="18"/>
                <w:szCs w:val="18"/>
                <w:lang w:val="es-BO"/>
              </w:rPr>
              <w:t>Plan y Cronograma de fabricación de la tubería de perforación de acuerdo a Cantidades y Especificaciones Técnicas solicitadas.</w:t>
            </w:r>
          </w:p>
          <w:p w14:paraId="367904D4" w14:textId="6E585694" w:rsidR="00E00933" w:rsidRPr="00E00933" w:rsidRDefault="00E00933" w:rsidP="00E00933">
            <w:pPr>
              <w:jc w:val="both"/>
              <w:rPr>
                <w:rFonts w:asciiTheme="minorHAnsi" w:hAnsiTheme="minorHAnsi" w:cstheme="minorHAnsi"/>
                <w:sz w:val="18"/>
                <w:szCs w:val="18"/>
                <w:lang w:val="es-BO"/>
              </w:rPr>
            </w:pPr>
            <w:r>
              <w:rPr>
                <w:rFonts w:asciiTheme="minorHAnsi" w:hAnsiTheme="minorHAnsi" w:cstheme="minorHAnsi"/>
                <w:sz w:val="18"/>
                <w:szCs w:val="18"/>
                <w:lang w:val="es-BO"/>
              </w:rPr>
              <w:t xml:space="preserve">• </w:t>
            </w:r>
            <w:r w:rsidRPr="00E00933">
              <w:rPr>
                <w:rFonts w:asciiTheme="minorHAnsi" w:hAnsiTheme="minorHAnsi" w:cstheme="minorHAnsi"/>
                <w:sz w:val="18"/>
                <w:szCs w:val="18"/>
                <w:lang w:val="es-BO"/>
              </w:rPr>
              <w:t>Copia de certificados de cumplimiento de normas internacionales por parte del fabricante.</w:t>
            </w:r>
          </w:p>
          <w:p w14:paraId="60D7F58E" w14:textId="44138E0C" w:rsidR="00DE6B4C" w:rsidRPr="00E00933" w:rsidRDefault="00E00933" w:rsidP="00E00933">
            <w:pPr>
              <w:jc w:val="both"/>
              <w:rPr>
                <w:rFonts w:asciiTheme="minorHAnsi" w:hAnsiTheme="minorHAnsi" w:cstheme="minorHAnsi"/>
                <w:b/>
                <w:sz w:val="18"/>
                <w:szCs w:val="18"/>
                <w:lang w:val="es-BO"/>
              </w:rPr>
            </w:pPr>
            <w:r>
              <w:rPr>
                <w:rFonts w:asciiTheme="minorHAnsi" w:hAnsiTheme="minorHAnsi" w:cstheme="minorHAnsi"/>
                <w:sz w:val="18"/>
                <w:szCs w:val="18"/>
                <w:lang w:val="es-BO"/>
              </w:rPr>
              <w:t xml:space="preserve">• </w:t>
            </w:r>
            <w:r w:rsidRPr="00E00933">
              <w:rPr>
                <w:rFonts w:asciiTheme="minorHAnsi" w:hAnsiTheme="minorHAnsi" w:cstheme="minorHAnsi"/>
                <w:sz w:val="18"/>
                <w:szCs w:val="18"/>
                <w:lang w:val="es-BO"/>
              </w:rPr>
              <w:t>Cronograma de entrega de los materiales en cumplimiento de los plazos máximos establecidos en el presente documento.</w:t>
            </w:r>
          </w:p>
        </w:tc>
        <w:tc>
          <w:tcPr>
            <w:tcW w:w="3491" w:type="dxa"/>
            <w:vAlign w:val="center"/>
          </w:tcPr>
          <w:p w14:paraId="57F4353B" w14:textId="77777777" w:rsidR="00DE6B4C" w:rsidRPr="00E00933" w:rsidRDefault="00DE6B4C" w:rsidP="00907AAB">
            <w:pPr>
              <w:rPr>
                <w:rFonts w:asciiTheme="minorHAnsi" w:hAnsiTheme="minorHAnsi" w:cstheme="minorHAnsi"/>
                <w:b/>
                <w:sz w:val="18"/>
                <w:szCs w:val="18"/>
                <w:lang w:val="es-BO"/>
              </w:rPr>
            </w:pPr>
          </w:p>
        </w:tc>
        <w:tc>
          <w:tcPr>
            <w:tcW w:w="361" w:type="dxa"/>
            <w:vAlign w:val="center"/>
          </w:tcPr>
          <w:p w14:paraId="4EAB00CF" w14:textId="77777777" w:rsidR="00DE6B4C" w:rsidRPr="00E00933" w:rsidRDefault="00DE6B4C" w:rsidP="00907AAB">
            <w:pPr>
              <w:rPr>
                <w:rFonts w:asciiTheme="minorHAnsi" w:hAnsiTheme="minorHAnsi" w:cstheme="minorHAnsi"/>
                <w:b/>
                <w:sz w:val="18"/>
                <w:szCs w:val="18"/>
                <w:lang w:val="es-BO"/>
              </w:rPr>
            </w:pPr>
          </w:p>
        </w:tc>
        <w:tc>
          <w:tcPr>
            <w:tcW w:w="360" w:type="dxa"/>
            <w:vAlign w:val="center"/>
          </w:tcPr>
          <w:p w14:paraId="114AE004" w14:textId="77777777" w:rsidR="00DE6B4C" w:rsidRPr="00E00933" w:rsidRDefault="00DE6B4C" w:rsidP="00907AAB">
            <w:pPr>
              <w:rPr>
                <w:rFonts w:asciiTheme="minorHAnsi" w:hAnsiTheme="minorHAnsi" w:cstheme="minorHAnsi"/>
                <w:b/>
                <w:sz w:val="18"/>
                <w:szCs w:val="18"/>
                <w:lang w:val="es-BO"/>
              </w:rPr>
            </w:pPr>
          </w:p>
        </w:tc>
        <w:tc>
          <w:tcPr>
            <w:tcW w:w="360" w:type="dxa"/>
            <w:vAlign w:val="center"/>
          </w:tcPr>
          <w:p w14:paraId="0080B2A1" w14:textId="77777777" w:rsidR="00DE6B4C" w:rsidRPr="00E00933" w:rsidRDefault="00DE6B4C" w:rsidP="00907AAB">
            <w:pPr>
              <w:rPr>
                <w:rFonts w:asciiTheme="minorHAnsi" w:hAnsiTheme="minorHAnsi" w:cstheme="minorHAnsi"/>
                <w:b/>
                <w:sz w:val="18"/>
                <w:szCs w:val="18"/>
                <w:lang w:val="es-BO"/>
              </w:rPr>
            </w:pPr>
          </w:p>
        </w:tc>
      </w:tr>
      <w:tr w:rsidR="00DE6B4C" w:rsidRPr="00E00933" w14:paraId="6DA3DC8A" w14:textId="77777777" w:rsidTr="00E00933">
        <w:trPr>
          <w:jc w:val="center"/>
        </w:trPr>
        <w:tc>
          <w:tcPr>
            <w:tcW w:w="4521" w:type="dxa"/>
            <w:vAlign w:val="center"/>
          </w:tcPr>
          <w:p w14:paraId="2DF0C12F" w14:textId="667CDF5A" w:rsidR="00E00933" w:rsidRPr="00E00933" w:rsidRDefault="00E00933" w:rsidP="00E00933">
            <w:pPr>
              <w:jc w:val="both"/>
              <w:rPr>
                <w:rFonts w:asciiTheme="minorHAnsi" w:hAnsiTheme="minorHAnsi" w:cstheme="minorHAnsi"/>
                <w:sz w:val="18"/>
                <w:szCs w:val="18"/>
                <w:lang w:val="es-BO"/>
              </w:rPr>
            </w:pPr>
            <w:r w:rsidRPr="00E00933">
              <w:rPr>
                <w:rFonts w:asciiTheme="minorHAnsi" w:hAnsiTheme="minorHAnsi" w:cstheme="minorHAnsi"/>
                <w:b/>
                <w:sz w:val="18"/>
                <w:szCs w:val="18"/>
                <w:lang w:val="es-BO"/>
              </w:rPr>
              <w:t>PLAZO DE ENTREGA</w:t>
            </w:r>
            <w:r w:rsidRPr="00E00933">
              <w:rPr>
                <w:rFonts w:asciiTheme="minorHAnsi" w:hAnsiTheme="minorHAnsi" w:cstheme="minorHAnsi"/>
                <w:sz w:val="18"/>
                <w:szCs w:val="18"/>
                <w:lang w:val="es-BO"/>
              </w:rPr>
              <w:t xml:space="preserve"> </w:t>
            </w:r>
          </w:p>
          <w:p w14:paraId="2301796F" w14:textId="082FF268" w:rsidR="00DE6B4C" w:rsidRPr="00E00933" w:rsidRDefault="00E00933" w:rsidP="00E00933">
            <w:pPr>
              <w:jc w:val="both"/>
              <w:rPr>
                <w:rFonts w:asciiTheme="minorHAnsi" w:hAnsiTheme="minorHAnsi" w:cstheme="minorHAnsi"/>
                <w:sz w:val="18"/>
                <w:szCs w:val="18"/>
                <w:lang w:val="es-BO"/>
              </w:rPr>
            </w:pPr>
            <w:r w:rsidRPr="00E00933">
              <w:rPr>
                <w:rFonts w:asciiTheme="minorHAnsi" w:hAnsiTheme="minorHAnsi" w:cstheme="minorHAnsi"/>
                <w:sz w:val="18"/>
                <w:szCs w:val="18"/>
                <w:lang w:val="es-BO"/>
              </w:rPr>
              <w:t>El plazo definido para la entrega de bienes es de 210 días calendarios, computables a partir del día siguiente hábil a la firma de contrato.</w:t>
            </w:r>
          </w:p>
        </w:tc>
        <w:tc>
          <w:tcPr>
            <w:tcW w:w="3491" w:type="dxa"/>
            <w:vAlign w:val="center"/>
          </w:tcPr>
          <w:p w14:paraId="0A9C6720" w14:textId="77777777" w:rsidR="00DE6B4C" w:rsidRPr="00E00933" w:rsidRDefault="00DE6B4C" w:rsidP="00907AAB">
            <w:pPr>
              <w:rPr>
                <w:rFonts w:asciiTheme="minorHAnsi" w:hAnsiTheme="minorHAnsi" w:cstheme="minorHAnsi"/>
                <w:b/>
                <w:sz w:val="18"/>
                <w:szCs w:val="18"/>
                <w:lang w:val="es-BO"/>
              </w:rPr>
            </w:pPr>
          </w:p>
        </w:tc>
        <w:tc>
          <w:tcPr>
            <w:tcW w:w="361" w:type="dxa"/>
            <w:vAlign w:val="center"/>
          </w:tcPr>
          <w:p w14:paraId="2D2CFB43" w14:textId="77777777" w:rsidR="00DE6B4C" w:rsidRPr="00E00933" w:rsidRDefault="00DE6B4C" w:rsidP="00907AAB">
            <w:pPr>
              <w:rPr>
                <w:rFonts w:asciiTheme="minorHAnsi" w:hAnsiTheme="minorHAnsi" w:cstheme="minorHAnsi"/>
                <w:b/>
                <w:sz w:val="18"/>
                <w:szCs w:val="18"/>
                <w:lang w:val="es-BO"/>
              </w:rPr>
            </w:pPr>
          </w:p>
        </w:tc>
        <w:tc>
          <w:tcPr>
            <w:tcW w:w="360" w:type="dxa"/>
            <w:vAlign w:val="center"/>
          </w:tcPr>
          <w:p w14:paraId="31AFFB81" w14:textId="77777777" w:rsidR="00DE6B4C" w:rsidRPr="00E00933" w:rsidRDefault="00DE6B4C" w:rsidP="00907AAB">
            <w:pPr>
              <w:rPr>
                <w:rFonts w:asciiTheme="minorHAnsi" w:hAnsiTheme="minorHAnsi" w:cstheme="minorHAnsi"/>
                <w:b/>
                <w:sz w:val="18"/>
                <w:szCs w:val="18"/>
                <w:lang w:val="es-BO"/>
              </w:rPr>
            </w:pPr>
          </w:p>
        </w:tc>
        <w:tc>
          <w:tcPr>
            <w:tcW w:w="360" w:type="dxa"/>
            <w:vAlign w:val="center"/>
          </w:tcPr>
          <w:p w14:paraId="47504640" w14:textId="77777777" w:rsidR="00DE6B4C" w:rsidRPr="00E00933" w:rsidRDefault="00DE6B4C" w:rsidP="00907AAB">
            <w:pPr>
              <w:rPr>
                <w:rFonts w:asciiTheme="minorHAnsi" w:hAnsiTheme="minorHAnsi" w:cstheme="minorHAnsi"/>
                <w:b/>
                <w:sz w:val="18"/>
                <w:szCs w:val="18"/>
                <w:lang w:val="es-BO"/>
              </w:rPr>
            </w:pPr>
          </w:p>
        </w:tc>
      </w:tr>
      <w:tr w:rsidR="00DE6B4C" w:rsidRPr="00E00933" w14:paraId="6847FC3D" w14:textId="77777777" w:rsidTr="00E00933">
        <w:trPr>
          <w:jc w:val="center"/>
        </w:trPr>
        <w:tc>
          <w:tcPr>
            <w:tcW w:w="4521" w:type="dxa"/>
            <w:vAlign w:val="center"/>
          </w:tcPr>
          <w:p w14:paraId="418222AD" w14:textId="6FD2D759" w:rsidR="00E00933" w:rsidRPr="00E00933" w:rsidRDefault="00E00933" w:rsidP="00E00933">
            <w:pPr>
              <w:rPr>
                <w:rFonts w:asciiTheme="minorHAnsi" w:hAnsiTheme="minorHAnsi" w:cstheme="minorHAnsi"/>
                <w:b/>
                <w:sz w:val="18"/>
                <w:szCs w:val="18"/>
                <w:lang w:val="es-BO"/>
              </w:rPr>
            </w:pPr>
            <w:r w:rsidRPr="00E00933">
              <w:rPr>
                <w:rFonts w:asciiTheme="minorHAnsi" w:hAnsiTheme="minorHAnsi" w:cstheme="minorHAnsi"/>
                <w:b/>
                <w:sz w:val="18"/>
                <w:szCs w:val="18"/>
                <w:lang w:val="es-BO"/>
              </w:rPr>
              <w:t xml:space="preserve">LUGAR DE ENTREGA </w:t>
            </w:r>
          </w:p>
          <w:p w14:paraId="387930B9" w14:textId="77777777" w:rsidR="00E00933" w:rsidRPr="00E00933" w:rsidRDefault="00E00933" w:rsidP="00E00933">
            <w:pPr>
              <w:jc w:val="both"/>
              <w:rPr>
                <w:rFonts w:asciiTheme="minorHAnsi" w:hAnsiTheme="minorHAnsi" w:cstheme="minorHAnsi"/>
                <w:sz w:val="18"/>
                <w:szCs w:val="18"/>
                <w:lang w:val="es-BO"/>
              </w:rPr>
            </w:pPr>
            <w:r w:rsidRPr="00E00933">
              <w:rPr>
                <w:rFonts w:asciiTheme="minorHAnsi" w:hAnsiTheme="minorHAnsi" w:cstheme="minorHAnsi"/>
                <w:sz w:val="18"/>
                <w:szCs w:val="18"/>
                <w:lang w:val="es-BO"/>
              </w:rPr>
              <w:t>Almacén de la DSP, Distrito Comercial Oriente – YPFB, Santa Cruz/Bolivia.</w:t>
            </w:r>
          </w:p>
          <w:p w14:paraId="42508B6D" w14:textId="1C4EF5F0" w:rsidR="00DE6B4C" w:rsidRPr="00E00933" w:rsidRDefault="00E00933" w:rsidP="00E00933">
            <w:pPr>
              <w:jc w:val="both"/>
              <w:rPr>
                <w:rFonts w:asciiTheme="minorHAnsi" w:hAnsiTheme="minorHAnsi" w:cstheme="minorHAnsi"/>
                <w:b/>
                <w:sz w:val="18"/>
                <w:szCs w:val="18"/>
                <w:lang w:val="es-BO"/>
              </w:rPr>
            </w:pPr>
            <w:r w:rsidRPr="00E00933">
              <w:rPr>
                <w:rFonts w:asciiTheme="minorHAnsi" w:hAnsiTheme="minorHAnsi" w:cstheme="minorHAnsi"/>
                <w:sz w:val="18"/>
                <w:szCs w:val="18"/>
                <w:lang w:val="es-BO"/>
              </w:rPr>
              <w:t xml:space="preserve">(DAT Santa Cruz de la Sierra, Bolivia, Av. Tres Pasos al Frente y Tercer Anillo Interno frente al Instituto Geográfico Militar S/N, según </w:t>
            </w:r>
            <w:proofErr w:type="spellStart"/>
            <w:r w:rsidRPr="00E00933">
              <w:rPr>
                <w:rFonts w:asciiTheme="minorHAnsi" w:hAnsiTheme="minorHAnsi" w:cstheme="minorHAnsi"/>
                <w:sz w:val="18"/>
                <w:szCs w:val="18"/>
                <w:lang w:val="es-BO"/>
              </w:rPr>
              <w:t>Incoterms</w:t>
            </w:r>
            <w:proofErr w:type="spellEnd"/>
            <w:r w:rsidRPr="00E00933">
              <w:rPr>
                <w:rFonts w:asciiTheme="minorHAnsi" w:hAnsiTheme="minorHAnsi" w:cstheme="minorHAnsi"/>
                <w:sz w:val="18"/>
                <w:szCs w:val="18"/>
                <w:lang w:val="es-BO"/>
              </w:rPr>
              <w:t xml:space="preserve"> 2010®).</w:t>
            </w:r>
          </w:p>
        </w:tc>
        <w:tc>
          <w:tcPr>
            <w:tcW w:w="3491" w:type="dxa"/>
            <w:vAlign w:val="center"/>
          </w:tcPr>
          <w:p w14:paraId="2701A0A7" w14:textId="77777777" w:rsidR="00DE6B4C" w:rsidRPr="00E00933" w:rsidRDefault="00DE6B4C" w:rsidP="00907AAB">
            <w:pPr>
              <w:rPr>
                <w:rFonts w:asciiTheme="minorHAnsi" w:hAnsiTheme="minorHAnsi" w:cstheme="minorHAnsi"/>
                <w:b/>
                <w:sz w:val="18"/>
                <w:szCs w:val="18"/>
                <w:lang w:val="es-BO"/>
              </w:rPr>
            </w:pPr>
          </w:p>
        </w:tc>
        <w:tc>
          <w:tcPr>
            <w:tcW w:w="361" w:type="dxa"/>
            <w:vAlign w:val="center"/>
          </w:tcPr>
          <w:p w14:paraId="047CE829" w14:textId="77777777" w:rsidR="00DE6B4C" w:rsidRPr="00E00933" w:rsidRDefault="00DE6B4C" w:rsidP="00907AAB">
            <w:pPr>
              <w:rPr>
                <w:rFonts w:asciiTheme="minorHAnsi" w:hAnsiTheme="minorHAnsi" w:cstheme="minorHAnsi"/>
                <w:b/>
                <w:sz w:val="18"/>
                <w:szCs w:val="18"/>
                <w:lang w:val="es-BO"/>
              </w:rPr>
            </w:pPr>
          </w:p>
        </w:tc>
        <w:tc>
          <w:tcPr>
            <w:tcW w:w="360" w:type="dxa"/>
            <w:vAlign w:val="center"/>
          </w:tcPr>
          <w:p w14:paraId="46E316EE" w14:textId="77777777" w:rsidR="00DE6B4C" w:rsidRPr="00E00933" w:rsidRDefault="00DE6B4C" w:rsidP="00907AAB">
            <w:pPr>
              <w:rPr>
                <w:rFonts w:asciiTheme="minorHAnsi" w:hAnsiTheme="minorHAnsi" w:cstheme="minorHAnsi"/>
                <w:b/>
                <w:sz w:val="18"/>
                <w:szCs w:val="18"/>
                <w:lang w:val="es-BO"/>
              </w:rPr>
            </w:pPr>
          </w:p>
        </w:tc>
        <w:tc>
          <w:tcPr>
            <w:tcW w:w="360" w:type="dxa"/>
            <w:vAlign w:val="center"/>
          </w:tcPr>
          <w:p w14:paraId="10F37E7B" w14:textId="77777777" w:rsidR="00DE6B4C" w:rsidRPr="00E00933" w:rsidRDefault="00DE6B4C" w:rsidP="00907AAB">
            <w:pPr>
              <w:rPr>
                <w:rFonts w:asciiTheme="minorHAnsi" w:hAnsiTheme="minorHAnsi" w:cstheme="minorHAnsi"/>
                <w:b/>
                <w:sz w:val="18"/>
                <w:szCs w:val="18"/>
                <w:lang w:val="es-BO"/>
              </w:rPr>
            </w:pPr>
          </w:p>
        </w:tc>
      </w:tr>
    </w:tbl>
    <w:p w14:paraId="7E0A78DC" w14:textId="77777777" w:rsidR="00DE6B4C" w:rsidRPr="00E00933" w:rsidRDefault="00DE6B4C" w:rsidP="00DE6B4C">
      <w:pPr>
        <w:jc w:val="center"/>
        <w:rPr>
          <w:rFonts w:asciiTheme="minorHAnsi" w:hAnsiTheme="minorHAnsi" w:cstheme="minorHAnsi"/>
          <w:b/>
          <w:sz w:val="18"/>
          <w:szCs w:val="18"/>
          <w:lang w:val="es-BO"/>
        </w:rPr>
      </w:pPr>
    </w:p>
    <w:p w14:paraId="72CB86AE" w14:textId="77777777" w:rsidR="00DE6B4C" w:rsidRPr="00E00933" w:rsidRDefault="00DE6B4C" w:rsidP="00DE6B4C">
      <w:pPr>
        <w:jc w:val="center"/>
        <w:rPr>
          <w:rFonts w:asciiTheme="minorHAnsi" w:hAnsiTheme="minorHAnsi" w:cstheme="minorHAnsi"/>
          <w:b/>
          <w:sz w:val="18"/>
          <w:szCs w:val="18"/>
          <w:lang w:val="es-BO"/>
        </w:rPr>
      </w:pPr>
    </w:p>
    <w:p w14:paraId="04FABDAC" w14:textId="77777777" w:rsidR="00DE6B4C" w:rsidRPr="00E00933" w:rsidRDefault="00DE6B4C" w:rsidP="00DE6B4C">
      <w:pPr>
        <w:jc w:val="center"/>
        <w:rPr>
          <w:rFonts w:asciiTheme="minorHAnsi" w:hAnsiTheme="minorHAnsi" w:cstheme="minorHAnsi"/>
          <w:b/>
          <w:sz w:val="18"/>
          <w:szCs w:val="18"/>
          <w:lang w:val="es-BO"/>
        </w:rPr>
      </w:pPr>
    </w:p>
    <w:p w14:paraId="224B17B9" w14:textId="77777777" w:rsidR="00DE6B4C" w:rsidRPr="00E00933" w:rsidRDefault="00DE6B4C" w:rsidP="00DE6B4C">
      <w:pPr>
        <w:jc w:val="center"/>
        <w:rPr>
          <w:rFonts w:asciiTheme="minorHAnsi" w:hAnsiTheme="minorHAnsi" w:cstheme="minorHAnsi"/>
          <w:b/>
          <w:sz w:val="18"/>
          <w:szCs w:val="18"/>
          <w:lang w:val="es-BO"/>
        </w:rPr>
      </w:pPr>
    </w:p>
    <w:p w14:paraId="35D9DC70" w14:textId="77777777" w:rsidR="00DE6B4C" w:rsidRPr="00DA09B7" w:rsidRDefault="00DE6B4C" w:rsidP="00DE6B4C">
      <w:pPr>
        <w:jc w:val="center"/>
        <w:rPr>
          <w:rFonts w:ascii="Calibri" w:hAnsi="Calibri" w:cs="Calibri"/>
          <w:b/>
        </w:rPr>
      </w:pPr>
      <w:r w:rsidRPr="00DA09B7">
        <w:rPr>
          <w:rFonts w:ascii="Calibri" w:hAnsi="Calibri" w:cs="Calibri"/>
          <w:b/>
        </w:rPr>
        <w:t>-------------------------------------------------------------------------------</w:t>
      </w:r>
    </w:p>
    <w:p w14:paraId="01EA926D" w14:textId="77777777" w:rsidR="00DE6B4C" w:rsidRPr="00DA09B7" w:rsidRDefault="00DE6B4C" w:rsidP="00DE6B4C">
      <w:pPr>
        <w:jc w:val="center"/>
        <w:rPr>
          <w:rFonts w:ascii="Calibri" w:hAnsi="Calibri" w:cs="Calibri"/>
          <w:b/>
        </w:rPr>
      </w:pPr>
      <w:r w:rsidRPr="00DA09B7">
        <w:rPr>
          <w:rFonts w:ascii="Calibri" w:hAnsi="Calibri" w:cs="Calibri"/>
          <w:b/>
        </w:rPr>
        <w:t xml:space="preserve">Firma del Propietario o Representante Legal </w:t>
      </w:r>
      <w:r>
        <w:rPr>
          <w:rFonts w:ascii="Calibri" w:hAnsi="Calibri" w:cs="Calibri"/>
          <w:b/>
        </w:rPr>
        <w:t>de la Empresa</w:t>
      </w:r>
    </w:p>
    <w:p w14:paraId="1F001BFE" w14:textId="77777777" w:rsidR="00DE6B4C" w:rsidRPr="00B335CD" w:rsidRDefault="00DE6B4C" w:rsidP="00DE6B4C">
      <w:pPr>
        <w:keepNext/>
        <w:jc w:val="center"/>
        <w:outlineLvl w:val="2"/>
        <w:rPr>
          <w:rFonts w:ascii="Verdana" w:hAnsi="Verdana" w:cs="Arial"/>
          <w:b/>
          <w:sz w:val="18"/>
          <w:szCs w:val="18"/>
          <w:lang w:val="es-BO" w:eastAsia="es-ES"/>
        </w:rPr>
      </w:pPr>
      <w:r w:rsidRPr="00DA09B7">
        <w:rPr>
          <w:rFonts w:ascii="Calibri" w:hAnsi="Calibri" w:cs="Calibri"/>
          <w:b/>
        </w:rPr>
        <w:t>Nombre completo del Propietario o Representante Legal</w:t>
      </w:r>
      <w:r>
        <w:rPr>
          <w:rFonts w:ascii="Calibri" w:hAnsi="Calibri" w:cs="Calibri"/>
          <w:b/>
        </w:rPr>
        <w:t xml:space="preserve"> de la Empresa</w:t>
      </w:r>
    </w:p>
    <w:p w14:paraId="623EA22F" w14:textId="77777777" w:rsidR="00DE6B4C" w:rsidRPr="007165E6" w:rsidRDefault="00DE6B4C" w:rsidP="00DE6B4C">
      <w:pPr>
        <w:jc w:val="center"/>
        <w:rPr>
          <w:rFonts w:asciiTheme="minorHAnsi" w:hAnsiTheme="minorHAnsi" w:cstheme="minorHAnsi"/>
          <w:b/>
          <w:sz w:val="18"/>
          <w:szCs w:val="18"/>
          <w:lang w:val="es-BO"/>
        </w:rPr>
      </w:pPr>
    </w:p>
    <w:p w14:paraId="17E0DDC9" w14:textId="77777777" w:rsidR="00DE6B4C" w:rsidRPr="00C75BEC" w:rsidRDefault="00DE6B4C" w:rsidP="00DE6B4C">
      <w:pPr>
        <w:jc w:val="center"/>
        <w:rPr>
          <w:rFonts w:asciiTheme="minorHAnsi" w:hAnsiTheme="minorHAnsi" w:cstheme="minorHAnsi"/>
          <w:b/>
          <w:sz w:val="18"/>
          <w:szCs w:val="18"/>
        </w:rPr>
      </w:pPr>
    </w:p>
    <w:p w14:paraId="0230F70A" w14:textId="77777777" w:rsidR="00507534" w:rsidRDefault="00507534" w:rsidP="00507534">
      <w:pPr>
        <w:jc w:val="center"/>
        <w:rPr>
          <w:rFonts w:ascii="Verdana" w:hAnsi="Verdana" w:cs="Arial"/>
          <w:b/>
          <w:sz w:val="18"/>
          <w:szCs w:val="16"/>
        </w:rPr>
      </w:pPr>
    </w:p>
    <w:p w14:paraId="2B81FA06" w14:textId="77777777" w:rsidR="00507534" w:rsidRDefault="00507534" w:rsidP="00507534">
      <w:pPr>
        <w:jc w:val="center"/>
        <w:rPr>
          <w:rFonts w:ascii="Verdana" w:hAnsi="Verdana" w:cs="Arial"/>
          <w:b/>
          <w:sz w:val="18"/>
          <w:szCs w:val="16"/>
        </w:rPr>
      </w:pPr>
    </w:p>
    <w:p w14:paraId="34618549" w14:textId="77777777" w:rsidR="00507534" w:rsidRDefault="00507534" w:rsidP="00507534">
      <w:pPr>
        <w:jc w:val="center"/>
        <w:rPr>
          <w:rFonts w:ascii="Verdana" w:hAnsi="Verdana" w:cs="Arial"/>
          <w:b/>
          <w:sz w:val="18"/>
          <w:szCs w:val="16"/>
        </w:rPr>
      </w:pPr>
    </w:p>
    <w:p w14:paraId="1C43087B" w14:textId="77777777" w:rsidR="00507534" w:rsidRDefault="00507534" w:rsidP="00507534">
      <w:pPr>
        <w:jc w:val="center"/>
        <w:rPr>
          <w:rFonts w:ascii="Verdana" w:hAnsi="Verdana" w:cs="Arial"/>
          <w:b/>
          <w:sz w:val="18"/>
          <w:szCs w:val="16"/>
        </w:rPr>
      </w:pPr>
    </w:p>
    <w:p w14:paraId="52A90AAF" w14:textId="77777777" w:rsidR="00507534" w:rsidRDefault="00507534" w:rsidP="00507534">
      <w:pPr>
        <w:jc w:val="center"/>
        <w:rPr>
          <w:rFonts w:ascii="Verdana" w:hAnsi="Verdana" w:cs="Arial"/>
          <w:b/>
          <w:sz w:val="18"/>
          <w:szCs w:val="16"/>
        </w:rPr>
      </w:pPr>
    </w:p>
    <w:p w14:paraId="3A0BB7A9" w14:textId="77777777" w:rsidR="00507534" w:rsidRDefault="00507534" w:rsidP="00507534">
      <w:pPr>
        <w:jc w:val="center"/>
        <w:rPr>
          <w:rFonts w:ascii="Verdana" w:hAnsi="Verdana" w:cs="Arial"/>
          <w:b/>
          <w:sz w:val="18"/>
          <w:szCs w:val="16"/>
        </w:rPr>
      </w:pPr>
    </w:p>
    <w:p w14:paraId="6E91B14C" w14:textId="77777777" w:rsidR="00507534" w:rsidRDefault="00507534" w:rsidP="00507534">
      <w:pPr>
        <w:jc w:val="center"/>
        <w:rPr>
          <w:rFonts w:ascii="Verdana" w:hAnsi="Verdana" w:cs="Arial"/>
          <w:b/>
          <w:sz w:val="18"/>
          <w:szCs w:val="16"/>
        </w:rPr>
      </w:pPr>
    </w:p>
    <w:p w14:paraId="664BA7D1" w14:textId="77777777" w:rsidR="00507534" w:rsidRDefault="00507534" w:rsidP="00507534">
      <w:pPr>
        <w:jc w:val="center"/>
        <w:rPr>
          <w:rFonts w:ascii="Verdana" w:hAnsi="Verdana" w:cs="Arial"/>
          <w:b/>
          <w:sz w:val="18"/>
          <w:szCs w:val="16"/>
        </w:rPr>
      </w:pPr>
    </w:p>
    <w:p w14:paraId="7F71FCD3" w14:textId="77777777" w:rsidR="00507534" w:rsidRDefault="00507534" w:rsidP="00507534">
      <w:pPr>
        <w:jc w:val="center"/>
        <w:rPr>
          <w:rFonts w:ascii="Verdana" w:hAnsi="Verdana" w:cs="Arial"/>
          <w:b/>
          <w:sz w:val="18"/>
          <w:szCs w:val="16"/>
        </w:rPr>
      </w:pPr>
    </w:p>
    <w:p w14:paraId="52FD2D2D" w14:textId="77777777" w:rsidR="00507534" w:rsidRDefault="00507534" w:rsidP="00507534">
      <w:pPr>
        <w:jc w:val="center"/>
        <w:rPr>
          <w:rFonts w:ascii="Verdana" w:hAnsi="Verdana" w:cs="Arial"/>
          <w:b/>
          <w:sz w:val="18"/>
          <w:szCs w:val="16"/>
        </w:rPr>
      </w:pPr>
    </w:p>
    <w:p w14:paraId="55BB015F" w14:textId="77777777" w:rsidR="00507534" w:rsidRDefault="00507534" w:rsidP="00507534">
      <w:pPr>
        <w:jc w:val="center"/>
        <w:rPr>
          <w:rFonts w:ascii="Verdana" w:hAnsi="Verdana" w:cs="Arial"/>
          <w:b/>
          <w:sz w:val="18"/>
          <w:szCs w:val="16"/>
        </w:rPr>
      </w:pPr>
    </w:p>
    <w:p w14:paraId="76DE973D" w14:textId="77777777" w:rsidR="00C513AD" w:rsidRDefault="00C513AD" w:rsidP="00507534">
      <w:pPr>
        <w:jc w:val="center"/>
        <w:rPr>
          <w:rFonts w:ascii="Verdana" w:hAnsi="Verdana" w:cs="Arial"/>
          <w:b/>
          <w:sz w:val="18"/>
          <w:szCs w:val="16"/>
        </w:rPr>
      </w:pPr>
    </w:p>
    <w:p w14:paraId="545D019C" w14:textId="77777777" w:rsidR="00C513AD" w:rsidRDefault="00C513AD" w:rsidP="00507534">
      <w:pPr>
        <w:jc w:val="center"/>
        <w:rPr>
          <w:rFonts w:ascii="Verdana" w:hAnsi="Verdana" w:cs="Arial"/>
          <w:b/>
          <w:sz w:val="18"/>
          <w:szCs w:val="16"/>
        </w:rPr>
      </w:pPr>
    </w:p>
    <w:p w14:paraId="0230742E" w14:textId="77777777" w:rsidR="00507534" w:rsidRDefault="00507534" w:rsidP="00507534">
      <w:pPr>
        <w:jc w:val="center"/>
        <w:rPr>
          <w:rFonts w:ascii="Verdana" w:hAnsi="Verdana" w:cs="Arial"/>
          <w:b/>
          <w:sz w:val="18"/>
          <w:szCs w:val="16"/>
        </w:rPr>
      </w:pPr>
    </w:p>
    <w:p w14:paraId="17E5B3F3" w14:textId="77777777" w:rsidR="00507534" w:rsidRDefault="00507534" w:rsidP="00507534">
      <w:pPr>
        <w:jc w:val="center"/>
        <w:rPr>
          <w:rFonts w:ascii="Verdana" w:hAnsi="Verdana" w:cs="Arial"/>
          <w:b/>
          <w:sz w:val="18"/>
          <w:szCs w:val="16"/>
        </w:rPr>
      </w:pPr>
    </w:p>
    <w:p w14:paraId="40C34200" w14:textId="77777777" w:rsidR="00195118" w:rsidRDefault="00195118" w:rsidP="00507534">
      <w:pPr>
        <w:jc w:val="center"/>
        <w:rPr>
          <w:rFonts w:ascii="Verdana" w:hAnsi="Verdana" w:cs="Arial"/>
          <w:b/>
          <w:sz w:val="18"/>
          <w:szCs w:val="16"/>
        </w:rPr>
      </w:pPr>
    </w:p>
    <w:p w14:paraId="1DC7E42D" w14:textId="77777777" w:rsidR="00195118" w:rsidRDefault="00195118" w:rsidP="00507534">
      <w:pPr>
        <w:jc w:val="center"/>
        <w:rPr>
          <w:rFonts w:ascii="Verdana" w:hAnsi="Verdana" w:cs="Arial"/>
          <w:b/>
          <w:sz w:val="18"/>
          <w:szCs w:val="16"/>
        </w:rPr>
      </w:pPr>
    </w:p>
    <w:p w14:paraId="18895496" w14:textId="77777777" w:rsidR="00195118" w:rsidRDefault="00195118" w:rsidP="00507534">
      <w:pPr>
        <w:jc w:val="center"/>
        <w:rPr>
          <w:rFonts w:ascii="Verdana" w:hAnsi="Verdana" w:cs="Arial"/>
          <w:b/>
          <w:sz w:val="18"/>
          <w:szCs w:val="16"/>
        </w:rPr>
      </w:pPr>
    </w:p>
    <w:p w14:paraId="677EC7D8" w14:textId="77777777" w:rsidR="00195118" w:rsidRDefault="00195118" w:rsidP="00507534">
      <w:pPr>
        <w:jc w:val="center"/>
        <w:rPr>
          <w:rFonts w:ascii="Verdana" w:hAnsi="Verdana" w:cs="Arial"/>
          <w:b/>
          <w:sz w:val="18"/>
          <w:szCs w:val="16"/>
        </w:rPr>
      </w:pPr>
    </w:p>
    <w:p w14:paraId="62351D56" w14:textId="77777777" w:rsidR="00507534" w:rsidRDefault="00507534" w:rsidP="00507534">
      <w:pPr>
        <w:jc w:val="center"/>
        <w:rPr>
          <w:rFonts w:ascii="Verdana" w:hAnsi="Verdana" w:cs="Arial"/>
          <w:b/>
          <w:sz w:val="18"/>
          <w:szCs w:val="16"/>
        </w:rPr>
      </w:pPr>
    </w:p>
    <w:p w14:paraId="34D29905" w14:textId="77777777" w:rsidR="00DE6B4C" w:rsidRDefault="00DE6B4C" w:rsidP="00DE6B4C">
      <w:pPr>
        <w:jc w:val="center"/>
        <w:rPr>
          <w:rFonts w:ascii="Verdana" w:hAnsi="Verdana" w:cs="Arial"/>
          <w:b/>
          <w:sz w:val="18"/>
          <w:szCs w:val="16"/>
        </w:rPr>
      </w:pPr>
      <w:r>
        <w:rPr>
          <w:rFonts w:ascii="Verdana" w:hAnsi="Verdana" w:cs="Arial"/>
          <w:b/>
          <w:sz w:val="18"/>
          <w:szCs w:val="16"/>
        </w:rPr>
        <w:lastRenderedPageBreak/>
        <w:t>FORMULARIO C-2</w:t>
      </w:r>
    </w:p>
    <w:p w14:paraId="0E451BA1" w14:textId="77777777" w:rsidR="00DE6B4C" w:rsidRDefault="00DE6B4C" w:rsidP="00DE6B4C">
      <w:pPr>
        <w:jc w:val="center"/>
        <w:rPr>
          <w:rFonts w:ascii="Verdana" w:hAnsi="Verdana"/>
          <w:b/>
          <w:bCs/>
          <w:color w:val="000000"/>
          <w:sz w:val="18"/>
          <w:szCs w:val="18"/>
          <w:lang w:eastAsia="es-BO"/>
        </w:rPr>
      </w:pPr>
      <w:r w:rsidRPr="002D1525">
        <w:rPr>
          <w:rFonts w:ascii="Verdana" w:hAnsi="Verdana"/>
          <w:b/>
          <w:bCs/>
          <w:color w:val="000000"/>
          <w:sz w:val="18"/>
          <w:szCs w:val="18"/>
          <w:lang w:eastAsia="es-BO"/>
        </w:rPr>
        <w:t xml:space="preserve">EXPERIENCIA GENERAL </w:t>
      </w:r>
      <w:r>
        <w:rPr>
          <w:rFonts w:ascii="Verdana" w:hAnsi="Verdana"/>
          <w:b/>
          <w:bCs/>
          <w:color w:val="000000"/>
          <w:sz w:val="18"/>
          <w:szCs w:val="18"/>
          <w:lang w:eastAsia="es-BO"/>
        </w:rPr>
        <w:t xml:space="preserve">Y ESPECÍFICA </w:t>
      </w:r>
      <w:r w:rsidRPr="002D1525">
        <w:rPr>
          <w:rFonts w:ascii="Verdana" w:hAnsi="Verdana"/>
          <w:b/>
          <w:bCs/>
          <w:color w:val="000000"/>
          <w:sz w:val="18"/>
          <w:szCs w:val="18"/>
          <w:lang w:eastAsia="es-BO"/>
        </w:rPr>
        <w:t>DEL PROPONENTE</w:t>
      </w:r>
    </w:p>
    <w:p w14:paraId="4B13268D" w14:textId="77777777" w:rsidR="00DE6B4C" w:rsidRDefault="00DE6B4C" w:rsidP="00DE6B4C">
      <w:pPr>
        <w:jc w:val="center"/>
        <w:rPr>
          <w:rFonts w:ascii="Verdana" w:hAnsi="Verdana"/>
          <w:b/>
          <w:bCs/>
          <w:color w:val="000000"/>
          <w:sz w:val="18"/>
          <w:szCs w:val="18"/>
          <w:lang w:eastAsia="es-BO"/>
        </w:rPr>
      </w:pPr>
    </w:p>
    <w:p w14:paraId="38BAD161" w14:textId="77777777" w:rsidR="00DE6B4C" w:rsidRDefault="00DE6B4C" w:rsidP="00DE6B4C">
      <w:pPr>
        <w:rPr>
          <w:rFonts w:ascii="Verdana" w:hAnsi="Verdana" w:cs="Arial"/>
          <w:b/>
          <w:sz w:val="18"/>
          <w:szCs w:val="16"/>
        </w:rPr>
      </w:pPr>
    </w:p>
    <w:tbl>
      <w:tblPr>
        <w:tblW w:w="8235" w:type="dxa"/>
        <w:jc w:val="center"/>
        <w:tblLayout w:type="fixed"/>
        <w:tblCellMar>
          <w:left w:w="70" w:type="dxa"/>
          <w:right w:w="70" w:type="dxa"/>
        </w:tblCellMar>
        <w:tblLook w:val="04A0" w:firstRow="1" w:lastRow="0" w:firstColumn="1" w:lastColumn="0" w:noHBand="0" w:noVBand="1"/>
      </w:tblPr>
      <w:tblGrid>
        <w:gridCol w:w="557"/>
        <w:gridCol w:w="1418"/>
        <w:gridCol w:w="1559"/>
        <w:gridCol w:w="992"/>
        <w:gridCol w:w="1276"/>
        <w:gridCol w:w="1276"/>
        <w:gridCol w:w="1157"/>
      </w:tblGrid>
      <w:tr w:rsidR="007A640B" w:rsidRPr="00B071BA" w14:paraId="6A65244C" w14:textId="77777777" w:rsidTr="007A640B">
        <w:trPr>
          <w:trHeight w:val="225"/>
          <w:jc w:val="center"/>
        </w:trPr>
        <w:tc>
          <w:tcPr>
            <w:tcW w:w="8235" w:type="dxa"/>
            <w:gridSpan w:val="7"/>
            <w:tcBorders>
              <w:top w:val="single" w:sz="8" w:space="0" w:color="auto"/>
              <w:left w:val="single" w:sz="8" w:space="0" w:color="auto"/>
              <w:bottom w:val="single" w:sz="12" w:space="0" w:color="auto"/>
              <w:right w:val="single" w:sz="8" w:space="0" w:color="000000"/>
            </w:tcBorders>
            <w:shd w:val="clear" w:color="000000" w:fill="17365D"/>
          </w:tcPr>
          <w:p w14:paraId="6B06B0B2" w14:textId="426BB725" w:rsidR="007A640B" w:rsidRPr="00B071BA" w:rsidRDefault="007A640B" w:rsidP="00907AAB">
            <w:pPr>
              <w:jc w:val="center"/>
              <w:rPr>
                <w:rFonts w:ascii="Arial" w:hAnsi="Arial" w:cs="Arial"/>
                <w:b/>
                <w:bCs/>
                <w:i/>
                <w:iCs/>
                <w:color w:val="FFFFFF"/>
                <w:sz w:val="16"/>
                <w:szCs w:val="16"/>
                <w:lang w:eastAsia="es-BO"/>
              </w:rPr>
            </w:pPr>
            <w:r w:rsidRPr="00B071BA">
              <w:rPr>
                <w:rFonts w:ascii="Arial" w:hAnsi="Arial" w:cs="Arial"/>
                <w:b/>
                <w:bCs/>
                <w:i/>
                <w:iCs/>
                <w:color w:val="FFFFFF"/>
                <w:sz w:val="16"/>
                <w:szCs w:val="16"/>
                <w:lang w:eastAsia="es-BO"/>
              </w:rPr>
              <w:t>[NOMBRE DEL PROPONENTE]</w:t>
            </w:r>
          </w:p>
        </w:tc>
      </w:tr>
      <w:tr w:rsidR="007A640B" w:rsidRPr="00B071BA" w14:paraId="2EB8DFFE" w14:textId="77777777" w:rsidTr="007A640B">
        <w:trPr>
          <w:trHeight w:val="376"/>
          <w:jc w:val="center"/>
        </w:trPr>
        <w:tc>
          <w:tcPr>
            <w:tcW w:w="557" w:type="dxa"/>
            <w:tcBorders>
              <w:top w:val="nil"/>
              <w:left w:val="single" w:sz="8" w:space="0" w:color="auto"/>
              <w:bottom w:val="single" w:sz="12" w:space="0" w:color="000000"/>
              <w:right w:val="single" w:sz="8" w:space="0" w:color="auto"/>
            </w:tcBorders>
            <w:shd w:val="clear" w:color="000000" w:fill="DBE5F1"/>
            <w:vAlign w:val="center"/>
            <w:hideMark/>
          </w:tcPr>
          <w:p w14:paraId="452E6F6B" w14:textId="77777777" w:rsidR="007A640B" w:rsidRPr="00B071BA" w:rsidRDefault="007A640B" w:rsidP="00907AAB">
            <w:pPr>
              <w:jc w:val="center"/>
              <w:rPr>
                <w:rFonts w:ascii="Arial" w:hAnsi="Arial" w:cs="Arial"/>
                <w:b/>
                <w:bCs/>
                <w:color w:val="000000"/>
                <w:sz w:val="16"/>
                <w:szCs w:val="16"/>
                <w:lang w:eastAsia="es-BO"/>
              </w:rPr>
            </w:pPr>
            <w:r w:rsidRPr="00B071BA">
              <w:rPr>
                <w:rFonts w:ascii="Arial" w:hAnsi="Arial" w:cs="Arial"/>
                <w:b/>
                <w:bCs/>
                <w:color w:val="000000"/>
                <w:sz w:val="16"/>
                <w:szCs w:val="16"/>
                <w:lang w:eastAsia="es-BO"/>
              </w:rPr>
              <w:t>N°</w:t>
            </w:r>
          </w:p>
        </w:tc>
        <w:tc>
          <w:tcPr>
            <w:tcW w:w="1418" w:type="dxa"/>
            <w:tcBorders>
              <w:top w:val="nil"/>
              <w:left w:val="single" w:sz="8" w:space="0" w:color="auto"/>
              <w:bottom w:val="single" w:sz="12" w:space="0" w:color="000000"/>
              <w:right w:val="single" w:sz="8" w:space="0" w:color="auto"/>
            </w:tcBorders>
            <w:shd w:val="clear" w:color="000000" w:fill="DBE5F1"/>
            <w:vAlign w:val="center"/>
            <w:hideMark/>
          </w:tcPr>
          <w:p w14:paraId="217546B9" w14:textId="77777777" w:rsidR="007A640B" w:rsidRPr="00B071BA" w:rsidRDefault="007A640B" w:rsidP="00907AAB">
            <w:pPr>
              <w:jc w:val="center"/>
              <w:rPr>
                <w:rFonts w:ascii="Arial" w:hAnsi="Arial" w:cs="Arial"/>
                <w:b/>
                <w:bCs/>
                <w:color w:val="000000"/>
                <w:sz w:val="16"/>
                <w:szCs w:val="16"/>
                <w:lang w:eastAsia="es-BO"/>
              </w:rPr>
            </w:pPr>
            <w:r w:rsidRPr="00B071BA">
              <w:rPr>
                <w:rFonts w:ascii="Arial" w:hAnsi="Arial" w:cs="Arial"/>
                <w:b/>
                <w:bCs/>
                <w:color w:val="000000"/>
                <w:sz w:val="16"/>
                <w:szCs w:val="16"/>
                <w:lang w:eastAsia="es-BO"/>
              </w:rPr>
              <w:t>Entidad Contratante</w:t>
            </w:r>
          </w:p>
        </w:tc>
        <w:tc>
          <w:tcPr>
            <w:tcW w:w="1559" w:type="dxa"/>
            <w:tcBorders>
              <w:top w:val="nil"/>
              <w:left w:val="single" w:sz="8" w:space="0" w:color="auto"/>
              <w:bottom w:val="single" w:sz="12" w:space="0" w:color="000000"/>
              <w:right w:val="single" w:sz="8" w:space="0" w:color="auto"/>
            </w:tcBorders>
            <w:shd w:val="clear" w:color="000000" w:fill="DBE5F1"/>
            <w:vAlign w:val="center"/>
            <w:hideMark/>
          </w:tcPr>
          <w:p w14:paraId="2B26DB6F" w14:textId="77777777" w:rsidR="007A640B" w:rsidRPr="00B071BA" w:rsidRDefault="007A640B" w:rsidP="00907AAB">
            <w:pPr>
              <w:jc w:val="center"/>
              <w:rPr>
                <w:rFonts w:ascii="Arial" w:hAnsi="Arial" w:cs="Arial"/>
                <w:b/>
                <w:bCs/>
                <w:color w:val="000000"/>
                <w:sz w:val="16"/>
                <w:szCs w:val="16"/>
                <w:lang w:eastAsia="es-BO"/>
              </w:rPr>
            </w:pPr>
            <w:r w:rsidRPr="00B071BA">
              <w:rPr>
                <w:rFonts w:ascii="Arial" w:hAnsi="Arial" w:cs="Arial"/>
                <w:b/>
                <w:bCs/>
                <w:color w:val="000000"/>
                <w:sz w:val="16"/>
                <w:szCs w:val="16"/>
                <w:lang w:eastAsia="es-BO"/>
              </w:rPr>
              <w:t>Objeto de la Contratación</w:t>
            </w:r>
          </w:p>
        </w:tc>
        <w:tc>
          <w:tcPr>
            <w:tcW w:w="992" w:type="dxa"/>
            <w:tcBorders>
              <w:top w:val="nil"/>
              <w:left w:val="single" w:sz="8" w:space="0" w:color="auto"/>
              <w:bottom w:val="single" w:sz="12" w:space="0" w:color="000000"/>
              <w:right w:val="single" w:sz="8" w:space="0" w:color="auto"/>
            </w:tcBorders>
            <w:shd w:val="clear" w:color="000000" w:fill="DBE5F1"/>
            <w:vAlign w:val="center"/>
            <w:hideMark/>
          </w:tcPr>
          <w:p w14:paraId="0CBCFBF5" w14:textId="77777777" w:rsidR="007A640B" w:rsidRPr="00B071BA" w:rsidRDefault="007A640B" w:rsidP="00907AAB">
            <w:pPr>
              <w:jc w:val="center"/>
              <w:rPr>
                <w:rFonts w:ascii="Arial" w:hAnsi="Arial" w:cs="Arial"/>
                <w:b/>
                <w:bCs/>
                <w:color w:val="000000"/>
                <w:sz w:val="16"/>
                <w:szCs w:val="16"/>
                <w:lang w:eastAsia="es-BO"/>
              </w:rPr>
            </w:pPr>
            <w:r w:rsidRPr="00B071BA">
              <w:rPr>
                <w:rFonts w:ascii="Arial" w:hAnsi="Arial" w:cs="Arial"/>
                <w:b/>
                <w:bCs/>
                <w:color w:val="000000"/>
                <w:sz w:val="16"/>
                <w:szCs w:val="16"/>
                <w:lang w:eastAsia="es-BO"/>
              </w:rPr>
              <w:t>Lugar de Realización</w:t>
            </w:r>
          </w:p>
        </w:tc>
        <w:tc>
          <w:tcPr>
            <w:tcW w:w="1276" w:type="dxa"/>
            <w:tcBorders>
              <w:top w:val="nil"/>
              <w:left w:val="single" w:sz="8" w:space="0" w:color="auto"/>
              <w:bottom w:val="single" w:sz="12" w:space="0" w:color="auto"/>
              <w:right w:val="single" w:sz="8" w:space="0" w:color="auto"/>
            </w:tcBorders>
            <w:shd w:val="clear" w:color="000000" w:fill="DBE5F1"/>
            <w:vAlign w:val="center"/>
            <w:hideMark/>
          </w:tcPr>
          <w:p w14:paraId="1C005B0C" w14:textId="675B7341" w:rsidR="007A640B" w:rsidRPr="00B071BA" w:rsidRDefault="007A640B" w:rsidP="0098612A">
            <w:pPr>
              <w:jc w:val="center"/>
              <w:rPr>
                <w:rFonts w:ascii="Arial" w:hAnsi="Arial" w:cs="Arial"/>
                <w:b/>
                <w:bCs/>
                <w:color w:val="000000"/>
                <w:sz w:val="16"/>
                <w:szCs w:val="16"/>
                <w:lang w:eastAsia="es-BO"/>
              </w:rPr>
            </w:pPr>
            <w:r w:rsidRPr="00B071BA">
              <w:rPr>
                <w:rFonts w:ascii="Arial" w:hAnsi="Arial" w:cs="Arial"/>
                <w:b/>
                <w:bCs/>
                <w:color w:val="000000"/>
                <w:sz w:val="16"/>
                <w:szCs w:val="16"/>
                <w:lang w:eastAsia="es-BO"/>
              </w:rPr>
              <w:t xml:space="preserve">Monto final del contrato en </w:t>
            </w:r>
            <w:r>
              <w:rPr>
                <w:rFonts w:ascii="Arial" w:hAnsi="Arial" w:cs="Arial"/>
                <w:b/>
                <w:bCs/>
                <w:color w:val="000000"/>
                <w:sz w:val="16"/>
                <w:szCs w:val="16"/>
                <w:lang w:eastAsia="es-BO"/>
              </w:rPr>
              <w:t>USD</w:t>
            </w:r>
            <w:r w:rsidRPr="00B071BA">
              <w:rPr>
                <w:rFonts w:ascii="Arial" w:hAnsi="Arial" w:cs="Arial"/>
                <w:b/>
                <w:bCs/>
                <w:color w:val="000000"/>
                <w:sz w:val="16"/>
                <w:szCs w:val="16"/>
                <w:lang w:eastAsia="es-BO"/>
              </w:rPr>
              <w:t>. (*)</w:t>
            </w:r>
          </w:p>
        </w:tc>
        <w:tc>
          <w:tcPr>
            <w:tcW w:w="1276" w:type="dxa"/>
            <w:tcBorders>
              <w:top w:val="nil"/>
              <w:left w:val="single" w:sz="8" w:space="0" w:color="auto"/>
              <w:bottom w:val="single" w:sz="12" w:space="0" w:color="000000"/>
              <w:right w:val="single" w:sz="8" w:space="0" w:color="auto"/>
            </w:tcBorders>
            <w:shd w:val="clear" w:color="000000" w:fill="DBE5F1"/>
            <w:vAlign w:val="center"/>
            <w:hideMark/>
          </w:tcPr>
          <w:p w14:paraId="3EDD8A15" w14:textId="5AFCD721" w:rsidR="007A640B" w:rsidRPr="00B071BA" w:rsidRDefault="007A640B" w:rsidP="00907AAB">
            <w:pPr>
              <w:jc w:val="center"/>
              <w:rPr>
                <w:rFonts w:ascii="Arial" w:hAnsi="Arial" w:cs="Arial"/>
                <w:b/>
                <w:bCs/>
                <w:color w:val="000000"/>
                <w:sz w:val="16"/>
                <w:szCs w:val="16"/>
                <w:lang w:eastAsia="es-BO"/>
              </w:rPr>
            </w:pPr>
            <w:r>
              <w:rPr>
                <w:rFonts w:ascii="Arial" w:hAnsi="Arial" w:cs="Arial"/>
                <w:b/>
                <w:bCs/>
                <w:color w:val="000000"/>
                <w:sz w:val="16"/>
                <w:szCs w:val="16"/>
                <w:lang w:eastAsia="es-BO"/>
              </w:rPr>
              <w:t>% participación en Asociación (</w:t>
            </w:r>
            <w:r w:rsidRPr="00B071BA">
              <w:rPr>
                <w:rFonts w:ascii="Arial" w:hAnsi="Arial" w:cs="Arial"/>
                <w:b/>
                <w:bCs/>
                <w:color w:val="000000"/>
                <w:sz w:val="16"/>
                <w:szCs w:val="16"/>
                <w:lang w:eastAsia="es-BO"/>
              </w:rPr>
              <w:t>*)</w:t>
            </w:r>
          </w:p>
        </w:tc>
        <w:tc>
          <w:tcPr>
            <w:tcW w:w="1157" w:type="dxa"/>
            <w:tcBorders>
              <w:top w:val="nil"/>
              <w:left w:val="single" w:sz="8" w:space="0" w:color="auto"/>
              <w:right w:val="single" w:sz="8" w:space="0" w:color="auto"/>
            </w:tcBorders>
            <w:shd w:val="clear" w:color="000000" w:fill="DBE5F1"/>
            <w:vAlign w:val="center"/>
            <w:hideMark/>
          </w:tcPr>
          <w:p w14:paraId="540714E1" w14:textId="1827CEA6" w:rsidR="007A640B" w:rsidRPr="00B071BA" w:rsidRDefault="007A640B" w:rsidP="00907AAB">
            <w:pPr>
              <w:jc w:val="center"/>
              <w:rPr>
                <w:rFonts w:ascii="Arial" w:hAnsi="Arial" w:cs="Arial"/>
                <w:b/>
                <w:bCs/>
                <w:color w:val="000000"/>
                <w:sz w:val="16"/>
                <w:szCs w:val="16"/>
                <w:lang w:eastAsia="es-BO"/>
              </w:rPr>
            </w:pPr>
            <w:r w:rsidRPr="00B071BA">
              <w:rPr>
                <w:rFonts w:ascii="Arial" w:hAnsi="Arial" w:cs="Arial"/>
                <w:b/>
                <w:bCs/>
                <w:color w:val="000000"/>
                <w:sz w:val="16"/>
                <w:szCs w:val="16"/>
                <w:lang w:eastAsia="es-BO"/>
              </w:rPr>
              <w:t xml:space="preserve">Nombre del Socio(s) </w:t>
            </w:r>
            <w:r>
              <w:rPr>
                <w:rFonts w:ascii="Arial" w:hAnsi="Arial" w:cs="Arial"/>
                <w:b/>
                <w:bCs/>
                <w:color w:val="000000"/>
                <w:sz w:val="16"/>
                <w:szCs w:val="16"/>
                <w:lang w:eastAsia="es-BO"/>
              </w:rPr>
              <w:t>(**</w:t>
            </w:r>
            <w:r w:rsidRPr="00B071BA">
              <w:rPr>
                <w:rFonts w:ascii="Arial" w:hAnsi="Arial" w:cs="Arial"/>
                <w:b/>
                <w:bCs/>
                <w:color w:val="000000"/>
                <w:sz w:val="16"/>
                <w:szCs w:val="16"/>
                <w:lang w:eastAsia="es-BO"/>
              </w:rPr>
              <w:t>)</w:t>
            </w:r>
          </w:p>
        </w:tc>
      </w:tr>
      <w:tr w:rsidR="007A640B" w:rsidRPr="00B071BA" w14:paraId="561D079D" w14:textId="77777777" w:rsidTr="007A640B">
        <w:trPr>
          <w:trHeight w:val="225"/>
          <w:jc w:val="center"/>
        </w:trPr>
        <w:tc>
          <w:tcPr>
            <w:tcW w:w="557" w:type="dxa"/>
            <w:tcBorders>
              <w:top w:val="nil"/>
              <w:left w:val="single" w:sz="8" w:space="0" w:color="auto"/>
              <w:bottom w:val="single" w:sz="8" w:space="0" w:color="auto"/>
              <w:right w:val="single" w:sz="8" w:space="0" w:color="auto"/>
            </w:tcBorders>
            <w:shd w:val="clear" w:color="000000" w:fill="FFFFFF"/>
            <w:vAlign w:val="center"/>
            <w:hideMark/>
          </w:tcPr>
          <w:p w14:paraId="6F85046F" w14:textId="77777777" w:rsidR="007A640B" w:rsidRPr="00B071BA" w:rsidRDefault="007A640B" w:rsidP="00907AAB">
            <w:pPr>
              <w:jc w:val="center"/>
              <w:rPr>
                <w:rFonts w:ascii="Arial" w:hAnsi="Arial" w:cs="Arial"/>
                <w:color w:val="000000"/>
                <w:sz w:val="16"/>
                <w:szCs w:val="16"/>
                <w:lang w:eastAsia="es-BO"/>
              </w:rPr>
            </w:pPr>
            <w:r w:rsidRPr="00B071BA">
              <w:rPr>
                <w:rFonts w:ascii="Arial" w:hAnsi="Arial" w:cs="Arial"/>
                <w:color w:val="000000"/>
                <w:sz w:val="16"/>
                <w:szCs w:val="16"/>
                <w:lang w:eastAsia="es-BO"/>
              </w:rPr>
              <w:t>1</w:t>
            </w:r>
          </w:p>
        </w:tc>
        <w:tc>
          <w:tcPr>
            <w:tcW w:w="1418" w:type="dxa"/>
            <w:tcBorders>
              <w:top w:val="nil"/>
              <w:left w:val="nil"/>
              <w:bottom w:val="single" w:sz="8" w:space="0" w:color="auto"/>
              <w:right w:val="single" w:sz="8" w:space="0" w:color="auto"/>
            </w:tcBorders>
            <w:shd w:val="clear" w:color="000000" w:fill="FFFFFF"/>
            <w:vAlign w:val="center"/>
            <w:hideMark/>
          </w:tcPr>
          <w:p w14:paraId="5D081879" w14:textId="77777777" w:rsidR="007A640B" w:rsidRPr="00B071BA" w:rsidRDefault="007A640B" w:rsidP="00907AAB">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559" w:type="dxa"/>
            <w:tcBorders>
              <w:top w:val="nil"/>
              <w:left w:val="nil"/>
              <w:bottom w:val="single" w:sz="8" w:space="0" w:color="auto"/>
              <w:right w:val="single" w:sz="8" w:space="0" w:color="auto"/>
            </w:tcBorders>
            <w:shd w:val="clear" w:color="000000" w:fill="FFFFFF"/>
            <w:vAlign w:val="center"/>
            <w:hideMark/>
          </w:tcPr>
          <w:p w14:paraId="1A9FC76E" w14:textId="77777777" w:rsidR="007A640B" w:rsidRPr="00B071BA" w:rsidRDefault="007A640B" w:rsidP="00907AAB">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992" w:type="dxa"/>
            <w:tcBorders>
              <w:top w:val="nil"/>
              <w:left w:val="nil"/>
              <w:bottom w:val="single" w:sz="8" w:space="0" w:color="auto"/>
              <w:right w:val="single" w:sz="8" w:space="0" w:color="auto"/>
            </w:tcBorders>
            <w:shd w:val="clear" w:color="000000" w:fill="FFFFFF"/>
            <w:vAlign w:val="center"/>
            <w:hideMark/>
          </w:tcPr>
          <w:p w14:paraId="7EB288E5" w14:textId="77777777" w:rsidR="007A640B" w:rsidRPr="00B071BA" w:rsidRDefault="007A640B" w:rsidP="00907AAB">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276" w:type="dxa"/>
            <w:tcBorders>
              <w:top w:val="nil"/>
              <w:left w:val="single" w:sz="8" w:space="0" w:color="auto"/>
              <w:bottom w:val="single" w:sz="8" w:space="0" w:color="auto"/>
              <w:right w:val="single" w:sz="8" w:space="0" w:color="auto"/>
            </w:tcBorders>
            <w:shd w:val="clear" w:color="000000" w:fill="FFFFFF"/>
            <w:vAlign w:val="center"/>
            <w:hideMark/>
          </w:tcPr>
          <w:p w14:paraId="662C76CA" w14:textId="77777777" w:rsidR="007A640B" w:rsidRPr="00B071BA" w:rsidRDefault="007A640B" w:rsidP="00907AAB">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p w14:paraId="52D61C3E" w14:textId="77777777" w:rsidR="007A640B" w:rsidRPr="00B071BA" w:rsidRDefault="007A640B" w:rsidP="00907AAB">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276" w:type="dxa"/>
            <w:tcBorders>
              <w:top w:val="nil"/>
              <w:left w:val="nil"/>
              <w:bottom w:val="single" w:sz="8" w:space="0" w:color="auto"/>
              <w:right w:val="single" w:sz="2" w:space="0" w:color="auto"/>
            </w:tcBorders>
            <w:shd w:val="clear" w:color="000000" w:fill="FFFFFF"/>
            <w:vAlign w:val="center"/>
            <w:hideMark/>
          </w:tcPr>
          <w:p w14:paraId="2DA923DF" w14:textId="77777777" w:rsidR="007A640B" w:rsidRPr="00B071BA" w:rsidRDefault="007A640B" w:rsidP="00907AAB">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57" w:type="dxa"/>
            <w:tcBorders>
              <w:top w:val="single" w:sz="12" w:space="0" w:color="000000"/>
              <w:left w:val="single" w:sz="2" w:space="0" w:color="auto"/>
              <w:bottom w:val="single" w:sz="8" w:space="0" w:color="auto"/>
              <w:right w:val="single" w:sz="8" w:space="0" w:color="auto"/>
            </w:tcBorders>
            <w:shd w:val="clear" w:color="000000" w:fill="FFFFFF"/>
            <w:vAlign w:val="center"/>
            <w:hideMark/>
          </w:tcPr>
          <w:p w14:paraId="4CD1DBEE" w14:textId="77777777" w:rsidR="007A640B" w:rsidRPr="00B071BA" w:rsidRDefault="007A640B" w:rsidP="00907AAB">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p w14:paraId="29EF22F6" w14:textId="77777777" w:rsidR="007A640B" w:rsidRPr="00B071BA" w:rsidRDefault="007A640B" w:rsidP="00907AAB">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r>
      <w:tr w:rsidR="007A640B" w:rsidRPr="00B071BA" w14:paraId="7FA89812" w14:textId="77777777" w:rsidTr="007A640B">
        <w:trPr>
          <w:trHeight w:val="217"/>
          <w:jc w:val="center"/>
        </w:trPr>
        <w:tc>
          <w:tcPr>
            <w:tcW w:w="557" w:type="dxa"/>
            <w:tcBorders>
              <w:top w:val="nil"/>
              <w:left w:val="single" w:sz="8" w:space="0" w:color="auto"/>
              <w:bottom w:val="single" w:sz="8" w:space="0" w:color="auto"/>
              <w:right w:val="single" w:sz="8" w:space="0" w:color="auto"/>
            </w:tcBorders>
            <w:shd w:val="clear" w:color="000000" w:fill="FFFFFF"/>
            <w:vAlign w:val="center"/>
            <w:hideMark/>
          </w:tcPr>
          <w:p w14:paraId="32BA007B" w14:textId="77777777" w:rsidR="007A640B" w:rsidRPr="00B071BA" w:rsidRDefault="007A640B" w:rsidP="00907AAB">
            <w:pPr>
              <w:jc w:val="center"/>
              <w:rPr>
                <w:rFonts w:ascii="Arial" w:hAnsi="Arial" w:cs="Arial"/>
                <w:color w:val="000000"/>
                <w:sz w:val="16"/>
                <w:szCs w:val="16"/>
                <w:lang w:eastAsia="es-BO"/>
              </w:rPr>
            </w:pPr>
            <w:r w:rsidRPr="00B071BA">
              <w:rPr>
                <w:rFonts w:ascii="Arial" w:hAnsi="Arial" w:cs="Arial"/>
                <w:color w:val="000000"/>
                <w:sz w:val="16"/>
                <w:szCs w:val="16"/>
                <w:lang w:eastAsia="es-BO"/>
              </w:rPr>
              <w:t>2</w:t>
            </w:r>
          </w:p>
        </w:tc>
        <w:tc>
          <w:tcPr>
            <w:tcW w:w="1418" w:type="dxa"/>
            <w:tcBorders>
              <w:top w:val="nil"/>
              <w:left w:val="nil"/>
              <w:bottom w:val="single" w:sz="8" w:space="0" w:color="auto"/>
              <w:right w:val="single" w:sz="8" w:space="0" w:color="auto"/>
            </w:tcBorders>
            <w:shd w:val="clear" w:color="000000" w:fill="FFFFFF"/>
            <w:vAlign w:val="center"/>
            <w:hideMark/>
          </w:tcPr>
          <w:p w14:paraId="24B13E7C" w14:textId="77777777" w:rsidR="007A640B" w:rsidRPr="00B071BA" w:rsidRDefault="007A640B" w:rsidP="00907AAB">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559" w:type="dxa"/>
            <w:tcBorders>
              <w:top w:val="nil"/>
              <w:left w:val="nil"/>
              <w:bottom w:val="single" w:sz="8" w:space="0" w:color="auto"/>
              <w:right w:val="single" w:sz="8" w:space="0" w:color="auto"/>
            </w:tcBorders>
            <w:shd w:val="clear" w:color="000000" w:fill="FFFFFF"/>
            <w:vAlign w:val="center"/>
            <w:hideMark/>
          </w:tcPr>
          <w:p w14:paraId="3EB6DFAE" w14:textId="77777777" w:rsidR="007A640B" w:rsidRPr="00B071BA" w:rsidRDefault="007A640B" w:rsidP="00907AAB">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992" w:type="dxa"/>
            <w:tcBorders>
              <w:top w:val="nil"/>
              <w:left w:val="nil"/>
              <w:bottom w:val="single" w:sz="8" w:space="0" w:color="auto"/>
              <w:right w:val="single" w:sz="8" w:space="0" w:color="auto"/>
            </w:tcBorders>
            <w:shd w:val="clear" w:color="000000" w:fill="FFFFFF"/>
            <w:vAlign w:val="center"/>
            <w:hideMark/>
          </w:tcPr>
          <w:p w14:paraId="08AFFEBD" w14:textId="77777777" w:rsidR="007A640B" w:rsidRPr="00B071BA" w:rsidRDefault="007A640B" w:rsidP="00907AAB">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276" w:type="dxa"/>
            <w:tcBorders>
              <w:top w:val="nil"/>
              <w:left w:val="single" w:sz="8" w:space="0" w:color="auto"/>
              <w:bottom w:val="single" w:sz="8" w:space="0" w:color="auto"/>
              <w:right w:val="single" w:sz="8" w:space="0" w:color="auto"/>
            </w:tcBorders>
            <w:shd w:val="clear" w:color="000000" w:fill="FFFFFF"/>
            <w:vAlign w:val="center"/>
            <w:hideMark/>
          </w:tcPr>
          <w:p w14:paraId="724B7B98" w14:textId="77777777" w:rsidR="007A640B" w:rsidRPr="00B071BA" w:rsidRDefault="007A640B" w:rsidP="00907AAB">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p w14:paraId="54D168A2" w14:textId="77777777" w:rsidR="007A640B" w:rsidRPr="00B071BA" w:rsidRDefault="007A640B" w:rsidP="00907AAB">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p w14:paraId="00A7F6C8" w14:textId="77777777" w:rsidR="007A640B" w:rsidRPr="00B071BA" w:rsidRDefault="007A640B" w:rsidP="00907AAB">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276" w:type="dxa"/>
            <w:tcBorders>
              <w:top w:val="nil"/>
              <w:left w:val="nil"/>
              <w:bottom w:val="single" w:sz="8" w:space="0" w:color="auto"/>
              <w:right w:val="single" w:sz="2" w:space="0" w:color="auto"/>
            </w:tcBorders>
            <w:shd w:val="clear" w:color="000000" w:fill="FFFFFF"/>
            <w:vAlign w:val="center"/>
            <w:hideMark/>
          </w:tcPr>
          <w:p w14:paraId="1E7E73CA" w14:textId="77777777" w:rsidR="007A640B" w:rsidRPr="00B071BA" w:rsidRDefault="007A640B" w:rsidP="00907AAB">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57" w:type="dxa"/>
            <w:tcBorders>
              <w:top w:val="single" w:sz="8" w:space="0" w:color="auto"/>
              <w:left w:val="single" w:sz="2" w:space="0" w:color="auto"/>
              <w:bottom w:val="single" w:sz="8" w:space="0" w:color="auto"/>
              <w:right w:val="single" w:sz="8" w:space="0" w:color="auto"/>
            </w:tcBorders>
            <w:shd w:val="clear" w:color="000000" w:fill="FFFFFF"/>
            <w:vAlign w:val="center"/>
            <w:hideMark/>
          </w:tcPr>
          <w:p w14:paraId="742CC88C" w14:textId="77777777" w:rsidR="007A640B" w:rsidRPr="00B071BA" w:rsidRDefault="007A640B" w:rsidP="00907AAB">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p w14:paraId="75169D97" w14:textId="77777777" w:rsidR="007A640B" w:rsidRPr="00B071BA" w:rsidRDefault="007A640B" w:rsidP="00907AAB">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r>
      <w:tr w:rsidR="007A640B" w:rsidRPr="00B071BA" w14:paraId="543B5DE3" w14:textId="77777777" w:rsidTr="007A640B">
        <w:trPr>
          <w:trHeight w:val="217"/>
          <w:jc w:val="center"/>
        </w:trPr>
        <w:tc>
          <w:tcPr>
            <w:tcW w:w="557" w:type="dxa"/>
            <w:tcBorders>
              <w:top w:val="nil"/>
              <w:left w:val="single" w:sz="8" w:space="0" w:color="auto"/>
              <w:bottom w:val="single" w:sz="8" w:space="0" w:color="auto"/>
              <w:right w:val="single" w:sz="8" w:space="0" w:color="auto"/>
            </w:tcBorders>
            <w:shd w:val="clear" w:color="000000" w:fill="FFFFFF"/>
            <w:vAlign w:val="center"/>
            <w:hideMark/>
          </w:tcPr>
          <w:p w14:paraId="01DEF23D" w14:textId="77777777" w:rsidR="007A640B" w:rsidRPr="00B071BA" w:rsidRDefault="007A640B" w:rsidP="00907AAB">
            <w:pPr>
              <w:jc w:val="center"/>
              <w:rPr>
                <w:rFonts w:ascii="Arial" w:hAnsi="Arial" w:cs="Arial"/>
                <w:color w:val="000000"/>
                <w:sz w:val="16"/>
                <w:szCs w:val="16"/>
                <w:lang w:eastAsia="es-BO"/>
              </w:rPr>
            </w:pPr>
            <w:r w:rsidRPr="00B071BA">
              <w:rPr>
                <w:rFonts w:ascii="Arial" w:hAnsi="Arial" w:cs="Arial"/>
                <w:color w:val="000000"/>
                <w:sz w:val="16"/>
                <w:szCs w:val="16"/>
                <w:lang w:eastAsia="es-BO"/>
              </w:rPr>
              <w:t>3</w:t>
            </w:r>
          </w:p>
        </w:tc>
        <w:tc>
          <w:tcPr>
            <w:tcW w:w="1418" w:type="dxa"/>
            <w:tcBorders>
              <w:top w:val="nil"/>
              <w:left w:val="nil"/>
              <w:bottom w:val="single" w:sz="8" w:space="0" w:color="auto"/>
              <w:right w:val="single" w:sz="8" w:space="0" w:color="auto"/>
            </w:tcBorders>
            <w:shd w:val="clear" w:color="000000" w:fill="FFFFFF"/>
            <w:vAlign w:val="center"/>
            <w:hideMark/>
          </w:tcPr>
          <w:p w14:paraId="60FFBFD6" w14:textId="77777777" w:rsidR="007A640B" w:rsidRPr="00B071BA" w:rsidRDefault="007A640B" w:rsidP="00907AAB">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559" w:type="dxa"/>
            <w:tcBorders>
              <w:top w:val="nil"/>
              <w:left w:val="nil"/>
              <w:bottom w:val="single" w:sz="8" w:space="0" w:color="auto"/>
              <w:right w:val="single" w:sz="8" w:space="0" w:color="auto"/>
            </w:tcBorders>
            <w:shd w:val="clear" w:color="000000" w:fill="FFFFFF"/>
            <w:vAlign w:val="center"/>
            <w:hideMark/>
          </w:tcPr>
          <w:p w14:paraId="4E6F5EFE" w14:textId="77777777" w:rsidR="007A640B" w:rsidRPr="00B071BA" w:rsidRDefault="007A640B" w:rsidP="00907AAB">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992" w:type="dxa"/>
            <w:tcBorders>
              <w:top w:val="nil"/>
              <w:left w:val="nil"/>
              <w:bottom w:val="single" w:sz="8" w:space="0" w:color="auto"/>
              <w:right w:val="single" w:sz="8" w:space="0" w:color="auto"/>
            </w:tcBorders>
            <w:shd w:val="clear" w:color="000000" w:fill="FFFFFF"/>
            <w:vAlign w:val="center"/>
            <w:hideMark/>
          </w:tcPr>
          <w:p w14:paraId="219C167C" w14:textId="77777777" w:rsidR="007A640B" w:rsidRPr="00B071BA" w:rsidRDefault="007A640B" w:rsidP="00907AAB">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276" w:type="dxa"/>
            <w:tcBorders>
              <w:top w:val="nil"/>
              <w:left w:val="single" w:sz="8" w:space="0" w:color="auto"/>
              <w:bottom w:val="single" w:sz="8" w:space="0" w:color="auto"/>
              <w:right w:val="single" w:sz="8" w:space="0" w:color="auto"/>
            </w:tcBorders>
            <w:shd w:val="clear" w:color="000000" w:fill="FFFFFF"/>
            <w:vAlign w:val="center"/>
            <w:hideMark/>
          </w:tcPr>
          <w:p w14:paraId="270DD58E" w14:textId="77777777" w:rsidR="007A640B" w:rsidRPr="00B071BA" w:rsidRDefault="007A640B" w:rsidP="00907AAB">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p w14:paraId="58C6637A" w14:textId="77777777" w:rsidR="007A640B" w:rsidRPr="00B071BA" w:rsidRDefault="007A640B" w:rsidP="00907AAB">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276" w:type="dxa"/>
            <w:tcBorders>
              <w:top w:val="nil"/>
              <w:left w:val="nil"/>
              <w:bottom w:val="single" w:sz="8" w:space="0" w:color="auto"/>
              <w:right w:val="single" w:sz="2" w:space="0" w:color="auto"/>
            </w:tcBorders>
            <w:shd w:val="clear" w:color="000000" w:fill="FFFFFF"/>
            <w:vAlign w:val="center"/>
            <w:hideMark/>
          </w:tcPr>
          <w:p w14:paraId="0383314B" w14:textId="77777777" w:rsidR="007A640B" w:rsidRPr="00B071BA" w:rsidRDefault="007A640B" w:rsidP="00907AAB">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57" w:type="dxa"/>
            <w:tcBorders>
              <w:top w:val="single" w:sz="8" w:space="0" w:color="auto"/>
              <w:left w:val="single" w:sz="2" w:space="0" w:color="auto"/>
              <w:bottom w:val="single" w:sz="8" w:space="0" w:color="auto"/>
              <w:right w:val="single" w:sz="8" w:space="0" w:color="auto"/>
            </w:tcBorders>
            <w:shd w:val="clear" w:color="000000" w:fill="FFFFFF"/>
            <w:vAlign w:val="center"/>
            <w:hideMark/>
          </w:tcPr>
          <w:p w14:paraId="5B06CFB4" w14:textId="77777777" w:rsidR="007A640B" w:rsidRPr="00B071BA" w:rsidRDefault="007A640B" w:rsidP="00907AAB">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p w14:paraId="2F5B14D8" w14:textId="77777777" w:rsidR="007A640B" w:rsidRPr="00B071BA" w:rsidRDefault="007A640B" w:rsidP="00907AAB">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r>
      <w:tr w:rsidR="007A640B" w:rsidRPr="00B071BA" w14:paraId="2797514B" w14:textId="77777777" w:rsidTr="007A640B">
        <w:trPr>
          <w:trHeight w:val="217"/>
          <w:jc w:val="center"/>
        </w:trPr>
        <w:tc>
          <w:tcPr>
            <w:tcW w:w="557" w:type="dxa"/>
            <w:tcBorders>
              <w:top w:val="nil"/>
              <w:left w:val="single" w:sz="8" w:space="0" w:color="auto"/>
              <w:bottom w:val="single" w:sz="8" w:space="0" w:color="auto"/>
              <w:right w:val="single" w:sz="8" w:space="0" w:color="auto"/>
            </w:tcBorders>
            <w:shd w:val="clear" w:color="000000" w:fill="FFFFFF"/>
            <w:vAlign w:val="center"/>
            <w:hideMark/>
          </w:tcPr>
          <w:p w14:paraId="048DA8E2" w14:textId="77777777" w:rsidR="007A640B" w:rsidRPr="00B071BA" w:rsidRDefault="007A640B" w:rsidP="00907AAB">
            <w:pPr>
              <w:jc w:val="center"/>
              <w:rPr>
                <w:rFonts w:ascii="Arial" w:hAnsi="Arial" w:cs="Arial"/>
                <w:color w:val="000000"/>
                <w:sz w:val="16"/>
                <w:szCs w:val="16"/>
                <w:lang w:eastAsia="es-BO"/>
              </w:rPr>
            </w:pPr>
            <w:r w:rsidRPr="00B071BA">
              <w:rPr>
                <w:rFonts w:ascii="Arial" w:hAnsi="Arial" w:cs="Arial"/>
                <w:color w:val="000000"/>
                <w:sz w:val="16"/>
                <w:szCs w:val="16"/>
                <w:lang w:eastAsia="es-BO"/>
              </w:rPr>
              <w:t>4</w:t>
            </w:r>
          </w:p>
        </w:tc>
        <w:tc>
          <w:tcPr>
            <w:tcW w:w="1418" w:type="dxa"/>
            <w:tcBorders>
              <w:top w:val="nil"/>
              <w:left w:val="nil"/>
              <w:bottom w:val="single" w:sz="8" w:space="0" w:color="auto"/>
              <w:right w:val="single" w:sz="8" w:space="0" w:color="auto"/>
            </w:tcBorders>
            <w:shd w:val="clear" w:color="000000" w:fill="FFFFFF"/>
            <w:vAlign w:val="center"/>
            <w:hideMark/>
          </w:tcPr>
          <w:p w14:paraId="49948A4B" w14:textId="77777777" w:rsidR="007A640B" w:rsidRPr="00B071BA" w:rsidRDefault="007A640B" w:rsidP="00907AAB">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559" w:type="dxa"/>
            <w:tcBorders>
              <w:top w:val="nil"/>
              <w:left w:val="nil"/>
              <w:bottom w:val="single" w:sz="8" w:space="0" w:color="auto"/>
              <w:right w:val="single" w:sz="8" w:space="0" w:color="auto"/>
            </w:tcBorders>
            <w:shd w:val="clear" w:color="000000" w:fill="FFFFFF"/>
            <w:vAlign w:val="center"/>
            <w:hideMark/>
          </w:tcPr>
          <w:p w14:paraId="628A2ED1" w14:textId="77777777" w:rsidR="007A640B" w:rsidRPr="00B071BA" w:rsidRDefault="007A640B" w:rsidP="00907AAB">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992" w:type="dxa"/>
            <w:tcBorders>
              <w:top w:val="nil"/>
              <w:left w:val="nil"/>
              <w:bottom w:val="single" w:sz="8" w:space="0" w:color="auto"/>
              <w:right w:val="single" w:sz="8" w:space="0" w:color="auto"/>
            </w:tcBorders>
            <w:shd w:val="clear" w:color="000000" w:fill="FFFFFF"/>
            <w:vAlign w:val="center"/>
            <w:hideMark/>
          </w:tcPr>
          <w:p w14:paraId="6A330461" w14:textId="77777777" w:rsidR="007A640B" w:rsidRPr="00B071BA" w:rsidRDefault="007A640B" w:rsidP="00907AAB">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276" w:type="dxa"/>
            <w:tcBorders>
              <w:top w:val="nil"/>
              <w:left w:val="single" w:sz="8" w:space="0" w:color="auto"/>
              <w:bottom w:val="single" w:sz="8" w:space="0" w:color="auto"/>
              <w:right w:val="single" w:sz="8" w:space="0" w:color="auto"/>
            </w:tcBorders>
            <w:shd w:val="clear" w:color="000000" w:fill="FFFFFF"/>
            <w:vAlign w:val="center"/>
            <w:hideMark/>
          </w:tcPr>
          <w:p w14:paraId="61D1821B" w14:textId="77777777" w:rsidR="007A640B" w:rsidRPr="00B071BA" w:rsidRDefault="007A640B" w:rsidP="00907AAB">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p w14:paraId="3D792831" w14:textId="77777777" w:rsidR="007A640B" w:rsidRPr="00B071BA" w:rsidRDefault="007A640B" w:rsidP="00907AAB">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276" w:type="dxa"/>
            <w:tcBorders>
              <w:top w:val="nil"/>
              <w:left w:val="nil"/>
              <w:bottom w:val="single" w:sz="8" w:space="0" w:color="auto"/>
              <w:right w:val="single" w:sz="2" w:space="0" w:color="auto"/>
            </w:tcBorders>
            <w:shd w:val="clear" w:color="000000" w:fill="FFFFFF"/>
            <w:vAlign w:val="center"/>
            <w:hideMark/>
          </w:tcPr>
          <w:p w14:paraId="5755B73B" w14:textId="77777777" w:rsidR="007A640B" w:rsidRPr="00B071BA" w:rsidRDefault="007A640B" w:rsidP="00907AAB">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57" w:type="dxa"/>
            <w:tcBorders>
              <w:top w:val="single" w:sz="8" w:space="0" w:color="auto"/>
              <w:left w:val="single" w:sz="2" w:space="0" w:color="auto"/>
              <w:bottom w:val="single" w:sz="8" w:space="0" w:color="auto"/>
              <w:right w:val="single" w:sz="8" w:space="0" w:color="auto"/>
            </w:tcBorders>
            <w:shd w:val="clear" w:color="000000" w:fill="FFFFFF"/>
            <w:vAlign w:val="center"/>
            <w:hideMark/>
          </w:tcPr>
          <w:p w14:paraId="0E633EC9" w14:textId="77777777" w:rsidR="007A640B" w:rsidRPr="00B071BA" w:rsidRDefault="007A640B" w:rsidP="00907AAB">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p w14:paraId="106C58CC" w14:textId="77777777" w:rsidR="007A640B" w:rsidRPr="00B071BA" w:rsidRDefault="007A640B" w:rsidP="00907AAB">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r>
      <w:tr w:rsidR="007A640B" w:rsidRPr="00B071BA" w14:paraId="76563E41" w14:textId="77777777" w:rsidTr="007A640B">
        <w:trPr>
          <w:trHeight w:val="217"/>
          <w:jc w:val="center"/>
        </w:trPr>
        <w:tc>
          <w:tcPr>
            <w:tcW w:w="557" w:type="dxa"/>
            <w:tcBorders>
              <w:top w:val="nil"/>
              <w:left w:val="single" w:sz="8" w:space="0" w:color="auto"/>
              <w:bottom w:val="single" w:sz="8" w:space="0" w:color="auto"/>
              <w:right w:val="single" w:sz="8" w:space="0" w:color="auto"/>
            </w:tcBorders>
            <w:shd w:val="clear" w:color="000000" w:fill="FFFFFF"/>
            <w:vAlign w:val="center"/>
            <w:hideMark/>
          </w:tcPr>
          <w:p w14:paraId="73167326" w14:textId="77777777" w:rsidR="007A640B" w:rsidRPr="00B071BA" w:rsidRDefault="007A640B" w:rsidP="00907AAB">
            <w:pPr>
              <w:jc w:val="center"/>
              <w:rPr>
                <w:rFonts w:ascii="Arial" w:hAnsi="Arial" w:cs="Arial"/>
                <w:color w:val="000000"/>
                <w:sz w:val="16"/>
                <w:szCs w:val="16"/>
                <w:lang w:eastAsia="es-BO"/>
              </w:rPr>
            </w:pPr>
            <w:r w:rsidRPr="00B071BA">
              <w:rPr>
                <w:rFonts w:ascii="Arial" w:hAnsi="Arial" w:cs="Arial"/>
                <w:color w:val="000000"/>
                <w:sz w:val="16"/>
                <w:szCs w:val="16"/>
                <w:lang w:eastAsia="es-BO"/>
              </w:rPr>
              <w:t>5</w:t>
            </w:r>
          </w:p>
        </w:tc>
        <w:tc>
          <w:tcPr>
            <w:tcW w:w="1418" w:type="dxa"/>
            <w:tcBorders>
              <w:top w:val="nil"/>
              <w:left w:val="nil"/>
              <w:bottom w:val="single" w:sz="8" w:space="0" w:color="auto"/>
              <w:right w:val="single" w:sz="8" w:space="0" w:color="auto"/>
            </w:tcBorders>
            <w:shd w:val="clear" w:color="000000" w:fill="FFFFFF"/>
            <w:vAlign w:val="center"/>
            <w:hideMark/>
          </w:tcPr>
          <w:p w14:paraId="3F4C6EE4" w14:textId="77777777" w:rsidR="007A640B" w:rsidRPr="00B071BA" w:rsidRDefault="007A640B" w:rsidP="00907AAB">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559" w:type="dxa"/>
            <w:tcBorders>
              <w:top w:val="nil"/>
              <w:left w:val="nil"/>
              <w:bottom w:val="single" w:sz="8" w:space="0" w:color="auto"/>
              <w:right w:val="single" w:sz="8" w:space="0" w:color="auto"/>
            </w:tcBorders>
            <w:shd w:val="clear" w:color="000000" w:fill="FFFFFF"/>
            <w:vAlign w:val="center"/>
            <w:hideMark/>
          </w:tcPr>
          <w:p w14:paraId="724704DB" w14:textId="77777777" w:rsidR="007A640B" w:rsidRPr="00B071BA" w:rsidRDefault="007A640B" w:rsidP="00907AAB">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992" w:type="dxa"/>
            <w:tcBorders>
              <w:top w:val="nil"/>
              <w:left w:val="nil"/>
              <w:bottom w:val="single" w:sz="8" w:space="0" w:color="auto"/>
              <w:right w:val="single" w:sz="8" w:space="0" w:color="auto"/>
            </w:tcBorders>
            <w:shd w:val="clear" w:color="000000" w:fill="FFFFFF"/>
            <w:vAlign w:val="center"/>
            <w:hideMark/>
          </w:tcPr>
          <w:p w14:paraId="29923235" w14:textId="77777777" w:rsidR="007A640B" w:rsidRPr="00B071BA" w:rsidRDefault="007A640B" w:rsidP="00907AAB">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276" w:type="dxa"/>
            <w:tcBorders>
              <w:top w:val="nil"/>
              <w:left w:val="single" w:sz="8" w:space="0" w:color="auto"/>
              <w:bottom w:val="single" w:sz="8" w:space="0" w:color="auto"/>
              <w:right w:val="single" w:sz="8" w:space="0" w:color="auto"/>
            </w:tcBorders>
            <w:shd w:val="clear" w:color="000000" w:fill="FFFFFF"/>
            <w:vAlign w:val="center"/>
            <w:hideMark/>
          </w:tcPr>
          <w:p w14:paraId="1000FF45" w14:textId="77777777" w:rsidR="007A640B" w:rsidRPr="00B071BA" w:rsidRDefault="007A640B" w:rsidP="00907AAB">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p w14:paraId="114DC4FF" w14:textId="77777777" w:rsidR="007A640B" w:rsidRPr="00B071BA" w:rsidRDefault="007A640B" w:rsidP="00907AAB">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276" w:type="dxa"/>
            <w:tcBorders>
              <w:top w:val="nil"/>
              <w:left w:val="nil"/>
              <w:bottom w:val="single" w:sz="8" w:space="0" w:color="auto"/>
              <w:right w:val="single" w:sz="2" w:space="0" w:color="auto"/>
            </w:tcBorders>
            <w:shd w:val="clear" w:color="000000" w:fill="FFFFFF"/>
            <w:vAlign w:val="center"/>
            <w:hideMark/>
          </w:tcPr>
          <w:p w14:paraId="1B1EFC6B" w14:textId="77777777" w:rsidR="007A640B" w:rsidRPr="00B071BA" w:rsidRDefault="007A640B" w:rsidP="00907AAB">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57" w:type="dxa"/>
            <w:tcBorders>
              <w:top w:val="single" w:sz="8" w:space="0" w:color="auto"/>
              <w:left w:val="single" w:sz="2" w:space="0" w:color="auto"/>
              <w:bottom w:val="single" w:sz="8" w:space="0" w:color="auto"/>
              <w:right w:val="single" w:sz="8" w:space="0" w:color="auto"/>
            </w:tcBorders>
            <w:shd w:val="clear" w:color="000000" w:fill="FFFFFF"/>
            <w:vAlign w:val="center"/>
            <w:hideMark/>
          </w:tcPr>
          <w:p w14:paraId="0EC65457" w14:textId="77777777" w:rsidR="007A640B" w:rsidRPr="00B071BA" w:rsidRDefault="007A640B" w:rsidP="00907AAB">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p w14:paraId="699E3B4F" w14:textId="77777777" w:rsidR="007A640B" w:rsidRPr="00B071BA" w:rsidRDefault="007A640B" w:rsidP="00907AAB">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r>
      <w:tr w:rsidR="007A640B" w:rsidRPr="00B071BA" w14:paraId="6662DA58" w14:textId="77777777" w:rsidTr="007A640B">
        <w:trPr>
          <w:trHeight w:val="217"/>
          <w:jc w:val="center"/>
        </w:trPr>
        <w:tc>
          <w:tcPr>
            <w:tcW w:w="557" w:type="dxa"/>
            <w:tcBorders>
              <w:top w:val="nil"/>
              <w:left w:val="single" w:sz="8" w:space="0" w:color="auto"/>
              <w:bottom w:val="single" w:sz="8" w:space="0" w:color="auto"/>
              <w:right w:val="single" w:sz="8" w:space="0" w:color="auto"/>
            </w:tcBorders>
            <w:shd w:val="clear" w:color="000000" w:fill="FFFFFF"/>
            <w:vAlign w:val="center"/>
            <w:hideMark/>
          </w:tcPr>
          <w:p w14:paraId="659F4DC7" w14:textId="77777777" w:rsidR="007A640B" w:rsidRPr="00B071BA" w:rsidRDefault="007A640B" w:rsidP="00907AAB">
            <w:pPr>
              <w:jc w:val="center"/>
              <w:rPr>
                <w:rFonts w:ascii="Arial" w:hAnsi="Arial" w:cs="Arial"/>
                <w:color w:val="000000"/>
                <w:sz w:val="16"/>
                <w:szCs w:val="16"/>
                <w:lang w:eastAsia="es-BO"/>
              </w:rPr>
            </w:pPr>
            <w:r w:rsidRPr="00B071BA">
              <w:rPr>
                <w:rFonts w:ascii="Arial" w:hAnsi="Arial" w:cs="Arial"/>
                <w:color w:val="000000"/>
                <w:sz w:val="16"/>
                <w:szCs w:val="16"/>
                <w:lang w:eastAsia="es-BO"/>
              </w:rPr>
              <w:t>…</w:t>
            </w:r>
          </w:p>
        </w:tc>
        <w:tc>
          <w:tcPr>
            <w:tcW w:w="1418" w:type="dxa"/>
            <w:tcBorders>
              <w:top w:val="nil"/>
              <w:left w:val="nil"/>
              <w:bottom w:val="single" w:sz="8" w:space="0" w:color="auto"/>
              <w:right w:val="single" w:sz="8" w:space="0" w:color="auto"/>
            </w:tcBorders>
            <w:shd w:val="clear" w:color="000000" w:fill="FFFFFF"/>
            <w:vAlign w:val="center"/>
            <w:hideMark/>
          </w:tcPr>
          <w:p w14:paraId="2B77C966" w14:textId="77777777" w:rsidR="007A640B" w:rsidRPr="00B071BA" w:rsidRDefault="007A640B" w:rsidP="00907AAB">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559" w:type="dxa"/>
            <w:tcBorders>
              <w:top w:val="nil"/>
              <w:left w:val="nil"/>
              <w:bottom w:val="single" w:sz="8" w:space="0" w:color="auto"/>
              <w:right w:val="single" w:sz="8" w:space="0" w:color="auto"/>
            </w:tcBorders>
            <w:shd w:val="clear" w:color="000000" w:fill="FFFFFF"/>
            <w:vAlign w:val="center"/>
            <w:hideMark/>
          </w:tcPr>
          <w:p w14:paraId="2D761C6E" w14:textId="77777777" w:rsidR="007A640B" w:rsidRPr="00B071BA" w:rsidRDefault="007A640B" w:rsidP="00907AAB">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992" w:type="dxa"/>
            <w:tcBorders>
              <w:top w:val="nil"/>
              <w:left w:val="nil"/>
              <w:bottom w:val="single" w:sz="8" w:space="0" w:color="auto"/>
              <w:right w:val="single" w:sz="8" w:space="0" w:color="auto"/>
            </w:tcBorders>
            <w:shd w:val="clear" w:color="000000" w:fill="FFFFFF"/>
            <w:vAlign w:val="center"/>
            <w:hideMark/>
          </w:tcPr>
          <w:p w14:paraId="272D81A7" w14:textId="77777777" w:rsidR="007A640B" w:rsidRPr="00B071BA" w:rsidRDefault="007A640B" w:rsidP="00907AAB">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276" w:type="dxa"/>
            <w:tcBorders>
              <w:top w:val="nil"/>
              <w:left w:val="single" w:sz="8" w:space="0" w:color="auto"/>
              <w:bottom w:val="single" w:sz="8" w:space="0" w:color="auto"/>
              <w:right w:val="single" w:sz="8" w:space="0" w:color="auto"/>
            </w:tcBorders>
            <w:shd w:val="clear" w:color="000000" w:fill="FFFFFF"/>
            <w:vAlign w:val="center"/>
            <w:hideMark/>
          </w:tcPr>
          <w:p w14:paraId="38D74C33" w14:textId="77777777" w:rsidR="007A640B" w:rsidRPr="00B071BA" w:rsidRDefault="007A640B" w:rsidP="00907AAB">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p w14:paraId="36931353" w14:textId="77777777" w:rsidR="007A640B" w:rsidRPr="00B071BA" w:rsidRDefault="007A640B" w:rsidP="00907AAB">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276" w:type="dxa"/>
            <w:tcBorders>
              <w:top w:val="nil"/>
              <w:left w:val="nil"/>
              <w:bottom w:val="single" w:sz="8" w:space="0" w:color="auto"/>
              <w:right w:val="single" w:sz="2" w:space="0" w:color="auto"/>
            </w:tcBorders>
            <w:shd w:val="clear" w:color="000000" w:fill="FFFFFF"/>
            <w:vAlign w:val="center"/>
            <w:hideMark/>
          </w:tcPr>
          <w:p w14:paraId="39B992C1" w14:textId="77777777" w:rsidR="007A640B" w:rsidRPr="00B071BA" w:rsidRDefault="007A640B" w:rsidP="00907AAB">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57" w:type="dxa"/>
            <w:tcBorders>
              <w:top w:val="single" w:sz="8" w:space="0" w:color="auto"/>
              <w:left w:val="single" w:sz="2" w:space="0" w:color="auto"/>
              <w:bottom w:val="single" w:sz="8" w:space="0" w:color="auto"/>
              <w:right w:val="single" w:sz="8" w:space="0" w:color="auto"/>
            </w:tcBorders>
            <w:shd w:val="clear" w:color="000000" w:fill="FFFFFF"/>
            <w:vAlign w:val="center"/>
            <w:hideMark/>
          </w:tcPr>
          <w:p w14:paraId="1F3FD4D3" w14:textId="77777777" w:rsidR="007A640B" w:rsidRPr="00B071BA" w:rsidRDefault="007A640B" w:rsidP="00907AAB">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p w14:paraId="6ED46CE7" w14:textId="77777777" w:rsidR="007A640B" w:rsidRPr="00B071BA" w:rsidRDefault="007A640B" w:rsidP="00907AAB">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r>
      <w:tr w:rsidR="007A640B" w:rsidRPr="00B071BA" w14:paraId="20E8618A" w14:textId="77777777" w:rsidTr="007A640B">
        <w:trPr>
          <w:trHeight w:val="217"/>
          <w:jc w:val="center"/>
        </w:trPr>
        <w:tc>
          <w:tcPr>
            <w:tcW w:w="557" w:type="dxa"/>
            <w:tcBorders>
              <w:top w:val="nil"/>
              <w:left w:val="single" w:sz="8" w:space="0" w:color="auto"/>
              <w:bottom w:val="single" w:sz="12" w:space="0" w:color="auto"/>
              <w:right w:val="single" w:sz="8" w:space="0" w:color="auto"/>
            </w:tcBorders>
            <w:shd w:val="clear" w:color="000000" w:fill="FFFFFF"/>
            <w:vAlign w:val="center"/>
            <w:hideMark/>
          </w:tcPr>
          <w:p w14:paraId="795F48B1" w14:textId="77777777" w:rsidR="007A640B" w:rsidRPr="00B071BA" w:rsidRDefault="007A640B" w:rsidP="00907AAB">
            <w:pPr>
              <w:jc w:val="center"/>
              <w:rPr>
                <w:rFonts w:ascii="Arial" w:hAnsi="Arial" w:cs="Arial"/>
                <w:color w:val="000000"/>
                <w:sz w:val="16"/>
                <w:szCs w:val="16"/>
                <w:lang w:eastAsia="es-BO"/>
              </w:rPr>
            </w:pPr>
            <w:r w:rsidRPr="00B071BA">
              <w:rPr>
                <w:rFonts w:ascii="Arial" w:hAnsi="Arial" w:cs="Arial"/>
                <w:color w:val="000000"/>
                <w:sz w:val="16"/>
                <w:szCs w:val="16"/>
                <w:lang w:eastAsia="es-BO"/>
              </w:rPr>
              <w:t>N</w:t>
            </w:r>
          </w:p>
        </w:tc>
        <w:tc>
          <w:tcPr>
            <w:tcW w:w="1418" w:type="dxa"/>
            <w:tcBorders>
              <w:top w:val="nil"/>
              <w:left w:val="nil"/>
              <w:bottom w:val="single" w:sz="12" w:space="0" w:color="auto"/>
              <w:right w:val="single" w:sz="8" w:space="0" w:color="auto"/>
            </w:tcBorders>
            <w:shd w:val="clear" w:color="000000" w:fill="FFFFFF"/>
            <w:vAlign w:val="center"/>
            <w:hideMark/>
          </w:tcPr>
          <w:p w14:paraId="5774AFA0" w14:textId="77777777" w:rsidR="007A640B" w:rsidRPr="00B071BA" w:rsidRDefault="007A640B" w:rsidP="00907AAB">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559" w:type="dxa"/>
            <w:tcBorders>
              <w:top w:val="nil"/>
              <w:left w:val="nil"/>
              <w:bottom w:val="single" w:sz="12" w:space="0" w:color="auto"/>
              <w:right w:val="single" w:sz="8" w:space="0" w:color="auto"/>
            </w:tcBorders>
            <w:shd w:val="clear" w:color="000000" w:fill="FFFFFF"/>
            <w:vAlign w:val="center"/>
            <w:hideMark/>
          </w:tcPr>
          <w:p w14:paraId="32827ABF" w14:textId="77777777" w:rsidR="007A640B" w:rsidRPr="00B071BA" w:rsidRDefault="007A640B" w:rsidP="00907AAB">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992" w:type="dxa"/>
            <w:tcBorders>
              <w:top w:val="nil"/>
              <w:left w:val="nil"/>
              <w:bottom w:val="single" w:sz="12" w:space="0" w:color="auto"/>
              <w:right w:val="single" w:sz="8" w:space="0" w:color="auto"/>
            </w:tcBorders>
            <w:shd w:val="clear" w:color="000000" w:fill="FFFFFF"/>
            <w:vAlign w:val="center"/>
            <w:hideMark/>
          </w:tcPr>
          <w:p w14:paraId="52ABC142" w14:textId="77777777" w:rsidR="007A640B" w:rsidRPr="00B071BA" w:rsidRDefault="007A640B" w:rsidP="00907AAB">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276" w:type="dxa"/>
            <w:tcBorders>
              <w:top w:val="nil"/>
              <w:left w:val="single" w:sz="8" w:space="0" w:color="auto"/>
              <w:bottom w:val="single" w:sz="12" w:space="0" w:color="auto"/>
              <w:right w:val="single" w:sz="8" w:space="0" w:color="auto"/>
            </w:tcBorders>
            <w:shd w:val="clear" w:color="000000" w:fill="FFFFFF"/>
            <w:vAlign w:val="center"/>
            <w:hideMark/>
          </w:tcPr>
          <w:p w14:paraId="2C75D8C4" w14:textId="77777777" w:rsidR="007A640B" w:rsidRPr="00B071BA" w:rsidRDefault="007A640B" w:rsidP="00907AAB">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p w14:paraId="4009AAF9" w14:textId="77777777" w:rsidR="007A640B" w:rsidRPr="00B071BA" w:rsidRDefault="007A640B" w:rsidP="00907AAB">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276" w:type="dxa"/>
            <w:tcBorders>
              <w:top w:val="nil"/>
              <w:left w:val="nil"/>
              <w:bottom w:val="single" w:sz="12" w:space="0" w:color="auto"/>
              <w:right w:val="single" w:sz="2" w:space="0" w:color="auto"/>
            </w:tcBorders>
            <w:shd w:val="clear" w:color="000000" w:fill="FFFFFF"/>
            <w:vAlign w:val="center"/>
            <w:hideMark/>
          </w:tcPr>
          <w:p w14:paraId="647520CA" w14:textId="77777777" w:rsidR="007A640B" w:rsidRPr="00B071BA" w:rsidRDefault="007A640B" w:rsidP="00907AAB">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57" w:type="dxa"/>
            <w:tcBorders>
              <w:top w:val="single" w:sz="8" w:space="0" w:color="auto"/>
              <w:left w:val="single" w:sz="2" w:space="0" w:color="auto"/>
              <w:bottom w:val="single" w:sz="12" w:space="0" w:color="auto"/>
              <w:right w:val="single" w:sz="8" w:space="0" w:color="auto"/>
            </w:tcBorders>
            <w:shd w:val="clear" w:color="000000" w:fill="FFFFFF"/>
            <w:vAlign w:val="center"/>
            <w:hideMark/>
          </w:tcPr>
          <w:p w14:paraId="7C77C4C3" w14:textId="77777777" w:rsidR="007A640B" w:rsidRPr="00B071BA" w:rsidRDefault="007A640B" w:rsidP="00907AAB">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p w14:paraId="19C475D0" w14:textId="77777777" w:rsidR="007A640B" w:rsidRPr="00B071BA" w:rsidRDefault="007A640B" w:rsidP="00907AAB">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r>
      <w:tr w:rsidR="007A640B" w:rsidRPr="008E5F11" w14:paraId="2B5D8C76" w14:textId="77777777" w:rsidTr="007A640B">
        <w:trPr>
          <w:trHeight w:val="304"/>
          <w:jc w:val="center"/>
        </w:trPr>
        <w:tc>
          <w:tcPr>
            <w:tcW w:w="8235" w:type="dxa"/>
            <w:gridSpan w:val="7"/>
            <w:tcBorders>
              <w:top w:val="single" w:sz="8" w:space="0" w:color="auto"/>
              <w:left w:val="single" w:sz="8" w:space="0" w:color="auto"/>
              <w:bottom w:val="nil"/>
            </w:tcBorders>
            <w:shd w:val="clear" w:color="000000" w:fill="244061"/>
            <w:vAlign w:val="center"/>
            <w:hideMark/>
          </w:tcPr>
          <w:p w14:paraId="67F32FD9" w14:textId="2A5E6024" w:rsidR="007A640B" w:rsidRPr="008E5F11" w:rsidRDefault="007A640B" w:rsidP="00907AAB">
            <w:pPr>
              <w:rPr>
                <w:rFonts w:ascii="Arial" w:hAnsi="Arial" w:cs="Arial"/>
                <w:b/>
                <w:bCs/>
                <w:color w:val="FFFFFF"/>
                <w:sz w:val="16"/>
                <w:szCs w:val="16"/>
                <w:lang w:eastAsia="es-BO"/>
              </w:rPr>
            </w:pPr>
            <w:r w:rsidRPr="008E5F11">
              <w:rPr>
                <w:rFonts w:ascii="Arial" w:hAnsi="Arial" w:cs="Arial"/>
                <w:b/>
                <w:bCs/>
                <w:color w:val="FFFFFF"/>
                <w:sz w:val="16"/>
                <w:szCs w:val="16"/>
                <w:lang w:eastAsia="es-BO"/>
              </w:rPr>
              <w:t> </w:t>
            </w:r>
          </w:p>
          <w:p w14:paraId="777F903D" w14:textId="77777777" w:rsidR="007A640B" w:rsidRPr="008E5F11" w:rsidRDefault="007A640B" w:rsidP="00907AAB">
            <w:pPr>
              <w:rPr>
                <w:rFonts w:ascii="Arial" w:hAnsi="Arial" w:cs="Arial"/>
                <w:b/>
                <w:bCs/>
                <w:color w:val="FFFFFF"/>
                <w:sz w:val="16"/>
                <w:szCs w:val="16"/>
                <w:lang w:eastAsia="es-BO"/>
              </w:rPr>
            </w:pPr>
            <w:r w:rsidRPr="008E5F11">
              <w:rPr>
                <w:rFonts w:ascii="Arial" w:hAnsi="Arial" w:cs="Arial"/>
                <w:b/>
                <w:bCs/>
                <w:color w:val="FFFFFF"/>
                <w:sz w:val="16"/>
                <w:szCs w:val="16"/>
                <w:lang w:eastAsia="es-BO"/>
              </w:rPr>
              <w:t> </w:t>
            </w:r>
          </w:p>
        </w:tc>
      </w:tr>
      <w:tr w:rsidR="007A640B" w:rsidRPr="00B071BA" w14:paraId="08846254" w14:textId="77777777" w:rsidTr="007A640B">
        <w:trPr>
          <w:trHeight w:val="217"/>
          <w:jc w:val="center"/>
        </w:trPr>
        <w:tc>
          <w:tcPr>
            <w:tcW w:w="1975" w:type="dxa"/>
            <w:gridSpan w:val="2"/>
            <w:tcBorders>
              <w:top w:val="single" w:sz="8" w:space="0" w:color="auto"/>
              <w:left w:val="single" w:sz="8" w:space="0" w:color="auto"/>
              <w:bottom w:val="single" w:sz="8" w:space="0" w:color="auto"/>
              <w:right w:val="single" w:sz="8" w:space="0" w:color="000000"/>
            </w:tcBorders>
            <w:shd w:val="clear" w:color="000000" w:fill="DBE5F1"/>
            <w:vAlign w:val="center"/>
            <w:hideMark/>
          </w:tcPr>
          <w:p w14:paraId="3B9D2001" w14:textId="146E1EC0" w:rsidR="007A640B" w:rsidRPr="00B071BA" w:rsidRDefault="007A640B" w:rsidP="00907AAB">
            <w:pPr>
              <w:jc w:val="center"/>
              <w:rPr>
                <w:rFonts w:ascii="Arial" w:hAnsi="Arial" w:cs="Arial"/>
                <w:color w:val="000000"/>
                <w:sz w:val="16"/>
                <w:szCs w:val="16"/>
                <w:lang w:eastAsia="es-BO"/>
              </w:rPr>
            </w:pPr>
            <w:r w:rsidRPr="00B071BA">
              <w:rPr>
                <w:rFonts w:ascii="Arial" w:hAnsi="Arial" w:cs="Arial"/>
                <w:color w:val="000000"/>
                <w:sz w:val="16"/>
                <w:szCs w:val="16"/>
                <w:lang w:eastAsia="es-BO"/>
              </w:rPr>
              <w:t>*</w:t>
            </w:r>
          </w:p>
        </w:tc>
        <w:tc>
          <w:tcPr>
            <w:tcW w:w="6260" w:type="dxa"/>
            <w:gridSpan w:val="5"/>
            <w:tcBorders>
              <w:top w:val="single" w:sz="8" w:space="0" w:color="auto"/>
              <w:left w:val="nil"/>
              <w:bottom w:val="single" w:sz="8" w:space="0" w:color="auto"/>
              <w:right w:val="single" w:sz="8" w:space="0" w:color="000000"/>
            </w:tcBorders>
            <w:shd w:val="clear" w:color="000000" w:fill="DBE5F1"/>
          </w:tcPr>
          <w:p w14:paraId="15E18A53" w14:textId="7651BEB7" w:rsidR="007A640B" w:rsidRPr="00B071BA" w:rsidRDefault="007A640B" w:rsidP="00907AAB">
            <w:pPr>
              <w:rPr>
                <w:rFonts w:ascii="Arial" w:hAnsi="Arial" w:cs="Arial"/>
                <w:color w:val="000000"/>
                <w:sz w:val="16"/>
                <w:szCs w:val="16"/>
                <w:lang w:eastAsia="es-BO"/>
              </w:rPr>
            </w:pPr>
            <w:r w:rsidRPr="00B071BA">
              <w:rPr>
                <w:rFonts w:ascii="Arial" w:hAnsi="Arial" w:cs="Arial"/>
                <w:color w:val="000000"/>
                <w:sz w:val="16"/>
                <w:szCs w:val="16"/>
                <w:lang w:eastAsia="es-BO"/>
              </w:rPr>
              <w:t>Cuando la empresa cuente con experiencia asociada, solo se debe consignar el monto correspondiente a su participación.</w:t>
            </w:r>
          </w:p>
        </w:tc>
      </w:tr>
      <w:tr w:rsidR="007A640B" w:rsidRPr="00B071BA" w14:paraId="36075D68" w14:textId="77777777" w:rsidTr="007A640B">
        <w:trPr>
          <w:trHeight w:val="217"/>
          <w:jc w:val="center"/>
        </w:trPr>
        <w:tc>
          <w:tcPr>
            <w:tcW w:w="1975" w:type="dxa"/>
            <w:gridSpan w:val="2"/>
            <w:tcBorders>
              <w:top w:val="single" w:sz="8" w:space="0" w:color="auto"/>
              <w:left w:val="single" w:sz="8" w:space="0" w:color="auto"/>
              <w:bottom w:val="single" w:sz="8" w:space="0" w:color="auto"/>
              <w:right w:val="single" w:sz="8" w:space="0" w:color="000000"/>
            </w:tcBorders>
            <w:shd w:val="clear" w:color="000000" w:fill="DBE5F1"/>
            <w:vAlign w:val="center"/>
            <w:hideMark/>
          </w:tcPr>
          <w:p w14:paraId="59BCF1A1" w14:textId="19783E21" w:rsidR="007A640B" w:rsidRPr="00B071BA" w:rsidRDefault="007A640B" w:rsidP="00907AAB">
            <w:pPr>
              <w:jc w:val="center"/>
              <w:rPr>
                <w:rFonts w:ascii="Arial" w:hAnsi="Arial" w:cs="Arial"/>
                <w:color w:val="000000"/>
                <w:sz w:val="16"/>
                <w:szCs w:val="16"/>
                <w:lang w:eastAsia="es-BO"/>
              </w:rPr>
            </w:pPr>
            <w:r>
              <w:rPr>
                <w:rFonts w:ascii="Arial" w:hAnsi="Arial" w:cs="Arial"/>
                <w:color w:val="000000"/>
                <w:sz w:val="16"/>
                <w:szCs w:val="16"/>
                <w:lang w:eastAsia="es-BO"/>
              </w:rPr>
              <w:t>**</w:t>
            </w:r>
          </w:p>
        </w:tc>
        <w:tc>
          <w:tcPr>
            <w:tcW w:w="6260" w:type="dxa"/>
            <w:gridSpan w:val="5"/>
            <w:tcBorders>
              <w:top w:val="single" w:sz="8" w:space="0" w:color="auto"/>
              <w:left w:val="nil"/>
              <w:bottom w:val="single" w:sz="8" w:space="0" w:color="auto"/>
              <w:right w:val="single" w:sz="8" w:space="0" w:color="000000"/>
            </w:tcBorders>
            <w:shd w:val="clear" w:color="000000" w:fill="DBE5F1"/>
          </w:tcPr>
          <w:p w14:paraId="1BC7BB22" w14:textId="1C44641B" w:rsidR="007A640B" w:rsidRPr="00B071BA" w:rsidRDefault="007A640B" w:rsidP="00907AAB">
            <w:pPr>
              <w:rPr>
                <w:rFonts w:ascii="Arial" w:hAnsi="Arial" w:cs="Arial"/>
                <w:color w:val="000000"/>
                <w:sz w:val="16"/>
                <w:szCs w:val="16"/>
                <w:lang w:eastAsia="es-BO"/>
              </w:rPr>
            </w:pPr>
            <w:r w:rsidRPr="00B071BA">
              <w:rPr>
                <w:rFonts w:ascii="Arial" w:hAnsi="Arial" w:cs="Arial"/>
                <w:color w:val="000000"/>
                <w:sz w:val="16"/>
                <w:szCs w:val="16"/>
                <w:lang w:eastAsia="es-BO"/>
              </w:rPr>
              <w:t>Si el contrato lo ejecutó asociado, indicar en esta casilla el nombre del o los socios.</w:t>
            </w:r>
          </w:p>
        </w:tc>
      </w:tr>
      <w:tr w:rsidR="007A640B" w:rsidRPr="00B071BA" w14:paraId="158DD660" w14:textId="77777777" w:rsidTr="007A640B">
        <w:trPr>
          <w:trHeight w:val="217"/>
          <w:jc w:val="center"/>
        </w:trPr>
        <w:tc>
          <w:tcPr>
            <w:tcW w:w="8235" w:type="dxa"/>
            <w:gridSpan w:val="7"/>
            <w:tcBorders>
              <w:top w:val="single" w:sz="8" w:space="0" w:color="auto"/>
              <w:left w:val="single" w:sz="8" w:space="0" w:color="auto"/>
              <w:bottom w:val="single" w:sz="8" w:space="0" w:color="auto"/>
              <w:right w:val="single" w:sz="8" w:space="0" w:color="000000"/>
            </w:tcBorders>
            <w:shd w:val="clear" w:color="000000" w:fill="DBE5F1"/>
            <w:vAlign w:val="center"/>
          </w:tcPr>
          <w:p w14:paraId="0AEF3340" w14:textId="61587213" w:rsidR="007A640B" w:rsidRPr="00B071BA" w:rsidRDefault="007A640B" w:rsidP="00907AAB">
            <w:pPr>
              <w:jc w:val="both"/>
              <w:rPr>
                <w:rFonts w:ascii="Arial" w:hAnsi="Arial" w:cs="Arial"/>
                <w:color w:val="000000"/>
                <w:sz w:val="16"/>
                <w:szCs w:val="16"/>
                <w:lang w:eastAsia="es-BO"/>
              </w:rPr>
            </w:pPr>
            <w:r w:rsidRPr="009650DF">
              <w:rPr>
                <w:rFonts w:ascii="Arial" w:hAnsi="Arial" w:cs="Arial"/>
                <w:b/>
                <w:sz w:val="16"/>
                <w:szCs w:val="16"/>
                <w:lang w:eastAsia="es-BO"/>
              </w:rPr>
              <w:t>Nota.-</w:t>
            </w:r>
            <w:r w:rsidRPr="009650DF">
              <w:rPr>
                <w:rFonts w:ascii="Arial" w:hAnsi="Arial" w:cs="Arial"/>
                <w:sz w:val="16"/>
                <w:szCs w:val="16"/>
                <w:lang w:eastAsia="es-BO"/>
              </w:rPr>
              <w:t xml:space="preserve"> </w:t>
            </w:r>
            <w:r w:rsidRPr="003771B2">
              <w:rPr>
                <w:rFonts w:ascii="Arial" w:hAnsi="Arial" w:cs="Arial"/>
                <w:bCs/>
                <w:sz w:val="16"/>
                <w:szCs w:val="16"/>
                <w:lang w:val="es-BO" w:eastAsia="es-BO"/>
              </w:rPr>
              <w:t>Toda la información contenida en este formulario es una declaración jurada. El proponente, en caso de ser solicitado por YPFB se compromete a presentar la documentación de respaldo en original, fotocopia legalizada, fotocopia simple según corresponda, cuando así lo requiera YPFB en cualquier etapa del proceso de contratación.</w:t>
            </w:r>
          </w:p>
        </w:tc>
      </w:tr>
    </w:tbl>
    <w:p w14:paraId="7D65D638" w14:textId="77777777" w:rsidR="00DE6B4C" w:rsidRDefault="00DE6B4C" w:rsidP="00DE6B4C">
      <w:pPr>
        <w:jc w:val="center"/>
        <w:rPr>
          <w:rFonts w:ascii="Verdana" w:hAnsi="Verdana" w:cs="Arial"/>
          <w:b/>
          <w:i/>
          <w:sz w:val="18"/>
          <w:szCs w:val="18"/>
        </w:rPr>
      </w:pPr>
    </w:p>
    <w:p w14:paraId="4CA104A7" w14:textId="77777777" w:rsidR="00526831" w:rsidRDefault="00526831" w:rsidP="00DE6B4C">
      <w:pPr>
        <w:jc w:val="center"/>
        <w:rPr>
          <w:rFonts w:ascii="Verdana" w:hAnsi="Verdana" w:cs="Arial"/>
          <w:b/>
          <w:i/>
          <w:sz w:val="18"/>
          <w:szCs w:val="18"/>
        </w:rPr>
      </w:pPr>
    </w:p>
    <w:p w14:paraId="46D82F22" w14:textId="77777777" w:rsidR="00DE6B4C" w:rsidRDefault="00DE6B4C" w:rsidP="00DE6B4C">
      <w:pPr>
        <w:jc w:val="center"/>
        <w:rPr>
          <w:rFonts w:ascii="Verdana" w:hAnsi="Verdana" w:cs="Arial"/>
          <w:b/>
          <w:i/>
          <w:sz w:val="18"/>
          <w:szCs w:val="18"/>
        </w:rPr>
      </w:pPr>
    </w:p>
    <w:p w14:paraId="6E9510E0" w14:textId="77777777" w:rsidR="00DE6B4C" w:rsidRDefault="00DE6B4C" w:rsidP="00DE6B4C">
      <w:pPr>
        <w:jc w:val="center"/>
        <w:rPr>
          <w:rFonts w:ascii="Verdana" w:hAnsi="Verdana" w:cs="Arial"/>
          <w:b/>
          <w:bCs/>
          <w:i/>
          <w:iCs/>
          <w:color w:val="000000"/>
          <w:sz w:val="18"/>
          <w:szCs w:val="18"/>
        </w:rPr>
      </w:pPr>
    </w:p>
    <w:p w14:paraId="67B5664C" w14:textId="77777777" w:rsidR="00DE6B4C" w:rsidRDefault="00DE6B4C" w:rsidP="00DE6B4C">
      <w:pPr>
        <w:jc w:val="center"/>
        <w:rPr>
          <w:rFonts w:ascii="Verdana" w:hAnsi="Verdana" w:cs="Arial"/>
          <w:b/>
          <w:bCs/>
          <w:i/>
          <w:iCs/>
          <w:color w:val="000000"/>
          <w:sz w:val="18"/>
          <w:szCs w:val="18"/>
        </w:rPr>
      </w:pPr>
    </w:p>
    <w:p w14:paraId="35225471" w14:textId="77777777" w:rsidR="00DE6B4C" w:rsidRDefault="00DE6B4C" w:rsidP="00DE6B4C">
      <w:pPr>
        <w:jc w:val="center"/>
        <w:rPr>
          <w:rFonts w:ascii="Verdana" w:hAnsi="Verdana" w:cs="Arial"/>
          <w:b/>
          <w:bCs/>
          <w:i/>
          <w:iCs/>
          <w:color w:val="000000"/>
          <w:sz w:val="18"/>
          <w:szCs w:val="18"/>
        </w:rPr>
      </w:pPr>
    </w:p>
    <w:p w14:paraId="010E3CEF" w14:textId="77777777" w:rsidR="00DE6B4C" w:rsidRDefault="00DE6B4C" w:rsidP="00DE6B4C">
      <w:pPr>
        <w:jc w:val="center"/>
        <w:rPr>
          <w:rFonts w:ascii="Verdana" w:hAnsi="Verdana" w:cs="Arial"/>
          <w:b/>
          <w:bCs/>
          <w:i/>
          <w:iCs/>
          <w:color w:val="000000"/>
          <w:sz w:val="18"/>
          <w:szCs w:val="18"/>
        </w:rPr>
      </w:pPr>
    </w:p>
    <w:p w14:paraId="1A44540D" w14:textId="77777777" w:rsidR="00DE6B4C" w:rsidRDefault="00DE6B4C" w:rsidP="00DE6B4C">
      <w:pPr>
        <w:jc w:val="center"/>
        <w:rPr>
          <w:rFonts w:ascii="Verdana" w:hAnsi="Verdana" w:cs="Arial"/>
          <w:b/>
          <w:bCs/>
          <w:i/>
          <w:iCs/>
          <w:color w:val="000000"/>
          <w:sz w:val="18"/>
          <w:szCs w:val="18"/>
        </w:rPr>
      </w:pPr>
    </w:p>
    <w:p w14:paraId="4A59252E" w14:textId="77777777" w:rsidR="00DE6B4C" w:rsidRPr="00C75BEC" w:rsidRDefault="00DE6B4C" w:rsidP="00DE6B4C">
      <w:pPr>
        <w:spacing w:line="276" w:lineRule="auto"/>
        <w:jc w:val="center"/>
        <w:rPr>
          <w:rFonts w:asciiTheme="minorHAnsi" w:hAnsiTheme="minorHAnsi" w:cstheme="minorHAnsi"/>
          <w:b/>
          <w:sz w:val="18"/>
          <w:szCs w:val="18"/>
        </w:rPr>
      </w:pPr>
      <w:r w:rsidRPr="00C75BEC">
        <w:rPr>
          <w:rFonts w:asciiTheme="minorHAnsi" w:hAnsiTheme="minorHAnsi" w:cstheme="minorHAnsi"/>
          <w:b/>
          <w:sz w:val="18"/>
          <w:szCs w:val="18"/>
        </w:rPr>
        <w:t xml:space="preserve">  </w:t>
      </w:r>
    </w:p>
    <w:p w14:paraId="58F42C5D" w14:textId="77777777" w:rsidR="00DE6B4C" w:rsidRPr="00DA09B7" w:rsidRDefault="00DE6B4C" w:rsidP="00DE6B4C">
      <w:pPr>
        <w:jc w:val="center"/>
        <w:rPr>
          <w:rFonts w:ascii="Calibri" w:hAnsi="Calibri" w:cs="Calibri"/>
          <w:b/>
        </w:rPr>
      </w:pPr>
      <w:r w:rsidRPr="00DA09B7">
        <w:rPr>
          <w:rFonts w:ascii="Calibri" w:hAnsi="Calibri" w:cs="Calibri"/>
          <w:b/>
        </w:rPr>
        <w:t>-------------------------------------------------------------------------------</w:t>
      </w:r>
    </w:p>
    <w:p w14:paraId="2A56DB6E" w14:textId="77777777" w:rsidR="00DE6B4C" w:rsidRPr="00DA09B7" w:rsidRDefault="00DE6B4C" w:rsidP="00DE6B4C">
      <w:pPr>
        <w:jc w:val="center"/>
        <w:rPr>
          <w:rFonts w:ascii="Calibri" w:hAnsi="Calibri" w:cs="Calibri"/>
          <w:b/>
        </w:rPr>
      </w:pPr>
      <w:r w:rsidRPr="00DA09B7">
        <w:rPr>
          <w:rFonts w:ascii="Calibri" w:hAnsi="Calibri" w:cs="Calibri"/>
          <w:b/>
        </w:rPr>
        <w:t xml:space="preserve">Firma del Propietario o Representante Legal </w:t>
      </w:r>
      <w:r>
        <w:rPr>
          <w:rFonts w:ascii="Calibri" w:hAnsi="Calibri" w:cs="Calibri"/>
          <w:b/>
        </w:rPr>
        <w:t>de la Empresa</w:t>
      </w:r>
    </w:p>
    <w:p w14:paraId="612CD729" w14:textId="77777777" w:rsidR="00DE6B4C" w:rsidRPr="00B335CD" w:rsidRDefault="00DE6B4C" w:rsidP="00DE6B4C">
      <w:pPr>
        <w:keepNext/>
        <w:jc w:val="center"/>
        <w:outlineLvl w:val="2"/>
        <w:rPr>
          <w:rFonts w:ascii="Verdana" w:hAnsi="Verdana" w:cs="Arial"/>
          <w:b/>
          <w:sz w:val="18"/>
          <w:szCs w:val="18"/>
          <w:lang w:val="es-BO" w:eastAsia="es-ES"/>
        </w:rPr>
      </w:pPr>
      <w:r w:rsidRPr="00DA09B7">
        <w:rPr>
          <w:rFonts w:ascii="Calibri" w:hAnsi="Calibri" w:cs="Calibri"/>
          <w:b/>
        </w:rPr>
        <w:t>Nombre completo del Propietario o Representante Legal</w:t>
      </w:r>
      <w:r>
        <w:rPr>
          <w:rFonts w:ascii="Calibri" w:hAnsi="Calibri" w:cs="Calibri"/>
          <w:b/>
        </w:rPr>
        <w:t xml:space="preserve"> de la Empresa</w:t>
      </w:r>
    </w:p>
    <w:p w14:paraId="104735AF" w14:textId="77777777" w:rsidR="00DE6B4C" w:rsidRPr="007165E6" w:rsidRDefault="00DE6B4C" w:rsidP="00DE6B4C">
      <w:pPr>
        <w:jc w:val="center"/>
        <w:rPr>
          <w:rFonts w:ascii="Verdana" w:hAnsi="Verdana" w:cs="Arial"/>
          <w:b/>
          <w:bCs/>
          <w:i/>
          <w:iCs/>
          <w:color w:val="000000"/>
          <w:sz w:val="18"/>
          <w:szCs w:val="18"/>
          <w:lang w:val="es-BO"/>
        </w:rPr>
      </w:pPr>
    </w:p>
    <w:p w14:paraId="16E342BC" w14:textId="77777777" w:rsidR="00DE6B4C" w:rsidRDefault="00DE6B4C" w:rsidP="00DE6B4C">
      <w:pPr>
        <w:jc w:val="center"/>
        <w:rPr>
          <w:rFonts w:ascii="Verdana" w:hAnsi="Verdana" w:cs="Arial"/>
          <w:b/>
          <w:bCs/>
          <w:i/>
          <w:iCs/>
          <w:color w:val="000000"/>
          <w:sz w:val="18"/>
          <w:szCs w:val="18"/>
        </w:rPr>
      </w:pPr>
    </w:p>
    <w:p w14:paraId="2783D6B4" w14:textId="77777777" w:rsidR="00DE6B4C" w:rsidRDefault="00DE6B4C" w:rsidP="00DE6B4C">
      <w:pPr>
        <w:jc w:val="center"/>
        <w:rPr>
          <w:rFonts w:ascii="Verdana" w:hAnsi="Verdana" w:cs="Arial"/>
          <w:b/>
          <w:bCs/>
          <w:i/>
          <w:iCs/>
          <w:color w:val="000000"/>
          <w:sz w:val="18"/>
          <w:szCs w:val="18"/>
        </w:rPr>
      </w:pPr>
    </w:p>
    <w:p w14:paraId="2AB35598" w14:textId="77777777" w:rsidR="00507534" w:rsidRDefault="00507534" w:rsidP="00507534">
      <w:pPr>
        <w:jc w:val="center"/>
        <w:rPr>
          <w:rFonts w:ascii="Verdana" w:hAnsi="Verdana" w:cs="Arial"/>
          <w:b/>
          <w:sz w:val="18"/>
          <w:szCs w:val="16"/>
        </w:rPr>
      </w:pPr>
    </w:p>
    <w:p w14:paraId="3CE76A88" w14:textId="77777777" w:rsidR="00507534" w:rsidRDefault="00507534" w:rsidP="00507534">
      <w:pPr>
        <w:jc w:val="center"/>
        <w:rPr>
          <w:rFonts w:ascii="Verdana" w:hAnsi="Verdana" w:cs="Arial"/>
          <w:b/>
          <w:sz w:val="18"/>
          <w:szCs w:val="16"/>
        </w:rPr>
      </w:pPr>
    </w:p>
    <w:p w14:paraId="14EEB3BB" w14:textId="77777777" w:rsidR="00507534" w:rsidRDefault="00507534" w:rsidP="00507534">
      <w:pPr>
        <w:jc w:val="center"/>
        <w:rPr>
          <w:rFonts w:ascii="Verdana" w:hAnsi="Verdana" w:cs="Arial"/>
          <w:b/>
          <w:sz w:val="18"/>
          <w:szCs w:val="16"/>
        </w:rPr>
      </w:pPr>
    </w:p>
    <w:p w14:paraId="2471DBFC" w14:textId="77777777" w:rsidR="00507534" w:rsidRDefault="00507534" w:rsidP="00507534">
      <w:pPr>
        <w:jc w:val="center"/>
        <w:rPr>
          <w:rFonts w:ascii="Verdana" w:hAnsi="Verdana" w:cs="Arial"/>
          <w:b/>
          <w:sz w:val="18"/>
          <w:szCs w:val="16"/>
        </w:rPr>
      </w:pPr>
    </w:p>
    <w:p w14:paraId="3F111E3A" w14:textId="77777777" w:rsidR="00507534" w:rsidRDefault="00507534" w:rsidP="00507534">
      <w:pPr>
        <w:jc w:val="center"/>
        <w:rPr>
          <w:rFonts w:ascii="Verdana" w:hAnsi="Verdana" w:cs="Arial"/>
          <w:b/>
          <w:sz w:val="18"/>
          <w:szCs w:val="16"/>
        </w:rPr>
      </w:pPr>
    </w:p>
    <w:p w14:paraId="0EC15C15" w14:textId="77777777" w:rsidR="00507534" w:rsidRDefault="00507534" w:rsidP="00507534">
      <w:pPr>
        <w:jc w:val="center"/>
        <w:rPr>
          <w:rFonts w:ascii="Verdana" w:hAnsi="Verdana" w:cs="Arial"/>
          <w:b/>
          <w:sz w:val="18"/>
          <w:szCs w:val="16"/>
        </w:rPr>
      </w:pPr>
    </w:p>
    <w:p w14:paraId="2AF65045" w14:textId="77777777" w:rsidR="00507534" w:rsidRDefault="00507534" w:rsidP="00507534">
      <w:pPr>
        <w:jc w:val="center"/>
        <w:rPr>
          <w:rFonts w:ascii="Verdana" w:hAnsi="Verdana" w:cs="Arial"/>
          <w:b/>
          <w:sz w:val="18"/>
          <w:szCs w:val="16"/>
        </w:rPr>
      </w:pPr>
    </w:p>
    <w:p w14:paraId="27565FC9" w14:textId="77777777" w:rsidR="00507534" w:rsidRDefault="00507534" w:rsidP="00507534">
      <w:pPr>
        <w:jc w:val="center"/>
        <w:rPr>
          <w:rFonts w:ascii="Verdana" w:hAnsi="Verdana" w:cs="Arial"/>
          <w:b/>
          <w:sz w:val="18"/>
          <w:szCs w:val="16"/>
        </w:rPr>
      </w:pPr>
    </w:p>
    <w:p w14:paraId="37A55B57" w14:textId="77777777" w:rsidR="00507534" w:rsidRPr="00DE6B4C" w:rsidRDefault="00507534" w:rsidP="00507534">
      <w:pPr>
        <w:jc w:val="center"/>
        <w:rPr>
          <w:rFonts w:ascii="Verdana" w:hAnsi="Verdana" w:cs="Arial"/>
          <w:b/>
          <w:sz w:val="18"/>
          <w:szCs w:val="16"/>
          <w:lang w:val="es-BO"/>
        </w:rPr>
      </w:pPr>
    </w:p>
    <w:p w14:paraId="5DADF0B8" w14:textId="77777777" w:rsidR="00507534" w:rsidRDefault="00507534" w:rsidP="00507534">
      <w:pPr>
        <w:jc w:val="center"/>
        <w:rPr>
          <w:rFonts w:ascii="Verdana" w:hAnsi="Verdana" w:cs="Arial"/>
          <w:b/>
          <w:sz w:val="18"/>
          <w:szCs w:val="16"/>
        </w:rPr>
      </w:pPr>
    </w:p>
    <w:p w14:paraId="74F8B40F" w14:textId="77777777" w:rsidR="00507534" w:rsidRDefault="00507534" w:rsidP="00507534">
      <w:pPr>
        <w:jc w:val="center"/>
        <w:rPr>
          <w:rFonts w:ascii="Verdana" w:hAnsi="Verdana" w:cs="Arial"/>
          <w:b/>
          <w:sz w:val="18"/>
          <w:szCs w:val="16"/>
        </w:rPr>
      </w:pPr>
    </w:p>
    <w:p w14:paraId="04208EE6" w14:textId="77777777" w:rsidR="00507534" w:rsidRDefault="00507534" w:rsidP="00507534">
      <w:pPr>
        <w:jc w:val="center"/>
        <w:rPr>
          <w:rFonts w:ascii="Verdana" w:hAnsi="Verdana" w:cs="Arial"/>
          <w:b/>
          <w:sz w:val="18"/>
          <w:szCs w:val="16"/>
        </w:rPr>
      </w:pPr>
    </w:p>
    <w:p w14:paraId="7016D34F" w14:textId="77777777" w:rsidR="00507534" w:rsidRDefault="00507534" w:rsidP="00507534">
      <w:pPr>
        <w:jc w:val="center"/>
        <w:rPr>
          <w:rFonts w:ascii="Verdana" w:hAnsi="Verdana" w:cs="Arial"/>
          <w:b/>
          <w:sz w:val="18"/>
          <w:szCs w:val="16"/>
        </w:rPr>
      </w:pPr>
    </w:p>
    <w:p w14:paraId="36B58206" w14:textId="77777777" w:rsidR="00507534" w:rsidRDefault="00507534" w:rsidP="00507534">
      <w:pPr>
        <w:jc w:val="center"/>
        <w:rPr>
          <w:rFonts w:ascii="Verdana" w:hAnsi="Verdana" w:cs="Arial"/>
          <w:b/>
          <w:sz w:val="18"/>
          <w:szCs w:val="16"/>
        </w:rPr>
      </w:pPr>
    </w:p>
    <w:p w14:paraId="6C49F1A0" w14:textId="77777777" w:rsidR="00507534" w:rsidRDefault="00507534" w:rsidP="00507534">
      <w:pPr>
        <w:jc w:val="center"/>
        <w:rPr>
          <w:rFonts w:ascii="Verdana" w:hAnsi="Verdana" w:cs="Arial"/>
          <w:b/>
          <w:sz w:val="18"/>
          <w:szCs w:val="16"/>
        </w:rPr>
      </w:pPr>
    </w:p>
    <w:p w14:paraId="45398C74" w14:textId="1978B954" w:rsidR="00DE6B4C" w:rsidRPr="00FB0138" w:rsidRDefault="00DE6B4C" w:rsidP="00DE6B4C">
      <w:pPr>
        <w:jc w:val="center"/>
        <w:rPr>
          <w:rFonts w:ascii="Verdana" w:hAnsi="Verdana" w:cs="Arial"/>
          <w:b/>
          <w:sz w:val="18"/>
          <w:szCs w:val="18"/>
        </w:rPr>
      </w:pPr>
      <w:r w:rsidRPr="00FB0138">
        <w:rPr>
          <w:rFonts w:ascii="Verdana" w:hAnsi="Verdana" w:cs="Arial"/>
          <w:b/>
          <w:sz w:val="18"/>
          <w:szCs w:val="18"/>
        </w:rPr>
        <w:t xml:space="preserve">FORMULARIO </w:t>
      </w:r>
      <w:r>
        <w:rPr>
          <w:rFonts w:ascii="Verdana" w:hAnsi="Verdana" w:cs="Arial"/>
          <w:b/>
          <w:sz w:val="18"/>
          <w:szCs w:val="18"/>
        </w:rPr>
        <w:t>C</w:t>
      </w:r>
      <w:r w:rsidRPr="00FB0138">
        <w:rPr>
          <w:rFonts w:ascii="Verdana" w:hAnsi="Verdana" w:cs="Arial"/>
          <w:b/>
          <w:sz w:val="18"/>
          <w:szCs w:val="18"/>
        </w:rPr>
        <w:t>-</w:t>
      </w:r>
      <w:r w:rsidR="00A41E78">
        <w:rPr>
          <w:rFonts w:ascii="Verdana" w:hAnsi="Verdana" w:cs="Arial"/>
          <w:b/>
          <w:sz w:val="18"/>
          <w:szCs w:val="18"/>
        </w:rPr>
        <w:t>3</w:t>
      </w:r>
    </w:p>
    <w:p w14:paraId="4BCE2248" w14:textId="77777777" w:rsidR="00DE6B4C" w:rsidRPr="00FB0138" w:rsidRDefault="00DE6B4C" w:rsidP="00DE6B4C">
      <w:pPr>
        <w:jc w:val="center"/>
        <w:rPr>
          <w:rFonts w:ascii="Verdana" w:hAnsi="Verdana" w:cs="Arial"/>
          <w:sz w:val="18"/>
          <w:szCs w:val="18"/>
        </w:rPr>
      </w:pPr>
    </w:p>
    <w:p w14:paraId="3E06081C" w14:textId="5D3643DF" w:rsidR="00DE6B4C" w:rsidRDefault="00DE6B4C" w:rsidP="00DE6B4C">
      <w:pPr>
        <w:jc w:val="center"/>
        <w:rPr>
          <w:rFonts w:ascii="Verdana" w:hAnsi="Verdana" w:cs="Arial"/>
          <w:b/>
          <w:sz w:val="18"/>
          <w:szCs w:val="18"/>
        </w:rPr>
      </w:pPr>
      <w:r w:rsidRPr="00074036">
        <w:rPr>
          <w:rFonts w:ascii="Verdana" w:hAnsi="Verdana" w:cs="Arial"/>
          <w:b/>
          <w:sz w:val="18"/>
          <w:szCs w:val="18"/>
        </w:rPr>
        <w:t>RESUMEN DE INFORMACIÓN FINANCIERA</w:t>
      </w:r>
      <w:r w:rsidR="00195118">
        <w:rPr>
          <w:rFonts w:ascii="Verdana" w:hAnsi="Verdana" w:cs="Arial"/>
          <w:b/>
          <w:sz w:val="18"/>
          <w:szCs w:val="18"/>
        </w:rPr>
        <w:t xml:space="preserve"> (Uno por gestión)</w:t>
      </w:r>
    </w:p>
    <w:p w14:paraId="18711455" w14:textId="77777777" w:rsidR="00DE6B4C" w:rsidRPr="00074036" w:rsidRDefault="00DE6B4C" w:rsidP="00DE6B4C">
      <w:pPr>
        <w:jc w:val="both"/>
        <w:rPr>
          <w:rFonts w:ascii="Verdana" w:hAnsi="Verdana" w:cs="Arial"/>
          <w:sz w:val="18"/>
          <w:szCs w:val="18"/>
        </w:rPr>
      </w:pPr>
    </w:p>
    <w:p w14:paraId="4525B4F4" w14:textId="77777777" w:rsidR="00DE6B4C" w:rsidRPr="00074036" w:rsidRDefault="00DE6B4C" w:rsidP="00DE6B4C">
      <w:pPr>
        <w:jc w:val="both"/>
        <w:rPr>
          <w:rFonts w:ascii="Verdana" w:hAnsi="Verdana" w:cs="Arial"/>
          <w:sz w:val="18"/>
          <w:szCs w:val="18"/>
        </w:rPr>
      </w:pPr>
      <w:r w:rsidRPr="00074036">
        <w:rPr>
          <w:rFonts w:ascii="Verdana" w:hAnsi="Verdana" w:cs="Arial"/>
          <w:sz w:val="18"/>
          <w:szCs w:val="18"/>
        </w:rPr>
        <w:tab/>
      </w:r>
    </w:p>
    <w:tbl>
      <w:tblPr>
        <w:tblW w:w="0" w:type="auto"/>
        <w:tblInd w:w="16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259"/>
        <w:gridCol w:w="3256"/>
      </w:tblGrid>
      <w:tr w:rsidR="00DE6B4C" w:rsidRPr="00074036" w14:paraId="1EF8965F" w14:textId="77777777" w:rsidTr="00907AAB">
        <w:trPr>
          <w:trHeight w:hRule="exact" w:val="1173"/>
        </w:trPr>
        <w:tc>
          <w:tcPr>
            <w:tcW w:w="3259" w:type="dxa"/>
            <w:tcBorders>
              <w:top w:val="single" w:sz="4" w:space="0" w:color="auto"/>
              <w:left w:val="single" w:sz="4" w:space="0" w:color="auto"/>
              <w:bottom w:val="single" w:sz="4" w:space="0" w:color="auto"/>
              <w:right w:val="single" w:sz="4" w:space="0" w:color="auto"/>
            </w:tcBorders>
            <w:shd w:val="clear" w:color="auto" w:fill="F2F2F2"/>
            <w:vAlign w:val="center"/>
          </w:tcPr>
          <w:p w14:paraId="529BD7B2" w14:textId="77777777" w:rsidR="00DE6B4C" w:rsidRPr="00074036" w:rsidRDefault="00DE6B4C" w:rsidP="00907AAB">
            <w:pPr>
              <w:jc w:val="center"/>
              <w:rPr>
                <w:rFonts w:ascii="Verdana" w:hAnsi="Verdana" w:cs="Arial"/>
                <w:b/>
                <w:sz w:val="18"/>
                <w:szCs w:val="18"/>
                <w:lang w:val="es-BO"/>
              </w:rPr>
            </w:pPr>
            <w:r w:rsidRPr="00074036">
              <w:rPr>
                <w:rFonts w:ascii="Verdana" w:hAnsi="Verdana" w:cs="Arial"/>
                <w:b/>
                <w:sz w:val="18"/>
                <w:szCs w:val="18"/>
                <w:lang w:val="es-BO"/>
              </w:rPr>
              <w:t>Atributo</w:t>
            </w:r>
          </w:p>
        </w:tc>
        <w:tc>
          <w:tcPr>
            <w:tcW w:w="3256" w:type="dxa"/>
            <w:tcBorders>
              <w:top w:val="single" w:sz="4" w:space="0" w:color="auto"/>
              <w:left w:val="single" w:sz="4" w:space="0" w:color="auto"/>
              <w:bottom w:val="single" w:sz="4" w:space="0" w:color="auto"/>
              <w:right w:val="single" w:sz="4" w:space="0" w:color="auto"/>
            </w:tcBorders>
            <w:shd w:val="clear" w:color="auto" w:fill="F2F2F2"/>
            <w:vAlign w:val="center"/>
          </w:tcPr>
          <w:p w14:paraId="3FAEA673" w14:textId="77777777" w:rsidR="00DE6B4C" w:rsidRPr="00074036" w:rsidRDefault="00DE6B4C" w:rsidP="00907AAB">
            <w:pPr>
              <w:jc w:val="center"/>
              <w:rPr>
                <w:rFonts w:ascii="Verdana" w:hAnsi="Verdana" w:cs="Arial"/>
                <w:b/>
                <w:sz w:val="18"/>
                <w:szCs w:val="18"/>
              </w:rPr>
            </w:pPr>
          </w:p>
          <w:p w14:paraId="2A345B00" w14:textId="32D5BD7D" w:rsidR="00DE6B4C" w:rsidRPr="00074036" w:rsidRDefault="00DE6B4C" w:rsidP="00907AAB">
            <w:pPr>
              <w:jc w:val="center"/>
              <w:rPr>
                <w:rFonts w:ascii="Verdana" w:hAnsi="Verdana" w:cs="Arial"/>
                <w:b/>
                <w:sz w:val="18"/>
                <w:szCs w:val="18"/>
              </w:rPr>
            </w:pPr>
            <w:r w:rsidRPr="00074036">
              <w:rPr>
                <w:rFonts w:ascii="Verdana" w:hAnsi="Verdana" w:cs="Arial"/>
                <w:b/>
                <w:sz w:val="18"/>
                <w:szCs w:val="18"/>
              </w:rPr>
              <w:t>GESTION AUDITADA</w:t>
            </w:r>
          </w:p>
          <w:p w14:paraId="3593E4F2" w14:textId="77777777" w:rsidR="00DE6B4C" w:rsidRPr="00074036" w:rsidRDefault="00DE6B4C" w:rsidP="00907AAB">
            <w:pPr>
              <w:jc w:val="center"/>
              <w:rPr>
                <w:rFonts w:ascii="Verdana" w:hAnsi="Verdana" w:cs="Arial"/>
                <w:b/>
                <w:sz w:val="18"/>
                <w:szCs w:val="18"/>
              </w:rPr>
            </w:pPr>
            <w:r w:rsidRPr="00074036">
              <w:rPr>
                <w:rFonts w:ascii="Verdana" w:hAnsi="Verdana" w:cs="Arial"/>
                <w:b/>
                <w:sz w:val="18"/>
                <w:szCs w:val="18"/>
              </w:rPr>
              <w:t>GESTIÓN  201…</w:t>
            </w:r>
            <w:proofErr w:type="gramStart"/>
            <w:r w:rsidRPr="00074036">
              <w:rPr>
                <w:rFonts w:ascii="Verdana" w:hAnsi="Verdana" w:cs="Arial"/>
                <w:b/>
                <w:sz w:val="18"/>
                <w:szCs w:val="18"/>
              </w:rPr>
              <w:t>..</w:t>
            </w:r>
            <w:proofErr w:type="gramEnd"/>
          </w:p>
          <w:p w14:paraId="05C2D882" w14:textId="77777777" w:rsidR="00DE6B4C" w:rsidRPr="00074036" w:rsidRDefault="00DE6B4C" w:rsidP="00907AAB">
            <w:pPr>
              <w:jc w:val="center"/>
              <w:rPr>
                <w:rFonts w:ascii="Verdana" w:hAnsi="Verdana" w:cs="Arial"/>
                <w:b/>
                <w:sz w:val="18"/>
                <w:szCs w:val="18"/>
              </w:rPr>
            </w:pPr>
          </w:p>
        </w:tc>
      </w:tr>
      <w:tr w:rsidR="00DE6B4C" w:rsidRPr="00074036" w14:paraId="3AA4D0EA" w14:textId="77777777" w:rsidTr="00907AAB">
        <w:trPr>
          <w:trHeight w:hRule="exact" w:val="536"/>
        </w:trPr>
        <w:tc>
          <w:tcPr>
            <w:tcW w:w="3259" w:type="dxa"/>
            <w:tcBorders>
              <w:top w:val="single" w:sz="4" w:space="0" w:color="auto"/>
              <w:left w:val="single" w:sz="4" w:space="0" w:color="auto"/>
              <w:bottom w:val="single" w:sz="4" w:space="0" w:color="auto"/>
              <w:right w:val="single" w:sz="4" w:space="0" w:color="auto"/>
            </w:tcBorders>
            <w:shd w:val="clear" w:color="auto" w:fill="F2F2F2"/>
            <w:vAlign w:val="center"/>
            <w:hideMark/>
          </w:tcPr>
          <w:p w14:paraId="41AD7541" w14:textId="77777777" w:rsidR="00DE6B4C" w:rsidRPr="00074036" w:rsidRDefault="00DE6B4C" w:rsidP="00907AAB">
            <w:pPr>
              <w:jc w:val="center"/>
              <w:rPr>
                <w:rFonts w:ascii="Verdana" w:hAnsi="Verdana" w:cs="Arial"/>
                <w:b/>
                <w:sz w:val="18"/>
                <w:szCs w:val="18"/>
                <w:lang w:val="es-BO"/>
              </w:rPr>
            </w:pPr>
            <w:r w:rsidRPr="00074036">
              <w:rPr>
                <w:rFonts w:ascii="Verdana" w:hAnsi="Verdana" w:cs="Arial"/>
                <w:b/>
                <w:sz w:val="18"/>
                <w:szCs w:val="18"/>
              </w:rPr>
              <w:t>ACTIVO TOTAL</w:t>
            </w:r>
          </w:p>
        </w:tc>
        <w:tc>
          <w:tcPr>
            <w:tcW w:w="3256" w:type="dxa"/>
            <w:tcBorders>
              <w:top w:val="single" w:sz="4" w:space="0" w:color="auto"/>
              <w:left w:val="single" w:sz="4" w:space="0" w:color="auto"/>
              <w:bottom w:val="single" w:sz="4" w:space="0" w:color="auto"/>
              <w:right w:val="single" w:sz="4" w:space="0" w:color="auto"/>
            </w:tcBorders>
          </w:tcPr>
          <w:p w14:paraId="3678280A" w14:textId="77777777" w:rsidR="00DE6B4C" w:rsidRPr="00074036" w:rsidRDefault="00DE6B4C" w:rsidP="00907AAB">
            <w:pPr>
              <w:jc w:val="center"/>
              <w:rPr>
                <w:rFonts w:ascii="Verdana" w:hAnsi="Verdana" w:cs="Arial"/>
                <w:b/>
                <w:sz w:val="18"/>
                <w:szCs w:val="18"/>
                <w:lang w:val="es-BO"/>
              </w:rPr>
            </w:pPr>
          </w:p>
        </w:tc>
      </w:tr>
      <w:tr w:rsidR="00DE6B4C" w:rsidRPr="00074036" w14:paraId="7565EE26" w14:textId="77777777" w:rsidTr="00907AAB">
        <w:trPr>
          <w:trHeight w:hRule="exact" w:val="542"/>
        </w:trPr>
        <w:tc>
          <w:tcPr>
            <w:tcW w:w="3259" w:type="dxa"/>
            <w:tcBorders>
              <w:top w:val="single" w:sz="4" w:space="0" w:color="auto"/>
              <w:left w:val="single" w:sz="4" w:space="0" w:color="auto"/>
              <w:bottom w:val="single" w:sz="4" w:space="0" w:color="auto"/>
              <w:right w:val="single" w:sz="4" w:space="0" w:color="auto"/>
            </w:tcBorders>
            <w:shd w:val="clear" w:color="auto" w:fill="F2F2F2"/>
            <w:vAlign w:val="center"/>
            <w:hideMark/>
          </w:tcPr>
          <w:p w14:paraId="5FEF6D35" w14:textId="77777777" w:rsidR="00DE6B4C" w:rsidRPr="00074036" w:rsidRDefault="00DE6B4C" w:rsidP="00907AAB">
            <w:pPr>
              <w:jc w:val="center"/>
              <w:rPr>
                <w:rFonts w:ascii="Verdana" w:hAnsi="Verdana" w:cs="Arial"/>
                <w:b/>
                <w:sz w:val="18"/>
                <w:szCs w:val="18"/>
                <w:lang w:val="es-BO"/>
              </w:rPr>
            </w:pPr>
            <w:r w:rsidRPr="00074036">
              <w:rPr>
                <w:rFonts w:ascii="Verdana" w:hAnsi="Verdana" w:cs="Arial"/>
                <w:b/>
                <w:sz w:val="18"/>
                <w:szCs w:val="18"/>
              </w:rPr>
              <w:t>ACTIVO CORRIENTE</w:t>
            </w:r>
          </w:p>
        </w:tc>
        <w:tc>
          <w:tcPr>
            <w:tcW w:w="3256" w:type="dxa"/>
            <w:tcBorders>
              <w:top w:val="single" w:sz="4" w:space="0" w:color="auto"/>
              <w:left w:val="single" w:sz="4" w:space="0" w:color="auto"/>
              <w:bottom w:val="single" w:sz="4" w:space="0" w:color="auto"/>
              <w:right w:val="single" w:sz="4" w:space="0" w:color="auto"/>
            </w:tcBorders>
          </w:tcPr>
          <w:p w14:paraId="7F3D800A" w14:textId="77777777" w:rsidR="00DE6B4C" w:rsidRPr="00074036" w:rsidRDefault="00DE6B4C" w:rsidP="00907AAB">
            <w:pPr>
              <w:jc w:val="center"/>
              <w:rPr>
                <w:rFonts w:ascii="Verdana" w:hAnsi="Verdana" w:cs="Arial"/>
                <w:b/>
                <w:sz w:val="18"/>
                <w:szCs w:val="18"/>
                <w:lang w:val="es-BO"/>
              </w:rPr>
            </w:pPr>
          </w:p>
        </w:tc>
      </w:tr>
      <w:tr w:rsidR="00DE6B4C" w:rsidRPr="00074036" w14:paraId="1A5BC4B1" w14:textId="77777777" w:rsidTr="00907AAB">
        <w:trPr>
          <w:trHeight w:hRule="exact" w:val="550"/>
        </w:trPr>
        <w:tc>
          <w:tcPr>
            <w:tcW w:w="3259" w:type="dxa"/>
            <w:tcBorders>
              <w:top w:val="single" w:sz="4" w:space="0" w:color="auto"/>
              <w:left w:val="single" w:sz="4" w:space="0" w:color="auto"/>
              <w:bottom w:val="single" w:sz="4" w:space="0" w:color="auto"/>
              <w:right w:val="single" w:sz="4" w:space="0" w:color="auto"/>
            </w:tcBorders>
            <w:shd w:val="clear" w:color="auto" w:fill="F2F2F2"/>
            <w:vAlign w:val="center"/>
            <w:hideMark/>
          </w:tcPr>
          <w:p w14:paraId="626E2502" w14:textId="77777777" w:rsidR="00DE6B4C" w:rsidRPr="00074036" w:rsidRDefault="00DE6B4C" w:rsidP="00907AAB">
            <w:pPr>
              <w:jc w:val="center"/>
              <w:rPr>
                <w:rFonts w:ascii="Verdana" w:hAnsi="Verdana" w:cs="Arial"/>
                <w:b/>
                <w:sz w:val="18"/>
                <w:szCs w:val="18"/>
                <w:lang w:val="es-BO"/>
              </w:rPr>
            </w:pPr>
            <w:r w:rsidRPr="00074036">
              <w:rPr>
                <w:rFonts w:ascii="Verdana" w:hAnsi="Verdana" w:cs="Arial"/>
                <w:b/>
                <w:sz w:val="18"/>
                <w:szCs w:val="18"/>
              </w:rPr>
              <w:t>INVENTARIOS</w:t>
            </w:r>
          </w:p>
        </w:tc>
        <w:tc>
          <w:tcPr>
            <w:tcW w:w="3256" w:type="dxa"/>
            <w:tcBorders>
              <w:top w:val="single" w:sz="4" w:space="0" w:color="auto"/>
              <w:left w:val="single" w:sz="4" w:space="0" w:color="auto"/>
              <w:bottom w:val="single" w:sz="4" w:space="0" w:color="auto"/>
              <w:right w:val="single" w:sz="4" w:space="0" w:color="auto"/>
            </w:tcBorders>
          </w:tcPr>
          <w:p w14:paraId="368EABA6" w14:textId="77777777" w:rsidR="00DE6B4C" w:rsidRPr="00074036" w:rsidRDefault="00DE6B4C" w:rsidP="00907AAB">
            <w:pPr>
              <w:jc w:val="center"/>
              <w:rPr>
                <w:rFonts w:ascii="Verdana" w:hAnsi="Verdana" w:cs="Arial"/>
                <w:b/>
                <w:sz w:val="18"/>
                <w:szCs w:val="18"/>
                <w:lang w:val="es-BO"/>
              </w:rPr>
            </w:pPr>
          </w:p>
        </w:tc>
      </w:tr>
      <w:tr w:rsidR="00DE6B4C" w:rsidRPr="00074036" w14:paraId="4CBAD9F8" w14:textId="77777777" w:rsidTr="00907AAB">
        <w:trPr>
          <w:trHeight w:hRule="exact" w:val="540"/>
        </w:trPr>
        <w:tc>
          <w:tcPr>
            <w:tcW w:w="3259" w:type="dxa"/>
            <w:tcBorders>
              <w:top w:val="single" w:sz="4" w:space="0" w:color="auto"/>
              <w:left w:val="single" w:sz="4" w:space="0" w:color="auto"/>
              <w:bottom w:val="single" w:sz="4" w:space="0" w:color="auto"/>
              <w:right w:val="single" w:sz="4" w:space="0" w:color="auto"/>
            </w:tcBorders>
            <w:shd w:val="clear" w:color="auto" w:fill="F2F2F2"/>
            <w:vAlign w:val="center"/>
            <w:hideMark/>
          </w:tcPr>
          <w:p w14:paraId="4D95756B" w14:textId="77777777" w:rsidR="00DE6B4C" w:rsidRPr="00074036" w:rsidRDefault="00DE6B4C" w:rsidP="00907AAB">
            <w:pPr>
              <w:jc w:val="center"/>
              <w:rPr>
                <w:rFonts w:ascii="Verdana" w:hAnsi="Verdana" w:cs="Arial"/>
                <w:b/>
                <w:sz w:val="18"/>
                <w:szCs w:val="18"/>
                <w:lang w:val="es-BO"/>
              </w:rPr>
            </w:pPr>
            <w:r w:rsidRPr="00074036">
              <w:rPr>
                <w:rFonts w:ascii="Verdana" w:hAnsi="Verdana" w:cs="Arial"/>
                <w:b/>
                <w:sz w:val="18"/>
                <w:szCs w:val="18"/>
              </w:rPr>
              <w:t>PASIVO TOTAL</w:t>
            </w:r>
          </w:p>
        </w:tc>
        <w:tc>
          <w:tcPr>
            <w:tcW w:w="3256" w:type="dxa"/>
            <w:tcBorders>
              <w:top w:val="single" w:sz="4" w:space="0" w:color="auto"/>
              <w:left w:val="single" w:sz="4" w:space="0" w:color="auto"/>
              <w:bottom w:val="single" w:sz="4" w:space="0" w:color="auto"/>
              <w:right w:val="single" w:sz="4" w:space="0" w:color="auto"/>
            </w:tcBorders>
          </w:tcPr>
          <w:p w14:paraId="79C66FC5" w14:textId="77777777" w:rsidR="00DE6B4C" w:rsidRPr="00074036" w:rsidRDefault="00DE6B4C" w:rsidP="00907AAB">
            <w:pPr>
              <w:jc w:val="center"/>
              <w:rPr>
                <w:rFonts w:ascii="Verdana" w:hAnsi="Verdana" w:cs="Arial"/>
                <w:b/>
                <w:sz w:val="18"/>
                <w:szCs w:val="18"/>
                <w:lang w:val="es-BO"/>
              </w:rPr>
            </w:pPr>
          </w:p>
        </w:tc>
      </w:tr>
      <w:tr w:rsidR="00DE6B4C" w:rsidRPr="00074036" w14:paraId="5897CC95" w14:textId="77777777" w:rsidTr="00907AAB">
        <w:trPr>
          <w:trHeight w:hRule="exact" w:val="547"/>
        </w:trPr>
        <w:tc>
          <w:tcPr>
            <w:tcW w:w="3259" w:type="dxa"/>
            <w:tcBorders>
              <w:top w:val="single" w:sz="4" w:space="0" w:color="auto"/>
              <w:left w:val="single" w:sz="4" w:space="0" w:color="auto"/>
              <w:bottom w:val="single" w:sz="4" w:space="0" w:color="auto"/>
              <w:right w:val="single" w:sz="4" w:space="0" w:color="auto"/>
            </w:tcBorders>
            <w:shd w:val="clear" w:color="auto" w:fill="F2F2F2"/>
            <w:vAlign w:val="center"/>
            <w:hideMark/>
          </w:tcPr>
          <w:p w14:paraId="3748CD3F" w14:textId="77777777" w:rsidR="00DE6B4C" w:rsidRPr="00074036" w:rsidRDefault="00DE6B4C" w:rsidP="00907AAB">
            <w:pPr>
              <w:jc w:val="center"/>
              <w:rPr>
                <w:rFonts w:ascii="Verdana" w:hAnsi="Verdana" w:cs="Arial"/>
                <w:b/>
                <w:sz w:val="18"/>
                <w:szCs w:val="18"/>
                <w:lang w:val="es-BO"/>
              </w:rPr>
            </w:pPr>
            <w:r w:rsidRPr="00074036">
              <w:rPr>
                <w:rFonts w:ascii="Verdana" w:hAnsi="Verdana" w:cs="Arial"/>
                <w:b/>
                <w:sz w:val="18"/>
                <w:szCs w:val="18"/>
              </w:rPr>
              <w:t>PASIVO CORRIENTE</w:t>
            </w:r>
          </w:p>
        </w:tc>
        <w:tc>
          <w:tcPr>
            <w:tcW w:w="3256" w:type="dxa"/>
            <w:tcBorders>
              <w:top w:val="single" w:sz="4" w:space="0" w:color="auto"/>
              <w:left w:val="single" w:sz="4" w:space="0" w:color="auto"/>
              <w:bottom w:val="single" w:sz="4" w:space="0" w:color="auto"/>
              <w:right w:val="single" w:sz="4" w:space="0" w:color="auto"/>
            </w:tcBorders>
          </w:tcPr>
          <w:p w14:paraId="7EF6AEAB" w14:textId="77777777" w:rsidR="00DE6B4C" w:rsidRPr="00074036" w:rsidRDefault="00DE6B4C" w:rsidP="00907AAB">
            <w:pPr>
              <w:jc w:val="center"/>
              <w:rPr>
                <w:rFonts w:ascii="Verdana" w:hAnsi="Verdana" w:cs="Arial"/>
                <w:b/>
                <w:sz w:val="18"/>
                <w:szCs w:val="18"/>
                <w:lang w:val="es-BO"/>
              </w:rPr>
            </w:pPr>
          </w:p>
        </w:tc>
      </w:tr>
      <w:tr w:rsidR="00DE6B4C" w:rsidRPr="00074036" w14:paraId="7C83F2C0" w14:textId="77777777" w:rsidTr="00907AAB">
        <w:trPr>
          <w:trHeight w:hRule="exact" w:val="537"/>
        </w:trPr>
        <w:tc>
          <w:tcPr>
            <w:tcW w:w="3259" w:type="dxa"/>
            <w:tcBorders>
              <w:top w:val="single" w:sz="4" w:space="0" w:color="auto"/>
              <w:left w:val="single" w:sz="4" w:space="0" w:color="auto"/>
              <w:bottom w:val="single" w:sz="4" w:space="0" w:color="auto"/>
              <w:right w:val="single" w:sz="4" w:space="0" w:color="auto"/>
            </w:tcBorders>
            <w:shd w:val="clear" w:color="auto" w:fill="F2F2F2"/>
            <w:vAlign w:val="center"/>
            <w:hideMark/>
          </w:tcPr>
          <w:p w14:paraId="529050B6" w14:textId="77777777" w:rsidR="00DE6B4C" w:rsidRPr="00074036" w:rsidRDefault="00DE6B4C" w:rsidP="00907AAB">
            <w:pPr>
              <w:jc w:val="center"/>
              <w:rPr>
                <w:rFonts w:ascii="Verdana" w:hAnsi="Verdana" w:cs="Arial"/>
                <w:b/>
                <w:sz w:val="18"/>
                <w:szCs w:val="18"/>
                <w:lang w:val="es-BO"/>
              </w:rPr>
            </w:pPr>
            <w:r w:rsidRPr="00074036">
              <w:rPr>
                <w:rFonts w:ascii="Verdana" w:hAnsi="Verdana" w:cs="Arial"/>
                <w:b/>
                <w:sz w:val="18"/>
                <w:szCs w:val="18"/>
              </w:rPr>
              <w:t>PATRIMONIO NETO</w:t>
            </w:r>
          </w:p>
        </w:tc>
        <w:tc>
          <w:tcPr>
            <w:tcW w:w="3256" w:type="dxa"/>
            <w:tcBorders>
              <w:top w:val="single" w:sz="4" w:space="0" w:color="auto"/>
              <w:left w:val="single" w:sz="4" w:space="0" w:color="auto"/>
              <w:bottom w:val="single" w:sz="4" w:space="0" w:color="auto"/>
              <w:right w:val="single" w:sz="4" w:space="0" w:color="auto"/>
            </w:tcBorders>
          </w:tcPr>
          <w:p w14:paraId="05753521" w14:textId="77777777" w:rsidR="00DE6B4C" w:rsidRPr="00074036" w:rsidRDefault="00DE6B4C" w:rsidP="00907AAB">
            <w:pPr>
              <w:jc w:val="center"/>
              <w:rPr>
                <w:rFonts w:ascii="Verdana" w:hAnsi="Verdana" w:cs="Arial"/>
                <w:b/>
                <w:sz w:val="18"/>
                <w:szCs w:val="18"/>
                <w:lang w:val="es-BO"/>
              </w:rPr>
            </w:pPr>
          </w:p>
        </w:tc>
      </w:tr>
      <w:tr w:rsidR="00DE6B4C" w:rsidRPr="00074036" w14:paraId="75CBD4FE" w14:textId="77777777" w:rsidTr="00907AAB">
        <w:trPr>
          <w:trHeight w:hRule="exact" w:val="545"/>
        </w:trPr>
        <w:tc>
          <w:tcPr>
            <w:tcW w:w="3259" w:type="dxa"/>
            <w:tcBorders>
              <w:top w:val="single" w:sz="4" w:space="0" w:color="auto"/>
              <w:left w:val="single" w:sz="4" w:space="0" w:color="auto"/>
              <w:bottom w:val="single" w:sz="4" w:space="0" w:color="auto"/>
              <w:right w:val="single" w:sz="4" w:space="0" w:color="auto"/>
            </w:tcBorders>
            <w:shd w:val="clear" w:color="auto" w:fill="F2F2F2"/>
            <w:vAlign w:val="center"/>
            <w:hideMark/>
          </w:tcPr>
          <w:p w14:paraId="6D049FB1" w14:textId="77777777" w:rsidR="00DE6B4C" w:rsidRPr="00074036" w:rsidRDefault="00DE6B4C" w:rsidP="00907AAB">
            <w:pPr>
              <w:jc w:val="center"/>
              <w:rPr>
                <w:rFonts w:ascii="Verdana" w:hAnsi="Verdana" w:cs="Arial"/>
                <w:b/>
                <w:sz w:val="18"/>
                <w:szCs w:val="18"/>
                <w:lang w:val="es-BO"/>
              </w:rPr>
            </w:pPr>
            <w:r w:rsidRPr="00074036">
              <w:rPr>
                <w:rFonts w:ascii="Verdana" w:hAnsi="Verdana" w:cs="Arial"/>
                <w:b/>
                <w:sz w:val="18"/>
                <w:szCs w:val="18"/>
              </w:rPr>
              <w:t>FACTURACIÓN ANUAL</w:t>
            </w:r>
          </w:p>
        </w:tc>
        <w:tc>
          <w:tcPr>
            <w:tcW w:w="3256" w:type="dxa"/>
            <w:tcBorders>
              <w:top w:val="single" w:sz="4" w:space="0" w:color="auto"/>
              <w:left w:val="single" w:sz="4" w:space="0" w:color="auto"/>
              <w:bottom w:val="single" w:sz="4" w:space="0" w:color="auto"/>
              <w:right w:val="single" w:sz="4" w:space="0" w:color="auto"/>
            </w:tcBorders>
          </w:tcPr>
          <w:p w14:paraId="656F3186" w14:textId="77777777" w:rsidR="00DE6B4C" w:rsidRPr="00074036" w:rsidRDefault="00DE6B4C" w:rsidP="00907AAB">
            <w:pPr>
              <w:jc w:val="center"/>
              <w:rPr>
                <w:rFonts w:ascii="Verdana" w:hAnsi="Verdana" w:cs="Arial"/>
                <w:b/>
                <w:sz w:val="18"/>
                <w:szCs w:val="18"/>
                <w:lang w:val="es-BO"/>
              </w:rPr>
            </w:pPr>
          </w:p>
        </w:tc>
      </w:tr>
      <w:tr w:rsidR="00DE6B4C" w:rsidRPr="00074036" w14:paraId="79A711E0" w14:textId="77777777" w:rsidTr="00907AAB">
        <w:trPr>
          <w:trHeight w:hRule="exact" w:val="553"/>
        </w:trPr>
        <w:tc>
          <w:tcPr>
            <w:tcW w:w="3259" w:type="dxa"/>
            <w:tcBorders>
              <w:top w:val="single" w:sz="4" w:space="0" w:color="auto"/>
              <w:left w:val="single" w:sz="4" w:space="0" w:color="auto"/>
              <w:bottom w:val="single" w:sz="4" w:space="0" w:color="auto"/>
              <w:right w:val="single" w:sz="4" w:space="0" w:color="auto"/>
            </w:tcBorders>
            <w:shd w:val="clear" w:color="auto" w:fill="F2F2F2"/>
            <w:vAlign w:val="center"/>
            <w:hideMark/>
          </w:tcPr>
          <w:p w14:paraId="27B70305" w14:textId="77777777" w:rsidR="00DE6B4C" w:rsidRPr="00074036" w:rsidRDefault="00DE6B4C" w:rsidP="00907AAB">
            <w:pPr>
              <w:jc w:val="center"/>
              <w:rPr>
                <w:rFonts w:ascii="Verdana" w:hAnsi="Verdana" w:cs="Arial"/>
                <w:b/>
                <w:sz w:val="18"/>
                <w:szCs w:val="18"/>
                <w:lang w:val="es-BO"/>
              </w:rPr>
            </w:pPr>
            <w:r w:rsidRPr="00074036">
              <w:rPr>
                <w:rFonts w:ascii="Verdana" w:hAnsi="Verdana" w:cs="Arial"/>
                <w:b/>
                <w:sz w:val="18"/>
                <w:szCs w:val="18"/>
              </w:rPr>
              <w:t>UTILIDAD NETA</w:t>
            </w:r>
          </w:p>
        </w:tc>
        <w:tc>
          <w:tcPr>
            <w:tcW w:w="3256" w:type="dxa"/>
            <w:tcBorders>
              <w:top w:val="single" w:sz="4" w:space="0" w:color="auto"/>
              <w:left w:val="single" w:sz="4" w:space="0" w:color="auto"/>
              <w:bottom w:val="single" w:sz="4" w:space="0" w:color="auto"/>
              <w:right w:val="single" w:sz="4" w:space="0" w:color="auto"/>
            </w:tcBorders>
          </w:tcPr>
          <w:p w14:paraId="32FB9C47" w14:textId="77777777" w:rsidR="00DE6B4C" w:rsidRPr="00074036" w:rsidRDefault="00DE6B4C" w:rsidP="00907AAB">
            <w:pPr>
              <w:jc w:val="center"/>
              <w:rPr>
                <w:rFonts w:ascii="Verdana" w:hAnsi="Verdana" w:cs="Arial"/>
                <w:b/>
                <w:sz w:val="18"/>
                <w:szCs w:val="18"/>
                <w:lang w:val="es-BO"/>
              </w:rPr>
            </w:pPr>
          </w:p>
        </w:tc>
      </w:tr>
      <w:tr w:rsidR="00DE6B4C" w:rsidRPr="00074036" w14:paraId="22012B5C" w14:textId="77777777" w:rsidTr="00907AAB">
        <w:trPr>
          <w:trHeight w:hRule="exact" w:val="543"/>
        </w:trPr>
        <w:tc>
          <w:tcPr>
            <w:tcW w:w="3259" w:type="dxa"/>
            <w:tcBorders>
              <w:top w:val="single" w:sz="4" w:space="0" w:color="auto"/>
              <w:left w:val="single" w:sz="4" w:space="0" w:color="auto"/>
              <w:bottom w:val="single" w:sz="4" w:space="0" w:color="auto"/>
              <w:right w:val="single" w:sz="4" w:space="0" w:color="auto"/>
            </w:tcBorders>
            <w:shd w:val="clear" w:color="auto" w:fill="F2F2F2"/>
            <w:vAlign w:val="center"/>
            <w:hideMark/>
          </w:tcPr>
          <w:p w14:paraId="1965C686" w14:textId="77777777" w:rsidR="00DE6B4C" w:rsidRPr="00074036" w:rsidRDefault="00DE6B4C" w:rsidP="00907AAB">
            <w:pPr>
              <w:jc w:val="center"/>
              <w:rPr>
                <w:rFonts w:ascii="Verdana" w:hAnsi="Verdana" w:cs="Arial"/>
                <w:b/>
                <w:sz w:val="18"/>
                <w:szCs w:val="18"/>
                <w:lang w:val="es-BO"/>
              </w:rPr>
            </w:pPr>
            <w:r w:rsidRPr="00074036">
              <w:rPr>
                <w:rFonts w:ascii="Verdana" w:hAnsi="Verdana" w:cs="Arial"/>
                <w:b/>
                <w:sz w:val="18"/>
                <w:szCs w:val="18"/>
                <w:shd w:val="clear" w:color="auto" w:fill="E6E6E6"/>
              </w:rPr>
              <w:t>ÍNDICE DE LIQUIDEZ</w:t>
            </w:r>
          </w:p>
        </w:tc>
        <w:tc>
          <w:tcPr>
            <w:tcW w:w="3256" w:type="dxa"/>
            <w:tcBorders>
              <w:top w:val="single" w:sz="4" w:space="0" w:color="auto"/>
              <w:left w:val="single" w:sz="4" w:space="0" w:color="auto"/>
              <w:bottom w:val="single" w:sz="4" w:space="0" w:color="auto"/>
              <w:right w:val="single" w:sz="4" w:space="0" w:color="auto"/>
            </w:tcBorders>
          </w:tcPr>
          <w:p w14:paraId="707DB7CD" w14:textId="77777777" w:rsidR="00DE6B4C" w:rsidRPr="00074036" w:rsidRDefault="00DE6B4C" w:rsidP="00907AAB">
            <w:pPr>
              <w:jc w:val="center"/>
              <w:rPr>
                <w:rFonts w:ascii="Verdana" w:hAnsi="Verdana" w:cs="Arial"/>
                <w:b/>
                <w:sz w:val="18"/>
                <w:szCs w:val="18"/>
                <w:lang w:val="es-BO"/>
              </w:rPr>
            </w:pPr>
          </w:p>
        </w:tc>
      </w:tr>
      <w:tr w:rsidR="00DE6B4C" w:rsidRPr="00074036" w14:paraId="36129F79" w14:textId="77777777" w:rsidTr="00907AAB">
        <w:trPr>
          <w:trHeight w:hRule="exact" w:val="1531"/>
        </w:trPr>
        <w:tc>
          <w:tcPr>
            <w:tcW w:w="6514" w:type="dxa"/>
            <w:gridSpan w:val="2"/>
            <w:tcBorders>
              <w:top w:val="single" w:sz="4" w:space="0" w:color="auto"/>
              <w:left w:val="single" w:sz="4" w:space="0" w:color="auto"/>
              <w:bottom w:val="single" w:sz="4" w:space="0" w:color="auto"/>
              <w:right w:val="single" w:sz="4" w:space="0" w:color="auto"/>
            </w:tcBorders>
            <w:shd w:val="clear" w:color="auto" w:fill="F2F2F2"/>
            <w:vAlign w:val="center"/>
          </w:tcPr>
          <w:p w14:paraId="21E933E0" w14:textId="77777777" w:rsidR="00DE6B4C" w:rsidRPr="00074036" w:rsidRDefault="00DE6B4C" w:rsidP="00907AAB">
            <w:pPr>
              <w:spacing w:after="200" w:line="276" w:lineRule="auto"/>
              <w:jc w:val="both"/>
              <w:rPr>
                <w:rFonts w:ascii="Arial" w:eastAsia="Calibri" w:hAnsi="Arial" w:cs="Arial"/>
                <w:bCs/>
                <w:sz w:val="16"/>
                <w:szCs w:val="16"/>
                <w:lang w:val="es-BO"/>
              </w:rPr>
            </w:pPr>
            <w:r w:rsidRPr="00074036">
              <w:rPr>
                <w:rFonts w:ascii="Arial" w:eastAsia="Calibri" w:hAnsi="Arial" w:cs="Arial"/>
                <w:bCs/>
                <w:sz w:val="16"/>
                <w:szCs w:val="16"/>
                <w:lang w:val="es-BO"/>
              </w:rPr>
              <w:t xml:space="preserve">Toda la información contenida en este formulario es una declaración jurada. El proponente </w:t>
            </w:r>
            <w:proofErr w:type="gramStart"/>
            <w:r w:rsidRPr="00074036">
              <w:rPr>
                <w:rFonts w:ascii="Arial" w:eastAsia="Calibri" w:hAnsi="Arial" w:cs="Arial"/>
                <w:bCs/>
                <w:sz w:val="16"/>
                <w:szCs w:val="16"/>
                <w:lang w:val="es-BO"/>
              </w:rPr>
              <w:t>deberá  adjuntar</w:t>
            </w:r>
            <w:proofErr w:type="gramEnd"/>
            <w:r w:rsidRPr="00074036">
              <w:rPr>
                <w:rFonts w:ascii="Arial" w:eastAsia="Calibri" w:hAnsi="Arial" w:cs="Arial"/>
                <w:bCs/>
                <w:sz w:val="16"/>
                <w:szCs w:val="16"/>
                <w:lang w:val="es-BO"/>
              </w:rPr>
              <w:t xml:space="preserve"> a la propuesta los Estados Financieros al cierre de la última gestión fiscal en fotocopia simple  que refleje la información detallada.</w:t>
            </w:r>
          </w:p>
          <w:p w14:paraId="0A77EED9" w14:textId="77777777" w:rsidR="00DE6B4C" w:rsidRPr="00074036" w:rsidRDefault="00DE6B4C" w:rsidP="00907AAB">
            <w:pPr>
              <w:spacing w:after="200" w:line="276" w:lineRule="auto"/>
              <w:jc w:val="both"/>
              <w:rPr>
                <w:rFonts w:ascii="Arial" w:eastAsia="Calibri" w:hAnsi="Arial" w:cs="Arial"/>
                <w:bCs/>
                <w:sz w:val="16"/>
                <w:szCs w:val="16"/>
                <w:lang w:val="es-BO"/>
              </w:rPr>
            </w:pPr>
            <w:r w:rsidRPr="00074036">
              <w:rPr>
                <w:rFonts w:ascii="Arial" w:eastAsia="Calibri" w:hAnsi="Arial" w:cs="Arial"/>
                <w:bCs/>
                <w:sz w:val="16"/>
                <w:szCs w:val="16"/>
                <w:lang w:val="es-BO"/>
              </w:rPr>
              <w:t>Esta información deberá ser presentada por las empresas o Asociaciones Accidentales o Consorcios</w:t>
            </w:r>
            <w:r>
              <w:rPr>
                <w:rFonts w:ascii="Arial" w:eastAsia="Calibri" w:hAnsi="Arial" w:cs="Arial"/>
                <w:bCs/>
                <w:sz w:val="16"/>
                <w:szCs w:val="16"/>
                <w:lang w:val="es-BO"/>
              </w:rPr>
              <w:t xml:space="preserve"> (cada socio) Cuando Corresponda.</w:t>
            </w:r>
          </w:p>
        </w:tc>
      </w:tr>
    </w:tbl>
    <w:p w14:paraId="037CB7FB" w14:textId="77777777" w:rsidR="00DE6B4C" w:rsidRPr="007165E6" w:rsidRDefault="00DE6B4C" w:rsidP="00DE6B4C">
      <w:pPr>
        <w:jc w:val="both"/>
        <w:rPr>
          <w:rFonts w:ascii="Verdana" w:hAnsi="Verdana" w:cs="Arial"/>
          <w:sz w:val="18"/>
          <w:szCs w:val="18"/>
        </w:rPr>
      </w:pPr>
    </w:p>
    <w:p w14:paraId="62AAD58C" w14:textId="77777777" w:rsidR="00DE6B4C" w:rsidRPr="00074036" w:rsidRDefault="00DE6B4C" w:rsidP="00DE6B4C">
      <w:pPr>
        <w:ind w:left="1416"/>
        <w:jc w:val="both"/>
        <w:rPr>
          <w:rFonts w:ascii="Verdana" w:hAnsi="Verdana" w:cs="Arial"/>
          <w:sz w:val="18"/>
          <w:szCs w:val="18"/>
        </w:rPr>
      </w:pPr>
    </w:p>
    <w:p w14:paraId="4ECF52FF" w14:textId="77777777" w:rsidR="00DE6B4C" w:rsidRDefault="00DE6B4C" w:rsidP="00DE6B4C">
      <w:pPr>
        <w:jc w:val="center"/>
        <w:rPr>
          <w:rFonts w:ascii="Verdana" w:hAnsi="Verdana" w:cs="Arial"/>
          <w:b/>
          <w:color w:val="FF0000"/>
          <w:sz w:val="18"/>
          <w:szCs w:val="18"/>
        </w:rPr>
      </w:pPr>
    </w:p>
    <w:p w14:paraId="02AFD323" w14:textId="77777777" w:rsidR="00DE6B4C" w:rsidRDefault="00DE6B4C" w:rsidP="00DE6B4C">
      <w:pPr>
        <w:jc w:val="center"/>
        <w:rPr>
          <w:rFonts w:ascii="Verdana" w:hAnsi="Verdana" w:cs="Arial"/>
          <w:b/>
          <w:color w:val="FF0000"/>
          <w:sz w:val="18"/>
          <w:szCs w:val="18"/>
        </w:rPr>
      </w:pPr>
    </w:p>
    <w:p w14:paraId="2E4398AB" w14:textId="77777777" w:rsidR="00DE6B4C" w:rsidRDefault="00DE6B4C" w:rsidP="00DE6B4C">
      <w:pPr>
        <w:jc w:val="center"/>
        <w:rPr>
          <w:rFonts w:ascii="Verdana" w:hAnsi="Verdana" w:cs="Arial"/>
          <w:b/>
          <w:sz w:val="18"/>
          <w:szCs w:val="16"/>
        </w:rPr>
      </w:pPr>
    </w:p>
    <w:p w14:paraId="72449F61" w14:textId="77777777" w:rsidR="00DE6B4C" w:rsidRPr="00286B08" w:rsidRDefault="00DE6B4C" w:rsidP="00DE6B4C">
      <w:pPr>
        <w:jc w:val="center"/>
        <w:rPr>
          <w:rFonts w:asciiTheme="minorHAnsi" w:hAnsiTheme="minorHAnsi" w:cstheme="minorHAnsi"/>
          <w:b/>
        </w:rPr>
      </w:pPr>
      <w:r w:rsidRPr="00286B08">
        <w:rPr>
          <w:rFonts w:asciiTheme="minorHAnsi" w:hAnsiTheme="minorHAnsi" w:cstheme="minorHAnsi"/>
          <w:b/>
        </w:rPr>
        <w:t>---------------------------------------------------</w:t>
      </w:r>
      <w:r>
        <w:rPr>
          <w:rFonts w:asciiTheme="minorHAnsi" w:hAnsiTheme="minorHAnsi" w:cstheme="minorHAnsi"/>
          <w:b/>
        </w:rPr>
        <w:t>----------------------------</w:t>
      </w:r>
    </w:p>
    <w:p w14:paraId="4DA3331D" w14:textId="77777777" w:rsidR="00DE6B4C" w:rsidRPr="00286B08" w:rsidRDefault="00DE6B4C" w:rsidP="00DE6B4C">
      <w:pPr>
        <w:jc w:val="center"/>
        <w:rPr>
          <w:rFonts w:asciiTheme="minorHAnsi" w:hAnsiTheme="minorHAnsi" w:cstheme="minorHAnsi"/>
          <w:b/>
        </w:rPr>
      </w:pPr>
      <w:r w:rsidRPr="00286B08">
        <w:rPr>
          <w:rFonts w:asciiTheme="minorHAnsi" w:hAnsiTheme="minorHAnsi" w:cstheme="minorHAnsi"/>
          <w:b/>
        </w:rPr>
        <w:t xml:space="preserve">Firma del </w:t>
      </w:r>
      <w:r>
        <w:rPr>
          <w:rFonts w:asciiTheme="minorHAnsi" w:hAnsiTheme="minorHAnsi" w:cstheme="minorHAnsi"/>
          <w:b/>
        </w:rPr>
        <w:t xml:space="preserve">Propietario o </w:t>
      </w:r>
      <w:r w:rsidRPr="00286B08">
        <w:rPr>
          <w:rFonts w:asciiTheme="minorHAnsi" w:hAnsiTheme="minorHAnsi" w:cstheme="minorHAnsi"/>
          <w:b/>
        </w:rPr>
        <w:t xml:space="preserve">Representante Legal </w:t>
      </w:r>
    </w:p>
    <w:p w14:paraId="08ECC883" w14:textId="77777777" w:rsidR="00DE6B4C" w:rsidRDefault="00DE6B4C" w:rsidP="00DE6B4C">
      <w:pPr>
        <w:jc w:val="center"/>
        <w:rPr>
          <w:rFonts w:ascii="Verdana" w:hAnsi="Verdana" w:cs="Arial"/>
          <w:b/>
          <w:sz w:val="18"/>
          <w:szCs w:val="18"/>
        </w:rPr>
      </w:pPr>
      <w:r w:rsidRPr="00286B08">
        <w:rPr>
          <w:rFonts w:asciiTheme="minorHAnsi" w:hAnsiTheme="minorHAnsi" w:cstheme="minorHAnsi"/>
          <w:b/>
        </w:rPr>
        <w:t xml:space="preserve">Nombre completo del </w:t>
      </w:r>
      <w:r>
        <w:rPr>
          <w:rFonts w:asciiTheme="minorHAnsi" w:hAnsiTheme="minorHAnsi" w:cstheme="minorHAnsi"/>
          <w:b/>
        </w:rPr>
        <w:t xml:space="preserve">Propietario o </w:t>
      </w:r>
      <w:r w:rsidRPr="00286B08">
        <w:rPr>
          <w:rFonts w:asciiTheme="minorHAnsi" w:hAnsiTheme="minorHAnsi" w:cstheme="minorHAnsi"/>
          <w:b/>
        </w:rPr>
        <w:t>Representante Legal</w:t>
      </w:r>
    </w:p>
    <w:p w14:paraId="7ED50F6B" w14:textId="77777777" w:rsidR="00DE6B4C" w:rsidRDefault="00DE6B4C" w:rsidP="00DE6B4C">
      <w:pPr>
        <w:rPr>
          <w:rFonts w:ascii="Verdana" w:hAnsi="Verdana" w:cs="Arial"/>
          <w:b/>
          <w:sz w:val="18"/>
          <w:szCs w:val="18"/>
        </w:rPr>
      </w:pPr>
    </w:p>
    <w:p w14:paraId="4EBD872A" w14:textId="77777777" w:rsidR="00DE6B4C" w:rsidRDefault="00DE6B4C" w:rsidP="00DE6B4C">
      <w:pPr>
        <w:rPr>
          <w:rFonts w:ascii="Verdana" w:hAnsi="Verdana" w:cs="Arial"/>
          <w:b/>
          <w:sz w:val="18"/>
          <w:szCs w:val="18"/>
        </w:rPr>
      </w:pPr>
    </w:p>
    <w:p w14:paraId="57F72382" w14:textId="77777777" w:rsidR="00DE6B4C" w:rsidRDefault="00DE6B4C" w:rsidP="00DE6B4C">
      <w:pPr>
        <w:rPr>
          <w:rFonts w:ascii="Verdana" w:hAnsi="Verdana" w:cs="Arial"/>
          <w:b/>
          <w:sz w:val="18"/>
          <w:szCs w:val="18"/>
        </w:rPr>
      </w:pPr>
    </w:p>
    <w:p w14:paraId="1677F3E6" w14:textId="77777777" w:rsidR="00C36CC8" w:rsidRDefault="00C36CC8" w:rsidP="00DE6B4C">
      <w:pPr>
        <w:rPr>
          <w:rFonts w:ascii="Verdana" w:hAnsi="Verdana" w:cs="Arial"/>
          <w:b/>
          <w:sz w:val="18"/>
          <w:szCs w:val="18"/>
        </w:rPr>
      </w:pPr>
    </w:p>
    <w:p w14:paraId="12D46A3E" w14:textId="77777777" w:rsidR="00C36CC8" w:rsidRDefault="00C36CC8" w:rsidP="00DE6B4C">
      <w:pPr>
        <w:rPr>
          <w:rFonts w:ascii="Verdana" w:hAnsi="Verdana" w:cs="Arial"/>
          <w:b/>
          <w:sz w:val="18"/>
          <w:szCs w:val="18"/>
        </w:rPr>
      </w:pPr>
    </w:p>
    <w:p w14:paraId="79FC7C06" w14:textId="77777777" w:rsidR="00C36CC8" w:rsidRDefault="00C36CC8" w:rsidP="00DE6B4C">
      <w:pPr>
        <w:rPr>
          <w:rFonts w:ascii="Verdana" w:hAnsi="Verdana" w:cs="Arial"/>
          <w:b/>
          <w:sz w:val="18"/>
          <w:szCs w:val="18"/>
        </w:rPr>
      </w:pPr>
    </w:p>
    <w:p w14:paraId="662EF886" w14:textId="77777777" w:rsidR="00C36CC8" w:rsidRDefault="00C36CC8" w:rsidP="00DE6B4C">
      <w:pPr>
        <w:rPr>
          <w:rFonts w:ascii="Verdana" w:hAnsi="Verdana" w:cs="Arial"/>
          <w:b/>
          <w:sz w:val="18"/>
          <w:szCs w:val="18"/>
        </w:rPr>
      </w:pPr>
    </w:p>
    <w:p w14:paraId="3F1A167B" w14:textId="77777777" w:rsidR="00DE6B4C" w:rsidRDefault="00DE6B4C" w:rsidP="00DE6B4C">
      <w:pPr>
        <w:rPr>
          <w:rFonts w:ascii="Verdana" w:hAnsi="Verdana" w:cs="Arial"/>
          <w:b/>
          <w:sz w:val="18"/>
          <w:szCs w:val="18"/>
        </w:rPr>
      </w:pPr>
    </w:p>
    <w:p w14:paraId="02147C07" w14:textId="77777777" w:rsidR="00507534" w:rsidRDefault="00507534" w:rsidP="00507534">
      <w:pPr>
        <w:jc w:val="both"/>
        <w:rPr>
          <w:rFonts w:ascii="Verdana" w:hAnsi="Verdana" w:cs="Arial"/>
          <w:sz w:val="18"/>
          <w:szCs w:val="18"/>
        </w:rPr>
      </w:pPr>
    </w:p>
    <w:p w14:paraId="3EE994D1" w14:textId="563CB267" w:rsidR="00F677D7" w:rsidRDefault="00526831" w:rsidP="00507534">
      <w:pPr>
        <w:jc w:val="center"/>
        <w:rPr>
          <w:rFonts w:ascii="Verdana" w:hAnsi="Verdana" w:cs="Calibri"/>
          <w:b/>
          <w:sz w:val="18"/>
          <w:szCs w:val="18"/>
        </w:rPr>
      </w:pPr>
      <w:r>
        <w:rPr>
          <w:rFonts w:ascii="Verdana" w:hAnsi="Verdana" w:cs="Arial"/>
          <w:b/>
          <w:sz w:val="18"/>
          <w:szCs w:val="18"/>
        </w:rPr>
        <w:t>FORMULARIO C-4</w:t>
      </w:r>
    </w:p>
    <w:p w14:paraId="4EDEFC50" w14:textId="31F9A512" w:rsidR="00F677D7" w:rsidRDefault="00F677D7" w:rsidP="00F677D7">
      <w:pPr>
        <w:jc w:val="center"/>
        <w:rPr>
          <w:rFonts w:ascii="Verdana" w:hAnsi="Verdana" w:cs="Arial"/>
          <w:b/>
          <w:sz w:val="18"/>
          <w:szCs w:val="18"/>
        </w:rPr>
      </w:pPr>
      <w:r>
        <w:rPr>
          <w:rFonts w:ascii="Verdana" w:hAnsi="Verdana" w:cs="Arial"/>
          <w:b/>
          <w:sz w:val="18"/>
          <w:szCs w:val="18"/>
        </w:rPr>
        <w:t>PROPUESTA TÉCNICA</w:t>
      </w:r>
    </w:p>
    <w:p w14:paraId="5B826320" w14:textId="77777777" w:rsidR="00F677D7" w:rsidRDefault="00F677D7" w:rsidP="00F677D7">
      <w:pPr>
        <w:jc w:val="center"/>
        <w:rPr>
          <w:rFonts w:asciiTheme="minorHAnsi" w:hAnsiTheme="minorHAnsi" w:cstheme="minorHAnsi"/>
          <w:b/>
          <w:sz w:val="18"/>
          <w:szCs w:val="18"/>
        </w:rPr>
      </w:pPr>
    </w:p>
    <w:tbl>
      <w:tblPr>
        <w:tblpPr w:leftFromText="141" w:rightFromText="141" w:vertAnchor="text" w:horzAnchor="margin" w:tblpY="135"/>
        <w:tblW w:w="9433" w:type="dxa"/>
        <w:tblBorders>
          <w:top w:val="single" w:sz="12" w:space="0" w:color="auto"/>
          <w:left w:val="single" w:sz="12" w:space="0" w:color="auto"/>
          <w:bottom w:val="single" w:sz="12" w:space="0" w:color="auto"/>
          <w:right w:val="single" w:sz="12" w:space="0" w:color="auto"/>
          <w:insideH w:val="single" w:sz="2" w:space="0" w:color="000000"/>
          <w:insideV w:val="single" w:sz="2" w:space="0" w:color="000000"/>
        </w:tblBorders>
        <w:tblCellMar>
          <w:left w:w="28" w:type="dxa"/>
          <w:right w:w="28" w:type="dxa"/>
        </w:tblCellMar>
        <w:tblLook w:val="04A0" w:firstRow="1" w:lastRow="0" w:firstColumn="1" w:lastColumn="0" w:noHBand="0" w:noVBand="1"/>
      </w:tblPr>
      <w:tblGrid>
        <w:gridCol w:w="9433"/>
      </w:tblGrid>
      <w:tr w:rsidR="00F677D7" w14:paraId="0A64FCEC" w14:textId="77777777" w:rsidTr="00F677D7">
        <w:trPr>
          <w:tblHeader/>
        </w:trPr>
        <w:tc>
          <w:tcPr>
            <w:tcW w:w="2526" w:type="dxa"/>
            <w:tcBorders>
              <w:top w:val="single" w:sz="12" w:space="0" w:color="auto"/>
              <w:left w:val="single" w:sz="12" w:space="0" w:color="auto"/>
              <w:bottom w:val="single" w:sz="2" w:space="0" w:color="000000"/>
              <w:right w:val="single" w:sz="12" w:space="0" w:color="auto"/>
            </w:tcBorders>
            <w:shd w:val="clear" w:color="auto" w:fill="17365D"/>
            <w:vAlign w:val="center"/>
            <w:hideMark/>
          </w:tcPr>
          <w:p w14:paraId="3421A934" w14:textId="05B260A5" w:rsidR="00F677D7" w:rsidRDefault="00F677D7" w:rsidP="00CF6A03">
            <w:pPr>
              <w:jc w:val="center"/>
              <w:rPr>
                <w:rFonts w:asciiTheme="minorHAnsi" w:hAnsiTheme="minorHAnsi" w:cstheme="minorHAnsi"/>
                <w:b/>
              </w:rPr>
            </w:pPr>
            <w:r>
              <w:rPr>
                <w:rFonts w:asciiTheme="minorHAnsi" w:hAnsiTheme="minorHAnsi" w:cstheme="minorHAnsi"/>
                <w:b/>
              </w:rPr>
              <w:t>Para ser llenado por el proponente de acuerdo a lo establecido en l</w:t>
            </w:r>
            <w:r w:rsidR="00CF6A03">
              <w:rPr>
                <w:rFonts w:asciiTheme="minorHAnsi" w:hAnsiTheme="minorHAnsi" w:cstheme="minorHAnsi"/>
                <w:b/>
              </w:rPr>
              <w:t>as Especificaciones Técnicas</w:t>
            </w:r>
          </w:p>
        </w:tc>
      </w:tr>
      <w:tr w:rsidR="00F677D7" w14:paraId="57D48465" w14:textId="77777777" w:rsidTr="00F677D7">
        <w:trPr>
          <w:trHeight w:val="472"/>
        </w:trPr>
        <w:tc>
          <w:tcPr>
            <w:tcW w:w="2526" w:type="dxa"/>
            <w:tcBorders>
              <w:top w:val="single" w:sz="2" w:space="0" w:color="000000"/>
              <w:left w:val="single" w:sz="12" w:space="0" w:color="auto"/>
              <w:bottom w:val="single" w:sz="2" w:space="0" w:color="000000"/>
              <w:right w:val="single" w:sz="12" w:space="0" w:color="auto"/>
            </w:tcBorders>
            <w:shd w:val="clear" w:color="auto" w:fill="F2F2F2"/>
            <w:vAlign w:val="center"/>
            <w:hideMark/>
          </w:tcPr>
          <w:p w14:paraId="5F4792B8" w14:textId="3AE549EC" w:rsidR="00F677D7" w:rsidRDefault="00F677D7" w:rsidP="00CF6A03">
            <w:pPr>
              <w:jc w:val="center"/>
              <w:rPr>
                <w:rFonts w:asciiTheme="minorHAnsi" w:hAnsiTheme="minorHAnsi" w:cstheme="minorHAnsi"/>
                <w:b/>
              </w:rPr>
            </w:pPr>
            <w:r>
              <w:rPr>
                <w:rFonts w:asciiTheme="minorHAnsi" w:hAnsiTheme="minorHAnsi" w:cstheme="minorHAnsi"/>
                <w:b/>
              </w:rPr>
              <w:t xml:space="preserve">Propuesta </w:t>
            </w:r>
          </w:p>
        </w:tc>
      </w:tr>
      <w:tr w:rsidR="00F677D7" w14:paraId="732BA144" w14:textId="77777777" w:rsidTr="00F677D7">
        <w:trPr>
          <w:trHeight w:val="612"/>
        </w:trPr>
        <w:tc>
          <w:tcPr>
            <w:tcW w:w="2526" w:type="dxa"/>
            <w:tcBorders>
              <w:top w:val="single" w:sz="2" w:space="0" w:color="000000"/>
              <w:left w:val="single" w:sz="12" w:space="0" w:color="auto"/>
              <w:bottom w:val="single" w:sz="12" w:space="0" w:color="auto"/>
              <w:right w:val="single" w:sz="12" w:space="0" w:color="auto"/>
            </w:tcBorders>
          </w:tcPr>
          <w:p w14:paraId="51F31181" w14:textId="397BDE42" w:rsidR="00ED53DF" w:rsidRPr="00ED53DF" w:rsidRDefault="00ED53DF" w:rsidP="00CF6A03">
            <w:pPr>
              <w:pStyle w:val="Prrafodelista"/>
              <w:numPr>
                <w:ilvl w:val="0"/>
                <w:numId w:val="31"/>
              </w:numPr>
              <w:jc w:val="both"/>
              <w:rPr>
                <w:rFonts w:asciiTheme="minorHAnsi" w:hAnsiTheme="minorHAnsi" w:cstheme="minorHAnsi"/>
                <w:b/>
              </w:rPr>
            </w:pPr>
            <w:r w:rsidRPr="00ED53DF">
              <w:rPr>
                <w:rFonts w:asciiTheme="minorHAnsi" w:hAnsiTheme="minorHAnsi" w:cstheme="minorHAnsi"/>
                <w:b/>
              </w:rPr>
              <w:t>CARACTERÍTICAS DEL PRODUCTO</w:t>
            </w:r>
          </w:p>
          <w:p w14:paraId="1C0BED3B" w14:textId="77777777" w:rsidR="00CF6A03" w:rsidRDefault="00CF6A03" w:rsidP="00ED53DF">
            <w:pPr>
              <w:pStyle w:val="Prrafodelista"/>
              <w:numPr>
                <w:ilvl w:val="0"/>
                <w:numId w:val="32"/>
              </w:numPr>
              <w:jc w:val="both"/>
              <w:rPr>
                <w:rFonts w:asciiTheme="minorHAnsi" w:hAnsiTheme="minorHAnsi" w:cstheme="minorHAnsi"/>
              </w:rPr>
            </w:pPr>
            <w:r>
              <w:rPr>
                <w:rFonts w:asciiTheme="minorHAnsi" w:hAnsiTheme="minorHAnsi" w:cstheme="minorHAnsi"/>
              </w:rPr>
              <w:t xml:space="preserve">Box </w:t>
            </w:r>
            <w:proofErr w:type="spellStart"/>
            <w:r>
              <w:rPr>
                <w:rFonts w:asciiTheme="minorHAnsi" w:hAnsiTheme="minorHAnsi" w:cstheme="minorHAnsi"/>
              </w:rPr>
              <w:t>Tong</w:t>
            </w:r>
            <w:proofErr w:type="spellEnd"/>
            <w:r>
              <w:rPr>
                <w:rFonts w:asciiTheme="minorHAnsi" w:hAnsiTheme="minorHAnsi" w:cstheme="minorHAnsi"/>
              </w:rPr>
              <w:t xml:space="preserve"> </w:t>
            </w:r>
            <w:proofErr w:type="spellStart"/>
            <w:r>
              <w:rPr>
                <w:rFonts w:asciiTheme="minorHAnsi" w:hAnsiTheme="minorHAnsi" w:cstheme="minorHAnsi"/>
              </w:rPr>
              <w:t>Lenght</w:t>
            </w:r>
            <w:proofErr w:type="spellEnd"/>
          </w:p>
          <w:p w14:paraId="4C0E4538" w14:textId="77777777" w:rsidR="00CF6A03" w:rsidRPr="00ED53DF" w:rsidRDefault="00CF6A03" w:rsidP="00ED53DF">
            <w:pPr>
              <w:pStyle w:val="Prrafodelista"/>
              <w:numPr>
                <w:ilvl w:val="0"/>
                <w:numId w:val="32"/>
              </w:numPr>
              <w:jc w:val="both"/>
              <w:rPr>
                <w:rFonts w:asciiTheme="minorHAnsi" w:hAnsiTheme="minorHAnsi" w:cstheme="minorHAnsi"/>
              </w:rPr>
            </w:pPr>
            <w:r w:rsidRPr="00ED53DF">
              <w:rPr>
                <w:rFonts w:asciiTheme="minorHAnsi" w:hAnsiTheme="minorHAnsi" w:cstheme="minorHAnsi"/>
              </w:rPr>
              <w:t xml:space="preserve">Pin </w:t>
            </w:r>
            <w:proofErr w:type="spellStart"/>
            <w:r w:rsidRPr="00ED53DF">
              <w:rPr>
                <w:rFonts w:asciiTheme="minorHAnsi" w:hAnsiTheme="minorHAnsi" w:cstheme="minorHAnsi"/>
              </w:rPr>
              <w:t>Tong</w:t>
            </w:r>
            <w:proofErr w:type="spellEnd"/>
            <w:r w:rsidRPr="00ED53DF">
              <w:rPr>
                <w:rFonts w:asciiTheme="minorHAnsi" w:hAnsiTheme="minorHAnsi" w:cstheme="minorHAnsi"/>
              </w:rPr>
              <w:t xml:space="preserve"> </w:t>
            </w:r>
            <w:proofErr w:type="spellStart"/>
            <w:r w:rsidRPr="00ED53DF">
              <w:rPr>
                <w:rFonts w:asciiTheme="minorHAnsi" w:hAnsiTheme="minorHAnsi" w:cstheme="minorHAnsi"/>
              </w:rPr>
              <w:t>Lenght</w:t>
            </w:r>
            <w:proofErr w:type="spellEnd"/>
          </w:p>
          <w:p w14:paraId="33009224" w14:textId="29EC37EF" w:rsidR="00CF6A03" w:rsidRPr="00ED53DF" w:rsidRDefault="00ED53DF" w:rsidP="00CF6A03">
            <w:pPr>
              <w:pStyle w:val="Prrafodelista"/>
              <w:numPr>
                <w:ilvl w:val="0"/>
                <w:numId w:val="31"/>
              </w:numPr>
              <w:jc w:val="both"/>
              <w:rPr>
                <w:rFonts w:asciiTheme="minorHAnsi" w:hAnsiTheme="minorHAnsi" w:cstheme="minorHAnsi"/>
                <w:b/>
              </w:rPr>
            </w:pPr>
            <w:r w:rsidRPr="00ED53DF">
              <w:rPr>
                <w:rFonts w:asciiTheme="minorHAnsi" w:hAnsiTheme="minorHAnsi" w:cstheme="minorHAnsi"/>
                <w:b/>
              </w:rPr>
              <w:t>LUGAR DE FABRICACIÓN</w:t>
            </w:r>
          </w:p>
          <w:p w14:paraId="0EE7F195" w14:textId="096227A1" w:rsidR="00CF6A03" w:rsidRPr="00ED53DF" w:rsidRDefault="00ED53DF" w:rsidP="00CF6A03">
            <w:pPr>
              <w:pStyle w:val="Prrafodelista"/>
              <w:numPr>
                <w:ilvl w:val="0"/>
                <w:numId w:val="31"/>
              </w:numPr>
              <w:jc w:val="both"/>
              <w:rPr>
                <w:rFonts w:asciiTheme="minorHAnsi" w:hAnsiTheme="minorHAnsi" w:cstheme="minorHAnsi"/>
                <w:b/>
              </w:rPr>
            </w:pPr>
            <w:r w:rsidRPr="00ED53DF">
              <w:rPr>
                <w:rFonts w:asciiTheme="minorHAnsi" w:hAnsiTheme="minorHAnsi" w:cstheme="minorHAnsi"/>
                <w:b/>
              </w:rPr>
              <w:t>CAPACITACIÓN</w:t>
            </w:r>
          </w:p>
        </w:tc>
      </w:tr>
    </w:tbl>
    <w:p w14:paraId="22E3912C" w14:textId="77777777" w:rsidR="00F677D7" w:rsidRDefault="00F677D7" w:rsidP="00F677D7">
      <w:pPr>
        <w:jc w:val="center"/>
        <w:rPr>
          <w:rFonts w:asciiTheme="minorHAnsi" w:hAnsiTheme="minorHAnsi" w:cstheme="minorHAnsi"/>
          <w:b/>
          <w:sz w:val="18"/>
          <w:szCs w:val="16"/>
        </w:rPr>
      </w:pPr>
    </w:p>
    <w:p w14:paraId="0F450CD8" w14:textId="77777777" w:rsidR="00F677D7" w:rsidRDefault="00F677D7" w:rsidP="00F677D7">
      <w:pPr>
        <w:jc w:val="center"/>
        <w:rPr>
          <w:rFonts w:asciiTheme="minorHAnsi" w:hAnsiTheme="minorHAnsi" w:cstheme="minorHAnsi"/>
          <w:b/>
          <w:color w:val="FF0000"/>
          <w:sz w:val="18"/>
          <w:szCs w:val="18"/>
        </w:rPr>
      </w:pPr>
    </w:p>
    <w:p w14:paraId="670A755C" w14:textId="77777777" w:rsidR="00F677D7" w:rsidRDefault="00F677D7" w:rsidP="00F677D7">
      <w:pPr>
        <w:jc w:val="center"/>
        <w:rPr>
          <w:rFonts w:asciiTheme="minorHAnsi" w:hAnsiTheme="minorHAnsi" w:cstheme="minorHAnsi"/>
          <w:b/>
          <w:color w:val="FF0000"/>
          <w:sz w:val="18"/>
          <w:szCs w:val="18"/>
        </w:rPr>
      </w:pPr>
    </w:p>
    <w:p w14:paraId="174541C9" w14:textId="77777777" w:rsidR="00F677D7" w:rsidRDefault="00F677D7" w:rsidP="00F677D7">
      <w:pPr>
        <w:jc w:val="center"/>
        <w:rPr>
          <w:rFonts w:asciiTheme="minorHAnsi" w:hAnsiTheme="minorHAnsi" w:cstheme="minorHAnsi"/>
          <w:b/>
          <w:color w:val="FF0000"/>
          <w:sz w:val="18"/>
          <w:szCs w:val="18"/>
        </w:rPr>
      </w:pPr>
    </w:p>
    <w:p w14:paraId="56F97D0E" w14:textId="77777777" w:rsidR="00F677D7" w:rsidRDefault="00F677D7" w:rsidP="00F677D7">
      <w:pPr>
        <w:jc w:val="center"/>
        <w:rPr>
          <w:rFonts w:asciiTheme="minorHAnsi" w:hAnsiTheme="minorHAnsi" w:cstheme="minorHAnsi"/>
          <w:b/>
          <w:color w:val="FF0000"/>
          <w:sz w:val="18"/>
          <w:szCs w:val="18"/>
        </w:rPr>
      </w:pPr>
    </w:p>
    <w:p w14:paraId="3C3F7567" w14:textId="77777777" w:rsidR="00F677D7" w:rsidRDefault="00F677D7" w:rsidP="00F677D7">
      <w:pPr>
        <w:jc w:val="center"/>
        <w:rPr>
          <w:rFonts w:asciiTheme="minorHAnsi" w:hAnsiTheme="minorHAnsi" w:cstheme="minorHAnsi"/>
          <w:b/>
          <w:color w:val="FF0000"/>
          <w:sz w:val="18"/>
          <w:szCs w:val="18"/>
        </w:rPr>
      </w:pPr>
    </w:p>
    <w:p w14:paraId="6987B8CC" w14:textId="77777777" w:rsidR="00F677D7" w:rsidRDefault="00F677D7" w:rsidP="00F677D7">
      <w:pPr>
        <w:jc w:val="center"/>
        <w:rPr>
          <w:rFonts w:asciiTheme="minorHAnsi" w:hAnsiTheme="minorHAnsi" w:cstheme="minorHAnsi"/>
          <w:b/>
          <w:color w:val="FF0000"/>
          <w:sz w:val="18"/>
          <w:szCs w:val="18"/>
        </w:rPr>
      </w:pPr>
    </w:p>
    <w:p w14:paraId="16C955C9" w14:textId="77777777" w:rsidR="00F677D7" w:rsidRDefault="00F677D7" w:rsidP="00F677D7">
      <w:pPr>
        <w:jc w:val="center"/>
        <w:rPr>
          <w:rFonts w:asciiTheme="minorHAnsi" w:hAnsiTheme="minorHAnsi" w:cstheme="minorHAnsi"/>
          <w:b/>
          <w:color w:val="FF0000"/>
          <w:sz w:val="18"/>
          <w:szCs w:val="18"/>
        </w:rPr>
      </w:pPr>
    </w:p>
    <w:p w14:paraId="44ECB42B" w14:textId="77777777" w:rsidR="00F677D7" w:rsidRDefault="00F677D7" w:rsidP="00F677D7">
      <w:pPr>
        <w:jc w:val="center"/>
        <w:rPr>
          <w:rFonts w:asciiTheme="minorHAnsi" w:hAnsiTheme="minorHAnsi" w:cstheme="minorHAnsi"/>
          <w:b/>
          <w:color w:val="FF0000"/>
          <w:sz w:val="18"/>
          <w:szCs w:val="18"/>
        </w:rPr>
      </w:pPr>
    </w:p>
    <w:p w14:paraId="47C8BFA5" w14:textId="77777777" w:rsidR="00F677D7" w:rsidRDefault="00F677D7" w:rsidP="00F677D7">
      <w:pPr>
        <w:jc w:val="center"/>
        <w:rPr>
          <w:rFonts w:asciiTheme="minorHAnsi" w:hAnsiTheme="minorHAnsi" w:cstheme="minorHAnsi"/>
          <w:b/>
          <w:sz w:val="18"/>
          <w:szCs w:val="16"/>
        </w:rPr>
      </w:pPr>
    </w:p>
    <w:p w14:paraId="7B6CF79A" w14:textId="77777777" w:rsidR="00F677D7" w:rsidRDefault="00F677D7" w:rsidP="00F677D7">
      <w:pPr>
        <w:jc w:val="center"/>
        <w:rPr>
          <w:rFonts w:asciiTheme="minorHAnsi" w:hAnsiTheme="minorHAnsi" w:cstheme="minorHAnsi"/>
          <w:b/>
        </w:rPr>
      </w:pPr>
      <w:r>
        <w:rPr>
          <w:rFonts w:asciiTheme="minorHAnsi" w:hAnsiTheme="minorHAnsi" w:cstheme="minorHAnsi"/>
          <w:b/>
        </w:rPr>
        <w:t>-------------------------------------------------------------------------------</w:t>
      </w:r>
    </w:p>
    <w:p w14:paraId="1E63C6E8" w14:textId="77777777" w:rsidR="00F677D7" w:rsidRDefault="00F677D7" w:rsidP="00F677D7">
      <w:pPr>
        <w:jc w:val="center"/>
        <w:rPr>
          <w:rFonts w:asciiTheme="minorHAnsi" w:hAnsiTheme="minorHAnsi" w:cstheme="minorHAnsi"/>
          <w:b/>
        </w:rPr>
      </w:pPr>
      <w:r>
        <w:rPr>
          <w:rFonts w:asciiTheme="minorHAnsi" w:hAnsiTheme="minorHAnsi" w:cstheme="minorHAnsi"/>
          <w:b/>
        </w:rPr>
        <w:t xml:space="preserve">Firma del Propietario o Representante Legal </w:t>
      </w:r>
    </w:p>
    <w:p w14:paraId="21FEE7AD" w14:textId="74D284C6" w:rsidR="00F677D7" w:rsidRDefault="00F677D7" w:rsidP="00F677D7">
      <w:pPr>
        <w:jc w:val="center"/>
        <w:rPr>
          <w:rFonts w:ascii="Verdana" w:hAnsi="Verdana" w:cs="Calibri"/>
          <w:b/>
          <w:sz w:val="18"/>
          <w:szCs w:val="18"/>
        </w:rPr>
      </w:pPr>
      <w:r>
        <w:rPr>
          <w:rFonts w:asciiTheme="minorHAnsi" w:hAnsiTheme="minorHAnsi" w:cstheme="minorHAnsi"/>
          <w:b/>
        </w:rPr>
        <w:t>Nombre completo del Propietario o Representante Legal</w:t>
      </w:r>
    </w:p>
    <w:p w14:paraId="5312F748" w14:textId="77777777" w:rsidR="0098612A" w:rsidRDefault="0098612A" w:rsidP="00507534">
      <w:pPr>
        <w:jc w:val="center"/>
        <w:rPr>
          <w:rFonts w:ascii="Verdana" w:hAnsi="Verdana" w:cs="Calibri"/>
          <w:b/>
          <w:sz w:val="18"/>
          <w:szCs w:val="18"/>
        </w:rPr>
      </w:pPr>
    </w:p>
    <w:p w14:paraId="19A57374" w14:textId="77777777" w:rsidR="0098612A" w:rsidRDefault="0098612A" w:rsidP="00507534">
      <w:pPr>
        <w:jc w:val="center"/>
        <w:rPr>
          <w:rFonts w:ascii="Verdana" w:hAnsi="Verdana" w:cs="Calibri"/>
          <w:b/>
          <w:sz w:val="18"/>
          <w:szCs w:val="18"/>
        </w:rPr>
      </w:pPr>
    </w:p>
    <w:p w14:paraId="7B4AEB00" w14:textId="77777777" w:rsidR="0098612A" w:rsidRDefault="0098612A" w:rsidP="00507534">
      <w:pPr>
        <w:jc w:val="center"/>
        <w:rPr>
          <w:rFonts w:ascii="Verdana" w:hAnsi="Verdana" w:cs="Calibri"/>
          <w:b/>
          <w:sz w:val="18"/>
          <w:szCs w:val="18"/>
        </w:rPr>
      </w:pPr>
    </w:p>
    <w:p w14:paraId="0426523E" w14:textId="77777777" w:rsidR="0098612A" w:rsidRDefault="0098612A" w:rsidP="00507534">
      <w:pPr>
        <w:jc w:val="center"/>
        <w:rPr>
          <w:rFonts w:ascii="Verdana" w:hAnsi="Verdana" w:cs="Calibri"/>
          <w:b/>
          <w:sz w:val="18"/>
          <w:szCs w:val="18"/>
        </w:rPr>
      </w:pPr>
    </w:p>
    <w:p w14:paraId="4D2DD616" w14:textId="77777777" w:rsidR="0098612A" w:rsidRDefault="0098612A" w:rsidP="00507534">
      <w:pPr>
        <w:jc w:val="center"/>
        <w:rPr>
          <w:rFonts w:ascii="Verdana" w:hAnsi="Verdana" w:cs="Calibri"/>
          <w:b/>
          <w:sz w:val="18"/>
          <w:szCs w:val="18"/>
        </w:rPr>
      </w:pPr>
    </w:p>
    <w:p w14:paraId="727AE15B" w14:textId="77777777" w:rsidR="0098612A" w:rsidRDefault="0098612A" w:rsidP="00507534">
      <w:pPr>
        <w:jc w:val="center"/>
        <w:rPr>
          <w:rFonts w:ascii="Verdana" w:hAnsi="Verdana" w:cs="Calibri"/>
          <w:b/>
          <w:sz w:val="18"/>
          <w:szCs w:val="18"/>
        </w:rPr>
      </w:pPr>
    </w:p>
    <w:p w14:paraId="6F245851" w14:textId="77777777" w:rsidR="0098612A" w:rsidRDefault="0098612A" w:rsidP="00507534">
      <w:pPr>
        <w:jc w:val="center"/>
        <w:rPr>
          <w:rFonts w:ascii="Verdana" w:hAnsi="Verdana" w:cs="Calibri"/>
          <w:b/>
          <w:sz w:val="18"/>
          <w:szCs w:val="18"/>
        </w:rPr>
      </w:pPr>
    </w:p>
    <w:p w14:paraId="605D09CB" w14:textId="77777777" w:rsidR="0098612A" w:rsidRDefault="0098612A" w:rsidP="00507534">
      <w:pPr>
        <w:jc w:val="center"/>
        <w:rPr>
          <w:rFonts w:ascii="Verdana" w:hAnsi="Verdana" w:cs="Calibri"/>
          <w:b/>
          <w:sz w:val="18"/>
          <w:szCs w:val="18"/>
        </w:rPr>
      </w:pPr>
    </w:p>
    <w:p w14:paraId="6C4DA003" w14:textId="77777777" w:rsidR="0098612A" w:rsidRDefault="0098612A" w:rsidP="00507534">
      <w:pPr>
        <w:jc w:val="center"/>
        <w:rPr>
          <w:rFonts w:ascii="Verdana" w:hAnsi="Verdana" w:cs="Calibri"/>
          <w:b/>
          <w:sz w:val="18"/>
          <w:szCs w:val="18"/>
        </w:rPr>
      </w:pPr>
    </w:p>
    <w:p w14:paraId="7900892C" w14:textId="77777777" w:rsidR="0098612A" w:rsidRDefault="0098612A" w:rsidP="00507534">
      <w:pPr>
        <w:jc w:val="center"/>
        <w:rPr>
          <w:rFonts w:ascii="Verdana" w:hAnsi="Verdana" w:cs="Calibri"/>
          <w:b/>
          <w:sz w:val="18"/>
          <w:szCs w:val="18"/>
        </w:rPr>
      </w:pPr>
    </w:p>
    <w:p w14:paraId="249B6761" w14:textId="77777777" w:rsidR="0098612A" w:rsidRDefault="0098612A" w:rsidP="00507534">
      <w:pPr>
        <w:jc w:val="center"/>
        <w:rPr>
          <w:rFonts w:ascii="Verdana" w:hAnsi="Verdana" w:cs="Calibri"/>
          <w:b/>
          <w:sz w:val="18"/>
          <w:szCs w:val="18"/>
        </w:rPr>
      </w:pPr>
    </w:p>
    <w:p w14:paraId="78D9BA98" w14:textId="77777777" w:rsidR="0098612A" w:rsidRDefault="0098612A" w:rsidP="00507534">
      <w:pPr>
        <w:jc w:val="center"/>
        <w:rPr>
          <w:rFonts w:ascii="Verdana" w:hAnsi="Verdana" w:cs="Calibri"/>
          <w:b/>
          <w:sz w:val="18"/>
          <w:szCs w:val="18"/>
        </w:rPr>
      </w:pPr>
    </w:p>
    <w:p w14:paraId="53D84890" w14:textId="77777777" w:rsidR="0098612A" w:rsidRDefault="0098612A" w:rsidP="00507534">
      <w:pPr>
        <w:jc w:val="center"/>
        <w:rPr>
          <w:rFonts w:ascii="Verdana" w:hAnsi="Verdana" w:cs="Calibri"/>
          <w:b/>
          <w:sz w:val="18"/>
          <w:szCs w:val="18"/>
        </w:rPr>
      </w:pPr>
    </w:p>
    <w:p w14:paraId="2B649328" w14:textId="77777777" w:rsidR="0098612A" w:rsidRDefault="0098612A" w:rsidP="00507534">
      <w:pPr>
        <w:jc w:val="center"/>
        <w:rPr>
          <w:rFonts w:ascii="Verdana" w:hAnsi="Verdana" w:cs="Calibri"/>
          <w:b/>
          <w:sz w:val="18"/>
          <w:szCs w:val="18"/>
        </w:rPr>
      </w:pPr>
    </w:p>
    <w:p w14:paraId="4C6E2D03" w14:textId="77777777" w:rsidR="0098612A" w:rsidRDefault="0098612A" w:rsidP="00507534">
      <w:pPr>
        <w:jc w:val="center"/>
        <w:rPr>
          <w:rFonts w:ascii="Verdana" w:hAnsi="Verdana" w:cs="Calibri"/>
          <w:b/>
          <w:sz w:val="18"/>
          <w:szCs w:val="18"/>
        </w:rPr>
      </w:pPr>
    </w:p>
    <w:p w14:paraId="39C1B0DE" w14:textId="77777777" w:rsidR="0098612A" w:rsidRDefault="0098612A" w:rsidP="00507534">
      <w:pPr>
        <w:jc w:val="center"/>
        <w:rPr>
          <w:rFonts w:ascii="Verdana" w:hAnsi="Verdana" w:cs="Calibri"/>
          <w:b/>
          <w:sz w:val="18"/>
          <w:szCs w:val="18"/>
        </w:rPr>
      </w:pPr>
    </w:p>
    <w:p w14:paraId="56AB1A40" w14:textId="77777777" w:rsidR="0098612A" w:rsidRDefault="0098612A" w:rsidP="00507534">
      <w:pPr>
        <w:jc w:val="center"/>
        <w:rPr>
          <w:rFonts w:ascii="Verdana" w:hAnsi="Verdana" w:cs="Calibri"/>
          <w:b/>
          <w:sz w:val="18"/>
          <w:szCs w:val="18"/>
        </w:rPr>
      </w:pPr>
    </w:p>
    <w:p w14:paraId="7D1AEEC6" w14:textId="77777777" w:rsidR="0098612A" w:rsidRDefault="0098612A" w:rsidP="00507534">
      <w:pPr>
        <w:jc w:val="center"/>
        <w:rPr>
          <w:rFonts w:ascii="Verdana" w:hAnsi="Verdana" w:cs="Calibri"/>
          <w:b/>
          <w:sz w:val="18"/>
          <w:szCs w:val="18"/>
        </w:rPr>
      </w:pPr>
    </w:p>
    <w:p w14:paraId="0D4726DB" w14:textId="77777777" w:rsidR="0098612A" w:rsidRDefault="0098612A" w:rsidP="00507534">
      <w:pPr>
        <w:jc w:val="center"/>
        <w:rPr>
          <w:rFonts w:ascii="Verdana" w:hAnsi="Verdana" w:cs="Calibri"/>
          <w:b/>
          <w:sz w:val="18"/>
          <w:szCs w:val="18"/>
        </w:rPr>
      </w:pPr>
    </w:p>
    <w:p w14:paraId="7DAA5C06" w14:textId="77777777" w:rsidR="0098612A" w:rsidRDefault="0098612A" w:rsidP="00507534">
      <w:pPr>
        <w:jc w:val="center"/>
        <w:rPr>
          <w:rFonts w:ascii="Verdana" w:hAnsi="Verdana" w:cs="Calibri"/>
          <w:b/>
          <w:sz w:val="18"/>
          <w:szCs w:val="18"/>
        </w:rPr>
      </w:pPr>
    </w:p>
    <w:p w14:paraId="0B99426D" w14:textId="77777777" w:rsidR="0098612A" w:rsidRDefault="0098612A" w:rsidP="00507534">
      <w:pPr>
        <w:jc w:val="center"/>
        <w:rPr>
          <w:rFonts w:ascii="Verdana" w:hAnsi="Verdana" w:cs="Calibri"/>
          <w:b/>
          <w:sz w:val="18"/>
          <w:szCs w:val="18"/>
        </w:rPr>
      </w:pPr>
    </w:p>
    <w:p w14:paraId="119606F9" w14:textId="77777777" w:rsidR="0098612A" w:rsidRDefault="0098612A" w:rsidP="00507534">
      <w:pPr>
        <w:jc w:val="center"/>
        <w:rPr>
          <w:rFonts w:ascii="Verdana" w:hAnsi="Verdana" w:cs="Calibri"/>
          <w:b/>
          <w:sz w:val="18"/>
          <w:szCs w:val="18"/>
        </w:rPr>
      </w:pPr>
    </w:p>
    <w:p w14:paraId="43963AD9" w14:textId="77777777" w:rsidR="0098612A" w:rsidRDefault="0098612A" w:rsidP="00507534">
      <w:pPr>
        <w:jc w:val="center"/>
        <w:rPr>
          <w:rFonts w:ascii="Verdana" w:hAnsi="Verdana" w:cs="Calibri"/>
          <w:b/>
          <w:sz w:val="18"/>
          <w:szCs w:val="18"/>
        </w:rPr>
      </w:pPr>
    </w:p>
    <w:p w14:paraId="755C801A" w14:textId="77777777" w:rsidR="0098612A" w:rsidRDefault="0098612A" w:rsidP="00507534">
      <w:pPr>
        <w:jc w:val="center"/>
        <w:rPr>
          <w:rFonts w:ascii="Verdana" w:hAnsi="Verdana" w:cs="Calibri"/>
          <w:b/>
          <w:sz w:val="18"/>
          <w:szCs w:val="18"/>
        </w:rPr>
      </w:pPr>
    </w:p>
    <w:p w14:paraId="78AB6D83" w14:textId="77777777" w:rsidR="0098612A" w:rsidRDefault="0098612A" w:rsidP="00507534">
      <w:pPr>
        <w:jc w:val="center"/>
        <w:rPr>
          <w:rFonts w:ascii="Verdana" w:hAnsi="Verdana" w:cs="Calibri"/>
          <w:b/>
          <w:sz w:val="18"/>
          <w:szCs w:val="18"/>
        </w:rPr>
      </w:pPr>
    </w:p>
    <w:p w14:paraId="63953565" w14:textId="77777777" w:rsidR="0098612A" w:rsidRDefault="0098612A" w:rsidP="00507534">
      <w:pPr>
        <w:jc w:val="center"/>
        <w:rPr>
          <w:rFonts w:ascii="Verdana" w:hAnsi="Verdana" w:cs="Calibri"/>
          <w:b/>
          <w:sz w:val="18"/>
          <w:szCs w:val="18"/>
        </w:rPr>
      </w:pPr>
    </w:p>
    <w:p w14:paraId="6E2E58CD" w14:textId="77777777" w:rsidR="0098612A" w:rsidRDefault="0098612A" w:rsidP="00507534">
      <w:pPr>
        <w:jc w:val="center"/>
        <w:rPr>
          <w:rFonts w:ascii="Verdana" w:hAnsi="Verdana" w:cs="Calibri"/>
          <w:b/>
          <w:sz w:val="18"/>
          <w:szCs w:val="18"/>
        </w:rPr>
      </w:pPr>
    </w:p>
    <w:p w14:paraId="330120BF" w14:textId="77777777" w:rsidR="00C36CC8" w:rsidRDefault="00C36CC8" w:rsidP="00507534">
      <w:pPr>
        <w:jc w:val="center"/>
        <w:rPr>
          <w:rFonts w:ascii="Verdana" w:hAnsi="Verdana" w:cs="Calibri"/>
          <w:b/>
          <w:sz w:val="18"/>
          <w:szCs w:val="18"/>
        </w:rPr>
      </w:pPr>
    </w:p>
    <w:p w14:paraId="4D5200B9" w14:textId="77777777" w:rsidR="00C36CC8" w:rsidRDefault="00C36CC8" w:rsidP="00507534">
      <w:pPr>
        <w:jc w:val="center"/>
        <w:rPr>
          <w:rFonts w:ascii="Verdana" w:hAnsi="Verdana" w:cs="Calibri"/>
          <w:b/>
          <w:sz w:val="18"/>
          <w:szCs w:val="18"/>
        </w:rPr>
      </w:pPr>
    </w:p>
    <w:p w14:paraId="0311AD02" w14:textId="77777777" w:rsidR="0098612A" w:rsidRDefault="0098612A" w:rsidP="00507534">
      <w:pPr>
        <w:jc w:val="center"/>
        <w:rPr>
          <w:rFonts w:ascii="Verdana" w:hAnsi="Verdana" w:cs="Calibri"/>
          <w:b/>
          <w:sz w:val="18"/>
          <w:szCs w:val="18"/>
        </w:rPr>
      </w:pPr>
    </w:p>
    <w:p w14:paraId="5826D501" w14:textId="77777777" w:rsidR="0098612A" w:rsidRDefault="0098612A" w:rsidP="00507534">
      <w:pPr>
        <w:jc w:val="center"/>
        <w:rPr>
          <w:rFonts w:ascii="Verdana" w:hAnsi="Verdana" w:cs="Calibri"/>
          <w:b/>
          <w:sz w:val="18"/>
          <w:szCs w:val="18"/>
        </w:rPr>
      </w:pPr>
    </w:p>
    <w:p w14:paraId="66E6C739" w14:textId="77777777" w:rsidR="00507534" w:rsidRPr="00CF2046" w:rsidRDefault="00507534" w:rsidP="00507534">
      <w:pPr>
        <w:jc w:val="center"/>
        <w:rPr>
          <w:rFonts w:ascii="Verdana" w:hAnsi="Verdana" w:cs="Calibri"/>
          <w:b/>
          <w:sz w:val="18"/>
          <w:szCs w:val="18"/>
        </w:rPr>
      </w:pPr>
      <w:r w:rsidRPr="00CF2046">
        <w:rPr>
          <w:rFonts w:ascii="Verdana" w:hAnsi="Verdana" w:cs="Calibri"/>
          <w:b/>
          <w:sz w:val="18"/>
          <w:szCs w:val="18"/>
        </w:rPr>
        <w:lastRenderedPageBreak/>
        <w:t>ANEXO 1</w:t>
      </w:r>
    </w:p>
    <w:p w14:paraId="3E75B5C5" w14:textId="77777777" w:rsidR="00507534" w:rsidRPr="00323D39" w:rsidRDefault="00507534" w:rsidP="00507534">
      <w:pPr>
        <w:jc w:val="center"/>
        <w:rPr>
          <w:rFonts w:ascii="Verdana" w:hAnsi="Verdana" w:cs="Calibri"/>
          <w:b/>
          <w:sz w:val="8"/>
          <w:szCs w:val="18"/>
        </w:rPr>
      </w:pPr>
    </w:p>
    <w:p w14:paraId="44CB0BCD" w14:textId="77777777" w:rsidR="00507534" w:rsidRPr="00CF2046" w:rsidRDefault="00507534" w:rsidP="00507534">
      <w:pPr>
        <w:jc w:val="center"/>
        <w:rPr>
          <w:rFonts w:ascii="Verdana" w:hAnsi="Verdana" w:cs="Calibri"/>
          <w:b/>
          <w:sz w:val="18"/>
          <w:szCs w:val="18"/>
        </w:rPr>
      </w:pPr>
      <w:r w:rsidRPr="00CF2046">
        <w:rPr>
          <w:rFonts w:ascii="Verdana" w:hAnsi="Verdana" w:cs="Calibri"/>
          <w:b/>
          <w:sz w:val="18"/>
          <w:szCs w:val="18"/>
        </w:rPr>
        <w:t xml:space="preserve">MÉTODO DE EVALUACIÓN </w:t>
      </w:r>
    </w:p>
    <w:p w14:paraId="3C908B05" w14:textId="77777777" w:rsidR="00507534" w:rsidRDefault="00507534" w:rsidP="00507534">
      <w:pPr>
        <w:jc w:val="center"/>
        <w:rPr>
          <w:rFonts w:ascii="Verdana" w:hAnsi="Verdana" w:cs="Arial"/>
          <w:b/>
          <w:sz w:val="18"/>
          <w:szCs w:val="18"/>
        </w:rPr>
      </w:pPr>
    </w:p>
    <w:p w14:paraId="4D377EB1" w14:textId="77777777" w:rsidR="00FA36C0" w:rsidRPr="008C6E83" w:rsidRDefault="00FA36C0" w:rsidP="00FA36C0">
      <w:pPr>
        <w:pStyle w:val="Ttulo2"/>
        <w:jc w:val="center"/>
        <w:rPr>
          <w:rFonts w:asciiTheme="minorHAnsi" w:hAnsiTheme="minorHAnsi" w:cstheme="minorHAnsi"/>
          <w:i w:val="0"/>
          <w:color w:val="000000" w:themeColor="text1"/>
          <w:sz w:val="20"/>
          <w:szCs w:val="20"/>
          <w:u w:val="single"/>
        </w:rPr>
      </w:pPr>
      <w:r>
        <w:rPr>
          <w:rFonts w:asciiTheme="minorHAnsi" w:hAnsiTheme="minorHAnsi" w:cstheme="minorHAnsi"/>
          <w:i w:val="0"/>
          <w:color w:val="000000" w:themeColor="text1"/>
          <w:sz w:val="20"/>
          <w:szCs w:val="20"/>
          <w:u w:val="single"/>
        </w:rPr>
        <w:t>EVALUACIÓN PARA LA ADQUISICION DE BIENES</w:t>
      </w:r>
    </w:p>
    <w:p w14:paraId="65041C2C" w14:textId="77777777" w:rsidR="00FA36C0" w:rsidRPr="00286B08" w:rsidRDefault="00FA36C0" w:rsidP="00FA36C0">
      <w:pPr>
        <w:pStyle w:val="Sinespaciado"/>
        <w:jc w:val="both"/>
        <w:rPr>
          <w:rFonts w:asciiTheme="minorHAnsi" w:hAnsiTheme="minorHAnsi" w:cstheme="minorHAnsi"/>
          <w:sz w:val="20"/>
          <w:szCs w:val="20"/>
        </w:rPr>
      </w:pPr>
    </w:p>
    <w:p w14:paraId="69B9B5F3" w14:textId="422A361A" w:rsidR="00FA36C0" w:rsidRPr="00286B08" w:rsidRDefault="00FA36C0" w:rsidP="00FA36C0">
      <w:pPr>
        <w:pStyle w:val="Sinespaciado"/>
        <w:jc w:val="both"/>
        <w:rPr>
          <w:rFonts w:asciiTheme="minorHAnsi" w:hAnsiTheme="minorHAnsi" w:cstheme="minorHAnsi"/>
          <w:sz w:val="20"/>
          <w:szCs w:val="20"/>
        </w:rPr>
      </w:pPr>
      <w:r w:rsidRPr="00FA36C0">
        <w:rPr>
          <w:rFonts w:asciiTheme="minorHAnsi" w:hAnsiTheme="minorHAnsi" w:cstheme="minorHAnsi"/>
          <w:sz w:val="20"/>
          <w:szCs w:val="20"/>
        </w:rPr>
        <w:t>Previa a la evaluación del método de selección establecido en el presente DBC (Calidad Propuesta Técnica y Costo), se deberá realizar</w:t>
      </w:r>
      <w:r w:rsidRPr="00286B08">
        <w:rPr>
          <w:rFonts w:asciiTheme="minorHAnsi" w:hAnsiTheme="minorHAnsi" w:cstheme="minorHAnsi"/>
          <w:sz w:val="20"/>
          <w:szCs w:val="20"/>
        </w:rPr>
        <w:t xml:space="preserve"> la evaluación preliminar y verificación de errores aritméticos. </w:t>
      </w:r>
    </w:p>
    <w:p w14:paraId="14860FAF" w14:textId="77777777" w:rsidR="00FA36C0" w:rsidRPr="00286B08" w:rsidRDefault="00FA36C0" w:rsidP="00FA36C0">
      <w:pPr>
        <w:pStyle w:val="Sinespaciado"/>
        <w:jc w:val="both"/>
        <w:rPr>
          <w:rFonts w:asciiTheme="minorHAnsi" w:hAnsiTheme="minorHAnsi" w:cstheme="minorHAnsi"/>
          <w:sz w:val="20"/>
          <w:szCs w:val="20"/>
        </w:rPr>
      </w:pPr>
    </w:p>
    <w:p w14:paraId="76146F55" w14:textId="77777777" w:rsidR="00FA36C0" w:rsidRPr="00286B08" w:rsidRDefault="00FA36C0" w:rsidP="00DB1532">
      <w:pPr>
        <w:pStyle w:val="Sinespaciado"/>
        <w:numPr>
          <w:ilvl w:val="0"/>
          <w:numId w:val="19"/>
        </w:numPr>
        <w:ind w:left="426" w:hanging="426"/>
        <w:jc w:val="both"/>
        <w:rPr>
          <w:rFonts w:asciiTheme="minorHAnsi" w:hAnsiTheme="minorHAnsi" w:cstheme="minorHAnsi"/>
          <w:b/>
          <w:sz w:val="20"/>
          <w:szCs w:val="20"/>
        </w:rPr>
      </w:pPr>
      <w:r w:rsidRPr="00286B08">
        <w:rPr>
          <w:rFonts w:asciiTheme="minorHAnsi" w:hAnsiTheme="minorHAnsi" w:cstheme="minorHAnsi"/>
          <w:b/>
          <w:sz w:val="20"/>
          <w:szCs w:val="20"/>
        </w:rPr>
        <w:t xml:space="preserve">EVALUACIÓN PRELIMINAR </w:t>
      </w:r>
    </w:p>
    <w:p w14:paraId="09000A04" w14:textId="77777777" w:rsidR="00FA36C0" w:rsidRPr="00286B08" w:rsidRDefault="00FA36C0" w:rsidP="00FA36C0">
      <w:pPr>
        <w:pStyle w:val="Sinespaciado"/>
        <w:ind w:left="426"/>
        <w:jc w:val="both"/>
        <w:rPr>
          <w:rFonts w:asciiTheme="minorHAnsi" w:hAnsiTheme="minorHAnsi" w:cstheme="minorHAnsi"/>
          <w:b/>
          <w:sz w:val="20"/>
          <w:szCs w:val="20"/>
        </w:rPr>
      </w:pPr>
    </w:p>
    <w:p w14:paraId="618CF1ED" w14:textId="77777777" w:rsidR="00FA36C0" w:rsidRPr="00286B08" w:rsidRDefault="00FA36C0" w:rsidP="00FA36C0">
      <w:pPr>
        <w:pStyle w:val="Sinespaciado"/>
        <w:jc w:val="both"/>
        <w:rPr>
          <w:rFonts w:asciiTheme="minorHAnsi" w:hAnsiTheme="minorHAnsi" w:cstheme="minorHAnsi"/>
          <w:sz w:val="20"/>
          <w:szCs w:val="20"/>
        </w:rPr>
      </w:pPr>
      <w:r w:rsidRPr="00286B08">
        <w:rPr>
          <w:rFonts w:asciiTheme="minorHAnsi" w:hAnsiTheme="minorHAnsi" w:cstheme="minorHAnsi"/>
          <w:sz w:val="20"/>
          <w:szCs w:val="20"/>
        </w:rPr>
        <w:t>Concluido el acto de apertura, el Comité de Habilitación en sesión reservada verificará los aspectos legales y administrativos de los documentos y/o formularios de la propuesta, aplicando la metodología CUMPLE/NO CUMPLE y establecidas en el presente DBC.</w:t>
      </w:r>
    </w:p>
    <w:p w14:paraId="7729ECF5" w14:textId="77777777" w:rsidR="00FA36C0" w:rsidRPr="00286B08" w:rsidRDefault="00FA36C0" w:rsidP="00FA36C0">
      <w:pPr>
        <w:pStyle w:val="Sinespaciado"/>
        <w:jc w:val="both"/>
        <w:rPr>
          <w:rFonts w:asciiTheme="minorHAnsi" w:hAnsiTheme="minorHAnsi" w:cstheme="minorHAnsi"/>
          <w:sz w:val="20"/>
          <w:szCs w:val="20"/>
        </w:rPr>
      </w:pPr>
    </w:p>
    <w:p w14:paraId="1E74675F" w14:textId="77777777" w:rsidR="00FA36C0" w:rsidRPr="00286B08" w:rsidRDefault="00FA36C0" w:rsidP="00FA36C0">
      <w:pPr>
        <w:pStyle w:val="Sinespaciado"/>
        <w:jc w:val="both"/>
        <w:rPr>
          <w:rFonts w:asciiTheme="minorHAnsi" w:hAnsiTheme="minorHAnsi" w:cstheme="minorHAnsi"/>
          <w:sz w:val="20"/>
          <w:szCs w:val="20"/>
        </w:rPr>
      </w:pPr>
      <w:r w:rsidRPr="00286B08">
        <w:rPr>
          <w:rFonts w:asciiTheme="minorHAnsi" w:hAnsiTheme="minorHAnsi" w:cstheme="minorHAnsi"/>
          <w:sz w:val="20"/>
          <w:szCs w:val="20"/>
        </w:rPr>
        <w:t>En caso de existir aspectos subsanables, el Comité de Habilitación podrá solicitar consultas, aclaraciones o aspectos que sea</w:t>
      </w:r>
      <w:r>
        <w:rPr>
          <w:rFonts w:asciiTheme="minorHAnsi" w:hAnsiTheme="minorHAnsi" w:cstheme="minorHAnsi"/>
          <w:sz w:val="20"/>
          <w:szCs w:val="20"/>
        </w:rPr>
        <w:t>n</w:t>
      </w:r>
      <w:r w:rsidRPr="00286B08">
        <w:rPr>
          <w:rFonts w:asciiTheme="minorHAnsi" w:hAnsiTheme="minorHAnsi" w:cstheme="minorHAnsi"/>
          <w:sz w:val="20"/>
          <w:szCs w:val="20"/>
        </w:rPr>
        <w:t xml:space="preserve"> subsanables de sus propuestas, debiendo tener el respaldo de los mismos.</w:t>
      </w:r>
    </w:p>
    <w:p w14:paraId="72AE5E6E" w14:textId="77777777" w:rsidR="00FA36C0" w:rsidRPr="00286B08" w:rsidRDefault="00FA36C0" w:rsidP="00FA36C0">
      <w:pPr>
        <w:pStyle w:val="Sinespaciado"/>
        <w:jc w:val="both"/>
        <w:rPr>
          <w:rFonts w:asciiTheme="minorHAnsi" w:hAnsiTheme="minorHAnsi" w:cstheme="minorHAnsi"/>
          <w:sz w:val="20"/>
          <w:szCs w:val="20"/>
        </w:rPr>
      </w:pPr>
    </w:p>
    <w:p w14:paraId="2669A7A3" w14:textId="77777777" w:rsidR="00FA36C0" w:rsidRPr="00286B08" w:rsidRDefault="00FA36C0" w:rsidP="00FA36C0">
      <w:pPr>
        <w:pStyle w:val="Sinespaciado"/>
        <w:jc w:val="both"/>
        <w:rPr>
          <w:rFonts w:asciiTheme="minorHAnsi" w:hAnsiTheme="minorHAnsi" w:cstheme="minorHAnsi"/>
          <w:sz w:val="20"/>
          <w:szCs w:val="20"/>
        </w:rPr>
      </w:pPr>
      <w:r w:rsidRPr="00286B08">
        <w:rPr>
          <w:rFonts w:asciiTheme="minorHAnsi" w:hAnsiTheme="minorHAnsi" w:cstheme="minorHAnsi"/>
          <w:sz w:val="20"/>
          <w:szCs w:val="20"/>
        </w:rPr>
        <w:t>De no existir propuestas habilitadas que cumplan los aspectos legales y/o administrativos requeridos en el DBC, el Comité de Habilitación recomendará mediante informe al Responsable de Contratación Directa declarar desierto el proceso de contratación.</w:t>
      </w:r>
    </w:p>
    <w:p w14:paraId="3E50CD7D" w14:textId="77777777" w:rsidR="00FA36C0" w:rsidRPr="00286B08" w:rsidRDefault="00FA36C0" w:rsidP="00FA36C0">
      <w:pPr>
        <w:pStyle w:val="Sinespaciado"/>
        <w:jc w:val="both"/>
        <w:rPr>
          <w:rFonts w:asciiTheme="minorHAnsi" w:hAnsiTheme="minorHAnsi" w:cstheme="minorHAnsi"/>
          <w:sz w:val="20"/>
          <w:szCs w:val="20"/>
        </w:rPr>
      </w:pPr>
    </w:p>
    <w:p w14:paraId="3CE813DF" w14:textId="77777777" w:rsidR="00FA36C0" w:rsidRPr="00286B08" w:rsidRDefault="00FA36C0" w:rsidP="00DB1532">
      <w:pPr>
        <w:pStyle w:val="Sinespaciado"/>
        <w:numPr>
          <w:ilvl w:val="0"/>
          <w:numId w:val="19"/>
        </w:numPr>
        <w:ind w:left="426" w:hanging="426"/>
        <w:jc w:val="both"/>
        <w:rPr>
          <w:rFonts w:asciiTheme="minorHAnsi" w:hAnsiTheme="minorHAnsi" w:cstheme="minorHAnsi"/>
          <w:b/>
          <w:sz w:val="20"/>
          <w:szCs w:val="20"/>
        </w:rPr>
      </w:pPr>
      <w:r w:rsidRPr="00286B08">
        <w:rPr>
          <w:rFonts w:asciiTheme="minorHAnsi" w:hAnsiTheme="minorHAnsi" w:cstheme="minorHAnsi"/>
          <w:b/>
          <w:sz w:val="20"/>
          <w:szCs w:val="20"/>
        </w:rPr>
        <w:t>VERIFICACIÓN DE ERRORES ARITMETICOS</w:t>
      </w:r>
    </w:p>
    <w:p w14:paraId="2E4F1539" w14:textId="77777777" w:rsidR="00FA36C0" w:rsidRPr="00286B08" w:rsidRDefault="00FA36C0" w:rsidP="00FA36C0">
      <w:pPr>
        <w:pStyle w:val="Sinespaciado"/>
        <w:jc w:val="both"/>
        <w:rPr>
          <w:rFonts w:asciiTheme="minorHAnsi" w:hAnsiTheme="minorHAnsi" w:cstheme="minorHAnsi"/>
          <w:b/>
          <w:sz w:val="20"/>
          <w:szCs w:val="20"/>
        </w:rPr>
      </w:pPr>
    </w:p>
    <w:p w14:paraId="2AEE02ED" w14:textId="77777777" w:rsidR="00FA36C0" w:rsidRPr="00286B08" w:rsidRDefault="00FA36C0" w:rsidP="00FA36C0">
      <w:pPr>
        <w:pStyle w:val="Sinespaciado"/>
        <w:jc w:val="both"/>
        <w:rPr>
          <w:rFonts w:asciiTheme="minorHAnsi" w:hAnsiTheme="minorHAnsi" w:cstheme="minorHAnsi"/>
          <w:sz w:val="20"/>
          <w:szCs w:val="20"/>
        </w:rPr>
      </w:pPr>
      <w:r w:rsidRPr="00286B08">
        <w:rPr>
          <w:rFonts w:asciiTheme="minorHAnsi" w:hAnsiTheme="minorHAnsi" w:cstheme="minorHAnsi"/>
          <w:sz w:val="20"/>
          <w:szCs w:val="20"/>
        </w:rPr>
        <w:t>El Comité de Evaluación verificará los errores aritméticos de la/las propuesta(s) que hayan sido habilitadas en la etapa de evaluación preliminar, verificando los valores de la Propuesta Económica presentadas en el Formulario B-1 y considerando los siguientes aspectos:</w:t>
      </w:r>
    </w:p>
    <w:p w14:paraId="07F30210" w14:textId="77777777" w:rsidR="00FA36C0" w:rsidRPr="00286B08" w:rsidRDefault="00FA36C0" w:rsidP="00FA36C0">
      <w:pPr>
        <w:pStyle w:val="Sinespaciado"/>
        <w:jc w:val="both"/>
        <w:rPr>
          <w:rFonts w:asciiTheme="minorHAnsi" w:hAnsiTheme="minorHAnsi" w:cstheme="minorHAnsi"/>
          <w:sz w:val="20"/>
          <w:szCs w:val="20"/>
        </w:rPr>
      </w:pPr>
    </w:p>
    <w:p w14:paraId="10A2C9A0" w14:textId="77777777" w:rsidR="00FA36C0" w:rsidRPr="00286B08" w:rsidRDefault="00FA36C0" w:rsidP="00DB1532">
      <w:pPr>
        <w:pStyle w:val="Sinespaciado"/>
        <w:numPr>
          <w:ilvl w:val="0"/>
          <w:numId w:val="20"/>
        </w:numPr>
        <w:ind w:left="567"/>
        <w:jc w:val="both"/>
        <w:rPr>
          <w:rFonts w:asciiTheme="minorHAnsi" w:hAnsiTheme="minorHAnsi" w:cstheme="minorHAnsi"/>
          <w:sz w:val="20"/>
          <w:szCs w:val="20"/>
        </w:rPr>
      </w:pPr>
      <w:r w:rsidRPr="00286B08">
        <w:rPr>
          <w:rFonts w:asciiTheme="minorHAnsi" w:hAnsiTheme="minorHAnsi" w:cstheme="minorHAnsi"/>
          <w:sz w:val="20"/>
          <w:szCs w:val="20"/>
        </w:rPr>
        <w:t>Cuando exista discrepancia entre los montos indicados en numeral y literal, prevalecerá el literal.</w:t>
      </w:r>
    </w:p>
    <w:p w14:paraId="501DC03D" w14:textId="77777777" w:rsidR="00FA36C0" w:rsidRPr="00286B08" w:rsidRDefault="00FA36C0" w:rsidP="00DB1532">
      <w:pPr>
        <w:pStyle w:val="Sinespaciado"/>
        <w:numPr>
          <w:ilvl w:val="0"/>
          <w:numId w:val="20"/>
        </w:numPr>
        <w:ind w:left="567"/>
        <w:jc w:val="both"/>
        <w:rPr>
          <w:rFonts w:asciiTheme="minorHAnsi" w:hAnsiTheme="minorHAnsi" w:cstheme="minorHAnsi"/>
          <w:sz w:val="20"/>
          <w:szCs w:val="20"/>
        </w:rPr>
      </w:pPr>
      <w:r w:rsidRPr="00286B08">
        <w:rPr>
          <w:rFonts w:asciiTheme="minorHAnsi" w:hAnsiTheme="minorHAnsi" w:cstheme="minorHAnsi"/>
          <w:sz w:val="20"/>
          <w:szCs w:val="20"/>
        </w:rPr>
        <w:t xml:space="preserve">Cuando el monto resultado de la multiplicación del precio unitario por la cantidad, sea incorrecto, prevalecerá el precio unitario cotizado para obtener el monto ajustado. </w:t>
      </w:r>
    </w:p>
    <w:p w14:paraId="2064B815" w14:textId="77777777" w:rsidR="00FA36C0" w:rsidRPr="00286B08" w:rsidRDefault="00FA36C0" w:rsidP="00DB1532">
      <w:pPr>
        <w:pStyle w:val="Sinespaciado"/>
        <w:numPr>
          <w:ilvl w:val="0"/>
          <w:numId w:val="20"/>
        </w:numPr>
        <w:ind w:left="567"/>
        <w:jc w:val="both"/>
        <w:rPr>
          <w:rFonts w:asciiTheme="minorHAnsi" w:hAnsiTheme="minorHAnsi" w:cstheme="minorHAnsi"/>
          <w:sz w:val="20"/>
          <w:szCs w:val="20"/>
        </w:rPr>
      </w:pPr>
      <w:r w:rsidRPr="00286B08">
        <w:rPr>
          <w:rFonts w:asciiTheme="minorHAnsi" w:hAnsiTheme="minorHAnsi" w:cstheme="minorHAnsi"/>
          <w:sz w:val="20"/>
          <w:szCs w:val="20"/>
        </w:rPr>
        <w:t>Si la diferencia entre el monto leído de la oferta y el monto ajustado de la revisión aritmética es menor o igual al dos por ciento (2%), se ajustará la oferta; caso contrario la oferta será descalificada.</w:t>
      </w:r>
      <w:r w:rsidRPr="00286B08">
        <w:rPr>
          <w:rFonts w:asciiTheme="minorHAnsi" w:hAnsiTheme="minorHAnsi" w:cstheme="minorHAnsi"/>
          <w:strike/>
          <w:sz w:val="20"/>
          <w:szCs w:val="20"/>
        </w:rPr>
        <w:t xml:space="preserve"> </w:t>
      </w:r>
    </w:p>
    <w:p w14:paraId="52F6C1E3" w14:textId="77777777" w:rsidR="00FA36C0" w:rsidRPr="00286B08" w:rsidRDefault="00FA36C0" w:rsidP="00DB1532">
      <w:pPr>
        <w:pStyle w:val="Sinespaciado"/>
        <w:numPr>
          <w:ilvl w:val="0"/>
          <w:numId w:val="20"/>
        </w:numPr>
        <w:ind w:left="567"/>
        <w:jc w:val="both"/>
        <w:rPr>
          <w:rFonts w:asciiTheme="minorHAnsi" w:hAnsiTheme="minorHAnsi" w:cstheme="minorHAnsi"/>
          <w:sz w:val="20"/>
          <w:szCs w:val="20"/>
        </w:rPr>
      </w:pPr>
      <w:r w:rsidRPr="00286B08">
        <w:rPr>
          <w:rFonts w:asciiTheme="minorHAnsi" w:hAnsiTheme="minorHAnsi" w:cstheme="minorHAnsi"/>
          <w:sz w:val="20"/>
          <w:szCs w:val="20"/>
        </w:rPr>
        <w:t xml:space="preserve">Si el monto ajustado por revisión aritmética supera el precio referencial, la oferta será descalificada, solo en caso que el precio referencial hubiera sido público. </w:t>
      </w:r>
    </w:p>
    <w:p w14:paraId="5F790D83" w14:textId="77777777" w:rsidR="00FA36C0" w:rsidRPr="00286B08" w:rsidRDefault="00FA36C0" w:rsidP="00FA36C0">
      <w:pPr>
        <w:pStyle w:val="Sinespaciado"/>
        <w:jc w:val="both"/>
        <w:rPr>
          <w:rFonts w:asciiTheme="minorHAnsi" w:hAnsiTheme="minorHAnsi" w:cstheme="minorHAnsi"/>
          <w:sz w:val="20"/>
          <w:szCs w:val="20"/>
        </w:rPr>
      </w:pPr>
    </w:p>
    <w:p w14:paraId="5882061B" w14:textId="77777777" w:rsidR="00FA36C0" w:rsidRPr="00286B08" w:rsidRDefault="00FA36C0" w:rsidP="00DB1532">
      <w:pPr>
        <w:pStyle w:val="Sinespaciado"/>
        <w:numPr>
          <w:ilvl w:val="0"/>
          <w:numId w:val="19"/>
        </w:numPr>
        <w:rPr>
          <w:rFonts w:asciiTheme="minorHAnsi" w:hAnsiTheme="minorHAnsi" w:cstheme="minorHAnsi"/>
          <w:b/>
          <w:color w:val="000000" w:themeColor="text1"/>
          <w:sz w:val="20"/>
          <w:szCs w:val="20"/>
        </w:rPr>
      </w:pPr>
      <w:r w:rsidRPr="00286B08">
        <w:rPr>
          <w:rFonts w:asciiTheme="minorHAnsi" w:hAnsiTheme="minorHAnsi" w:cstheme="minorHAnsi"/>
          <w:b/>
          <w:sz w:val="20"/>
          <w:szCs w:val="20"/>
        </w:rPr>
        <w:t>METODO DE SELECCIÓN – CALIDAD PROPUESTA TÉCNICA</w:t>
      </w:r>
      <w:r w:rsidRPr="00286B08">
        <w:rPr>
          <w:rFonts w:asciiTheme="minorHAnsi" w:hAnsiTheme="minorHAnsi" w:cstheme="minorHAnsi"/>
          <w:b/>
          <w:color w:val="000000" w:themeColor="text1"/>
          <w:sz w:val="20"/>
          <w:szCs w:val="20"/>
        </w:rPr>
        <w:t xml:space="preserve"> Y COSTO </w:t>
      </w:r>
    </w:p>
    <w:p w14:paraId="0F311753" w14:textId="77777777" w:rsidR="00FA36C0" w:rsidRPr="00286B08" w:rsidRDefault="00FA36C0" w:rsidP="00FA36C0">
      <w:pPr>
        <w:pStyle w:val="Sinespaciado"/>
        <w:rPr>
          <w:rFonts w:asciiTheme="minorHAnsi" w:hAnsiTheme="minorHAnsi" w:cstheme="minorHAnsi"/>
          <w:sz w:val="20"/>
          <w:szCs w:val="20"/>
        </w:rPr>
      </w:pPr>
    </w:p>
    <w:p w14:paraId="695872A3" w14:textId="77777777" w:rsidR="00FA36C0" w:rsidRPr="00286B08" w:rsidRDefault="00FA36C0" w:rsidP="00FA36C0">
      <w:pPr>
        <w:pStyle w:val="Sinespaciado"/>
        <w:jc w:val="both"/>
        <w:rPr>
          <w:rFonts w:asciiTheme="minorHAnsi" w:hAnsiTheme="minorHAnsi" w:cstheme="minorHAnsi"/>
          <w:sz w:val="20"/>
          <w:szCs w:val="20"/>
        </w:rPr>
      </w:pPr>
      <w:r w:rsidRPr="00286B08">
        <w:rPr>
          <w:rFonts w:asciiTheme="minorHAnsi" w:hAnsiTheme="minorHAnsi" w:cstheme="minorHAnsi"/>
          <w:sz w:val="20"/>
          <w:szCs w:val="20"/>
        </w:rPr>
        <w:t>El procedimiento de evaluación será el siguiente:</w:t>
      </w:r>
    </w:p>
    <w:p w14:paraId="0132CCDB" w14:textId="77777777" w:rsidR="00FA36C0" w:rsidRPr="00286B08" w:rsidRDefault="00FA36C0" w:rsidP="00FA36C0">
      <w:pPr>
        <w:pStyle w:val="Sinespaciado"/>
        <w:jc w:val="both"/>
        <w:rPr>
          <w:rFonts w:asciiTheme="minorHAnsi" w:hAnsiTheme="minorHAnsi" w:cstheme="minorHAnsi"/>
          <w:sz w:val="20"/>
          <w:szCs w:val="20"/>
        </w:rPr>
      </w:pPr>
    </w:p>
    <w:p w14:paraId="14E9A7C8" w14:textId="77777777" w:rsidR="00FA36C0" w:rsidRPr="00286B08" w:rsidRDefault="00FA36C0" w:rsidP="00FA36C0">
      <w:pPr>
        <w:pStyle w:val="Sinespaciado"/>
        <w:jc w:val="both"/>
        <w:rPr>
          <w:rFonts w:asciiTheme="minorHAnsi" w:hAnsiTheme="minorHAnsi" w:cstheme="minorHAnsi"/>
          <w:color w:val="000000" w:themeColor="text1"/>
          <w:sz w:val="20"/>
          <w:szCs w:val="20"/>
        </w:rPr>
      </w:pPr>
      <w:r w:rsidRPr="00286B08">
        <w:rPr>
          <w:rFonts w:asciiTheme="minorHAnsi" w:hAnsiTheme="minorHAnsi" w:cstheme="minorHAnsi"/>
          <w:color w:val="000000" w:themeColor="text1"/>
          <w:sz w:val="20"/>
          <w:szCs w:val="20"/>
        </w:rPr>
        <w:t xml:space="preserve">La evaluación se realizará en dos (2) etapas: 1. Evaluación de la Calidad y Propuesta Técnica y 2. Evaluación del Costo o </w:t>
      </w:r>
      <w:proofErr w:type="gramStart"/>
      <w:r w:rsidRPr="00286B08">
        <w:rPr>
          <w:rFonts w:asciiTheme="minorHAnsi" w:hAnsiTheme="minorHAnsi" w:cstheme="minorHAnsi"/>
          <w:color w:val="000000" w:themeColor="text1"/>
          <w:sz w:val="20"/>
          <w:szCs w:val="20"/>
        </w:rPr>
        <w:t>Propuesta  Económica</w:t>
      </w:r>
      <w:proofErr w:type="gramEnd"/>
      <w:r w:rsidRPr="00286B08">
        <w:rPr>
          <w:rFonts w:asciiTheme="minorHAnsi" w:hAnsiTheme="minorHAnsi" w:cstheme="minorHAnsi"/>
          <w:color w:val="000000" w:themeColor="text1"/>
          <w:sz w:val="20"/>
          <w:szCs w:val="20"/>
        </w:rPr>
        <w:t>.</w:t>
      </w:r>
    </w:p>
    <w:p w14:paraId="62D65C4D" w14:textId="77777777" w:rsidR="00FA36C0" w:rsidRPr="00286B08" w:rsidRDefault="00FA36C0" w:rsidP="00FA36C0">
      <w:pPr>
        <w:pStyle w:val="Sinespaciado"/>
        <w:rPr>
          <w:rFonts w:asciiTheme="minorHAnsi" w:hAnsiTheme="minorHAnsi" w:cstheme="minorHAnsi"/>
          <w:sz w:val="20"/>
          <w:szCs w:val="20"/>
        </w:rPr>
      </w:pPr>
    </w:p>
    <w:p w14:paraId="549FE79A" w14:textId="77777777" w:rsidR="00FA36C0" w:rsidRPr="00286B08" w:rsidRDefault="00FA36C0" w:rsidP="00FA36C0">
      <w:pPr>
        <w:pStyle w:val="Sinespaciado"/>
        <w:rPr>
          <w:rFonts w:asciiTheme="minorHAnsi" w:hAnsiTheme="minorHAnsi" w:cstheme="minorHAnsi"/>
          <w:sz w:val="20"/>
          <w:szCs w:val="20"/>
        </w:rPr>
      </w:pPr>
      <w:r w:rsidRPr="00286B08">
        <w:rPr>
          <w:rFonts w:asciiTheme="minorHAnsi" w:hAnsiTheme="minorHAnsi" w:cstheme="minorHAnsi"/>
          <w:sz w:val="20"/>
          <w:szCs w:val="20"/>
        </w:rPr>
        <w:t>El puntaje máximo es de 100 puntos y serán asignados de acuerdo a lo siguiente:</w:t>
      </w:r>
    </w:p>
    <w:p w14:paraId="1584D737" w14:textId="77777777" w:rsidR="00FA36C0" w:rsidRPr="00286B08" w:rsidRDefault="00FA36C0" w:rsidP="00FA36C0">
      <w:pPr>
        <w:pStyle w:val="Sinespaciado"/>
        <w:rPr>
          <w:rFonts w:asciiTheme="minorHAnsi" w:hAnsiTheme="minorHAnsi" w:cstheme="minorHAnsi"/>
          <w:sz w:val="20"/>
          <w:szCs w:val="20"/>
        </w:rPr>
      </w:pPr>
    </w:p>
    <w:p w14:paraId="24410B69" w14:textId="77777777" w:rsidR="00FA36C0" w:rsidRPr="00286B08" w:rsidRDefault="00FA36C0" w:rsidP="00DB1532">
      <w:pPr>
        <w:pStyle w:val="Sinespaciado"/>
        <w:numPr>
          <w:ilvl w:val="0"/>
          <w:numId w:val="22"/>
        </w:numPr>
        <w:ind w:left="284" w:hanging="142"/>
        <w:jc w:val="both"/>
        <w:rPr>
          <w:rFonts w:asciiTheme="minorHAnsi" w:hAnsiTheme="minorHAnsi" w:cstheme="minorHAnsi"/>
          <w:bCs/>
          <w:sz w:val="20"/>
          <w:szCs w:val="20"/>
        </w:rPr>
      </w:pPr>
      <w:r w:rsidRPr="00286B08">
        <w:rPr>
          <w:rFonts w:asciiTheme="minorHAnsi" w:hAnsiTheme="minorHAnsi" w:cstheme="minorHAnsi"/>
          <w:bCs/>
          <w:sz w:val="20"/>
          <w:szCs w:val="20"/>
        </w:rPr>
        <w:t>Calidad y Propuesta Técnica</w:t>
      </w:r>
      <w:r w:rsidRPr="00286B08">
        <w:rPr>
          <w:rFonts w:asciiTheme="minorHAnsi" w:hAnsiTheme="minorHAnsi" w:cstheme="minorHAnsi"/>
          <w:bCs/>
          <w:sz w:val="20"/>
          <w:szCs w:val="20"/>
        </w:rPr>
        <w:tab/>
        <w:t xml:space="preserve">   : xx puntos (De acuerdo a Especificaciones Técnicas elaboradas por la </w:t>
      </w:r>
    </w:p>
    <w:p w14:paraId="6E5F77FC" w14:textId="77777777" w:rsidR="00FA36C0" w:rsidRPr="00286B08" w:rsidRDefault="00FA36C0" w:rsidP="00FA36C0">
      <w:pPr>
        <w:pStyle w:val="Sinespaciado"/>
        <w:ind w:left="3824"/>
        <w:jc w:val="both"/>
        <w:rPr>
          <w:rFonts w:asciiTheme="minorHAnsi" w:hAnsiTheme="minorHAnsi" w:cstheme="minorHAnsi"/>
          <w:bCs/>
          <w:sz w:val="20"/>
          <w:szCs w:val="20"/>
        </w:rPr>
      </w:pPr>
      <w:r w:rsidRPr="00286B08">
        <w:rPr>
          <w:rFonts w:asciiTheme="minorHAnsi" w:hAnsiTheme="minorHAnsi" w:cstheme="minorHAnsi"/>
          <w:bCs/>
          <w:sz w:val="20"/>
          <w:szCs w:val="20"/>
        </w:rPr>
        <w:t xml:space="preserve">     Unidad Solicitante)</w:t>
      </w:r>
    </w:p>
    <w:p w14:paraId="5F8AEB44" w14:textId="77777777" w:rsidR="00FA36C0" w:rsidRPr="00286B08" w:rsidRDefault="00FA36C0" w:rsidP="00FA36C0">
      <w:pPr>
        <w:pStyle w:val="Sinespaciado"/>
        <w:ind w:left="284"/>
        <w:jc w:val="both"/>
        <w:rPr>
          <w:rFonts w:asciiTheme="minorHAnsi" w:hAnsiTheme="minorHAnsi" w:cstheme="minorHAnsi"/>
          <w:bCs/>
          <w:sz w:val="20"/>
          <w:szCs w:val="20"/>
        </w:rPr>
      </w:pPr>
    </w:p>
    <w:p w14:paraId="6F707F1E" w14:textId="77777777" w:rsidR="00FA36C0" w:rsidRPr="00286B08" w:rsidRDefault="00FA36C0" w:rsidP="00DB1532">
      <w:pPr>
        <w:pStyle w:val="Sinespaciado"/>
        <w:numPr>
          <w:ilvl w:val="0"/>
          <w:numId w:val="22"/>
        </w:numPr>
        <w:ind w:left="284" w:hanging="142"/>
        <w:jc w:val="both"/>
        <w:rPr>
          <w:rFonts w:asciiTheme="minorHAnsi" w:hAnsiTheme="minorHAnsi" w:cstheme="minorHAnsi"/>
          <w:bCs/>
          <w:sz w:val="20"/>
          <w:szCs w:val="20"/>
        </w:rPr>
      </w:pPr>
      <w:r w:rsidRPr="00286B08">
        <w:rPr>
          <w:rFonts w:asciiTheme="minorHAnsi" w:hAnsiTheme="minorHAnsi" w:cstheme="minorHAnsi"/>
          <w:bCs/>
          <w:sz w:val="20"/>
          <w:szCs w:val="20"/>
        </w:rPr>
        <w:t>Costo o Propuesta Económica</w:t>
      </w:r>
      <w:r>
        <w:rPr>
          <w:rFonts w:asciiTheme="minorHAnsi" w:hAnsiTheme="minorHAnsi" w:cstheme="minorHAnsi"/>
          <w:bCs/>
          <w:sz w:val="20"/>
          <w:szCs w:val="20"/>
        </w:rPr>
        <w:t xml:space="preserve">     : </w:t>
      </w:r>
      <w:proofErr w:type="spellStart"/>
      <w:r w:rsidRPr="00286B08">
        <w:rPr>
          <w:rFonts w:asciiTheme="minorHAnsi" w:hAnsiTheme="minorHAnsi" w:cstheme="minorHAnsi"/>
          <w:bCs/>
          <w:sz w:val="20"/>
          <w:szCs w:val="20"/>
        </w:rPr>
        <w:t>yy</w:t>
      </w:r>
      <w:proofErr w:type="spellEnd"/>
      <w:r w:rsidRPr="00286B08">
        <w:rPr>
          <w:rFonts w:asciiTheme="minorHAnsi" w:hAnsiTheme="minorHAnsi" w:cstheme="minorHAnsi"/>
          <w:bCs/>
          <w:sz w:val="20"/>
          <w:szCs w:val="20"/>
        </w:rPr>
        <w:t xml:space="preserve"> puntos (De acuerdo a Especificaciones Técnicas elaboradas por la </w:t>
      </w:r>
    </w:p>
    <w:p w14:paraId="49C9A5EC" w14:textId="77777777" w:rsidR="00FA36C0" w:rsidRPr="00286B08" w:rsidRDefault="00FA36C0" w:rsidP="00FA36C0">
      <w:pPr>
        <w:pStyle w:val="Sinespaciado"/>
        <w:ind w:left="3824"/>
        <w:jc w:val="both"/>
        <w:rPr>
          <w:rFonts w:asciiTheme="minorHAnsi" w:hAnsiTheme="minorHAnsi" w:cstheme="minorHAnsi"/>
          <w:bCs/>
          <w:sz w:val="20"/>
          <w:szCs w:val="20"/>
        </w:rPr>
      </w:pPr>
      <w:r w:rsidRPr="00286B08">
        <w:rPr>
          <w:rFonts w:asciiTheme="minorHAnsi" w:hAnsiTheme="minorHAnsi" w:cstheme="minorHAnsi"/>
          <w:bCs/>
          <w:sz w:val="20"/>
          <w:szCs w:val="20"/>
        </w:rPr>
        <w:t xml:space="preserve">    Unidad Solicitante)</w:t>
      </w:r>
    </w:p>
    <w:p w14:paraId="57EF2AAC" w14:textId="77777777" w:rsidR="00FA36C0" w:rsidRPr="00286B08" w:rsidRDefault="00FA36C0" w:rsidP="00FA36C0">
      <w:pPr>
        <w:pStyle w:val="Sinespaciado"/>
        <w:ind w:left="284"/>
        <w:jc w:val="both"/>
        <w:rPr>
          <w:rFonts w:asciiTheme="minorHAnsi" w:hAnsiTheme="minorHAnsi" w:cstheme="minorHAnsi"/>
          <w:sz w:val="20"/>
          <w:szCs w:val="20"/>
        </w:rPr>
      </w:pPr>
    </w:p>
    <w:p w14:paraId="0D44DD75" w14:textId="77777777" w:rsidR="00FA36C0" w:rsidRPr="00286B08" w:rsidRDefault="00FA36C0" w:rsidP="00DB1532">
      <w:pPr>
        <w:pStyle w:val="Sinespaciado"/>
        <w:numPr>
          <w:ilvl w:val="0"/>
          <w:numId w:val="21"/>
        </w:numPr>
        <w:ind w:left="426" w:hanging="426"/>
        <w:rPr>
          <w:rFonts w:asciiTheme="minorHAnsi" w:hAnsiTheme="minorHAnsi" w:cstheme="minorHAnsi"/>
          <w:b/>
          <w:sz w:val="20"/>
          <w:szCs w:val="20"/>
        </w:rPr>
      </w:pPr>
      <w:r w:rsidRPr="00286B08">
        <w:rPr>
          <w:rFonts w:asciiTheme="minorHAnsi" w:hAnsiTheme="minorHAnsi" w:cstheme="minorHAnsi"/>
          <w:b/>
          <w:sz w:val="20"/>
          <w:szCs w:val="20"/>
        </w:rPr>
        <w:t>Evaluación de la Calidad y Propuesta Técnica</w:t>
      </w:r>
    </w:p>
    <w:p w14:paraId="25F0843B" w14:textId="77777777" w:rsidR="00FA36C0" w:rsidRPr="00286B08" w:rsidRDefault="00FA36C0" w:rsidP="00FA36C0">
      <w:pPr>
        <w:pStyle w:val="Sinespaciado"/>
        <w:jc w:val="both"/>
        <w:rPr>
          <w:rFonts w:asciiTheme="minorHAnsi" w:hAnsiTheme="minorHAnsi" w:cstheme="minorHAnsi"/>
          <w:sz w:val="20"/>
          <w:szCs w:val="20"/>
        </w:rPr>
      </w:pPr>
      <w:r w:rsidRPr="00286B08">
        <w:rPr>
          <w:rFonts w:asciiTheme="minorHAnsi" w:hAnsiTheme="minorHAnsi" w:cstheme="minorHAnsi"/>
          <w:color w:val="000000" w:themeColor="text1"/>
          <w:sz w:val="20"/>
          <w:szCs w:val="20"/>
        </w:rPr>
        <w:lastRenderedPageBreak/>
        <w:t xml:space="preserve">Para las propuestas admitidas luego de la evaluación preliminar y verificación de errores aritméticos, el Comité de Evaluación </w:t>
      </w:r>
      <w:r w:rsidRPr="00286B08">
        <w:rPr>
          <w:rFonts w:asciiTheme="minorHAnsi" w:hAnsiTheme="minorHAnsi" w:cstheme="minorHAnsi"/>
          <w:sz w:val="20"/>
          <w:szCs w:val="20"/>
        </w:rPr>
        <w:t xml:space="preserve">efectuará la evaluación </w:t>
      </w:r>
      <w:proofErr w:type="gramStart"/>
      <w:r w:rsidRPr="00286B08">
        <w:rPr>
          <w:rFonts w:asciiTheme="minorHAnsi" w:hAnsiTheme="minorHAnsi" w:cstheme="minorHAnsi"/>
          <w:sz w:val="20"/>
          <w:szCs w:val="20"/>
        </w:rPr>
        <w:t>técnica  de</w:t>
      </w:r>
      <w:proofErr w:type="gramEnd"/>
      <w:r w:rsidRPr="00286B08">
        <w:rPr>
          <w:rFonts w:asciiTheme="minorHAnsi" w:hAnsiTheme="minorHAnsi" w:cstheme="minorHAnsi"/>
          <w:sz w:val="20"/>
          <w:szCs w:val="20"/>
        </w:rPr>
        <w:t xml:space="preserve"> los formularios y/o documentos solicitados en el DBC de las propuestas habilitadas, aplicando la metodología CUMPLE/NO CUMPLE.</w:t>
      </w:r>
    </w:p>
    <w:p w14:paraId="170DA427" w14:textId="77777777" w:rsidR="00FA36C0" w:rsidRPr="00286B08" w:rsidRDefault="00FA36C0" w:rsidP="00FA36C0">
      <w:pPr>
        <w:pStyle w:val="Sinespaciado"/>
        <w:jc w:val="both"/>
        <w:rPr>
          <w:rFonts w:asciiTheme="minorHAnsi" w:hAnsiTheme="minorHAnsi" w:cstheme="minorHAnsi"/>
          <w:sz w:val="20"/>
          <w:szCs w:val="20"/>
        </w:rPr>
      </w:pPr>
    </w:p>
    <w:p w14:paraId="015F220C" w14:textId="77777777" w:rsidR="00FA36C0" w:rsidRPr="00286B08" w:rsidRDefault="00FA36C0" w:rsidP="00FA36C0">
      <w:pPr>
        <w:pStyle w:val="Sinespaciado"/>
        <w:jc w:val="both"/>
        <w:rPr>
          <w:rFonts w:asciiTheme="minorHAnsi" w:hAnsiTheme="minorHAnsi" w:cstheme="minorHAnsi"/>
          <w:color w:val="000000" w:themeColor="text1"/>
          <w:sz w:val="20"/>
          <w:szCs w:val="20"/>
        </w:rPr>
      </w:pPr>
      <w:r w:rsidRPr="00286B08">
        <w:rPr>
          <w:rFonts w:asciiTheme="minorHAnsi" w:hAnsiTheme="minorHAnsi" w:cstheme="minorHAnsi"/>
          <w:sz w:val="20"/>
          <w:szCs w:val="20"/>
        </w:rPr>
        <w:t xml:space="preserve">A la/las propuesta(s) que cumplan con la evaluación técnica, </w:t>
      </w:r>
      <w:r w:rsidRPr="00286B08">
        <w:rPr>
          <w:rFonts w:asciiTheme="minorHAnsi" w:hAnsiTheme="minorHAnsi" w:cstheme="minorHAnsi"/>
          <w:color w:val="000000" w:themeColor="text1"/>
          <w:sz w:val="20"/>
          <w:szCs w:val="20"/>
        </w:rPr>
        <w:t>se aplicarán los criterios de evaluación y asignación de puntajes de calidad y propuesta técnica descritas en las Especificaciones Técnicas del DBC.</w:t>
      </w:r>
    </w:p>
    <w:p w14:paraId="39A9CA7A" w14:textId="77777777" w:rsidR="00FA36C0" w:rsidRPr="00286B08" w:rsidRDefault="00FA36C0" w:rsidP="00FA36C0">
      <w:pPr>
        <w:pStyle w:val="Sinespaciado"/>
        <w:jc w:val="both"/>
        <w:rPr>
          <w:rFonts w:asciiTheme="minorHAnsi" w:hAnsiTheme="minorHAnsi" w:cstheme="minorHAnsi"/>
          <w:color w:val="000000" w:themeColor="text1"/>
          <w:sz w:val="20"/>
          <w:szCs w:val="20"/>
        </w:rPr>
      </w:pPr>
    </w:p>
    <w:p w14:paraId="41C972ED" w14:textId="77777777" w:rsidR="00FA36C0" w:rsidRPr="00286B08" w:rsidRDefault="00FA36C0" w:rsidP="00FA36C0">
      <w:pPr>
        <w:pStyle w:val="Sinespaciado"/>
        <w:jc w:val="both"/>
        <w:rPr>
          <w:rFonts w:asciiTheme="minorHAnsi" w:hAnsiTheme="minorHAnsi" w:cstheme="minorHAnsi"/>
          <w:color w:val="000000" w:themeColor="text1"/>
          <w:sz w:val="20"/>
          <w:szCs w:val="20"/>
        </w:rPr>
      </w:pPr>
      <w:r w:rsidRPr="00286B08">
        <w:rPr>
          <w:rFonts w:asciiTheme="minorHAnsi" w:hAnsiTheme="minorHAnsi" w:cstheme="minorHAnsi"/>
          <w:color w:val="000000" w:themeColor="text1"/>
          <w:sz w:val="20"/>
          <w:szCs w:val="20"/>
        </w:rPr>
        <w:t>En el caso que la unidad solicitante hubiera definido un puntaje mínimo para la habilitación de la/las propuesta(s) técnica(s), la(s) propuesta(s) que no alcance(n) ese puntaje, será(n) descalificada(s), por otra parte, la/las propuesta(s) que alcance(n) el puntaje mínimo requerido por la Unidad Solicitante se habilitarán a la etapa de evaluación del costo o propuesta económica.</w:t>
      </w:r>
    </w:p>
    <w:p w14:paraId="684AD3C6" w14:textId="77777777" w:rsidR="00FA36C0" w:rsidRPr="00286B08" w:rsidRDefault="00FA36C0" w:rsidP="00FA36C0">
      <w:pPr>
        <w:pStyle w:val="Sinespaciado"/>
        <w:jc w:val="both"/>
        <w:rPr>
          <w:rFonts w:asciiTheme="minorHAnsi" w:hAnsiTheme="minorHAnsi" w:cstheme="minorHAnsi"/>
          <w:color w:val="000000" w:themeColor="text1"/>
          <w:sz w:val="20"/>
          <w:szCs w:val="20"/>
        </w:rPr>
      </w:pPr>
    </w:p>
    <w:p w14:paraId="19AB3F6E" w14:textId="77777777" w:rsidR="00FA36C0" w:rsidRPr="00286B08" w:rsidRDefault="00FA36C0" w:rsidP="00FA36C0">
      <w:pPr>
        <w:pStyle w:val="Sinespaciado"/>
        <w:jc w:val="both"/>
        <w:rPr>
          <w:rFonts w:asciiTheme="minorHAnsi" w:hAnsiTheme="minorHAnsi" w:cstheme="minorHAnsi"/>
          <w:color w:val="000000" w:themeColor="text1"/>
          <w:sz w:val="20"/>
          <w:szCs w:val="20"/>
        </w:rPr>
      </w:pPr>
      <w:r w:rsidRPr="00286B08">
        <w:rPr>
          <w:rFonts w:asciiTheme="minorHAnsi" w:hAnsiTheme="minorHAnsi" w:cstheme="minorHAnsi"/>
          <w:color w:val="000000" w:themeColor="text1"/>
          <w:sz w:val="20"/>
          <w:szCs w:val="20"/>
        </w:rPr>
        <w:t xml:space="preserve">En el caso que la Unidad Solicítate no defina un puntaje mínimo, el Comité de Evaluación asignará los puntos obtenidos tomando en cuenta los puntajes mínimos establecidos en las Especificaciones Técnicas de la evaluación de la calidad y propuesta técnica, habilitándose a la etapa de evaluación del costo o propuesta económica.   </w:t>
      </w:r>
    </w:p>
    <w:p w14:paraId="59AD1309" w14:textId="77777777" w:rsidR="00FA36C0" w:rsidRPr="00286B08" w:rsidRDefault="00FA36C0" w:rsidP="00FA36C0">
      <w:pPr>
        <w:pStyle w:val="Sinespaciado"/>
        <w:jc w:val="both"/>
        <w:rPr>
          <w:rFonts w:asciiTheme="minorHAnsi" w:hAnsiTheme="minorHAnsi" w:cstheme="minorHAnsi"/>
          <w:color w:val="000000" w:themeColor="text1"/>
          <w:sz w:val="20"/>
          <w:szCs w:val="20"/>
        </w:rPr>
      </w:pPr>
    </w:p>
    <w:p w14:paraId="5FC02353" w14:textId="77777777" w:rsidR="00FA36C0" w:rsidRPr="00286B08" w:rsidRDefault="00FA36C0" w:rsidP="00FA36C0">
      <w:pPr>
        <w:pStyle w:val="Sinespaciado"/>
        <w:jc w:val="both"/>
        <w:rPr>
          <w:rFonts w:asciiTheme="minorHAnsi" w:hAnsiTheme="minorHAnsi" w:cstheme="minorHAnsi"/>
          <w:sz w:val="20"/>
          <w:szCs w:val="20"/>
        </w:rPr>
      </w:pPr>
      <w:r w:rsidRPr="00286B08">
        <w:rPr>
          <w:rFonts w:asciiTheme="minorHAnsi" w:hAnsiTheme="minorHAnsi" w:cstheme="minorHAnsi"/>
          <w:sz w:val="20"/>
          <w:szCs w:val="20"/>
        </w:rPr>
        <w:t>En caso de existir aspectos subsanables, el Comité de Evaluación podrá solicitar al/los proponente(s) consultas, aclaraciones o aspectos que sea</w:t>
      </w:r>
      <w:r>
        <w:rPr>
          <w:rFonts w:asciiTheme="minorHAnsi" w:hAnsiTheme="minorHAnsi" w:cstheme="minorHAnsi"/>
          <w:sz w:val="20"/>
          <w:szCs w:val="20"/>
        </w:rPr>
        <w:t>n</w:t>
      </w:r>
      <w:r w:rsidRPr="00286B08">
        <w:rPr>
          <w:rFonts w:asciiTheme="minorHAnsi" w:hAnsiTheme="minorHAnsi" w:cstheme="minorHAnsi"/>
          <w:sz w:val="20"/>
          <w:szCs w:val="20"/>
        </w:rPr>
        <w:t xml:space="preserve"> subsanables de sus propuestas, debiendo tener el respaldo de los mismos.</w:t>
      </w:r>
    </w:p>
    <w:p w14:paraId="691805EF" w14:textId="77777777" w:rsidR="00FA36C0" w:rsidRPr="00286B08" w:rsidRDefault="00FA36C0" w:rsidP="00FA36C0">
      <w:pPr>
        <w:pStyle w:val="Sinespaciado"/>
        <w:jc w:val="both"/>
        <w:rPr>
          <w:rFonts w:asciiTheme="minorHAnsi" w:hAnsiTheme="minorHAnsi" w:cstheme="minorHAnsi"/>
          <w:color w:val="000000" w:themeColor="text1"/>
          <w:sz w:val="20"/>
          <w:szCs w:val="20"/>
        </w:rPr>
      </w:pPr>
    </w:p>
    <w:p w14:paraId="59A89969" w14:textId="77777777" w:rsidR="00FA36C0" w:rsidRPr="00286B08" w:rsidRDefault="00FA36C0" w:rsidP="00DB1532">
      <w:pPr>
        <w:pStyle w:val="Sinespaciado"/>
        <w:numPr>
          <w:ilvl w:val="0"/>
          <w:numId w:val="21"/>
        </w:numPr>
        <w:ind w:left="426" w:hanging="426"/>
        <w:rPr>
          <w:rFonts w:asciiTheme="minorHAnsi" w:hAnsiTheme="minorHAnsi" w:cstheme="minorHAnsi"/>
          <w:b/>
          <w:sz w:val="20"/>
          <w:szCs w:val="20"/>
        </w:rPr>
      </w:pPr>
      <w:r w:rsidRPr="00286B08">
        <w:rPr>
          <w:rFonts w:asciiTheme="minorHAnsi" w:hAnsiTheme="minorHAnsi" w:cstheme="minorHAnsi"/>
          <w:b/>
          <w:sz w:val="20"/>
          <w:szCs w:val="20"/>
        </w:rPr>
        <w:t xml:space="preserve">Evaluación del Costo o Propuesta Económica       </w:t>
      </w:r>
    </w:p>
    <w:p w14:paraId="34122717" w14:textId="77777777" w:rsidR="00FA36C0" w:rsidRPr="00286B08" w:rsidRDefault="00FA36C0" w:rsidP="00FA36C0">
      <w:pPr>
        <w:pStyle w:val="Sinespaciado"/>
        <w:jc w:val="both"/>
        <w:rPr>
          <w:rFonts w:asciiTheme="minorHAnsi" w:hAnsiTheme="minorHAnsi" w:cstheme="minorHAnsi"/>
          <w:sz w:val="20"/>
          <w:szCs w:val="20"/>
        </w:rPr>
      </w:pPr>
      <w:r w:rsidRPr="00286B08">
        <w:rPr>
          <w:rFonts w:asciiTheme="minorHAnsi" w:hAnsiTheme="minorHAnsi" w:cstheme="minorHAnsi"/>
          <w:sz w:val="20"/>
          <w:szCs w:val="20"/>
        </w:rPr>
        <w:t xml:space="preserve">El Comité de Evaluación procederá a evaluar las propuestas económicas habilitadas para esta etapa. </w:t>
      </w:r>
    </w:p>
    <w:p w14:paraId="37725DF2" w14:textId="77777777" w:rsidR="00FA36C0" w:rsidRPr="00286B08" w:rsidRDefault="00FA36C0" w:rsidP="00FA36C0">
      <w:pPr>
        <w:pStyle w:val="Sinespaciado"/>
        <w:jc w:val="both"/>
        <w:rPr>
          <w:rFonts w:asciiTheme="minorHAnsi" w:hAnsiTheme="minorHAnsi" w:cstheme="minorHAnsi"/>
          <w:color w:val="000000" w:themeColor="text1"/>
          <w:sz w:val="20"/>
          <w:szCs w:val="20"/>
        </w:rPr>
      </w:pPr>
    </w:p>
    <w:p w14:paraId="398AD66B" w14:textId="77777777" w:rsidR="00FA36C0" w:rsidRPr="00286B08" w:rsidRDefault="00FA36C0" w:rsidP="00FA36C0">
      <w:pPr>
        <w:pStyle w:val="Sinespaciado"/>
        <w:jc w:val="both"/>
        <w:rPr>
          <w:rFonts w:asciiTheme="minorHAnsi" w:hAnsiTheme="minorHAnsi" w:cstheme="minorHAnsi"/>
          <w:color w:val="000000" w:themeColor="text1"/>
          <w:sz w:val="20"/>
          <w:szCs w:val="20"/>
        </w:rPr>
      </w:pPr>
      <w:r w:rsidRPr="00286B08">
        <w:rPr>
          <w:rFonts w:asciiTheme="minorHAnsi" w:hAnsiTheme="minorHAnsi" w:cstheme="minorHAnsi"/>
          <w:color w:val="000000" w:themeColor="text1"/>
          <w:sz w:val="20"/>
          <w:szCs w:val="20"/>
        </w:rPr>
        <w:t>La Evaluación del Costo o Propuesta Económica, consistirá en asignar (</w:t>
      </w:r>
      <w:proofErr w:type="spellStart"/>
      <w:r w:rsidRPr="00286B08">
        <w:rPr>
          <w:rFonts w:asciiTheme="minorHAnsi" w:hAnsiTheme="minorHAnsi" w:cstheme="minorHAnsi"/>
          <w:color w:val="000000" w:themeColor="text1"/>
          <w:sz w:val="20"/>
          <w:szCs w:val="20"/>
        </w:rPr>
        <w:t>yy</w:t>
      </w:r>
      <w:proofErr w:type="spellEnd"/>
      <w:r w:rsidRPr="00286B08">
        <w:rPr>
          <w:rFonts w:asciiTheme="minorHAnsi" w:hAnsiTheme="minorHAnsi" w:cstheme="minorHAnsi"/>
          <w:color w:val="000000" w:themeColor="text1"/>
          <w:sz w:val="20"/>
          <w:szCs w:val="20"/>
        </w:rPr>
        <w:t>) puntos a la propuesta ajustada (PA) que tenga el menor valor, al resto de las ofertas se les asignará un puntaje inversamente proporcional, según la siguiente fórmula:</w:t>
      </w:r>
    </w:p>
    <w:p w14:paraId="1E50A7FB" w14:textId="77777777" w:rsidR="00FA36C0" w:rsidRPr="00286B08" w:rsidRDefault="00FA36C0" w:rsidP="00FA36C0">
      <w:pPr>
        <w:pStyle w:val="Sinespaciado"/>
        <w:jc w:val="both"/>
        <w:rPr>
          <w:rFonts w:asciiTheme="minorHAnsi" w:hAnsiTheme="minorHAnsi" w:cstheme="minorHAnsi"/>
          <w:color w:val="000000" w:themeColor="text1"/>
          <w:sz w:val="20"/>
          <w:szCs w:val="20"/>
        </w:rPr>
      </w:pPr>
    </w:p>
    <w:p w14:paraId="17490B3F" w14:textId="77777777" w:rsidR="00FA36C0" w:rsidRPr="00286B08" w:rsidRDefault="00654CB8" w:rsidP="00FA36C0">
      <w:pPr>
        <w:tabs>
          <w:tab w:val="left" w:pos="567"/>
        </w:tabs>
        <w:ind w:left="708"/>
        <w:jc w:val="center"/>
        <w:rPr>
          <w:rFonts w:asciiTheme="minorHAnsi" w:hAnsiTheme="minorHAnsi" w:cstheme="minorHAnsi"/>
          <w:color w:val="000000" w:themeColor="text1"/>
          <w:highlight w:val="green"/>
        </w:rPr>
      </w:pPr>
      <m:oMathPara>
        <m:oMath>
          <m:sSub>
            <m:sSubPr>
              <m:ctrlPr>
                <w:rPr>
                  <w:rFonts w:ascii="Cambria Math" w:hAnsi="Cambria Math" w:cstheme="minorHAnsi"/>
                  <w:i/>
                  <w:color w:val="000000" w:themeColor="text1"/>
                </w:rPr>
              </m:ctrlPr>
            </m:sSubPr>
            <m:e>
              <m:r>
                <w:rPr>
                  <w:rFonts w:ascii="Cambria Math" w:hAnsi="Cambria Math" w:cstheme="minorHAnsi"/>
                  <w:color w:val="000000" w:themeColor="text1"/>
                </w:rPr>
                <m:t>P</m:t>
              </m:r>
            </m:e>
            <m:sub>
              <m:r>
                <w:rPr>
                  <w:rFonts w:ascii="Cambria Math" w:hAnsi="Cambria Math" w:cstheme="minorHAnsi"/>
                  <w:color w:val="000000" w:themeColor="text1"/>
                </w:rPr>
                <m:t>i</m:t>
              </m:r>
            </m:sub>
          </m:sSub>
          <m:r>
            <w:rPr>
              <w:rFonts w:ascii="Cambria Math" w:hAnsi="Cambria Math" w:cstheme="minorHAnsi"/>
              <w:color w:val="000000" w:themeColor="text1"/>
            </w:rPr>
            <m:t>=</m:t>
          </m:r>
          <m:f>
            <m:fPr>
              <m:ctrlPr>
                <w:rPr>
                  <w:rFonts w:ascii="Cambria Math" w:hAnsi="Cambria Math" w:cstheme="minorHAnsi"/>
                  <w:i/>
                  <w:color w:val="000000" w:themeColor="text1"/>
                </w:rPr>
              </m:ctrlPr>
            </m:fPr>
            <m:num>
              <m:r>
                <w:rPr>
                  <w:rFonts w:ascii="Cambria Math" w:hAnsi="Cambria Math" w:cstheme="minorHAnsi"/>
                  <w:color w:val="000000" w:themeColor="text1"/>
                </w:rPr>
                <m:t>PAMV* yy</m:t>
              </m:r>
            </m:num>
            <m:den>
              <m:sSub>
                <m:sSubPr>
                  <m:ctrlPr>
                    <w:rPr>
                      <w:rFonts w:ascii="Cambria Math" w:hAnsi="Cambria Math" w:cstheme="minorHAnsi"/>
                      <w:i/>
                      <w:color w:val="000000" w:themeColor="text1"/>
                    </w:rPr>
                  </m:ctrlPr>
                </m:sSubPr>
                <m:e>
                  <m:r>
                    <w:rPr>
                      <w:rFonts w:ascii="Cambria Math" w:hAnsi="Cambria Math" w:cstheme="minorHAnsi"/>
                      <w:color w:val="000000" w:themeColor="text1"/>
                    </w:rPr>
                    <m:t>PA</m:t>
                  </m:r>
                </m:e>
                <m:sub>
                  <m:r>
                    <w:rPr>
                      <w:rFonts w:ascii="Cambria Math" w:hAnsi="Cambria Math" w:cstheme="minorHAnsi"/>
                      <w:color w:val="000000" w:themeColor="text1"/>
                    </w:rPr>
                    <m:t>i</m:t>
                  </m:r>
                </m:sub>
              </m:sSub>
            </m:den>
          </m:f>
        </m:oMath>
      </m:oMathPara>
    </w:p>
    <w:p w14:paraId="6841392A" w14:textId="77777777" w:rsidR="00FA36C0" w:rsidRPr="00286B08" w:rsidRDefault="00FA36C0" w:rsidP="00FA36C0">
      <w:pPr>
        <w:pStyle w:val="Sinespaciado"/>
        <w:rPr>
          <w:rFonts w:asciiTheme="minorHAnsi" w:hAnsiTheme="minorHAnsi" w:cstheme="minorHAnsi"/>
          <w:sz w:val="20"/>
          <w:szCs w:val="20"/>
        </w:rPr>
      </w:pPr>
      <w:r w:rsidRPr="00286B08">
        <w:rPr>
          <w:rFonts w:asciiTheme="minorHAnsi" w:hAnsiTheme="minorHAnsi" w:cstheme="minorHAnsi"/>
          <w:sz w:val="20"/>
          <w:szCs w:val="20"/>
        </w:rPr>
        <w:tab/>
        <w:t>Dónde:</w:t>
      </w:r>
    </w:p>
    <w:p w14:paraId="293AF2D3" w14:textId="77777777" w:rsidR="00FA36C0" w:rsidRPr="00286B08" w:rsidRDefault="00FA36C0" w:rsidP="00FA36C0">
      <w:pPr>
        <w:pStyle w:val="Sinespaciado"/>
        <w:ind w:left="708" w:firstLine="708"/>
        <w:rPr>
          <w:rFonts w:asciiTheme="minorHAnsi" w:hAnsiTheme="minorHAnsi" w:cstheme="minorHAnsi"/>
          <w:sz w:val="20"/>
          <w:szCs w:val="20"/>
        </w:rPr>
      </w:pPr>
      <m:oMath>
        <m:r>
          <w:rPr>
            <w:rFonts w:ascii="Cambria Math" w:hAnsi="Cambria Math" w:cstheme="minorHAnsi"/>
            <w:sz w:val="20"/>
            <w:szCs w:val="20"/>
          </w:rPr>
          <m:t>n</m:t>
        </m:r>
      </m:oMath>
      <w:r w:rsidRPr="00286B08">
        <w:rPr>
          <w:rFonts w:asciiTheme="minorHAnsi" w:hAnsiTheme="minorHAnsi" w:cstheme="minorHAnsi"/>
          <w:sz w:val="20"/>
          <w:szCs w:val="20"/>
        </w:rPr>
        <w:tab/>
        <w:t>Número de Oferta admitidas</w:t>
      </w:r>
    </w:p>
    <w:p w14:paraId="55825813" w14:textId="77777777" w:rsidR="00FA36C0" w:rsidRPr="00286B08" w:rsidRDefault="00FA36C0" w:rsidP="00FA36C0">
      <w:pPr>
        <w:pStyle w:val="Sinespaciado"/>
        <w:rPr>
          <w:rFonts w:asciiTheme="minorHAnsi" w:hAnsiTheme="minorHAnsi" w:cstheme="minorHAnsi"/>
          <w:sz w:val="20"/>
          <w:szCs w:val="20"/>
        </w:rPr>
      </w:pPr>
      <w:r w:rsidRPr="00286B08">
        <w:rPr>
          <w:rFonts w:asciiTheme="minorHAnsi" w:hAnsiTheme="minorHAnsi" w:cstheme="minorHAnsi"/>
          <w:sz w:val="20"/>
          <w:szCs w:val="20"/>
        </w:rPr>
        <w:tab/>
      </w:r>
      <w:r w:rsidRPr="00286B08">
        <w:rPr>
          <w:rFonts w:asciiTheme="minorHAnsi" w:hAnsiTheme="minorHAnsi" w:cstheme="minorHAnsi"/>
          <w:sz w:val="20"/>
          <w:szCs w:val="20"/>
        </w:rPr>
        <w:tab/>
      </w:r>
      <m:oMath>
        <m:r>
          <w:rPr>
            <w:rFonts w:ascii="Cambria Math" w:hAnsi="Cambria Math" w:cstheme="minorHAnsi"/>
            <w:sz w:val="20"/>
            <w:szCs w:val="20"/>
          </w:rPr>
          <m:t>i</m:t>
        </m:r>
      </m:oMath>
      <w:r w:rsidRPr="00286B08">
        <w:rPr>
          <w:rFonts w:asciiTheme="minorHAnsi" w:hAnsiTheme="minorHAnsi" w:cstheme="minorHAnsi"/>
          <w:sz w:val="20"/>
          <w:szCs w:val="20"/>
        </w:rPr>
        <w:t xml:space="preserve">      </w:t>
      </w:r>
      <w:r w:rsidRPr="00286B08">
        <w:rPr>
          <w:rFonts w:asciiTheme="minorHAnsi" w:hAnsiTheme="minorHAnsi" w:cstheme="minorHAnsi"/>
          <w:sz w:val="20"/>
          <w:szCs w:val="20"/>
        </w:rPr>
        <w:tab/>
      </w:r>
      <m:oMath>
        <m:r>
          <w:rPr>
            <w:rFonts w:ascii="Cambria Math" w:hAnsi="Cambria Math" w:cstheme="minorHAnsi"/>
            <w:sz w:val="20"/>
            <w:szCs w:val="20"/>
          </w:rPr>
          <m:t>1,2,…,n</m:t>
        </m:r>
      </m:oMath>
      <w:r w:rsidRPr="00286B08">
        <w:rPr>
          <w:rFonts w:asciiTheme="minorHAnsi" w:hAnsiTheme="minorHAnsi" w:cstheme="minorHAnsi"/>
          <w:sz w:val="20"/>
          <w:szCs w:val="20"/>
        </w:rPr>
        <w:tab/>
        <w:t xml:space="preserve"> </w:t>
      </w:r>
    </w:p>
    <w:p w14:paraId="0479BF6D" w14:textId="77777777" w:rsidR="00FA36C0" w:rsidRPr="00286B08" w:rsidRDefault="00FA36C0" w:rsidP="00FA36C0">
      <w:pPr>
        <w:pStyle w:val="Sinespaciado"/>
        <w:rPr>
          <w:rFonts w:asciiTheme="minorHAnsi" w:hAnsiTheme="minorHAnsi" w:cstheme="minorHAnsi"/>
          <w:sz w:val="20"/>
          <w:szCs w:val="20"/>
        </w:rPr>
      </w:pPr>
      <w:r w:rsidRPr="00286B08">
        <w:rPr>
          <w:rFonts w:asciiTheme="minorHAnsi" w:hAnsiTheme="minorHAnsi" w:cstheme="minorHAnsi"/>
          <w:sz w:val="20"/>
          <w:szCs w:val="20"/>
        </w:rPr>
        <w:tab/>
      </w:r>
      <w:r w:rsidRPr="00286B08">
        <w:rPr>
          <w:rFonts w:asciiTheme="minorHAnsi" w:hAnsiTheme="minorHAnsi" w:cstheme="minorHAnsi"/>
          <w:sz w:val="20"/>
          <w:szCs w:val="20"/>
        </w:rPr>
        <w:tab/>
      </w:r>
      <m:oMath>
        <m:sSub>
          <m:sSubPr>
            <m:ctrlPr>
              <w:rPr>
                <w:rFonts w:ascii="Cambria Math" w:hAnsi="Cambria Math" w:cstheme="minorHAnsi"/>
                <w:i/>
                <w:sz w:val="20"/>
                <w:szCs w:val="20"/>
              </w:rPr>
            </m:ctrlPr>
          </m:sSubPr>
          <m:e>
            <m:r>
              <w:rPr>
                <w:rFonts w:ascii="Cambria Math" w:hAnsi="Cambria Math" w:cstheme="minorHAnsi"/>
                <w:sz w:val="20"/>
                <w:szCs w:val="20"/>
              </w:rPr>
              <m:t>P</m:t>
            </m:r>
          </m:e>
          <m:sub>
            <m:r>
              <w:rPr>
                <w:rFonts w:ascii="Cambria Math" w:hAnsi="Cambria Math" w:cstheme="minorHAnsi"/>
                <w:sz w:val="20"/>
                <w:szCs w:val="20"/>
              </w:rPr>
              <m:t>i</m:t>
            </m:r>
          </m:sub>
        </m:sSub>
      </m:oMath>
      <w:r w:rsidRPr="00286B08">
        <w:rPr>
          <w:rFonts w:asciiTheme="minorHAnsi" w:hAnsiTheme="minorHAnsi" w:cstheme="minorHAnsi"/>
          <w:sz w:val="20"/>
          <w:szCs w:val="20"/>
        </w:rPr>
        <w:t xml:space="preserve">        </w:t>
      </w:r>
      <w:r w:rsidRPr="00286B08">
        <w:rPr>
          <w:rFonts w:asciiTheme="minorHAnsi" w:hAnsiTheme="minorHAnsi" w:cstheme="minorHAnsi"/>
          <w:sz w:val="20"/>
          <w:szCs w:val="20"/>
        </w:rPr>
        <w:tab/>
        <w:t xml:space="preserve">Puntaje de la Evaluación del Costo o Propuesta Económica </w:t>
      </w:r>
      <w:proofErr w:type="gramStart"/>
      <w:r w:rsidRPr="00286B08">
        <w:rPr>
          <w:rFonts w:asciiTheme="minorHAnsi" w:hAnsiTheme="minorHAnsi" w:cstheme="minorHAnsi"/>
          <w:sz w:val="20"/>
          <w:szCs w:val="20"/>
        </w:rPr>
        <w:t>del</w:t>
      </w:r>
      <w:proofErr w:type="gramEnd"/>
      <w:r w:rsidRPr="00286B08">
        <w:rPr>
          <w:rFonts w:asciiTheme="minorHAnsi" w:hAnsiTheme="minorHAnsi" w:cstheme="minorHAnsi"/>
          <w:sz w:val="20"/>
          <w:szCs w:val="20"/>
        </w:rPr>
        <w:t xml:space="preserve"> Proponente i  </w:t>
      </w:r>
    </w:p>
    <w:p w14:paraId="4DB16900" w14:textId="77777777" w:rsidR="00FA36C0" w:rsidRPr="00286B08" w:rsidRDefault="00FA36C0" w:rsidP="00FA36C0">
      <w:pPr>
        <w:pStyle w:val="Sinespaciado"/>
        <w:rPr>
          <w:rFonts w:asciiTheme="minorHAnsi" w:hAnsiTheme="minorHAnsi" w:cstheme="minorHAnsi"/>
          <w:sz w:val="20"/>
          <w:szCs w:val="20"/>
        </w:rPr>
      </w:pPr>
      <w:r w:rsidRPr="00286B08">
        <w:rPr>
          <w:rFonts w:asciiTheme="minorHAnsi" w:hAnsiTheme="minorHAnsi" w:cstheme="minorHAnsi"/>
          <w:sz w:val="20"/>
          <w:szCs w:val="20"/>
        </w:rPr>
        <w:tab/>
      </w:r>
      <w:r w:rsidRPr="00286B08">
        <w:rPr>
          <w:rFonts w:asciiTheme="minorHAnsi" w:hAnsiTheme="minorHAnsi" w:cstheme="minorHAnsi"/>
          <w:sz w:val="20"/>
          <w:szCs w:val="20"/>
        </w:rPr>
        <w:tab/>
      </w:r>
      <m:oMath>
        <m:sSub>
          <m:sSubPr>
            <m:ctrlPr>
              <w:rPr>
                <w:rFonts w:ascii="Cambria Math" w:hAnsi="Cambria Math" w:cstheme="minorHAnsi"/>
                <w:i/>
                <w:sz w:val="20"/>
                <w:szCs w:val="20"/>
              </w:rPr>
            </m:ctrlPr>
          </m:sSubPr>
          <m:e>
            <m:r>
              <w:rPr>
                <w:rFonts w:ascii="Cambria Math" w:hAnsi="Cambria Math" w:cstheme="minorHAnsi"/>
                <w:sz w:val="20"/>
                <w:szCs w:val="20"/>
              </w:rPr>
              <m:t>PA</m:t>
            </m:r>
          </m:e>
          <m:sub>
            <m:r>
              <w:rPr>
                <w:rFonts w:ascii="Cambria Math" w:hAnsi="Cambria Math" w:cstheme="minorHAnsi"/>
                <w:sz w:val="20"/>
                <w:szCs w:val="20"/>
              </w:rPr>
              <m:t>i</m:t>
            </m:r>
          </m:sub>
        </m:sSub>
      </m:oMath>
      <w:r w:rsidRPr="00286B08">
        <w:rPr>
          <w:rFonts w:asciiTheme="minorHAnsi" w:hAnsiTheme="minorHAnsi" w:cstheme="minorHAnsi"/>
          <w:sz w:val="20"/>
          <w:szCs w:val="20"/>
        </w:rPr>
        <w:t xml:space="preserve">   </w:t>
      </w:r>
      <w:r w:rsidRPr="00286B08">
        <w:rPr>
          <w:rFonts w:asciiTheme="minorHAnsi" w:hAnsiTheme="minorHAnsi" w:cstheme="minorHAnsi"/>
          <w:sz w:val="20"/>
          <w:szCs w:val="20"/>
        </w:rPr>
        <w:tab/>
        <w:t xml:space="preserve">Propuesta Ajustada del Proponente i  </w:t>
      </w:r>
    </w:p>
    <w:p w14:paraId="2A160BE1" w14:textId="77777777" w:rsidR="00FA36C0" w:rsidRPr="00286B08" w:rsidRDefault="00FA36C0" w:rsidP="00FA36C0">
      <w:pPr>
        <w:pStyle w:val="Sinespaciado"/>
        <w:ind w:left="708" w:firstLine="708"/>
        <w:rPr>
          <w:rFonts w:asciiTheme="minorHAnsi" w:hAnsiTheme="minorHAnsi" w:cstheme="minorHAnsi"/>
          <w:sz w:val="20"/>
          <w:szCs w:val="20"/>
        </w:rPr>
      </w:pPr>
      <m:oMath>
        <m:r>
          <w:rPr>
            <w:rFonts w:ascii="Cambria Math" w:hAnsi="Cambria Math" w:cstheme="minorHAnsi"/>
            <w:sz w:val="20"/>
            <w:szCs w:val="20"/>
          </w:rPr>
          <m:t>PAMV</m:t>
        </m:r>
      </m:oMath>
      <w:r w:rsidRPr="00286B08">
        <w:rPr>
          <w:rFonts w:asciiTheme="minorHAnsi" w:hAnsiTheme="minorHAnsi" w:cstheme="minorHAnsi"/>
          <w:sz w:val="20"/>
          <w:szCs w:val="20"/>
        </w:rPr>
        <w:t xml:space="preserve">   Propuesta Ajustada de Menor Valor</w:t>
      </w:r>
    </w:p>
    <w:p w14:paraId="2AD27947" w14:textId="77777777" w:rsidR="00FA36C0" w:rsidRPr="00286B08" w:rsidRDefault="00FA36C0" w:rsidP="00FA36C0">
      <w:pPr>
        <w:pStyle w:val="Sinespaciado"/>
        <w:ind w:left="708" w:firstLine="708"/>
        <w:rPr>
          <w:rFonts w:asciiTheme="minorHAnsi" w:hAnsiTheme="minorHAnsi" w:cstheme="minorHAnsi"/>
          <w:sz w:val="20"/>
          <w:szCs w:val="20"/>
        </w:rPr>
      </w:pPr>
    </w:p>
    <w:p w14:paraId="678357A8" w14:textId="77777777" w:rsidR="00FA36C0" w:rsidRPr="00286B08" w:rsidRDefault="00FA36C0" w:rsidP="00DB1532">
      <w:pPr>
        <w:pStyle w:val="Sinespaciado"/>
        <w:numPr>
          <w:ilvl w:val="0"/>
          <w:numId w:val="21"/>
        </w:numPr>
        <w:ind w:left="426" w:hanging="426"/>
        <w:rPr>
          <w:rFonts w:asciiTheme="minorHAnsi" w:hAnsiTheme="minorHAnsi" w:cstheme="minorHAnsi"/>
          <w:b/>
          <w:sz w:val="20"/>
          <w:szCs w:val="20"/>
        </w:rPr>
      </w:pPr>
      <w:r w:rsidRPr="00286B08">
        <w:rPr>
          <w:rFonts w:asciiTheme="minorHAnsi" w:hAnsiTheme="minorHAnsi" w:cstheme="minorHAnsi"/>
          <w:b/>
          <w:sz w:val="20"/>
          <w:szCs w:val="20"/>
        </w:rPr>
        <w:t xml:space="preserve">Determinación del Puntaje Total </w:t>
      </w:r>
    </w:p>
    <w:p w14:paraId="34C6B115" w14:textId="77777777" w:rsidR="00FA36C0" w:rsidRPr="00286B08" w:rsidRDefault="00FA36C0" w:rsidP="00FA36C0">
      <w:pPr>
        <w:pStyle w:val="Sinespaciado"/>
        <w:jc w:val="both"/>
        <w:rPr>
          <w:rFonts w:asciiTheme="minorHAnsi" w:hAnsiTheme="minorHAnsi" w:cstheme="minorHAnsi"/>
          <w:sz w:val="20"/>
          <w:szCs w:val="20"/>
        </w:rPr>
      </w:pPr>
      <w:r w:rsidRPr="00286B08">
        <w:rPr>
          <w:rFonts w:asciiTheme="minorHAnsi" w:hAnsiTheme="minorHAnsi" w:cstheme="minorHAnsi"/>
          <w:sz w:val="20"/>
          <w:szCs w:val="20"/>
        </w:rPr>
        <w:t>Una vez evaluadas las propuestas mediante el método de selección de Calidad, Propuesta Técnica y Costo, el Comité de Evaluación determinará el puntaje total de las mismas.</w:t>
      </w:r>
    </w:p>
    <w:p w14:paraId="45843F6E" w14:textId="77777777" w:rsidR="00FA36C0" w:rsidRPr="00286B08" w:rsidRDefault="00FA36C0" w:rsidP="00FA36C0">
      <w:pPr>
        <w:pStyle w:val="Sinespaciado"/>
        <w:jc w:val="both"/>
        <w:rPr>
          <w:rFonts w:asciiTheme="minorHAnsi" w:hAnsiTheme="minorHAnsi" w:cstheme="minorHAnsi"/>
          <w:sz w:val="20"/>
          <w:szCs w:val="20"/>
        </w:rPr>
      </w:pPr>
    </w:p>
    <w:p w14:paraId="7D823FC4" w14:textId="77777777" w:rsidR="00FA36C0" w:rsidRPr="00286B08" w:rsidRDefault="00FA36C0" w:rsidP="00DB1532">
      <w:pPr>
        <w:pStyle w:val="Sinespaciado"/>
        <w:numPr>
          <w:ilvl w:val="0"/>
          <w:numId w:val="30"/>
        </w:numPr>
        <w:ind w:left="426" w:hanging="426"/>
        <w:jc w:val="both"/>
        <w:rPr>
          <w:rFonts w:asciiTheme="minorHAnsi" w:hAnsiTheme="minorHAnsi" w:cstheme="minorHAnsi"/>
          <w:b/>
          <w:sz w:val="20"/>
          <w:szCs w:val="20"/>
        </w:rPr>
      </w:pPr>
      <w:r w:rsidRPr="00286B08">
        <w:rPr>
          <w:rFonts w:asciiTheme="minorHAnsi" w:hAnsiTheme="minorHAnsi" w:cstheme="minorHAnsi"/>
          <w:b/>
          <w:sz w:val="20"/>
          <w:szCs w:val="20"/>
        </w:rPr>
        <w:t>Resultado de la Evaluación</w:t>
      </w:r>
    </w:p>
    <w:p w14:paraId="08D5361F" w14:textId="77777777" w:rsidR="00FA36C0" w:rsidRPr="00286B08" w:rsidRDefault="00FA36C0" w:rsidP="00FA36C0">
      <w:pPr>
        <w:pStyle w:val="Sinespaciado"/>
        <w:jc w:val="both"/>
        <w:rPr>
          <w:rFonts w:asciiTheme="minorHAnsi" w:hAnsiTheme="minorHAnsi" w:cstheme="minorHAnsi"/>
          <w:sz w:val="20"/>
          <w:szCs w:val="20"/>
        </w:rPr>
      </w:pPr>
      <w:r w:rsidRPr="00286B08">
        <w:rPr>
          <w:rFonts w:asciiTheme="minorHAnsi" w:hAnsiTheme="minorHAnsi" w:cstheme="minorHAnsi"/>
          <w:sz w:val="20"/>
          <w:szCs w:val="20"/>
        </w:rPr>
        <w:t>Una vez evaluadas las propuestas mediante el método de selección de Calidad, Propuesta Técnica y Costo, el Comité de Ev</w:t>
      </w:r>
      <w:r>
        <w:rPr>
          <w:rFonts w:asciiTheme="minorHAnsi" w:hAnsiTheme="minorHAnsi" w:cstheme="minorHAnsi"/>
          <w:sz w:val="20"/>
          <w:szCs w:val="20"/>
        </w:rPr>
        <w:t>a</w:t>
      </w:r>
      <w:r w:rsidRPr="00286B08">
        <w:rPr>
          <w:rFonts w:asciiTheme="minorHAnsi" w:hAnsiTheme="minorHAnsi" w:cstheme="minorHAnsi"/>
          <w:sz w:val="20"/>
          <w:szCs w:val="20"/>
        </w:rPr>
        <w:t xml:space="preserve">luación mediante informe recomendará al Responsable de Contratación Directa la adjudicación </w:t>
      </w:r>
      <w:proofErr w:type="spellStart"/>
      <w:r w:rsidRPr="00286B08">
        <w:rPr>
          <w:rFonts w:asciiTheme="minorHAnsi" w:hAnsiTheme="minorHAnsi" w:cstheme="minorHAnsi"/>
          <w:sz w:val="20"/>
          <w:szCs w:val="20"/>
        </w:rPr>
        <w:t>ó</w:t>
      </w:r>
      <w:proofErr w:type="spellEnd"/>
      <w:r w:rsidRPr="00286B08">
        <w:rPr>
          <w:rFonts w:asciiTheme="minorHAnsi" w:hAnsiTheme="minorHAnsi" w:cstheme="minorHAnsi"/>
          <w:sz w:val="20"/>
          <w:szCs w:val="20"/>
        </w:rPr>
        <w:t xml:space="preserve"> concertación </w:t>
      </w:r>
      <w:proofErr w:type="spellStart"/>
      <w:r w:rsidRPr="00286B08">
        <w:rPr>
          <w:rFonts w:asciiTheme="minorHAnsi" w:hAnsiTheme="minorHAnsi" w:cstheme="minorHAnsi"/>
          <w:sz w:val="20"/>
          <w:szCs w:val="20"/>
        </w:rPr>
        <w:t>ó</w:t>
      </w:r>
      <w:proofErr w:type="spellEnd"/>
      <w:r w:rsidRPr="00286B08">
        <w:rPr>
          <w:rFonts w:asciiTheme="minorHAnsi" w:hAnsiTheme="minorHAnsi" w:cstheme="minorHAnsi"/>
          <w:sz w:val="20"/>
          <w:szCs w:val="20"/>
        </w:rPr>
        <w:t xml:space="preserve"> declaratoria desierta.</w:t>
      </w:r>
    </w:p>
    <w:p w14:paraId="7689F6BC" w14:textId="77777777" w:rsidR="00FA36C0" w:rsidRPr="00286B08" w:rsidRDefault="00FA36C0" w:rsidP="00FA36C0">
      <w:pPr>
        <w:ind w:left="1134"/>
        <w:jc w:val="both"/>
        <w:rPr>
          <w:rFonts w:asciiTheme="minorHAnsi" w:hAnsiTheme="minorHAnsi" w:cstheme="minorHAnsi"/>
          <w:color w:val="000000" w:themeColor="text1"/>
        </w:rPr>
      </w:pPr>
    </w:p>
    <w:p w14:paraId="296F7509" w14:textId="77777777" w:rsidR="00FA36C0" w:rsidRPr="00286B08" w:rsidRDefault="00FA36C0" w:rsidP="00FA36C0">
      <w:pPr>
        <w:ind w:left="1134"/>
        <w:jc w:val="both"/>
        <w:rPr>
          <w:rFonts w:asciiTheme="minorHAnsi" w:hAnsiTheme="minorHAnsi" w:cstheme="minorHAnsi"/>
          <w:color w:val="000000" w:themeColor="text1"/>
        </w:rPr>
      </w:pPr>
    </w:p>
    <w:p w14:paraId="33E99DC8" w14:textId="77777777" w:rsidR="00FA36C0" w:rsidRPr="00286B08" w:rsidRDefault="00FA36C0" w:rsidP="00FA36C0">
      <w:pPr>
        <w:ind w:left="1134"/>
        <w:jc w:val="both"/>
        <w:rPr>
          <w:rFonts w:asciiTheme="minorHAnsi" w:hAnsiTheme="minorHAnsi" w:cstheme="minorHAnsi"/>
          <w:color w:val="000000" w:themeColor="text1"/>
        </w:rPr>
      </w:pPr>
    </w:p>
    <w:p w14:paraId="2456CE63" w14:textId="77777777" w:rsidR="00FA36C0" w:rsidRPr="00286B08" w:rsidRDefault="00FA36C0" w:rsidP="00FA36C0">
      <w:pPr>
        <w:jc w:val="both"/>
        <w:rPr>
          <w:rFonts w:asciiTheme="minorHAnsi" w:eastAsia="Calibri" w:hAnsiTheme="minorHAnsi" w:cstheme="minorHAnsi"/>
        </w:rPr>
      </w:pPr>
    </w:p>
    <w:p w14:paraId="31385F71" w14:textId="77777777" w:rsidR="00FA36C0" w:rsidRPr="00286B08" w:rsidRDefault="00FA36C0" w:rsidP="00FA36C0">
      <w:pPr>
        <w:jc w:val="center"/>
        <w:rPr>
          <w:rFonts w:asciiTheme="minorHAnsi" w:eastAsia="Calibri" w:hAnsiTheme="minorHAnsi" w:cstheme="minorHAnsi"/>
          <w:b/>
        </w:rPr>
      </w:pPr>
    </w:p>
    <w:p w14:paraId="6884D324" w14:textId="77777777" w:rsidR="00507534" w:rsidRPr="00FA36C0" w:rsidRDefault="00507534" w:rsidP="00507534">
      <w:pPr>
        <w:spacing w:after="200" w:line="276" w:lineRule="auto"/>
        <w:ind w:left="1134"/>
        <w:jc w:val="both"/>
        <w:rPr>
          <w:rFonts w:ascii="Verdana" w:eastAsia="Calibri" w:hAnsi="Verdana" w:cs="Arial"/>
          <w:color w:val="000000" w:themeColor="text1"/>
          <w:sz w:val="18"/>
          <w:szCs w:val="18"/>
        </w:rPr>
      </w:pPr>
    </w:p>
    <w:p w14:paraId="29B8BE8B" w14:textId="77777777" w:rsidR="00074036" w:rsidRDefault="00074036" w:rsidP="00507534">
      <w:pPr>
        <w:pStyle w:val="Puesto"/>
        <w:tabs>
          <w:tab w:val="left" w:pos="0"/>
          <w:tab w:val="left" w:pos="993"/>
        </w:tabs>
        <w:jc w:val="both"/>
        <w:rPr>
          <w:rFonts w:ascii="Verdana" w:hAnsi="Verdana" w:cs="Calibri"/>
          <w:b w:val="0"/>
          <w:sz w:val="18"/>
          <w:szCs w:val="18"/>
        </w:rPr>
      </w:pPr>
    </w:p>
    <w:p w14:paraId="7769E7CC" w14:textId="1DD82116" w:rsidR="00507534" w:rsidRDefault="00DE6B4C" w:rsidP="00854E5F">
      <w:pPr>
        <w:pStyle w:val="Puesto"/>
        <w:tabs>
          <w:tab w:val="left" w:pos="0"/>
          <w:tab w:val="left" w:pos="993"/>
        </w:tabs>
        <w:rPr>
          <w:rFonts w:ascii="Verdana" w:hAnsi="Verdana" w:cs="Calibri"/>
          <w:sz w:val="18"/>
          <w:szCs w:val="18"/>
        </w:rPr>
      </w:pPr>
      <w:r>
        <w:rPr>
          <w:rFonts w:ascii="Verdana" w:hAnsi="Verdana" w:cs="Calibri"/>
          <w:sz w:val="18"/>
          <w:szCs w:val="18"/>
        </w:rPr>
        <w:lastRenderedPageBreak/>
        <w:t xml:space="preserve">ANEXO </w:t>
      </w:r>
      <w:r w:rsidR="007C364F">
        <w:rPr>
          <w:rFonts w:ascii="Verdana" w:hAnsi="Verdana" w:cs="Calibri"/>
          <w:sz w:val="18"/>
          <w:szCs w:val="18"/>
        </w:rPr>
        <w:t>2</w:t>
      </w:r>
    </w:p>
    <w:p w14:paraId="79A2D338" w14:textId="77777777" w:rsidR="00DE6B4C" w:rsidRPr="00785C8E" w:rsidRDefault="00DE6B4C" w:rsidP="00DE6B4C">
      <w:pPr>
        <w:jc w:val="center"/>
        <w:rPr>
          <w:rFonts w:ascii="Calibri" w:hAnsi="Calibri" w:cs="Calibri"/>
          <w:b/>
          <w:bCs/>
          <w:sz w:val="18"/>
          <w:szCs w:val="18"/>
        </w:rPr>
      </w:pPr>
      <w:r w:rsidRPr="00785C8E">
        <w:rPr>
          <w:rFonts w:ascii="Calibri" w:hAnsi="Calibri" w:cs="Calibri"/>
          <w:b/>
          <w:bCs/>
        </w:rPr>
        <w:t>MODELO DE CON</w:t>
      </w:r>
      <w:r w:rsidRPr="00785C8E">
        <w:rPr>
          <w:rFonts w:ascii="Calibri" w:hAnsi="Calibri" w:cs="Calibri"/>
          <w:b/>
          <w:bCs/>
          <w:sz w:val="18"/>
          <w:szCs w:val="18"/>
        </w:rPr>
        <w:t>TRATO</w:t>
      </w:r>
    </w:p>
    <w:p w14:paraId="7BF2BA55" w14:textId="77777777" w:rsidR="00DE6B4C" w:rsidRPr="00F3767B" w:rsidRDefault="00DE6B4C" w:rsidP="00DE6B4C">
      <w:pPr>
        <w:ind w:right="28"/>
        <w:jc w:val="center"/>
        <w:rPr>
          <w:rFonts w:ascii="Calibri" w:hAnsi="Calibri"/>
          <w:bCs/>
          <w:sz w:val="22"/>
          <w:szCs w:val="22"/>
        </w:rPr>
      </w:pPr>
    </w:p>
    <w:p w14:paraId="03D83C51" w14:textId="35B25E09" w:rsidR="00DE6B4C" w:rsidRPr="00C821FB" w:rsidRDefault="00C821FB" w:rsidP="00C821FB">
      <w:pPr>
        <w:pStyle w:val="Puesto"/>
        <w:tabs>
          <w:tab w:val="left" w:pos="0"/>
          <w:tab w:val="left" w:pos="993"/>
        </w:tabs>
        <w:jc w:val="both"/>
        <w:rPr>
          <w:rFonts w:ascii="Verdana" w:hAnsi="Verdana" w:cs="Calibri"/>
          <w:snapToGrid w:val="0"/>
          <w:szCs w:val="18"/>
        </w:rPr>
      </w:pPr>
      <w:r>
        <w:rPr>
          <w:rFonts w:ascii="Verdana" w:hAnsi="Verdana" w:cs="Calibri"/>
          <w:snapToGrid w:val="0"/>
          <w:szCs w:val="18"/>
        </w:rPr>
        <w:t>El Modelo de Contrato se encuentra detallado</w:t>
      </w:r>
      <w:r w:rsidRPr="00D00563">
        <w:rPr>
          <w:rFonts w:ascii="Verdana" w:hAnsi="Verdana" w:cs="Calibri"/>
          <w:snapToGrid w:val="0"/>
          <w:szCs w:val="18"/>
        </w:rPr>
        <w:t xml:space="preserve"> en </w:t>
      </w:r>
      <w:r>
        <w:rPr>
          <w:rFonts w:ascii="Verdana" w:hAnsi="Verdana" w:cs="Calibri"/>
          <w:snapToGrid w:val="0"/>
          <w:szCs w:val="18"/>
        </w:rPr>
        <w:t>adjunto</w:t>
      </w:r>
      <w:r w:rsidRPr="00D00563">
        <w:rPr>
          <w:rFonts w:ascii="Verdana" w:hAnsi="Verdana" w:cs="Calibri"/>
          <w:snapToGrid w:val="0"/>
          <w:szCs w:val="18"/>
        </w:rPr>
        <w:t xml:space="preserve"> </w:t>
      </w:r>
      <w:r>
        <w:rPr>
          <w:rFonts w:ascii="Verdana" w:hAnsi="Verdana" w:cs="Calibri"/>
          <w:snapToGrid w:val="0"/>
          <w:szCs w:val="18"/>
        </w:rPr>
        <w:t>al presente Documento Base de Contratación (DBC) y</w:t>
      </w:r>
      <w:r>
        <w:rPr>
          <w:rFonts w:ascii="Verdana" w:hAnsi="Verdana" w:cs="Calibri"/>
          <w:snapToGrid w:val="0"/>
          <w:szCs w:val="18"/>
        </w:rPr>
        <w:t xml:space="preserve"> </w:t>
      </w:r>
      <w:r w:rsidRPr="00D00563">
        <w:rPr>
          <w:rFonts w:ascii="Verdana" w:hAnsi="Verdana" w:cs="Calibri"/>
          <w:snapToGrid w:val="0"/>
          <w:szCs w:val="18"/>
        </w:rPr>
        <w:t xml:space="preserve">forma parte integrante del </w:t>
      </w:r>
      <w:r>
        <w:rPr>
          <w:rFonts w:ascii="Verdana" w:hAnsi="Verdana" w:cs="Calibri"/>
          <w:snapToGrid w:val="0"/>
          <w:szCs w:val="18"/>
        </w:rPr>
        <w:t>mismo.</w:t>
      </w:r>
    </w:p>
    <w:sectPr w:rsidR="00DE6B4C" w:rsidRPr="00C821FB" w:rsidSect="004B721E">
      <w:headerReference w:type="default" r:id="rId19"/>
      <w:footerReference w:type="default" r:id="rId20"/>
      <w:pgSz w:w="12242" w:h="15842" w:code="1"/>
      <w:pgMar w:top="1701" w:right="1418" w:bottom="567" w:left="1701" w:header="624" w:footer="851"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E728CBF" w14:textId="77777777" w:rsidR="00654CB8" w:rsidRDefault="00654CB8">
      <w:r>
        <w:separator/>
      </w:r>
    </w:p>
  </w:endnote>
  <w:endnote w:type="continuationSeparator" w:id="0">
    <w:p w14:paraId="1A5AB26E" w14:textId="77777777" w:rsidR="00654CB8" w:rsidRDefault="00654CB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imes New Roman Bold">
    <w:altName w:val="Times New Roman"/>
    <w:panose1 w:val="00000000000000000000"/>
    <w:charset w:val="00"/>
    <w:family w:val="roman"/>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ms Rmn">
    <w:panose1 w:val="02020603040505020304"/>
    <w:charset w:val="00"/>
    <w:family w:val="roman"/>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Courier">
    <w:panose1 w:val="02070409020205020404"/>
    <w:charset w:val="00"/>
    <w:family w:val="modern"/>
    <w:notTrueType/>
    <w:pitch w:val="fixed"/>
    <w:sig w:usb0="00000003" w:usb1="00000000" w:usb2="00000000" w:usb3="00000000" w:csb0="00000001" w:csb1="00000000"/>
  </w:font>
  <w:font w:name="Humanst521 BT">
    <w:charset w:val="00"/>
    <w:family w:val="swiss"/>
    <w:pitch w:val="variable"/>
    <w:sig w:usb0="00000087" w:usb1="00000000" w:usb2="00000000" w:usb3="00000000" w:csb0="0000001B" w:csb1="00000000"/>
  </w:font>
  <w:font w:name="Arial Unicode MS">
    <w:panose1 w:val="020B0604020202020204"/>
    <w:charset w:val="80"/>
    <w:family w:val="swiss"/>
    <w:pitch w:val="variable"/>
    <w:sig w:usb0="F7FFAFFF" w:usb1="E9DFFFFF" w:usb2="0000003F" w:usb3="00000000" w:csb0="003F01FF" w:csb1="00000000"/>
  </w:font>
  <w:font w:name="MECOND+Verdana">
    <w:altName w:val="Verdana"/>
    <w:panose1 w:val="00000000000000000000"/>
    <w:charset w:val="00"/>
    <w:family w:val="swiss"/>
    <w:notTrueType/>
    <w:pitch w:val="default"/>
    <w:sig w:usb0="00000003" w:usb1="00000000" w:usb2="00000000" w:usb3="00000000" w:csb0="00000001" w:csb1="00000000"/>
  </w:font>
  <w:font w:name="EDKGCG+TimesNewRoman,Bold">
    <w:altName w:val="Times New Roman"/>
    <w:panose1 w:val="00000000000000000000"/>
    <w:charset w:val="00"/>
    <w:family w:val="roman"/>
    <w:notTrueType/>
    <w:pitch w:val="default"/>
    <w:sig w:usb0="00000003" w:usb1="00000000" w:usb2="00000000" w:usb3="00000000" w:csb0="00000001" w:csb1="00000000"/>
  </w:font>
  <w:font w:name="Garamond BookCondensed">
    <w:panose1 w:val="00000000000000000000"/>
    <w:charset w:val="00"/>
    <w:family w:val="roman"/>
    <w:notTrueType/>
    <w:pitch w:val="variable"/>
    <w:sig w:usb0="00000003" w:usb1="00000000" w:usb2="00000000" w:usb3="00000000" w:csb0="00000001" w:csb1="00000000"/>
  </w:font>
  <w:font w:name="Century Gothic">
    <w:panose1 w:val="020B0502020202020204"/>
    <w:charset w:val="00"/>
    <w:family w:val="swiss"/>
    <w:pitch w:val="variable"/>
    <w:sig w:usb0="00000287" w:usb1="00000000" w:usb2="00000000" w:usb3="00000000" w:csb0="0000009F" w:csb1="00000000"/>
  </w:font>
  <w:font w:name="Helvetica">
    <w:panose1 w:val="020B0604020202020204"/>
    <w:charset w:val="00"/>
    <w:family w:val="swiss"/>
    <w:notTrueType/>
    <w:pitch w:val="variable"/>
    <w:sig w:usb0="00000003" w:usb1="00000000" w:usb2="00000000" w:usb3="00000000" w:csb0="00000001" w:csb1="00000000"/>
  </w:font>
  <w:font w:name="Bookman Old Style">
    <w:panose1 w:val="02050604050505020204"/>
    <w:charset w:val="00"/>
    <w:family w:val="roman"/>
    <w:pitch w:val="variable"/>
    <w:sig w:usb0="00000287" w:usb1="00000000" w:usb2="00000000" w:usb3="00000000" w:csb0="0000009F" w:csb1="00000000"/>
  </w:font>
  <w:font w:name="Lucida Bright">
    <w:panose1 w:val="02040602050505020304"/>
    <w:charset w:val="00"/>
    <w:family w:val="roman"/>
    <w:pitch w:val="variable"/>
    <w:sig w:usb0="00000003" w:usb1="00000000" w:usb2="00000000" w:usb3="00000000" w:csb0="00000001" w:csb1="00000000"/>
  </w:font>
  <w:font w:name="Cambria Math">
    <w:panose1 w:val="02040503050406030204"/>
    <w:charset w:val="00"/>
    <w:family w:val="roman"/>
    <w:pitch w:val="variable"/>
    <w:sig w:usb0="E00002FF" w:usb1="42002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2F42021" w14:textId="77777777" w:rsidR="00852845" w:rsidRPr="00615ED2" w:rsidRDefault="00852845">
    <w:pPr>
      <w:pStyle w:val="Piedepgina"/>
      <w:jc w:val="right"/>
      <w:rPr>
        <w:rFonts w:ascii="Calibri" w:hAnsi="Calibri" w:cs="Calibri"/>
        <w:sz w:val="18"/>
        <w:szCs w:val="18"/>
      </w:rPr>
    </w:pPr>
    <w:r w:rsidRPr="00615ED2">
      <w:rPr>
        <w:rFonts w:ascii="Calibri" w:hAnsi="Calibri" w:cs="Calibri"/>
        <w:sz w:val="18"/>
        <w:szCs w:val="18"/>
      </w:rPr>
      <w:fldChar w:fldCharType="begin"/>
    </w:r>
    <w:r w:rsidRPr="00615ED2">
      <w:rPr>
        <w:rFonts w:ascii="Calibri" w:hAnsi="Calibri" w:cs="Calibri"/>
        <w:sz w:val="18"/>
        <w:szCs w:val="18"/>
      </w:rPr>
      <w:instrText xml:space="preserve"> PAGE   \* MERGEFORMAT </w:instrText>
    </w:r>
    <w:r w:rsidRPr="00615ED2">
      <w:rPr>
        <w:rFonts w:ascii="Calibri" w:hAnsi="Calibri" w:cs="Calibri"/>
        <w:sz w:val="18"/>
        <w:szCs w:val="18"/>
      </w:rPr>
      <w:fldChar w:fldCharType="separate"/>
    </w:r>
    <w:r w:rsidR="00C821FB">
      <w:rPr>
        <w:rFonts w:ascii="Calibri" w:hAnsi="Calibri" w:cs="Calibri"/>
        <w:noProof/>
        <w:sz w:val="18"/>
        <w:szCs w:val="18"/>
      </w:rPr>
      <w:t>19</w:t>
    </w:r>
    <w:r w:rsidRPr="00615ED2">
      <w:rPr>
        <w:rFonts w:ascii="Calibri" w:hAnsi="Calibri" w:cs="Calibri"/>
        <w:noProof/>
        <w:sz w:val="18"/>
        <w:szCs w:val="18"/>
      </w:rPr>
      <w:fldChar w:fldCharType="end"/>
    </w:r>
  </w:p>
  <w:p w14:paraId="2A817079" w14:textId="77777777" w:rsidR="00852845" w:rsidRDefault="00852845">
    <w:pPr>
      <w:pStyle w:val="Piedepgina"/>
    </w:pPr>
  </w:p>
  <w:p w14:paraId="42C4ADAB" w14:textId="77777777" w:rsidR="00852845" w:rsidRDefault="00852845"/>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588199566"/>
      <w:docPartObj>
        <w:docPartGallery w:val="Page Numbers (Bottom of Page)"/>
        <w:docPartUnique/>
      </w:docPartObj>
    </w:sdtPr>
    <w:sdtEndPr/>
    <w:sdtContent>
      <w:sdt>
        <w:sdtPr>
          <w:id w:val="-1769616900"/>
          <w:docPartObj>
            <w:docPartGallery w:val="Page Numbers (Top of Page)"/>
            <w:docPartUnique/>
          </w:docPartObj>
        </w:sdtPr>
        <w:sdtEndPr/>
        <w:sdtContent>
          <w:p w14:paraId="4AA4F13C" w14:textId="77777777" w:rsidR="00852845" w:rsidRDefault="00852845">
            <w:pPr>
              <w:pStyle w:val="Piedepgina"/>
              <w:jc w:val="right"/>
            </w:pPr>
            <w:r>
              <w:t xml:space="preserve"> </w:t>
            </w:r>
            <w:r>
              <w:rPr>
                <w:b/>
                <w:bCs/>
                <w:sz w:val="24"/>
                <w:szCs w:val="24"/>
              </w:rPr>
              <w:fldChar w:fldCharType="begin"/>
            </w:r>
            <w:r>
              <w:rPr>
                <w:b/>
                <w:bCs/>
              </w:rPr>
              <w:instrText>PAGE</w:instrText>
            </w:r>
            <w:r>
              <w:rPr>
                <w:b/>
                <w:bCs/>
                <w:sz w:val="24"/>
                <w:szCs w:val="24"/>
              </w:rPr>
              <w:fldChar w:fldCharType="separate"/>
            </w:r>
            <w:r>
              <w:rPr>
                <w:b/>
                <w:bCs/>
                <w:noProof/>
              </w:rPr>
              <w:t>27</w:t>
            </w:r>
            <w:r>
              <w:rPr>
                <w:b/>
                <w:bCs/>
                <w:sz w:val="24"/>
                <w:szCs w:val="24"/>
              </w:rPr>
              <w:fldChar w:fldCharType="end"/>
            </w:r>
            <w:r>
              <w:t xml:space="preserve"> / </w:t>
            </w:r>
            <w:r>
              <w:rPr>
                <w:b/>
                <w:bCs/>
                <w:sz w:val="24"/>
                <w:szCs w:val="24"/>
              </w:rPr>
              <w:fldChar w:fldCharType="begin"/>
            </w:r>
            <w:r>
              <w:rPr>
                <w:b/>
                <w:bCs/>
              </w:rPr>
              <w:instrText>NUMPAGES</w:instrText>
            </w:r>
            <w:r>
              <w:rPr>
                <w:b/>
                <w:bCs/>
                <w:sz w:val="24"/>
                <w:szCs w:val="24"/>
              </w:rPr>
              <w:fldChar w:fldCharType="separate"/>
            </w:r>
            <w:r>
              <w:rPr>
                <w:b/>
                <w:bCs/>
                <w:noProof/>
              </w:rPr>
              <w:t>34</w:t>
            </w:r>
            <w:r>
              <w:rPr>
                <w:b/>
                <w:bCs/>
                <w:sz w:val="24"/>
                <w:szCs w:val="24"/>
              </w:rPr>
              <w:fldChar w:fldCharType="end"/>
            </w:r>
          </w:p>
        </w:sdtContent>
      </w:sdt>
    </w:sdtContent>
  </w:sdt>
  <w:p w14:paraId="34C754E7" w14:textId="77777777" w:rsidR="00852845" w:rsidRDefault="00852845"/>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9C595F6" w14:textId="77777777" w:rsidR="00852845" w:rsidRDefault="00852845">
    <w:pPr>
      <w:pStyle w:val="Piedepgina"/>
      <w:jc w:val="right"/>
    </w:pPr>
    <w:r>
      <w:fldChar w:fldCharType="begin"/>
    </w:r>
    <w:r>
      <w:instrText xml:space="preserve"> PAGE   \* MERGEFORMAT </w:instrText>
    </w:r>
    <w:r>
      <w:fldChar w:fldCharType="separate"/>
    </w:r>
    <w:r w:rsidR="00C821FB">
      <w:rPr>
        <w:noProof/>
      </w:rPr>
      <w:t>22</w:t>
    </w:r>
    <w:r>
      <w:fldChar w:fldCharType="end"/>
    </w:r>
  </w:p>
  <w:p w14:paraId="6C16D3EF" w14:textId="77777777" w:rsidR="00852845" w:rsidRDefault="00852845">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75A469D" w14:textId="77777777" w:rsidR="00654CB8" w:rsidRDefault="00654CB8">
      <w:r>
        <w:separator/>
      </w:r>
    </w:p>
  </w:footnote>
  <w:footnote w:type="continuationSeparator" w:id="0">
    <w:p w14:paraId="79C5CD63" w14:textId="77777777" w:rsidR="00654CB8" w:rsidRDefault="00654CB8">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DA5BAA9" w14:textId="77777777" w:rsidR="00852845" w:rsidRPr="009F3620" w:rsidRDefault="00852845" w:rsidP="009F3620">
    <w:pPr>
      <w:pStyle w:val="Encabezado"/>
      <w:rPr>
        <w:szCs w:val="14"/>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89"/>
    <w:multiLevelType w:val="singleLevel"/>
    <w:tmpl w:val="013220F0"/>
    <w:lvl w:ilvl="0">
      <w:start w:val="1"/>
      <w:numFmt w:val="bullet"/>
      <w:pStyle w:val="Listaconvietas"/>
      <w:lvlText w:val=""/>
      <w:lvlJc w:val="left"/>
      <w:pPr>
        <w:tabs>
          <w:tab w:val="num" w:pos="360"/>
        </w:tabs>
        <w:ind w:left="360" w:hanging="360"/>
      </w:pPr>
      <w:rPr>
        <w:rFonts w:ascii="Symbol" w:hAnsi="Symbol" w:hint="default"/>
      </w:rPr>
    </w:lvl>
  </w:abstractNum>
  <w:abstractNum w:abstractNumId="1">
    <w:nsid w:val="0C5246ED"/>
    <w:multiLevelType w:val="hybridMultilevel"/>
    <w:tmpl w:val="C03E9110"/>
    <w:lvl w:ilvl="0" w:tplc="76BA5BF6">
      <w:start w:val="1"/>
      <w:numFmt w:val="lowerLetter"/>
      <w:lvlText w:val="%1)"/>
      <w:lvlJc w:val="left"/>
      <w:pPr>
        <w:ind w:left="2574" w:hanging="360"/>
      </w:pPr>
      <w:rPr>
        <w:strike w:val="0"/>
      </w:rPr>
    </w:lvl>
    <w:lvl w:ilvl="1" w:tplc="0C0A0019" w:tentative="1">
      <w:start w:val="1"/>
      <w:numFmt w:val="lowerLetter"/>
      <w:lvlText w:val="%2."/>
      <w:lvlJc w:val="left"/>
      <w:pPr>
        <w:ind w:left="3294" w:hanging="360"/>
      </w:pPr>
    </w:lvl>
    <w:lvl w:ilvl="2" w:tplc="0C0A001B" w:tentative="1">
      <w:start w:val="1"/>
      <w:numFmt w:val="lowerRoman"/>
      <w:lvlText w:val="%3."/>
      <w:lvlJc w:val="right"/>
      <w:pPr>
        <w:ind w:left="4014" w:hanging="180"/>
      </w:pPr>
    </w:lvl>
    <w:lvl w:ilvl="3" w:tplc="0C0A000F" w:tentative="1">
      <w:start w:val="1"/>
      <w:numFmt w:val="decimal"/>
      <w:lvlText w:val="%4."/>
      <w:lvlJc w:val="left"/>
      <w:pPr>
        <w:ind w:left="4734" w:hanging="360"/>
      </w:pPr>
    </w:lvl>
    <w:lvl w:ilvl="4" w:tplc="0C0A0019" w:tentative="1">
      <w:start w:val="1"/>
      <w:numFmt w:val="lowerLetter"/>
      <w:lvlText w:val="%5."/>
      <w:lvlJc w:val="left"/>
      <w:pPr>
        <w:ind w:left="5454" w:hanging="360"/>
      </w:pPr>
    </w:lvl>
    <w:lvl w:ilvl="5" w:tplc="0C0A001B" w:tentative="1">
      <w:start w:val="1"/>
      <w:numFmt w:val="lowerRoman"/>
      <w:lvlText w:val="%6."/>
      <w:lvlJc w:val="right"/>
      <w:pPr>
        <w:ind w:left="6174" w:hanging="180"/>
      </w:pPr>
    </w:lvl>
    <w:lvl w:ilvl="6" w:tplc="0C0A000F" w:tentative="1">
      <w:start w:val="1"/>
      <w:numFmt w:val="decimal"/>
      <w:lvlText w:val="%7."/>
      <w:lvlJc w:val="left"/>
      <w:pPr>
        <w:ind w:left="6894" w:hanging="360"/>
      </w:pPr>
    </w:lvl>
    <w:lvl w:ilvl="7" w:tplc="0C0A0019" w:tentative="1">
      <w:start w:val="1"/>
      <w:numFmt w:val="lowerLetter"/>
      <w:lvlText w:val="%8."/>
      <w:lvlJc w:val="left"/>
      <w:pPr>
        <w:ind w:left="7614" w:hanging="360"/>
      </w:pPr>
    </w:lvl>
    <w:lvl w:ilvl="8" w:tplc="0C0A001B" w:tentative="1">
      <w:start w:val="1"/>
      <w:numFmt w:val="lowerRoman"/>
      <w:lvlText w:val="%9."/>
      <w:lvlJc w:val="right"/>
      <w:pPr>
        <w:ind w:left="8334" w:hanging="180"/>
      </w:pPr>
    </w:lvl>
  </w:abstractNum>
  <w:abstractNum w:abstractNumId="2">
    <w:nsid w:val="0F4D3CF8"/>
    <w:multiLevelType w:val="hybridMultilevel"/>
    <w:tmpl w:val="F4D2AC76"/>
    <w:lvl w:ilvl="0" w:tplc="9E34D8F4">
      <w:start w:val="1"/>
      <w:numFmt w:val="lowerRoman"/>
      <w:lvlText w:val="%1."/>
      <w:lvlJc w:val="right"/>
      <w:pPr>
        <w:ind w:left="1440" w:hanging="360"/>
      </w:pPr>
      <w:rPr>
        <w:rFonts w:hint="default"/>
        <w:b w:val="0"/>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
    <w:nsid w:val="10094927"/>
    <w:multiLevelType w:val="hybridMultilevel"/>
    <w:tmpl w:val="633C52BA"/>
    <w:lvl w:ilvl="0" w:tplc="400A0001">
      <w:start w:val="1"/>
      <w:numFmt w:val="bullet"/>
      <w:lvlText w:val=""/>
      <w:lvlJc w:val="left"/>
      <w:pPr>
        <w:ind w:left="1440" w:hanging="360"/>
      </w:pPr>
      <w:rPr>
        <w:rFonts w:ascii="Symbol" w:hAnsi="Symbol" w:hint="default"/>
      </w:rPr>
    </w:lvl>
    <w:lvl w:ilvl="1" w:tplc="400A0003" w:tentative="1">
      <w:start w:val="1"/>
      <w:numFmt w:val="bullet"/>
      <w:lvlText w:val="o"/>
      <w:lvlJc w:val="left"/>
      <w:pPr>
        <w:ind w:left="2160" w:hanging="360"/>
      </w:pPr>
      <w:rPr>
        <w:rFonts w:ascii="Courier New" w:hAnsi="Courier New" w:cs="Courier New" w:hint="default"/>
      </w:rPr>
    </w:lvl>
    <w:lvl w:ilvl="2" w:tplc="400A0005" w:tentative="1">
      <w:start w:val="1"/>
      <w:numFmt w:val="bullet"/>
      <w:lvlText w:val=""/>
      <w:lvlJc w:val="left"/>
      <w:pPr>
        <w:ind w:left="2880" w:hanging="360"/>
      </w:pPr>
      <w:rPr>
        <w:rFonts w:ascii="Wingdings" w:hAnsi="Wingdings" w:hint="default"/>
      </w:rPr>
    </w:lvl>
    <w:lvl w:ilvl="3" w:tplc="400A0001" w:tentative="1">
      <w:start w:val="1"/>
      <w:numFmt w:val="bullet"/>
      <w:lvlText w:val=""/>
      <w:lvlJc w:val="left"/>
      <w:pPr>
        <w:ind w:left="3600" w:hanging="360"/>
      </w:pPr>
      <w:rPr>
        <w:rFonts w:ascii="Symbol" w:hAnsi="Symbol" w:hint="default"/>
      </w:rPr>
    </w:lvl>
    <w:lvl w:ilvl="4" w:tplc="400A0003" w:tentative="1">
      <w:start w:val="1"/>
      <w:numFmt w:val="bullet"/>
      <w:lvlText w:val="o"/>
      <w:lvlJc w:val="left"/>
      <w:pPr>
        <w:ind w:left="4320" w:hanging="360"/>
      </w:pPr>
      <w:rPr>
        <w:rFonts w:ascii="Courier New" w:hAnsi="Courier New" w:cs="Courier New" w:hint="default"/>
      </w:rPr>
    </w:lvl>
    <w:lvl w:ilvl="5" w:tplc="400A0005" w:tentative="1">
      <w:start w:val="1"/>
      <w:numFmt w:val="bullet"/>
      <w:lvlText w:val=""/>
      <w:lvlJc w:val="left"/>
      <w:pPr>
        <w:ind w:left="5040" w:hanging="360"/>
      </w:pPr>
      <w:rPr>
        <w:rFonts w:ascii="Wingdings" w:hAnsi="Wingdings" w:hint="default"/>
      </w:rPr>
    </w:lvl>
    <w:lvl w:ilvl="6" w:tplc="400A0001" w:tentative="1">
      <w:start w:val="1"/>
      <w:numFmt w:val="bullet"/>
      <w:lvlText w:val=""/>
      <w:lvlJc w:val="left"/>
      <w:pPr>
        <w:ind w:left="5760" w:hanging="360"/>
      </w:pPr>
      <w:rPr>
        <w:rFonts w:ascii="Symbol" w:hAnsi="Symbol" w:hint="default"/>
      </w:rPr>
    </w:lvl>
    <w:lvl w:ilvl="7" w:tplc="400A0003" w:tentative="1">
      <w:start w:val="1"/>
      <w:numFmt w:val="bullet"/>
      <w:lvlText w:val="o"/>
      <w:lvlJc w:val="left"/>
      <w:pPr>
        <w:ind w:left="6480" w:hanging="360"/>
      </w:pPr>
      <w:rPr>
        <w:rFonts w:ascii="Courier New" w:hAnsi="Courier New" w:cs="Courier New" w:hint="default"/>
      </w:rPr>
    </w:lvl>
    <w:lvl w:ilvl="8" w:tplc="400A0005" w:tentative="1">
      <w:start w:val="1"/>
      <w:numFmt w:val="bullet"/>
      <w:lvlText w:val=""/>
      <w:lvlJc w:val="left"/>
      <w:pPr>
        <w:ind w:left="7200" w:hanging="360"/>
      </w:pPr>
      <w:rPr>
        <w:rFonts w:ascii="Wingdings" w:hAnsi="Wingdings" w:hint="default"/>
      </w:rPr>
    </w:lvl>
  </w:abstractNum>
  <w:abstractNum w:abstractNumId="4">
    <w:nsid w:val="12D231E4"/>
    <w:multiLevelType w:val="singleLevel"/>
    <w:tmpl w:val="F23458A4"/>
    <w:lvl w:ilvl="0">
      <w:start w:val="1"/>
      <w:numFmt w:val="upperLetter"/>
      <w:pStyle w:val="Ttulo6"/>
      <w:lvlText w:val="%1."/>
      <w:lvlJc w:val="left"/>
      <w:pPr>
        <w:tabs>
          <w:tab w:val="num" w:pos="360"/>
        </w:tabs>
        <w:ind w:left="360" w:hanging="360"/>
      </w:pPr>
      <w:rPr>
        <w:rFonts w:hint="default"/>
      </w:rPr>
    </w:lvl>
  </w:abstractNum>
  <w:abstractNum w:abstractNumId="5">
    <w:nsid w:val="195A52AC"/>
    <w:multiLevelType w:val="multilevel"/>
    <w:tmpl w:val="B7A827B2"/>
    <w:lvl w:ilvl="0">
      <w:start w:val="1"/>
      <w:numFmt w:val="lowerRoman"/>
      <w:lvlText w:val="%1."/>
      <w:lvlJc w:val="right"/>
      <w:pPr>
        <w:tabs>
          <w:tab w:val="num" w:pos="1584"/>
        </w:tabs>
        <w:ind w:left="1584" w:hanging="432"/>
      </w:pPr>
      <w:rPr>
        <w:rFonts w:hint="default"/>
      </w:rPr>
    </w:lvl>
    <w:lvl w:ilvl="1">
      <w:start w:val="1"/>
      <w:numFmt w:val="none"/>
      <w:lvlText w:val=""/>
      <w:lvlJc w:val="left"/>
      <w:pPr>
        <w:tabs>
          <w:tab w:val="num" w:pos="1440"/>
        </w:tabs>
        <w:ind w:left="1440" w:hanging="720"/>
      </w:pPr>
      <w:rPr>
        <w:rFonts w:ascii="Times New Roman" w:hAnsi="Times New Roman" w:hint="default"/>
        <w:b w:val="0"/>
        <w:i w:val="0"/>
        <w:color w:val="auto"/>
        <w:sz w:val="24"/>
        <w:u w:val="none"/>
      </w:rPr>
    </w:lvl>
    <w:lvl w:ilvl="2">
      <w:start w:val="1"/>
      <w:numFmt w:val="decimal"/>
      <w:lvlText w:val="%3."/>
      <w:lvlJc w:val="left"/>
      <w:pPr>
        <w:tabs>
          <w:tab w:val="num" w:pos="1008"/>
        </w:tabs>
        <w:ind w:left="1008" w:hanging="720"/>
      </w:pPr>
      <w:rPr>
        <w:rFonts w:ascii="Times New Roman" w:hAnsi="Times New Roman" w:hint="default"/>
        <w:b w:val="0"/>
        <w:i w:val="0"/>
        <w:sz w:val="24"/>
      </w:rPr>
    </w:lvl>
    <w:lvl w:ilvl="3">
      <w:start w:val="1"/>
      <w:numFmt w:val="none"/>
      <w:lvlText w:val=""/>
      <w:lvlJc w:val="left"/>
      <w:pPr>
        <w:tabs>
          <w:tab w:val="num" w:pos="2016"/>
        </w:tabs>
        <w:ind w:left="2016" w:hanging="648"/>
      </w:pPr>
      <w:rPr>
        <w:rFonts w:hint="default"/>
      </w:rPr>
    </w:lvl>
    <w:lvl w:ilvl="4">
      <w:start w:val="1"/>
      <w:numFmt w:val="none"/>
      <w:pStyle w:val="Ttulo5"/>
      <w:lvlText w:val=""/>
      <w:lvlJc w:val="left"/>
      <w:pPr>
        <w:tabs>
          <w:tab w:val="num" w:pos="2520"/>
        </w:tabs>
        <w:ind w:left="2520" w:hanging="792"/>
      </w:pPr>
      <w:rPr>
        <w:rFonts w:hint="default"/>
      </w:rPr>
    </w:lvl>
    <w:lvl w:ilvl="5">
      <w:start w:val="1"/>
      <w:numFmt w:val="decimal"/>
      <w:lvlText w:val="%1.%2.%3.%4.%5.%6."/>
      <w:lvlJc w:val="left"/>
      <w:pPr>
        <w:tabs>
          <w:tab w:val="num" w:pos="3168"/>
        </w:tabs>
        <w:ind w:left="3024" w:hanging="936"/>
      </w:pPr>
      <w:rPr>
        <w:rFonts w:hint="default"/>
      </w:rPr>
    </w:lvl>
    <w:lvl w:ilvl="6">
      <w:start w:val="1"/>
      <w:numFmt w:val="decimal"/>
      <w:lvlText w:val="%1.%2.%3.%4.%5.%6.%7."/>
      <w:lvlJc w:val="left"/>
      <w:pPr>
        <w:tabs>
          <w:tab w:val="num" w:pos="3888"/>
        </w:tabs>
        <w:ind w:left="3528" w:hanging="1080"/>
      </w:pPr>
      <w:rPr>
        <w:rFonts w:hint="default"/>
      </w:rPr>
    </w:lvl>
    <w:lvl w:ilvl="7">
      <w:start w:val="1"/>
      <w:numFmt w:val="decimal"/>
      <w:lvlText w:val="%1.%2.%3.%4.%5.%6.%7.%8."/>
      <w:lvlJc w:val="left"/>
      <w:pPr>
        <w:tabs>
          <w:tab w:val="num" w:pos="4248"/>
        </w:tabs>
        <w:ind w:left="4032" w:hanging="1224"/>
      </w:pPr>
      <w:rPr>
        <w:rFonts w:hint="default"/>
      </w:rPr>
    </w:lvl>
    <w:lvl w:ilvl="8">
      <w:start w:val="1"/>
      <w:numFmt w:val="decimal"/>
      <w:lvlText w:val="%1.%2.%3.%4.%5.%6.%7.%8.%9."/>
      <w:lvlJc w:val="left"/>
      <w:pPr>
        <w:tabs>
          <w:tab w:val="num" w:pos="4968"/>
        </w:tabs>
        <w:ind w:left="4608" w:hanging="1440"/>
      </w:pPr>
      <w:rPr>
        <w:rFonts w:hint="default"/>
      </w:rPr>
    </w:lvl>
  </w:abstractNum>
  <w:abstractNum w:abstractNumId="6">
    <w:nsid w:val="1C5526A4"/>
    <w:multiLevelType w:val="hybridMultilevel"/>
    <w:tmpl w:val="3EB05DC0"/>
    <w:lvl w:ilvl="0" w:tplc="400A0017">
      <w:start w:val="1"/>
      <w:numFmt w:val="lowerLetter"/>
      <w:lvlText w:val="%1)"/>
      <w:lvlJc w:val="left"/>
      <w:pPr>
        <w:ind w:left="927" w:hanging="360"/>
      </w:pPr>
      <w:rPr>
        <w:strike w:val="0"/>
      </w:rPr>
    </w:lvl>
    <w:lvl w:ilvl="1" w:tplc="400A0019" w:tentative="1">
      <w:start w:val="1"/>
      <w:numFmt w:val="lowerLetter"/>
      <w:lvlText w:val="%2."/>
      <w:lvlJc w:val="left"/>
      <w:pPr>
        <w:ind w:left="1647" w:hanging="360"/>
      </w:pPr>
    </w:lvl>
    <w:lvl w:ilvl="2" w:tplc="400A001B" w:tentative="1">
      <w:start w:val="1"/>
      <w:numFmt w:val="lowerRoman"/>
      <w:lvlText w:val="%3."/>
      <w:lvlJc w:val="right"/>
      <w:pPr>
        <w:ind w:left="2367" w:hanging="180"/>
      </w:pPr>
    </w:lvl>
    <w:lvl w:ilvl="3" w:tplc="400A000F" w:tentative="1">
      <w:start w:val="1"/>
      <w:numFmt w:val="decimal"/>
      <w:lvlText w:val="%4."/>
      <w:lvlJc w:val="left"/>
      <w:pPr>
        <w:ind w:left="3087" w:hanging="360"/>
      </w:pPr>
    </w:lvl>
    <w:lvl w:ilvl="4" w:tplc="400A0019" w:tentative="1">
      <w:start w:val="1"/>
      <w:numFmt w:val="lowerLetter"/>
      <w:lvlText w:val="%5."/>
      <w:lvlJc w:val="left"/>
      <w:pPr>
        <w:ind w:left="3807" w:hanging="360"/>
      </w:pPr>
    </w:lvl>
    <w:lvl w:ilvl="5" w:tplc="400A001B" w:tentative="1">
      <w:start w:val="1"/>
      <w:numFmt w:val="lowerRoman"/>
      <w:lvlText w:val="%6."/>
      <w:lvlJc w:val="right"/>
      <w:pPr>
        <w:ind w:left="4527" w:hanging="180"/>
      </w:pPr>
    </w:lvl>
    <w:lvl w:ilvl="6" w:tplc="400A000F" w:tentative="1">
      <w:start w:val="1"/>
      <w:numFmt w:val="decimal"/>
      <w:lvlText w:val="%7."/>
      <w:lvlJc w:val="left"/>
      <w:pPr>
        <w:ind w:left="5247" w:hanging="360"/>
      </w:pPr>
    </w:lvl>
    <w:lvl w:ilvl="7" w:tplc="400A0019" w:tentative="1">
      <w:start w:val="1"/>
      <w:numFmt w:val="lowerLetter"/>
      <w:lvlText w:val="%8."/>
      <w:lvlJc w:val="left"/>
      <w:pPr>
        <w:ind w:left="5967" w:hanging="360"/>
      </w:pPr>
    </w:lvl>
    <w:lvl w:ilvl="8" w:tplc="400A001B" w:tentative="1">
      <w:start w:val="1"/>
      <w:numFmt w:val="lowerRoman"/>
      <w:lvlText w:val="%9."/>
      <w:lvlJc w:val="right"/>
      <w:pPr>
        <w:ind w:left="6687" w:hanging="180"/>
      </w:pPr>
    </w:lvl>
  </w:abstractNum>
  <w:abstractNum w:abstractNumId="7">
    <w:nsid w:val="1DE522D8"/>
    <w:multiLevelType w:val="hybridMultilevel"/>
    <w:tmpl w:val="C94A99E4"/>
    <w:lvl w:ilvl="0" w:tplc="4EFEBCDA">
      <w:start w:val="1"/>
      <w:numFmt w:val="decimal"/>
      <w:lvlText w:val="%1."/>
      <w:lvlJc w:val="left"/>
      <w:pPr>
        <w:ind w:left="360" w:hanging="360"/>
      </w:pPr>
      <w:rPr>
        <w:rFonts w:hint="default"/>
        <w:b/>
        <w:color w:val="auto"/>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8">
    <w:nsid w:val="241F67C6"/>
    <w:multiLevelType w:val="hybridMultilevel"/>
    <w:tmpl w:val="B5900C38"/>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9">
    <w:nsid w:val="2ACB5AE3"/>
    <w:multiLevelType w:val="hybridMultilevel"/>
    <w:tmpl w:val="F476E4C4"/>
    <w:lvl w:ilvl="0" w:tplc="400A0017">
      <w:start w:val="1"/>
      <w:numFmt w:val="lowerLetter"/>
      <w:lvlText w:val="%1)"/>
      <w:lvlJc w:val="left"/>
      <w:pPr>
        <w:ind w:left="927" w:hanging="360"/>
      </w:pPr>
    </w:lvl>
    <w:lvl w:ilvl="1" w:tplc="400A0019" w:tentative="1">
      <w:start w:val="1"/>
      <w:numFmt w:val="lowerLetter"/>
      <w:lvlText w:val="%2."/>
      <w:lvlJc w:val="left"/>
      <w:pPr>
        <w:ind w:left="1647" w:hanging="360"/>
      </w:pPr>
    </w:lvl>
    <w:lvl w:ilvl="2" w:tplc="400A001B" w:tentative="1">
      <w:start w:val="1"/>
      <w:numFmt w:val="lowerRoman"/>
      <w:lvlText w:val="%3."/>
      <w:lvlJc w:val="right"/>
      <w:pPr>
        <w:ind w:left="2367" w:hanging="180"/>
      </w:pPr>
    </w:lvl>
    <w:lvl w:ilvl="3" w:tplc="400A000F" w:tentative="1">
      <w:start w:val="1"/>
      <w:numFmt w:val="decimal"/>
      <w:lvlText w:val="%4."/>
      <w:lvlJc w:val="left"/>
      <w:pPr>
        <w:ind w:left="3087" w:hanging="360"/>
      </w:pPr>
    </w:lvl>
    <w:lvl w:ilvl="4" w:tplc="400A0019" w:tentative="1">
      <w:start w:val="1"/>
      <w:numFmt w:val="lowerLetter"/>
      <w:lvlText w:val="%5."/>
      <w:lvlJc w:val="left"/>
      <w:pPr>
        <w:ind w:left="3807" w:hanging="360"/>
      </w:pPr>
    </w:lvl>
    <w:lvl w:ilvl="5" w:tplc="400A001B" w:tentative="1">
      <w:start w:val="1"/>
      <w:numFmt w:val="lowerRoman"/>
      <w:lvlText w:val="%6."/>
      <w:lvlJc w:val="right"/>
      <w:pPr>
        <w:ind w:left="4527" w:hanging="180"/>
      </w:pPr>
    </w:lvl>
    <w:lvl w:ilvl="6" w:tplc="400A000F" w:tentative="1">
      <w:start w:val="1"/>
      <w:numFmt w:val="decimal"/>
      <w:lvlText w:val="%7."/>
      <w:lvlJc w:val="left"/>
      <w:pPr>
        <w:ind w:left="5247" w:hanging="360"/>
      </w:pPr>
    </w:lvl>
    <w:lvl w:ilvl="7" w:tplc="400A0019" w:tentative="1">
      <w:start w:val="1"/>
      <w:numFmt w:val="lowerLetter"/>
      <w:lvlText w:val="%8."/>
      <w:lvlJc w:val="left"/>
      <w:pPr>
        <w:ind w:left="5967" w:hanging="360"/>
      </w:pPr>
    </w:lvl>
    <w:lvl w:ilvl="8" w:tplc="400A001B" w:tentative="1">
      <w:start w:val="1"/>
      <w:numFmt w:val="lowerRoman"/>
      <w:lvlText w:val="%9."/>
      <w:lvlJc w:val="right"/>
      <w:pPr>
        <w:ind w:left="6687" w:hanging="180"/>
      </w:pPr>
    </w:lvl>
  </w:abstractNum>
  <w:abstractNum w:abstractNumId="10">
    <w:nsid w:val="2B32596B"/>
    <w:multiLevelType w:val="hybridMultilevel"/>
    <w:tmpl w:val="F7703CFC"/>
    <w:lvl w:ilvl="0" w:tplc="F4E2456A">
      <w:start w:val="1"/>
      <w:numFmt w:val="lowerRoman"/>
      <w:lvlText w:val="%1."/>
      <w:lvlJc w:val="right"/>
      <w:pPr>
        <w:ind w:left="1440" w:hanging="360"/>
      </w:pPr>
      <w:rPr>
        <w:rFonts w:hint="default"/>
      </w:rPr>
    </w:lvl>
    <w:lvl w:ilvl="1" w:tplc="D9DA0E1A">
      <w:start w:val="1"/>
      <w:numFmt w:val="lowerLetter"/>
      <w:lvlText w:val="%2)"/>
      <w:lvlJc w:val="left"/>
      <w:pPr>
        <w:ind w:left="1440" w:hanging="360"/>
      </w:pPr>
      <w:rPr>
        <w:rFonts w:hint="default"/>
        <w:sz w:val="20"/>
      </w:r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1">
    <w:nsid w:val="2DD61D04"/>
    <w:multiLevelType w:val="hybridMultilevel"/>
    <w:tmpl w:val="CBE6E962"/>
    <w:lvl w:ilvl="0" w:tplc="400A0017">
      <w:start w:val="1"/>
      <w:numFmt w:val="lowerLetter"/>
      <w:lvlText w:val="%1)"/>
      <w:lvlJc w:val="left"/>
      <w:pPr>
        <w:ind w:left="1146" w:hanging="360"/>
      </w:pPr>
    </w:lvl>
    <w:lvl w:ilvl="1" w:tplc="400A0019" w:tentative="1">
      <w:start w:val="1"/>
      <w:numFmt w:val="lowerLetter"/>
      <w:lvlText w:val="%2."/>
      <w:lvlJc w:val="left"/>
      <w:pPr>
        <w:ind w:left="1866" w:hanging="360"/>
      </w:pPr>
    </w:lvl>
    <w:lvl w:ilvl="2" w:tplc="400A001B" w:tentative="1">
      <w:start w:val="1"/>
      <w:numFmt w:val="lowerRoman"/>
      <w:lvlText w:val="%3."/>
      <w:lvlJc w:val="right"/>
      <w:pPr>
        <w:ind w:left="2586" w:hanging="180"/>
      </w:pPr>
    </w:lvl>
    <w:lvl w:ilvl="3" w:tplc="400A000F" w:tentative="1">
      <w:start w:val="1"/>
      <w:numFmt w:val="decimal"/>
      <w:lvlText w:val="%4."/>
      <w:lvlJc w:val="left"/>
      <w:pPr>
        <w:ind w:left="3306" w:hanging="360"/>
      </w:pPr>
    </w:lvl>
    <w:lvl w:ilvl="4" w:tplc="400A0019" w:tentative="1">
      <w:start w:val="1"/>
      <w:numFmt w:val="lowerLetter"/>
      <w:lvlText w:val="%5."/>
      <w:lvlJc w:val="left"/>
      <w:pPr>
        <w:ind w:left="4026" w:hanging="360"/>
      </w:pPr>
    </w:lvl>
    <w:lvl w:ilvl="5" w:tplc="400A001B" w:tentative="1">
      <w:start w:val="1"/>
      <w:numFmt w:val="lowerRoman"/>
      <w:lvlText w:val="%6."/>
      <w:lvlJc w:val="right"/>
      <w:pPr>
        <w:ind w:left="4746" w:hanging="180"/>
      </w:pPr>
    </w:lvl>
    <w:lvl w:ilvl="6" w:tplc="400A000F" w:tentative="1">
      <w:start w:val="1"/>
      <w:numFmt w:val="decimal"/>
      <w:lvlText w:val="%7."/>
      <w:lvlJc w:val="left"/>
      <w:pPr>
        <w:ind w:left="5466" w:hanging="360"/>
      </w:pPr>
    </w:lvl>
    <w:lvl w:ilvl="7" w:tplc="400A0019" w:tentative="1">
      <w:start w:val="1"/>
      <w:numFmt w:val="lowerLetter"/>
      <w:lvlText w:val="%8."/>
      <w:lvlJc w:val="left"/>
      <w:pPr>
        <w:ind w:left="6186" w:hanging="360"/>
      </w:pPr>
    </w:lvl>
    <w:lvl w:ilvl="8" w:tplc="400A001B" w:tentative="1">
      <w:start w:val="1"/>
      <w:numFmt w:val="lowerRoman"/>
      <w:lvlText w:val="%9."/>
      <w:lvlJc w:val="right"/>
      <w:pPr>
        <w:ind w:left="6906" w:hanging="180"/>
      </w:pPr>
    </w:lvl>
  </w:abstractNum>
  <w:abstractNum w:abstractNumId="12">
    <w:nsid w:val="32482A2F"/>
    <w:multiLevelType w:val="multilevel"/>
    <w:tmpl w:val="A116365A"/>
    <w:styleLink w:val="Estilo1"/>
    <w:lvl w:ilvl="0">
      <w:start w:val="16"/>
      <w:numFmt w:val="decimal"/>
      <w:lvlText w:val="%1"/>
      <w:lvlJc w:val="left"/>
      <w:pPr>
        <w:ind w:left="703" w:hanging="420"/>
      </w:pPr>
      <w:rPr>
        <w:rFonts w:hint="default"/>
      </w:rPr>
    </w:lvl>
    <w:lvl w:ilvl="1">
      <w:start w:val="1"/>
      <w:numFmt w:val="none"/>
      <w:lvlText w:val="16.3"/>
      <w:lvlJc w:val="left"/>
      <w:pPr>
        <w:ind w:left="1243" w:hanging="420"/>
      </w:pPr>
      <w:rPr>
        <w:rFonts w:hint="default"/>
      </w:rPr>
    </w:lvl>
    <w:lvl w:ilvl="2">
      <w:start w:val="1"/>
      <w:numFmt w:val="decimal"/>
      <w:lvlText w:val="16.2.%3"/>
      <w:lvlJc w:val="left"/>
      <w:pPr>
        <w:ind w:left="2083" w:hanging="720"/>
      </w:pPr>
      <w:rPr>
        <w:rFonts w:hint="default"/>
      </w:rPr>
    </w:lvl>
    <w:lvl w:ilvl="3">
      <w:start w:val="1"/>
      <w:numFmt w:val="decimal"/>
      <w:lvlText w:val="%1.%2.%3.%4"/>
      <w:lvlJc w:val="left"/>
      <w:pPr>
        <w:ind w:left="2983" w:hanging="1080"/>
      </w:pPr>
      <w:rPr>
        <w:rFonts w:hint="default"/>
      </w:rPr>
    </w:lvl>
    <w:lvl w:ilvl="4">
      <w:start w:val="1"/>
      <w:numFmt w:val="decimal"/>
      <w:lvlText w:val="%1.%2.%3.%4.%5"/>
      <w:lvlJc w:val="left"/>
      <w:pPr>
        <w:ind w:left="3523" w:hanging="1080"/>
      </w:pPr>
      <w:rPr>
        <w:rFonts w:hint="default"/>
      </w:rPr>
    </w:lvl>
    <w:lvl w:ilvl="5">
      <w:start w:val="1"/>
      <w:numFmt w:val="decimal"/>
      <w:lvlText w:val="%1.%2.%3.%4.%5.%6"/>
      <w:lvlJc w:val="left"/>
      <w:pPr>
        <w:ind w:left="4423" w:hanging="1440"/>
      </w:pPr>
      <w:rPr>
        <w:rFonts w:hint="default"/>
      </w:rPr>
    </w:lvl>
    <w:lvl w:ilvl="6">
      <w:start w:val="1"/>
      <w:numFmt w:val="decimal"/>
      <w:lvlText w:val="%1.%2.%3.%4.%5.%6.%7"/>
      <w:lvlJc w:val="left"/>
      <w:pPr>
        <w:ind w:left="4963" w:hanging="1440"/>
      </w:pPr>
      <w:rPr>
        <w:rFonts w:hint="default"/>
      </w:rPr>
    </w:lvl>
    <w:lvl w:ilvl="7">
      <w:start w:val="1"/>
      <w:numFmt w:val="decimal"/>
      <w:lvlText w:val="%1.%2.%3.%4.%5.%6.%7.%8"/>
      <w:lvlJc w:val="left"/>
      <w:pPr>
        <w:ind w:left="5863" w:hanging="1800"/>
      </w:pPr>
      <w:rPr>
        <w:rFonts w:hint="default"/>
      </w:rPr>
    </w:lvl>
    <w:lvl w:ilvl="8">
      <w:start w:val="1"/>
      <w:numFmt w:val="decimal"/>
      <w:lvlText w:val="%1.%2.%3.%4.%5.%6.%7.%8.%9"/>
      <w:lvlJc w:val="left"/>
      <w:pPr>
        <w:ind w:left="6763" w:hanging="2160"/>
      </w:pPr>
      <w:rPr>
        <w:rFonts w:hint="default"/>
      </w:rPr>
    </w:lvl>
  </w:abstractNum>
  <w:abstractNum w:abstractNumId="13">
    <w:nsid w:val="351D497C"/>
    <w:multiLevelType w:val="hybridMultilevel"/>
    <w:tmpl w:val="9DE4DD20"/>
    <w:lvl w:ilvl="0" w:tplc="4A921FB4">
      <w:start w:val="1"/>
      <w:numFmt w:val="lowerLetter"/>
      <w:lvlText w:val="%1)"/>
      <w:lvlJc w:val="left"/>
      <w:pPr>
        <w:ind w:left="1060" w:hanging="360"/>
      </w:pPr>
      <w:rPr>
        <w:rFonts w:hint="default"/>
      </w:rPr>
    </w:lvl>
    <w:lvl w:ilvl="1" w:tplc="A69AEDF8">
      <w:start w:val="1"/>
      <w:numFmt w:val="lowerRoman"/>
      <w:lvlText w:val="%2."/>
      <w:lvlJc w:val="left"/>
      <w:pPr>
        <w:ind w:left="2140" w:hanging="720"/>
      </w:pPr>
      <w:rPr>
        <w:rFonts w:hint="default"/>
      </w:rPr>
    </w:lvl>
    <w:lvl w:ilvl="2" w:tplc="F84E8DF4" w:tentative="1">
      <w:start w:val="1"/>
      <w:numFmt w:val="lowerRoman"/>
      <w:lvlText w:val="%3."/>
      <w:lvlJc w:val="right"/>
      <w:pPr>
        <w:ind w:left="2500" w:hanging="180"/>
      </w:pPr>
    </w:lvl>
    <w:lvl w:ilvl="3" w:tplc="30966230" w:tentative="1">
      <w:start w:val="1"/>
      <w:numFmt w:val="decimal"/>
      <w:lvlText w:val="%4."/>
      <w:lvlJc w:val="left"/>
      <w:pPr>
        <w:ind w:left="3220" w:hanging="360"/>
      </w:pPr>
    </w:lvl>
    <w:lvl w:ilvl="4" w:tplc="5EB6D6C8" w:tentative="1">
      <w:start w:val="1"/>
      <w:numFmt w:val="lowerLetter"/>
      <w:lvlText w:val="%5."/>
      <w:lvlJc w:val="left"/>
      <w:pPr>
        <w:ind w:left="3940" w:hanging="360"/>
      </w:pPr>
    </w:lvl>
    <w:lvl w:ilvl="5" w:tplc="366C4356" w:tentative="1">
      <w:start w:val="1"/>
      <w:numFmt w:val="lowerRoman"/>
      <w:lvlText w:val="%6."/>
      <w:lvlJc w:val="right"/>
      <w:pPr>
        <w:ind w:left="4660" w:hanging="180"/>
      </w:pPr>
    </w:lvl>
    <w:lvl w:ilvl="6" w:tplc="8490FC1C" w:tentative="1">
      <w:start w:val="1"/>
      <w:numFmt w:val="decimal"/>
      <w:lvlText w:val="%7."/>
      <w:lvlJc w:val="left"/>
      <w:pPr>
        <w:ind w:left="5380" w:hanging="360"/>
      </w:pPr>
    </w:lvl>
    <w:lvl w:ilvl="7" w:tplc="8BB63660" w:tentative="1">
      <w:start w:val="1"/>
      <w:numFmt w:val="lowerLetter"/>
      <w:lvlText w:val="%8."/>
      <w:lvlJc w:val="left"/>
      <w:pPr>
        <w:ind w:left="6100" w:hanging="360"/>
      </w:pPr>
    </w:lvl>
    <w:lvl w:ilvl="8" w:tplc="80EA242A" w:tentative="1">
      <w:start w:val="1"/>
      <w:numFmt w:val="lowerRoman"/>
      <w:lvlText w:val="%9."/>
      <w:lvlJc w:val="right"/>
      <w:pPr>
        <w:ind w:left="6820" w:hanging="180"/>
      </w:pPr>
    </w:lvl>
  </w:abstractNum>
  <w:abstractNum w:abstractNumId="14">
    <w:nsid w:val="36731D3D"/>
    <w:multiLevelType w:val="multilevel"/>
    <w:tmpl w:val="5B88F896"/>
    <w:styleLink w:val="Estilo2"/>
    <w:lvl w:ilvl="0">
      <w:start w:val="16"/>
      <w:numFmt w:val="decimal"/>
      <w:lvlText w:val="%1"/>
      <w:lvlJc w:val="left"/>
      <w:pPr>
        <w:ind w:left="420" w:hanging="420"/>
      </w:pPr>
      <w:rPr>
        <w:rFonts w:hint="default"/>
      </w:rPr>
    </w:lvl>
    <w:lvl w:ilvl="1">
      <w:start w:val="1"/>
      <w:numFmt w:val="none"/>
      <w:lvlText w:val="16.3"/>
      <w:lvlJc w:val="left"/>
      <w:pPr>
        <w:ind w:left="960" w:hanging="420"/>
      </w:pPr>
      <w:rPr>
        <w:rFonts w:hint="default"/>
      </w:rPr>
    </w:lvl>
    <w:lvl w:ilvl="2">
      <w:start w:val="1"/>
      <w:numFmt w:val="decimal"/>
      <w:lvlText w:val="16.2.%3"/>
      <w:lvlJc w:val="left"/>
      <w:pPr>
        <w:ind w:left="1800" w:hanging="720"/>
      </w:pPr>
      <w:rPr>
        <w:rFonts w:hint="default"/>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480" w:hanging="2160"/>
      </w:pPr>
      <w:rPr>
        <w:rFonts w:hint="default"/>
      </w:rPr>
    </w:lvl>
  </w:abstractNum>
  <w:abstractNum w:abstractNumId="15">
    <w:nsid w:val="391227F2"/>
    <w:multiLevelType w:val="hybridMultilevel"/>
    <w:tmpl w:val="2D22DF44"/>
    <w:lvl w:ilvl="0" w:tplc="400A0017">
      <w:start w:val="1"/>
      <w:numFmt w:val="lowerLetter"/>
      <w:lvlText w:val="%1)"/>
      <w:lvlJc w:val="left"/>
      <w:pPr>
        <w:ind w:left="786" w:hanging="360"/>
      </w:pPr>
    </w:lvl>
    <w:lvl w:ilvl="1" w:tplc="400A0019" w:tentative="1">
      <w:start w:val="1"/>
      <w:numFmt w:val="lowerLetter"/>
      <w:lvlText w:val="%2."/>
      <w:lvlJc w:val="left"/>
      <w:pPr>
        <w:ind w:left="1506" w:hanging="360"/>
      </w:pPr>
    </w:lvl>
    <w:lvl w:ilvl="2" w:tplc="400A001B" w:tentative="1">
      <w:start w:val="1"/>
      <w:numFmt w:val="lowerRoman"/>
      <w:lvlText w:val="%3."/>
      <w:lvlJc w:val="right"/>
      <w:pPr>
        <w:ind w:left="2226" w:hanging="180"/>
      </w:pPr>
    </w:lvl>
    <w:lvl w:ilvl="3" w:tplc="400A000F" w:tentative="1">
      <w:start w:val="1"/>
      <w:numFmt w:val="decimal"/>
      <w:lvlText w:val="%4."/>
      <w:lvlJc w:val="left"/>
      <w:pPr>
        <w:ind w:left="2946" w:hanging="360"/>
      </w:pPr>
    </w:lvl>
    <w:lvl w:ilvl="4" w:tplc="400A0019" w:tentative="1">
      <w:start w:val="1"/>
      <w:numFmt w:val="lowerLetter"/>
      <w:lvlText w:val="%5."/>
      <w:lvlJc w:val="left"/>
      <w:pPr>
        <w:ind w:left="3666" w:hanging="360"/>
      </w:pPr>
    </w:lvl>
    <w:lvl w:ilvl="5" w:tplc="400A001B" w:tentative="1">
      <w:start w:val="1"/>
      <w:numFmt w:val="lowerRoman"/>
      <w:lvlText w:val="%6."/>
      <w:lvlJc w:val="right"/>
      <w:pPr>
        <w:ind w:left="4386" w:hanging="180"/>
      </w:pPr>
    </w:lvl>
    <w:lvl w:ilvl="6" w:tplc="400A000F" w:tentative="1">
      <w:start w:val="1"/>
      <w:numFmt w:val="decimal"/>
      <w:lvlText w:val="%7."/>
      <w:lvlJc w:val="left"/>
      <w:pPr>
        <w:ind w:left="5106" w:hanging="360"/>
      </w:pPr>
    </w:lvl>
    <w:lvl w:ilvl="7" w:tplc="400A0019" w:tentative="1">
      <w:start w:val="1"/>
      <w:numFmt w:val="lowerLetter"/>
      <w:lvlText w:val="%8."/>
      <w:lvlJc w:val="left"/>
      <w:pPr>
        <w:ind w:left="5826" w:hanging="360"/>
      </w:pPr>
    </w:lvl>
    <w:lvl w:ilvl="8" w:tplc="400A001B" w:tentative="1">
      <w:start w:val="1"/>
      <w:numFmt w:val="lowerRoman"/>
      <w:lvlText w:val="%9."/>
      <w:lvlJc w:val="right"/>
      <w:pPr>
        <w:ind w:left="6546" w:hanging="180"/>
      </w:pPr>
    </w:lvl>
  </w:abstractNum>
  <w:abstractNum w:abstractNumId="16">
    <w:nsid w:val="3E4C2D18"/>
    <w:multiLevelType w:val="hybridMultilevel"/>
    <w:tmpl w:val="1786DE48"/>
    <w:lvl w:ilvl="0" w:tplc="E99228F4">
      <w:start w:val="8"/>
      <w:numFmt w:val="bullet"/>
      <w:lvlText w:val="-"/>
      <w:lvlJc w:val="left"/>
      <w:pPr>
        <w:ind w:left="720" w:hanging="360"/>
      </w:pPr>
      <w:rPr>
        <w:rFonts w:ascii="Calibri" w:eastAsia="Times New Roman" w:hAnsi="Calibri" w:cstheme="minorHAnsi"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7">
    <w:nsid w:val="4A3471AD"/>
    <w:multiLevelType w:val="multilevel"/>
    <w:tmpl w:val="25E0571C"/>
    <w:lvl w:ilvl="0">
      <w:start w:val="1"/>
      <w:numFmt w:val="decimal"/>
      <w:lvlText w:val="%1."/>
      <w:lvlJc w:val="left"/>
      <w:pPr>
        <w:tabs>
          <w:tab w:val="num" w:pos="357"/>
        </w:tabs>
        <w:ind w:left="340" w:hanging="340"/>
      </w:pPr>
      <w:rPr>
        <w:rFonts w:cs="Times New Roman" w:hint="default"/>
        <w:b/>
      </w:rPr>
    </w:lvl>
    <w:lvl w:ilvl="1">
      <w:start w:val="1"/>
      <w:numFmt w:val="bullet"/>
      <w:lvlText w:val=""/>
      <w:lvlJc w:val="left"/>
      <w:pPr>
        <w:tabs>
          <w:tab w:val="num" w:pos="1440"/>
        </w:tabs>
        <w:ind w:left="1440" w:hanging="360"/>
      </w:pPr>
      <w:rPr>
        <w:rFonts w:ascii="Wingdings" w:hAnsi="Wingdings" w:hint="default"/>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18">
    <w:nsid w:val="4E45696B"/>
    <w:multiLevelType w:val="hybridMultilevel"/>
    <w:tmpl w:val="53740C06"/>
    <w:lvl w:ilvl="0" w:tplc="AF0E3C3A">
      <w:start w:val="1"/>
      <w:numFmt w:val="lowerLetter"/>
      <w:lvlText w:val="%1)"/>
      <w:lvlJc w:val="left"/>
      <w:pPr>
        <w:ind w:left="720" w:hanging="360"/>
      </w:pPr>
      <w:rPr>
        <w:rFonts w:hint="default"/>
        <w:b w:val="0"/>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9">
    <w:nsid w:val="52183B46"/>
    <w:multiLevelType w:val="hybridMultilevel"/>
    <w:tmpl w:val="0DC23A9A"/>
    <w:lvl w:ilvl="0" w:tplc="400A0017">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0">
    <w:nsid w:val="596C455E"/>
    <w:multiLevelType w:val="hybridMultilevel"/>
    <w:tmpl w:val="C03E9110"/>
    <w:lvl w:ilvl="0" w:tplc="76BA5BF6">
      <w:start w:val="1"/>
      <w:numFmt w:val="lowerLetter"/>
      <w:lvlText w:val="%1)"/>
      <w:lvlJc w:val="left"/>
      <w:pPr>
        <w:ind w:left="2574" w:hanging="360"/>
      </w:pPr>
      <w:rPr>
        <w:strike w:val="0"/>
      </w:rPr>
    </w:lvl>
    <w:lvl w:ilvl="1" w:tplc="0C0A0019" w:tentative="1">
      <w:start w:val="1"/>
      <w:numFmt w:val="lowerLetter"/>
      <w:lvlText w:val="%2."/>
      <w:lvlJc w:val="left"/>
      <w:pPr>
        <w:ind w:left="3294" w:hanging="360"/>
      </w:pPr>
    </w:lvl>
    <w:lvl w:ilvl="2" w:tplc="0C0A001B" w:tentative="1">
      <w:start w:val="1"/>
      <w:numFmt w:val="lowerRoman"/>
      <w:lvlText w:val="%3."/>
      <w:lvlJc w:val="right"/>
      <w:pPr>
        <w:ind w:left="4014" w:hanging="180"/>
      </w:pPr>
    </w:lvl>
    <w:lvl w:ilvl="3" w:tplc="0C0A000F" w:tentative="1">
      <w:start w:val="1"/>
      <w:numFmt w:val="decimal"/>
      <w:lvlText w:val="%4."/>
      <w:lvlJc w:val="left"/>
      <w:pPr>
        <w:ind w:left="4734" w:hanging="360"/>
      </w:pPr>
    </w:lvl>
    <w:lvl w:ilvl="4" w:tplc="0C0A0019" w:tentative="1">
      <w:start w:val="1"/>
      <w:numFmt w:val="lowerLetter"/>
      <w:lvlText w:val="%5."/>
      <w:lvlJc w:val="left"/>
      <w:pPr>
        <w:ind w:left="5454" w:hanging="360"/>
      </w:pPr>
    </w:lvl>
    <w:lvl w:ilvl="5" w:tplc="0C0A001B" w:tentative="1">
      <w:start w:val="1"/>
      <w:numFmt w:val="lowerRoman"/>
      <w:lvlText w:val="%6."/>
      <w:lvlJc w:val="right"/>
      <w:pPr>
        <w:ind w:left="6174" w:hanging="180"/>
      </w:pPr>
    </w:lvl>
    <w:lvl w:ilvl="6" w:tplc="0C0A000F" w:tentative="1">
      <w:start w:val="1"/>
      <w:numFmt w:val="decimal"/>
      <w:lvlText w:val="%7."/>
      <w:lvlJc w:val="left"/>
      <w:pPr>
        <w:ind w:left="6894" w:hanging="360"/>
      </w:pPr>
    </w:lvl>
    <w:lvl w:ilvl="7" w:tplc="0C0A0019" w:tentative="1">
      <w:start w:val="1"/>
      <w:numFmt w:val="lowerLetter"/>
      <w:lvlText w:val="%8."/>
      <w:lvlJc w:val="left"/>
      <w:pPr>
        <w:ind w:left="7614" w:hanging="360"/>
      </w:pPr>
    </w:lvl>
    <w:lvl w:ilvl="8" w:tplc="0C0A001B" w:tentative="1">
      <w:start w:val="1"/>
      <w:numFmt w:val="lowerRoman"/>
      <w:lvlText w:val="%9."/>
      <w:lvlJc w:val="right"/>
      <w:pPr>
        <w:ind w:left="8334" w:hanging="180"/>
      </w:pPr>
    </w:lvl>
  </w:abstractNum>
  <w:abstractNum w:abstractNumId="21">
    <w:nsid w:val="5F004694"/>
    <w:multiLevelType w:val="multilevel"/>
    <w:tmpl w:val="62409266"/>
    <w:lvl w:ilvl="0">
      <w:start w:val="1"/>
      <w:numFmt w:val="decimal"/>
      <w:lvlText w:val="%1."/>
      <w:lvlJc w:val="left"/>
      <w:pPr>
        <w:ind w:left="644" w:hanging="360"/>
      </w:pPr>
      <w:rPr>
        <w:rFonts w:ascii="Verdana" w:hAnsi="Verdana" w:hint="default"/>
        <w:b/>
        <w:i w:val="0"/>
        <w:sz w:val="18"/>
      </w:rPr>
    </w:lvl>
    <w:lvl w:ilvl="1">
      <w:start w:val="1"/>
      <w:numFmt w:val="decimal"/>
      <w:lvlText w:val="%1.%2."/>
      <w:lvlJc w:val="left"/>
      <w:pPr>
        <w:ind w:left="4685" w:hanging="432"/>
      </w:pPr>
      <w:rPr>
        <w:b/>
      </w:rPr>
    </w:lvl>
    <w:lvl w:ilvl="2">
      <w:start w:val="1"/>
      <w:numFmt w:val="decimal"/>
      <w:lvlText w:val="%1.%2.%3."/>
      <w:lvlJc w:val="left"/>
      <w:pPr>
        <w:ind w:left="1922" w:hanging="504"/>
      </w:pPr>
      <w:rPr>
        <w:b/>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2">
    <w:nsid w:val="611A7EC2"/>
    <w:multiLevelType w:val="hybridMultilevel"/>
    <w:tmpl w:val="96E0A7EA"/>
    <w:lvl w:ilvl="0" w:tplc="400A001B">
      <w:start w:val="1"/>
      <w:numFmt w:val="lowerRoman"/>
      <w:lvlText w:val="%1."/>
      <w:lvlJc w:val="right"/>
      <w:pPr>
        <w:ind w:left="1287" w:hanging="360"/>
      </w:pPr>
    </w:lvl>
    <w:lvl w:ilvl="1" w:tplc="400A0019" w:tentative="1">
      <w:start w:val="1"/>
      <w:numFmt w:val="lowerLetter"/>
      <w:lvlText w:val="%2."/>
      <w:lvlJc w:val="left"/>
      <w:pPr>
        <w:ind w:left="2007" w:hanging="360"/>
      </w:pPr>
    </w:lvl>
    <w:lvl w:ilvl="2" w:tplc="400A001B" w:tentative="1">
      <w:start w:val="1"/>
      <w:numFmt w:val="lowerRoman"/>
      <w:lvlText w:val="%3."/>
      <w:lvlJc w:val="right"/>
      <w:pPr>
        <w:ind w:left="2727" w:hanging="180"/>
      </w:pPr>
    </w:lvl>
    <w:lvl w:ilvl="3" w:tplc="400A000F" w:tentative="1">
      <w:start w:val="1"/>
      <w:numFmt w:val="decimal"/>
      <w:lvlText w:val="%4."/>
      <w:lvlJc w:val="left"/>
      <w:pPr>
        <w:ind w:left="3447" w:hanging="360"/>
      </w:pPr>
    </w:lvl>
    <w:lvl w:ilvl="4" w:tplc="400A0019" w:tentative="1">
      <w:start w:val="1"/>
      <w:numFmt w:val="lowerLetter"/>
      <w:lvlText w:val="%5."/>
      <w:lvlJc w:val="left"/>
      <w:pPr>
        <w:ind w:left="4167" w:hanging="360"/>
      </w:pPr>
    </w:lvl>
    <w:lvl w:ilvl="5" w:tplc="400A001B" w:tentative="1">
      <w:start w:val="1"/>
      <w:numFmt w:val="lowerRoman"/>
      <w:lvlText w:val="%6."/>
      <w:lvlJc w:val="right"/>
      <w:pPr>
        <w:ind w:left="4887" w:hanging="180"/>
      </w:pPr>
    </w:lvl>
    <w:lvl w:ilvl="6" w:tplc="400A000F" w:tentative="1">
      <w:start w:val="1"/>
      <w:numFmt w:val="decimal"/>
      <w:lvlText w:val="%7."/>
      <w:lvlJc w:val="left"/>
      <w:pPr>
        <w:ind w:left="5607" w:hanging="360"/>
      </w:pPr>
    </w:lvl>
    <w:lvl w:ilvl="7" w:tplc="400A0019" w:tentative="1">
      <w:start w:val="1"/>
      <w:numFmt w:val="lowerLetter"/>
      <w:lvlText w:val="%8."/>
      <w:lvlJc w:val="left"/>
      <w:pPr>
        <w:ind w:left="6327" w:hanging="360"/>
      </w:pPr>
    </w:lvl>
    <w:lvl w:ilvl="8" w:tplc="400A001B" w:tentative="1">
      <w:start w:val="1"/>
      <w:numFmt w:val="lowerRoman"/>
      <w:lvlText w:val="%9."/>
      <w:lvlJc w:val="right"/>
      <w:pPr>
        <w:ind w:left="7047" w:hanging="180"/>
      </w:pPr>
    </w:lvl>
  </w:abstractNum>
  <w:abstractNum w:abstractNumId="23">
    <w:nsid w:val="62442497"/>
    <w:multiLevelType w:val="hybridMultilevel"/>
    <w:tmpl w:val="F35A6CB4"/>
    <w:lvl w:ilvl="0" w:tplc="0EC26360">
      <w:start w:val="1"/>
      <w:numFmt w:val="bullet"/>
      <w:lvlText w:val="-"/>
      <w:lvlJc w:val="left"/>
      <w:pPr>
        <w:ind w:left="720" w:hanging="360"/>
      </w:pPr>
      <w:rPr>
        <w:rFonts w:ascii="Verdana" w:eastAsia="Times New Roman" w:hAnsi="Verdana" w:cs="Aria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4">
    <w:nsid w:val="62971003"/>
    <w:multiLevelType w:val="hybridMultilevel"/>
    <w:tmpl w:val="F476E4C4"/>
    <w:lvl w:ilvl="0" w:tplc="400A0017">
      <w:start w:val="1"/>
      <w:numFmt w:val="lowerLetter"/>
      <w:lvlText w:val="%1)"/>
      <w:lvlJc w:val="left"/>
      <w:pPr>
        <w:ind w:left="927" w:hanging="360"/>
      </w:pPr>
    </w:lvl>
    <w:lvl w:ilvl="1" w:tplc="400A0019" w:tentative="1">
      <w:start w:val="1"/>
      <w:numFmt w:val="lowerLetter"/>
      <w:lvlText w:val="%2."/>
      <w:lvlJc w:val="left"/>
      <w:pPr>
        <w:ind w:left="1647" w:hanging="360"/>
      </w:pPr>
    </w:lvl>
    <w:lvl w:ilvl="2" w:tplc="400A001B" w:tentative="1">
      <w:start w:val="1"/>
      <w:numFmt w:val="lowerRoman"/>
      <w:lvlText w:val="%3."/>
      <w:lvlJc w:val="right"/>
      <w:pPr>
        <w:ind w:left="2367" w:hanging="180"/>
      </w:pPr>
    </w:lvl>
    <w:lvl w:ilvl="3" w:tplc="400A000F" w:tentative="1">
      <w:start w:val="1"/>
      <w:numFmt w:val="decimal"/>
      <w:lvlText w:val="%4."/>
      <w:lvlJc w:val="left"/>
      <w:pPr>
        <w:ind w:left="3087" w:hanging="360"/>
      </w:pPr>
    </w:lvl>
    <w:lvl w:ilvl="4" w:tplc="400A0019" w:tentative="1">
      <w:start w:val="1"/>
      <w:numFmt w:val="lowerLetter"/>
      <w:lvlText w:val="%5."/>
      <w:lvlJc w:val="left"/>
      <w:pPr>
        <w:ind w:left="3807" w:hanging="360"/>
      </w:pPr>
    </w:lvl>
    <w:lvl w:ilvl="5" w:tplc="400A001B" w:tentative="1">
      <w:start w:val="1"/>
      <w:numFmt w:val="lowerRoman"/>
      <w:lvlText w:val="%6."/>
      <w:lvlJc w:val="right"/>
      <w:pPr>
        <w:ind w:left="4527" w:hanging="180"/>
      </w:pPr>
    </w:lvl>
    <w:lvl w:ilvl="6" w:tplc="400A000F" w:tentative="1">
      <w:start w:val="1"/>
      <w:numFmt w:val="decimal"/>
      <w:lvlText w:val="%7."/>
      <w:lvlJc w:val="left"/>
      <w:pPr>
        <w:ind w:left="5247" w:hanging="360"/>
      </w:pPr>
    </w:lvl>
    <w:lvl w:ilvl="7" w:tplc="400A0019" w:tentative="1">
      <w:start w:val="1"/>
      <w:numFmt w:val="lowerLetter"/>
      <w:lvlText w:val="%8."/>
      <w:lvlJc w:val="left"/>
      <w:pPr>
        <w:ind w:left="5967" w:hanging="360"/>
      </w:pPr>
    </w:lvl>
    <w:lvl w:ilvl="8" w:tplc="400A001B" w:tentative="1">
      <w:start w:val="1"/>
      <w:numFmt w:val="lowerRoman"/>
      <w:lvlText w:val="%9."/>
      <w:lvlJc w:val="right"/>
      <w:pPr>
        <w:ind w:left="6687" w:hanging="180"/>
      </w:pPr>
    </w:lvl>
  </w:abstractNum>
  <w:abstractNum w:abstractNumId="25">
    <w:nsid w:val="69246975"/>
    <w:multiLevelType w:val="hybridMultilevel"/>
    <w:tmpl w:val="3EB05DC0"/>
    <w:lvl w:ilvl="0" w:tplc="400A0017">
      <w:start w:val="1"/>
      <w:numFmt w:val="lowerLetter"/>
      <w:lvlText w:val="%1)"/>
      <w:lvlJc w:val="left"/>
      <w:pPr>
        <w:ind w:left="927" w:hanging="360"/>
      </w:pPr>
      <w:rPr>
        <w:strike w:val="0"/>
      </w:rPr>
    </w:lvl>
    <w:lvl w:ilvl="1" w:tplc="400A0019" w:tentative="1">
      <w:start w:val="1"/>
      <w:numFmt w:val="lowerLetter"/>
      <w:lvlText w:val="%2."/>
      <w:lvlJc w:val="left"/>
      <w:pPr>
        <w:ind w:left="1647" w:hanging="360"/>
      </w:pPr>
    </w:lvl>
    <w:lvl w:ilvl="2" w:tplc="400A001B" w:tentative="1">
      <w:start w:val="1"/>
      <w:numFmt w:val="lowerRoman"/>
      <w:lvlText w:val="%3."/>
      <w:lvlJc w:val="right"/>
      <w:pPr>
        <w:ind w:left="2367" w:hanging="180"/>
      </w:pPr>
    </w:lvl>
    <w:lvl w:ilvl="3" w:tplc="400A000F" w:tentative="1">
      <w:start w:val="1"/>
      <w:numFmt w:val="decimal"/>
      <w:lvlText w:val="%4."/>
      <w:lvlJc w:val="left"/>
      <w:pPr>
        <w:ind w:left="3087" w:hanging="360"/>
      </w:pPr>
    </w:lvl>
    <w:lvl w:ilvl="4" w:tplc="400A0019" w:tentative="1">
      <w:start w:val="1"/>
      <w:numFmt w:val="lowerLetter"/>
      <w:lvlText w:val="%5."/>
      <w:lvlJc w:val="left"/>
      <w:pPr>
        <w:ind w:left="3807" w:hanging="360"/>
      </w:pPr>
    </w:lvl>
    <w:lvl w:ilvl="5" w:tplc="400A001B" w:tentative="1">
      <w:start w:val="1"/>
      <w:numFmt w:val="lowerRoman"/>
      <w:lvlText w:val="%6."/>
      <w:lvlJc w:val="right"/>
      <w:pPr>
        <w:ind w:left="4527" w:hanging="180"/>
      </w:pPr>
    </w:lvl>
    <w:lvl w:ilvl="6" w:tplc="400A000F" w:tentative="1">
      <w:start w:val="1"/>
      <w:numFmt w:val="decimal"/>
      <w:lvlText w:val="%7."/>
      <w:lvlJc w:val="left"/>
      <w:pPr>
        <w:ind w:left="5247" w:hanging="360"/>
      </w:pPr>
    </w:lvl>
    <w:lvl w:ilvl="7" w:tplc="400A0019" w:tentative="1">
      <w:start w:val="1"/>
      <w:numFmt w:val="lowerLetter"/>
      <w:lvlText w:val="%8."/>
      <w:lvlJc w:val="left"/>
      <w:pPr>
        <w:ind w:left="5967" w:hanging="360"/>
      </w:pPr>
    </w:lvl>
    <w:lvl w:ilvl="8" w:tplc="400A001B" w:tentative="1">
      <w:start w:val="1"/>
      <w:numFmt w:val="lowerRoman"/>
      <w:lvlText w:val="%9."/>
      <w:lvlJc w:val="right"/>
      <w:pPr>
        <w:ind w:left="6687" w:hanging="180"/>
      </w:pPr>
    </w:lvl>
  </w:abstractNum>
  <w:abstractNum w:abstractNumId="26">
    <w:nsid w:val="6B950E8D"/>
    <w:multiLevelType w:val="hybridMultilevel"/>
    <w:tmpl w:val="C7583312"/>
    <w:lvl w:ilvl="0" w:tplc="81EA4B98">
      <w:start w:val="1"/>
      <w:numFmt w:val="lowerLetter"/>
      <w:lvlText w:val="%1)"/>
      <w:lvlJc w:val="left"/>
      <w:pPr>
        <w:ind w:left="720" w:hanging="360"/>
      </w:pPr>
      <w:rPr>
        <w:rFonts w:hint="default"/>
        <w:b w:val="0"/>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7">
    <w:nsid w:val="6EBC684A"/>
    <w:multiLevelType w:val="hybridMultilevel"/>
    <w:tmpl w:val="C03E9110"/>
    <w:lvl w:ilvl="0" w:tplc="76BA5BF6">
      <w:start w:val="1"/>
      <w:numFmt w:val="lowerLetter"/>
      <w:lvlText w:val="%1)"/>
      <w:lvlJc w:val="left"/>
      <w:pPr>
        <w:ind w:left="2574" w:hanging="360"/>
      </w:pPr>
      <w:rPr>
        <w:strike w:val="0"/>
      </w:rPr>
    </w:lvl>
    <w:lvl w:ilvl="1" w:tplc="0C0A0019" w:tentative="1">
      <w:start w:val="1"/>
      <w:numFmt w:val="lowerLetter"/>
      <w:lvlText w:val="%2."/>
      <w:lvlJc w:val="left"/>
      <w:pPr>
        <w:ind w:left="3294" w:hanging="360"/>
      </w:pPr>
    </w:lvl>
    <w:lvl w:ilvl="2" w:tplc="0C0A001B" w:tentative="1">
      <w:start w:val="1"/>
      <w:numFmt w:val="lowerRoman"/>
      <w:lvlText w:val="%3."/>
      <w:lvlJc w:val="right"/>
      <w:pPr>
        <w:ind w:left="4014" w:hanging="180"/>
      </w:pPr>
    </w:lvl>
    <w:lvl w:ilvl="3" w:tplc="0C0A000F" w:tentative="1">
      <w:start w:val="1"/>
      <w:numFmt w:val="decimal"/>
      <w:lvlText w:val="%4."/>
      <w:lvlJc w:val="left"/>
      <w:pPr>
        <w:ind w:left="4734" w:hanging="360"/>
      </w:pPr>
    </w:lvl>
    <w:lvl w:ilvl="4" w:tplc="0C0A0019" w:tentative="1">
      <w:start w:val="1"/>
      <w:numFmt w:val="lowerLetter"/>
      <w:lvlText w:val="%5."/>
      <w:lvlJc w:val="left"/>
      <w:pPr>
        <w:ind w:left="5454" w:hanging="360"/>
      </w:pPr>
    </w:lvl>
    <w:lvl w:ilvl="5" w:tplc="0C0A001B" w:tentative="1">
      <w:start w:val="1"/>
      <w:numFmt w:val="lowerRoman"/>
      <w:lvlText w:val="%6."/>
      <w:lvlJc w:val="right"/>
      <w:pPr>
        <w:ind w:left="6174" w:hanging="180"/>
      </w:pPr>
    </w:lvl>
    <w:lvl w:ilvl="6" w:tplc="0C0A000F" w:tentative="1">
      <w:start w:val="1"/>
      <w:numFmt w:val="decimal"/>
      <w:lvlText w:val="%7."/>
      <w:lvlJc w:val="left"/>
      <w:pPr>
        <w:ind w:left="6894" w:hanging="360"/>
      </w:pPr>
    </w:lvl>
    <w:lvl w:ilvl="7" w:tplc="0C0A0019" w:tentative="1">
      <w:start w:val="1"/>
      <w:numFmt w:val="lowerLetter"/>
      <w:lvlText w:val="%8."/>
      <w:lvlJc w:val="left"/>
      <w:pPr>
        <w:ind w:left="7614" w:hanging="360"/>
      </w:pPr>
    </w:lvl>
    <w:lvl w:ilvl="8" w:tplc="0C0A001B" w:tentative="1">
      <w:start w:val="1"/>
      <w:numFmt w:val="lowerRoman"/>
      <w:lvlText w:val="%9."/>
      <w:lvlJc w:val="right"/>
      <w:pPr>
        <w:ind w:left="8334" w:hanging="180"/>
      </w:pPr>
    </w:lvl>
  </w:abstractNum>
  <w:abstractNum w:abstractNumId="28">
    <w:nsid w:val="6F560E40"/>
    <w:multiLevelType w:val="hybridMultilevel"/>
    <w:tmpl w:val="C18239D0"/>
    <w:lvl w:ilvl="0" w:tplc="0C0A0017">
      <w:start w:val="1"/>
      <w:numFmt w:val="lowerLetter"/>
      <w:lvlText w:val="%1)"/>
      <w:lvlJc w:val="left"/>
      <w:pPr>
        <w:ind w:left="1854" w:hanging="360"/>
      </w:pPr>
    </w:lvl>
    <w:lvl w:ilvl="1" w:tplc="0C0A0019">
      <w:start w:val="1"/>
      <w:numFmt w:val="lowerLetter"/>
      <w:lvlText w:val="%2."/>
      <w:lvlJc w:val="left"/>
      <w:pPr>
        <w:ind w:left="2574" w:hanging="360"/>
      </w:pPr>
    </w:lvl>
    <w:lvl w:ilvl="2" w:tplc="0C0A001B" w:tentative="1">
      <w:start w:val="1"/>
      <w:numFmt w:val="lowerRoman"/>
      <w:lvlText w:val="%3."/>
      <w:lvlJc w:val="right"/>
      <w:pPr>
        <w:ind w:left="3294" w:hanging="180"/>
      </w:pPr>
    </w:lvl>
    <w:lvl w:ilvl="3" w:tplc="0C0A000F" w:tentative="1">
      <w:start w:val="1"/>
      <w:numFmt w:val="decimal"/>
      <w:lvlText w:val="%4."/>
      <w:lvlJc w:val="left"/>
      <w:pPr>
        <w:ind w:left="4014" w:hanging="360"/>
      </w:pPr>
    </w:lvl>
    <w:lvl w:ilvl="4" w:tplc="0C0A0019" w:tentative="1">
      <w:start w:val="1"/>
      <w:numFmt w:val="lowerLetter"/>
      <w:lvlText w:val="%5."/>
      <w:lvlJc w:val="left"/>
      <w:pPr>
        <w:ind w:left="4734" w:hanging="360"/>
      </w:pPr>
    </w:lvl>
    <w:lvl w:ilvl="5" w:tplc="0C0A001B" w:tentative="1">
      <w:start w:val="1"/>
      <w:numFmt w:val="lowerRoman"/>
      <w:lvlText w:val="%6."/>
      <w:lvlJc w:val="right"/>
      <w:pPr>
        <w:ind w:left="5454" w:hanging="180"/>
      </w:pPr>
    </w:lvl>
    <w:lvl w:ilvl="6" w:tplc="0C0A000F" w:tentative="1">
      <w:start w:val="1"/>
      <w:numFmt w:val="decimal"/>
      <w:lvlText w:val="%7."/>
      <w:lvlJc w:val="left"/>
      <w:pPr>
        <w:ind w:left="6174" w:hanging="360"/>
      </w:pPr>
    </w:lvl>
    <w:lvl w:ilvl="7" w:tplc="0C0A0019" w:tentative="1">
      <w:start w:val="1"/>
      <w:numFmt w:val="lowerLetter"/>
      <w:lvlText w:val="%8."/>
      <w:lvlJc w:val="left"/>
      <w:pPr>
        <w:ind w:left="6894" w:hanging="360"/>
      </w:pPr>
    </w:lvl>
    <w:lvl w:ilvl="8" w:tplc="0C0A001B" w:tentative="1">
      <w:start w:val="1"/>
      <w:numFmt w:val="lowerRoman"/>
      <w:lvlText w:val="%9."/>
      <w:lvlJc w:val="right"/>
      <w:pPr>
        <w:ind w:left="7614" w:hanging="180"/>
      </w:pPr>
    </w:lvl>
  </w:abstractNum>
  <w:abstractNum w:abstractNumId="29">
    <w:nsid w:val="76475F61"/>
    <w:multiLevelType w:val="singleLevel"/>
    <w:tmpl w:val="DBFE2372"/>
    <w:lvl w:ilvl="0">
      <w:start w:val="1"/>
      <w:numFmt w:val="decimal"/>
      <w:lvlText w:val="%1."/>
      <w:lvlJc w:val="left"/>
      <w:pPr>
        <w:tabs>
          <w:tab w:val="num" w:pos="360"/>
        </w:tabs>
        <w:ind w:left="360" w:hanging="360"/>
      </w:pPr>
      <w:rPr>
        <w:rFonts w:hint="default"/>
        <w:b/>
      </w:rPr>
    </w:lvl>
  </w:abstractNum>
  <w:abstractNum w:abstractNumId="30">
    <w:nsid w:val="7C1637B7"/>
    <w:multiLevelType w:val="hybridMultilevel"/>
    <w:tmpl w:val="34F88A32"/>
    <w:lvl w:ilvl="0" w:tplc="400A0017">
      <w:start w:val="1"/>
      <w:numFmt w:val="lowerLetter"/>
      <w:lvlText w:val="%1)"/>
      <w:lvlJc w:val="left"/>
      <w:pPr>
        <w:ind w:left="720" w:hanging="360"/>
      </w:pPr>
      <w:rPr>
        <w:rFont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31">
    <w:nsid w:val="7F7A48BA"/>
    <w:multiLevelType w:val="hybridMultilevel"/>
    <w:tmpl w:val="FA4495CE"/>
    <w:lvl w:ilvl="0" w:tplc="400A0017">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num w:numId="1">
    <w:abstractNumId w:val="5"/>
  </w:num>
  <w:num w:numId="2">
    <w:abstractNumId w:val="8"/>
  </w:num>
  <w:num w:numId="3">
    <w:abstractNumId w:val="21"/>
  </w:num>
  <w:num w:numId="4">
    <w:abstractNumId w:val="4"/>
  </w:num>
  <w:num w:numId="5">
    <w:abstractNumId w:val="13"/>
  </w:num>
  <w:num w:numId="6">
    <w:abstractNumId w:val="12"/>
  </w:num>
  <w:num w:numId="7">
    <w:abstractNumId w:val="14"/>
  </w:num>
  <w:num w:numId="8">
    <w:abstractNumId w:val="29"/>
  </w:num>
  <w:num w:numId="9">
    <w:abstractNumId w:val="0"/>
  </w:num>
  <w:num w:numId="10">
    <w:abstractNumId w:val="28"/>
  </w:num>
  <w:num w:numId="11">
    <w:abstractNumId w:val="15"/>
  </w:num>
  <w:num w:numId="12">
    <w:abstractNumId w:val="11"/>
  </w:num>
  <w:num w:numId="13">
    <w:abstractNumId w:val="20"/>
  </w:num>
  <w:num w:numId="14">
    <w:abstractNumId w:val="18"/>
  </w:num>
  <w:num w:numId="15">
    <w:abstractNumId w:val="26"/>
  </w:num>
  <w:num w:numId="16">
    <w:abstractNumId w:val="9"/>
  </w:num>
  <w:num w:numId="17">
    <w:abstractNumId w:val="6"/>
  </w:num>
  <w:num w:numId="18">
    <w:abstractNumId w:val="1"/>
  </w:num>
  <w:num w:numId="19">
    <w:abstractNumId w:val="7"/>
  </w:num>
  <w:num w:numId="20">
    <w:abstractNumId w:val="30"/>
  </w:num>
  <w:num w:numId="21">
    <w:abstractNumId w:val="31"/>
  </w:num>
  <w:num w:numId="22">
    <w:abstractNumId w:val="23"/>
  </w:num>
  <w:num w:numId="23">
    <w:abstractNumId w:val="22"/>
  </w:num>
  <w:num w:numId="24">
    <w:abstractNumId w:val="2"/>
  </w:num>
  <w:num w:numId="25">
    <w:abstractNumId w:val="10"/>
  </w:num>
  <w:num w:numId="26">
    <w:abstractNumId w:val="27"/>
  </w:num>
  <w:num w:numId="27">
    <w:abstractNumId w:val="24"/>
  </w:num>
  <w:num w:numId="28">
    <w:abstractNumId w:val="25"/>
  </w:num>
  <w:num w:numId="29">
    <w:abstractNumId w:val="17"/>
  </w:num>
  <w:num w:numId="30">
    <w:abstractNumId w:val="19"/>
  </w:num>
  <w:num w:numId="31">
    <w:abstractNumId w:val="16"/>
  </w:num>
  <w:num w:numId="32">
    <w:abstractNumId w:val="3"/>
  </w:num>
  <w:numIdMacAtCleanup w:val="3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00"/>
  <w:displayHorizontalDrawingGridEvery w:val="2"/>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44F79"/>
    <w:rsid w:val="0000034D"/>
    <w:rsid w:val="00000434"/>
    <w:rsid w:val="00000451"/>
    <w:rsid w:val="00001008"/>
    <w:rsid w:val="00001093"/>
    <w:rsid w:val="00001BC1"/>
    <w:rsid w:val="00001E4A"/>
    <w:rsid w:val="000021EB"/>
    <w:rsid w:val="0000233F"/>
    <w:rsid w:val="00002AB7"/>
    <w:rsid w:val="0000314E"/>
    <w:rsid w:val="000032A5"/>
    <w:rsid w:val="00003E69"/>
    <w:rsid w:val="000047C4"/>
    <w:rsid w:val="00005033"/>
    <w:rsid w:val="00006133"/>
    <w:rsid w:val="0000706F"/>
    <w:rsid w:val="000073E2"/>
    <w:rsid w:val="000074CE"/>
    <w:rsid w:val="00007AD8"/>
    <w:rsid w:val="00007D31"/>
    <w:rsid w:val="00010390"/>
    <w:rsid w:val="00010420"/>
    <w:rsid w:val="00010E7A"/>
    <w:rsid w:val="00011007"/>
    <w:rsid w:val="00011826"/>
    <w:rsid w:val="00011C62"/>
    <w:rsid w:val="0001227E"/>
    <w:rsid w:val="00012718"/>
    <w:rsid w:val="00012AA2"/>
    <w:rsid w:val="0001330A"/>
    <w:rsid w:val="00013CD4"/>
    <w:rsid w:val="00014021"/>
    <w:rsid w:val="0001453D"/>
    <w:rsid w:val="00014DCE"/>
    <w:rsid w:val="00015362"/>
    <w:rsid w:val="00015F6E"/>
    <w:rsid w:val="00016C93"/>
    <w:rsid w:val="00017227"/>
    <w:rsid w:val="00017B24"/>
    <w:rsid w:val="00020139"/>
    <w:rsid w:val="00021957"/>
    <w:rsid w:val="000219A9"/>
    <w:rsid w:val="000223F5"/>
    <w:rsid w:val="00022447"/>
    <w:rsid w:val="00022517"/>
    <w:rsid w:val="00022B04"/>
    <w:rsid w:val="00022CF4"/>
    <w:rsid w:val="00022E8F"/>
    <w:rsid w:val="00022F98"/>
    <w:rsid w:val="00023098"/>
    <w:rsid w:val="000238FE"/>
    <w:rsid w:val="00023D69"/>
    <w:rsid w:val="00023F0A"/>
    <w:rsid w:val="00024C9D"/>
    <w:rsid w:val="00025300"/>
    <w:rsid w:val="000256E3"/>
    <w:rsid w:val="00025C5D"/>
    <w:rsid w:val="00026D40"/>
    <w:rsid w:val="00027540"/>
    <w:rsid w:val="00027A73"/>
    <w:rsid w:val="00027D51"/>
    <w:rsid w:val="00027DFC"/>
    <w:rsid w:val="000301E0"/>
    <w:rsid w:val="000301FE"/>
    <w:rsid w:val="00030D37"/>
    <w:rsid w:val="00031573"/>
    <w:rsid w:val="00031593"/>
    <w:rsid w:val="0003230A"/>
    <w:rsid w:val="00032E26"/>
    <w:rsid w:val="00033025"/>
    <w:rsid w:val="00033622"/>
    <w:rsid w:val="00033E95"/>
    <w:rsid w:val="000354A8"/>
    <w:rsid w:val="000359FE"/>
    <w:rsid w:val="00035CD0"/>
    <w:rsid w:val="00035D82"/>
    <w:rsid w:val="00035E8E"/>
    <w:rsid w:val="0003650E"/>
    <w:rsid w:val="00036656"/>
    <w:rsid w:val="000370F6"/>
    <w:rsid w:val="000374C4"/>
    <w:rsid w:val="00037F05"/>
    <w:rsid w:val="00041672"/>
    <w:rsid w:val="00041B15"/>
    <w:rsid w:val="000425C0"/>
    <w:rsid w:val="00042614"/>
    <w:rsid w:val="00042C0E"/>
    <w:rsid w:val="00042E00"/>
    <w:rsid w:val="00043A22"/>
    <w:rsid w:val="00043F80"/>
    <w:rsid w:val="0004402C"/>
    <w:rsid w:val="00044232"/>
    <w:rsid w:val="000443E3"/>
    <w:rsid w:val="00044646"/>
    <w:rsid w:val="0004491A"/>
    <w:rsid w:val="00044D78"/>
    <w:rsid w:val="00044FF2"/>
    <w:rsid w:val="00045098"/>
    <w:rsid w:val="00045C3F"/>
    <w:rsid w:val="00045E2B"/>
    <w:rsid w:val="00046ED1"/>
    <w:rsid w:val="00047255"/>
    <w:rsid w:val="000473BF"/>
    <w:rsid w:val="000473E4"/>
    <w:rsid w:val="000475FA"/>
    <w:rsid w:val="00050C77"/>
    <w:rsid w:val="00051551"/>
    <w:rsid w:val="00051777"/>
    <w:rsid w:val="000518A5"/>
    <w:rsid w:val="000522C1"/>
    <w:rsid w:val="00052798"/>
    <w:rsid w:val="00052C29"/>
    <w:rsid w:val="000533F0"/>
    <w:rsid w:val="00053E83"/>
    <w:rsid w:val="00053FB3"/>
    <w:rsid w:val="00054C3E"/>
    <w:rsid w:val="00054D62"/>
    <w:rsid w:val="00055A07"/>
    <w:rsid w:val="00056B4B"/>
    <w:rsid w:val="00056C3F"/>
    <w:rsid w:val="0005772D"/>
    <w:rsid w:val="000577E0"/>
    <w:rsid w:val="00060488"/>
    <w:rsid w:val="000607B0"/>
    <w:rsid w:val="00060C0C"/>
    <w:rsid w:val="00060E96"/>
    <w:rsid w:val="00061EFF"/>
    <w:rsid w:val="00061F6B"/>
    <w:rsid w:val="00061FB5"/>
    <w:rsid w:val="00062500"/>
    <w:rsid w:val="00063CE9"/>
    <w:rsid w:val="00064787"/>
    <w:rsid w:val="00064E40"/>
    <w:rsid w:val="000651C9"/>
    <w:rsid w:val="0006538A"/>
    <w:rsid w:val="000654CD"/>
    <w:rsid w:val="00066246"/>
    <w:rsid w:val="00066454"/>
    <w:rsid w:val="00066F9D"/>
    <w:rsid w:val="00067A1B"/>
    <w:rsid w:val="00067DF7"/>
    <w:rsid w:val="000725C1"/>
    <w:rsid w:val="00073317"/>
    <w:rsid w:val="0007382F"/>
    <w:rsid w:val="00074036"/>
    <w:rsid w:val="00074BD9"/>
    <w:rsid w:val="0007538C"/>
    <w:rsid w:val="0007639D"/>
    <w:rsid w:val="00076A7B"/>
    <w:rsid w:val="00076C3D"/>
    <w:rsid w:val="00076DD1"/>
    <w:rsid w:val="00080324"/>
    <w:rsid w:val="0008079A"/>
    <w:rsid w:val="000810D3"/>
    <w:rsid w:val="00081B83"/>
    <w:rsid w:val="00082F69"/>
    <w:rsid w:val="0008311C"/>
    <w:rsid w:val="00083844"/>
    <w:rsid w:val="00084055"/>
    <w:rsid w:val="0008443D"/>
    <w:rsid w:val="00084EB7"/>
    <w:rsid w:val="00084ED5"/>
    <w:rsid w:val="00085040"/>
    <w:rsid w:val="0008517B"/>
    <w:rsid w:val="0008656B"/>
    <w:rsid w:val="0009024E"/>
    <w:rsid w:val="0009082A"/>
    <w:rsid w:val="0009270D"/>
    <w:rsid w:val="00092AE3"/>
    <w:rsid w:val="00092C68"/>
    <w:rsid w:val="000931A6"/>
    <w:rsid w:val="00094CB1"/>
    <w:rsid w:val="00094D07"/>
    <w:rsid w:val="00094E19"/>
    <w:rsid w:val="000958E4"/>
    <w:rsid w:val="00095DDD"/>
    <w:rsid w:val="00096D92"/>
    <w:rsid w:val="00097465"/>
    <w:rsid w:val="00097501"/>
    <w:rsid w:val="00097527"/>
    <w:rsid w:val="00097EB6"/>
    <w:rsid w:val="000A0284"/>
    <w:rsid w:val="000A152E"/>
    <w:rsid w:val="000A15DE"/>
    <w:rsid w:val="000A1813"/>
    <w:rsid w:val="000A29BC"/>
    <w:rsid w:val="000A2CFE"/>
    <w:rsid w:val="000A2F16"/>
    <w:rsid w:val="000A3E3C"/>
    <w:rsid w:val="000A5D55"/>
    <w:rsid w:val="000A6045"/>
    <w:rsid w:val="000A6A64"/>
    <w:rsid w:val="000A7526"/>
    <w:rsid w:val="000A7B9A"/>
    <w:rsid w:val="000B1491"/>
    <w:rsid w:val="000B1D29"/>
    <w:rsid w:val="000B2197"/>
    <w:rsid w:val="000B2246"/>
    <w:rsid w:val="000B2468"/>
    <w:rsid w:val="000B279B"/>
    <w:rsid w:val="000B2B20"/>
    <w:rsid w:val="000B2FCE"/>
    <w:rsid w:val="000B32BF"/>
    <w:rsid w:val="000B35D9"/>
    <w:rsid w:val="000B3C5C"/>
    <w:rsid w:val="000B4965"/>
    <w:rsid w:val="000B55A8"/>
    <w:rsid w:val="000C0DF7"/>
    <w:rsid w:val="000C1455"/>
    <w:rsid w:val="000C1507"/>
    <w:rsid w:val="000C1573"/>
    <w:rsid w:val="000C157F"/>
    <w:rsid w:val="000C17B5"/>
    <w:rsid w:val="000C1B62"/>
    <w:rsid w:val="000C29D6"/>
    <w:rsid w:val="000C30B5"/>
    <w:rsid w:val="000C323F"/>
    <w:rsid w:val="000C331D"/>
    <w:rsid w:val="000C410E"/>
    <w:rsid w:val="000C45AE"/>
    <w:rsid w:val="000C4B36"/>
    <w:rsid w:val="000C4EF9"/>
    <w:rsid w:val="000C58B7"/>
    <w:rsid w:val="000C59EB"/>
    <w:rsid w:val="000C74F7"/>
    <w:rsid w:val="000C760B"/>
    <w:rsid w:val="000C7F0F"/>
    <w:rsid w:val="000D101A"/>
    <w:rsid w:val="000D1730"/>
    <w:rsid w:val="000D2EE7"/>
    <w:rsid w:val="000D4475"/>
    <w:rsid w:val="000D4F11"/>
    <w:rsid w:val="000D7A22"/>
    <w:rsid w:val="000D7B5C"/>
    <w:rsid w:val="000E0A01"/>
    <w:rsid w:val="000E1147"/>
    <w:rsid w:val="000E1C77"/>
    <w:rsid w:val="000E23EA"/>
    <w:rsid w:val="000E253F"/>
    <w:rsid w:val="000E259C"/>
    <w:rsid w:val="000E280D"/>
    <w:rsid w:val="000E2D5D"/>
    <w:rsid w:val="000E2E15"/>
    <w:rsid w:val="000E3007"/>
    <w:rsid w:val="000E3C3A"/>
    <w:rsid w:val="000E3C71"/>
    <w:rsid w:val="000E41C6"/>
    <w:rsid w:val="000E4325"/>
    <w:rsid w:val="000E4695"/>
    <w:rsid w:val="000E488B"/>
    <w:rsid w:val="000E48CC"/>
    <w:rsid w:val="000E55C5"/>
    <w:rsid w:val="000E5658"/>
    <w:rsid w:val="000E5F4B"/>
    <w:rsid w:val="000E730F"/>
    <w:rsid w:val="000E7AEE"/>
    <w:rsid w:val="000F0CDC"/>
    <w:rsid w:val="000F0E6C"/>
    <w:rsid w:val="000F146A"/>
    <w:rsid w:val="000F16BE"/>
    <w:rsid w:val="000F1A48"/>
    <w:rsid w:val="000F1C49"/>
    <w:rsid w:val="000F1CD9"/>
    <w:rsid w:val="000F256F"/>
    <w:rsid w:val="000F2A83"/>
    <w:rsid w:val="000F36CE"/>
    <w:rsid w:val="000F5942"/>
    <w:rsid w:val="000F5B29"/>
    <w:rsid w:val="000F5BBA"/>
    <w:rsid w:val="000F5C2A"/>
    <w:rsid w:val="000F5CF0"/>
    <w:rsid w:val="000F614A"/>
    <w:rsid w:val="000F6A35"/>
    <w:rsid w:val="000F72CE"/>
    <w:rsid w:val="001001A5"/>
    <w:rsid w:val="001004AA"/>
    <w:rsid w:val="00100872"/>
    <w:rsid w:val="001009F5"/>
    <w:rsid w:val="00100BA4"/>
    <w:rsid w:val="00100F56"/>
    <w:rsid w:val="001018AB"/>
    <w:rsid w:val="00101A19"/>
    <w:rsid w:val="00101DB7"/>
    <w:rsid w:val="001021BE"/>
    <w:rsid w:val="0010261E"/>
    <w:rsid w:val="0010288F"/>
    <w:rsid w:val="00102BB7"/>
    <w:rsid w:val="00103A2F"/>
    <w:rsid w:val="0010437F"/>
    <w:rsid w:val="001046BB"/>
    <w:rsid w:val="00104E2E"/>
    <w:rsid w:val="001052DC"/>
    <w:rsid w:val="00107211"/>
    <w:rsid w:val="001074D5"/>
    <w:rsid w:val="001106B1"/>
    <w:rsid w:val="00110A04"/>
    <w:rsid w:val="00110DA4"/>
    <w:rsid w:val="0011125B"/>
    <w:rsid w:val="00111DD9"/>
    <w:rsid w:val="00112BC5"/>
    <w:rsid w:val="00112D17"/>
    <w:rsid w:val="00112F97"/>
    <w:rsid w:val="0011413A"/>
    <w:rsid w:val="0011421B"/>
    <w:rsid w:val="00114A4A"/>
    <w:rsid w:val="001153FA"/>
    <w:rsid w:val="00115BF2"/>
    <w:rsid w:val="00115FF6"/>
    <w:rsid w:val="0011628E"/>
    <w:rsid w:val="0011642E"/>
    <w:rsid w:val="001169E5"/>
    <w:rsid w:val="001173CF"/>
    <w:rsid w:val="00120AA8"/>
    <w:rsid w:val="00122104"/>
    <w:rsid w:val="0012260B"/>
    <w:rsid w:val="00122868"/>
    <w:rsid w:val="00123B21"/>
    <w:rsid w:val="001240D6"/>
    <w:rsid w:val="00125C15"/>
    <w:rsid w:val="00127239"/>
    <w:rsid w:val="0012738C"/>
    <w:rsid w:val="001319C4"/>
    <w:rsid w:val="00131C5B"/>
    <w:rsid w:val="0013208D"/>
    <w:rsid w:val="0013238E"/>
    <w:rsid w:val="0013269F"/>
    <w:rsid w:val="00132C31"/>
    <w:rsid w:val="0013433B"/>
    <w:rsid w:val="00134628"/>
    <w:rsid w:val="00134DC4"/>
    <w:rsid w:val="00135D7C"/>
    <w:rsid w:val="00135FE6"/>
    <w:rsid w:val="001363E0"/>
    <w:rsid w:val="0013653F"/>
    <w:rsid w:val="001405E5"/>
    <w:rsid w:val="00141B5E"/>
    <w:rsid w:val="00141DA7"/>
    <w:rsid w:val="001420AC"/>
    <w:rsid w:val="00142229"/>
    <w:rsid w:val="00143420"/>
    <w:rsid w:val="0014425F"/>
    <w:rsid w:val="00144AF6"/>
    <w:rsid w:val="00145183"/>
    <w:rsid w:val="0014566C"/>
    <w:rsid w:val="001457EF"/>
    <w:rsid w:val="0014788C"/>
    <w:rsid w:val="00150AAE"/>
    <w:rsid w:val="001516A7"/>
    <w:rsid w:val="0015175D"/>
    <w:rsid w:val="00151B1D"/>
    <w:rsid w:val="00152BB9"/>
    <w:rsid w:val="00152F9F"/>
    <w:rsid w:val="001553D7"/>
    <w:rsid w:val="0015541C"/>
    <w:rsid w:val="0015554E"/>
    <w:rsid w:val="00156882"/>
    <w:rsid w:val="00156A58"/>
    <w:rsid w:val="00156F63"/>
    <w:rsid w:val="00157A08"/>
    <w:rsid w:val="0016003B"/>
    <w:rsid w:val="0016090E"/>
    <w:rsid w:val="00160A7A"/>
    <w:rsid w:val="00160D51"/>
    <w:rsid w:val="00161858"/>
    <w:rsid w:val="00161B0D"/>
    <w:rsid w:val="00161D7C"/>
    <w:rsid w:val="00162163"/>
    <w:rsid w:val="00165E0F"/>
    <w:rsid w:val="00166E29"/>
    <w:rsid w:val="0017013E"/>
    <w:rsid w:val="001706CA"/>
    <w:rsid w:val="00170771"/>
    <w:rsid w:val="00171B98"/>
    <w:rsid w:val="00171F4B"/>
    <w:rsid w:val="0017246C"/>
    <w:rsid w:val="00174B80"/>
    <w:rsid w:val="00174C31"/>
    <w:rsid w:val="001756DA"/>
    <w:rsid w:val="00176536"/>
    <w:rsid w:val="00176DDF"/>
    <w:rsid w:val="001774DA"/>
    <w:rsid w:val="001774FC"/>
    <w:rsid w:val="00177BEF"/>
    <w:rsid w:val="0018030F"/>
    <w:rsid w:val="0018092F"/>
    <w:rsid w:val="001810DD"/>
    <w:rsid w:val="00181226"/>
    <w:rsid w:val="001819DC"/>
    <w:rsid w:val="00181CB7"/>
    <w:rsid w:val="00182166"/>
    <w:rsid w:val="00184A55"/>
    <w:rsid w:val="00184D16"/>
    <w:rsid w:val="001852C4"/>
    <w:rsid w:val="001856B5"/>
    <w:rsid w:val="001856E6"/>
    <w:rsid w:val="00185A85"/>
    <w:rsid w:val="001868A1"/>
    <w:rsid w:val="00190807"/>
    <w:rsid w:val="00190976"/>
    <w:rsid w:val="00191B40"/>
    <w:rsid w:val="00192A44"/>
    <w:rsid w:val="00193F70"/>
    <w:rsid w:val="001940C8"/>
    <w:rsid w:val="001940FC"/>
    <w:rsid w:val="0019468E"/>
    <w:rsid w:val="00194CC7"/>
    <w:rsid w:val="00195118"/>
    <w:rsid w:val="00195C5B"/>
    <w:rsid w:val="00196858"/>
    <w:rsid w:val="00196E05"/>
    <w:rsid w:val="00197CE6"/>
    <w:rsid w:val="001A0388"/>
    <w:rsid w:val="001A0801"/>
    <w:rsid w:val="001A1194"/>
    <w:rsid w:val="001A1D50"/>
    <w:rsid w:val="001A294B"/>
    <w:rsid w:val="001A2A3C"/>
    <w:rsid w:val="001A2EA4"/>
    <w:rsid w:val="001A351F"/>
    <w:rsid w:val="001A3632"/>
    <w:rsid w:val="001A3833"/>
    <w:rsid w:val="001A3CBE"/>
    <w:rsid w:val="001A43B1"/>
    <w:rsid w:val="001A4411"/>
    <w:rsid w:val="001A4B66"/>
    <w:rsid w:val="001A5693"/>
    <w:rsid w:val="001A58EB"/>
    <w:rsid w:val="001A63C1"/>
    <w:rsid w:val="001A6A47"/>
    <w:rsid w:val="001A711E"/>
    <w:rsid w:val="001A7D13"/>
    <w:rsid w:val="001A7D50"/>
    <w:rsid w:val="001B0878"/>
    <w:rsid w:val="001B0F06"/>
    <w:rsid w:val="001B1039"/>
    <w:rsid w:val="001B1B69"/>
    <w:rsid w:val="001B2258"/>
    <w:rsid w:val="001B3CAD"/>
    <w:rsid w:val="001B3CE1"/>
    <w:rsid w:val="001B463A"/>
    <w:rsid w:val="001B4BAB"/>
    <w:rsid w:val="001B515E"/>
    <w:rsid w:val="001B66AE"/>
    <w:rsid w:val="001B7175"/>
    <w:rsid w:val="001B755A"/>
    <w:rsid w:val="001B7792"/>
    <w:rsid w:val="001B77E6"/>
    <w:rsid w:val="001B7816"/>
    <w:rsid w:val="001B7910"/>
    <w:rsid w:val="001B7F26"/>
    <w:rsid w:val="001C046E"/>
    <w:rsid w:val="001C103B"/>
    <w:rsid w:val="001C15B3"/>
    <w:rsid w:val="001C1F2B"/>
    <w:rsid w:val="001C28B3"/>
    <w:rsid w:val="001C2B07"/>
    <w:rsid w:val="001C4B31"/>
    <w:rsid w:val="001C59F8"/>
    <w:rsid w:val="001C5CCE"/>
    <w:rsid w:val="001C652D"/>
    <w:rsid w:val="001C67CC"/>
    <w:rsid w:val="001C6B1A"/>
    <w:rsid w:val="001C762E"/>
    <w:rsid w:val="001D0EFF"/>
    <w:rsid w:val="001D1B59"/>
    <w:rsid w:val="001D1F9D"/>
    <w:rsid w:val="001D5A0B"/>
    <w:rsid w:val="001D6045"/>
    <w:rsid w:val="001D6632"/>
    <w:rsid w:val="001D71C4"/>
    <w:rsid w:val="001D7F70"/>
    <w:rsid w:val="001E0030"/>
    <w:rsid w:val="001E0531"/>
    <w:rsid w:val="001E06B2"/>
    <w:rsid w:val="001E07C2"/>
    <w:rsid w:val="001E08B2"/>
    <w:rsid w:val="001E1C8E"/>
    <w:rsid w:val="001E1E28"/>
    <w:rsid w:val="001E2399"/>
    <w:rsid w:val="001E2FEF"/>
    <w:rsid w:val="001E3C9E"/>
    <w:rsid w:val="001E50A2"/>
    <w:rsid w:val="001E5921"/>
    <w:rsid w:val="001E5BE4"/>
    <w:rsid w:val="001E5C9A"/>
    <w:rsid w:val="001E635F"/>
    <w:rsid w:val="001E63D0"/>
    <w:rsid w:val="001E6892"/>
    <w:rsid w:val="001E74F1"/>
    <w:rsid w:val="001E75BF"/>
    <w:rsid w:val="001E7CD6"/>
    <w:rsid w:val="001F16A6"/>
    <w:rsid w:val="001F1B13"/>
    <w:rsid w:val="001F225B"/>
    <w:rsid w:val="001F34E8"/>
    <w:rsid w:val="001F4CAD"/>
    <w:rsid w:val="001F4F94"/>
    <w:rsid w:val="001F57CA"/>
    <w:rsid w:val="001F5F72"/>
    <w:rsid w:val="001F67AB"/>
    <w:rsid w:val="001F6E34"/>
    <w:rsid w:val="002009C3"/>
    <w:rsid w:val="00200A5A"/>
    <w:rsid w:val="00201E1C"/>
    <w:rsid w:val="002025E9"/>
    <w:rsid w:val="002045D3"/>
    <w:rsid w:val="0020472E"/>
    <w:rsid w:val="00204BD5"/>
    <w:rsid w:val="00204CAE"/>
    <w:rsid w:val="00205BCC"/>
    <w:rsid w:val="00207371"/>
    <w:rsid w:val="002073B0"/>
    <w:rsid w:val="00207543"/>
    <w:rsid w:val="00207EAE"/>
    <w:rsid w:val="00210788"/>
    <w:rsid w:val="00211999"/>
    <w:rsid w:val="00211B8A"/>
    <w:rsid w:val="00212209"/>
    <w:rsid w:val="00212727"/>
    <w:rsid w:val="002128D8"/>
    <w:rsid w:val="00212B3F"/>
    <w:rsid w:val="0021374F"/>
    <w:rsid w:val="002143EF"/>
    <w:rsid w:val="002146D5"/>
    <w:rsid w:val="002146DA"/>
    <w:rsid w:val="00215711"/>
    <w:rsid w:val="002201B4"/>
    <w:rsid w:val="00221E8D"/>
    <w:rsid w:val="00222AA6"/>
    <w:rsid w:val="00223EFA"/>
    <w:rsid w:val="0022421D"/>
    <w:rsid w:val="00224B75"/>
    <w:rsid w:val="002255D6"/>
    <w:rsid w:val="00226731"/>
    <w:rsid w:val="0022723C"/>
    <w:rsid w:val="00230EBC"/>
    <w:rsid w:val="002310EA"/>
    <w:rsid w:val="002312FC"/>
    <w:rsid w:val="002321CF"/>
    <w:rsid w:val="00232254"/>
    <w:rsid w:val="002325D2"/>
    <w:rsid w:val="00232E20"/>
    <w:rsid w:val="00233BBE"/>
    <w:rsid w:val="002340FE"/>
    <w:rsid w:val="00234289"/>
    <w:rsid w:val="00234600"/>
    <w:rsid w:val="002346AC"/>
    <w:rsid w:val="002347F3"/>
    <w:rsid w:val="00235408"/>
    <w:rsid w:val="00235CFA"/>
    <w:rsid w:val="002377A4"/>
    <w:rsid w:val="00237D3E"/>
    <w:rsid w:val="00237F23"/>
    <w:rsid w:val="00240310"/>
    <w:rsid w:val="0024074E"/>
    <w:rsid w:val="00240A95"/>
    <w:rsid w:val="00241FDA"/>
    <w:rsid w:val="002427BF"/>
    <w:rsid w:val="00242DC4"/>
    <w:rsid w:val="00243ECA"/>
    <w:rsid w:val="00244051"/>
    <w:rsid w:val="00244788"/>
    <w:rsid w:val="002451C7"/>
    <w:rsid w:val="0024530E"/>
    <w:rsid w:val="00245489"/>
    <w:rsid w:val="0024576D"/>
    <w:rsid w:val="00246F88"/>
    <w:rsid w:val="0024787E"/>
    <w:rsid w:val="002501DF"/>
    <w:rsid w:val="0025084E"/>
    <w:rsid w:val="002512D8"/>
    <w:rsid w:val="002518D1"/>
    <w:rsid w:val="00251FB3"/>
    <w:rsid w:val="002522C3"/>
    <w:rsid w:val="00253147"/>
    <w:rsid w:val="0025426D"/>
    <w:rsid w:val="002543DE"/>
    <w:rsid w:val="0025444A"/>
    <w:rsid w:val="00254A19"/>
    <w:rsid w:val="00254D2E"/>
    <w:rsid w:val="002553D9"/>
    <w:rsid w:val="0025584C"/>
    <w:rsid w:val="00255D2C"/>
    <w:rsid w:val="00255DCA"/>
    <w:rsid w:val="002565F5"/>
    <w:rsid w:val="002567BA"/>
    <w:rsid w:val="00257428"/>
    <w:rsid w:val="00257AE3"/>
    <w:rsid w:val="00257D03"/>
    <w:rsid w:val="00260685"/>
    <w:rsid w:val="00260BFD"/>
    <w:rsid w:val="00261C36"/>
    <w:rsid w:val="00261C67"/>
    <w:rsid w:val="00261F3F"/>
    <w:rsid w:val="00262032"/>
    <w:rsid w:val="00262224"/>
    <w:rsid w:val="002624A3"/>
    <w:rsid w:val="00262F53"/>
    <w:rsid w:val="00264292"/>
    <w:rsid w:val="00264D96"/>
    <w:rsid w:val="002650AA"/>
    <w:rsid w:val="00265864"/>
    <w:rsid w:val="00265B25"/>
    <w:rsid w:val="00265D4A"/>
    <w:rsid w:val="002667CD"/>
    <w:rsid w:val="00271B62"/>
    <w:rsid w:val="002729B6"/>
    <w:rsid w:val="00273198"/>
    <w:rsid w:val="00274BFE"/>
    <w:rsid w:val="00275AAB"/>
    <w:rsid w:val="00275B2A"/>
    <w:rsid w:val="0027605E"/>
    <w:rsid w:val="002778D5"/>
    <w:rsid w:val="00277D41"/>
    <w:rsid w:val="0028046E"/>
    <w:rsid w:val="00281009"/>
    <w:rsid w:val="00281580"/>
    <w:rsid w:val="00281F6D"/>
    <w:rsid w:val="00282629"/>
    <w:rsid w:val="002827E6"/>
    <w:rsid w:val="00282AF0"/>
    <w:rsid w:val="00283DBB"/>
    <w:rsid w:val="00284995"/>
    <w:rsid w:val="00284F1B"/>
    <w:rsid w:val="00285AA7"/>
    <w:rsid w:val="00285CA4"/>
    <w:rsid w:val="0028735A"/>
    <w:rsid w:val="0028743D"/>
    <w:rsid w:val="00287FE2"/>
    <w:rsid w:val="002907FD"/>
    <w:rsid w:val="002918FA"/>
    <w:rsid w:val="00291E36"/>
    <w:rsid w:val="0029297E"/>
    <w:rsid w:val="002940EF"/>
    <w:rsid w:val="00294655"/>
    <w:rsid w:val="002951A9"/>
    <w:rsid w:val="00295B70"/>
    <w:rsid w:val="00295EE0"/>
    <w:rsid w:val="002977CA"/>
    <w:rsid w:val="002A018E"/>
    <w:rsid w:val="002A03F3"/>
    <w:rsid w:val="002A0E05"/>
    <w:rsid w:val="002A1A69"/>
    <w:rsid w:val="002A25E7"/>
    <w:rsid w:val="002A2A10"/>
    <w:rsid w:val="002A2BC5"/>
    <w:rsid w:val="002A2F10"/>
    <w:rsid w:val="002A3476"/>
    <w:rsid w:val="002A355E"/>
    <w:rsid w:val="002A45B6"/>
    <w:rsid w:val="002A4985"/>
    <w:rsid w:val="002A4DDC"/>
    <w:rsid w:val="002A4EF9"/>
    <w:rsid w:val="002A60BB"/>
    <w:rsid w:val="002A74EE"/>
    <w:rsid w:val="002B0922"/>
    <w:rsid w:val="002B0CDF"/>
    <w:rsid w:val="002B13FE"/>
    <w:rsid w:val="002B1D90"/>
    <w:rsid w:val="002B2626"/>
    <w:rsid w:val="002B2E0E"/>
    <w:rsid w:val="002B333B"/>
    <w:rsid w:val="002B35B9"/>
    <w:rsid w:val="002B35DA"/>
    <w:rsid w:val="002B364C"/>
    <w:rsid w:val="002B397C"/>
    <w:rsid w:val="002B3CA4"/>
    <w:rsid w:val="002B42C3"/>
    <w:rsid w:val="002B4650"/>
    <w:rsid w:val="002B47D7"/>
    <w:rsid w:val="002B4852"/>
    <w:rsid w:val="002B4EA6"/>
    <w:rsid w:val="002B5556"/>
    <w:rsid w:val="002B55A3"/>
    <w:rsid w:val="002B58C0"/>
    <w:rsid w:val="002B5D92"/>
    <w:rsid w:val="002B6556"/>
    <w:rsid w:val="002B7A40"/>
    <w:rsid w:val="002B7F15"/>
    <w:rsid w:val="002C0234"/>
    <w:rsid w:val="002C08F3"/>
    <w:rsid w:val="002C09D7"/>
    <w:rsid w:val="002C0FF8"/>
    <w:rsid w:val="002C1729"/>
    <w:rsid w:val="002C2C5C"/>
    <w:rsid w:val="002C38B8"/>
    <w:rsid w:val="002C4B35"/>
    <w:rsid w:val="002C53D9"/>
    <w:rsid w:val="002C5771"/>
    <w:rsid w:val="002C5796"/>
    <w:rsid w:val="002C5C32"/>
    <w:rsid w:val="002C5D51"/>
    <w:rsid w:val="002C68EE"/>
    <w:rsid w:val="002C7790"/>
    <w:rsid w:val="002D06BF"/>
    <w:rsid w:val="002D0989"/>
    <w:rsid w:val="002D0EBE"/>
    <w:rsid w:val="002D0F77"/>
    <w:rsid w:val="002D13B7"/>
    <w:rsid w:val="002D2E83"/>
    <w:rsid w:val="002D3BCD"/>
    <w:rsid w:val="002D3F1B"/>
    <w:rsid w:val="002D4FA8"/>
    <w:rsid w:val="002D5B17"/>
    <w:rsid w:val="002D5CEF"/>
    <w:rsid w:val="002D6355"/>
    <w:rsid w:val="002D7F83"/>
    <w:rsid w:val="002E0127"/>
    <w:rsid w:val="002E0BE6"/>
    <w:rsid w:val="002E0E5B"/>
    <w:rsid w:val="002E1818"/>
    <w:rsid w:val="002E1947"/>
    <w:rsid w:val="002E21A0"/>
    <w:rsid w:val="002E2770"/>
    <w:rsid w:val="002E2A64"/>
    <w:rsid w:val="002E3263"/>
    <w:rsid w:val="002E446E"/>
    <w:rsid w:val="002E4E71"/>
    <w:rsid w:val="002E5674"/>
    <w:rsid w:val="002E569F"/>
    <w:rsid w:val="002E6266"/>
    <w:rsid w:val="002E6ECC"/>
    <w:rsid w:val="002E7F35"/>
    <w:rsid w:val="002F0240"/>
    <w:rsid w:val="002F0A68"/>
    <w:rsid w:val="002F1389"/>
    <w:rsid w:val="002F1400"/>
    <w:rsid w:val="002F184C"/>
    <w:rsid w:val="002F1BDB"/>
    <w:rsid w:val="002F2907"/>
    <w:rsid w:val="002F5399"/>
    <w:rsid w:val="002F575B"/>
    <w:rsid w:val="002F5AEA"/>
    <w:rsid w:val="002F61CD"/>
    <w:rsid w:val="002F6496"/>
    <w:rsid w:val="002F6F9F"/>
    <w:rsid w:val="002F7849"/>
    <w:rsid w:val="00300202"/>
    <w:rsid w:val="00300CDE"/>
    <w:rsid w:val="0030214F"/>
    <w:rsid w:val="00302687"/>
    <w:rsid w:val="003028B4"/>
    <w:rsid w:val="00302DCC"/>
    <w:rsid w:val="00302DFD"/>
    <w:rsid w:val="003041E7"/>
    <w:rsid w:val="00304B40"/>
    <w:rsid w:val="00304B8F"/>
    <w:rsid w:val="00305E5C"/>
    <w:rsid w:val="00306387"/>
    <w:rsid w:val="003075A4"/>
    <w:rsid w:val="003075D4"/>
    <w:rsid w:val="00307BCC"/>
    <w:rsid w:val="0031030E"/>
    <w:rsid w:val="0031075B"/>
    <w:rsid w:val="003108DF"/>
    <w:rsid w:val="003113F2"/>
    <w:rsid w:val="003114D1"/>
    <w:rsid w:val="00311804"/>
    <w:rsid w:val="00311A16"/>
    <w:rsid w:val="00311D3A"/>
    <w:rsid w:val="003134F6"/>
    <w:rsid w:val="003148AD"/>
    <w:rsid w:val="003152A4"/>
    <w:rsid w:val="003154D1"/>
    <w:rsid w:val="003159E3"/>
    <w:rsid w:val="00316569"/>
    <w:rsid w:val="00316993"/>
    <w:rsid w:val="00316EF5"/>
    <w:rsid w:val="00317D05"/>
    <w:rsid w:val="00320132"/>
    <w:rsid w:val="003201E1"/>
    <w:rsid w:val="00320452"/>
    <w:rsid w:val="00320562"/>
    <w:rsid w:val="0032099A"/>
    <w:rsid w:val="00320A7D"/>
    <w:rsid w:val="00320EDC"/>
    <w:rsid w:val="00320F77"/>
    <w:rsid w:val="00321BBB"/>
    <w:rsid w:val="0032212F"/>
    <w:rsid w:val="00322803"/>
    <w:rsid w:val="00322FEA"/>
    <w:rsid w:val="0032384F"/>
    <w:rsid w:val="00323852"/>
    <w:rsid w:val="003239FB"/>
    <w:rsid w:val="00324272"/>
    <w:rsid w:val="003249C9"/>
    <w:rsid w:val="00324A7E"/>
    <w:rsid w:val="00324C12"/>
    <w:rsid w:val="0032686B"/>
    <w:rsid w:val="00326A32"/>
    <w:rsid w:val="00326FAC"/>
    <w:rsid w:val="003277C8"/>
    <w:rsid w:val="0033039E"/>
    <w:rsid w:val="003322F6"/>
    <w:rsid w:val="003326A1"/>
    <w:rsid w:val="00333A28"/>
    <w:rsid w:val="003351A3"/>
    <w:rsid w:val="00335D13"/>
    <w:rsid w:val="0033694F"/>
    <w:rsid w:val="003374AD"/>
    <w:rsid w:val="00340B4B"/>
    <w:rsid w:val="00340DE2"/>
    <w:rsid w:val="00341A78"/>
    <w:rsid w:val="00343340"/>
    <w:rsid w:val="00344139"/>
    <w:rsid w:val="00345A75"/>
    <w:rsid w:val="0034690F"/>
    <w:rsid w:val="0034710A"/>
    <w:rsid w:val="00350044"/>
    <w:rsid w:val="00350407"/>
    <w:rsid w:val="00350625"/>
    <w:rsid w:val="00350A36"/>
    <w:rsid w:val="00352F56"/>
    <w:rsid w:val="003531D9"/>
    <w:rsid w:val="00353225"/>
    <w:rsid w:val="00353802"/>
    <w:rsid w:val="003538C9"/>
    <w:rsid w:val="0035465A"/>
    <w:rsid w:val="003548CF"/>
    <w:rsid w:val="003552F4"/>
    <w:rsid w:val="003554D9"/>
    <w:rsid w:val="00357016"/>
    <w:rsid w:val="00360E07"/>
    <w:rsid w:val="00360EB6"/>
    <w:rsid w:val="00361450"/>
    <w:rsid w:val="003628EA"/>
    <w:rsid w:val="0036291A"/>
    <w:rsid w:val="00362D12"/>
    <w:rsid w:val="00362DD7"/>
    <w:rsid w:val="00363FB5"/>
    <w:rsid w:val="00364BEB"/>
    <w:rsid w:val="00365315"/>
    <w:rsid w:val="0036559F"/>
    <w:rsid w:val="003657FE"/>
    <w:rsid w:val="00366215"/>
    <w:rsid w:val="0036656D"/>
    <w:rsid w:val="00366A4F"/>
    <w:rsid w:val="003701F4"/>
    <w:rsid w:val="003702C2"/>
    <w:rsid w:val="003719BB"/>
    <w:rsid w:val="00374646"/>
    <w:rsid w:val="0037479A"/>
    <w:rsid w:val="00374840"/>
    <w:rsid w:val="0037485B"/>
    <w:rsid w:val="00374E19"/>
    <w:rsid w:val="00374FCB"/>
    <w:rsid w:val="00375CF9"/>
    <w:rsid w:val="00376664"/>
    <w:rsid w:val="00376816"/>
    <w:rsid w:val="00376C72"/>
    <w:rsid w:val="00376F8A"/>
    <w:rsid w:val="003770C5"/>
    <w:rsid w:val="003770CC"/>
    <w:rsid w:val="003771B2"/>
    <w:rsid w:val="00377D34"/>
    <w:rsid w:val="00380206"/>
    <w:rsid w:val="00380378"/>
    <w:rsid w:val="0038067E"/>
    <w:rsid w:val="00380DB6"/>
    <w:rsid w:val="00380E9D"/>
    <w:rsid w:val="0038127A"/>
    <w:rsid w:val="00381368"/>
    <w:rsid w:val="0038169C"/>
    <w:rsid w:val="00381796"/>
    <w:rsid w:val="00381905"/>
    <w:rsid w:val="0038200B"/>
    <w:rsid w:val="003820FB"/>
    <w:rsid w:val="00382AF5"/>
    <w:rsid w:val="00382DA9"/>
    <w:rsid w:val="00382EFC"/>
    <w:rsid w:val="00384242"/>
    <w:rsid w:val="003847BB"/>
    <w:rsid w:val="00384F28"/>
    <w:rsid w:val="0038513C"/>
    <w:rsid w:val="00387807"/>
    <w:rsid w:val="00387919"/>
    <w:rsid w:val="0039077F"/>
    <w:rsid w:val="003907FB"/>
    <w:rsid w:val="00390C54"/>
    <w:rsid w:val="00390D98"/>
    <w:rsid w:val="00391FD4"/>
    <w:rsid w:val="00392340"/>
    <w:rsid w:val="00392B3E"/>
    <w:rsid w:val="0039314B"/>
    <w:rsid w:val="00393231"/>
    <w:rsid w:val="003933D7"/>
    <w:rsid w:val="00393583"/>
    <w:rsid w:val="00393D82"/>
    <w:rsid w:val="003941AC"/>
    <w:rsid w:val="00394C5B"/>
    <w:rsid w:val="0039550C"/>
    <w:rsid w:val="00396D06"/>
    <w:rsid w:val="0039761A"/>
    <w:rsid w:val="00397F05"/>
    <w:rsid w:val="003A0594"/>
    <w:rsid w:val="003A09C2"/>
    <w:rsid w:val="003A2910"/>
    <w:rsid w:val="003A32DE"/>
    <w:rsid w:val="003A3E34"/>
    <w:rsid w:val="003A465D"/>
    <w:rsid w:val="003A4A08"/>
    <w:rsid w:val="003A4CB9"/>
    <w:rsid w:val="003A564C"/>
    <w:rsid w:val="003A57A9"/>
    <w:rsid w:val="003A66D8"/>
    <w:rsid w:val="003A6C07"/>
    <w:rsid w:val="003A717E"/>
    <w:rsid w:val="003A76AA"/>
    <w:rsid w:val="003A7F75"/>
    <w:rsid w:val="003B0FB3"/>
    <w:rsid w:val="003B1D25"/>
    <w:rsid w:val="003B233F"/>
    <w:rsid w:val="003B2B28"/>
    <w:rsid w:val="003B396C"/>
    <w:rsid w:val="003B461B"/>
    <w:rsid w:val="003B4E6C"/>
    <w:rsid w:val="003B52A1"/>
    <w:rsid w:val="003B56FD"/>
    <w:rsid w:val="003B5838"/>
    <w:rsid w:val="003B6067"/>
    <w:rsid w:val="003B657B"/>
    <w:rsid w:val="003B6BFF"/>
    <w:rsid w:val="003B7B1E"/>
    <w:rsid w:val="003C02F2"/>
    <w:rsid w:val="003C1D32"/>
    <w:rsid w:val="003C2736"/>
    <w:rsid w:val="003C2770"/>
    <w:rsid w:val="003C2861"/>
    <w:rsid w:val="003C62D2"/>
    <w:rsid w:val="003C6661"/>
    <w:rsid w:val="003C6ADB"/>
    <w:rsid w:val="003C7097"/>
    <w:rsid w:val="003C742C"/>
    <w:rsid w:val="003C7DDB"/>
    <w:rsid w:val="003C7E69"/>
    <w:rsid w:val="003D09DB"/>
    <w:rsid w:val="003D2165"/>
    <w:rsid w:val="003D26DC"/>
    <w:rsid w:val="003D3256"/>
    <w:rsid w:val="003D4082"/>
    <w:rsid w:val="003D52ED"/>
    <w:rsid w:val="003D5C92"/>
    <w:rsid w:val="003D5F2B"/>
    <w:rsid w:val="003D5F41"/>
    <w:rsid w:val="003D6786"/>
    <w:rsid w:val="003D6DC4"/>
    <w:rsid w:val="003D7444"/>
    <w:rsid w:val="003E03C0"/>
    <w:rsid w:val="003E06B7"/>
    <w:rsid w:val="003E06CF"/>
    <w:rsid w:val="003E0A8A"/>
    <w:rsid w:val="003E0DCA"/>
    <w:rsid w:val="003E1991"/>
    <w:rsid w:val="003E1D0D"/>
    <w:rsid w:val="003E217C"/>
    <w:rsid w:val="003E3A21"/>
    <w:rsid w:val="003E3AC3"/>
    <w:rsid w:val="003E4707"/>
    <w:rsid w:val="003E534F"/>
    <w:rsid w:val="003E5540"/>
    <w:rsid w:val="003E74F4"/>
    <w:rsid w:val="003E774A"/>
    <w:rsid w:val="003E798B"/>
    <w:rsid w:val="003F05AA"/>
    <w:rsid w:val="003F07B7"/>
    <w:rsid w:val="003F0DCE"/>
    <w:rsid w:val="003F0E4F"/>
    <w:rsid w:val="003F11E2"/>
    <w:rsid w:val="003F144D"/>
    <w:rsid w:val="003F1899"/>
    <w:rsid w:val="003F1D6A"/>
    <w:rsid w:val="003F2B95"/>
    <w:rsid w:val="003F2CC8"/>
    <w:rsid w:val="003F2DC1"/>
    <w:rsid w:val="003F2E14"/>
    <w:rsid w:val="003F3161"/>
    <w:rsid w:val="003F32C6"/>
    <w:rsid w:val="003F3327"/>
    <w:rsid w:val="003F59A7"/>
    <w:rsid w:val="003F5A49"/>
    <w:rsid w:val="003F5B49"/>
    <w:rsid w:val="003F6A81"/>
    <w:rsid w:val="00400AFB"/>
    <w:rsid w:val="00400EB7"/>
    <w:rsid w:val="00401BB8"/>
    <w:rsid w:val="004022DC"/>
    <w:rsid w:val="004025F5"/>
    <w:rsid w:val="0040310D"/>
    <w:rsid w:val="004040A3"/>
    <w:rsid w:val="004046DF"/>
    <w:rsid w:val="0040476C"/>
    <w:rsid w:val="00405098"/>
    <w:rsid w:val="00405886"/>
    <w:rsid w:val="00406832"/>
    <w:rsid w:val="004073F5"/>
    <w:rsid w:val="00407522"/>
    <w:rsid w:val="00407A15"/>
    <w:rsid w:val="00407A76"/>
    <w:rsid w:val="00410C19"/>
    <w:rsid w:val="004111E5"/>
    <w:rsid w:val="00411273"/>
    <w:rsid w:val="00411D01"/>
    <w:rsid w:val="00412308"/>
    <w:rsid w:val="004124AB"/>
    <w:rsid w:val="00412623"/>
    <w:rsid w:val="0041267A"/>
    <w:rsid w:val="004130E1"/>
    <w:rsid w:val="004136C0"/>
    <w:rsid w:val="004139EA"/>
    <w:rsid w:val="004139F7"/>
    <w:rsid w:val="00413B77"/>
    <w:rsid w:val="00414080"/>
    <w:rsid w:val="00414B8D"/>
    <w:rsid w:val="00414D75"/>
    <w:rsid w:val="004157E0"/>
    <w:rsid w:val="00415B5B"/>
    <w:rsid w:val="00415EEE"/>
    <w:rsid w:val="004165BF"/>
    <w:rsid w:val="00416984"/>
    <w:rsid w:val="004171D3"/>
    <w:rsid w:val="00417626"/>
    <w:rsid w:val="00417898"/>
    <w:rsid w:val="0042072B"/>
    <w:rsid w:val="004228B4"/>
    <w:rsid w:val="00423924"/>
    <w:rsid w:val="00423F35"/>
    <w:rsid w:val="00424979"/>
    <w:rsid w:val="00424C65"/>
    <w:rsid w:val="00424F72"/>
    <w:rsid w:val="00426410"/>
    <w:rsid w:val="004264B8"/>
    <w:rsid w:val="004303E4"/>
    <w:rsid w:val="00430803"/>
    <w:rsid w:val="00430842"/>
    <w:rsid w:val="004308A8"/>
    <w:rsid w:val="004309C3"/>
    <w:rsid w:val="00430E42"/>
    <w:rsid w:val="00432064"/>
    <w:rsid w:val="00432325"/>
    <w:rsid w:val="00433C4A"/>
    <w:rsid w:val="00433E26"/>
    <w:rsid w:val="00434D78"/>
    <w:rsid w:val="00435064"/>
    <w:rsid w:val="00436E15"/>
    <w:rsid w:val="0043771C"/>
    <w:rsid w:val="0044084D"/>
    <w:rsid w:val="004410B5"/>
    <w:rsid w:val="0044242A"/>
    <w:rsid w:val="00442629"/>
    <w:rsid w:val="00442869"/>
    <w:rsid w:val="004430B0"/>
    <w:rsid w:val="004431F1"/>
    <w:rsid w:val="00443A9C"/>
    <w:rsid w:val="0044485C"/>
    <w:rsid w:val="00444DED"/>
    <w:rsid w:val="0044569A"/>
    <w:rsid w:val="00445B24"/>
    <w:rsid w:val="00446916"/>
    <w:rsid w:val="00446C07"/>
    <w:rsid w:val="004476AC"/>
    <w:rsid w:val="00447896"/>
    <w:rsid w:val="00447A2D"/>
    <w:rsid w:val="004522D4"/>
    <w:rsid w:val="00452347"/>
    <w:rsid w:val="00452D02"/>
    <w:rsid w:val="00453223"/>
    <w:rsid w:val="00454C34"/>
    <w:rsid w:val="00454E7A"/>
    <w:rsid w:val="004553F9"/>
    <w:rsid w:val="00455BF1"/>
    <w:rsid w:val="00455D64"/>
    <w:rsid w:val="00456012"/>
    <w:rsid w:val="0045613C"/>
    <w:rsid w:val="00456588"/>
    <w:rsid w:val="0045740E"/>
    <w:rsid w:val="00457FDA"/>
    <w:rsid w:val="0046012E"/>
    <w:rsid w:val="0046161E"/>
    <w:rsid w:val="00461BAA"/>
    <w:rsid w:val="00462174"/>
    <w:rsid w:val="0046265F"/>
    <w:rsid w:val="00464AC8"/>
    <w:rsid w:val="004658CC"/>
    <w:rsid w:val="00465B66"/>
    <w:rsid w:val="004666DF"/>
    <w:rsid w:val="00466F21"/>
    <w:rsid w:val="0046742C"/>
    <w:rsid w:val="00467468"/>
    <w:rsid w:val="004676EF"/>
    <w:rsid w:val="00470D3B"/>
    <w:rsid w:val="0047258B"/>
    <w:rsid w:val="00472B9F"/>
    <w:rsid w:val="0047483A"/>
    <w:rsid w:val="00475BA2"/>
    <w:rsid w:val="00476DAB"/>
    <w:rsid w:val="004803DD"/>
    <w:rsid w:val="00480D2C"/>
    <w:rsid w:val="00481E42"/>
    <w:rsid w:val="00482167"/>
    <w:rsid w:val="00482305"/>
    <w:rsid w:val="004829DF"/>
    <w:rsid w:val="00482E35"/>
    <w:rsid w:val="004848F4"/>
    <w:rsid w:val="00485366"/>
    <w:rsid w:val="00485E2C"/>
    <w:rsid w:val="00487267"/>
    <w:rsid w:val="00490B2A"/>
    <w:rsid w:val="004912E1"/>
    <w:rsid w:val="00491795"/>
    <w:rsid w:val="0049194E"/>
    <w:rsid w:val="00491DA2"/>
    <w:rsid w:val="00492A2F"/>
    <w:rsid w:val="00492B70"/>
    <w:rsid w:val="00492B7A"/>
    <w:rsid w:val="00493A6F"/>
    <w:rsid w:val="00493A88"/>
    <w:rsid w:val="004944FE"/>
    <w:rsid w:val="00494ABA"/>
    <w:rsid w:val="00495147"/>
    <w:rsid w:val="004961C1"/>
    <w:rsid w:val="00497958"/>
    <w:rsid w:val="004A01AB"/>
    <w:rsid w:val="004A04C7"/>
    <w:rsid w:val="004A0B0A"/>
    <w:rsid w:val="004A2277"/>
    <w:rsid w:val="004A2996"/>
    <w:rsid w:val="004A2D91"/>
    <w:rsid w:val="004A2EFD"/>
    <w:rsid w:val="004A3455"/>
    <w:rsid w:val="004A3CBE"/>
    <w:rsid w:val="004A46CC"/>
    <w:rsid w:val="004A4D66"/>
    <w:rsid w:val="004A4D74"/>
    <w:rsid w:val="004A5FF7"/>
    <w:rsid w:val="004A6B16"/>
    <w:rsid w:val="004A7DB5"/>
    <w:rsid w:val="004A7F04"/>
    <w:rsid w:val="004B08D8"/>
    <w:rsid w:val="004B0CFA"/>
    <w:rsid w:val="004B14D6"/>
    <w:rsid w:val="004B155D"/>
    <w:rsid w:val="004B175F"/>
    <w:rsid w:val="004B1B1C"/>
    <w:rsid w:val="004B1DAF"/>
    <w:rsid w:val="004B2377"/>
    <w:rsid w:val="004B5EB0"/>
    <w:rsid w:val="004B6657"/>
    <w:rsid w:val="004B6BDC"/>
    <w:rsid w:val="004B721E"/>
    <w:rsid w:val="004B74E1"/>
    <w:rsid w:val="004B7C64"/>
    <w:rsid w:val="004B7CFB"/>
    <w:rsid w:val="004B7F5A"/>
    <w:rsid w:val="004C0895"/>
    <w:rsid w:val="004C10BC"/>
    <w:rsid w:val="004C1477"/>
    <w:rsid w:val="004C15A5"/>
    <w:rsid w:val="004C18FB"/>
    <w:rsid w:val="004C24EA"/>
    <w:rsid w:val="004C298D"/>
    <w:rsid w:val="004C2AB8"/>
    <w:rsid w:val="004C2B61"/>
    <w:rsid w:val="004C2C91"/>
    <w:rsid w:val="004C3469"/>
    <w:rsid w:val="004C3632"/>
    <w:rsid w:val="004C39E6"/>
    <w:rsid w:val="004C6009"/>
    <w:rsid w:val="004C61F4"/>
    <w:rsid w:val="004C6E36"/>
    <w:rsid w:val="004C777B"/>
    <w:rsid w:val="004C7CF1"/>
    <w:rsid w:val="004D0EFC"/>
    <w:rsid w:val="004D1C2F"/>
    <w:rsid w:val="004D2786"/>
    <w:rsid w:val="004D35DC"/>
    <w:rsid w:val="004D4113"/>
    <w:rsid w:val="004D4344"/>
    <w:rsid w:val="004D46C0"/>
    <w:rsid w:val="004D4E70"/>
    <w:rsid w:val="004D552D"/>
    <w:rsid w:val="004D5E0C"/>
    <w:rsid w:val="004D6B1C"/>
    <w:rsid w:val="004D76B0"/>
    <w:rsid w:val="004E0EAE"/>
    <w:rsid w:val="004E1BF9"/>
    <w:rsid w:val="004E219A"/>
    <w:rsid w:val="004E2787"/>
    <w:rsid w:val="004E35D3"/>
    <w:rsid w:val="004E41E6"/>
    <w:rsid w:val="004E4FE3"/>
    <w:rsid w:val="004E51D6"/>
    <w:rsid w:val="004E56CE"/>
    <w:rsid w:val="004E5B00"/>
    <w:rsid w:val="004E610A"/>
    <w:rsid w:val="004E63E9"/>
    <w:rsid w:val="004E6C4D"/>
    <w:rsid w:val="004E6E43"/>
    <w:rsid w:val="004E72F7"/>
    <w:rsid w:val="004F212E"/>
    <w:rsid w:val="004F24FE"/>
    <w:rsid w:val="004F2AF8"/>
    <w:rsid w:val="004F2CBD"/>
    <w:rsid w:val="004F2CCF"/>
    <w:rsid w:val="004F3921"/>
    <w:rsid w:val="004F3FBF"/>
    <w:rsid w:val="004F438E"/>
    <w:rsid w:val="004F481F"/>
    <w:rsid w:val="004F4E27"/>
    <w:rsid w:val="004F584E"/>
    <w:rsid w:val="004F6213"/>
    <w:rsid w:val="004F6449"/>
    <w:rsid w:val="004F6B55"/>
    <w:rsid w:val="004F76C1"/>
    <w:rsid w:val="005003C0"/>
    <w:rsid w:val="005018F6"/>
    <w:rsid w:val="00501B51"/>
    <w:rsid w:val="00501FF5"/>
    <w:rsid w:val="00503534"/>
    <w:rsid w:val="00503944"/>
    <w:rsid w:val="005039F1"/>
    <w:rsid w:val="00504407"/>
    <w:rsid w:val="005051D4"/>
    <w:rsid w:val="00506730"/>
    <w:rsid w:val="0050723D"/>
    <w:rsid w:val="005072FD"/>
    <w:rsid w:val="00507534"/>
    <w:rsid w:val="0051009F"/>
    <w:rsid w:val="00510D6E"/>
    <w:rsid w:val="00511EDF"/>
    <w:rsid w:val="00512604"/>
    <w:rsid w:val="005127A9"/>
    <w:rsid w:val="00512E6C"/>
    <w:rsid w:val="00513654"/>
    <w:rsid w:val="005136B0"/>
    <w:rsid w:val="00513889"/>
    <w:rsid w:val="00513E12"/>
    <w:rsid w:val="005140A7"/>
    <w:rsid w:val="00514982"/>
    <w:rsid w:val="00514EF7"/>
    <w:rsid w:val="00514F0F"/>
    <w:rsid w:val="00515D4D"/>
    <w:rsid w:val="00515DEC"/>
    <w:rsid w:val="005162D8"/>
    <w:rsid w:val="005165DF"/>
    <w:rsid w:val="00516F18"/>
    <w:rsid w:val="00517609"/>
    <w:rsid w:val="00520E1D"/>
    <w:rsid w:val="00520E6E"/>
    <w:rsid w:val="005217E0"/>
    <w:rsid w:val="00521F98"/>
    <w:rsid w:val="0052220F"/>
    <w:rsid w:val="00523D46"/>
    <w:rsid w:val="005240ED"/>
    <w:rsid w:val="00525CC7"/>
    <w:rsid w:val="00525FA0"/>
    <w:rsid w:val="00526090"/>
    <w:rsid w:val="00526607"/>
    <w:rsid w:val="00526831"/>
    <w:rsid w:val="00526A18"/>
    <w:rsid w:val="00526DB5"/>
    <w:rsid w:val="00530703"/>
    <w:rsid w:val="00530EB9"/>
    <w:rsid w:val="00531BC9"/>
    <w:rsid w:val="005326ED"/>
    <w:rsid w:val="00532E52"/>
    <w:rsid w:val="005330EE"/>
    <w:rsid w:val="00533B59"/>
    <w:rsid w:val="00533FED"/>
    <w:rsid w:val="005346F3"/>
    <w:rsid w:val="0053537E"/>
    <w:rsid w:val="00535F18"/>
    <w:rsid w:val="00536091"/>
    <w:rsid w:val="005372F3"/>
    <w:rsid w:val="0053752E"/>
    <w:rsid w:val="005378D1"/>
    <w:rsid w:val="00537DD0"/>
    <w:rsid w:val="00540306"/>
    <w:rsid w:val="005411A5"/>
    <w:rsid w:val="00541618"/>
    <w:rsid w:val="0054217A"/>
    <w:rsid w:val="00542ABF"/>
    <w:rsid w:val="00542AC6"/>
    <w:rsid w:val="00543019"/>
    <w:rsid w:val="005438A3"/>
    <w:rsid w:val="00544865"/>
    <w:rsid w:val="005449C1"/>
    <w:rsid w:val="0054526A"/>
    <w:rsid w:val="0054529A"/>
    <w:rsid w:val="00545516"/>
    <w:rsid w:val="005455AF"/>
    <w:rsid w:val="00545F8F"/>
    <w:rsid w:val="0054667A"/>
    <w:rsid w:val="00546903"/>
    <w:rsid w:val="00547B25"/>
    <w:rsid w:val="00551CFF"/>
    <w:rsid w:val="005523C9"/>
    <w:rsid w:val="00553000"/>
    <w:rsid w:val="00553212"/>
    <w:rsid w:val="0055369F"/>
    <w:rsid w:val="00553CAE"/>
    <w:rsid w:val="005550CA"/>
    <w:rsid w:val="005556CE"/>
    <w:rsid w:val="00555D52"/>
    <w:rsid w:val="00555E12"/>
    <w:rsid w:val="00555E7A"/>
    <w:rsid w:val="005608CB"/>
    <w:rsid w:val="005609B5"/>
    <w:rsid w:val="00560E8B"/>
    <w:rsid w:val="005619EA"/>
    <w:rsid w:val="00561EC9"/>
    <w:rsid w:val="005624D2"/>
    <w:rsid w:val="00562EE0"/>
    <w:rsid w:val="00563034"/>
    <w:rsid w:val="005644BC"/>
    <w:rsid w:val="005652C1"/>
    <w:rsid w:val="005663EB"/>
    <w:rsid w:val="005665A7"/>
    <w:rsid w:val="00566881"/>
    <w:rsid w:val="00567017"/>
    <w:rsid w:val="005675C2"/>
    <w:rsid w:val="00567EF0"/>
    <w:rsid w:val="00570017"/>
    <w:rsid w:val="00571489"/>
    <w:rsid w:val="005725BA"/>
    <w:rsid w:val="00572611"/>
    <w:rsid w:val="005735A9"/>
    <w:rsid w:val="00574032"/>
    <w:rsid w:val="00574342"/>
    <w:rsid w:val="00574370"/>
    <w:rsid w:val="0057484B"/>
    <w:rsid w:val="00574BFC"/>
    <w:rsid w:val="00574CBD"/>
    <w:rsid w:val="00574F72"/>
    <w:rsid w:val="005751CA"/>
    <w:rsid w:val="005759E3"/>
    <w:rsid w:val="00575E96"/>
    <w:rsid w:val="005764EF"/>
    <w:rsid w:val="0057656A"/>
    <w:rsid w:val="005765B3"/>
    <w:rsid w:val="00576B4E"/>
    <w:rsid w:val="0057745C"/>
    <w:rsid w:val="00577596"/>
    <w:rsid w:val="00577A2B"/>
    <w:rsid w:val="00577D0E"/>
    <w:rsid w:val="00580112"/>
    <w:rsid w:val="005826B1"/>
    <w:rsid w:val="00582D45"/>
    <w:rsid w:val="005834C0"/>
    <w:rsid w:val="00583D6C"/>
    <w:rsid w:val="00584A0D"/>
    <w:rsid w:val="00584CB9"/>
    <w:rsid w:val="00585ABF"/>
    <w:rsid w:val="00586567"/>
    <w:rsid w:val="0058713B"/>
    <w:rsid w:val="00587332"/>
    <w:rsid w:val="00591037"/>
    <w:rsid w:val="00591690"/>
    <w:rsid w:val="00591752"/>
    <w:rsid w:val="00591C50"/>
    <w:rsid w:val="005930A4"/>
    <w:rsid w:val="005931D8"/>
    <w:rsid w:val="005932CD"/>
    <w:rsid w:val="00593390"/>
    <w:rsid w:val="00593AAC"/>
    <w:rsid w:val="00593C89"/>
    <w:rsid w:val="0059468A"/>
    <w:rsid w:val="005946C6"/>
    <w:rsid w:val="005947B2"/>
    <w:rsid w:val="00594F10"/>
    <w:rsid w:val="00594F48"/>
    <w:rsid w:val="00595E2A"/>
    <w:rsid w:val="005967EE"/>
    <w:rsid w:val="00596BFB"/>
    <w:rsid w:val="00596E07"/>
    <w:rsid w:val="005972D8"/>
    <w:rsid w:val="005A0D55"/>
    <w:rsid w:val="005A125B"/>
    <w:rsid w:val="005A12CC"/>
    <w:rsid w:val="005A1800"/>
    <w:rsid w:val="005A187A"/>
    <w:rsid w:val="005A1D31"/>
    <w:rsid w:val="005A1FAE"/>
    <w:rsid w:val="005A20F4"/>
    <w:rsid w:val="005A309E"/>
    <w:rsid w:val="005A31A7"/>
    <w:rsid w:val="005A352D"/>
    <w:rsid w:val="005A3FA5"/>
    <w:rsid w:val="005A4D64"/>
    <w:rsid w:val="005A4E8F"/>
    <w:rsid w:val="005A535B"/>
    <w:rsid w:val="005A5B1D"/>
    <w:rsid w:val="005A741A"/>
    <w:rsid w:val="005B09C2"/>
    <w:rsid w:val="005B17D5"/>
    <w:rsid w:val="005B1B88"/>
    <w:rsid w:val="005B1BAB"/>
    <w:rsid w:val="005B1E56"/>
    <w:rsid w:val="005B2D02"/>
    <w:rsid w:val="005B2DAA"/>
    <w:rsid w:val="005B338F"/>
    <w:rsid w:val="005B343C"/>
    <w:rsid w:val="005B38AF"/>
    <w:rsid w:val="005B3D21"/>
    <w:rsid w:val="005B4CE7"/>
    <w:rsid w:val="005B5468"/>
    <w:rsid w:val="005B5512"/>
    <w:rsid w:val="005B58E0"/>
    <w:rsid w:val="005B5DC3"/>
    <w:rsid w:val="005B7D6A"/>
    <w:rsid w:val="005C00D1"/>
    <w:rsid w:val="005C06B9"/>
    <w:rsid w:val="005C0BFA"/>
    <w:rsid w:val="005C16B4"/>
    <w:rsid w:val="005C1736"/>
    <w:rsid w:val="005C18D5"/>
    <w:rsid w:val="005C1BC5"/>
    <w:rsid w:val="005C2953"/>
    <w:rsid w:val="005C2A7A"/>
    <w:rsid w:val="005C2B80"/>
    <w:rsid w:val="005C2D6B"/>
    <w:rsid w:val="005C2E8A"/>
    <w:rsid w:val="005C37A4"/>
    <w:rsid w:val="005C3E7F"/>
    <w:rsid w:val="005C4DE3"/>
    <w:rsid w:val="005C58B9"/>
    <w:rsid w:val="005C5A5E"/>
    <w:rsid w:val="005C6C54"/>
    <w:rsid w:val="005C7C90"/>
    <w:rsid w:val="005D01C9"/>
    <w:rsid w:val="005D1548"/>
    <w:rsid w:val="005D1900"/>
    <w:rsid w:val="005D26FC"/>
    <w:rsid w:val="005D2BB4"/>
    <w:rsid w:val="005D3B8C"/>
    <w:rsid w:val="005D5506"/>
    <w:rsid w:val="005D5DF8"/>
    <w:rsid w:val="005D63FF"/>
    <w:rsid w:val="005D6504"/>
    <w:rsid w:val="005D6816"/>
    <w:rsid w:val="005D73B2"/>
    <w:rsid w:val="005D7450"/>
    <w:rsid w:val="005E02B0"/>
    <w:rsid w:val="005E131A"/>
    <w:rsid w:val="005E18C9"/>
    <w:rsid w:val="005E1BB7"/>
    <w:rsid w:val="005E1F2C"/>
    <w:rsid w:val="005E2416"/>
    <w:rsid w:val="005E4C8F"/>
    <w:rsid w:val="005E4D15"/>
    <w:rsid w:val="005E4F05"/>
    <w:rsid w:val="005E54B4"/>
    <w:rsid w:val="005E5FC5"/>
    <w:rsid w:val="005E6B43"/>
    <w:rsid w:val="005E6D51"/>
    <w:rsid w:val="005E70B4"/>
    <w:rsid w:val="005E71B7"/>
    <w:rsid w:val="005E7A41"/>
    <w:rsid w:val="005E7C61"/>
    <w:rsid w:val="005F031C"/>
    <w:rsid w:val="005F0B66"/>
    <w:rsid w:val="005F0D41"/>
    <w:rsid w:val="005F14F5"/>
    <w:rsid w:val="005F175D"/>
    <w:rsid w:val="005F1C57"/>
    <w:rsid w:val="005F2114"/>
    <w:rsid w:val="005F2219"/>
    <w:rsid w:val="005F2BCD"/>
    <w:rsid w:val="005F2CE0"/>
    <w:rsid w:val="005F339E"/>
    <w:rsid w:val="005F3A72"/>
    <w:rsid w:val="005F469D"/>
    <w:rsid w:val="005F4D44"/>
    <w:rsid w:val="005F4DED"/>
    <w:rsid w:val="005F548F"/>
    <w:rsid w:val="005F55C8"/>
    <w:rsid w:val="005F5A62"/>
    <w:rsid w:val="005F66C4"/>
    <w:rsid w:val="005F6935"/>
    <w:rsid w:val="005F6EAF"/>
    <w:rsid w:val="005F7504"/>
    <w:rsid w:val="005F7839"/>
    <w:rsid w:val="005F79F5"/>
    <w:rsid w:val="005F7F2B"/>
    <w:rsid w:val="006001FB"/>
    <w:rsid w:val="0060054C"/>
    <w:rsid w:val="00601939"/>
    <w:rsid w:val="00602948"/>
    <w:rsid w:val="0060335B"/>
    <w:rsid w:val="006038D2"/>
    <w:rsid w:val="00605AD0"/>
    <w:rsid w:val="00605F05"/>
    <w:rsid w:val="006060DE"/>
    <w:rsid w:val="00606540"/>
    <w:rsid w:val="00606ADA"/>
    <w:rsid w:val="00607E2E"/>
    <w:rsid w:val="0061090A"/>
    <w:rsid w:val="00610BEB"/>
    <w:rsid w:val="0061263D"/>
    <w:rsid w:val="00612F8A"/>
    <w:rsid w:val="006136FE"/>
    <w:rsid w:val="00614054"/>
    <w:rsid w:val="00614F25"/>
    <w:rsid w:val="006151A9"/>
    <w:rsid w:val="00615BF8"/>
    <w:rsid w:val="0061746D"/>
    <w:rsid w:val="006179D0"/>
    <w:rsid w:val="00617A34"/>
    <w:rsid w:val="00620053"/>
    <w:rsid w:val="0062119E"/>
    <w:rsid w:val="0062145E"/>
    <w:rsid w:val="00621B8F"/>
    <w:rsid w:val="00622672"/>
    <w:rsid w:val="0062371F"/>
    <w:rsid w:val="00623C8F"/>
    <w:rsid w:val="006241C0"/>
    <w:rsid w:val="006253AD"/>
    <w:rsid w:val="006256AA"/>
    <w:rsid w:val="006258C3"/>
    <w:rsid w:val="00625D52"/>
    <w:rsid w:val="00626971"/>
    <w:rsid w:val="00626D88"/>
    <w:rsid w:val="0062797D"/>
    <w:rsid w:val="00627AC9"/>
    <w:rsid w:val="00627B24"/>
    <w:rsid w:val="00630725"/>
    <w:rsid w:val="00631E07"/>
    <w:rsid w:val="00631E32"/>
    <w:rsid w:val="00632077"/>
    <w:rsid w:val="00632F38"/>
    <w:rsid w:val="006330F0"/>
    <w:rsid w:val="006338BC"/>
    <w:rsid w:val="00633963"/>
    <w:rsid w:val="00633A31"/>
    <w:rsid w:val="00635436"/>
    <w:rsid w:val="006358D4"/>
    <w:rsid w:val="006361E6"/>
    <w:rsid w:val="00636527"/>
    <w:rsid w:val="006368E4"/>
    <w:rsid w:val="006369B8"/>
    <w:rsid w:val="00637E1B"/>
    <w:rsid w:val="00640737"/>
    <w:rsid w:val="006415D2"/>
    <w:rsid w:val="00642E47"/>
    <w:rsid w:val="0064432A"/>
    <w:rsid w:val="006445FB"/>
    <w:rsid w:val="006445FD"/>
    <w:rsid w:val="00644997"/>
    <w:rsid w:val="00646225"/>
    <w:rsid w:val="00646B54"/>
    <w:rsid w:val="00646E71"/>
    <w:rsid w:val="006473DA"/>
    <w:rsid w:val="00647D60"/>
    <w:rsid w:val="00650ACC"/>
    <w:rsid w:val="0065181D"/>
    <w:rsid w:val="00651BE1"/>
    <w:rsid w:val="00651CC8"/>
    <w:rsid w:val="006522E5"/>
    <w:rsid w:val="00652318"/>
    <w:rsid w:val="00652A32"/>
    <w:rsid w:val="0065314B"/>
    <w:rsid w:val="006534ED"/>
    <w:rsid w:val="00654584"/>
    <w:rsid w:val="00654BCC"/>
    <w:rsid w:val="00654CB8"/>
    <w:rsid w:val="00654EC2"/>
    <w:rsid w:val="00655701"/>
    <w:rsid w:val="00655E2D"/>
    <w:rsid w:val="006572BC"/>
    <w:rsid w:val="00657832"/>
    <w:rsid w:val="00657BB8"/>
    <w:rsid w:val="00660871"/>
    <w:rsid w:val="00660968"/>
    <w:rsid w:val="00660E78"/>
    <w:rsid w:val="00663536"/>
    <w:rsid w:val="00663CDB"/>
    <w:rsid w:val="00664BAD"/>
    <w:rsid w:val="00664EF7"/>
    <w:rsid w:val="00665B16"/>
    <w:rsid w:val="00666D9F"/>
    <w:rsid w:val="0066753E"/>
    <w:rsid w:val="00670425"/>
    <w:rsid w:val="00670ADB"/>
    <w:rsid w:val="00670FD3"/>
    <w:rsid w:val="006710F9"/>
    <w:rsid w:val="006711B5"/>
    <w:rsid w:val="006712F2"/>
    <w:rsid w:val="006724C0"/>
    <w:rsid w:val="00672565"/>
    <w:rsid w:val="00673253"/>
    <w:rsid w:val="00673490"/>
    <w:rsid w:val="006734C6"/>
    <w:rsid w:val="00673C9F"/>
    <w:rsid w:val="00674605"/>
    <w:rsid w:val="006754CE"/>
    <w:rsid w:val="0067599B"/>
    <w:rsid w:val="006767B9"/>
    <w:rsid w:val="00676E31"/>
    <w:rsid w:val="006779D0"/>
    <w:rsid w:val="00680073"/>
    <w:rsid w:val="00680088"/>
    <w:rsid w:val="00680404"/>
    <w:rsid w:val="00680760"/>
    <w:rsid w:val="00680BD5"/>
    <w:rsid w:val="00680D30"/>
    <w:rsid w:val="00680E99"/>
    <w:rsid w:val="006813DF"/>
    <w:rsid w:val="0068272D"/>
    <w:rsid w:val="006837F8"/>
    <w:rsid w:val="00685799"/>
    <w:rsid w:val="0068628B"/>
    <w:rsid w:val="0068639E"/>
    <w:rsid w:val="00687DB6"/>
    <w:rsid w:val="00690204"/>
    <w:rsid w:val="00690334"/>
    <w:rsid w:val="00690FC7"/>
    <w:rsid w:val="00691595"/>
    <w:rsid w:val="006918B0"/>
    <w:rsid w:val="00691B97"/>
    <w:rsid w:val="0069210D"/>
    <w:rsid w:val="00692EE1"/>
    <w:rsid w:val="00693413"/>
    <w:rsid w:val="0069385B"/>
    <w:rsid w:val="00693E41"/>
    <w:rsid w:val="006941E5"/>
    <w:rsid w:val="00694D4A"/>
    <w:rsid w:val="006952DD"/>
    <w:rsid w:val="0069538E"/>
    <w:rsid w:val="0069578D"/>
    <w:rsid w:val="00695AFD"/>
    <w:rsid w:val="0069661F"/>
    <w:rsid w:val="00696E85"/>
    <w:rsid w:val="006976DC"/>
    <w:rsid w:val="006A060C"/>
    <w:rsid w:val="006A0B76"/>
    <w:rsid w:val="006A0D54"/>
    <w:rsid w:val="006A0DF0"/>
    <w:rsid w:val="006A17FF"/>
    <w:rsid w:val="006A1965"/>
    <w:rsid w:val="006A256D"/>
    <w:rsid w:val="006A2B0F"/>
    <w:rsid w:val="006A3366"/>
    <w:rsid w:val="006A3B96"/>
    <w:rsid w:val="006A452B"/>
    <w:rsid w:val="006A4DF1"/>
    <w:rsid w:val="006A72B9"/>
    <w:rsid w:val="006A7360"/>
    <w:rsid w:val="006A741F"/>
    <w:rsid w:val="006A7A79"/>
    <w:rsid w:val="006A7F05"/>
    <w:rsid w:val="006B0036"/>
    <w:rsid w:val="006B18EB"/>
    <w:rsid w:val="006B283A"/>
    <w:rsid w:val="006B2D29"/>
    <w:rsid w:val="006B2F39"/>
    <w:rsid w:val="006B3514"/>
    <w:rsid w:val="006B39F8"/>
    <w:rsid w:val="006B4D7C"/>
    <w:rsid w:val="006B54E7"/>
    <w:rsid w:val="006B60E2"/>
    <w:rsid w:val="006B6EEB"/>
    <w:rsid w:val="006B735D"/>
    <w:rsid w:val="006B77DC"/>
    <w:rsid w:val="006B788C"/>
    <w:rsid w:val="006B79DD"/>
    <w:rsid w:val="006B7E1D"/>
    <w:rsid w:val="006C0A6D"/>
    <w:rsid w:val="006C27DC"/>
    <w:rsid w:val="006C2B71"/>
    <w:rsid w:val="006C2DB5"/>
    <w:rsid w:val="006C327D"/>
    <w:rsid w:val="006C3347"/>
    <w:rsid w:val="006C35FE"/>
    <w:rsid w:val="006C3E5E"/>
    <w:rsid w:val="006C42CF"/>
    <w:rsid w:val="006C4671"/>
    <w:rsid w:val="006C5286"/>
    <w:rsid w:val="006C541D"/>
    <w:rsid w:val="006C575C"/>
    <w:rsid w:val="006C67B9"/>
    <w:rsid w:val="006C70B1"/>
    <w:rsid w:val="006C70F1"/>
    <w:rsid w:val="006C7DE3"/>
    <w:rsid w:val="006D0E53"/>
    <w:rsid w:val="006D14B8"/>
    <w:rsid w:val="006D1F42"/>
    <w:rsid w:val="006D21DE"/>
    <w:rsid w:val="006D33D5"/>
    <w:rsid w:val="006D4168"/>
    <w:rsid w:val="006D4AF7"/>
    <w:rsid w:val="006D4FF5"/>
    <w:rsid w:val="006D5659"/>
    <w:rsid w:val="006D57F1"/>
    <w:rsid w:val="006D58BA"/>
    <w:rsid w:val="006D5A63"/>
    <w:rsid w:val="006D5D61"/>
    <w:rsid w:val="006D61A9"/>
    <w:rsid w:val="006D6586"/>
    <w:rsid w:val="006D7655"/>
    <w:rsid w:val="006D7E35"/>
    <w:rsid w:val="006E006B"/>
    <w:rsid w:val="006E1045"/>
    <w:rsid w:val="006E12BE"/>
    <w:rsid w:val="006E15A1"/>
    <w:rsid w:val="006E164A"/>
    <w:rsid w:val="006E16B4"/>
    <w:rsid w:val="006E2A73"/>
    <w:rsid w:val="006E3C8D"/>
    <w:rsid w:val="006E50FA"/>
    <w:rsid w:val="006E5968"/>
    <w:rsid w:val="006E6036"/>
    <w:rsid w:val="006E6755"/>
    <w:rsid w:val="006E6798"/>
    <w:rsid w:val="006E6EE3"/>
    <w:rsid w:val="006E707E"/>
    <w:rsid w:val="006E7208"/>
    <w:rsid w:val="006E77AF"/>
    <w:rsid w:val="006E7816"/>
    <w:rsid w:val="006F03B7"/>
    <w:rsid w:val="006F1C54"/>
    <w:rsid w:val="006F25B8"/>
    <w:rsid w:val="006F29B9"/>
    <w:rsid w:val="006F2AD7"/>
    <w:rsid w:val="006F2F22"/>
    <w:rsid w:val="006F32A2"/>
    <w:rsid w:val="006F3CEC"/>
    <w:rsid w:val="006F3D59"/>
    <w:rsid w:val="006F5F5E"/>
    <w:rsid w:val="006F7CE6"/>
    <w:rsid w:val="00701E28"/>
    <w:rsid w:val="0070204C"/>
    <w:rsid w:val="00702811"/>
    <w:rsid w:val="00702D16"/>
    <w:rsid w:val="00703989"/>
    <w:rsid w:val="00703B74"/>
    <w:rsid w:val="007051AB"/>
    <w:rsid w:val="00705E85"/>
    <w:rsid w:val="00706627"/>
    <w:rsid w:val="0070674C"/>
    <w:rsid w:val="00706E25"/>
    <w:rsid w:val="00706EA8"/>
    <w:rsid w:val="00707591"/>
    <w:rsid w:val="00707B02"/>
    <w:rsid w:val="00707D5E"/>
    <w:rsid w:val="007105C3"/>
    <w:rsid w:val="00711605"/>
    <w:rsid w:val="00711E71"/>
    <w:rsid w:val="0071200C"/>
    <w:rsid w:val="00712F94"/>
    <w:rsid w:val="00714607"/>
    <w:rsid w:val="0071495B"/>
    <w:rsid w:val="00716628"/>
    <w:rsid w:val="0071674E"/>
    <w:rsid w:val="007167C9"/>
    <w:rsid w:val="00716CBE"/>
    <w:rsid w:val="00716D30"/>
    <w:rsid w:val="00716D3A"/>
    <w:rsid w:val="00717B21"/>
    <w:rsid w:val="00720E83"/>
    <w:rsid w:val="007211CF"/>
    <w:rsid w:val="007217A3"/>
    <w:rsid w:val="00721B73"/>
    <w:rsid w:val="00721FD7"/>
    <w:rsid w:val="007232ED"/>
    <w:rsid w:val="007236AC"/>
    <w:rsid w:val="00723912"/>
    <w:rsid w:val="00723C3B"/>
    <w:rsid w:val="00723C3C"/>
    <w:rsid w:val="00724550"/>
    <w:rsid w:val="00726778"/>
    <w:rsid w:val="007316B4"/>
    <w:rsid w:val="00731D98"/>
    <w:rsid w:val="00731EA6"/>
    <w:rsid w:val="00732736"/>
    <w:rsid w:val="0073292C"/>
    <w:rsid w:val="007342F6"/>
    <w:rsid w:val="00734494"/>
    <w:rsid w:val="0073452D"/>
    <w:rsid w:val="0073493A"/>
    <w:rsid w:val="007360D7"/>
    <w:rsid w:val="0073682A"/>
    <w:rsid w:val="007371E7"/>
    <w:rsid w:val="0073784A"/>
    <w:rsid w:val="00740359"/>
    <w:rsid w:val="0074074F"/>
    <w:rsid w:val="00740E26"/>
    <w:rsid w:val="00741AE1"/>
    <w:rsid w:val="00742406"/>
    <w:rsid w:val="0074330D"/>
    <w:rsid w:val="007441A8"/>
    <w:rsid w:val="007445F7"/>
    <w:rsid w:val="007459A0"/>
    <w:rsid w:val="00745F3A"/>
    <w:rsid w:val="00746715"/>
    <w:rsid w:val="00751888"/>
    <w:rsid w:val="00751A5A"/>
    <w:rsid w:val="00751D39"/>
    <w:rsid w:val="00752443"/>
    <w:rsid w:val="00752FFB"/>
    <w:rsid w:val="00753909"/>
    <w:rsid w:val="0075392C"/>
    <w:rsid w:val="00754206"/>
    <w:rsid w:val="0075538E"/>
    <w:rsid w:val="007554B5"/>
    <w:rsid w:val="0075626C"/>
    <w:rsid w:val="007565FF"/>
    <w:rsid w:val="0075692C"/>
    <w:rsid w:val="007604CD"/>
    <w:rsid w:val="00760CE2"/>
    <w:rsid w:val="007610EF"/>
    <w:rsid w:val="007614F4"/>
    <w:rsid w:val="00761AA3"/>
    <w:rsid w:val="007621D2"/>
    <w:rsid w:val="00763841"/>
    <w:rsid w:val="00763B60"/>
    <w:rsid w:val="00764C26"/>
    <w:rsid w:val="00765840"/>
    <w:rsid w:val="007665A5"/>
    <w:rsid w:val="0076781E"/>
    <w:rsid w:val="0077033E"/>
    <w:rsid w:val="00770483"/>
    <w:rsid w:val="00770E73"/>
    <w:rsid w:val="007719D5"/>
    <w:rsid w:val="00772A35"/>
    <w:rsid w:val="00772DA5"/>
    <w:rsid w:val="00773071"/>
    <w:rsid w:val="00773448"/>
    <w:rsid w:val="00773D5A"/>
    <w:rsid w:val="007756A8"/>
    <w:rsid w:val="007756EB"/>
    <w:rsid w:val="00775EAB"/>
    <w:rsid w:val="007773E2"/>
    <w:rsid w:val="0078067F"/>
    <w:rsid w:val="00780D93"/>
    <w:rsid w:val="007817D0"/>
    <w:rsid w:val="007830E8"/>
    <w:rsid w:val="0078312D"/>
    <w:rsid w:val="0078392E"/>
    <w:rsid w:val="00783A68"/>
    <w:rsid w:val="00784B5F"/>
    <w:rsid w:val="00784CF7"/>
    <w:rsid w:val="00784F04"/>
    <w:rsid w:val="00785458"/>
    <w:rsid w:val="00785C7D"/>
    <w:rsid w:val="00785E55"/>
    <w:rsid w:val="007861D5"/>
    <w:rsid w:val="00790DB8"/>
    <w:rsid w:val="00790FF4"/>
    <w:rsid w:val="0079168E"/>
    <w:rsid w:val="00792560"/>
    <w:rsid w:val="0079268C"/>
    <w:rsid w:val="00792B33"/>
    <w:rsid w:val="00794149"/>
    <w:rsid w:val="00794E57"/>
    <w:rsid w:val="00795603"/>
    <w:rsid w:val="007956E2"/>
    <w:rsid w:val="00795D3C"/>
    <w:rsid w:val="00796701"/>
    <w:rsid w:val="00797F7C"/>
    <w:rsid w:val="00797F84"/>
    <w:rsid w:val="007A0AD2"/>
    <w:rsid w:val="007A0AD7"/>
    <w:rsid w:val="007A12FD"/>
    <w:rsid w:val="007A1B41"/>
    <w:rsid w:val="007A22CC"/>
    <w:rsid w:val="007A36FA"/>
    <w:rsid w:val="007A38D6"/>
    <w:rsid w:val="007A4170"/>
    <w:rsid w:val="007A55D0"/>
    <w:rsid w:val="007A5D94"/>
    <w:rsid w:val="007A5D97"/>
    <w:rsid w:val="007A640B"/>
    <w:rsid w:val="007A7ED6"/>
    <w:rsid w:val="007B00D3"/>
    <w:rsid w:val="007B0219"/>
    <w:rsid w:val="007B149E"/>
    <w:rsid w:val="007B21E6"/>
    <w:rsid w:val="007B3310"/>
    <w:rsid w:val="007B35B0"/>
    <w:rsid w:val="007B3B77"/>
    <w:rsid w:val="007B3E64"/>
    <w:rsid w:val="007B44B0"/>
    <w:rsid w:val="007B4576"/>
    <w:rsid w:val="007B4FF9"/>
    <w:rsid w:val="007B60C4"/>
    <w:rsid w:val="007B63F1"/>
    <w:rsid w:val="007B640B"/>
    <w:rsid w:val="007B6F25"/>
    <w:rsid w:val="007B6FBA"/>
    <w:rsid w:val="007B73EE"/>
    <w:rsid w:val="007C0A84"/>
    <w:rsid w:val="007C1F63"/>
    <w:rsid w:val="007C20ED"/>
    <w:rsid w:val="007C28F2"/>
    <w:rsid w:val="007C34E4"/>
    <w:rsid w:val="007C357C"/>
    <w:rsid w:val="007C364F"/>
    <w:rsid w:val="007C45C9"/>
    <w:rsid w:val="007C56D7"/>
    <w:rsid w:val="007C6D34"/>
    <w:rsid w:val="007C6D4A"/>
    <w:rsid w:val="007C6D81"/>
    <w:rsid w:val="007C71A3"/>
    <w:rsid w:val="007C71FC"/>
    <w:rsid w:val="007C7340"/>
    <w:rsid w:val="007C7668"/>
    <w:rsid w:val="007D05D4"/>
    <w:rsid w:val="007D0C3F"/>
    <w:rsid w:val="007D0E91"/>
    <w:rsid w:val="007D1694"/>
    <w:rsid w:val="007D16E8"/>
    <w:rsid w:val="007D21A8"/>
    <w:rsid w:val="007D240E"/>
    <w:rsid w:val="007D2AEA"/>
    <w:rsid w:val="007D31A4"/>
    <w:rsid w:val="007D3625"/>
    <w:rsid w:val="007D37FC"/>
    <w:rsid w:val="007D3CBD"/>
    <w:rsid w:val="007D4654"/>
    <w:rsid w:val="007D47D5"/>
    <w:rsid w:val="007D4866"/>
    <w:rsid w:val="007D4B8D"/>
    <w:rsid w:val="007D5053"/>
    <w:rsid w:val="007D6427"/>
    <w:rsid w:val="007D6DBF"/>
    <w:rsid w:val="007D70AE"/>
    <w:rsid w:val="007D7B43"/>
    <w:rsid w:val="007D7C27"/>
    <w:rsid w:val="007E0E2F"/>
    <w:rsid w:val="007E0FAF"/>
    <w:rsid w:val="007E14A7"/>
    <w:rsid w:val="007E17A0"/>
    <w:rsid w:val="007E1901"/>
    <w:rsid w:val="007E1C4A"/>
    <w:rsid w:val="007E2A1E"/>
    <w:rsid w:val="007E3D22"/>
    <w:rsid w:val="007E495B"/>
    <w:rsid w:val="007E5CE6"/>
    <w:rsid w:val="007E635F"/>
    <w:rsid w:val="007E6661"/>
    <w:rsid w:val="007E6724"/>
    <w:rsid w:val="007E6A8B"/>
    <w:rsid w:val="007E712E"/>
    <w:rsid w:val="007E7A97"/>
    <w:rsid w:val="007E7B24"/>
    <w:rsid w:val="007E7C1C"/>
    <w:rsid w:val="007E7D82"/>
    <w:rsid w:val="007F09B4"/>
    <w:rsid w:val="007F11DE"/>
    <w:rsid w:val="007F11E1"/>
    <w:rsid w:val="007F1A28"/>
    <w:rsid w:val="007F2400"/>
    <w:rsid w:val="007F2821"/>
    <w:rsid w:val="007F46AA"/>
    <w:rsid w:val="007F4F91"/>
    <w:rsid w:val="007F565D"/>
    <w:rsid w:val="007F56FF"/>
    <w:rsid w:val="007F61A5"/>
    <w:rsid w:val="007F61DD"/>
    <w:rsid w:val="007F6467"/>
    <w:rsid w:val="007F6A76"/>
    <w:rsid w:val="007F752C"/>
    <w:rsid w:val="007F7C9B"/>
    <w:rsid w:val="00800619"/>
    <w:rsid w:val="00800E82"/>
    <w:rsid w:val="008010FC"/>
    <w:rsid w:val="008017CA"/>
    <w:rsid w:val="00802236"/>
    <w:rsid w:val="00802534"/>
    <w:rsid w:val="00802A0B"/>
    <w:rsid w:val="008033A5"/>
    <w:rsid w:val="00803B03"/>
    <w:rsid w:val="00803CEC"/>
    <w:rsid w:val="00804945"/>
    <w:rsid w:val="0080537F"/>
    <w:rsid w:val="008054C5"/>
    <w:rsid w:val="00805BED"/>
    <w:rsid w:val="00806543"/>
    <w:rsid w:val="00806605"/>
    <w:rsid w:val="00806625"/>
    <w:rsid w:val="00806804"/>
    <w:rsid w:val="00807000"/>
    <w:rsid w:val="008074AF"/>
    <w:rsid w:val="0081042E"/>
    <w:rsid w:val="00811ADB"/>
    <w:rsid w:val="00812E51"/>
    <w:rsid w:val="008137AA"/>
    <w:rsid w:val="00813ED1"/>
    <w:rsid w:val="008144B4"/>
    <w:rsid w:val="008144BF"/>
    <w:rsid w:val="008148A8"/>
    <w:rsid w:val="00815FF1"/>
    <w:rsid w:val="00816162"/>
    <w:rsid w:val="008161B3"/>
    <w:rsid w:val="00816DFE"/>
    <w:rsid w:val="008170EE"/>
    <w:rsid w:val="00817219"/>
    <w:rsid w:val="00820ABA"/>
    <w:rsid w:val="008218D7"/>
    <w:rsid w:val="008221D8"/>
    <w:rsid w:val="008223A2"/>
    <w:rsid w:val="0082271D"/>
    <w:rsid w:val="00823021"/>
    <w:rsid w:val="00823825"/>
    <w:rsid w:val="00823929"/>
    <w:rsid w:val="008240F8"/>
    <w:rsid w:val="008247AD"/>
    <w:rsid w:val="00825854"/>
    <w:rsid w:val="008272D5"/>
    <w:rsid w:val="00827E32"/>
    <w:rsid w:val="00830046"/>
    <w:rsid w:val="00830672"/>
    <w:rsid w:val="008309A4"/>
    <w:rsid w:val="00831635"/>
    <w:rsid w:val="0083252F"/>
    <w:rsid w:val="00832938"/>
    <w:rsid w:val="0083539B"/>
    <w:rsid w:val="008354FA"/>
    <w:rsid w:val="00835B03"/>
    <w:rsid w:val="00835BAD"/>
    <w:rsid w:val="0083668E"/>
    <w:rsid w:val="00836E3C"/>
    <w:rsid w:val="008379E7"/>
    <w:rsid w:val="00837A0C"/>
    <w:rsid w:val="00837CBF"/>
    <w:rsid w:val="008406A6"/>
    <w:rsid w:val="00840BB4"/>
    <w:rsid w:val="00840E5F"/>
    <w:rsid w:val="0084130F"/>
    <w:rsid w:val="0084199F"/>
    <w:rsid w:val="00841A1E"/>
    <w:rsid w:val="00841F9B"/>
    <w:rsid w:val="00842585"/>
    <w:rsid w:val="00842940"/>
    <w:rsid w:val="00842F0C"/>
    <w:rsid w:val="0084307A"/>
    <w:rsid w:val="00843BC1"/>
    <w:rsid w:val="00843D23"/>
    <w:rsid w:val="00845E14"/>
    <w:rsid w:val="008464E5"/>
    <w:rsid w:val="00846F51"/>
    <w:rsid w:val="00847A89"/>
    <w:rsid w:val="00847BE8"/>
    <w:rsid w:val="0085021C"/>
    <w:rsid w:val="0085033C"/>
    <w:rsid w:val="00850779"/>
    <w:rsid w:val="00850A8D"/>
    <w:rsid w:val="008517DC"/>
    <w:rsid w:val="008522F2"/>
    <w:rsid w:val="00852845"/>
    <w:rsid w:val="00853947"/>
    <w:rsid w:val="00853B04"/>
    <w:rsid w:val="00853C27"/>
    <w:rsid w:val="00854E5F"/>
    <w:rsid w:val="00854EE4"/>
    <w:rsid w:val="008552B9"/>
    <w:rsid w:val="00855EAD"/>
    <w:rsid w:val="00855EEB"/>
    <w:rsid w:val="0085600C"/>
    <w:rsid w:val="00856C71"/>
    <w:rsid w:val="0085752B"/>
    <w:rsid w:val="00857BFD"/>
    <w:rsid w:val="00857FF2"/>
    <w:rsid w:val="00860A42"/>
    <w:rsid w:val="00860C5C"/>
    <w:rsid w:val="00861362"/>
    <w:rsid w:val="00861D92"/>
    <w:rsid w:val="00862256"/>
    <w:rsid w:val="008628F3"/>
    <w:rsid w:val="00862B96"/>
    <w:rsid w:val="0086380E"/>
    <w:rsid w:val="00863BC0"/>
    <w:rsid w:val="00864780"/>
    <w:rsid w:val="00864984"/>
    <w:rsid w:val="00865073"/>
    <w:rsid w:val="00866072"/>
    <w:rsid w:val="0086647B"/>
    <w:rsid w:val="00866D1B"/>
    <w:rsid w:val="00867335"/>
    <w:rsid w:val="0086759A"/>
    <w:rsid w:val="0086770E"/>
    <w:rsid w:val="00867CDD"/>
    <w:rsid w:val="00867E5C"/>
    <w:rsid w:val="00870109"/>
    <w:rsid w:val="0087013F"/>
    <w:rsid w:val="008702DA"/>
    <w:rsid w:val="00870360"/>
    <w:rsid w:val="00870D35"/>
    <w:rsid w:val="008715A5"/>
    <w:rsid w:val="00871DB1"/>
    <w:rsid w:val="0087291F"/>
    <w:rsid w:val="00872E43"/>
    <w:rsid w:val="00873A22"/>
    <w:rsid w:val="00873B45"/>
    <w:rsid w:val="00874455"/>
    <w:rsid w:val="0087477E"/>
    <w:rsid w:val="00875D75"/>
    <w:rsid w:val="00875E1C"/>
    <w:rsid w:val="008762A9"/>
    <w:rsid w:val="00877D3D"/>
    <w:rsid w:val="00877E84"/>
    <w:rsid w:val="00880E32"/>
    <w:rsid w:val="00882397"/>
    <w:rsid w:val="0088265D"/>
    <w:rsid w:val="008826F5"/>
    <w:rsid w:val="00883445"/>
    <w:rsid w:val="0088350D"/>
    <w:rsid w:val="008837AC"/>
    <w:rsid w:val="008838F5"/>
    <w:rsid w:val="00883A2C"/>
    <w:rsid w:val="008847FA"/>
    <w:rsid w:val="00885096"/>
    <w:rsid w:val="00885CCA"/>
    <w:rsid w:val="00886787"/>
    <w:rsid w:val="00886AC9"/>
    <w:rsid w:val="00887EC4"/>
    <w:rsid w:val="008900D4"/>
    <w:rsid w:val="00890B0F"/>
    <w:rsid w:val="008916E1"/>
    <w:rsid w:val="008917CD"/>
    <w:rsid w:val="008920A9"/>
    <w:rsid w:val="008925BD"/>
    <w:rsid w:val="00892EA2"/>
    <w:rsid w:val="00893445"/>
    <w:rsid w:val="00893457"/>
    <w:rsid w:val="008937F7"/>
    <w:rsid w:val="00893E1D"/>
    <w:rsid w:val="00894F70"/>
    <w:rsid w:val="00895376"/>
    <w:rsid w:val="00895747"/>
    <w:rsid w:val="00896298"/>
    <w:rsid w:val="00896497"/>
    <w:rsid w:val="0089741D"/>
    <w:rsid w:val="00897791"/>
    <w:rsid w:val="008978CB"/>
    <w:rsid w:val="008A16D1"/>
    <w:rsid w:val="008A3BD7"/>
    <w:rsid w:val="008A3BDE"/>
    <w:rsid w:val="008A44F1"/>
    <w:rsid w:val="008A4ADD"/>
    <w:rsid w:val="008A558B"/>
    <w:rsid w:val="008A571C"/>
    <w:rsid w:val="008A58B6"/>
    <w:rsid w:val="008A6387"/>
    <w:rsid w:val="008A658C"/>
    <w:rsid w:val="008A6A64"/>
    <w:rsid w:val="008A7560"/>
    <w:rsid w:val="008A78B4"/>
    <w:rsid w:val="008B012C"/>
    <w:rsid w:val="008B0281"/>
    <w:rsid w:val="008B05C5"/>
    <w:rsid w:val="008B13C0"/>
    <w:rsid w:val="008B1477"/>
    <w:rsid w:val="008B1C27"/>
    <w:rsid w:val="008B3549"/>
    <w:rsid w:val="008B3F19"/>
    <w:rsid w:val="008B45EB"/>
    <w:rsid w:val="008B54CD"/>
    <w:rsid w:val="008B5837"/>
    <w:rsid w:val="008B5BBF"/>
    <w:rsid w:val="008B6C4C"/>
    <w:rsid w:val="008B749B"/>
    <w:rsid w:val="008B7735"/>
    <w:rsid w:val="008B77C9"/>
    <w:rsid w:val="008B7941"/>
    <w:rsid w:val="008B7DAA"/>
    <w:rsid w:val="008C0616"/>
    <w:rsid w:val="008C085F"/>
    <w:rsid w:val="008C31C3"/>
    <w:rsid w:val="008C33CF"/>
    <w:rsid w:val="008C35B9"/>
    <w:rsid w:val="008C3F68"/>
    <w:rsid w:val="008C4214"/>
    <w:rsid w:val="008C4991"/>
    <w:rsid w:val="008C4C0B"/>
    <w:rsid w:val="008C5520"/>
    <w:rsid w:val="008C611A"/>
    <w:rsid w:val="008C62B4"/>
    <w:rsid w:val="008C6610"/>
    <w:rsid w:val="008C66C2"/>
    <w:rsid w:val="008C6B0E"/>
    <w:rsid w:val="008C6E3F"/>
    <w:rsid w:val="008D111C"/>
    <w:rsid w:val="008D1F5D"/>
    <w:rsid w:val="008D1F9D"/>
    <w:rsid w:val="008D2F9D"/>
    <w:rsid w:val="008D3DB7"/>
    <w:rsid w:val="008D43F2"/>
    <w:rsid w:val="008D4DB1"/>
    <w:rsid w:val="008D4FED"/>
    <w:rsid w:val="008D5238"/>
    <w:rsid w:val="008D57BA"/>
    <w:rsid w:val="008D598A"/>
    <w:rsid w:val="008D5BF3"/>
    <w:rsid w:val="008D6122"/>
    <w:rsid w:val="008D6BAD"/>
    <w:rsid w:val="008D71BB"/>
    <w:rsid w:val="008D728A"/>
    <w:rsid w:val="008D7375"/>
    <w:rsid w:val="008D77C3"/>
    <w:rsid w:val="008E0292"/>
    <w:rsid w:val="008E077B"/>
    <w:rsid w:val="008E1186"/>
    <w:rsid w:val="008E1B89"/>
    <w:rsid w:val="008E2DA8"/>
    <w:rsid w:val="008E37E1"/>
    <w:rsid w:val="008E3D0B"/>
    <w:rsid w:val="008E50FA"/>
    <w:rsid w:val="008E5998"/>
    <w:rsid w:val="008E5A15"/>
    <w:rsid w:val="008E6804"/>
    <w:rsid w:val="008E6EE5"/>
    <w:rsid w:val="008E781A"/>
    <w:rsid w:val="008E7865"/>
    <w:rsid w:val="008E7EE8"/>
    <w:rsid w:val="008F06B1"/>
    <w:rsid w:val="008F0E86"/>
    <w:rsid w:val="008F1152"/>
    <w:rsid w:val="008F16D6"/>
    <w:rsid w:val="008F2422"/>
    <w:rsid w:val="008F2988"/>
    <w:rsid w:val="008F5256"/>
    <w:rsid w:val="008F58F1"/>
    <w:rsid w:val="008F6680"/>
    <w:rsid w:val="00900059"/>
    <w:rsid w:val="00900893"/>
    <w:rsid w:val="00901B7E"/>
    <w:rsid w:val="00903D1A"/>
    <w:rsid w:val="00904C39"/>
    <w:rsid w:val="009061F2"/>
    <w:rsid w:val="00906857"/>
    <w:rsid w:val="009077F5"/>
    <w:rsid w:val="00907AAB"/>
    <w:rsid w:val="00907C48"/>
    <w:rsid w:val="00910890"/>
    <w:rsid w:val="00910AC3"/>
    <w:rsid w:val="00911D94"/>
    <w:rsid w:val="00911DB8"/>
    <w:rsid w:val="009123C8"/>
    <w:rsid w:val="00912931"/>
    <w:rsid w:val="00913139"/>
    <w:rsid w:val="00913387"/>
    <w:rsid w:val="00913CBE"/>
    <w:rsid w:val="00913D11"/>
    <w:rsid w:val="009145BB"/>
    <w:rsid w:val="00914633"/>
    <w:rsid w:val="0091470F"/>
    <w:rsid w:val="00914837"/>
    <w:rsid w:val="00914A62"/>
    <w:rsid w:val="00915EEC"/>
    <w:rsid w:val="00916ED9"/>
    <w:rsid w:val="0091720B"/>
    <w:rsid w:val="00917985"/>
    <w:rsid w:val="00917D9D"/>
    <w:rsid w:val="00920721"/>
    <w:rsid w:val="00921A6C"/>
    <w:rsid w:val="00921FAD"/>
    <w:rsid w:val="00921FF6"/>
    <w:rsid w:val="009220FD"/>
    <w:rsid w:val="00923499"/>
    <w:rsid w:val="00923F39"/>
    <w:rsid w:val="009247EB"/>
    <w:rsid w:val="009248E1"/>
    <w:rsid w:val="00924B4C"/>
    <w:rsid w:val="00926550"/>
    <w:rsid w:val="00926DF9"/>
    <w:rsid w:val="009271AF"/>
    <w:rsid w:val="00927537"/>
    <w:rsid w:val="00927FA4"/>
    <w:rsid w:val="00927FED"/>
    <w:rsid w:val="0093094E"/>
    <w:rsid w:val="009310E0"/>
    <w:rsid w:val="009312E3"/>
    <w:rsid w:val="00931F56"/>
    <w:rsid w:val="0093230E"/>
    <w:rsid w:val="009325A8"/>
    <w:rsid w:val="009334C2"/>
    <w:rsid w:val="00933716"/>
    <w:rsid w:val="00933768"/>
    <w:rsid w:val="00934136"/>
    <w:rsid w:val="00934484"/>
    <w:rsid w:val="009344FB"/>
    <w:rsid w:val="0093528F"/>
    <w:rsid w:val="00935E97"/>
    <w:rsid w:val="009368AC"/>
    <w:rsid w:val="00937369"/>
    <w:rsid w:val="00937972"/>
    <w:rsid w:val="00937BF3"/>
    <w:rsid w:val="009403BE"/>
    <w:rsid w:val="0094135F"/>
    <w:rsid w:val="00941BB7"/>
    <w:rsid w:val="009424DE"/>
    <w:rsid w:val="00943BA6"/>
    <w:rsid w:val="00944029"/>
    <w:rsid w:val="00944A40"/>
    <w:rsid w:val="00944A60"/>
    <w:rsid w:val="00944CD1"/>
    <w:rsid w:val="00944F79"/>
    <w:rsid w:val="00945579"/>
    <w:rsid w:val="00945942"/>
    <w:rsid w:val="00945ED1"/>
    <w:rsid w:val="00946B76"/>
    <w:rsid w:val="009470C4"/>
    <w:rsid w:val="00947F19"/>
    <w:rsid w:val="0095024C"/>
    <w:rsid w:val="0095079F"/>
    <w:rsid w:val="00951011"/>
    <w:rsid w:val="00951090"/>
    <w:rsid w:val="00952100"/>
    <w:rsid w:val="00952BFC"/>
    <w:rsid w:val="00952F15"/>
    <w:rsid w:val="009545AA"/>
    <w:rsid w:val="0095469A"/>
    <w:rsid w:val="00955C0C"/>
    <w:rsid w:val="00956840"/>
    <w:rsid w:val="00956D0C"/>
    <w:rsid w:val="0096051C"/>
    <w:rsid w:val="009611FE"/>
    <w:rsid w:val="009612FD"/>
    <w:rsid w:val="009618F8"/>
    <w:rsid w:val="00962873"/>
    <w:rsid w:val="009628E0"/>
    <w:rsid w:val="00962E1E"/>
    <w:rsid w:val="00962E29"/>
    <w:rsid w:val="00962F7F"/>
    <w:rsid w:val="00963006"/>
    <w:rsid w:val="0096358F"/>
    <w:rsid w:val="00963D5F"/>
    <w:rsid w:val="00963F00"/>
    <w:rsid w:val="00964A44"/>
    <w:rsid w:val="00964D15"/>
    <w:rsid w:val="00965BAC"/>
    <w:rsid w:val="00966531"/>
    <w:rsid w:val="00966986"/>
    <w:rsid w:val="00967446"/>
    <w:rsid w:val="0096790A"/>
    <w:rsid w:val="00970F35"/>
    <w:rsid w:val="00970F5C"/>
    <w:rsid w:val="0097180E"/>
    <w:rsid w:val="00972151"/>
    <w:rsid w:val="00973424"/>
    <w:rsid w:val="00975842"/>
    <w:rsid w:val="0097669C"/>
    <w:rsid w:val="0097693F"/>
    <w:rsid w:val="00976A6B"/>
    <w:rsid w:val="00976CFE"/>
    <w:rsid w:val="00976D5D"/>
    <w:rsid w:val="00977EB4"/>
    <w:rsid w:val="00980E7B"/>
    <w:rsid w:val="0098135F"/>
    <w:rsid w:val="0098183C"/>
    <w:rsid w:val="00982EFE"/>
    <w:rsid w:val="0098384C"/>
    <w:rsid w:val="00983FBB"/>
    <w:rsid w:val="00984DC6"/>
    <w:rsid w:val="00984F02"/>
    <w:rsid w:val="009855E2"/>
    <w:rsid w:val="0098612A"/>
    <w:rsid w:val="00986295"/>
    <w:rsid w:val="00987138"/>
    <w:rsid w:val="0098782D"/>
    <w:rsid w:val="00987E32"/>
    <w:rsid w:val="0099020F"/>
    <w:rsid w:val="009906CD"/>
    <w:rsid w:val="00991D12"/>
    <w:rsid w:val="00991D14"/>
    <w:rsid w:val="00991D70"/>
    <w:rsid w:val="0099215B"/>
    <w:rsid w:val="00992301"/>
    <w:rsid w:val="00992338"/>
    <w:rsid w:val="009925AF"/>
    <w:rsid w:val="009927D3"/>
    <w:rsid w:val="00992DC8"/>
    <w:rsid w:val="00992E3F"/>
    <w:rsid w:val="00993D07"/>
    <w:rsid w:val="00993FCB"/>
    <w:rsid w:val="00994E9D"/>
    <w:rsid w:val="00995C03"/>
    <w:rsid w:val="00996217"/>
    <w:rsid w:val="0099676D"/>
    <w:rsid w:val="009969BD"/>
    <w:rsid w:val="00997A39"/>
    <w:rsid w:val="00997AC4"/>
    <w:rsid w:val="00997F39"/>
    <w:rsid w:val="009A1482"/>
    <w:rsid w:val="009A2F29"/>
    <w:rsid w:val="009A32FD"/>
    <w:rsid w:val="009A3F09"/>
    <w:rsid w:val="009A42A4"/>
    <w:rsid w:val="009A42B9"/>
    <w:rsid w:val="009A4939"/>
    <w:rsid w:val="009A49B3"/>
    <w:rsid w:val="009A4FBC"/>
    <w:rsid w:val="009A54B9"/>
    <w:rsid w:val="009A5CB7"/>
    <w:rsid w:val="009A657B"/>
    <w:rsid w:val="009A6AEC"/>
    <w:rsid w:val="009A74CA"/>
    <w:rsid w:val="009A7803"/>
    <w:rsid w:val="009A78FA"/>
    <w:rsid w:val="009B026E"/>
    <w:rsid w:val="009B0B4C"/>
    <w:rsid w:val="009B2467"/>
    <w:rsid w:val="009B2B95"/>
    <w:rsid w:val="009B3C9E"/>
    <w:rsid w:val="009B4466"/>
    <w:rsid w:val="009B4948"/>
    <w:rsid w:val="009B4BB6"/>
    <w:rsid w:val="009B52CC"/>
    <w:rsid w:val="009B789F"/>
    <w:rsid w:val="009C0A0A"/>
    <w:rsid w:val="009C0E54"/>
    <w:rsid w:val="009C10CB"/>
    <w:rsid w:val="009C123D"/>
    <w:rsid w:val="009C32B4"/>
    <w:rsid w:val="009C35C5"/>
    <w:rsid w:val="009C4FAD"/>
    <w:rsid w:val="009C69DC"/>
    <w:rsid w:val="009C6D3C"/>
    <w:rsid w:val="009C6F33"/>
    <w:rsid w:val="009C7726"/>
    <w:rsid w:val="009D0E14"/>
    <w:rsid w:val="009D0F0C"/>
    <w:rsid w:val="009D1212"/>
    <w:rsid w:val="009D190B"/>
    <w:rsid w:val="009D1ADA"/>
    <w:rsid w:val="009D271A"/>
    <w:rsid w:val="009D3A8F"/>
    <w:rsid w:val="009D3E2D"/>
    <w:rsid w:val="009D4C03"/>
    <w:rsid w:val="009D4EEF"/>
    <w:rsid w:val="009D5B1A"/>
    <w:rsid w:val="009D602D"/>
    <w:rsid w:val="009D63DF"/>
    <w:rsid w:val="009D6E68"/>
    <w:rsid w:val="009E03FE"/>
    <w:rsid w:val="009E06BD"/>
    <w:rsid w:val="009E1453"/>
    <w:rsid w:val="009E1C9E"/>
    <w:rsid w:val="009E2DB0"/>
    <w:rsid w:val="009E3413"/>
    <w:rsid w:val="009E45BB"/>
    <w:rsid w:val="009E5516"/>
    <w:rsid w:val="009E6896"/>
    <w:rsid w:val="009E79E7"/>
    <w:rsid w:val="009F1A8F"/>
    <w:rsid w:val="009F1BDB"/>
    <w:rsid w:val="009F2128"/>
    <w:rsid w:val="009F2F3D"/>
    <w:rsid w:val="009F3620"/>
    <w:rsid w:val="009F3F2A"/>
    <w:rsid w:val="009F68D3"/>
    <w:rsid w:val="009F697E"/>
    <w:rsid w:val="009F70B9"/>
    <w:rsid w:val="009F7CD0"/>
    <w:rsid w:val="00A0031B"/>
    <w:rsid w:val="00A00575"/>
    <w:rsid w:val="00A007FB"/>
    <w:rsid w:val="00A00BD3"/>
    <w:rsid w:val="00A00DE9"/>
    <w:rsid w:val="00A017D3"/>
    <w:rsid w:val="00A02DB5"/>
    <w:rsid w:val="00A02EE7"/>
    <w:rsid w:val="00A04264"/>
    <w:rsid w:val="00A04704"/>
    <w:rsid w:val="00A04BB6"/>
    <w:rsid w:val="00A05681"/>
    <w:rsid w:val="00A05895"/>
    <w:rsid w:val="00A063D2"/>
    <w:rsid w:val="00A06771"/>
    <w:rsid w:val="00A074D0"/>
    <w:rsid w:val="00A07A7C"/>
    <w:rsid w:val="00A10197"/>
    <w:rsid w:val="00A10328"/>
    <w:rsid w:val="00A1065D"/>
    <w:rsid w:val="00A10800"/>
    <w:rsid w:val="00A10C8E"/>
    <w:rsid w:val="00A10DDB"/>
    <w:rsid w:val="00A11991"/>
    <w:rsid w:val="00A11D08"/>
    <w:rsid w:val="00A1275C"/>
    <w:rsid w:val="00A12849"/>
    <w:rsid w:val="00A145B8"/>
    <w:rsid w:val="00A15244"/>
    <w:rsid w:val="00A159FD"/>
    <w:rsid w:val="00A16AC1"/>
    <w:rsid w:val="00A171E2"/>
    <w:rsid w:val="00A17C90"/>
    <w:rsid w:val="00A2023B"/>
    <w:rsid w:val="00A20C42"/>
    <w:rsid w:val="00A229CB"/>
    <w:rsid w:val="00A22F42"/>
    <w:rsid w:val="00A2330E"/>
    <w:rsid w:val="00A248A0"/>
    <w:rsid w:val="00A24E99"/>
    <w:rsid w:val="00A25312"/>
    <w:rsid w:val="00A253C4"/>
    <w:rsid w:val="00A25742"/>
    <w:rsid w:val="00A27576"/>
    <w:rsid w:val="00A279BF"/>
    <w:rsid w:val="00A27A92"/>
    <w:rsid w:val="00A27B8D"/>
    <w:rsid w:val="00A27D14"/>
    <w:rsid w:val="00A27E27"/>
    <w:rsid w:val="00A27E92"/>
    <w:rsid w:val="00A30175"/>
    <w:rsid w:val="00A30771"/>
    <w:rsid w:val="00A30C96"/>
    <w:rsid w:val="00A30FD9"/>
    <w:rsid w:val="00A31377"/>
    <w:rsid w:val="00A3165C"/>
    <w:rsid w:val="00A32372"/>
    <w:rsid w:val="00A34227"/>
    <w:rsid w:val="00A34DF4"/>
    <w:rsid w:val="00A35115"/>
    <w:rsid w:val="00A3578B"/>
    <w:rsid w:val="00A37C4B"/>
    <w:rsid w:val="00A40895"/>
    <w:rsid w:val="00A40FB1"/>
    <w:rsid w:val="00A41278"/>
    <w:rsid w:val="00A41BBF"/>
    <w:rsid w:val="00A41E78"/>
    <w:rsid w:val="00A42128"/>
    <w:rsid w:val="00A4232A"/>
    <w:rsid w:val="00A42538"/>
    <w:rsid w:val="00A42A16"/>
    <w:rsid w:val="00A42DD5"/>
    <w:rsid w:val="00A433A0"/>
    <w:rsid w:val="00A43848"/>
    <w:rsid w:val="00A4446E"/>
    <w:rsid w:val="00A44BCA"/>
    <w:rsid w:val="00A45D26"/>
    <w:rsid w:val="00A45D49"/>
    <w:rsid w:val="00A46A26"/>
    <w:rsid w:val="00A471A5"/>
    <w:rsid w:val="00A471D0"/>
    <w:rsid w:val="00A47C9B"/>
    <w:rsid w:val="00A47E96"/>
    <w:rsid w:val="00A50695"/>
    <w:rsid w:val="00A51D09"/>
    <w:rsid w:val="00A51FAD"/>
    <w:rsid w:val="00A5218A"/>
    <w:rsid w:val="00A52A75"/>
    <w:rsid w:val="00A52E70"/>
    <w:rsid w:val="00A53488"/>
    <w:rsid w:val="00A54106"/>
    <w:rsid w:val="00A544DB"/>
    <w:rsid w:val="00A54E5E"/>
    <w:rsid w:val="00A559C1"/>
    <w:rsid w:val="00A55E66"/>
    <w:rsid w:val="00A55FCA"/>
    <w:rsid w:val="00A56580"/>
    <w:rsid w:val="00A57F89"/>
    <w:rsid w:val="00A60E5E"/>
    <w:rsid w:val="00A6133B"/>
    <w:rsid w:val="00A613EA"/>
    <w:rsid w:val="00A6143A"/>
    <w:rsid w:val="00A622E9"/>
    <w:rsid w:val="00A62932"/>
    <w:rsid w:val="00A63878"/>
    <w:rsid w:val="00A63FB1"/>
    <w:rsid w:val="00A642CA"/>
    <w:rsid w:val="00A64775"/>
    <w:rsid w:val="00A64C59"/>
    <w:rsid w:val="00A65BF9"/>
    <w:rsid w:val="00A66394"/>
    <w:rsid w:val="00A6762E"/>
    <w:rsid w:val="00A71937"/>
    <w:rsid w:val="00A72373"/>
    <w:rsid w:val="00A729FE"/>
    <w:rsid w:val="00A72BBB"/>
    <w:rsid w:val="00A72D06"/>
    <w:rsid w:val="00A73993"/>
    <w:rsid w:val="00A751CE"/>
    <w:rsid w:val="00A75C70"/>
    <w:rsid w:val="00A769AB"/>
    <w:rsid w:val="00A76AA9"/>
    <w:rsid w:val="00A80450"/>
    <w:rsid w:val="00A8082E"/>
    <w:rsid w:val="00A80B94"/>
    <w:rsid w:val="00A80C6F"/>
    <w:rsid w:val="00A80E73"/>
    <w:rsid w:val="00A8126E"/>
    <w:rsid w:val="00A81EF4"/>
    <w:rsid w:val="00A828E4"/>
    <w:rsid w:val="00A83221"/>
    <w:rsid w:val="00A8369B"/>
    <w:rsid w:val="00A83973"/>
    <w:rsid w:val="00A84500"/>
    <w:rsid w:val="00A84F3F"/>
    <w:rsid w:val="00A85A91"/>
    <w:rsid w:val="00A86B79"/>
    <w:rsid w:val="00A87495"/>
    <w:rsid w:val="00A87AA1"/>
    <w:rsid w:val="00A87DF0"/>
    <w:rsid w:val="00A90780"/>
    <w:rsid w:val="00A909F8"/>
    <w:rsid w:val="00A90BB2"/>
    <w:rsid w:val="00A91303"/>
    <w:rsid w:val="00A91748"/>
    <w:rsid w:val="00A918BF"/>
    <w:rsid w:val="00A92203"/>
    <w:rsid w:val="00A92995"/>
    <w:rsid w:val="00A92F96"/>
    <w:rsid w:val="00A9336F"/>
    <w:rsid w:val="00A955BC"/>
    <w:rsid w:val="00A96A23"/>
    <w:rsid w:val="00A96B27"/>
    <w:rsid w:val="00A97263"/>
    <w:rsid w:val="00AA010A"/>
    <w:rsid w:val="00AA04AB"/>
    <w:rsid w:val="00AA2030"/>
    <w:rsid w:val="00AA20F8"/>
    <w:rsid w:val="00AA373D"/>
    <w:rsid w:val="00AA3B29"/>
    <w:rsid w:val="00AA43B6"/>
    <w:rsid w:val="00AA4499"/>
    <w:rsid w:val="00AA469A"/>
    <w:rsid w:val="00AA4B1F"/>
    <w:rsid w:val="00AA5FF9"/>
    <w:rsid w:val="00AA73CA"/>
    <w:rsid w:val="00AA7773"/>
    <w:rsid w:val="00AA7CBA"/>
    <w:rsid w:val="00AB0619"/>
    <w:rsid w:val="00AB0907"/>
    <w:rsid w:val="00AB0F9C"/>
    <w:rsid w:val="00AB1056"/>
    <w:rsid w:val="00AB1D02"/>
    <w:rsid w:val="00AB20DF"/>
    <w:rsid w:val="00AB241E"/>
    <w:rsid w:val="00AB28BC"/>
    <w:rsid w:val="00AB3AC9"/>
    <w:rsid w:val="00AB5FF7"/>
    <w:rsid w:val="00AB6500"/>
    <w:rsid w:val="00AC01F1"/>
    <w:rsid w:val="00AC0C03"/>
    <w:rsid w:val="00AC1900"/>
    <w:rsid w:val="00AC226A"/>
    <w:rsid w:val="00AC25F2"/>
    <w:rsid w:val="00AC2642"/>
    <w:rsid w:val="00AC3EE8"/>
    <w:rsid w:val="00AC50D0"/>
    <w:rsid w:val="00AC5F0D"/>
    <w:rsid w:val="00AC5FA0"/>
    <w:rsid w:val="00AC63F5"/>
    <w:rsid w:val="00AC6B03"/>
    <w:rsid w:val="00AC6BFE"/>
    <w:rsid w:val="00AC713A"/>
    <w:rsid w:val="00AC7276"/>
    <w:rsid w:val="00AC75C2"/>
    <w:rsid w:val="00AD0D4B"/>
    <w:rsid w:val="00AD1667"/>
    <w:rsid w:val="00AD1A76"/>
    <w:rsid w:val="00AD2DBC"/>
    <w:rsid w:val="00AD3214"/>
    <w:rsid w:val="00AD4C7B"/>
    <w:rsid w:val="00AD4E0C"/>
    <w:rsid w:val="00AD541F"/>
    <w:rsid w:val="00AD61AE"/>
    <w:rsid w:val="00AD6748"/>
    <w:rsid w:val="00AD6863"/>
    <w:rsid w:val="00AD6A7E"/>
    <w:rsid w:val="00AD74A7"/>
    <w:rsid w:val="00AD7C61"/>
    <w:rsid w:val="00AE0388"/>
    <w:rsid w:val="00AE0730"/>
    <w:rsid w:val="00AE0745"/>
    <w:rsid w:val="00AE2B5E"/>
    <w:rsid w:val="00AE2DA2"/>
    <w:rsid w:val="00AE3F47"/>
    <w:rsid w:val="00AE42C5"/>
    <w:rsid w:val="00AE43B1"/>
    <w:rsid w:val="00AE4DA6"/>
    <w:rsid w:val="00AE4E49"/>
    <w:rsid w:val="00AE565B"/>
    <w:rsid w:val="00AE58D7"/>
    <w:rsid w:val="00AE62B6"/>
    <w:rsid w:val="00AE6424"/>
    <w:rsid w:val="00AE650B"/>
    <w:rsid w:val="00AE676C"/>
    <w:rsid w:val="00AE6815"/>
    <w:rsid w:val="00AE776C"/>
    <w:rsid w:val="00AF02D2"/>
    <w:rsid w:val="00AF0BBA"/>
    <w:rsid w:val="00AF1504"/>
    <w:rsid w:val="00AF1871"/>
    <w:rsid w:val="00AF19E7"/>
    <w:rsid w:val="00AF22A8"/>
    <w:rsid w:val="00AF32C1"/>
    <w:rsid w:val="00AF35CD"/>
    <w:rsid w:val="00AF44E5"/>
    <w:rsid w:val="00AF457A"/>
    <w:rsid w:val="00AF4B5E"/>
    <w:rsid w:val="00AF4BFB"/>
    <w:rsid w:val="00AF4D45"/>
    <w:rsid w:val="00AF4D65"/>
    <w:rsid w:val="00AF5627"/>
    <w:rsid w:val="00AF5B94"/>
    <w:rsid w:val="00AF6AD3"/>
    <w:rsid w:val="00AF6BFC"/>
    <w:rsid w:val="00AF6C56"/>
    <w:rsid w:val="00AF6F58"/>
    <w:rsid w:val="00B0082C"/>
    <w:rsid w:val="00B008F7"/>
    <w:rsid w:val="00B00EF8"/>
    <w:rsid w:val="00B00F9F"/>
    <w:rsid w:val="00B0133B"/>
    <w:rsid w:val="00B0141F"/>
    <w:rsid w:val="00B01BAA"/>
    <w:rsid w:val="00B02C1A"/>
    <w:rsid w:val="00B03145"/>
    <w:rsid w:val="00B03486"/>
    <w:rsid w:val="00B03531"/>
    <w:rsid w:val="00B0394C"/>
    <w:rsid w:val="00B040EB"/>
    <w:rsid w:val="00B0584E"/>
    <w:rsid w:val="00B058C9"/>
    <w:rsid w:val="00B05A95"/>
    <w:rsid w:val="00B06282"/>
    <w:rsid w:val="00B06380"/>
    <w:rsid w:val="00B06559"/>
    <w:rsid w:val="00B06BA7"/>
    <w:rsid w:val="00B0794B"/>
    <w:rsid w:val="00B1069F"/>
    <w:rsid w:val="00B11211"/>
    <w:rsid w:val="00B1243C"/>
    <w:rsid w:val="00B12795"/>
    <w:rsid w:val="00B136D9"/>
    <w:rsid w:val="00B137BE"/>
    <w:rsid w:val="00B13ACD"/>
    <w:rsid w:val="00B13C58"/>
    <w:rsid w:val="00B145D1"/>
    <w:rsid w:val="00B154B0"/>
    <w:rsid w:val="00B1654B"/>
    <w:rsid w:val="00B16AA3"/>
    <w:rsid w:val="00B17356"/>
    <w:rsid w:val="00B215E0"/>
    <w:rsid w:val="00B21BE8"/>
    <w:rsid w:val="00B220F3"/>
    <w:rsid w:val="00B22F71"/>
    <w:rsid w:val="00B23074"/>
    <w:rsid w:val="00B231B0"/>
    <w:rsid w:val="00B2320A"/>
    <w:rsid w:val="00B23F9C"/>
    <w:rsid w:val="00B24254"/>
    <w:rsid w:val="00B249B8"/>
    <w:rsid w:val="00B26014"/>
    <w:rsid w:val="00B268F5"/>
    <w:rsid w:val="00B27CE5"/>
    <w:rsid w:val="00B27E92"/>
    <w:rsid w:val="00B3061B"/>
    <w:rsid w:val="00B32A2D"/>
    <w:rsid w:val="00B32D5D"/>
    <w:rsid w:val="00B33130"/>
    <w:rsid w:val="00B356DB"/>
    <w:rsid w:val="00B3570B"/>
    <w:rsid w:val="00B35813"/>
    <w:rsid w:val="00B35F71"/>
    <w:rsid w:val="00B36796"/>
    <w:rsid w:val="00B378E5"/>
    <w:rsid w:val="00B37EA0"/>
    <w:rsid w:val="00B4049E"/>
    <w:rsid w:val="00B40AFC"/>
    <w:rsid w:val="00B41B9E"/>
    <w:rsid w:val="00B41FA0"/>
    <w:rsid w:val="00B425A2"/>
    <w:rsid w:val="00B4312C"/>
    <w:rsid w:val="00B43504"/>
    <w:rsid w:val="00B43BC7"/>
    <w:rsid w:val="00B446E5"/>
    <w:rsid w:val="00B45902"/>
    <w:rsid w:val="00B4602D"/>
    <w:rsid w:val="00B477DC"/>
    <w:rsid w:val="00B477E8"/>
    <w:rsid w:val="00B50D0C"/>
    <w:rsid w:val="00B50E95"/>
    <w:rsid w:val="00B52B6B"/>
    <w:rsid w:val="00B52B7F"/>
    <w:rsid w:val="00B53596"/>
    <w:rsid w:val="00B549BA"/>
    <w:rsid w:val="00B54D97"/>
    <w:rsid w:val="00B54DF3"/>
    <w:rsid w:val="00B553C4"/>
    <w:rsid w:val="00B55B62"/>
    <w:rsid w:val="00B55FEC"/>
    <w:rsid w:val="00B564BC"/>
    <w:rsid w:val="00B56BAA"/>
    <w:rsid w:val="00B56E7B"/>
    <w:rsid w:val="00B56FA1"/>
    <w:rsid w:val="00B57618"/>
    <w:rsid w:val="00B57AF2"/>
    <w:rsid w:val="00B57BF1"/>
    <w:rsid w:val="00B57FD5"/>
    <w:rsid w:val="00B61FA1"/>
    <w:rsid w:val="00B6237C"/>
    <w:rsid w:val="00B62604"/>
    <w:rsid w:val="00B62B49"/>
    <w:rsid w:val="00B656D9"/>
    <w:rsid w:val="00B657EF"/>
    <w:rsid w:val="00B668D3"/>
    <w:rsid w:val="00B70EF6"/>
    <w:rsid w:val="00B71966"/>
    <w:rsid w:val="00B72290"/>
    <w:rsid w:val="00B74553"/>
    <w:rsid w:val="00B767BE"/>
    <w:rsid w:val="00B76854"/>
    <w:rsid w:val="00B772B0"/>
    <w:rsid w:val="00B8021A"/>
    <w:rsid w:val="00B80A11"/>
    <w:rsid w:val="00B8211F"/>
    <w:rsid w:val="00B822C2"/>
    <w:rsid w:val="00B830EF"/>
    <w:rsid w:val="00B833B3"/>
    <w:rsid w:val="00B83FE5"/>
    <w:rsid w:val="00B84305"/>
    <w:rsid w:val="00B8434D"/>
    <w:rsid w:val="00B84437"/>
    <w:rsid w:val="00B84F4E"/>
    <w:rsid w:val="00B85467"/>
    <w:rsid w:val="00B8550B"/>
    <w:rsid w:val="00B85BE7"/>
    <w:rsid w:val="00B8609B"/>
    <w:rsid w:val="00B86339"/>
    <w:rsid w:val="00B86DDE"/>
    <w:rsid w:val="00B87C2B"/>
    <w:rsid w:val="00B90515"/>
    <w:rsid w:val="00B90621"/>
    <w:rsid w:val="00B91044"/>
    <w:rsid w:val="00B91426"/>
    <w:rsid w:val="00B91CD6"/>
    <w:rsid w:val="00B93019"/>
    <w:rsid w:val="00B93070"/>
    <w:rsid w:val="00B9393B"/>
    <w:rsid w:val="00B93D1E"/>
    <w:rsid w:val="00B93D3D"/>
    <w:rsid w:val="00B9486A"/>
    <w:rsid w:val="00B94B53"/>
    <w:rsid w:val="00B94B9A"/>
    <w:rsid w:val="00B9567A"/>
    <w:rsid w:val="00B95DC2"/>
    <w:rsid w:val="00B96F05"/>
    <w:rsid w:val="00B973DB"/>
    <w:rsid w:val="00BA09A5"/>
    <w:rsid w:val="00BA17CD"/>
    <w:rsid w:val="00BA1C70"/>
    <w:rsid w:val="00BA26D9"/>
    <w:rsid w:val="00BA2A75"/>
    <w:rsid w:val="00BA2F36"/>
    <w:rsid w:val="00BA4EF6"/>
    <w:rsid w:val="00BA56E6"/>
    <w:rsid w:val="00BA5838"/>
    <w:rsid w:val="00BA5F06"/>
    <w:rsid w:val="00BA6594"/>
    <w:rsid w:val="00BA694A"/>
    <w:rsid w:val="00BA6E72"/>
    <w:rsid w:val="00BA7405"/>
    <w:rsid w:val="00BA78E7"/>
    <w:rsid w:val="00BA798A"/>
    <w:rsid w:val="00BB0023"/>
    <w:rsid w:val="00BB023D"/>
    <w:rsid w:val="00BB07E2"/>
    <w:rsid w:val="00BB0C60"/>
    <w:rsid w:val="00BB1147"/>
    <w:rsid w:val="00BB114F"/>
    <w:rsid w:val="00BB1D44"/>
    <w:rsid w:val="00BB1DD9"/>
    <w:rsid w:val="00BB3376"/>
    <w:rsid w:val="00BB3587"/>
    <w:rsid w:val="00BB39F3"/>
    <w:rsid w:val="00BB3DA7"/>
    <w:rsid w:val="00BB41E9"/>
    <w:rsid w:val="00BB498B"/>
    <w:rsid w:val="00BB49D3"/>
    <w:rsid w:val="00BB4F56"/>
    <w:rsid w:val="00BB5C81"/>
    <w:rsid w:val="00BB7E3F"/>
    <w:rsid w:val="00BC08BF"/>
    <w:rsid w:val="00BC0F5D"/>
    <w:rsid w:val="00BC1695"/>
    <w:rsid w:val="00BC1805"/>
    <w:rsid w:val="00BC1C8F"/>
    <w:rsid w:val="00BC21BB"/>
    <w:rsid w:val="00BC336D"/>
    <w:rsid w:val="00BC3C2A"/>
    <w:rsid w:val="00BC3D55"/>
    <w:rsid w:val="00BC3E2A"/>
    <w:rsid w:val="00BC44D2"/>
    <w:rsid w:val="00BC4608"/>
    <w:rsid w:val="00BC4A52"/>
    <w:rsid w:val="00BC4E8D"/>
    <w:rsid w:val="00BC5BF9"/>
    <w:rsid w:val="00BC60A0"/>
    <w:rsid w:val="00BC6920"/>
    <w:rsid w:val="00BC6C77"/>
    <w:rsid w:val="00BC7027"/>
    <w:rsid w:val="00BC714C"/>
    <w:rsid w:val="00BC7ED7"/>
    <w:rsid w:val="00BD06C7"/>
    <w:rsid w:val="00BD0C63"/>
    <w:rsid w:val="00BD1868"/>
    <w:rsid w:val="00BD1AD9"/>
    <w:rsid w:val="00BD1ECB"/>
    <w:rsid w:val="00BD31B2"/>
    <w:rsid w:val="00BD3466"/>
    <w:rsid w:val="00BD3D91"/>
    <w:rsid w:val="00BD45D2"/>
    <w:rsid w:val="00BD45E0"/>
    <w:rsid w:val="00BD4F0E"/>
    <w:rsid w:val="00BD577B"/>
    <w:rsid w:val="00BD577F"/>
    <w:rsid w:val="00BD608F"/>
    <w:rsid w:val="00BD69A6"/>
    <w:rsid w:val="00BD6ACE"/>
    <w:rsid w:val="00BD7A2A"/>
    <w:rsid w:val="00BE093F"/>
    <w:rsid w:val="00BE0A50"/>
    <w:rsid w:val="00BE0EC1"/>
    <w:rsid w:val="00BE1427"/>
    <w:rsid w:val="00BE1E26"/>
    <w:rsid w:val="00BE1F70"/>
    <w:rsid w:val="00BE360A"/>
    <w:rsid w:val="00BE39AD"/>
    <w:rsid w:val="00BE3EAD"/>
    <w:rsid w:val="00BE415C"/>
    <w:rsid w:val="00BE4516"/>
    <w:rsid w:val="00BE5E43"/>
    <w:rsid w:val="00BE5F79"/>
    <w:rsid w:val="00BE638C"/>
    <w:rsid w:val="00BE68A0"/>
    <w:rsid w:val="00BE6FC7"/>
    <w:rsid w:val="00BE7063"/>
    <w:rsid w:val="00BE74EF"/>
    <w:rsid w:val="00BE7743"/>
    <w:rsid w:val="00BE7E83"/>
    <w:rsid w:val="00BF0108"/>
    <w:rsid w:val="00BF0246"/>
    <w:rsid w:val="00BF040C"/>
    <w:rsid w:val="00BF063F"/>
    <w:rsid w:val="00BF24DD"/>
    <w:rsid w:val="00BF3596"/>
    <w:rsid w:val="00BF3EE7"/>
    <w:rsid w:val="00BF4057"/>
    <w:rsid w:val="00BF4253"/>
    <w:rsid w:val="00BF4B81"/>
    <w:rsid w:val="00BF58B6"/>
    <w:rsid w:val="00BF5F2D"/>
    <w:rsid w:val="00BF6275"/>
    <w:rsid w:val="00BF6B49"/>
    <w:rsid w:val="00BF730C"/>
    <w:rsid w:val="00BF766D"/>
    <w:rsid w:val="00BF7B8C"/>
    <w:rsid w:val="00BF7EA2"/>
    <w:rsid w:val="00C0013A"/>
    <w:rsid w:val="00C01069"/>
    <w:rsid w:val="00C01560"/>
    <w:rsid w:val="00C01DAC"/>
    <w:rsid w:val="00C03125"/>
    <w:rsid w:val="00C03ABA"/>
    <w:rsid w:val="00C03ACB"/>
    <w:rsid w:val="00C04337"/>
    <w:rsid w:val="00C04EF3"/>
    <w:rsid w:val="00C05749"/>
    <w:rsid w:val="00C06CFA"/>
    <w:rsid w:val="00C070F4"/>
    <w:rsid w:val="00C070F8"/>
    <w:rsid w:val="00C076A5"/>
    <w:rsid w:val="00C07A83"/>
    <w:rsid w:val="00C101B7"/>
    <w:rsid w:val="00C10A56"/>
    <w:rsid w:val="00C1205E"/>
    <w:rsid w:val="00C13542"/>
    <w:rsid w:val="00C1359F"/>
    <w:rsid w:val="00C138BC"/>
    <w:rsid w:val="00C139C2"/>
    <w:rsid w:val="00C13B79"/>
    <w:rsid w:val="00C13E39"/>
    <w:rsid w:val="00C149F6"/>
    <w:rsid w:val="00C14D57"/>
    <w:rsid w:val="00C1557F"/>
    <w:rsid w:val="00C1573F"/>
    <w:rsid w:val="00C157F7"/>
    <w:rsid w:val="00C15E7A"/>
    <w:rsid w:val="00C173B5"/>
    <w:rsid w:val="00C17542"/>
    <w:rsid w:val="00C20CC4"/>
    <w:rsid w:val="00C20E85"/>
    <w:rsid w:val="00C2164E"/>
    <w:rsid w:val="00C220D0"/>
    <w:rsid w:val="00C23306"/>
    <w:rsid w:val="00C2353B"/>
    <w:rsid w:val="00C246B9"/>
    <w:rsid w:val="00C24FB9"/>
    <w:rsid w:val="00C25768"/>
    <w:rsid w:val="00C25F2C"/>
    <w:rsid w:val="00C262AC"/>
    <w:rsid w:val="00C2663B"/>
    <w:rsid w:val="00C266DA"/>
    <w:rsid w:val="00C310FE"/>
    <w:rsid w:val="00C3122A"/>
    <w:rsid w:val="00C313C2"/>
    <w:rsid w:val="00C329FC"/>
    <w:rsid w:val="00C32A70"/>
    <w:rsid w:val="00C33471"/>
    <w:rsid w:val="00C347C9"/>
    <w:rsid w:val="00C35A22"/>
    <w:rsid w:val="00C36187"/>
    <w:rsid w:val="00C3624B"/>
    <w:rsid w:val="00C36CC8"/>
    <w:rsid w:val="00C36E14"/>
    <w:rsid w:val="00C37278"/>
    <w:rsid w:val="00C376E6"/>
    <w:rsid w:val="00C379A2"/>
    <w:rsid w:val="00C4009E"/>
    <w:rsid w:val="00C412E2"/>
    <w:rsid w:val="00C41F7E"/>
    <w:rsid w:val="00C420F1"/>
    <w:rsid w:val="00C42A33"/>
    <w:rsid w:val="00C430BB"/>
    <w:rsid w:val="00C43D41"/>
    <w:rsid w:val="00C44EBC"/>
    <w:rsid w:val="00C45077"/>
    <w:rsid w:val="00C452AF"/>
    <w:rsid w:val="00C458A6"/>
    <w:rsid w:val="00C45B30"/>
    <w:rsid w:val="00C45DEC"/>
    <w:rsid w:val="00C468CF"/>
    <w:rsid w:val="00C5022E"/>
    <w:rsid w:val="00C50382"/>
    <w:rsid w:val="00C513AD"/>
    <w:rsid w:val="00C515B0"/>
    <w:rsid w:val="00C519B8"/>
    <w:rsid w:val="00C519DC"/>
    <w:rsid w:val="00C522B5"/>
    <w:rsid w:val="00C5284A"/>
    <w:rsid w:val="00C530CE"/>
    <w:rsid w:val="00C536F2"/>
    <w:rsid w:val="00C53CC4"/>
    <w:rsid w:val="00C53EDC"/>
    <w:rsid w:val="00C54576"/>
    <w:rsid w:val="00C54906"/>
    <w:rsid w:val="00C54B1B"/>
    <w:rsid w:val="00C54F84"/>
    <w:rsid w:val="00C5504C"/>
    <w:rsid w:val="00C5538F"/>
    <w:rsid w:val="00C55559"/>
    <w:rsid w:val="00C55EE7"/>
    <w:rsid w:val="00C5625B"/>
    <w:rsid w:val="00C56C88"/>
    <w:rsid w:val="00C574E0"/>
    <w:rsid w:val="00C57699"/>
    <w:rsid w:val="00C5771C"/>
    <w:rsid w:val="00C579BB"/>
    <w:rsid w:val="00C60B36"/>
    <w:rsid w:val="00C61436"/>
    <w:rsid w:val="00C61C95"/>
    <w:rsid w:val="00C62041"/>
    <w:rsid w:val="00C6291D"/>
    <w:rsid w:val="00C6372C"/>
    <w:rsid w:val="00C65971"/>
    <w:rsid w:val="00C65FCF"/>
    <w:rsid w:val="00C66495"/>
    <w:rsid w:val="00C66E71"/>
    <w:rsid w:val="00C67504"/>
    <w:rsid w:val="00C70A2C"/>
    <w:rsid w:val="00C70D59"/>
    <w:rsid w:val="00C70FB1"/>
    <w:rsid w:val="00C71AA7"/>
    <w:rsid w:val="00C71C2C"/>
    <w:rsid w:val="00C71DEB"/>
    <w:rsid w:val="00C72169"/>
    <w:rsid w:val="00C72837"/>
    <w:rsid w:val="00C73028"/>
    <w:rsid w:val="00C73103"/>
    <w:rsid w:val="00C73680"/>
    <w:rsid w:val="00C73CAE"/>
    <w:rsid w:val="00C7470D"/>
    <w:rsid w:val="00C74849"/>
    <w:rsid w:val="00C7499B"/>
    <w:rsid w:val="00C74EE1"/>
    <w:rsid w:val="00C754F3"/>
    <w:rsid w:val="00C756A5"/>
    <w:rsid w:val="00C76241"/>
    <w:rsid w:val="00C779EB"/>
    <w:rsid w:val="00C77ACD"/>
    <w:rsid w:val="00C8009B"/>
    <w:rsid w:val="00C8018C"/>
    <w:rsid w:val="00C808CE"/>
    <w:rsid w:val="00C80BAE"/>
    <w:rsid w:val="00C8109A"/>
    <w:rsid w:val="00C81F40"/>
    <w:rsid w:val="00C821FB"/>
    <w:rsid w:val="00C8236D"/>
    <w:rsid w:val="00C823D4"/>
    <w:rsid w:val="00C830A6"/>
    <w:rsid w:val="00C83936"/>
    <w:rsid w:val="00C83FD9"/>
    <w:rsid w:val="00C843BA"/>
    <w:rsid w:val="00C84457"/>
    <w:rsid w:val="00C84B60"/>
    <w:rsid w:val="00C8522A"/>
    <w:rsid w:val="00C85330"/>
    <w:rsid w:val="00C85F12"/>
    <w:rsid w:val="00C86560"/>
    <w:rsid w:val="00C8746B"/>
    <w:rsid w:val="00C8764C"/>
    <w:rsid w:val="00C87D78"/>
    <w:rsid w:val="00C87E9B"/>
    <w:rsid w:val="00C907DA"/>
    <w:rsid w:val="00C90827"/>
    <w:rsid w:val="00C90DE1"/>
    <w:rsid w:val="00C91979"/>
    <w:rsid w:val="00C92D35"/>
    <w:rsid w:val="00C92E68"/>
    <w:rsid w:val="00C9344F"/>
    <w:rsid w:val="00C942F3"/>
    <w:rsid w:val="00C9439E"/>
    <w:rsid w:val="00C943EE"/>
    <w:rsid w:val="00C94491"/>
    <w:rsid w:val="00C95B35"/>
    <w:rsid w:val="00C95E4D"/>
    <w:rsid w:val="00C963B5"/>
    <w:rsid w:val="00C97762"/>
    <w:rsid w:val="00C97FB2"/>
    <w:rsid w:val="00CA0290"/>
    <w:rsid w:val="00CA0B5B"/>
    <w:rsid w:val="00CA0C8F"/>
    <w:rsid w:val="00CA0D61"/>
    <w:rsid w:val="00CA0D8C"/>
    <w:rsid w:val="00CA1164"/>
    <w:rsid w:val="00CA16B4"/>
    <w:rsid w:val="00CA18F0"/>
    <w:rsid w:val="00CA2584"/>
    <w:rsid w:val="00CA2F05"/>
    <w:rsid w:val="00CA5804"/>
    <w:rsid w:val="00CA589B"/>
    <w:rsid w:val="00CA5AED"/>
    <w:rsid w:val="00CA732F"/>
    <w:rsid w:val="00CA7ECB"/>
    <w:rsid w:val="00CB0675"/>
    <w:rsid w:val="00CB2A8B"/>
    <w:rsid w:val="00CB2CC5"/>
    <w:rsid w:val="00CB37F7"/>
    <w:rsid w:val="00CB4352"/>
    <w:rsid w:val="00CB4B85"/>
    <w:rsid w:val="00CB539B"/>
    <w:rsid w:val="00CB5DA2"/>
    <w:rsid w:val="00CB5E8E"/>
    <w:rsid w:val="00CB60B6"/>
    <w:rsid w:val="00CB656E"/>
    <w:rsid w:val="00CB6939"/>
    <w:rsid w:val="00CB6DB2"/>
    <w:rsid w:val="00CB74DA"/>
    <w:rsid w:val="00CC0848"/>
    <w:rsid w:val="00CC1358"/>
    <w:rsid w:val="00CC2C2F"/>
    <w:rsid w:val="00CC2D73"/>
    <w:rsid w:val="00CC31B0"/>
    <w:rsid w:val="00CC4BF3"/>
    <w:rsid w:val="00CC597B"/>
    <w:rsid w:val="00CC772D"/>
    <w:rsid w:val="00CC7AC2"/>
    <w:rsid w:val="00CD03F3"/>
    <w:rsid w:val="00CD0FE2"/>
    <w:rsid w:val="00CD1062"/>
    <w:rsid w:val="00CD126E"/>
    <w:rsid w:val="00CD1667"/>
    <w:rsid w:val="00CD20A3"/>
    <w:rsid w:val="00CD2BD1"/>
    <w:rsid w:val="00CD3004"/>
    <w:rsid w:val="00CD3075"/>
    <w:rsid w:val="00CD317C"/>
    <w:rsid w:val="00CD3B9B"/>
    <w:rsid w:val="00CD3CDF"/>
    <w:rsid w:val="00CD3D8E"/>
    <w:rsid w:val="00CD44AA"/>
    <w:rsid w:val="00CD4C1F"/>
    <w:rsid w:val="00CD50AB"/>
    <w:rsid w:val="00CD560C"/>
    <w:rsid w:val="00CD5DEF"/>
    <w:rsid w:val="00CD6724"/>
    <w:rsid w:val="00CD6ED1"/>
    <w:rsid w:val="00CD71EA"/>
    <w:rsid w:val="00CE0881"/>
    <w:rsid w:val="00CE1955"/>
    <w:rsid w:val="00CE1B5E"/>
    <w:rsid w:val="00CE2033"/>
    <w:rsid w:val="00CE22F7"/>
    <w:rsid w:val="00CE2A19"/>
    <w:rsid w:val="00CE2C69"/>
    <w:rsid w:val="00CE39E7"/>
    <w:rsid w:val="00CE41B4"/>
    <w:rsid w:val="00CE4A71"/>
    <w:rsid w:val="00CE512A"/>
    <w:rsid w:val="00CE5209"/>
    <w:rsid w:val="00CE5386"/>
    <w:rsid w:val="00CE5847"/>
    <w:rsid w:val="00CE72B3"/>
    <w:rsid w:val="00CE7955"/>
    <w:rsid w:val="00CF1A95"/>
    <w:rsid w:val="00CF220A"/>
    <w:rsid w:val="00CF2CD9"/>
    <w:rsid w:val="00CF2E6D"/>
    <w:rsid w:val="00CF3230"/>
    <w:rsid w:val="00CF3A47"/>
    <w:rsid w:val="00CF40CF"/>
    <w:rsid w:val="00CF4A14"/>
    <w:rsid w:val="00CF4F6A"/>
    <w:rsid w:val="00CF50D7"/>
    <w:rsid w:val="00CF511F"/>
    <w:rsid w:val="00CF55A0"/>
    <w:rsid w:val="00CF56CD"/>
    <w:rsid w:val="00CF5B5A"/>
    <w:rsid w:val="00CF6A03"/>
    <w:rsid w:val="00CF7101"/>
    <w:rsid w:val="00CF7204"/>
    <w:rsid w:val="00CF794B"/>
    <w:rsid w:val="00CF7B1E"/>
    <w:rsid w:val="00CF7F0D"/>
    <w:rsid w:val="00D00084"/>
    <w:rsid w:val="00D00273"/>
    <w:rsid w:val="00D00563"/>
    <w:rsid w:val="00D00E5E"/>
    <w:rsid w:val="00D01584"/>
    <w:rsid w:val="00D01978"/>
    <w:rsid w:val="00D02100"/>
    <w:rsid w:val="00D02304"/>
    <w:rsid w:val="00D02F5E"/>
    <w:rsid w:val="00D030DB"/>
    <w:rsid w:val="00D0322C"/>
    <w:rsid w:val="00D0399F"/>
    <w:rsid w:val="00D051DD"/>
    <w:rsid w:val="00D05453"/>
    <w:rsid w:val="00D05478"/>
    <w:rsid w:val="00D0603E"/>
    <w:rsid w:val="00D06316"/>
    <w:rsid w:val="00D063C6"/>
    <w:rsid w:val="00D07A45"/>
    <w:rsid w:val="00D07A58"/>
    <w:rsid w:val="00D07DC9"/>
    <w:rsid w:val="00D11034"/>
    <w:rsid w:val="00D118AD"/>
    <w:rsid w:val="00D11CF7"/>
    <w:rsid w:val="00D1266C"/>
    <w:rsid w:val="00D12873"/>
    <w:rsid w:val="00D12C3B"/>
    <w:rsid w:val="00D1336C"/>
    <w:rsid w:val="00D1352C"/>
    <w:rsid w:val="00D14CE8"/>
    <w:rsid w:val="00D15133"/>
    <w:rsid w:val="00D152B2"/>
    <w:rsid w:val="00D15485"/>
    <w:rsid w:val="00D15AB6"/>
    <w:rsid w:val="00D16377"/>
    <w:rsid w:val="00D168AB"/>
    <w:rsid w:val="00D16962"/>
    <w:rsid w:val="00D16C5E"/>
    <w:rsid w:val="00D17425"/>
    <w:rsid w:val="00D213DF"/>
    <w:rsid w:val="00D21ABA"/>
    <w:rsid w:val="00D21DB0"/>
    <w:rsid w:val="00D22681"/>
    <w:rsid w:val="00D23970"/>
    <w:rsid w:val="00D24823"/>
    <w:rsid w:val="00D24B9E"/>
    <w:rsid w:val="00D25E15"/>
    <w:rsid w:val="00D268FE"/>
    <w:rsid w:val="00D26E57"/>
    <w:rsid w:val="00D27390"/>
    <w:rsid w:val="00D300C1"/>
    <w:rsid w:val="00D310DA"/>
    <w:rsid w:val="00D318CD"/>
    <w:rsid w:val="00D31B64"/>
    <w:rsid w:val="00D31B69"/>
    <w:rsid w:val="00D31C1C"/>
    <w:rsid w:val="00D321F1"/>
    <w:rsid w:val="00D32756"/>
    <w:rsid w:val="00D32B77"/>
    <w:rsid w:val="00D33F45"/>
    <w:rsid w:val="00D3472B"/>
    <w:rsid w:val="00D34B82"/>
    <w:rsid w:val="00D3503C"/>
    <w:rsid w:val="00D353C5"/>
    <w:rsid w:val="00D35542"/>
    <w:rsid w:val="00D36167"/>
    <w:rsid w:val="00D36349"/>
    <w:rsid w:val="00D3693C"/>
    <w:rsid w:val="00D36D59"/>
    <w:rsid w:val="00D36E8E"/>
    <w:rsid w:val="00D411D8"/>
    <w:rsid w:val="00D4125F"/>
    <w:rsid w:val="00D4254D"/>
    <w:rsid w:val="00D42DF8"/>
    <w:rsid w:val="00D42FF7"/>
    <w:rsid w:val="00D435E6"/>
    <w:rsid w:val="00D4447C"/>
    <w:rsid w:val="00D44D7E"/>
    <w:rsid w:val="00D450BE"/>
    <w:rsid w:val="00D454C0"/>
    <w:rsid w:val="00D456AC"/>
    <w:rsid w:val="00D45C1C"/>
    <w:rsid w:val="00D45E93"/>
    <w:rsid w:val="00D46917"/>
    <w:rsid w:val="00D46EA0"/>
    <w:rsid w:val="00D506B9"/>
    <w:rsid w:val="00D50A1E"/>
    <w:rsid w:val="00D515E6"/>
    <w:rsid w:val="00D52164"/>
    <w:rsid w:val="00D52D31"/>
    <w:rsid w:val="00D530E0"/>
    <w:rsid w:val="00D54DAC"/>
    <w:rsid w:val="00D553DF"/>
    <w:rsid w:val="00D555CC"/>
    <w:rsid w:val="00D55667"/>
    <w:rsid w:val="00D56944"/>
    <w:rsid w:val="00D56BE6"/>
    <w:rsid w:val="00D56C02"/>
    <w:rsid w:val="00D56D72"/>
    <w:rsid w:val="00D57404"/>
    <w:rsid w:val="00D57423"/>
    <w:rsid w:val="00D57506"/>
    <w:rsid w:val="00D5783E"/>
    <w:rsid w:val="00D578B7"/>
    <w:rsid w:val="00D57CD5"/>
    <w:rsid w:val="00D57EEC"/>
    <w:rsid w:val="00D603E2"/>
    <w:rsid w:val="00D6051B"/>
    <w:rsid w:val="00D607A3"/>
    <w:rsid w:val="00D60AF5"/>
    <w:rsid w:val="00D60DD7"/>
    <w:rsid w:val="00D6107B"/>
    <w:rsid w:val="00D61D22"/>
    <w:rsid w:val="00D62070"/>
    <w:rsid w:val="00D62329"/>
    <w:rsid w:val="00D628A2"/>
    <w:rsid w:val="00D641B5"/>
    <w:rsid w:val="00D644C8"/>
    <w:rsid w:val="00D6480A"/>
    <w:rsid w:val="00D6497A"/>
    <w:rsid w:val="00D658FE"/>
    <w:rsid w:val="00D67B11"/>
    <w:rsid w:val="00D7048A"/>
    <w:rsid w:val="00D7093A"/>
    <w:rsid w:val="00D70DD3"/>
    <w:rsid w:val="00D7113F"/>
    <w:rsid w:val="00D7244E"/>
    <w:rsid w:val="00D72687"/>
    <w:rsid w:val="00D72D98"/>
    <w:rsid w:val="00D72DEC"/>
    <w:rsid w:val="00D734E8"/>
    <w:rsid w:val="00D73F87"/>
    <w:rsid w:val="00D75257"/>
    <w:rsid w:val="00D75656"/>
    <w:rsid w:val="00D7589D"/>
    <w:rsid w:val="00D75B1F"/>
    <w:rsid w:val="00D7649F"/>
    <w:rsid w:val="00D7735A"/>
    <w:rsid w:val="00D81414"/>
    <w:rsid w:val="00D8192F"/>
    <w:rsid w:val="00D824C6"/>
    <w:rsid w:val="00D829E3"/>
    <w:rsid w:val="00D83490"/>
    <w:rsid w:val="00D8404D"/>
    <w:rsid w:val="00D84212"/>
    <w:rsid w:val="00D843B3"/>
    <w:rsid w:val="00D84475"/>
    <w:rsid w:val="00D8463F"/>
    <w:rsid w:val="00D84A87"/>
    <w:rsid w:val="00D84D90"/>
    <w:rsid w:val="00D85273"/>
    <w:rsid w:val="00D856B4"/>
    <w:rsid w:val="00D859BD"/>
    <w:rsid w:val="00D85C7F"/>
    <w:rsid w:val="00D870AD"/>
    <w:rsid w:val="00D87182"/>
    <w:rsid w:val="00D8755D"/>
    <w:rsid w:val="00D9014C"/>
    <w:rsid w:val="00D91A4D"/>
    <w:rsid w:val="00D92643"/>
    <w:rsid w:val="00D931A1"/>
    <w:rsid w:val="00D93B01"/>
    <w:rsid w:val="00D93DD9"/>
    <w:rsid w:val="00D93E1E"/>
    <w:rsid w:val="00D93E23"/>
    <w:rsid w:val="00D944DB"/>
    <w:rsid w:val="00D951F9"/>
    <w:rsid w:val="00D95AD0"/>
    <w:rsid w:val="00D965B5"/>
    <w:rsid w:val="00D965C9"/>
    <w:rsid w:val="00D96708"/>
    <w:rsid w:val="00DA0037"/>
    <w:rsid w:val="00DA00B2"/>
    <w:rsid w:val="00DA01F0"/>
    <w:rsid w:val="00DA0C66"/>
    <w:rsid w:val="00DA13DD"/>
    <w:rsid w:val="00DA1FBA"/>
    <w:rsid w:val="00DA20D8"/>
    <w:rsid w:val="00DA2500"/>
    <w:rsid w:val="00DA2A59"/>
    <w:rsid w:val="00DA3D13"/>
    <w:rsid w:val="00DA426E"/>
    <w:rsid w:val="00DA47D3"/>
    <w:rsid w:val="00DA5E81"/>
    <w:rsid w:val="00DA5FAF"/>
    <w:rsid w:val="00DA6E94"/>
    <w:rsid w:val="00DA707D"/>
    <w:rsid w:val="00DB04D5"/>
    <w:rsid w:val="00DB05D0"/>
    <w:rsid w:val="00DB137D"/>
    <w:rsid w:val="00DB1532"/>
    <w:rsid w:val="00DB229E"/>
    <w:rsid w:val="00DB2349"/>
    <w:rsid w:val="00DB2598"/>
    <w:rsid w:val="00DB2E86"/>
    <w:rsid w:val="00DB379C"/>
    <w:rsid w:val="00DB3BF1"/>
    <w:rsid w:val="00DB5EEE"/>
    <w:rsid w:val="00DB7056"/>
    <w:rsid w:val="00DB7208"/>
    <w:rsid w:val="00DC0164"/>
    <w:rsid w:val="00DC0A20"/>
    <w:rsid w:val="00DC1436"/>
    <w:rsid w:val="00DC2B4E"/>
    <w:rsid w:val="00DC32F6"/>
    <w:rsid w:val="00DC34D7"/>
    <w:rsid w:val="00DC4513"/>
    <w:rsid w:val="00DC4D3E"/>
    <w:rsid w:val="00DC56B7"/>
    <w:rsid w:val="00DC6062"/>
    <w:rsid w:val="00DC65FF"/>
    <w:rsid w:val="00DC6AA0"/>
    <w:rsid w:val="00DC6B0E"/>
    <w:rsid w:val="00DC7DC9"/>
    <w:rsid w:val="00DD0DFE"/>
    <w:rsid w:val="00DD1B65"/>
    <w:rsid w:val="00DD1E7E"/>
    <w:rsid w:val="00DD219E"/>
    <w:rsid w:val="00DD220F"/>
    <w:rsid w:val="00DD2A83"/>
    <w:rsid w:val="00DD361C"/>
    <w:rsid w:val="00DD4FD8"/>
    <w:rsid w:val="00DD5A22"/>
    <w:rsid w:val="00DD655E"/>
    <w:rsid w:val="00DD7550"/>
    <w:rsid w:val="00DE1547"/>
    <w:rsid w:val="00DE19F3"/>
    <w:rsid w:val="00DE21AB"/>
    <w:rsid w:val="00DE230A"/>
    <w:rsid w:val="00DE2F99"/>
    <w:rsid w:val="00DE2FF2"/>
    <w:rsid w:val="00DE34E4"/>
    <w:rsid w:val="00DE44EE"/>
    <w:rsid w:val="00DE4D61"/>
    <w:rsid w:val="00DE5872"/>
    <w:rsid w:val="00DE5EF4"/>
    <w:rsid w:val="00DE620B"/>
    <w:rsid w:val="00DE6299"/>
    <w:rsid w:val="00DE6B4C"/>
    <w:rsid w:val="00DE7649"/>
    <w:rsid w:val="00DE76B4"/>
    <w:rsid w:val="00DE7930"/>
    <w:rsid w:val="00DF03AC"/>
    <w:rsid w:val="00DF05F8"/>
    <w:rsid w:val="00DF0847"/>
    <w:rsid w:val="00DF16A4"/>
    <w:rsid w:val="00DF1A73"/>
    <w:rsid w:val="00DF1F85"/>
    <w:rsid w:val="00DF235F"/>
    <w:rsid w:val="00DF2A58"/>
    <w:rsid w:val="00DF2B35"/>
    <w:rsid w:val="00DF2EE2"/>
    <w:rsid w:val="00DF33F4"/>
    <w:rsid w:val="00DF3561"/>
    <w:rsid w:val="00DF36FD"/>
    <w:rsid w:val="00DF4172"/>
    <w:rsid w:val="00DF51DA"/>
    <w:rsid w:val="00DF561F"/>
    <w:rsid w:val="00DF5681"/>
    <w:rsid w:val="00DF5A6B"/>
    <w:rsid w:val="00DF6630"/>
    <w:rsid w:val="00DF67FE"/>
    <w:rsid w:val="00DF6DC2"/>
    <w:rsid w:val="00DF75F9"/>
    <w:rsid w:val="00E00933"/>
    <w:rsid w:val="00E00A39"/>
    <w:rsid w:val="00E016C3"/>
    <w:rsid w:val="00E01E52"/>
    <w:rsid w:val="00E04873"/>
    <w:rsid w:val="00E05CB4"/>
    <w:rsid w:val="00E062DC"/>
    <w:rsid w:val="00E06C0A"/>
    <w:rsid w:val="00E1075B"/>
    <w:rsid w:val="00E10AFE"/>
    <w:rsid w:val="00E10F00"/>
    <w:rsid w:val="00E116DC"/>
    <w:rsid w:val="00E12334"/>
    <w:rsid w:val="00E12EEC"/>
    <w:rsid w:val="00E13D0A"/>
    <w:rsid w:val="00E13D69"/>
    <w:rsid w:val="00E14DDA"/>
    <w:rsid w:val="00E15155"/>
    <w:rsid w:val="00E15728"/>
    <w:rsid w:val="00E15B83"/>
    <w:rsid w:val="00E15D47"/>
    <w:rsid w:val="00E15F29"/>
    <w:rsid w:val="00E16316"/>
    <w:rsid w:val="00E165D3"/>
    <w:rsid w:val="00E169CD"/>
    <w:rsid w:val="00E17BAF"/>
    <w:rsid w:val="00E20B61"/>
    <w:rsid w:val="00E20CB7"/>
    <w:rsid w:val="00E21031"/>
    <w:rsid w:val="00E220CC"/>
    <w:rsid w:val="00E222C7"/>
    <w:rsid w:val="00E22B4D"/>
    <w:rsid w:val="00E22C86"/>
    <w:rsid w:val="00E23410"/>
    <w:rsid w:val="00E23671"/>
    <w:rsid w:val="00E2389E"/>
    <w:rsid w:val="00E24198"/>
    <w:rsid w:val="00E2424B"/>
    <w:rsid w:val="00E24322"/>
    <w:rsid w:val="00E24B1D"/>
    <w:rsid w:val="00E24B9E"/>
    <w:rsid w:val="00E25A76"/>
    <w:rsid w:val="00E26898"/>
    <w:rsid w:val="00E30E64"/>
    <w:rsid w:val="00E3177C"/>
    <w:rsid w:val="00E32D97"/>
    <w:rsid w:val="00E33235"/>
    <w:rsid w:val="00E3345E"/>
    <w:rsid w:val="00E335B2"/>
    <w:rsid w:val="00E33F05"/>
    <w:rsid w:val="00E36790"/>
    <w:rsid w:val="00E36BCF"/>
    <w:rsid w:val="00E3776A"/>
    <w:rsid w:val="00E37ABD"/>
    <w:rsid w:val="00E4013D"/>
    <w:rsid w:val="00E40461"/>
    <w:rsid w:val="00E4047F"/>
    <w:rsid w:val="00E41713"/>
    <w:rsid w:val="00E425C3"/>
    <w:rsid w:val="00E4341C"/>
    <w:rsid w:val="00E4381F"/>
    <w:rsid w:val="00E43F5E"/>
    <w:rsid w:val="00E443D7"/>
    <w:rsid w:val="00E44B49"/>
    <w:rsid w:val="00E458FE"/>
    <w:rsid w:val="00E4660B"/>
    <w:rsid w:val="00E4797F"/>
    <w:rsid w:val="00E504EF"/>
    <w:rsid w:val="00E50FF0"/>
    <w:rsid w:val="00E5165A"/>
    <w:rsid w:val="00E525DC"/>
    <w:rsid w:val="00E52FBE"/>
    <w:rsid w:val="00E53E7B"/>
    <w:rsid w:val="00E54249"/>
    <w:rsid w:val="00E5567D"/>
    <w:rsid w:val="00E56556"/>
    <w:rsid w:val="00E57038"/>
    <w:rsid w:val="00E572DF"/>
    <w:rsid w:val="00E5741C"/>
    <w:rsid w:val="00E57479"/>
    <w:rsid w:val="00E57D3B"/>
    <w:rsid w:val="00E60DF9"/>
    <w:rsid w:val="00E60E8D"/>
    <w:rsid w:val="00E611AE"/>
    <w:rsid w:val="00E61751"/>
    <w:rsid w:val="00E61808"/>
    <w:rsid w:val="00E62065"/>
    <w:rsid w:val="00E62E57"/>
    <w:rsid w:val="00E6445B"/>
    <w:rsid w:val="00E65557"/>
    <w:rsid w:val="00E66B9F"/>
    <w:rsid w:val="00E66CB3"/>
    <w:rsid w:val="00E67026"/>
    <w:rsid w:val="00E7039F"/>
    <w:rsid w:val="00E71771"/>
    <w:rsid w:val="00E71F59"/>
    <w:rsid w:val="00E73459"/>
    <w:rsid w:val="00E7359E"/>
    <w:rsid w:val="00E736C9"/>
    <w:rsid w:val="00E73899"/>
    <w:rsid w:val="00E73A3E"/>
    <w:rsid w:val="00E73B44"/>
    <w:rsid w:val="00E73E84"/>
    <w:rsid w:val="00E74021"/>
    <w:rsid w:val="00E74CBC"/>
    <w:rsid w:val="00E756AB"/>
    <w:rsid w:val="00E76BF1"/>
    <w:rsid w:val="00E76C4F"/>
    <w:rsid w:val="00E808FC"/>
    <w:rsid w:val="00E81D80"/>
    <w:rsid w:val="00E8294A"/>
    <w:rsid w:val="00E82999"/>
    <w:rsid w:val="00E82D30"/>
    <w:rsid w:val="00E82E58"/>
    <w:rsid w:val="00E839AB"/>
    <w:rsid w:val="00E84C01"/>
    <w:rsid w:val="00E853B1"/>
    <w:rsid w:val="00E859DE"/>
    <w:rsid w:val="00E85B26"/>
    <w:rsid w:val="00E862F9"/>
    <w:rsid w:val="00E8643C"/>
    <w:rsid w:val="00E8725F"/>
    <w:rsid w:val="00E872E5"/>
    <w:rsid w:val="00E87F39"/>
    <w:rsid w:val="00E905D3"/>
    <w:rsid w:val="00E9077B"/>
    <w:rsid w:val="00E90815"/>
    <w:rsid w:val="00E90843"/>
    <w:rsid w:val="00E908D1"/>
    <w:rsid w:val="00E91524"/>
    <w:rsid w:val="00E91638"/>
    <w:rsid w:val="00E9174C"/>
    <w:rsid w:val="00E91F50"/>
    <w:rsid w:val="00E9292B"/>
    <w:rsid w:val="00E93686"/>
    <w:rsid w:val="00E940C4"/>
    <w:rsid w:val="00E94E49"/>
    <w:rsid w:val="00E9574D"/>
    <w:rsid w:val="00E96962"/>
    <w:rsid w:val="00E96BB7"/>
    <w:rsid w:val="00E96FD8"/>
    <w:rsid w:val="00E979C2"/>
    <w:rsid w:val="00E97F8A"/>
    <w:rsid w:val="00EA02EE"/>
    <w:rsid w:val="00EA0B45"/>
    <w:rsid w:val="00EA1317"/>
    <w:rsid w:val="00EA1803"/>
    <w:rsid w:val="00EA1996"/>
    <w:rsid w:val="00EA1D1E"/>
    <w:rsid w:val="00EA301F"/>
    <w:rsid w:val="00EA3779"/>
    <w:rsid w:val="00EA4357"/>
    <w:rsid w:val="00EA4735"/>
    <w:rsid w:val="00EA47B7"/>
    <w:rsid w:val="00EA4CA8"/>
    <w:rsid w:val="00EA5DB8"/>
    <w:rsid w:val="00EA645A"/>
    <w:rsid w:val="00EA6E2D"/>
    <w:rsid w:val="00EA6FA2"/>
    <w:rsid w:val="00EB02F9"/>
    <w:rsid w:val="00EB082F"/>
    <w:rsid w:val="00EB0ACB"/>
    <w:rsid w:val="00EB0C8C"/>
    <w:rsid w:val="00EB2548"/>
    <w:rsid w:val="00EB2F21"/>
    <w:rsid w:val="00EB35A6"/>
    <w:rsid w:val="00EB5791"/>
    <w:rsid w:val="00EB5D68"/>
    <w:rsid w:val="00EB6EAB"/>
    <w:rsid w:val="00EB7B8D"/>
    <w:rsid w:val="00EC0E3D"/>
    <w:rsid w:val="00EC131F"/>
    <w:rsid w:val="00EC1482"/>
    <w:rsid w:val="00EC1DA8"/>
    <w:rsid w:val="00EC2B2F"/>
    <w:rsid w:val="00EC2D8C"/>
    <w:rsid w:val="00EC3D68"/>
    <w:rsid w:val="00EC40CB"/>
    <w:rsid w:val="00EC45B4"/>
    <w:rsid w:val="00EC5735"/>
    <w:rsid w:val="00EC5AAA"/>
    <w:rsid w:val="00EC6DEE"/>
    <w:rsid w:val="00EC7837"/>
    <w:rsid w:val="00ED02C8"/>
    <w:rsid w:val="00ED0659"/>
    <w:rsid w:val="00ED07EC"/>
    <w:rsid w:val="00ED095F"/>
    <w:rsid w:val="00ED1E5E"/>
    <w:rsid w:val="00ED2910"/>
    <w:rsid w:val="00ED3132"/>
    <w:rsid w:val="00ED31FF"/>
    <w:rsid w:val="00ED42B1"/>
    <w:rsid w:val="00ED469C"/>
    <w:rsid w:val="00ED495F"/>
    <w:rsid w:val="00ED53DF"/>
    <w:rsid w:val="00ED5CB9"/>
    <w:rsid w:val="00ED6137"/>
    <w:rsid w:val="00ED631A"/>
    <w:rsid w:val="00ED694C"/>
    <w:rsid w:val="00ED741F"/>
    <w:rsid w:val="00ED7EE7"/>
    <w:rsid w:val="00EE000F"/>
    <w:rsid w:val="00EE135B"/>
    <w:rsid w:val="00EE32EF"/>
    <w:rsid w:val="00EE3671"/>
    <w:rsid w:val="00EE4101"/>
    <w:rsid w:val="00EE431F"/>
    <w:rsid w:val="00EE4572"/>
    <w:rsid w:val="00EE4FA8"/>
    <w:rsid w:val="00EE5C63"/>
    <w:rsid w:val="00EE5FE9"/>
    <w:rsid w:val="00EE68CD"/>
    <w:rsid w:val="00EE69D5"/>
    <w:rsid w:val="00EE7A73"/>
    <w:rsid w:val="00EE7C67"/>
    <w:rsid w:val="00EE7CFD"/>
    <w:rsid w:val="00EF0448"/>
    <w:rsid w:val="00EF0C82"/>
    <w:rsid w:val="00EF1762"/>
    <w:rsid w:val="00EF18A4"/>
    <w:rsid w:val="00EF1FAB"/>
    <w:rsid w:val="00EF21D2"/>
    <w:rsid w:val="00EF2C5D"/>
    <w:rsid w:val="00EF30A6"/>
    <w:rsid w:val="00EF3F25"/>
    <w:rsid w:val="00EF52F9"/>
    <w:rsid w:val="00EF5C92"/>
    <w:rsid w:val="00EF61F7"/>
    <w:rsid w:val="00EF74FD"/>
    <w:rsid w:val="00EF78D3"/>
    <w:rsid w:val="00F002A9"/>
    <w:rsid w:val="00F00B20"/>
    <w:rsid w:val="00F013CB"/>
    <w:rsid w:val="00F01479"/>
    <w:rsid w:val="00F020CB"/>
    <w:rsid w:val="00F021B1"/>
    <w:rsid w:val="00F024A3"/>
    <w:rsid w:val="00F025C6"/>
    <w:rsid w:val="00F0288B"/>
    <w:rsid w:val="00F0395B"/>
    <w:rsid w:val="00F044A5"/>
    <w:rsid w:val="00F044D9"/>
    <w:rsid w:val="00F04618"/>
    <w:rsid w:val="00F04721"/>
    <w:rsid w:val="00F04B0E"/>
    <w:rsid w:val="00F04CED"/>
    <w:rsid w:val="00F055C3"/>
    <w:rsid w:val="00F05B07"/>
    <w:rsid w:val="00F05E69"/>
    <w:rsid w:val="00F075E7"/>
    <w:rsid w:val="00F07868"/>
    <w:rsid w:val="00F07AA2"/>
    <w:rsid w:val="00F07D2F"/>
    <w:rsid w:val="00F07D35"/>
    <w:rsid w:val="00F10272"/>
    <w:rsid w:val="00F11864"/>
    <w:rsid w:val="00F11EDA"/>
    <w:rsid w:val="00F1232E"/>
    <w:rsid w:val="00F12387"/>
    <w:rsid w:val="00F123D1"/>
    <w:rsid w:val="00F133D4"/>
    <w:rsid w:val="00F14835"/>
    <w:rsid w:val="00F14C5A"/>
    <w:rsid w:val="00F14D05"/>
    <w:rsid w:val="00F166CC"/>
    <w:rsid w:val="00F20096"/>
    <w:rsid w:val="00F20203"/>
    <w:rsid w:val="00F204C4"/>
    <w:rsid w:val="00F22103"/>
    <w:rsid w:val="00F22503"/>
    <w:rsid w:val="00F22FE8"/>
    <w:rsid w:val="00F24C3F"/>
    <w:rsid w:val="00F25244"/>
    <w:rsid w:val="00F2534E"/>
    <w:rsid w:val="00F2571C"/>
    <w:rsid w:val="00F25B2B"/>
    <w:rsid w:val="00F260FF"/>
    <w:rsid w:val="00F26EE6"/>
    <w:rsid w:val="00F2784E"/>
    <w:rsid w:val="00F309D5"/>
    <w:rsid w:val="00F30C0A"/>
    <w:rsid w:val="00F30C28"/>
    <w:rsid w:val="00F30EA6"/>
    <w:rsid w:val="00F31D30"/>
    <w:rsid w:val="00F32667"/>
    <w:rsid w:val="00F32A0A"/>
    <w:rsid w:val="00F32AD2"/>
    <w:rsid w:val="00F32FDC"/>
    <w:rsid w:val="00F3497D"/>
    <w:rsid w:val="00F35016"/>
    <w:rsid w:val="00F352D4"/>
    <w:rsid w:val="00F359E4"/>
    <w:rsid w:val="00F36B09"/>
    <w:rsid w:val="00F36DD6"/>
    <w:rsid w:val="00F3735F"/>
    <w:rsid w:val="00F3755F"/>
    <w:rsid w:val="00F408C8"/>
    <w:rsid w:val="00F40E64"/>
    <w:rsid w:val="00F42D94"/>
    <w:rsid w:val="00F42F23"/>
    <w:rsid w:val="00F43DE2"/>
    <w:rsid w:val="00F44ED6"/>
    <w:rsid w:val="00F453B6"/>
    <w:rsid w:val="00F4597C"/>
    <w:rsid w:val="00F45C64"/>
    <w:rsid w:val="00F46485"/>
    <w:rsid w:val="00F47E37"/>
    <w:rsid w:val="00F5028C"/>
    <w:rsid w:val="00F50924"/>
    <w:rsid w:val="00F50A73"/>
    <w:rsid w:val="00F50F6D"/>
    <w:rsid w:val="00F51510"/>
    <w:rsid w:val="00F51D29"/>
    <w:rsid w:val="00F51F12"/>
    <w:rsid w:val="00F52269"/>
    <w:rsid w:val="00F52401"/>
    <w:rsid w:val="00F52896"/>
    <w:rsid w:val="00F528B9"/>
    <w:rsid w:val="00F528BD"/>
    <w:rsid w:val="00F533C3"/>
    <w:rsid w:val="00F53C66"/>
    <w:rsid w:val="00F5428D"/>
    <w:rsid w:val="00F54F4E"/>
    <w:rsid w:val="00F55108"/>
    <w:rsid w:val="00F55CEE"/>
    <w:rsid w:val="00F56CDF"/>
    <w:rsid w:val="00F574CA"/>
    <w:rsid w:val="00F57DBD"/>
    <w:rsid w:val="00F6024F"/>
    <w:rsid w:val="00F604AF"/>
    <w:rsid w:val="00F612CA"/>
    <w:rsid w:val="00F616B1"/>
    <w:rsid w:val="00F6267A"/>
    <w:rsid w:val="00F6341B"/>
    <w:rsid w:val="00F63453"/>
    <w:rsid w:val="00F646B7"/>
    <w:rsid w:val="00F64872"/>
    <w:rsid w:val="00F64DD7"/>
    <w:rsid w:val="00F64F17"/>
    <w:rsid w:val="00F64FB8"/>
    <w:rsid w:val="00F65087"/>
    <w:rsid w:val="00F65C77"/>
    <w:rsid w:val="00F65F57"/>
    <w:rsid w:val="00F661E9"/>
    <w:rsid w:val="00F667E2"/>
    <w:rsid w:val="00F6702D"/>
    <w:rsid w:val="00F671CB"/>
    <w:rsid w:val="00F677D7"/>
    <w:rsid w:val="00F70648"/>
    <w:rsid w:val="00F7114F"/>
    <w:rsid w:val="00F71270"/>
    <w:rsid w:val="00F72081"/>
    <w:rsid w:val="00F723DE"/>
    <w:rsid w:val="00F72824"/>
    <w:rsid w:val="00F739B3"/>
    <w:rsid w:val="00F73E95"/>
    <w:rsid w:val="00F73F7C"/>
    <w:rsid w:val="00F75133"/>
    <w:rsid w:val="00F755DA"/>
    <w:rsid w:val="00F75C3D"/>
    <w:rsid w:val="00F75D23"/>
    <w:rsid w:val="00F75DED"/>
    <w:rsid w:val="00F761E5"/>
    <w:rsid w:val="00F76821"/>
    <w:rsid w:val="00F76DB0"/>
    <w:rsid w:val="00F7734A"/>
    <w:rsid w:val="00F77E98"/>
    <w:rsid w:val="00F81473"/>
    <w:rsid w:val="00F817AD"/>
    <w:rsid w:val="00F81B57"/>
    <w:rsid w:val="00F830D6"/>
    <w:rsid w:val="00F8356C"/>
    <w:rsid w:val="00F83B73"/>
    <w:rsid w:val="00F842E7"/>
    <w:rsid w:val="00F84551"/>
    <w:rsid w:val="00F850BA"/>
    <w:rsid w:val="00F85522"/>
    <w:rsid w:val="00F8564A"/>
    <w:rsid w:val="00F85F29"/>
    <w:rsid w:val="00F86064"/>
    <w:rsid w:val="00F86913"/>
    <w:rsid w:val="00F86EDA"/>
    <w:rsid w:val="00F870F7"/>
    <w:rsid w:val="00F9080D"/>
    <w:rsid w:val="00F91B34"/>
    <w:rsid w:val="00F91C3B"/>
    <w:rsid w:val="00F9279C"/>
    <w:rsid w:val="00F937E3"/>
    <w:rsid w:val="00F956F1"/>
    <w:rsid w:val="00F957F9"/>
    <w:rsid w:val="00F966BD"/>
    <w:rsid w:val="00F96FB8"/>
    <w:rsid w:val="00F97611"/>
    <w:rsid w:val="00FA104D"/>
    <w:rsid w:val="00FA10CF"/>
    <w:rsid w:val="00FA16BA"/>
    <w:rsid w:val="00FA1DFD"/>
    <w:rsid w:val="00FA2D49"/>
    <w:rsid w:val="00FA36C0"/>
    <w:rsid w:val="00FA3DDB"/>
    <w:rsid w:val="00FA3EBB"/>
    <w:rsid w:val="00FA4B09"/>
    <w:rsid w:val="00FA4E04"/>
    <w:rsid w:val="00FA5763"/>
    <w:rsid w:val="00FA640B"/>
    <w:rsid w:val="00FA696A"/>
    <w:rsid w:val="00FA6A7F"/>
    <w:rsid w:val="00FA6B6B"/>
    <w:rsid w:val="00FA6FE1"/>
    <w:rsid w:val="00FA789A"/>
    <w:rsid w:val="00FA7968"/>
    <w:rsid w:val="00FA79E5"/>
    <w:rsid w:val="00FA7C90"/>
    <w:rsid w:val="00FA7EA6"/>
    <w:rsid w:val="00FB0D58"/>
    <w:rsid w:val="00FB11B5"/>
    <w:rsid w:val="00FB1518"/>
    <w:rsid w:val="00FB219E"/>
    <w:rsid w:val="00FB40F8"/>
    <w:rsid w:val="00FB41FC"/>
    <w:rsid w:val="00FB449E"/>
    <w:rsid w:val="00FB4BE8"/>
    <w:rsid w:val="00FB4C2D"/>
    <w:rsid w:val="00FB6E43"/>
    <w:rsid w:val="00FB7A62"/>
    <w:rsid w:val="00FB7D49"/>
    <w:rsid w:val="00FB7DF1"/>
    <w:rsid w:val="00FC0489"/>
    <w:rsid w:val="00FC156A"/>
    <w:rsid w:val="00FC305B"/>
    <w:rsid w:val="00FC4063"/>
    <w:rsid w:val="00FC6B96"/>
    <w:rsid w:val="00FC6C10"/>
    <w:rsid w:val="00FD06FE"/>
    <w:rsid w:val="00FD14B7"/>
    <w:rsid w:val="00FD14F5"/>
    <w:rsid w:val="00FD3420"/>
    <w:rsid w:val="00FD36AB"/>
    <w:rsid w:val="00FD4274"/>
    <w:rsid w:val="00FD4E9B"/>
    <w:rsid w:val="00FD4EF7"/>
    <w:rsid w:val="00FD58EF"/>
    <w:rsid w:val="00FD732D"/>
    <w:rsid w:val="00FD73A2"/>
    <w:rsid w:val="00FD7F49"/>
    <w:rsid w:val="00FD7F91"/>
    <w:rsid w:val="00FE0BAF"/>
    <w:rsid w:val="00FE17C4"/>
    <w:rsid w:val="00FE2484"/>
    <w:rsid w:val="00FE282A"/>
    <w:rsid w:val="00FE475C"/>
    <w:rsid w:val="00FE4B1C"/>
    <w:rsid w:val="00FE4E83"/>
    <w:rsid w:val="00FE5265"/>
    <w:rsid w:val="00FE5A4C"/>
    <w:rsid w:val="00FE6EEE"/>
    <w:rsid w:val="00FE7AEE"/>
    <w:rsid w:val="00FF0106"/>
    <w:rsid w:val="00FF09E8"/>
    <w:rsid w:val="00FF1555"/>
    <w:rsid w:val="00FF24AD"/>
    <w:rsid w:val="00FF2BAE"/>
    <w:rsid w:val="00FF2CF7"/>
    <w:rsid w:val="00FF377C"/>
    <w:rsid w:val="00FF3C2B"/>
    <w:rsid w:val="00FF418B"/>
    <w:rsid w:val="00FF5045"/>
    <w:rsid w:val="00FF5363"/>
    <w:rsid w:val="00FF6303"/>
    <w:rsid w:val="00FF7881"/>
    <w:rsid w:val="00FF7F57"/>
    <w:rsid w:val="00FF7F90"/>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6AB60FD"/>
  <w15:docId w15:val="{8F09D0F6-4AC2-46CD-B001-07D8CA75972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s-BO" w:eastAsia="es-BO" w:bidi="ar-SA"/>
      </w:rPr>
    </w:rPrDefault>
    <w:pPrDefault/>
  </w:docDefaults>
  <w:latentStyles w:defLockedState="0" w:defUIPriority="0" w:defSemiHidden="0" w:defUnhideWhenUsed="0" w:defQFormat="0" w:count="371">
    <w:lsdException w:name="Normal" w:qFormat="1"/>
    <w:lsdException w:name="heading 1" w:uiPriority="99" w:qFormat="1"/>
    <w:lsdException w:name="heading 2" w:semiHidden="1" w:unhideWhenUsed="1" w:qFormat="1"/>
    <w:lsdException w:name="heading 3" w:semiHidden="1" w:unhideWhenUsed="1" w:qFormat="1"/>
    <w:lsdException w:name="heading 4" w:semiHidden="1" w:unhideWhenUsed="1"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iPriority="99" w:unhideWhenUsed="1"/>
    <w:lsdException w:name="endnote text" w:semiHidden="1" w:uiPriority="99"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99"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uiPriority="22"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99"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61C95"/>
    <w:rPr>
      <w:lang w:val="es-ES" w:eastAsia="en-US"/>
    </w:rPr>
  </w:style>
  <w:style w:type="paragraph" w:styleId="Ttulo1">
    <w:name w:val="heading 1"/>
    <w:aliases w:val="Document Header1"/>
    <w:basedOn w:val="Normal"/>
    <w:next w:val="Normal"/>
    <w:link w:val="Ttulo1Car"/>
    <w:uiPriority w:val="99"/>
    <w:qFormat/>
    <w:rsid w:val="00C779EB"/>
    <w:pPr>
      <w:keepNext/>
      <w:spacing w:before="240" w:after="60"/>
      <w:outlineLvl w:val="0"/>
    </w:pPr>
    <w:rPr>
      <w:rFonts w:ascii="Arial" w:hAnsi="Arial"/>
      <w:b/>
      <w:bCs/>
      <w:kern w:val="32"/>
      <w:sz w:val="32"/>
      <w:szCs w:val="32"/>
    </w:rPr>
  </w:style>
  <w:style w:type="paragraph" w:styleId="Ttulo2">
    <w:name w:val="heading 2"/>
    <w:basedOn w:val="Normal"/>
    <w:next w:val="Normal"/>
    <w:link w:val="Ttulo2Car"/>
    <w:qFormat/>
    <w:rsid w:val="00A544DB"/>
    <w:pPr>
      <w:keepNext/>
      <w:spacing w:before="240" w:after="60"/>
      <w:outlineLvl w:val="1"/>
    </w:pPr>
    <w:rPr>
      <w:rFonts w:ascii="Arial" w:hAnsi="Arial"/>
      <w:b/>
      <w:bCs/>
      <w:i/>
      <w:iCs/>
      <w:sz w:val="28"/>
      <w:szCs w:val="28"/>
    </w:rPr>
  </w:style>
  <w:style w:type="paragraph" w:styleId="Ttulo3">
    <w:name w:val="heading 3"/>
    <w:basedOn w:val="Normal"/>
    <w:next w:val="Normal"/>
    <w:link w:val="Ttulo3Car"/>
    <w:unhideWhenUsed/>
    <w:qFormat/>
    <w:rsid w:val="00381796"/>
    <w:pPr>
      <w:keepNext/>
      <w:spacing w:before="240" w:after="60"/>
      <w:outlineLvl w:val="2"/>
    </w:pPr>
    <w:rPr>
      <w:rFonts w:ascii="Cambria" w:hAnsi="Cambria"/>
      <w:b/>
      <w:bCs/>
      <w:sz w:val="26"/>
      <w:szCs w:val="26"/>
    </w:rPr>
  </w:style>
  <w:style w:type="paragraph" w:styleId="Ttulo4">
    <w:name w:val="heading 4"/>
    <w:basedOn w:val="Normal"/>
    <w:next w:val="Normal"/>
    <w:link w:val="Ttulo4Car"/>
    <w:unhideWhenUsed/>
    <w:qFormat/>
    <w:rsid w:val="00381796"/>
    <w:pPr>
      <w:keepNext/>
      <w:spacing w:before="240" w:after="60"/>
      <w:outlineLvl w:val="3"/>
    </w:pPr>
    <w:rPr>
      <w:rFonts w:ascii="Calibri" w:hAnsi="Calibri"/>
      <w:b/>
      <w:bCs/>
      <w:sz w:val="28"/>
      <w:szCs w:val="28"/>
    </w:rPr>
  </w:style>
  <w:style w:type="paragraph" w:styleId="Ttulo5">
    <w:name w:val="heading 5"/>
    <w:basedOn w:val="Normal"/>
    <w:next w:val="Normal"/>
    <w:link w:val="Ttulo5Car"/>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A544DB"/>
    <w:pPr>
      <w:keepNext/>
      <w:numPr>
        <w:numId w:val="4"/>
      </w:numPr>
      <w:jc w:val="center"/>
      <w:outlineLvl w:val="5"/>
    </w:pPr>
    <w:rPr>
      <w:b/>
      <w:lang w:val="es-BO"/>
    </w:rPr>
  </w:style>
  <w:style w:type="paragraph" w:styleId="Ttulo7">
    <w:name w:val="heading 7"/>
    <w:basedOn w:val="Normal"/>
    <w:next w:val="Normal"/>
    <w:link w:val="Ttulo7Car"/>
    <w:qFormat/>
    <w:rsid w:val="00A544DB"/>
    <w:pPr>
      <w:spacing w:before="240" w:after="60"/>
      <w:outlineLvl w:val="6"/>
    </w:pPr>
    <w:rPr>
      <w:sz w:val="24"/>
      <w:szCs w:val="24"/>
    </w:rPr>
  </w:style>
  <w:style w:type="paragraph" w:styleId="Ttulo8">
    <w:name w:val="heading 8"/>
    <w:basedOn w:val="Normal"/>
    <w:next w:val="Normal"/>
    <w:link w:val="Ttulo8Car"/>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qFormat/>
    <w:rsid w:val="005826B1"/>
    <w:pPr>
      <w:spacing w:before="240" w:after="60"/>
      <w:outlineLvl w:val="8"/>
    </w:pPr>
    <w:rPr>
      <w:rFonts w:ascii="Arial" w:hAnsi="Arial"/>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ocument Header1 Car"/>
    <w:link w:val="Ttulo1"/>
    <w:uiPriority w:val="99"/>
    <w:rsid w:val="00A544DB"/>
    <w:rPr>
      <w:rFonts w:ascii="Arial" w:hAnsi="Arial" w:cs="Arial"/>
      <w:b/>
      <w:bCs/>
      <w:kern w:val="32"/>
      <w:sz w:val="32"/>
      <w:szCs w:val="32"/>
      <w:lang w:eastAsia="en-US"/>
    </w:rPr>
  </w:style>
  <w:style w:type="character" w:customStyle="1" w:styleId="Ttulo2Car">
    <w:name w:val="Título 2 Car"/>
    <w:link w:val="Ttulo2"/>
    <w:rsid w:val="00A544DB"/>
    <w:rPr>
      <w:rFonts w:ascii="Arial" w:hAnsi="Arial" w:cs="Arial"/>
      <w:b/>
      <w:bCs/>
      <w:i/>
      <w:iCs/>
      <w:sz w:val="28"/>
      <w:szCs w:val="28"/>
      <w:lang w:eastAsia="en-US"/>
    </w:rPr>
  </w:style>
  <w:style w:type="character" w:customStyle="1" w:styleId="Ttulo3Car">
    <w:name w:val="Título 3 Car"/>
    <w:link w:val="Ttulo3"/>
    <w:rsid w:val="00381796"/>
    <w:rPr>
      <w:rFonts w:ascii="Cambria" w:eastAsia="Times New Roman" w:hAnsi="Cambria" w:cs="Times New Roman"/>
      <w:b/>
      <w:bCs/>
      <w:sz w:val="26"/>
      <w:szCs w:val="26"/>
      <w:lang w:eastAsia="en-US"/>
    </w:rPr>
  </w:style>
  <w:style w:type="character" w:customStyle="1" w:styleId="Ttulo4Car">
    <w:name w:val="Título 4 Car"/>
    <w:link w:val="Ttulo4"/>
    <w:rsid w:val="00381796"/>
    <w:rPr>
      <w:rFonts w:ascii="Calibri" w:eastAsia="Times New Roman" w:hAnsi="Calibri" w:cs="Times New Roman"/>
      <w:b/>
      <w:bCs/>
      <w:sz w:val="28"/>
      <w:szCs w:val="28"/>
      <w:lang w:eastAsia="en-US"/>
    </w:rPr>
  </w:style>
  <w:style w:type="character" w:customStyle="1" w:styleId="Ttulo5Car">
    <w:name w:val="Título 5 Car"/>
    <w:link w:val="Ttulo5"/>
    <w:rsid w:val="002321CF"/>
    <w:rPr>
      <w:rFonts w:ascii="Times New Roman Bold" w:hAnsi="Times New Roman Bold"/>
      <w:b/>
      <w:snapToGrid w:val="0"/>
      <w:sz w:val="28"/>
      <w:lang w:val="es-ES_tradnl" w:eastAsia="en-US"/>
    </w:rPr>
  </w:style>
  <w:style w:type="character" w:customStyle="1" w:styleId="Ttulo6Car">
    <w:name w:val="Título 6 Car"/>
    <w:link w:val="Ttulo6"/>
    <w:rsid w:val="00A544DB"/>
    <w:rPr>
      <w:b/>
      <w:lang w:eastAsia="en-US"/>
    </w:rPr>
  </w:style>
  <w:style w:type="character" w:customStyle="1" w:styleId="Ttulo7Car">
    <w:name w:val="Título 7 Car"/>
    <w:link w:val="Ttulo7"/>
    <w:rsid w:val="00A544DB"/>
    <w:rPr>
      <w:sz w:val="24"/>
      <w:szCs w:val="24"/>
      <w:lang w:eastAsia="en-US"/>
    </w:rPr>
  </w:style>
  <w:style w:type="character" w:customStyle="1" w:styleId="Ttulo9Car">
    <w:name w:val="Título 9 Car"/>
    <w:link w:val="Ttulo9"/>
    <w:rsid w:val="005826B1"/>
    <w:rPr>
      <w:rFonts w:ascii="Arial" w:hAnsi="Arial" w:cs="Arial"/>
      <w:sz w:val="22"/>
      <w:szCs w:val="22"/>
      <w:lang w:eastAsia="en-US"/>
    </w:rPr>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eastAsia="en-US"/>
    </w:rPr>
  </w:style>
  <w:style w:type="paragraph" w:styleId="Sangradetextonormal">
    <w:name w:val="Body Text Indent"/>
    <w:basedOn w:val="Normal"/>
    <w:link w:val="SangradetextonormalCar"/>
    <w:rsid w:val="00C779EB"/>
    <w:pPr>
      <w:spacing w:after="120"/>
      <w:ind w:left="283"/>
    </w:pPr>
  </w:style>
  <w:style w:type="paragraph" w:styleId="Puesto">
    <w:name w:val="Title"/>
    <w:basedOn w:val="Normal"/>
    <w:link w:val="PuestoCar"/>
    <w:qFormat/>
    <w:rsid w:val="00C779EB"/>
    <w:pPr>
      <w:spacing w:before="240" w:after="60"/>
      <w:jc w:val="center"/>
      <w:outlineLvl w:val="0"/>
    </w:pPr>
    <w:rPr>
      <w:b/>
      <w:bCs/>
      <w:kern w:val="28"/>
      <w:szCs w:val="32"/>
      <w:lang w:eastAsia="es-ES"/>
    </w:rPr>
  </w:style>
  <w:style w:type="paragraph" w:styleId="Textoindependiente">
    <w:name w:val="Body Text"/>
    <w:aliases w:val=" Car"/>
    <w:basedOn w:val="Normal"/>
    <w:link w:val="TextoindependienteCar"/>
    <w:rsid w:val="00C779EB"/>
    <w:pPr>
      <w:spacing w:after="120"/>
    </w:pPr>
    <w:rPr>
      <w:rFonts w:ascii="Tms Rmn" w:hAnsi="Tms Rmn"/>
      <w:lang w:val="en-US"/>
    </w:rPr>
  </w:style>
  <w:style w:type="character" w:customStyle="1" w:styleId="TextoindependienteCar">
    <w:name w:val="Texto independiente Car"/>
    <w:aliases w:val=" Car Car"/>
    <w:link w:val="Textoindependiente"/>
    <w:rsid w:val="00C779EB"/>
    <w:rPr>
      <w:rFonts w:ascii="Tms Rmn" w:hAnsi="Tms Rmn"/>
      <w:lang w:val="en-US" w:eastAsia="en-US" w:bidi="ar-SA"/>
    </w:rPr>
  </w:style>
  <w:style w:type="paragraph" w:styleId="Textoindependiente2">
    <w:name w:val="Body Text 2"/>
    <w:basedOn w:val="Normal"/>
    <w:link w:val="Textoindependiente2Car"/>
    <w:rsid w:val="00C779EB"/>
    <w:pPr>
      <w:spacing w:after="120" w:line="480" w:lineRule="auto"/>
    </w:pPr>
    <w:rPr>
      <w:rFonts w:ascii="Tms Rmn" w:hAnsi="Tms Rmn"/>
      <w:lang w:val="en-US" w:eastAsia="es-BO"/>
    </w:rPr>
  </w:style>
  <w:style w:type="character" w:customStyle="1" w:styleId="Textoindependiente2Car">
    <w:name w:val="Texto independiente 2 Car"/>
    <w:link w:val="Textoindependiente2"/>
    <w:rsid w:val="00A544DB"/>
    <w:rPr>
      <w:rFonts w:ascii="Tms Rmn" w:hAnsi="Tms Rmn"/>
      <w:lang w:val="en-US" w:eastAsia="es-BO"/>
    </w:rPr>
  </w:style>
  <w:style w:type="paragraph" w:styleId="Listaconvietas2">
    <w:name w:val="List Bullet 2"/>
    <w:basedOn w:val="Normal"/>
    <w:autoRedefine/>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aliases w:val="encabezado,Encabezado Linea 1"/>
    <w:basedOn w:val="Normal"/>
    <w:link w:val="EncabezadoCar"/>
    <w:rsid w:val="00952F15"/>
    <w:pPr>
      <w:tabs>
        <w:tab w:val="center" w:pos="4419"/>
        <w:tab w:val="right" w:pos="8838"/>
      </w:tabs>
    </w:pPr>
  </w:style>
  <w:style w:type="character" w:customStyle="1" w:styleId="EncabezadoCar">
    <w:name w:val="Encabezado Car"/>
    <w:aliases w:val="encabezado Car,Encabezado Linea 1 Car"/>
    <w:link w:val="Encabezado"/>
    <w:rsid w:val="00D54DAC"/>
    <w:rPr>
      <w:lang w:eastAsia="en-US"/>
    </w:rPr>
  </w:style>
  <w:style w:type="paragraph" w:styleId="Piedepgina">
    <w:name w:val="footer"/>
    <w:basedOn w:val="Normal"/>
    <w:link w:val="PiedepginaCar"/>
    <w:uiPriority w:val="99"/>
    <w:rsid w:val="00952F15"/>
    <w:pPr>
      <w:tabs>
        <w:tab w:val="center" w:pos="4419"/>
        <w:tab w:val="right" w:pos="8838"/>
      </w:tabs>
    </w:pPr>
  </w:style>
  <w:style w:type="character" w:customStyle="1" w:styleId="PiedepginaCar">
    <w:name w:val="Pie de página Car"/>
    <w:link w:val="Piedepgina"/>
    <w:uiPriority w:val="99"/>
    <w:rsid w:val="003F07B7"/>
    <w:rPr>
      <w:lang w:eastAsia="en-US"/>
    </w:rPr>
  </w:style>
  <w:style w:type="paragraph" w:styleId="Prrafodelista">
    <w:name w:val="List Paragraph"/>
    <w:basedOn w:val="Normal"/>
    <w:link w:val="PrrafodelistaCar"/>
    <w:uiPriority w:val="34"/>
    <w:qFormat/>
    <w:rsid w:val="00BC336D"/>
    <w:pPr>
      <w:ind w:left="720"/>
    </w:pPr>
  </w:style>
  <w:style w:type="character" w:styleId="Refdecomentario">
    <w:name w:val="annotation reference"/>
    <w:rsid w:val="003A2910"/>
    <w:rPr>
      <w:sz w:val="16"/>
      <w:szCs w:val="16"/>
    </w:rPr>
  </w:style>
  <w:style w:type="paragraph" w:styleId="Textocomentario">
    <w:name w:val="annotation text"/>
    <w:basedOn w:val="Normal"/>
    <w:link w:val="TextocomentarioCar"/>
    <w:rsid w:val="003A2910"/>
  </w:style>
  <w:style w:type="character" w:customStyle="1" w:styleId="TextocomentarioCar">
    <w:name w:val="Texto comentario Car"/>
    <w:link w:val="Textocomentario"/>
    <w:rsid w:val="00A544DB"/>
    <w:rPr>
      <w:lang w:eastAsia="en-US"/>
    </w:rPr>
  </w:style>
  <w:style w:type="paragraph" w:styleId="Asuntodelcomentario">
    <w:name w:val="annotation subject"/>
    <w:basedOn w:val="Textocomentario"/>
    <w:next w:val="Textocomentario"/>
    <w:link w:val="AsuntodelcomentarioCar"/>
    <w:uiPriority w:val="99"/>
    <w:rsid w:val="003A2910"/>
    <w:rPr>
      <w:b/>
      <w:bCs/>
    </w:rPr>
  </w:style>
  <w:style w:type="paragraph" w:styleId="Textodeglobo">
    <w:name w:val="Balloon Text"/>
    <w:basedOn w:val="Normal"/>
    <w:link w:val="TextodegloboCar"/>
    <w:rsid w:val="003A2910"/>
    <w:rPr>
      <w:rFonts w:ascii="Tahoma" w:hAnsi="Tahoma"/>
      <w:sz w:val="16"/>
      <w:szCs w:val="16"/>
    </w:rPr>
  </w:style>
  <w:style w:type="paragraph" w:customStyle="1" w:styleId="Normal2">
    <w:name w:val="Normal 2"/>
    <w:basedOn w:val="Normal"/>
    <w:rsid w:val="00244051"/>
    <w:pPr>
      <w:tabs>
        <w:tab w:val="left" w:pos="709"/>
      </w:tabs>
      <w:ind w:left="709" w:hanging="709"/>
      <w:jc w:val="both"/>
    </w:pPr>
    <w:rPr>
      <w:sz w:val="24"/>
      <w:lang w:eastAsia="es-ES"/>
    </w:rPr>
  </w:style>
  <w:style w:type="paragraph" w:customStyle="1" w:styleId="WW-Textosinformato">
    <w:name w:val="WW-Texto sin formato"/>
    <w:basedOn w:val="Normal"/>
    <w:rsid w:val="001A1D50"/>
    <w:pPr>
      <w:suppressAutoHyphens/>
    </w:pPr>
    <w:rPr>
      <w:rFonts w:ascii="Courier New" w:eastAsia="MS Mincho" w:hAnsi="Courier New"/>
      <w:lang w:val="es-PE" w:eastAsia="es-ES"/>
    </w:rPr>
  </w:style>
  <w:style w:type="paragraph" w:styleId="Sangra2detindependiente">
    <w:name w:val="Body Text Indent 2"/>
    <w:basedOn w:val="Normal"/>
    <w:link w:val="Sangra2detindependienteCar"/>
    <w:rsid w:val="00DE19F3"/>
    <w:pPr>
      <w:spacing w:after="120" w:line="480" w:lineRule="auto"/>
      <w:ind w:left="283"/>
    </w:pPr>
  </w:style>
  <w:style w:type="character" w:customStyle="1" w:styleId="Sangra2detindependienteCar">
    <w:name w:val="Sangría 2 de t. independiente Car"/>
    <w:link w:val="Sangra2detindependiente"/>
    <w:rsid w:val="00DE19F3"/>
    <w:rPr>
      <w:lang w:eastAsia="en-US"/>
    </w:rPr>
  </w:style>
  <w:style w:type="paragraph" w:styleId="Sinespaciado">
    <w:name w:val="No Spacing"/>
    <w:link w:val="SinespaciadoCar"/>
    <w:uiPriority w:val="1"/>
    <w:qFormat/>
    <w:rsid w:val="002143EF"/>
    <w:rPr>
      <w:rFonts w:ascii="Calibri" w:hAnsi="Calibri"/>
      <w:sz w:val="22"/>
      <w:szCs w:val="22"/>
      <w:lang w:val="es-ES" w:eastAsia="en-US"/>
    </w:rPr>
  </w:style>
  <w:style w:type="character" w:customStyle="1" w:styleId="SinespaciadoCar">
    <w:name w:val="Sin espaciado Car"/>
    <w:link w:val="Sinespaciado"/>
    <w:uiPriority w:val="1"/>
    <w:rsid w:val="002143EF"/>
    <w:rPr>
      <w:rFonts w:ascii="Calibri" w:hAnsi="Calibri"/>
      <w:sz w:val="22"/>
      <w:szCs w:val="22"/>
      <w:lang w:val="es-ES" w:eastAsia="en-US" w:bidi="ar-SA"/>
    </w:rPr>
  </w:style>
  <w:style w:type="paragraph" w:styleId="NormalWeb">
    <w:name w:val="Normal (Web)"/>
    <w:basedOn w:val="Normal"/>
    <w:rsid w:val="00A544DB"/>
    <w:pPr>
      <w:spacing w:before="100" w:after="100"/>
    </w:pPr>
    <w:rPr>
      <w:sz w:val="24"/>
      <w:szCs w:val="24"/>
      <w:lang w:val="en-US"/>
    </w:rPr>
  </w:style>
  <w:style w:type="paragraph" w:customStyle="1" w:styleId="Document1">
    <w:name w:val="Document 1"/>
    <w:rsid w:val="00A544DB"/>
    <w:pPr>
      <w:keepNext/>
      <w:keepLines/>
      <w:tabs>
        <w:tab w:val="left" w:pos="-720"/>
      </w:tabs>
      <w:suppressAutoHyphens/>
    </w:pPr>
    <w:rPr>
      <w:rFonts w:ascii="Courier" w:hAnsi="Courier"/>
      <w:sz w:val="24"/>
      <w:lang w:val="en-US" w:eastAsia="en-US"/>
    </w:rPr>
  </w:style>
  <w:style w:type="character" w:styleId="Nmerodepgina">
    <w:name w:val="page number"/>
    <w:basedOn w:val="Fuentedeprrafopredeter"/>
    <w:rsid w:val="00A544DB"/>
  </w:style>
  <w:style w:type="paragraph" w:styleId="Sangra3detindependiente">
    <w:name w:val="Body Text Indent 3"/>
    <w:basedOn w:val="Normal"/>
    <w:link w:val="Sangra3detindependienteCar"/>
    <w:rsid w:val="00A544DB"/>
    <w:pPr>
      <w:spacing w:after="120"/>
      <w:ind w:left="283"/>
    </w:pPr>
    <w:rPr>
      <w:sz w:val="16"/>
      <w:szCs w:val="16"/>
      <w:lang w:val="es-BO"/>
    </w:rPr>
  </w:style>
  <w:style w:type="character" w:customStyle="1" w:styleId="Sangra3detindependienteCar">
    <w:name w:val="Sangría 3 de t. independiente Car"/>
    <w:link w:val="Sangra3detindependiente"/>
    <w:rsid w:val="00A544DB"/>
    <w:rPr>
      <w:sz w:val="16"/>
      <w:szCs w:val="16"/>
      <w:lang w:val="es-BO" w:eastAsia="en-US"/>
    </w:rPr>
  </w:style>
  <w:style w:type="paragraph" w:styleId="Textoindependiente3">
    <w:name w:val="Body Text 3"/>
    <w:basedOn w:val="Normal"/>
    <w:link w:val="Textoindependiente3Car"/>
    <w:rsid w:val="00A544DB"/>
    <w:pPr>
      <w:spacing w:after="120"/>
    </w:pPr>
    <w:rPr>
      <w:sz w:val="16"/>
      <w:szCs w:val="16"/>
    </w:rPr>
  </w:style>
  <w:style w:type="character" w:customStyle="1" w:styleId="Textoindependiente3Car">
    <w:name w:val="Texto independiente 3 Car"/>
    <w:link w:val="Textoindependiente3"/>
    <w:rsid w:val="00A544DB"/>
    <w:rPr>
      <w:sz w:val="16"/>
      <w:szCs w:val="16"/>
      <w:lang w:eastAsia="en-US"/>
    </w:rPr>
  </w:style>
  <w:style w:type="paragraph" w:customStyle="1" w:styleId="Head1">
    <w:name w:val="Head1"/>
    <w:basedOn w:val="Normal"/>
    <w:rsid w:val="00A544DB"/>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A544DB"/>
    <w:pPr>
      <w:tabs>
        <w:tab w:val="num" w:pos="1584"/>
        <w:tab w:val="num" w:pos="1903"/>
      </w:tabs>
      <w:ind w:left="1903" w:hanging="283"/>
      <w:jc w:val="both"/>
    </w:pPr>
    <w:rPr>
      <w:snapToGrid w:val="0"/>
      <w:lang w:val="es-BO" w:eastAsia="es-ES"/>
    </w:rPr>
  </w:style>
  <w:style w:type="paragraph" w:styleId="Continuarlista2">
    <w:name w:val="List Continue 2"/>
    <w:basedOn w:val="Normal"/>
    <w:rsid w:val="00A544DB"/>
    <w:pPr>
      <w:spacing w:after="120"/>
      <w:ind w:left="720"/>
    </w:pPr>
  </w:style>
  <w:style w:type="paragraph" w:customStyle="1" w:styleId="xl25">
    <w:name w:val="xl25"/>
    <w:basedOn w:val="Normal"/>
    <w:rsid w:val="00A544DB"/>
    <w:pPr>
      <w:spacing w:before="100" w:beforeAutospacing="1" w:after="100" w:afterAutospacing="1"/>
    </w:pPr>
    <w:rPr>
      <w:rFonts w:ascii="Humanst521 BT" w:eastAsia="Arial Unicode MS" w:hAnsi="Humanst521 BT" w:cs="Arial Unicode MS"/>
      <w:b/>
      <w:bCs/>
      <w:sz w:val="18"/>
      <w:szCs w:val="18"/>
      <w:lang w:eastAsia="es-ES"/>
    </w:rPr>
  </w:style>
  <w:style w:type="paragraph" w:customStyle="1" w:styleId="Textoindependiente31">
    <w:name w:val="Texto independiente 31"/>
    <w:basedOn w:val="Normal"/>
    <w:rsid w:val="00A544DB"/>
    <w:pPr>
      <w:widowControl w:val="0"/>
      <w:jc w:val="both"/>
    </w:pPr>
    <w:rPr>
      <w:b/>
      <w:sz w:val="24"/>
      <w:lang w:eastAsia="es-ES"/>
    </w:rPr>
  </w:style>
  <w:style w:type="paragraph" w:customStyle="1" w:styleId="BodyText21">
    <w:name w:val="Body Text 21"/>
    <w:basedOn w:val="Normal"/>
    <w:rsid w:val="00A544DB"/>
    <w:pPr>
      <w:widowControl w:val="0"/>
      <w:jc w:val="both"/>
    </w:pPr>
    <w:rPr>
      <w:sz w:val="24"/>
    </w:rPr>
  </w:style>
  <w:style w:type="paragraph" w:customStyle="1" w:styleId="Sangra3detindependiente1">
    <w:name w:val="Sangría 3 de t. independiente1"/>
    <w:basedOn w:val="Normal"/>
    <w:rsid w:val="00A544DB"/>
    <w:pPr>
      <w:widowControl w:val="0"/>
      <w:ind w:left="709" w:hanging="709"/>
      <w:jc w:val="both"/>
    </w:pPr>
    <w:rPr>
      <w:sz w:val="24"/>
      <w:lang w:eastAsia="es-ES"/>
    </w:rPr>
  </w:style>
  <w:style w:type="paragraph" w:styleId="TDC1">
    <w:name w:val="toc 1"/>
    <w:basedOn w:val="Normal"/>
    <w:next w:val="Normal"/>
    <w:autoRedefine/>
    <w:uiPriority w:val="39"/>
    <w:rsid w:val="00A544DB"/>
    <w:pPr>
      <w:spacing w:before="120"/>
      <w:jc w:val="center"/>
    </w:pPr>
    <w:rPr>
      <w:b/>
      <w:lang w:val="es-ES_tradnl" w:eastAsia="es-ES"/>
    </w:rPr>
  </w:style>
  <w:style w:type="paragraph" w:styleId="Lista2">
    <w:name w:val="List 2"/>
    <w:basedOn w:val="Normal"/>
    <w:rsid w:val="00A544DB"/>
    <w:pPr>
      <w:ind w:left="566" w:hanging="283"/>
    </w:pPr>
    <w:rPr>
      <w:sz w:val="16"/>
      <w:szCs w:val="16"/>
      <w:lang w:eastAsia="es-ES"/>
    </w:rPr>
  </w:style>
  <w:style w:type="paragraph" w:customStyle="1" w:styleId="Sub-ClauseText">
    <w:name w:val="Sub-Clause Text"/>
    <w:basedOn w:val="Normal"/>
    <w:rsid w:val="00A544DB"/>
    <w:pPr>
      <w:spacing w:before="120" w:after="120"/>
      <w:jc w:val="both"/>
    </w:pPr>
    <w:rPr>
      <w:spacing w:val="-4"/>
      <w:sz w:val="24"/>
      <w:lang w:val="en-US"/>
    </w:rPr>
  </w:style>
  <w:style w:type="paragraph" w:styleId="Textonotapie">
    <w:name w:val="footnote text"/>
    <w:basedOn w:val="Normal"/>
    <w:link w:val="TextonotapieCar"/>
    <w:rsid w:val="00A544DB"/>
  </w:style>
  <w:style w:type="character" w:customStyle="1" w:styleId="TextonotapieCar">
    <w:name w:val="Texto nota pie Car"/>
    <w:link w:val="Textonotapie"/>
    <w:rsid w:val="00A544DB"/>
    <w:rPr>
      <w:lang w:eastAsia="en-US"/>
    </w:rPr>
  </w:style>
  <w:style w:type="character" w:styleId="Refdenotaalpie">
    <w:name w:val="footnote reference"/>
    <w:rsid w:val="00A544DB"/>
    <w:rPr>
      <w:vertAlign w:val="superscript"/>
    </w:rPr>
  </w:style>
  <w:style w:type="paragraph" w:customStyle="1" w:styleId="Textoindependiente32">
    <w:name w:val="Texto independiente 32"/>
    <w:basedOn w:val="Normal"/>
    <w:rsid w:val="00A544DB"/>
    <w:pPr>
      <w:widowControl w:val="0"/>
      <w:jc w:val="both"/>
    </w:pPr>
    <w:rPr>
      <w:b/>
      <w:sz w:val="24"/>
      <w:lang w:eastAsia="es-ES"/>
    </w:rPr>
  </w:style>
  <w:style w:type="paragraph" w:customStyle="1" w:styleId="Sangra3detindependiente2">
    <w:name w:val="Sangría 3 de t. independiente2"/>
    <w:basedOn w:val="Normal"/>
    <w:rsid w:val="00A544DB"/>
    <w:pPr>
      <w:widowControl w:val="0"/>
      <w:ind w:left="709" w:hanging="709"/>
      <w:jc w:val="both"/>
    </w:pPr>
    <w:rPr>
      <w:sz w:val="24"/>
      <w:lang w:eastAsia="es-ES"/>
    </w:rPr>
  </w:style>
  <w:style w:type="paragraph" w:customStyle="1" w:styleId="CM2">
    <w:name w:val="CM2"/>
    <w:basedOn w:val="Normal"/>
    <w:next w:val="Normal"/>
    <w:rsid w:val="00A544DB"/>
    <w:pPr>
      <w:widowControl w:val="0"/>
      <w:autoSpaceDE w:val="0"/>
      <w:autoSpaceDN w:val="0"/>
      <w:adjustRightInd w:val="0"/>
      <w:spacing w:line="220" w:lineRule="atLeast"/>
    </w:pPr>
    <w:rPr>
      <w:rFonts w:ascii="MECOND+Verdana" w:hAnsi="MECOND+Verdana"/>
      <w:sz w:val="24"/>
      <w:szCs w:val="24"/>
      <w:lang w:eastAsia="es-ES"/>
    </w:rPr>
  </w:style>
  <w:style w:type="character" w:styleId="Textodelmarcadordeposicin">
    <w:name w:val="Placeholder Text"/>
    <w:uiPriority w:val="99"/>
    <w:semiHidden/>
    <w:rsid w:val="006241C0"/>
    <w:rPr>
      <w:color w:val="808080"/>
    </w:rPr>
  </w:style>
  <w:style w:type="table" w:styleId="Tablaconcuadrcula">
    <w:name w:val="Table Grid"/>
    <w:basedOn w:val="Tablanormal"/>
    <w:rsid w:val="0054667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Mapadeldocumento">
    <w:name w:val="Document Map"/>
    <w:basedOn w:val="Normal"/>
    <w:link w:val="MapadeldocumentoCar"/>
    <w:rsid w:val="00A05895"/>
    <w:rPr>
      <w:rFonts w:ascii="Tahoma" w:hAnsi="Tahoma"/>
      <w:sz w:val="16"/>
      <w:szCs w:val="16"/>
    </w:rPr>
  </w:style>
  <w:style w:type="character" w:customStyle="1" w:styleId="MapadeldocumentoCar">
    <w:name w:val="Mapa del documento Car"/>
    <w:link w:val="Mapadeldocumento"/>
    <w:rsid w:val="00A05895"/>
    <w:rPr>
      <w:rFonts w:ascii="Tahoma" w:hAnsi="Tahoma" w:cs="Tahoma"/>
      <w:sz w:val="16"/>
      <w:szCs w:val="16"/>
      <w:lang w:eastAsia="en-US"/>
    </w:rPr>
  </w:style>
  <w:style w:type="character" w:styleId="Hipervnculo">
    <w:name w:val="Hyperlink"/>
    <w:uiPriority w:val="99"/>
    <w:rsid w:val="006179D0"/>
    <w:rPr>
      <w:color w:val="0000FF"/>
      <w:u w:val="single"/>
    </w:rPr>
  </w:style>
  <w:style w:type="character" w:customStyle="1" w:styleId="apple-style-span">
    <w:name w:val="apple-style-span"/>
    <w:basedOn w:val="Fuentedeprrafopredeter"/>
    <w:rsid w:val="002321CF"/>
  </w:style>
  <w:style w:type="numbering" w:customStyle="1" w:styleId="Estilo1">
    <w:name w:val="Estilo1"/>
    <w:uiPriority w:val="99"/>
    <w:rsid w:val="00E73E84"/>
    <w:pPr>
      <w:numPr>
        <w:numId w:val="6"/>
      </w:numPr>
    </w:pPr>
  </w:style>
  <w:style w:type="paragraph" w:styleId="TDC2">
    <w:name w:val="toc 2"/>
    <w:basedOn w:val="Normal"/>
    <w:next w:val="Normal"/>
    <w:autoRedefine/>
    <w:uiPriority w:val="39"/>
    <w:rsid w:val="00E73E84"/>
    <w:pPr>
      <w:spacing w:after="100"/>
      <w:ind w:left="200"/>
    </w:pPr>
  </w:style>
  <w:style w:type="paragraph" w:customStyle="1" w:styleId="titulo7">
    <w:name w:val="titulo7"/>
    <w:basedOn w:val="Ttulo7"/>
    <w:autoRedefine/>
    <w:rsid w:val="00E73E84"/>
    <w:pPr>
      <w:keepNext/>
      <w:spacing w:before="0" w:after="0"/>
      <w:jc w:val="both"/>
    </w:pPr>
    <w:rPr>
      <w:b/>
      <w:bCs/>
      <w:kern w:val="28"/>
      <w:lang w:eastAsia="es-ES"/>
    </w:rPr>
  </w:style>
  <w:style w:type="paragraph" w:styleId="TDC3">
    <w:name w:val="toc 3"/>
    <w:basedOn w:val="Normal"/>
    <w:next w:val="Normal"/>
    <w:autoRedefine/>
    <w:rsid w:val="00E73E84"/>
    <w:pPr>
      <w:ind w:left="400"/>
    </w:pPr>
    <w:rPr>
      <w:lang w:eastAsia="es-ES"/>
    </w:rPr>
  </w:style>
  <w:style w:type="paragraph" w:customStyle="1" w:styleId="TITULOPRINCIPAL">
    <w:name w:val="TITULO PRINCIPAL"/>
    <w:basedOn w:val="Normal"/>
    <w:rsid w:val="00E73E84"/>
    <w:pPr>
      <w:tabs>
        <w:tab w:val="center" w:pos="4680"/>
      </w:tabs>
      <w:jc w:val="center"/>
    </w:pPr>
    <w:rPr>
      <w:rFonts w:ascii="Arial" w:hAnsi="Arial" w:cs="Arial"/>
      <w:b/>
      <w:spacing w:val="-3"/>
      <w:sz w:val="24"/>
      <w:lang w:val="es-CO" w:eastAsia="es-ES"/>
    </w:rPr>
  </w:style>
  <w:style w:type="paragraph" w:styleId="Tabladeilustraciones">
    <w:name w:val="table of figures"/>
    <w:basedOn w:val="Normal"/>
    <w:next w:val="Normal"/>
    <w:rsid w:val="00E73E84"/>
    <w:rPr>
      <w:lang w:eastAsia="es-ES"/>
    </w:rPr>
  </w:style>
  <w:style w:type="paragraph" w:styleId="ndice1">
    <w:name w:val="index 1"/>
    <w:basedOn w:val="Normal"/>
    <w:next w:val="Normal"/>
    <w:autoRedefine/>
    <w:rsid w:val="00E73E84"/>
    <w:pPr>
      <w:ind w:left="200" w:hanging="200"/>
    </w:pPr>
    <w:rPr>
      <w:lang w:eastAsia="es-ES"/>
    </w:rPr>
  </w:style>
  <w:style w:type="character" w:customStyle="1" w:styleId="PuestoCar">
    <w:name w:val="Puesto Car"/>
    <w:link w:val="Puesto"/>
    <w:rsid w:val="00E73E84"/>
    <w:rPr>
      <w:rFonts w:cs="Arial"/>
      <w:b/>
      <w:bCs/>
      <w:kern w:val="28"/>
      <w:szCs w:val="32"/>
      <w:lang w:val="es-ES" w:eastAsia="es-ES"/>
    </w:rPr>
  </w:style>
  <w:style w:type="paragraph" w:customStyle="1" w:styleId="texto">
    <w:name w:val="texto"/>
    <w:basedOn w:val="Normal"/>
    <w:rsid w:val="00E73E84"/>
    <w:pPr>
      <w:spacing w:after="101" w:line="216" w:lineRule="atLeast"/>
      <w:ind w:firstLine="288"/>
      <w:jc w:val="both"/>
    </w:pPr>
    <w:rPr>
      <w:rFonts w:ascii="Arial" w:hAnsi="Arial"/>
      <w:sz w:val="18"/>
      <w:lang w:eastAsia="es-ES"/>
    </w:rPr>
  </w:style>
  <w:style w:type="character" w:styleId="Textoennegrita">
    <w:name w:val="Strong"/>
    <w:uiPriority w:val="22"/>
    <w:qFormat/>
    <w:rsid w:val="00E73E84"/>
    <w:rPr>
      <w:b/>
      <w:bCs/>
    </w:rPr>
  </w:style>
  <w:style w:type="character" w:customStyle="1" w:styleId="TextodegloboCar">
    <w:name w:val="Texto de globo Car"/>
    <w:link w:val="Textodeglobo"/>
    <w:rsid w:val="00E73E84"/>
    <w:rPr>
      <w:rFonts w:ascii="Tahoma" w:hAnsi="Tahoma" w:cs="Tahoma"/>
      <w:sz w:val="16"/>
      <w:szCs w:val="16"/>
      <w:lang w:val="es-ES" w:eastAsia="en-US"/>
    </w:rPr>
  </w:style>
  <w:style w:type="paragraph" w:customStyle="1" w:styleId="Textodenotaalfinal">
    <w:name w:val="Texto de nota al final"/>
    <w:basedOn w:val="Normal"/>
    <w:rsid w:val="00E73E84"/>
    <w:rPr>
      <w:rFonts w:ascii="Courier New" w:hAnsi="Courier New"/>
      <w:sz w:val="24"/>
      <w:lang w:val="es-ES_tradnl" w:eastAsia="es-ES"/>
    </w:rPr>
  </w:style>
  <w:style w:type="paragraph" w:customStyle="1" w:styleId="PrrNormal">
    <w:name w:val="Párr.Normal"/>
    <w:basedOn w:val="Normal"/>
    <w:rsid w:val="00E73E84"/>
    <w:pPr>
      <w:widowControl w:val="0"/>
      <w:jc w:val="both"/>
    </w:pPr>
    <w:rPr>
      <w:rFonts w:ascii="Arial" w:hAnsi="Arial"/>
      <w:snapToGrid w:val="0"/>
      <w:sz w:val="24"/>
      <w:lang w:val="en-US" w:eastAsia="es-ES"/>
    </w:rPr>
  </w:style>
  <w:style w:type="paragraph" w:customStyle="1" w:styleId="Tit1">
    <w:name w:val="Tit1"/>
    <w:basedOn w:val="Normal"/>
    <w:rsid w:val="00E73E84"/>
    <w:pPr>
      <w:spacing w:line="360" w:lineRule="auto"/>
    </w:pPr>
    <w:rPr>
      <w:b/>
      <w:bCs/>
      <w:sz w:val="24"/>
      <w:u w:val="single"/>
      <w:lang w:val="es-ES_tradnl" w:eastAsia="es-ES"/>
    </w:rPr>
  </w:style>
  <w:style w:type="paragraph" w:customStyle="1" w:styleId="Default">
    <w:name w:val="Default"/>
    <w:rsid w:val="00E73E84"/>
    <w:pPr>
      <w:autoSpaceDE w:val="0"/>
      <w:autoSpaceDN w:val="0"/>
      <w:adjustRightInd w:val="0"/>
    </w:pPr>
    <w:rPr>
      <w:rFonts w:ascii="EDKGCG+TimesNewRoman,Bold" w:hAnsi="EDKGCG+TimesNewRoman,Bold" w:cs="EDKGCG+TimesNewRoman,Bold"/>
      <w:color w:val="000000"/>
      <w:sz w:val="24"/>
      <w:szCs w:val="24"/>
      <w:lang w:val="es-ES" w:eastAsia="es-ES"/>
    </w:rPr>
  </w:style>
  <w:style w:type="character" w:customStyle="1" w:styleId="style6style11">
    <w:name w:val="style6 style11"/>
    <w:basedOn w:val="Fuentedeprrafopredeter"/>
    <w:rsid w:val="00E73E84"/>
  </w:style>
  <w:style w:type="paragraph" w:customStyle="1" w:styleId="WW-Sangra2detindependiente">
    <w:name w:val="WW-Sangría 2 de t. independiente"/>
    <w:basedOn w:val="Normal"/>
    <w:rsid w:val="00E73E84"/>
    <w:pPr>
      <w:suppressAutoHyphens/>
      <w:spacing w:line="360" w:lineRule="auto"/>
      <w:ind w:left="1134" w:firstLine="1"/>
      <w:jc w:val="both"/>
    </w:pPr>
    <w:rPr>
      <w:rFonts w:ascii="Arial" w:hAnsi="Arial"/>
      <w:sz w:val="24"/>
      <w:lang w:eastAsia="es-ES"/>
    </w:rPr>
  </w:style>
  <w:style w:type="paragraph" w:customStyle="1" w:styleId="Parra-Uno-Negro">
    <w:name w:val="Parra-Uno-Negro"/>
    <w:basedOn w:val="Normal"/>
    <w:rsid w:val="00E73E84"/>
    <w:pPr>
      <w:spacing w:before="40" w:after="40" w:line="240" w:lineRule="exact"/>
      <w:jc w:val="both"/>
    </w:pPr>
    <w:rPr>
      <w:rFonts w:ascii="Garamond BookCondensed" w:hAnsi="Garamond BookCondensed"/>
      <w:b/>
      <w:lang w:val="es-ES_tradnl" w:eastAsia="es-ES"/>
    </w:rPr>
  </w:style>
  <w:style w:type="paragraph" w:customStyle="1" w:styleId="parrafo1">
    <w:name w:val="parrafo1"/>
    <w:basedOn w:val="Normal"/>
    <w:next w:val="Normal"/>
    <w:rsid w:val="00E73E84"/>
    <w:pPr>
      <w:spacing w:before="120" w:after="120"/>
      <w:ind w:left="964" w:hanging="624"/>
      <w:jc w:val="both"/>
    </w:pPr>
    <w:rPr>
      <w:rFonts w:ascii="Arial" w:hAnsi="Arial"/>
      <w:snapToGrid w:val="0"/>
      <w:lang w:eastAsia="es-ES"/>
    </w:rPr>
  </w:style>
  <w:style w:type="character" w:customStyle="1" w:styleId="apple-converted-space">
    <w:name w:val="apple-converted-space"/>
    <w:basedOn w:val="Fuentedeprrafopredeter"/>
    <w:rsid w:val="00E73E84"/>
  </w:style>
  <w:style w:type="paragraph" w:customStyle="1" w:styleId="Parra-Uno">
    <w:name w:val="Parra-Uno"/>
    <w:basedOn w:val="Normal"/>
    <w:rsid w:val="00E73E84"/>
    <w:pPr>
      <w:spacing w:before="40" w:after="40" w:line="240" w:lineRule="exact"/>
      <w:ind w:left="284" w:hanging="284"/>
      <w:jc w:val="both"/>
    </w:pPr>
    <w:rPr>
      <w:rFonts w:ascii="Garamond BookCondensed" w:hAnsi="Garamond BookCondensed"/>
      <w:lang w:val="es-ES_tradnl" w:eastAsia="es-ES"/>
    </w:rPr>
  </w:style>
  <w:style w:type="character" w:customStyle="1" w:styleId="Ttulo8Car">
    <w:name w:val="Título 8 Car"/>
    <w:link w:val="Ttulo8"/>
    <w:rsid w:val="00E73E84"/>
    <w:rPr>
      <w:rFonts w:ascii="Tahoma" w:hAnsi="Tahoma"/>
      <w:b/>
      <w:u w:val="single"/>
      <w:lang w:val="es-MX" w:eastAsia="en-US"/>
    </w:rPr>
  </w:style>
  <w:style w:type="character" w:customStyle="1" w:styleId="SangradetextonormalCar">
    <w:name w:val="Sangría de texto normal Car"/>
    <w:link w:val="Sangradetextonormal"/>
    <w:rsid w:val="00E73E84"/>
    <w:rPr>
      <w:lang w:val="es-ES" w:eastAsia="en-US"/>
    </w:rPr>
  </w:style>
  <w:style w:type="character" w:customStyle="1" w:styleId="AsuntodelcomentarioCar">
    <w:name w:val="Asunto del comentario Car"/>
    <w:link w:val="Asuntodelcomentario"/>
    <w:uiPriority w:val="99"/>
    <w:rsid w:val="00E73E84"/>
    <w:rPr>
      <w:b/>
      <w:bCs/>
      <w:lang w:val="es-ES" w:eastAsia="en-US"/>
    </w:rPr>
  </w:style>
  <w:style w:type="paragraph" w:styleId="Subttulo">
    <w:name w:val="Subtitle"/>
    <w:basedOn w:val="Normal"/>
    <w:next w:val="Normal"/>
    <w:link w:val="SubttuloCar"/>
    <w:qFormat/>
    <w:rsid w:val="00E73E84"/>
    <w:pPr>
      <w:spacing w:after="60"/>
      <w:jc w:val="center"/>
      <w:outlineLvl w:val="1"/>
    </w:pPr>
    <w:rPr>
      <w:rFonts w:ascii="Cambria" w:hAnsi="Cambria"/>
      <w:sz w:val="24"/>
      <w:szCs w:val="24"/>
      <w:lang w:eastAsia="es-ES"/>
    </w:rPr>
  </w:style>
  <w:style w:type="character" w:customStyle="1" w:styleId="SubttuloCar">
    <w:name w:val="Subtítulo Car"/>
    <w:link w:val="Subttulo"/>
    <w:rsid w:val="00E73E84"/>
    <w:rPr>
      <w:rFonts w:ascii="Cambria" w:hAnsi="Cambria"/>
      <w:sz w:val="24"/>
      <w:szCs w:val="24"/>
      <w:lang w:val="es-ES" w:eastAsia="es-ES"/>
    </w:rPr>
  </w:style>
  <w:style w:type="numbering" w:customStyle="1" w:styleId="Estilo2">
    <w:name w:val="Estilo2"/>
    <w:uiPriority w:val="99"/>
    <w:rsid w:val="00430803"/>
    <w:pPr>
      <w:numPr>
        <w:numId w:val="7"/>
      </w:numPr>
    </w:pPr>
  </w:style>
  <w:style w:type="character" w:customStyle="1" w:styleId="Textoindependiente3Car1">
    <w:name w:val="Texto independiente 3 Car1"/>
    <w:uiPriority w:val="99"/>
    <w:semiHidden/>
    <w:rsid w:val="00BE1E26"/>
    <w:rPr>
      <w:rFonts w:ascii="Verdana" w:eastAsia="Times New Roman" w:hAnsi="Verdana"/>
      <w:sz w:val="16"/>
      <w:szCs w:val="16"/>
    </w:rPr>
  </w:style>
  <w:style w:type="character" w:customStyle="1" w:styleId="TextodegloboCar1">
    <w:name w:val="Texto de globo Car1"/>
    <w:uiPriority w:val="99"/>
    <w:semiHidden/>
    <w:rsid w:val="00BE1E26"/>
    <w:rPr>
      <w:rFonts w:ascii="Tahoma" w:eastAsia="Times New Roman" w:hAnsi="Tahoma" w:cs="Tahoma"/>
      <w:sz w:val="16"/>
      <w:szCs w:val="16"/>
    </w:rPr>
  </w:style>
  <w:style w:type="character" w:customStyle="1" w:styleId="TextocomentarioCar1">
    <w:name w:val="Texto comentario Car1"/>
    <w:uiPriority w:val="99"/>
    <w:semiHidden/>
    <w:rsid w:val="00BE1E26"/>
    <w:rPr>
      <w:rFonts w:ascii="Verdana" w:eastAsia="Times New Roman" w:hAnsi="Verdana"/>
    </w:rPr>
  </w:style>
  <w:style w:type="paragraph" w:styleId="Revisin">
    <w:name w:val="Revision"/>
    <w:hidden/>
    <w:uiPriority w:val="99"/>
    <w:semiHidden/>
    <w:rsid w:val="00BE1E26"/>
    <w:rPr>
      <w:rFonts w:ascii="Verdana" w:hAnsi="Verdana"/>
      <w:sz w:val="16"/>
      <w:szCs w:val="16"/>
      <w:lang w:val="es-ES" w:eastAsia="es-ES"/>
    </w:rPr>
  </w:style>
  <w:style w:type="character" w:styleId="Hipervnculovisitado">
    <w:name w:val="FollowedHyperlink"/>
    <w:uiPriority w:val="99"/>
    <w:unhideWhenUsed/>
    <w:rsid w:val="0086647B"/>
    <w:rPr>
      <w:color w:val="800080"/>
      <w:u w:val="single"/>
    </w:rPr>
  </w:style>
  <w:style w:type="paragraph" w:customStyle="1" w:styleId="xl61">
    <w:name w:val="xl61"/>
    <w:basedOn w:val="Normal"/>
    <w:rsid w:val="0086647B"/>
    <w:pPr>
      <w:spacing w:before="100" w:beforeAutospacing="1" w:after="100" w:afterAutospacing="1"/>
      <w:jc w:val="center"/>
    </w:pPr>
    <w:rPr>
      <w:rFonts w:ascii="Arial" w:hAnsi="Arial" w:cs="Arial"/>
      <w:sz w:val="18"/>
      <w:szCs w:val="18"/>
      <w:lang w:val="es-CO" w:eastAsia="es-CO"/>
    </w:rPr>
  </w:style>
  <w:style w:type="paragraph" w:customStyle="1" w:styleId="xl62">
    <w:name w:val="xl62"/>
    <w:basedOn w:val="Normal"/>
    <w:rsid w:val="0086647B"/>
    <w:pPr>
      <w:spacing w:before="100" w:beforeAutospacing="1" w:after="100" w:afterAutospacing="1"/>
    </w:pPr>
    <w:rPr>
      <w:rFonts w:ascii="Arial" w:hAnsi="Arial" w:cs="Arial"/>
      <w:sz w:val="18"/>
      <w:szCs w:val="18"/>
      <w:lang w:val="es-CO" w:eastAsia="es-CO"/>
    </w:rPr>
  </w:style>
  <w:style w:type="paragraph" w:customStyle="1" w:styleId="xl63">
    <w:name w:val="xl63"/>
    <w:basedOn w:val="Normal"/>
    <w:rsid w:val="0086647B"/>
    <w:pPr>
      <w:pBdr>
        <w:top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64">
    <w:name w:val="xl64"/>
    <w:basedOn w:val="Normal"/>
    <w:rsid w:val="0086647B"/>
    <w:pPr>
      <w:pBdr>
        <w:top w:val="single" w:sz="4" w:space="0" w:color="auto"/>
        <w:left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5">
    <w:name w:val="xl65"/>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66">
    <w:name w:val="xl66"/>
    <w:basedOn w:val="Normal"/>
    <w:rsid w:val="0086647B"/>
    <w:pPr>
      <w:pBdr>
        <w:top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7">
    <w:name w:val="xl67"/>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68">
    <w:name w:val="xl68"/>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69">
    <w:name w:val="xl69"/>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70">
    <w:name w:val="xl70"/>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1">
    <w:name w:val="xl71"/>
    <w:basedOn w:val="Normal"/>
    <w:rsid w:val="0086647B"/>
    <w:pPr>
      <w:pBdr>
        <w:top w:val="single" w:sz="4" w:space="0" w:color="auto"/>
        <w:left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2">
    <w:name w:val="xl72"/>
    <w:basedOn w:val="Normal"/>
    <w:rsid w:val="0086647B"/>
    <w:pPr>
      <w:pBdr>
        <w:top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3">
    <w:name w:val="xl73"/>
    <w:basedOn w:val="Normal"/>
    <w:rsid w:val="0086647B"/>
    <w:pPr>
      <w:pBdr>
        <w:top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4">
    <w:name w:val="xl74"/>
    <w:basedOn w:val="Normal"/>
    <w:rsid w:val="0086647B"/>
    <w:pPr>
      <w:pBdr>
        <w:top w:val="double" w:sz="6" w:space="0" w:color="auto"/>
        <w:left w:val="double" w:sz="6" w:space="0" w:color="auto"/>
        <w:bottom w:val="double" w:sz="6"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5">
    <w:name w:val="xl75"/>
    <w:basedOn w:val="Normal"/>
    <w:rsid w:val="0086647B"/>
    <w:pPr>
      <w:pBdr>
        <w:lef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6">
    <w:name w:val="xl76"/>
    <w:basedOn w:val="Normal"/>
    <w:rsid w:val="0086647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7">
    <w:name w:val="xl77"/>
    <w:basedOn w:val="Normal"/>
    <w:rsid w:val="0086647B"/>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8">
    <w:name w:val="xl78"/>
    <w:basedOn w:val="Normal"/>
    <w:rsid w:val="0086647B"/>
    <w:pPr>
      <w:pBdr>
        <w:top w:val="single" w:sz="4" w:space="0" w:color="auto"/>
        <w:left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9">
    <w:name w:val="xl79"/>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80">
    <w:name w:val="xl80"/>
    <w:basedOn w:val="Normal"/>
    <w:rsid w:val="0086647B"/>
    <w:pPr>
      <w:pBdr>
        <w:top w:val="double" w:sz="6" w:space="0" w:color="auto"/>
        <w:bottom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81">
    <w:name w:val="xl81"/>
    <w:basedOn w:val="Normal"/>
    <w:rsid w:val="0086647B"/>
    <w:pPr>
      <w:pBdr>
        <w:top w:val="double" w:sz="6" w:space="0" w:color="auto"/>
        <w:bottom w:val="double" w:sz="6" w:space="0" w:color="auto"/>
        <w:right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58">
    <w:name w:val="xl58"/>
    <w:basedOn w:val="Normal"/>
    <w:rsid w:val="00FE7AEE"/>
    <w:pPr>
      <w:pBdr>
        <w:top w:val="single" w:sz="4" w:space="0" w:color="auto"/>
        <w:left w:val="single" w:sz="4" w:space="0" w:color="auto"/>
        <w:right w:val="single" w:sz="4" w:space="0" w:color="auto"/>
      </w:pBdr>
      <w:spacing w:before="100" w:beforeAutospacing="1" w:after="100" w:afterAutospacing="1"/>
    </w:pPr>
    <w:rPr>
      <w:b/>
      <w:bCs/>
      <w:sz w:val="16"/>
      <w:szCs w:val="16"/>
      <w:lang w:val="es-CO" w:eastAsia="es-CO"/>
    </w:rPr>
  </w:style>
  <w:style w:type="paragraph" w:customStyle="1" w:styleId="xl59">
    <w:name w:val="xl59"/>
    <w:basedOn w:val="Normal"/>
    <w:rsid w:val="00FE7AEE"/>
    <w:pPr>
      <w:pBdr>
        <w:left w:val="single" w:sz="4" w:space="0" w:color="auto"/>
        <w:bottom w:val="single" w:sz="4" w:space="0" w:color="auto"/>
        <w:right w:val="single" w:sz="4" w:space="0" w:color="auto"/>
      </w:pBdr>
      <w:spacing w:before="100" w:beforeAutospacing="1" w:after="100" w:afterAutospacing="1"/>
      <w:jc w:val="center"/>
    </w:pPr>
    <w:rPr>
      <w:b/>
      <w:bCs/>
      <w:sz w:val="16"/>
      <w:szCs w:val="16"/>
      <w:lang w:val="es-CO" w:eastAsia="es-CO"/>
    </w:rPr>
  </w:style>
  <w:style w:type="paragraph" w:customStyle="1" w:styleId="xl60">
    <w:name w:val="xl60"/>
    <w:basedOn w:val="Normal"/>
    <w:rsid w:val="00FE7AEE"/>
    <w:pPr>
      <w:pBdr>
        <w:top w:val="single" w:sz="4" w:space="0" w:color="auto"/>
        <w:left w:val="single" w:sz="4" w:space="0" w:color="auto"/>
        <w:bottom w:val="single" w:sz="4" w:space="0" w:color="auto"/>
      </w:pBdr>
      <w:spacing w:before="100" w:beforeAutospacing="1" w:after="100" w:afterAutospacing="1"/>
    </w:pPr>
    <w:rPr>
      <w:b/>
      <w:bCs/>
      <w:sz w:val="16"/>
      <w:szCs w:val="16"/>
      <w:lang w:val="es-CO" w:eastAsia="es-CO"/>
    </w:rPr>
  </w:style>
  <w:style w:type="paragraph" w:customStyle="1" w:styleId="def">
    <w:name w:val="def"/>
    <w:basedOn w:val="Textoindependiente"/>
    <w:qFormat/>
    <w:rsid w:val="003A0594"/>
    <w:pPr>
      <w:spacing w:after="240"/>
      <w:ind w:left="720" w:firstLine="720"/>
      <w:jc w:val="both"/>
    </w:pPr>
    <w:rPr>
      <w:rFonts w:ascii="Times New Roman" w:hAnsi="Times New Roman"/>
      <w:sz w:val="24"/>
    </w:rPr>
  </w:style>
  <w:style w:type="paragraph" w:customStyle="1" w:styleId="Prrafodelista1">
    <w:name w:val="Párrafo de lista1"/>
    <w:basedOn w:val="Normal"/>
    <w:rsid w:val="00AE6424"/>
    <w:pPr>
      <w:ind w:left="720"/>
      <w:contextualSpacing/>
    </w:pPr>
    <w:rPr>
      <w:rFonts w:eastAsia="Calibri"/>
    </w:rPr>
  </w:style>
  <w:style w:type="paragraph" w:customStyle="1" w:styleId="SectionVHeader">
    <w:name w:val="Section V. Header"/>
    <w:basedOn w:val="Normal"/>
    <w:rsid w:val="00AE6424"/>
    <w:pPr>
      <w:jc w:val="center"/>
    </w:pPr>
    <w:rPr>
      <w:b/>
      <w:sz w:val="36"/>
      <w:lang w:val="en-US"/>
    </w:rPr>
  </w:style>
  <w:style w:type="paragraph" w:customStyle="1" w:styleId="Outline">
    <w:name w:val="Outline"/>
    <w:basedOn w:val="Normal"/>
    <w:rsid w:val="00AE6424"/>
    <w:pPr>
      <w:spacing w:before="240"/>
    </w:pPr>
    <w:rPr>
      <w:kern w:val="28"/>
      <w:sz w:val="24"/>
      <w:lang w:val="en-US"/>
    </w:rPr>
  </w:style>
  <w:style w:type="paragraph" w:customStyle="1" w:styleId="Norma">
    <w:name w:val="Norma"/>
    <w:qFormat/>
    <w:rsid w:val="00E15F29"/>
    <w:pPr>
      <w:spacing w:after="200" w:line="276" w:lineRule="auto"/>
    </w:pPr>
    <w:rPr>
      <w:rFonts w:ascii="Calibri" w:hAnsi="Calibri"/>
      <w:sz w:val="22"/>
      <w:szCs w:val="22"/>
    </w:rPr>
  </w:style>
  <w:style w:type="paragraph" w:customStyle="1" w:styleId="font6">
    <w:name w:val="font6"/>
    <w:basedOn w:val="Normal"/>
    <w:rsid w:val="007E14A7"/>
    <w:pPr>
      <w:spacing w:before="100" w:beforeAutospacing="1" w:after="100" w:afterAutospacing="1"/>
    </w:pPr>
    <w:rPr>
      <w:rFonts w:eastAsia="Arial Unicode MS"/>
      <w:b/>
      <w:bCs/>
      <w:sz w:val="16"/>
      <w:szCs w:val="16"/>
      <w:lang w:eastAsia="es-ES"/>
    </w:rPr>
  </w:style>
  <w:style w:type="paragraph" w:customStyle="1" w:styleId="BodyText25">
    <w:name w:val="Body Text 25"/>
    <w:basedOn w:val="Normal"/>
    <w:rsid w:val="007E14A7"/>
    <w:pPr>
      <w:widowControl w:val="0"/>
      <w:jc w:val="center"/>
    </w:pPr>
    <w:rPr>
      <w:rFonts w:ascii="Arial" w:hAnsi="Arial"/>
      <w:b/>
      <w:sz w:val="16"/>
      <w:lang w:val="es-ES_tradnl" w:eastAsia="es-ES"/>
    </w:rPr>
  </w:style>
  <w:style w:type="character" w:styleId="MquinadeescribirHTML">
    <w:name w:val="HTML Typewriter"/>
    <w:uiPriority w:val="99"/>
    <w:rsid w:val="00BA798A"/>
    <w:rPr>
      <w:rFonts w:ascii="Arial Unicode MS" w:eastAsia="Arial Unicode MS" w:hAnsi="Arial Unicode MS" w:cs="Arial Unicode MS"/>
      <w:sz w:val="20"/>
      <w:szCs w:val="20"/>
    </w:rPr>
  </w:style>
  <w:style w:type="paragraph" w:styleId="Listaconvietas">
    <w:name w:val="List Bullet"/>
    <w:basedOn w:val="Normal"/>
    <w:uiPriority w:val="99"/>
    <w:unhideWhenUsed/>
    <w:rsid w:val="00BA798A"/>
    <w:pPr>
      <w:numPr>
        <w:numId w:val="9"/>
      </w:numPr>
      <w:contextualSpacing/>
    </w:pPr>
    <w:rPr>
      <w:rFonts w:ascii="Verdana" w:hAnsi="Verdana"/>
      <w:sz w:val="16"/>
      <w:szCs w:val="16"/>
      <w:lang w:eastAsia="es-ES"/>
    </w:rPr>
  </w:style>
  <w:style w:type="table" w:customStyle="1" w:styleId="Sombreadoclaro1">
    <w:name w:val="Sombreado claro1"/>
    <w:basedOn w:val="Tablanormal"/>
    <w:uiPriority w:val="60"/>
    <w:rsid w:val="00C907DA"/>
    <w:rPr>
      <w:rFonts w:ascii="Calibri" w:eastAsia="Calibri" w:hAnsi="Calibri"/>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Sinespaciado1">
    <w:name w:val="Sin espaciado1"/>
    <w:uiPriority w:val="1"/>
    <w:qFormat/>
    <w:rsid w:val="00C907DA"/>
    <w:rPr>
      <w:rFonts w:ascii="Calibri" w:eastAsia="Calibri" w:hAnsi="Calibri"/>
      <w:sz w:val="22"/>
      <w:szCs w:val="22"/>
      <w:lang w:eastAsia="en-US"/>
    </w:rPr>
  </w:style>
  <w:style w:type="character" w:customStyle="1" w:styleId="hps">
    <w:name w:val="hps"/>
    <w:basedOn w:val="Fuentedeprrafopredeter"/>
    <w:rsid w:val="00C907DA"/>
  </w:style>
  <w:style w:type="paragraph" w:customStyle="1" w:styleId="TableSmallCenter">
    <w:name w:val="Table Small Center"/>
    <w:basedOn w:val="Normal"/>
    <w:rsid w:val="00C907DA"/>
    <w:pPr>
      <w:tabs>
        <w:tab w:val="center" w:pos="1421"/>
        <w:tab w:val="left" w:pos="1962"/>
        <w:tab w:val="left" w:pos="3119"/>
        <w:tab w:val="left" w:pos="5296"/>
        <w:tab w:val="left" w:pos="5687"/>
      </w:tabs>
      <w:spacing w:before="60" w:after="60"/>
      <w:jc w:val="center"/>
    </w:pPr>
    <w:rPr>
      <w:rFonts w:ascii="Arial" w:hAnsi="Arial"/>
      <w:sz w:val="16"/>
      <w:lang w:val="en-GB"/>
    </w:rPr>
  </w:style>
  <w:style w:type="paragraph" w:customStyle="1" w:styleId="Sinespaciado2">
    <w:name w:val="Sin espaciado2"/>
    <w:uiPriority w:val="1"/>
    <w:qFormat/>
    <w:rsid w:val="00F24C3F"/>
    <w:rPr>
      <w:rFonts w:ascii="Calibri" w:eastAsia="Calibri" w:hAnsi="Calibri"/>
      <w:sz w:val="22"/>
      <w:szCs w:val="22"/>
      <w:lang w:eastAsia="en-US"/>
    </w:rPr>
  </w:style>
  <w:style w:type="paragraph" w:customStyle="1" w:styleId="Sinespaciado3">
    <w:name w:val="Sin espaciado3"/>
    <w:uiPriority w:val="1"/>
    <w:qFormat/>
    <w:rsid w:val="002045D3"/>
    <w:rPr>
      <w:rFonts w:ascii="Calibri" w:eastAsia="Calibri" w:hAnsi="Calibri"/>
      <w:sz w:val="22"/>
      <w:szCs w:val="22"/>
      <w:lang w:eastAsia="en-US"/>
    </w:rPr>
  </w:style>
  <w:style w:type="paragraph" w:customStyle="1" w:styleId="Sinespaciado4">
    <w:name w:val="Sin espaciado4"/>
    <w:uiPriority w:val="1"/>
    <w:qFormat/>
    <w:rsid w:val="00917985"/>
    <w:rPr>
      <w:rFonts w:ascii="Calibri" w:eastAsia="Calibri" w:hAnsi="Calibri"/>
      <w:sz w:val="22"/>
      <w:szCs w:val="22"/>
      <w:lang w:eastAsia="en-US"/>
    </w:rPr>
  </w:style>
  <w:style w:type="paragraph" w:styleId="Textosinformato">
    <w:name w:val="Plain Text"/>
    <w:basedOn w:val="Normal"/>
    <w:link w:val="TextosinformatoCar"/>
    <w:uiPriority w:val="99"/>
    <w:unhideWhenUsed/>
    <w:rsid w:val="00DE21AB"/>
    <w:rPr>
      <w:rFonts w:ascii="Calibri" w:eastAsiaTheme="minorHAnsi" w:hAnsi="Calibri" w:cs="Calibri"/>
      <w:sz w:val="22"/>
      <w:szCs w:val="22"/>
      <w:lang w:val="es-BO"/>
    </w:rPr>
  </w:style>
  <w:style w:type="character" w:customStyle="1" w:styleId="TextosinformatoCar">
    <w:name w:val="Texto sin formato Car"/>
    <w:basedOn w:val="Fuentedeprrafopredeter"/>
    <w:link w:val="Textosinformato"/>
    <w:uiPriority w:val="99"/>
    <w:rsid w:val="00DE21AB"/>
    <w:rPr>
      <w:rFonts w:ascii="Calibri" w:eastAsiaTheme="minorHAnsi" w:hAnsi="Calibri" w:cs="Calibri"/>
      <w:sz w:val="22"/>
      <w:szCs w:val="22"/>
      <w:lang w:eastAsia="en-US"/>
    </w:rPr>
  </w:style>
  <w:style w:type="character" w:customStyle="1" w:styleId="PrrafodelistaCar">
    <w:name w:val="Párrafo de lista Car"/>
    <w:link w:val="Prrafodelista"/>
    <w:uiPriority w:val="34"/>
    <w:locked/>
    <w:rsid w:val="00836E3C"/>
    <w:rPr>
      <w:lang w:val="es-ES" w:eastAsia="en-US"/>
    </w:rPr>
  </w:style>
  <w:style w:type="character" w:styleId="nfasis">
    <w:name w:val="Emphasis"/>
    <w:basedOn w:val="Fuentedeprrafopredeter"/>
    <w:qFormat/>
    <w:rsid w:val="009B789F"/>
    <w:rPr>
      <w:i/>
      <w:iCs/>
    </w:rPr>
  </w:style>
  <w:style w:type="character" w:customStyle="1" w:styleId="CarCar11">
    <w:name w:val="Car Car11"/>
    <w:rsid w:val="004B74E1"/>
    <w:rPr>
      <w:rFonts w:ascii="Tahoma" w:eastAsia="Times New Roman" w:hAnsi="Tahoma"/>
      <w:b/>
      <w:caps/>
      <w:sz w:val="22"/>
      <w:szCs w:val="22"/>
      <w:u w:val="single"/>
      <w:lang w:val="es-MX" w:eastAsia="es-ES"/>
    </w:rPr>
  </w:style>
  <w:style w:type="character" w:customStyle="1" w:styleId="CarCar10">
    <w:name w:val="Car Car10"/>
    <w:rsid w:val="004B74E1"/>
    <w:rPr>
      <w:rFonts w:ascii="Times New Roman" w:eastAsia="Times New Roman" w:hAnsi="Times New Roman"/>
      <w:b/>
      <w:sz w:val="22"/>
      <w:u w:val="single"/>
      <w:lang w:val="es-MX" w:eastAsia="es-ES"/>
    </w:rPr>
  </w:style>
  <w:style w:type="paragraph" w:styleId="Textonotaalfinal">
    <w:name w:val="endnote text"/>
    <w:basedOn w:val="Normal"/>
    <w:link w:val="TextonotaalfinalCar"/>
    <w:uiPriority w:val="99"/>
    <w:semiHidden/>
    <w:unhideWhenUsed/>
    <w:rsid w:val="004B74E1"/>
    <w:rPr>
      <w:lang w:val="x-none"/>
    </w:rPr>
  </w:style>
  <w:style w:type="character" w:customStyle="1" w:styleId="TextonotaalfinalCar">
    <w:name w:val="Texto nota al final Car"/>
    <w:basedOn w:val="Fuentedeprrafopredeter"/>
    <w:link w:val="Textonotaalfinal"/>
    <w:uiPriority w:val="99"/>
    <w:semiHidden/>
    <w:rsid w:val="004B74E1"/>
    <w:rPr>
      <w:lang w:val="x-none" w:eastAsia="en-US"/>
    </w:rPr>
  </w:style>
  <w:style w:type="character" w:styleId="Refdenotaalfinal">
    <w:name w:val="endnote reference"/>
    <w:uiPriority w:val="99"/>
    <w:semiHidden/>
    <w:unhideWhenUsed/>
    <w:rsid w:val="004B74E1"/>
    <w:rPr>
      <w:vertAlign w:val="superscript"/>
    </w:rPr>
  </w:style>
  <w:style w:type="paragraph" w:styleId="TtulodeTDC">
    <w:name w:val="TOC Heading"/>
    <w:basedOn w:val="Ttulo1"/>
    <w:next w:val="Normal"/>
    <w:uiPriority w:val="39"/>
    <w:unhideWhenUsed/>
    <w:qFormat/>
    <w:rsid w:val="004B74E1"/>
    <w:pPr>
      <w:keepLines/>
      <w:spacing w:before="480" w:after="0" w:line="276" w:lineRule="auto"/>
      <w:outlineLvl w:val="9"/>
    </w:pPr>
    <w:rPr>
      <w:rFonts w:ascii="Cambria" w:hAnsi="Cambria"/>
      <w:color w:val="365F91"/>
      <w:kern w:val="0"/>
      <w:sz w:val="28"/>
      <w:szCs w:val="28"/>
      <w:lang w:val="x-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0105034">
      <w:bodyDiv w:val="1"/>
      <w:marLeft w:val="0"/>
      <w:marRight w:val="0"/>
      <w:marTop w:val="0"/>
      <w:marBottom w:val="0"/>
      <w:divBdr>
        <w:top w:val="none" w:sz="0" w:space="0" w:color="auto"/>
        <w:left w:val="none" w:sz="0" w:space="0" w:color="auto"/>
        <w:bottom w:val="none" w:sz="0" w:space="0" w:color="auto"/>
        <w:right w:val="none" w:sz="0" w:space="0" w:color="auto"/>
      </w:divBdr>
    </w:div>
    <w:div w:id="129254322">
      <w:bodyDiv w:val="1"/>
      <w:marLeft w:val="0"/>
      <w:marRight w:val="0"/>
      <w:marTop w:val="0"/>
      <w:marBottom w:val="0"/>
      <w:divBdr>
        <w:top w:val="none" w:sz="0" w:space="0" w:color="auto"/>
        <w:left w:val="none" w:sz="0" w:space="0" w:color="auto"/>
        <w:bottom w:val="none" w:sz="0" w:space="0" w:color="auto"/>
        <w:right w:val="none" w:sz="0" w:space="0" w:color="auto"/>
      </w:divBdr>
    </w:div>
    <w:div w:id="193463774">
      <w:bodyDiv w:val="1"/>
      <w:marLeft w:val="0"/>
      <w:marRight w:val="0"/>
      <w:marTop w:val="0"/>
      <w:marBottom w:val="0"/>
      <w:divBdr>
        <w:top w:val="none" w:sz="0" w:space="0" w:color="auto"/>
        <w:left w:val="none" w:sz="0" w:space="0" w:color="auto"/>
        <w:bottom w:val="none" w:sz="0" w:space="0" w:color="auto"/>
        <w:right w:val="none" w:sz="0" w:space="0" w:color="auto"/>
      </w:divBdr>
    </w:div>
    <w:div w:id="272834002">
      <w:bodyDiv w:val="1"/>
      <w:marLeft w:val="0"/>
      <w:marRight w:val="0"/>
      <w:marTop w:val="0"/>
      <w:marBottom w:val="0"/>
      <w:divBdr>
        <w:top w:val="none" w:sz="0" w:space="0" w:color="auto"/>
        <w:left w:val="none" w:sz="0" w:space="0" w:color="auto"/>
        <w:bottom w:val="none" w:sz="0" w:space="0" w:color="auto"/>
        <w:right w:val="none" w:sz="0" w:space="0" w:color="auto"/>
      </w:divBdr>
    </w:div>
    <w:div w:id="288780925">
      <w:bodyDiv w:val="1"/>
      <w:marLeft w:val="0"/>
      <w:marRight w:val="0"/>
      <w:marTop w:val="0"/>
      <w:marBottom w:val="0"/>
      <w:divBdr>
        <w:top w:val="none" w:sz="0" w:space="0" w:color="auto"/>
        <w:left w:val="none" w:sz="0" w:space="0" w:color="auto"/>
        <w:bottom w:val="none" w:sz="0" w:space="0" w:color="auto"/>
        <w:right w:val="none" w:sz="0" w:space="0" w:color="auto"/>
      </w:divBdr>
    </w:div>
    <w:div w:id="327711357">
      <w:bodyDiv w:val="1"/>
      <w:marLeft w:val="0"/>
      <w:marRight w:val="0"/>
      <w:marTop w:val="0"/>
      <w:marBottom w:val="0"/>
      <w:divBdr>
        <w:top w:val="none" w:sz="0" w:space="0" w:color="auto"/>
        <w:left w:val="none" w:sz="0" w:space="0" w:color="auto"/>
        <w:bottom w:val="none" w:sz="0" w:space="0" w:color="auto"/>
        <w:right w:val="none" w:sz="0" w:space="0" w:color="auto"/>
      </w:divBdr>
    </w:div>
    <w:div w:id="376047205">
      <w:bodyDiv w:val="1"/>
      <w:marLeft w:val="0"/>
      <w:marRight w:val="0"/>
      <w:marTop w:val="0"/>
      <w:marBottom w:val="0"/>
      <w:divBdr>
        <w:top w:val="none" w:sz="0" w:space="0" w:color="auto"/>
        <w:left w:val="none" w:sz="0" w:space="0" w:color="auto"/>
        <w:bottom w:val="none" w:sz="0" w:space="0" w:color="auto"/>
        <w:right w:val="none" w:sz="0" w:space="0" w:color="auto"/>
      </w:divBdr>
    </w:div>
    <w:div w:id="396100277">
      <w:bodyDiv w:val="1"/>
      <w:marLeft w:val="0"/>
      <w:marRight w:val="0"/>
      <w:marTop w:val="0"/>
      <w:marBottom w:val="0"/>
      <w:divBdr>
        <w:top w:val="none" w:sz="0" w:space="0" w:color="auto"/>
        <w:left w:val="none" w:sz="0" w:space="0" w:color="auto"/>
        <w:bottom w:val="none" w:sz="0" w:space="0" w:color="auto"/>
        <w:right w:val="none" w:sz="0" w:space="0" w:color="auto"/>
      </w:divBdr>
    </w:div>
    <w:div w:id="401029969">
      <w:bodyDiv w:val="1"/>
      <w:marLeft w:val="0"/>
      <w:marRight w:val="0"/>
      <w:marTop w:val="0"/>
      <w:marBottom w:val="0"/>
      <w:divBdr>
        <w:top w:val="none" w:sz="0" w:space="0" w:color="auto"/>
        <w:left w:val="none" w:sz="0" w:space="0" w:color="auto"/>
        <w:bottom w:val="none" w:sz="0" w:space="0" w:color="auto"/>
        <w:right w:val="none" w:sz="0" w:space="0" w:color="auto"/>
      </w:divBdr>
    </w:div>
    <w:div w:id="403574320">
      <w:bodyDiv w:val="1"/>
      <w:marLeft w:val="0"/>
      <w:marRight w:val="0"/>
      <w:marTop w:val="0"/>
      <w:marBottom w:val="0"/>
      <w:divBdr>
        <w:top w:val="none" w:sz="0" w:space="0" w:color="auto"/>
        <w:left w:val="none" w:sz="0" w:space="0" w:color="auto"/>
        <w:bottom w:val="none" w:sz="0" w:space="0" w:color="auto"/>
        <w:right w:val="none" w:sz="0" w:space="0" w:color="auto"/>
      </w:divBdr>
    </w:div>
    <w:div w:id="409815989">
      <w:bodyDiv w:val="1"/>
      <w:marLeft w:val="30"/>
      <w:marRight w:val="30"/>
      <w:marTop w:val="0"/>
      <w:marBottom w:val="0"/>
      <w:divBdr>
        <w:top w:val="none" w:sz="0" w:space="0" w:color="auto"/>
        <w:left w:val="none" w:sz="0" w:space="0" w:color="auto"/>
        <w:bottom w:val="none" w:sz="0" w:space="0" w:color="auto"/>
        <w:right w:val="none" w:sz="0" w:space="0" w:color="auto"/>
      </w:divBdr>
      <w:divsChild>
        <w:div w:id="561524773">
          <w:marLeft w:val="0"/>
          <w:marRight w:val="0"/>
          <w:marTop w:val="0"/>
          <w:marBottom w:val="0"/>
          <w:divBdr>
            <w:top w:val="none" w:sz="0" w:space="0" w:color="auto"/>
            <w:left w:val="none" w:sz="0" w:space="0" w:color="auto"/>
            <w:bottom w:val="none" w:sz="0" w:space="0" w:color="auto"/>
            <w:right w:val="none" w:sz="0" w:space="0" w:color="auto"/>
          </w:divBdr>
          <w:divsChild>
            <w:div w:id="233396214">
              <w:marLeft w:val="0"/>
              <w:marRight w:val="0"/>
              <w:marTop w:val="0"/>
              <w:marBottom w:val="0"/>
              <w:divBdr>
                <w:top w:val="none" w:sz="0" w:space="0" w:color="auto"/>
                <w:left w:val="none" w:sz="0" w:space="0" w:color="auto"/>
                <w:bottom w:val="none" w:sz="0" w:space="0" w:color="auto"/>
                <w:right w:val="none" w:sz="0" w:space="0" w:color="auto"/>
              </w:divBdr>
              <w:divsChild>
                <w:div w:id="1584799349">
                  <w:marLeft w:val="180"/>
                  <w:marRight w:val="0"/>
                  <w:marTop w:val="0"/>
                  <w:marBottom w:val="0"/>
                  <w:divBdr>
                    <w:top w:val="none" w:sz="0" w:space="0" w:color="auto"/>
                    <w:left w:val="none" w:sz="0" w:space="0" w:color="auto"/>
                    <w:bottom w:val="none" w:sz="0" w:space="0" w:color="auto"/>
                    <w:right w:val="none" w:sz="0" w:space="0" w:color="auto"/>
                  </w:divBdr>
                  <w:divsChild>
                    <w:div w:id="1633244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43160757">
      <w:bodyDiv w:val="1"/>
      <w:marLeft w:val="0"/>
      <w:marRight w:val="0"/>
      <w:marTop w:val="0"/>
      <w:marBottom w:val="0"/>
      <w:divBdr>
        <w:top w:val="none" w:sz="0" w:space="0" w:color="auto"/>
        <w:left w:val="none" w:sz="0" w:space="0" w:color="auto"/>
        <w:bottom w:val="none" w:sz="0" w:space="0" w:color="auto"/>
        <w:right w:val="none" w:sz="0" w:space="0" w:color="auto"/>
      </w:divBdr>
    </w:div>
    <w:div w:id="486897048">
      <w:bodyDiv w:val="1"/>
      <w:marLeft w:val="30"/>
      <w:marRight w:val="30"/>
      <w:marTop w:val="0"/>
      <w:marBottom w:val="0"/>
      <w:divBdr>
        <w:top w:val="none" w:sz="0" w:space="0" w:color="auto"/>
        <w:left w:val="none" w:sz="0" w:space="0" w:color="auto"/>
        <w:bottom w:val="none" w:sz="0" w:space="0" w:color="auto"/>
        <w:right w:val="none" w:sz="0" w:space="0" w:color="auto"/>
      </w:divBdr>
      <w:divsChild>
        <w:div w:id="1108548894">
          <w:marLeft w:val="0"/>
          <w:marRight w:val="0"/>
          <w:marTop w:val="0"/>
          <w:marBottom w:val="0"/>
          <w:divBdr>
            <w:top w:val="none" w:sz="0" w:space="0" w:color="auto"/>
            <w:left w:val="none" w:sz="0" w:space="0" w:color="auto"/>
            <w:bottom w:val="none" w:sz="0" w:space="0" w:color="auto"/>
            <w:right w:val="none" w:sz="0" w:space="0" w:color="auto"/>
          </w:divBdr>
          <w:divsChild>
            <w:div w:id="1416779924">
              <w:marLeft w:val="0"/>
              <w:marRight w:val="0"/>
              <w:marTop w:val="0"/>
              <w:marBottom w:val="0"/>
              <w:divBdr>
                <w:top w:val="none" w:sz="0" w:space="0" w:color="auto"/>
                <w:left w:val="none" w:sz="0" w:space="0" w:color="auto"/>
                <w:bottom w:val="none" w:sz="0" w:space="0" w:color="auto"/>
                <w:right w:val="none" w:sz="0" w:space="0" w:color="auto"/>
              </w:divBdr>
              <w:divsChild>
                <w:div w:id="173111807">
                  <w:marLeft w:val="180"/>
                  <w:marRight w:val="0"/>
                  <w:marTop w:val="0"/>
                  <w:marBottom w:val="0"/>
                  <w:divBdr>
                    <w:top w:val="none" w:sz="0" w:space="0" w:color="auto"/>
                    <w:left w:val="none" w:sz="0" w:space="0" w:color="auto"/>
                    <w:bottom w:val="none" w:sz="0" w:space="0" w:color="auto"/>
                    <w:right w:val="none" w:sz="0" w:space="0" w:color="auto"/>
                  </w:divBdr>
                  <w:divsChild>
                    <w:div w:id="1392271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02942009">
      <w:bodyDiv w:val="1"/>
      <w:marLeft w:val="0"/>
      <w:marRight w:val="0"/>
      <w:marTop w:val="0"/>
      <w:marBottom w:val="0"/>
      <w:divBdr>
        <w:top w:val="none" w:sz="0" w:space="0" w:color="auto"/>
        <w:left w:val="none" w:sz="0" w:space="0" w:color="auto"/>
        <w:bottom w:val="none" w:sz="0" w:space="0" w:color="auto"/>
        <w:right w:val="none" w:sz="0" w:space="0" w:color="auto"/>
      </w:divBdr>
    </w:div>
    <w:div w:id="503478097">
      <w:bodyDiv w:val="1"/>
      <w:marLeft w:val="0"/>
      <w:marRight w:val="0"/>
      <w:marTop w:val="0"/>
      <w:marBottom w:val="0"/>
      <w:divBdr>
        <w:top w:val="none" w:sz="0" w:space="0" w:color="auto"/>
        <w:left w:val="none" w:sz="0" w:space="0" w:color="auto"/>
        <w:bottom w:val="none" w:sz="0" w:space="0" w:color="auto"/>
        <w:right w:val="none" w:sz="0" w:space="0" w:color="auto"/>
      </w:divBdr>
    </w:div>
    <w:div w:id="534270349">
      <w:bodyDiv w:val="1"/>
      <w:marLeft w:val="0"/>
      <w:marRight w:val="0"/>
      <w:marTop w:val="0"/>
      <w:marBottom w:val="0"/>
      <w:divBdr>
        <w:top w:val="none" w:sz="0" w:space="0" w:color="auto"/>
        <w:left w:val="none" w:sz="0" w:space="0" w:color="auto"/>
        <w:bottom w:val="none" w:sz="0" w:space="0" w:color="auto"/>
        <w:right w:val="none" w:sz="0" w:space="0" w:color="auto"/>
      </w:divBdr>
    </w:div>
    <w:div w:id="535125059">
      <w:bodyDiv w:val="1"/>
      <w:marLeft w:val="0"/>
      <w:marRight w:val="0"/>
      <w:marTop w:val="0"/>
      <w:marBottom w:val="0"/>
      <w:divBdr>
        <w:top w:val="none" w:sz="0" w:space="0" w:color="auto"/>
        <w:left w:val="none" w:sz="0" w:space="0" w:color="auto"/>
        <w:bottom w:val="none" w:sz="0" w:space="0" w:color="auto"/>
        <w:right w:val="none" w:sz="0" w:space="0" w:color="auto"/>
      </w:divBdr>
    </w:div>
    <w:div w:id="549346738">
      <w:bodyDiv w:val="1"/>
      <w:marLeft w:val="0"/>
      <w:marRight w:val="0"/>
      <w:marTop w:val="0"/>
      <w:marBottom w:val="0"/>
      <w:divBdr>
        <w:top w:val="none" w:sz="0" w:space="0" w:color="auto"/>
        <w:left w:val="none" w:sz="0" w:space="0" w:color="auto"/>
        <w:bottom w:val="none" w:sz="0" w:space="0" w:color="auto"/>
        <w:right w:val="none" w:sz="0" w:space="0" w:color="auto"/>
      </w:divBdr>
    </w:div>
    <w:div w:id="582647593">
      <w:bodyDiv w:val="1"/>
      <w:marLeft w:val="0"/>
      <w:marRight w:val="0"/>
      <w:marTop w:val="0"/>
      <w:marBottom w:val="0"/>
      <w:divBdr>
        <w:top w:val="none" w:sz="0" w:space="0" w:color="auto"/>
        <w:left w:val="none" w:sz="0" w:space="0" w:color="auto"/>
        <w:bottom w:val="none" w:sz="0" w:space="0" w:color="auto"/>
        <w:right w:val="none" w:sz="0" w:space="0" w:color="auto"/>
      </w:divBdr>
    </w:div>
    <w:div w:id="585722461">
      <w:bodyDiv w:val="1"/>
      <w:marLeft w:val="0"/>
      <w:marRight w:val="0"/>
      <w:marTop w:val="0"/>
      <w:marBottom w:val="0"/>
      <w:divBdr>
        <w:top w:val="none" w:sz="0" w:space="0" w:color="auto"/>
        <w:left w:val="none" w:sz="0" w:space="0" w:color="auto"/>
        <w:bottom w:val="none" w:sz="0" w:space="0" w:color="auto"/>
        <w:right w:val="none" w:sz="0" w:space="0" w:color="auto"/>
      </w:divBdr>
    </w:div>
    <w:div w:id="588931875">
      <w:bodyDiv w:val="1"/>
      <w:marLeft w:val="0"/>
      <w:marRight w:val="0"/>
      <w:marTop w:val="0"/>
      <w:marBottom w:val="0"/>
      <w:divBdr>
        <w:top w:val="none" w:sz="0" w:space="0" w:color="auto"/>
        <w:left w:val="none" w:sz="0" w:space="0" w:color="auto"/>
        <w:bottom w:val="none" w:sz="0" w:space="0" w:color="auto"/>
        <w:right w:val="none" w:sz="0" w:space="0" w:color="auto"/>
      </w:divBdr>
    </w:div>
    <w:div w:id="642277250">
      <w:bodyDiv w:val="1"/>
      <w:marLeft w:val="0"/>
      <w:marRight w:val="0"/>
      <w:marTop w:val="0"/>
      <w:marBottom w:val="0"/>
      <w:divBdr>
        <w:top w:val="none" w:sz="0" w:space="0" w:color="auto"/>
        <w:left w:val="none" w:sz="0" w:space="0" w:color="auto"/>
        <w:bottom w:val="none" w:sz="0" w:space="0" w:color="auto"/>
        <w:right w:val="none" w:sz="0" w:space="0" w:color="auto"/>
      </w:divBdr>
    </w:div>
    <w:div w:id="681471670">
      <w:bodyDiv w:val="1"/>
      <w:marLeft w:val="0"/>
      <w:marRight w:val="0"/>
      <w:marTop w:val="0"/>
      <w:marBottom w:val="0"/>
      <w:divBdr>
        <w:top w:val="none" w:sz="0" w:space="0" w:color="auto"/>
        <w:left w:val="none" w:sz="0" w:space="0" w:color="auto"/>
        <w:bottom w:val="none" w:sz="0" w:space="0" w:color="auto"/>
        <w:right w:val="none" w:sz="0" w:space="0" w:color="auto"/>
      </w:divBdr>
    </w:div>
    <w:div w:id="760875255">
      <w:bodyDiv w:val="1"/>
      <w:marLeft w:val="0"/>
      <w:marRight w:val="0"/>
      <w:marTop w:val="0"/>
      <w:marBottom w:val="0"/>
      <w:divBdr>
        <w:top w:val="none" w:sz="0" w:space="0" w:color="auto"/>
        <w:left w:val="none" w:sz="0" w:space="0" w:color="auto"/>
        <w:bottom w:val="none" w:sz="0" w:space="0" w:color="auto"/>
        <w:right w:val="none" w:sz="0" w:space="0" w:color="auto"/>
      </w:divBdr>
    </w:div>
    <w:div w:id="766659603">
      <w:bodyDiv w:val="1"/>
      <w:marLeft w:val="0"/>
      <w:marRight w:val="0"/>
      <w:marTop w:val="0"/>
      <w:marBottom w:val="0"/>
      <w:divBdr>
        <w:top w:val="none" w:sz="0" w:space="0" w:color="auto"/>
        <w:left w:val="none" w:sz="0" w:space="0" w:color="auto"/>
        <w:bottom w:val="none" w:sz="0" w:space="0" w:color="auto"/>
        <w:right w:val="none" w:sz="0" w:space="0" w:color="auto"/>
      </w:divBdr>
    </w:div>
    <w:div w:id="776146842">
      <w:bodyDiv w:val="1"/>
      <w:marLeft w:val="0"/>
      <w:marRight w:val="0"/>
      <w:marTop w:val="0"/>
      <w:marBottom w:val="0"/>
      <w:divBdr>
        <w:top w:val="none" w:sz="0" w:space="0" w:color="auto"/>
        <w:left w:val="none" w:sz="0" w:space="0" w:color="auto"/>
        <w:bottom w:val="none" w:sz="0" w:space="0" w:color="auto"/>
        <w:right w:val="none" w:sz="0" w:space="0" w:color="auto"/>
      </w:divBdr>
    </w:div>
    <w:div w:id="778111823">
      <w:bodyDiv w:val="1"/>
      <w:marLeft w:val="0"/>
      <w:marRight w:val="0"/>
      <w:marTop w:val="0"/>
      <w:marBottom w:val="0"/>
      <w:divBdr>
        <w:top w:val="none" w:sz="0" w:space="0" w:color="auto"/>
        <w:left w:val="none" w:sz="0" w:space="0" w:color="auto"/>
        <w:bottom w:val="none" w:sz="0" w:space="0" w:color="auto"/>
        <w:right w:val="none" w:sz="0" w:space="0" w:color="auto"/>
      </w:divBdr>
    </w:div>
    <w:div w:id="783958567">
      <w:bodyDiv w:val="1"/>
      <w:marLeft w:val="0"/>
      <w:marRight w:val="0"/>
      <w:marTop w:val="0"/>
      <w:marBottom w:val="0"/>
      <w:divBdr>
        <w:top w:val="none" w:sz="0" w:space="0" w:color="auto"/>
        <w:left w:val="none" w:sz="0" w:space="0" w:color="auto"/>
        <w:bottom w:val="none" w:sz="0" w:space="0" w:color="auto"/>
        <w:right w:val="none" w:sz="0" w:space="0" w:color="auto"/>
      </w:divBdr>
    </w:div>
    <w:div w:id="793329615">
      <w:bodyDiv w:val="1"/>
      <w:marLeft w:val="0"/>
      <w:marRight w:val="0"/>
      <w:marTop w:val="0"/>
      <w:marBottom w:val="0"/>
      <w:divBdr>
        <w:top w:val="none" w:sz="0" w:space="0" w:color="auto"/>
        <w:left w:val="none" w:sz="0" w:space="0" w:color="auto"/>
        <w:bottom w:val="none" w:sz="0" w:space="0" w:color="auto"/>
        <w:right w:val="none" w:sz="0" w:space="0" w:color="auto"/>
      </w:divBdr>
    </w:div>
    <w:div w:id="805396557">
      <w:bodyDiv w:val="1"/>
      <w:marLeft w:val="0"/>
      <w:marRight w:val="0"/>
      <w:marTop w:val="0"/>
      <w:marBottom w:val="0"/>
      <w:divBdr>
        <w:top w:val="none" w:sz="0" w:space="0" w:color="auto"/>
        <w:left w:val="none" w:sz="0" w:space="0" w:color="auto"/>
        <w:bottom w:val="none" w:sz="0" w:space="0" w:color="auto"/>
        <w:right w:val="none" w:sz="0" w:space="0" w:color="auto"/>
      </w:divBdr>
    </w:div>
    <w:div w:id="816452692">
      <w:bodyDiv w:val="1"/>
      <w:marLeft w:val="0"/>
      <w:marRight w:val="0"/>
      <w:marTop w:val="0"/>
      <w:marBottom w:val="0"/>
      <w:divBdr>
        <w:top w:val="none" w:sz="0" w:space="0" w:color="auto"/>
        <w:left w:val="none" w:sz="0" w:space="0" w:color="auto"/>
        <w:bottom w:val="none" w:sz="0" w:space="0" w:color="auto"/>
        <w:right w:val="none" w:sz="0" w:space="0" w:color="auto"/>
      </w:divBdr>
    </w:div>
    <w:div w:id="870338348">
      <w:bodyDiv w:val="1"/>
      <w:marLeft w:val="0"/>
      <w:marRight w:val="0"/>
      <w:marTop w:val="0"/>
      <w:marBottom w:val="0"/>
      <w:divBdr>
        <w:top w:val="none" w:sz="0" w:space="0" w:color="auto"/>
        <w:left w:val="none" w:sz="0" w:space="0" w:color="auto"/>
        <w:bottom w:val="none" w:sz="0" w:space="0" w:color="auto"/>
        <w:right w:val="none" w:sz="0" w:space="0" w:color="auto"/>
      </w:divBdr>
    </w:div>
    <w:div w:id="943802423">
      <w:bodyDiv w:val="1"/>
      <w:marLeft w:val="0"/>
      <w:marRight w:val="0"/>
      <w:marTop w:val="0"/>
      <w:marBottom w:val="0"/>
      <w:divBdr>
        <w:top w:val="none" w:sz="0" w:space="0" w:color="auto"/>
        <w:left w:val="none" w:sz="0" w:space="0" w:color="auto"/>
        <w:bottom w:val="none" w:sz="0" w:space="0" w:color="auto"/>
        <w:right w:val="none" w:sz="0" w:space="0" w:color="auto"/>
      </w:divBdr>
    </w:div>
    <w:div w:id="1010452993">
      <w:bodyDiv w:val="1"/>
      <w:marLeft w:val="0"/>
      <w:marRight w:val="0"/>
      <w:marTop w:val="0"/>
      <w:marBottom w:val="0"/>
      <w:divBdr>
        <w:top w:val="none" w:sz="0" w:space="0" w:color="auto"/>
        <w:left w:val="none" w:sz="0" w:space="0" w:color="auto"/>
        <w:bottom w:val="none" w:sz="0" w:space="0" w:color="auto"/>
        <w:right w:val="none" w:sz="0" w:space="0" w:color="auto"/>
      </w:divBdr>
    </w:div>
    <w:div w:id="1068334815">
      <w:bodyDiv w:val="1"/>
      <w:marLeft w:val="0"/>
      <w:marRight w:val="0"/>
      <w:marTop w:val="0"/>
      <w:marBottom w:val="0"/>
      <w:divBdr>
        <w:top w:val="none" w:sz="0" w:space="0" w:color="auto"/>
        <w:left w:val="none" w:sz="0" w:space="0" w:color="auto"/>
        <w:bottom w:val="none" w:sz="0" w:space="0" w:color="auto"/>
        <w:right w:val="none" w:sz="0" w:space="0" w:color="auto"/>
      </w:divBdr>
    </w:div>
    <w:div w:id="1080327630">
      <w:bodyDiv w:val="1"/>
      <w:marLeft w:val="0"/>
      <w:marRight w:val="0"/>
      <w:marTop w:val="0"/>
      <w:marBottom w:val="0"/>
      <w:divBdr>
        <w:top w:val="none" w:sz="0" w:space="0" w:color="auto"/>
        <w:left w:val="none" w:sz="0" w:space="0" w:color="auto"/>
        <w:bottom w:val="none" w:sz="0" w:space="0" w:color="auto"/>
        <w:right w:val="none" w:sz="0" w:space="0" w:color="auto"/>
      </w:divBdr>
    </w:div>
    <w:div w:id="1095906020">
      <w:bodyDiv w:val="1"/>
      <w:marLeft w:val="0"/>
      <w:marRight w:val="0"/>
      <w:marTop w:val="0"/>
      <w:marBottom w:val="0"/>
      <w:divBdr>
        <w:top w:val="none" w:sz="0" w:space="0" w:color="auto"/>
        <w:left w:val="none" w:sz="0" w:space="0" w:color="auto"/>
        <w:bottom w:val="none" w:sz="0" w:space="0" w:color="auto"/>
        <w:right w:val="none" w:sz="0" w:space="0" w:color="auto"/>
      </w:divBdr>
    </w:div>
    <w:div w:id="1147286495">
      <w:bodyDiv w:val="1"/>
      <w:marLeft w:val="0"/>
      <w:marRight w:val="0"/>
      <w:marTop w:val="0"/>
      <w:marBottom w:val="0"/>
      <w:divBdr>
        <w:top w:val="none" w:sz="0" w:space="0" w:color="auto"/>
        <w:left w:val="none" w:sz="0" w:space="0" w:color="auto"/>
        <w:bottom w:val="none" w:sz="0" w:space="0" w:color="auto"/>
        <w:right w:val="none" w:sz="0" w:space="0" w:color="auto"/>
      </w:divBdr>
    </w:div>
    <w:div w:id="1165821513">
      <w:bodyDiv w:val="1"/>
      <w:marLeft w:val="0"/>
      <w:marRight w:val="0"/>
      <w:marTop w:val="0"/>
      <w:marBottom w:val="0"/>
      <w:divBdr>
        <w:top w:val="none" w:sz="0" w:space="0" w:color="auto"/>
        <w:left w:val="none" w:sz="0" w:space="0" w:color="auto"/>
        <w:bottom w:val="none" w:sz="0" w:space="0" w:color="auto"/>
        <w:right w:val="none" w:sz="0" w:space="0" w:color="auto"/>
      </w:divBdr>
    </w:div>
    <w:div w:id="1217279847">
      <w:bodyDiv w:val="1"/>
      <w:marLeft w:val="0"/>
      <w:marRight w:val="0"/>
      <w:marTop w:val="0"/>
      <w:marBottom w:val="0"/>
      <w:divBdr>
        <w:top w:val="none" w:sz="0" w:space="0" w:color="auto"/>
        <w:left w:val="none" w:sz="0" w:space="0" w:color="auto"/>
        <w:bottom w:val="none" w:sz="0" w:space="0" w:color="auto"/>
        <w:right w:val="none" w:sz="0" w:space="0" w:color="auto"/>
      </w:divBdr>
    </w:div>
    <w:div w:id="1266039782">
      <w:bodyDiv w:val="1"/>
      <w:marLeft w:val="0"/>
      <w:marRight w:val="0"/>
      <w:marTop w:val="0"/>
      <w:marBottom w:val="0"/>
      <w:divBdr>
        <w:top w:val="none" w:sz="0" w:space="0" w:color="auto"/>
        <w:left w:val="none" w:sz="0" w:space="0" w:color="auto"/>
        <w:bottom w:val="none" w:sz="0" w:space="0" w:color="auto"/>
        <w:right w:val="none" w:sz="0" w:space="0" w:color="auto"/>
      </w:divBdr>
    </w:div>
    <w:div w:id="1285886555">
      <w:bodyDiv w:val="1"/>
      <w:marLeft w:val="0"/>
      <w:marRight w:val="0"/>
      <w:marTop w:val="0"/>
      <w:marBottom w:val="0"/>
      <w:divBdr>
        <w:top w:val="none" w:sz="0" w:space="0" w:color="auto"/>
        <w:left w:val="none" w:sz="0" w:space="0" w:color="auto"/>
        <w:bottom w:val="none" w:sz="0" w:space="0" w:color="auto"/>
        <w:right w:val="none" w:sz="0" w:space="0" w:color="auto"/>
      </w:divBdr>
    </w:div>
    <w:div w:id="1304118969">
      <w:bodyDiv w:val="1"/>
      <w:marLeft w:val="0"/>
      <w:marRight w:val="0"/>
      <w:marTop w:val="0"/>
      <w:marBottom w:val="0"/>
      <w:divBdr>
        <w:top w:val="none" w:sz="0" w:space="0" w:color="auto"/>
        <w:left w:val="none" w:sz="0" w:space="0" w:color="auto"/>
        <w:bottom w:val="none" w:sz="0" w:space="0" w:color="auto"/>
        <w:right w:val="none" w:sz="0" w:space="0" w:color="auto"/>
      </w:divBdr>
    </w:div>
    <w:div w:id="1343631331">
      <w:bodyDiv w:val="1"/>
      <w:marLeft w:val="0"/>
      <w:marRight w:val="0"/>
      <w:marTop w:val="0"/>
      <w:marBottom w:val="0"/>
      <w:divBdr>
        <w:top w:val="none" w:sz="0" w:space="0" w:color="auto"/>
        <w:left w:val="none" w:sz="0" w:space="0" w:color="auto"/>
        <w:bottom w:val="none" w:sz="0" w:space="0" w:color="auto"/>
        <w:right w:val="none" w:sz="0" w:space="0" w:color="auto"/>
      </w:divBdr>
    </w:div>
    <w:div w:id="1367104231">
      <w:bodyDiv w:val="1"/>
      <w:marLeft w:val="0"/>
      <w:marRight w:val="0"/>
      <w:marTop w:val="0"/>
      <w:marBottom w:val="0"/>
      <w:divBdr>
        <w:top w:val="none" w:sz="0" w:space="0" w:color="auto"/>
        <w:left w:val="none" w:sz="0" w:space="0" w:color="auto"/>
        <w:bottom w:val="none" w:sz="0" w:space="0" w:color="auto"/>
        <w:right w:val="none" w:sz="0" w:space="0" w:color="auto"/>
      </w:divBdr>
    </w:div>
    <w:div w:id="1402361713">
      <w:bodyDiv w:val="1"/>
      <w:marLeft w:val="0"/>
      <w:marRight w:val="0"/>
      <w:marTop w:val="0"/>
      <w:marBottom w:val="0"/>
      <w:divBdr>
        <w:top w:val="none" w:sz="0" w:space="0" w:color="auto"/>
        <w:left w:val="none" w:sz="0" w:space="0" w:color="auto"/>
        <w:bottom w:val="none" w:sz="0" w:space="0" w:color="auto"/>
        <w:right w:val="none" w:sz="0" w:space="0" w:color="auto"/>
      </w:divBdr>
    </w:div>
    <w:div w:id="1450081240">
      <w:bodyDiv w:val="1"/>
      <w:marLeft w:val="0"/>
      <w:marRight w:val="0"/>
      <w:marTop w:val="0"/>
      <w:marBottom w:val="0"/>
      <w:divBdr>
        <w:top w:val="none" w:sz="0" w:space="0" w:color="auto"/>
        <w:left w:val="none" w:sz="0" w:space="0" w:color="auto"/>
        <w:bottom w:val="none" w:sz="0" w:space="0" w:color="auto"/>
        <w:right w:val="none" w:sz="0" w:space="0" w:color="auto"/>
      </w:divBdr>
    </w:div>
    <w:div w:id="1456217914">
      <w:bodyDiv w:val="1"/>
      <w:marLeft w:val="0"/>
      <w:marRight w:val="0"/>
      <w:marTop w:val="0"/>
      <w:marBottom w:val="0"/>
      <w:divBdr>
        <w:top w:val="none" w:sz="0" w:space="0" w:color="auto"/>
        <w:left w:val="none" w:sz="0" w:space="0" w:color="auto"/>
        <w:bottom w:val="none" w:sz="0" w:space="0" w:color="auto"/>
        <w:right w:val="none" w:sz="0" w:space="0" w:color="auto"/>
      </w:divBdr>
    </w:div>
    <w:div w:id="1515723234">
      <w:bodyDiv w:val="1"/>
      <w:marLeft w:val="0"/>
      <w:marRight w:val="0"/>
      <w:marTop w:val="0"/>
      <w:marBottom w:val="0"/>
      <w:divBdr>
        <w:top w:val="none" w:sz="0" w:space="0" w:color="auto"/>
        <w:left w:val="none" w:sz="0" w:space="0" w:color="auto"/>
        <w:bottom w:val="none" w:sz="0" w:space="0" w:color="auto"/>
        <w:right w:val="none" w:sz="0" w:space="0" w:color="auto"/>
      </w:divBdr>
    </w:div>
    <w:div w:id="1520699982">
      <w:bodyDiv w:val="1"/>
      <w:marLeft w:val="0"/>
      <w:marRight w:val="0"/>
      <w:marTop w:val="0"/>
      <w:marBottom w:val="0"/>
      <w:divBdr>
        <w:top w:val="none" w:sz="0" w:space="0" w:color="auto"/>
        <w:left w:val="none" w:sz="0" w:space="0" w:color="auto"/>
        <w:bottom w:val="none" w:sz="0" w:space="0" w:color="auto"/>
        <w:right w:val="none" w:sz="0" w:space="0" w:color="auto"/>
      </w:divBdr>
    </w:div>
    <w:div w:id="1544053311">
      <w:bodyDiv w:val="1"/>
      <w:marLeft w:val="0"/>
      <w:marRight w:val="0"/>
      <w:marTop w:val="0"/>
      <w:marBottom w:val="0"/>
      <w:divBdr>
        <w:top w:val="none" w:sz="0" w:space="0" w:color="auto"/>
        <w:left w:val="none" w:sz="0" w:space="0" w:color="auto"/>
        <w:bottom w:val="none" w:sz="0" w:space="0" w:color="auto"/>
        <w:right w:val="none" w:sz="0" w:space="0" w:color="auto"/>
      </w:divBdr>
    </w:div>
    <w:div w:id="1588803796">
      <w:bodyDiv w:val="1"/>
      <w:marLeft w:val="134"/>
      <w:marRight w:val="134"/>
      <w:marTop w:val="134"/>
      <w:marBottom w:val="134"/>
      <w:divBdr>
        <w:top w:val="none" w:sz="0" w:space="0" w:color="auto"/>
        <w:left w:val="none" w:sz="0" w:space="0" w:color="auto"/>
        <w:bottom w:val="none" w:sz="0" w:space="0" w:color="auto"/>
        <w:right w:val="none" w:sz="0" w:space="0" w:color="auto"/>
      </w:divBdr>
    </w:div>
    <w:div w:id="1591810028">
      <w:bodyDiv w:val="1"/>
      <w:marLeft w:val="0"/>
      <w:marRight w:val="0"/>
      <w:marTop w:val="0"/>
      <w:marBottom w:val="0"/>
      <w:divBdr>
        <w:top w:val="none" w:sz="0" w:space="0" w:color="auto"/>
        <w:left w:val="none" w:sz="0" w:space="0" w:color="auto"/>
        <w:bottom w:val="none" w:sz="0" w:space="0" w:color="auto"/>
        <w:right w:val="none" w:sz="0" w:space="0" w:color="auto"/>
      </w:divBdr>
      <w:divsChild>
        <w:div w:id="1531146324">
          <w:marLeft w:val="0"/>
          <w:marRight w:val="0"/>
          <w:marTop w:val="0"/>
          <w:marBottom w:val="0"/>
          <w:divBdr>
            <w:top w:val="none" w:sz="0" w:space="0" w:color="auto"/>
            <w:left w:val="none" w:sz="0" w:space="0" w:color="auto"/>
            <w:bottom w:val="none" w:sz="0" w:space="0" w:color="auto"/>
            <w:right w:val="none" w:sz="0" w:space="0" w:color="auto"/>
          </w:divBdr>
          <w:divsChild>
            <w:div w:id="1402869524">
              <w:marLeft w:val="0"/>
              <w:marRight w:val="0"/>
              <w:marTop w:val="0"/>
              <w:marBottom w:val="0"/>
              <w:divBdr>
                <w:top w:val="none" w:sz="0" w:space="0" w:color="auto"/>
                <w:left w:val="none" w:sz="0" w:space="0" w:color="auto"/>
                <w:bottom w:val="none" w:sz="0" w:space="0" w:color="auto"/>
                <w:right w:val="none" w:sz="0" w:space="0" w:color="auto"/>
              </w:divBdr>
              <w:divsChild>
                <w:div w:id="2139451415">
                  <w:marLeft w:val="0"/>
                  <w:marRight w:val="0"/>
                  <w:marTop w:val="0"/>
                  <w:marBottom w:val="0"/>
                  <w:divBdr>
                    <w:top w:val="none" w:sz="0" w:space="0" w:color="auto"/>
                    <w:left w:val="none" w:sz="0" w:space="0" w:color="auto"/>
                    <w:bottom w:val="none" w:sz="0" w:space="0" w:color="auto"/>
                    <w:right w:val="none" w:sz="0" w:space="0" w:color="auto"/>
                  </w:divBdr>
                  <w:divsChild>
                    <w:div w:id="624654424">
                      <w:marLeft w:val="0"/>
                      <w:marRight w:val="0"/>
                      <w:marTop w:val="0"/>
                      <w:marBottom w:val="0"/>
                      <w:divBdr>
                        <w:top w:val="none" w:sz="0" w:space="0" w:color="auto"/>
                        <w:left w:val="none" w:sz="0" w:space="0" w:color="auto"/>
                        <w:bottom w:val="none" w:sz="0" w:space="0" w:color="auto"/>
                        <w:right w:val="none" w:sz="0" w:space="0" w:color="auto"/>
                      </w:divBdr>
                      <w:divsChild>
                        <w:div w:id="1355762744">
                          <w:marLeft w:val="0"/>
                          <w:marRight w:val="0"/>
                          <w:marTop w:val="0"/>
                          <w:marBottom w:val="0"/>
                          <w:divBdr>
                            <w:top w:val="none" w:sz="0" w:space="0" w:color="auto"/>
                            <w:left w:val="none" w:sz="0" w:space="0" w:color="auto"/>
                            <w:bottom w:val="none" w:sz="0" w:space="0" w:color="auto"/>
                            <w:right w:val="none" w:sz="0" w:space="0" w:color="auto"/>
                          </w:divBdr>
                          <w:divsChild>
                            <w:div w:id="752623727">
                              <w:marLeft w:val="0"/>
                              <w:marRight w:val="0"/>
                              <w:marTop w:val="0"/>
                              <w:marBottom w:val="0"/>
                              <w:divBdr>
                                <w:top w:val="none" w:sz="0" w:space="0" w:color="auto"/>
                                <w:left w:val="none" w:sz="0" w:space="0" w:color="auto"/>
                                <w:bottom w:val="none" w:sz="0" w:space="0" w:color="auto"/>
                                <w:right w:val="none" w:sz="0" w:space="0" w:color="auto"/>
                              </w:divBdr>
                              <w:divsChild>
                                <w:div w:id="506940439">
                                  <w:marLeft w:val="0"/>
                                  <w:marRight w:val="0"/>
                                  <w:marTop w:val="0"/>
                                  <w:marBottom w:val="0"/>
                                  <w:divBdr>
                                    <w:top w:val="none" w:sz="0" w:space="0" w:color="auto"/>
                                    <w:left w:val="none" w:sz="0" w:space="0" w:color="auto"/>
                                    <w:bottom w:val="none" w:sz="0" w:space="0" w:color="auto"/>
                                    <w:right w:val="none" w:sz="0" w:space="0" w:color="auto"/>
                                  </w:divBdr>
                                  <w:divsChild>
                                    <w:div w:id="833182734">
                                      <w:marLeft w:val="0"/>
                                      <w:marRight w:val="0"/>
                                      <w:marTop w:val="0"/>
                                      <w:marBottom w:val="0"/>
                                      <w:divBdr>
                                        <w:top w:val="none" w:sz="0" w:space="0" w:color="auto"/>
                                        <w:left w:val="none" w:sz="0" w:space="0" w:color="auto"/>
                                        <w:bottom w:val="none" w:sz="0" w:space="0" w:color="auto"/>
                                        <w:right w:val="none" w:sz="0" w:space="0" w:color="auto"/>
                                      </w:divBdr>
                                      <w:divsChild>
                                        <w:div w:id="988636448">
                                          <w:marLeft w:val="0"/>
                                          <w:marRight w:val="0"/>
                                          <w:marTop w:val="0"/>
                                          <w:marBottom w:val="0"/>
                                          <w:divBdr>
                                            <w:top w:val="none" w:sz="0" w:space="0" w:color="auto"/>
                                            <w:left w:val="none" w:sz="0" w:space="0" w:color="auto"/>
                                            <w:bottom w:val="none" w:sz="0" w:space="0" w:color="auto"/>
                                            <w:right w:val="none" w:sz="0" w:space="0" w:color="auto"/>
                                          </w:divBdr>
                                          <w:divsChild>
                                            <w:div w:id="522980234">
                                              <w:marLeft w:val="0"/>
                                              <w:marRight w:val="0"/>
                                              <w:marTop w:val="0"/>
                                              <w:marBottom w:val="0"/>
                                              <w:divBdr>
                                                <w:top w:val="none" w:sz="0" w:space="0" w:color="auto"/>
                                                <w:left w:val="none" w:sz="0" w:space="0" w:color="auto"/>
                                                <w:bottom w:val="none" w:sz="0" w:space="0" w:color="auto"/>
                                                <w:right w:val="none" w:sz="0" w:space="0" w:color="auto"/>
                                              </w:divBdr>
                                              <w:divsChild>
                                                <w:div w:id="851914342">
                                                  <w:marLeft w:val="0"/>
                                                  <w:marRight w:val="0"/>
                                                  <w:marTop w:val="0"/>
                                                  <w:marBottom w:val="0"/>
                                                  <w:divBdr>
                                                    <w:top w:val="none" w:sz="0" w:space="0" w:color="auto"/>
                                                    <w:left w:val="none" w:sz="0" w:space="0" w:color="auto"/>
                                                    <w:bottom w:val="none" w:sz="0" w:space="0" w:color="auto"/>
                                                    <w:right w:val="none" w:sz="0" w:space="0" w:color="auto"/>
                                                  </w:divBdr>
                                                  <w:divsChild>
                                                    <w:div w:id="1391684356">
                                                      <w:marLeft w:val="0"/>
                                                      <w:marRight w:val="0"/>
                                                      <w:marTop w:val="0"/>
                                                      <w:marBottom w:val="0"/>
                                                      <w:divBdr>
                                                        <w:top w:val="none" w:sz="0" w:space="0" w:color="auto"/>
                                                        <w:left w:val="none" w:sz="0" w:space="0" w:color="auto"/>
                                                        <w:bottom w:val="none" w:sz="0" w:space="0" w:color="auto"/>
                                                        <w:right w:val="none" w:sz="0" w:space="0" w:color="auto"/>
                                                      </w:divBdr>
                                                      <w:divsChild>
                                                        <w:div w:id="140536228">
                                                          <w:marLeft w:val="0"/>
                                                          <w:marRight w:val="0"/>
                                                          <w:marTop w:val="0"/>
                                                          <w:marBottom w:val="0"/>
                                                          <w:divBdr>
                                                            <w:top w:val="none" w:sz="0" w:space="0" w:color="auto"/>
                                                            <w:left w:val="none" w:sz="0" w:space="0" w:color="auto"/>
                                                            <w:bottom w:val="none" w:sz="0" w:space="0" w:color="auto"/>
                                                            <w:right w:val="none" w:sz="0" w:space="0" w:color="auto"/>
                                                          </w:divBdr>
                                                          <w:divsChild>
                                                            <w:div w:id="1825467283">
                                                              <w:marLeft w:val="0"/>
                                                              <w:marRight w:val="150"/>
                                                              <w:marTop w:val="0"/>
                                                              <w:marBottom w:val="150"/>
                                                              <w:divBdr>
                                                                <w:top w:val="none" w:sz="0" w:space="0" w:color="auto"/>
                                                                <w:left w:val="none" w:sz="0" w:space="0" w:color="auto"/>
                                                                <w:bottom w:val="none" w:sz="0" w:space="0" w:color="auto"/>
                                                                <w:right w:val="none" w:sz="0" w:space="0" w:color="auto"/>
                                                              </w:divBdr>
                                                              <w:divsChild>
                                                                <w:div w:id="969482348">
                                                                  <w:marLeft w:val="0"/>
                                                                  <w:marRight w:val="0"/>
                                                                  <w:marTop w:val="0"/>
                                                                  <w:marBottom w:val="0"/>
                                                                  <w:divBdr>
                                                                    <w:top w:val="none" w:sz="0" w:space="0" w:color="auto"/>
                                                                    <w:left w:val="none" w:sz="0" w:space="0" w:color="auto"/>
                                                                    <w:bottom w:val="none" w:sz="0" w:space="0" w:color="auto"/>
                                                                    <w:right w:val="none" w:sz="0" w:space="0" w:color="auto"/>
                                                                  </w:divBdr>
                                                                  <w:divsChild>
                                                                    <w:div w:id="1403411043">
                                                                      <w:marLeft w:val="0"/>
                                                                      <w:marRight w:val="0"/>
                                                                      <w:marTop w:val="0"/>
                                                                      <w:marBottom w:val="0"/>
                                                                      <w:divBdr>
                                                                        <w:top w:val="none" w:sz="0" w:space="0" w:color="auto"/>
                                                                        <w:left w:val="none" w:sz="0" w:space="0" w:color="auto"/>
                                                                        <w:bottom w:val="none" w:sz="0" w:space="0" w:color="auto"/>
                                                                        <w:right w:val="none" w:sz="0" w:space="0" w:color="auto"/>
                                                                      </w:divBdr>
                                                                      <w:divsChild>
                                                                        <w:div w:id="970742465">
                                                                          <w:marLeft w:val="0"/>
                                                                          <w:marRight w:val="0"/>
                                                                          <w:marTop w:val="0"/>
                                                                          <w:marBottom w:val="0"/>
                                                                          <w:divBdr>
                                                                            <w:top w:val="none" w:sz="0" w:space="0" w:color="auto"/>
                                                                            <w:left w:val="none" w:sz="0" w:space="0" w:color="auto"/>
                                                                            <w:bottom w:val="none" w:sz="0" w:space="0" w:color="auto"/>
                                                                            <w:right w:val="none" w:sz="0" w:space="0" w:color="auto"/>
                                                                          </w:divBdr>
                                                                          <w:divsChild>
                                                                            <w:div w:id="1535071640">
                                                                              <w:marLeft w:val="0"/>
                                                                              <w:marRight w:val="0"/>
                                                                              <w:marTop w:val="0"/>
                                                                              <w:marBottom w:val="0"/>
                                                                              <w:divBdr>
                                                                                <w:top w:val="none" w:sz="0" w:space="0" w:color="auto"/>
                                                                                <w:left w:val="none" w:sz="0" w:space="0" w:color="auto"/>
                                                                                <w:bottom w:val="none" w:sz="0" w:space="0" w:color="auto"/>
                                                                                <w:right w:val="none" w:sz="0" w:space="0" w:color="auto"/>
                                                                              </w:divBdr>
                                                                              <w:divsChild>
                                                                                <w:div w:id="381830671">
                                                                                  <w:marLeft w:val="0"/>
                                                                                  <w:marRight w:val="0"/>
                                                                                  <w:marTop w:val="0"/>
                                                                                  <w:marBottom w:val="0"/>
                                                                                  <w:divBdr>
                                                                                    <w:top w:val="none" w:sz="0" w:space="0" w:color="auto"/>
                                                                                    <w:left w:val="none" w:sz="0" w:space="0" w:color="auto"/>
                                                                                    <w:bottom w:val="none" w:sz="0" w:space="0" w:color="auto"/>
                                                                                    <w:right w:val="none" w:sz="0" w:space="0" w:color="auto"/>
                                                                                  </w:divBdr>
                                                                                  <w:divsChild>
                                                                                    <w:div w:id="1528828793">
                                                                                      <w:marLeft w:val="0"/>
                                                                                      <w:marRight w:val="0"/>
                                                                                      <w:marTop w:val="0"/>
                                                                                      <w:marBottom w:val="0"/>
                                                                                      <w:divBdr>
                                                                                        <w:top w:val="none" w:sz="0" w:space="0" w:color="auto"/>
                                                                                        <w:left w:val="none" w:sz="0" w:space="0" w:color="auto"/>
                                                                                        <w:bottom w:val="none" w:sz="0" w:space="0" w:color="auto"/>
                                                                                        <w:right w:val="none" w:sz="0" w:space="0" w:color="auto"/>
                                                                                      </w:divBdr>
                                                                                      <w:divsChild>
                                                                                        <w:div w:id="1319459646">
                                                                                          <w:marLeft w:val="1134"/>
                                                                                          <w:marRight w:val="0"/>
                                                                                          <w:marTop w:val="0"/>
                                                                                          <w:marBottom w:val="0"/>
                                                                                          <w:divBdr>
                                                                                            <w:top w:val="none" w:sz="0" w:space="0" w:color="auto"/>
                                                                                            <w:left w:val="none" w:sz="0" w:space="0" w:color="auto"/>
                                                                                            <w:bottom w:val="none" w:sz="0" w:space="0" w:color="auto"/>
                                                                                            <w:right w:val="none" w:sz="0" w:space="0" w:color="auto"/>
                                                                                          </w:divBdr>
                                                                                        </w:div>
                                                                                        <w:div w:id="2032949854">
                                                                                          <w:marLeft w:val="1134"/>
                                                                                          <w:marRight w:val="0"/>
                                                                                          <w:marTop w:val="0"/>
                                                                                          <w:marBottom w:val="0"/>
                                                                                          <w:divBdr>
                                                                                            <w:top w:val="none" w:sz="0" w:space="0" w:color="auto"/>
                                                                                            <w:left w:val="none" w:sz="0" w:space="0" w:color="auto"/>
                                                                                            <w:bottom w:val="none" w:sz="0" w:space="0" w:color="auto"/>
                                                                                            <w:right w:val="none" w:sz="0" w:space="0" w:color="auto"/>
                                                                                          </w:divBdr>
                                                                                        </w:div>
                                                                                        <w:div w:id="2065595327">
                                                                                          <w:marLeft w:val="1134"/>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595893383">
      <w:bodyDiv w:val="1"/>
      <w:marLeft w:val="0"/>
      <w:marRight w:val="0"/>
      <w:marTop w:val="0"/>
      <w:marBottom w:val="0"/>
      <w:divBdr>
        <w:top w:val="none" w:sz="0" w:space="0" w:color="auto"/>
        <w:left w:val="none" w:sz="0" w:space="0" w:color="auto"/>
        <w:bottom w:val="none" w:sz="0" w:space="0" w:color="auto"/>
        <w:right w:val="none" w:sz="0" w:space="0" w:color="auto"/>
      </w:divBdr>
    </w:div>
    <w:div w:id="1636448364">
      <w:bodyDiv w:val="1"/>
      <w:marLeft w:val="0"/>
      <w:marRight w:val="0"/>
      <w:marTop w:val="0"/>
      <w:marBottom w:val="0"/>
      <w:divBdr>
        <w:top w:val="none" w:sz="0" w:space="0" w:color="auto"/>
        <w:left w:val="none" w:sz="0" w:space="0" w:color="auto"/>
        <w:bottom w:val="none" w:sz="0" w:space="0" w:color="auto"/>
        <w:right w:val="none" w:sz="0" w:space="0" w:color="auto"/>
      </w:divBdr>
    </w:div>
    <w:div w:id="1651443438">
      <w:bodyDiv w:val="1"/>
      <w:marLeft w:val="0"/>
      <w:marRight w:val="0"/>
      <w:marTop w:val="0"/>
      <w:marBottom w:val="0"/>
      <w:divBdr>
        <w:top w:val="none" w:sz="0" w:space="0" w:color="auto"/>
        <w:left w:val="none" w:sz="0" w:space="0" w:color="auto"/>
        <w:bottom w:val="none" w:sz="0" w:space="0" w:color="auto"/>
        <w:right w:val="none" w:sz="0" w:space="0" w:color="auto"/>
      </w:divBdr>
    </w:div>
    <w:div w:id="1673408196">
      <w:bodyDiv w:val="1"/>
      <w:marLeft w:val="0"/>
      <w:marRight w:val="0"/>
      <w:marTop w:val="0"/>
      <w:marBottom w:val="0"/>
      <w:divBdr>
        <w:top w:val="none" w:sz="0" w:space="0" w:color="auto"/>
        <w:left w:val="none" w:sz="0" w:space="0" w:color="auto"/>
        <w:bottom w:val="none" w:sz="0" w:space="0" w:color="auto"/>
        <w:right w:val="none" w:sz="0" w:space="0" w:color="auto"/>
      </w:divBdr>
    </w:div>
    <w:div w:id="1691881378">
      <w:bodyDiv w:val="1"/>
      <w:marLeft w:val="0"/>
      <w:marRight w:val="0"/>
      <w:marTop w:val="0"/>
      <w:marBottom w:val="0"/>
      <w:divBdr>
        <w:top w:val="none" w:sz="0" w:space="0" w:color="auto"/>
        <w:left w:val="none" w:sz="0" w:space="0" w:color="auto"/>
        <w:bottom w:val="none" w:sz="0" w:space="0" w:color="auto"/>
        <w:right w:val="none" w:sz="0" w:space="0" w:color="auto"/>
      </w:divBdr>
    </w:div>
    <w:div w:id="1721975523">
      <w:bodyDiv w:val="1"/>
      <w:marLeft w:val="0"/>
      <w:marRight w:val="0"/>
      <w:marTop w:val="0"/>
      <w:marBottom w:val="0"/>
      <w:divBdr>
        <w:top w:val="none" w:sz="0" w:space="0" w:color="auto"/>
        <w:left w:val="none" w:sz="0" w:space="0" w:color="auto"/>
        <w:bottom w:val="none" w:sz="0" w:space="0" w:color="auto"/>
        <w:right w:val="none" w:sz="0" w:space="0" w:color="auto"/>
      </w:divBdr>
    </w:div>
    <w:div w:id="1768962535">
      <w:bodyDiv w:val="1"/>
      <w:marLeft w:val="0"/>
      <w:marRight w:val="0"/>
      <w:marTop w:val="0"/>
      <w:marBottom w:val="0"/>
      <w:divBdr>
        <w:top w:val="none" w:sz="0" w:space="0" w:color="auto"/>
        <w:left w:val="none" w:sz="0" w:space="0" w:color="auto"/>
        <w:bottom w:val="none" w:sz="0" w:space="0" w:color="auto"/>
        <w:right w:val="none" w:sz="0" w:space="0" w:color="auto"/>
      </w:divBdr>
    </w:div>
    <w:div w:id="1847551885">
      <w:bodyDiv w:val="1"/>
      <w:marLeft w:val="0"/>
      <w:marRight w:val="0"/>
      <w:marTop w:val="0"/>
      <w:marBottom w:val="0"/>
      <w:divBdr>
        <w:top w:val="none" w:sz="0" w:space="0" w:color="auto"/>
        <w:left w:val="none" w:sz="0" w:space="0" w:color="auto"/>
        <w:bottom w:val="none" w:sz="0" w:space="0" w:color="auto"/>
        <w:right w:val="none" w:sz="0" w:space="0" w:color="auto"/>
      </w:divBdr>
    </w:div>
    <w:div w:id="1876311602">
      <w:bodyDiv w:val="1"/>
      <w:marLeft w:val="0"/>
      <w:marRight w:val="0"/>
      <w:marTop w:val="0"/>
      <w:marBottom w:val="0"/>
      <w:divBdr>
        <w:top w:val="none" w:sz="0" w:space="0" w:color="auto"/>
        <w:left w:val="none" w:sz="0" w:space="0" w:color="auto"/>
        <w:bottom w:val="none" w:sz="0" w:space="0" w:color="auto"/>
        <w:right w:val="none" w:sz="0" w:space="0" w:color="auto"/>
      </w:divBdr>
    </w:div>
    <w:div w:id="1919319406">
      <w:bodyDiv w:val="1"/>
      <w:marLeft w:val="0"/>
      <w:marRight w:val="0"/>
      <w:marTop w:val="0"/>
      <w:marBottom w:val="0"/>
      <w:divBdr>
        <w:top w:val="none" w:sz="0" w:space="0" w:color="auto"/>
        <w:left w:val="none" w:sz="0" w:space="0" w:color="auto"/>
        <w:bottom w:val="none" w:sz="0" w:space="0" w:color="auto"/>
        <w:right w:val="none" w:sz="0" w:space="0" w:color="auto"/>
      </w:divBdr>
    </w:div>
    <w:div w:id="1949267680">
      <w:bodyDiv w:val="1"/>
      <w:marLeft w:val="0"/>
      <w:marRight w:val="0"/>
      <w:marTop w:val="0"/>
      <w:marBottom w:val="0"/>
      <w:divBdr>
        <w:top w:val="none" w:sz="0" w:space="0" w:color="auto"/>
        <w:left w:val="none" w:sz="0" w:space="0" w:color="auto"/>
        <w:bottom w:val="none" w:sz="0" w:space="0" w:color="auto"/>
        <w:right w:val="none" w:sz="0" w:space="0" w:color="auto"/>
      </w:divBdr>
    </w:div>
    <w:div w:id="1956211514">
      <w:bodyDiv w:val="1"/>
      <w:marLeft w:val="0"/>
      <w:marRight w:val="0"/>
      <w:marTop w:val="0"/>
      <w:marBottom w:val="0"/>
      <w:divBdr>
        <w:top w:val="none" w:sz="0" w:space="0" w:color="auto"/>
        <w:left w:val="none" w:sz="0" w:space="0" w:color="auto"/>
        <w:bottom w:val="none" w:sz="0" w:space="0" w:color="auto"/>
        <w:right w:val="none" w:sz="0" w:space="0" w:color="auto"/>
      </w:divBdr>
    </w:div>
    <w:div w:id="2025596401">
      <w:bodyDiv w:val="1"/>
      <w:marLeft w:val="30"/>
      <w:marRight w:val="30"/>
      <w:marTop w:val="0"/>
      <w:marBottom w:val="0"/>
      <w:divBdr>
        <w:top w:val="none" w:sz="0" w:space="0" w:color="auto"/>
        <w:left w:val="none" w:sz="0" w:space="0" w:color="auto"/>
        <w:bottom w:val="none" w:sz="0" w:space="0" w:color="auto"/>
        <w:right w:val="none" w:sz="0" w:space="0" w:color="auto"/>
      </w:divBdr>
      <w:divsChild>
        <w:div w:id="1710300018">
          <w:marLeft w:val="0"/>
          <w:marRight w:val="0"/>
          <w:marTop w:val="0"/>
          <w:marBottom w:val="0"/>
          <w:divBdr>
            <w:top w:val="none" w:sz="0" w:space="0" w:color="auto"/>
            <w:left w:val="none" w:sz="0" w:space="0" w:color="auto"/>
            <w:bottom w:val="none" w:sz="0" w:space="0" w:color="auto"/>
            <w:right w:val="none" w:sz="0" w:space="0" w:color="auto"/>
          </w:divBdr>
          <w:divsChild>
            <w:div w:id="581913164">
              <w:marLeft w:val="0"/>
              <w:marRight w:val="0"/>
              <w:marTop w:val="0"/>
              <w:marBottom w:val="0"/>
              <w:divBdr>
                <w:top w:val="none" w:sz="0" w:space="0" w:color="auto"/>
                <w:left w:val="none" w:sz="0" w:space="0" w:color="auto"/>
                <w:bottom w:val="none" w:sz="0" w:space="0" w:color="auto"/>
                <w:right w:val="none" w:sz="0" w:space="0" w:color="auto"/>
              </w:divBdr>
              <w:divsChild>
                <w:div w:id="160850778">
                  <w:marLeft w:val="180"/>
                  <w:marRight w:val="0"/>
                  <w:marTop w:val="0"/>
                  <w:marBottom w:val="0"/>
                  <w:divBdr>
                    <w:top w:val="none" w:sz="0" w:space="0" w:color="auto"/>
                    <w:left w:val="none" w:sz="0" w:space="0" w:color="auto"/>
                    <w:bottom w:val="none" w:sz="0" w:space="0" w:color="auto"/>
                    <w:right w:val="none" w:sz="0" w:space="0" w:color="auto"/>
                  </w:divBdr>
                  <w:divsChild>
                    <w:div w:id="1913654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17022394">
      <w:bodyDiv w:val="1"/>
      <w:marLeft w:val="0"/>
      <w:marRight w:val="0"/>
      <w:marTop w:val="0"/>
      <w:marBottom w:val="0"/>
      <w:divBdr>
        <w:top w:val="none" w:sz="0" w:space="0" w:color="auto"/>
        <w:left w:val="none" w:sz="0" w:space="0" w:color="auto"/>
        <w:bottom w:val="none" w:sz="0" w:space="0" w:color="auto"/>
        <w:right w:val="none" w:sz="0" w:space="0" w:color="auto"/>
      </w:divBdr>
    </w:div>
    <w:div w:id="21463899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mailto:consultacontrataciones@ypfb.gob.bo" TargetMode="External"/><Relationship Id="rId18" Type="http://schemas.openxmlformats.org/officeDocument/2006/relationships/footer" Target="footer2.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yperlink" Target="http://www.ypfb.gob.bo" TargetMode="External"/><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yperlink" Target="http://www.ypfb.gob.bo" TargetMode="External"/><Relationship Id="rId20"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jpeg"/><Relationship Id="rId5" Type="http://schemas.openxmlformats.org/officeDocument/2006/relationships/webSettings" Target="webSettings.xml"/><Relationship Id="rId15" Type="http://schemas.openxmlformats.org/officeDocument/2006/relationships/hyperlink" Target="http://www.ypfb.gob.bo" TargetMode="External"/><Relationship Id="rId10" Type="http://schemas.openxmlformats.org/officeDocument/2006/relationships/hyperlink" Target="mailto:cheras@ypfb.gob.bo" TargetMode="External"/><Relationship Id="rId19"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hyperlink" Target="http://www.ypfb.gob.bo" TargetMode="External"/><Relationship Id="rId22" Type="http://schemas.openxmlformats.org/officeDocument/2006/relationships/theme" Target="theme/theme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2511798-DEED-449D-A345-AF9524B40AD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TotalTime>
  <Pages>29</Pages>
  <Words>7837</Words>
  <Characters>43108</Characters>
  <Application>Microsoft Office Word</Application>
  <DocSecurity>0</DocSecurity>
  <Lines>359</Lines>
  <Paragraphs>101</Paragraphs>
  <ScaleCrop>false</ScaleCrop>
  <HeadingPairs>
    <vt:vector size="2" baseType="variant">
      <vt:variant>
        <vt:lpstr>Título</vt:lpstr>
      </vt:variant>
      <vt:variant>
        <vt:i4>1</vt:i4>
      </vt:variant>
    </vt:vector>
  </HeadingPairs>
  <TitlesOfParts>
    <vt:vector size="1" baseType="lpstr">
      <vt:lpstr/>
    </vt:vector>
  </TitlesOfParts>
  <Company>DIGENSAG</Company>
  <LinksUpToDate>false</LinksUpToDate>
  <CharactersWithSpaces>50844</CharactersWithSpaces>
  <SharedDoc>false</SharedDoc>
  <HLinks>
    <vt:vector size="42" baseType="variant">
      <vt:variant>
        <vt:i4>3407909</vt:i4>
      </vt:variant>
      <vt:variant>
        <vt:i4>18</vt:i4>
      </vt:variant>
      <vt:variant>
        <vt:i4>0</vt:i4>
      </vt:variant>
      <vt:variant>
        <vt:i4>5</vt:i4>
      </vt:variant>
      <vt:variant>
        <vt:lpwstr>http://www.ypfb.gob.bo/</vt:lpwstr>
      </vt:variant>
      <vt:variant>
        <vt:lpwstr/>
      </vt:variant>
      <vt:variant>
        <vt:i4>3407909</vt:i4>
      </vt:variant>
      <vt:variant>
        <vt:i4>15</vt:i4>
      </vt:variant>
      <vt:variant>
        <vt:i4>0</vt:i4>
      </vt:variant>
      <vt:variant>
        <vt:i4>5</vt:i4>
      </vt:variant>
      <vt:variant>
        <vt:lpwstr>http://www.ypfb.gob.bo/</vt:lpwstr>
      </vt:variant>
      <vt:variant>
        <vt:lpwstr/>
      </vt:variant>
      <vt:variant>
        <vt:i4>3735620</vt:i4>
      </vt:variant>
      <vt:variant>
        <vt:i4>12</vt:i4>
      </vt:variant>
      <vt:variant>
        <vt:i4>0</vt:i4>
      </vt:variant>
      <vt:variant>
        <vt:i4>5</vt:i4>
      </vt:variant>
      <vt:variant>
        <vt:lpwstr>mailto:consultacontrataciones@ypfb.gob.bo</vt:lpwstr>
      </vt:variant>
      <vt:variant>
        <vt:lpwstr/>
      </vt:variant>
      <vt:variant>
        <vt:i4>5177395</vt:i4>
      </vt:variant>
      <vt:variant>
        <vt:i4>9</vt:i4>
      </vt:variant>
      <vt:variant>
        <vt:i4>0</vt:i4>
      </vt:variant>
      <vt:variant>
        <vt:i4>5</vt:i4>
      </vt:variant>
      <vt:variant>
        <vt:lpwstr>mailto:estimacionderecursos@ypfb.gob.bo</vt:lpwstr>
      </vt:variant>
      <vt:variant>
        <vt:lpwstr/>
      </vt:variant>
      <vt:variant>
        <vt:i4>3407909</vt:i4>
      </vt:variant>
      <vt:variant>
        <vt:i4>6</vt:i4>
      </vt:variant>
      <vt:variant>
        <vt:i4>0</vt:i4>
      </vt:variant>
      <vt:variant>
        <vt:i4>5</vt:i4>
      </vt:variant>
      <vt:variant>
        <vt:lpwstr>http://www.ypfb.gob.bo/</vt:lpwstr>
      </vt:variant>
      <vt:variant>
        <vt:lpwstr/>
      </vt:variant>
      <vt:variant>
        <vt:i4>3735620</vt:i4>
      </vt:variant>
      <vt:variant>
        <vt:i4>3</vt:i4>
      </vt:variant>
      <vt:variant>
        <vt:i4>0</vt:i4>
      </vt:variant>
      <vt:variant>
        <vt:i4>5</vt:i4>
      </vt:variant>
      <vt:variant>
        <vt:lpwstr>mailto:consultacontrataciones@ypfb.gob.bo</vt:lpwstr>
      </vt:variant>
      <vt:variant>
        <vt:lpwstr/>
      </vt:variant>
      <vt:variant>
        <vt:i4>3407909</vt:i4>
      </vt:variant>
      <vt:variant>
        <vt:i4>0</vt:i4>
      </vt:variant>
      <vt:variant>
        <vt:i4>0</vt:i4>
      </vt:variant>
      <vt:variant>
        <vt:i4>5</vt:i4>
      </vt:variant>
      <vt:variant>
        <vt:lpwstr>http://www.ypfb.gob.bo/</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Eduardo Alfredo Soliz Lopez</dc:creator>
  <cp:keywords/>
  <dc:description/>
  <cp:lastModifiedBy>Criss Leroy de las Heras Zotés</cp:lastModifiedBy>
  <cp:revision>11</cp:revision>
  <cp:lastPrinted>2014-11-12T22:55:00Z</cp:lastPrinted>
  <dcterms:created xsi:type="dcterms:W3CDTF">2015-08-19T13:46:00Z</dcterms:created>
  <dcterms:modified xsi:type="dcterms:W3CDTF">2015-08-24T15:01:00Z</dcterms:modified>
</cp:coreProperties>
</file>