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6F077C" w:rsidRPr="00167BEB" w:rsidRDefault="006F077C" w:rsidP="00167BEB">
                            <w:pPr>
                              <w:ind w:right="930"/>
                              <w:jc w:val="center"/>
                              <w:rPr>
                                <w:rFonts w:ascii="Century Gothic" w:hAnsi="Century Gothic"/>
                                <w:sz w:val="14"/>
                                <w:lang w:val="es-ES_tradnl"/>
                              </w:rPr>
                            </w:pPr>
                          </w:p>
                          <w:p w14:paraId="19D5573F" w14:textId="05F96878" w:rsidR="006F077C" w:rsidRDefault="006F077C"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6F077C" w:rsidRPr="00AD6AF2" w:rsidRDefault="006F077C"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6F077C" w:rsidRPr="00167BEB" w:rsidRDefault="006F077C" w:rsidP="00167BEB">
                      <w:pPr>
                        <w:ind w:right="930"/>
                        <w:jc w:val="center"/>
                        <w:rPr>
                          <w:rFonts w:ascii="Century Gothic" w:hAnsi="Century Gothic"/>
                          <w:sz w:val="14"/>
                          <w:lang w:val="es-ES_tradnl"/>
                        </w:rPr>
                      </w:pPr>
                    </w:p>
                    <w:p w14:paraId="19D5573F" w14:textId="05F96878" w:rsidR="006F077C" w:rsidRDefault="006F077C"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6F077C" w:rsidRPr="00AD6AF2" w:rsidRDefault="006F077C"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6F077C" w:rsidRPr="00167BEB" w:rsidRDefault="006F077C" w:rsidP="00BC21BB">
                            <w:pPr>
                              <w:pStyle w:val="Ttulo1"/>
                              <w:ind w:left="142"/>
                              <w:jc w:val="center"/>
                              <w:rPr>
                                <w:rFonts w:ascii="Century Gothic" w:hAnsi="Century Gothic"/>
                                <w:sz w:val="16"/>
                                <w:szCs w:val="28"/>
                              </w:rPr>
                            </w:pPr>
                          </w:p>
                          <w:p w14:paraId="76A5E28A" w14:textId="77777777" w:rsidR="006F077C" w:rsidRDefault="006F07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F077C" w:rsidRPr="00196858" w:rsidRDefault="006F077C" w:rsidP="00196858"/>
                          <w:p w14:paraId="34847A17" w14:textId="77777777" w:rsidR="006F077C" w:rsidRDefault="006F077C" w:rsidP="00BC21BB">
                            <w:pPr>
                              <w:ind w:left="142"/>
                              <w:jc w:val="center"/>
                              <w:rPr>
                                <w:rFonts w:ascii="Verdana" w:hAnsi="Verdana"/>
                                <w:b/>
                              </w:rPr>
                            </w:pPr>
                          </w:p>
                          <w:p w14:paraId="594C999F" w14:textId="77777777" w:rsidR="006F077C" w:rsidRDefault="006F07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F077C" w:rsidRPr="00103622" w:rsidRDefault="006F077C" w:rsidP="00963B46">
                            <w:pPr>
                              <w:ind w:left="142"/>
                              <w:jc w:val="center"/>
                              <w:rPr>
                                <w:rFonts w:ascii="Century Gothic" w:hAnsi="Century Gothic" w:cs="Arial"/>
                                <w:b/>
                                <w:sz w:val="32"/>
                                <w:szCs w:val="32"/>
                                <w:lang w:val="es-MX"/>
                              </w:rPr>
                            </w:pPr>
                          </w:p>
                          <w:p w14:paraId="4A9FE802" w14:textId="77777777" w:rsidR="006F077C" w:rsidRDefault="006F077C" w:rsidP="00963B46">
                            <w:pPr>
                              <w:ind w:left="142"/>
                              <w:jc w:val="center"/>
                              <w:rPr>
                                <w:rFonts w:ascii="Century Gothic" w:hAnsi="Century Gothic" w:cs="Arial"/>
                                <w:b/>
                                <w:sz w:val="32"/>
                                <w:szCs w:val="32"/>
                                <w:lang w:val="es-MX"/>
                              </w:rPr>
                            </w:pPr>
                          </w:p>
                          <w:p w14:paraId="3E4E70CD" w14:textId="77777777" w:rsidR="006F077C" w:rsidRPr="00103622" w:rsidRDefault="006F07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6F077C" w:rsidRDefault="006F07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6F077C" w:rsidRPr="00E56745" w:rsidRDefault="006F077C" w:rsidP="00641873">
                            <w:pPr>
                              <w:ind w:right="-117"/>
                              <w:jc w:val="center"/>
                              <w:rPr>
                                <w:rFonts w:ascii="Century Gothic" w:hAnsi="Century Gothic" w:cs="Arial"/>
                                <w:b/>
                                <w:sz w:val="28"/>
                                <w:szCs w:val="32"/>
                                <w:lang w:val="es-MX"/>
                              </w:rPr>
                            </w:pPr>
                          </w:p>
                          <w:p w14:paraId="1CC46B6E" w14:textId="77777777" w:rsidR="006F077C" w:rsidRDefault="006F077C" w:rsidP="00641873">
                            <w:pPr>
                              <w:ind w:right="-117"/>
                              <w:jc w:val="center"/>
                              <w:rPr>
                                <w:rFonts w:ascii="Century Gothic" w:hAnsi="Century Gothic" w:cs="Arial"/>
                                <w:b/>
                                <w:sz w:val="28"/>
                                <w:szCs w:val="32"/>
                              </w:rPr>
                            </w:pPr>
                          </w:p>
                          <w:p w14:paraId="45AA07A5" w14:textId="77777777" w:rsidR="006F077C" w:rsidRPr="00D94CE2" w:rsidRDefault="006F077C"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F077C" w:rsidRPr="00D94CE2" w:rsidRDefault="006F077C"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F077C" w:rsidRDefault="006F077C" w:rsidP="00641873">
                            <w:pPr>
                              <w:ind w:left="142" w:right="-117"/>
                              <w:jc w:val="center"/>
                              <w:rPr>
                                <w:rFonts w:ascii="Century Gothic" w:hAnsi="Century Gothic" w:cs="Arial"/>
                                <w:b/>
                                <w:sz w:val="28"/>
                                <w:szCs w:val="28"/>
                                <w:lang w:val="es-MX"/>
                              </w:rPr>
                            </w:pPr>
                          </w:p>
                          <w:p w14:paraId="4EBC10D5" w14:textId="77777777" w:rsidR="006F077C" w:rsidRPr="00103622" w:rsidRDefault="006F077C"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F077C" w:rsidRPr="00103622" w:rsidRDefault="006F077C" w:rsidP="00641873">
                            <w:pPr>
                              <w:ind w:left="142" w:right="-117"/>
                              <w:rPr>
                                <w:rFonts w:ascii="Century Gothic" w:hAnsi="Century Gothic"/>
                                <w:b/>
                                <w:sz w:val="28"/>
                                <w:szCs w:val="28"/>
                              </w:rPr>
                            </w:pPr>
                          </w:p>
                          <w:p w14:paraId="3BC6F7B8" w14:textId="34881E63" w:rsidR="006F077C" w:rsidRPr="00D94CE2" w:rsidRDefault="006F077C"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SISMICA 2D Y PROCESAMIENTO EN EL AREA LA GUARDIA</w:t>
                            </w:r>
                          </w:p>
                          <w:p w14:paraId="5B1A2762" w14:textId="77777777" w:rsidR="006F077C" w:rsidRPr="00D94CE2" w:rsidRDefault="006F077C" w:rsidP="00641873">
                            <w:pPr>
                              <w:ind w:right="-117"/>
                              <w:jc w:val="center"/>
                              <w:rPr>
                                <w:rFonts w:ascii="Century Gothic" w:hAnsi="Century Gothic" w:cs="Century Gothic"/>
                                <w:b/>
                                <w:bCs/>
                                <w:color w:val="FF0000"/>
                                <w:sz w:val="28"/>
                                <w:szCs w:val="28"/>
                              </w:rPr>
                            </w:pPr>
                          </w:p>
                          <w:p w14:paraId="1565B6C4" w14:textId="1BF77EE7" w:rsidR="006F077C" w:rsidRPr="00D94CE2" w:rsidRDefault="006F077C"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F0050" w:rsidRPr="00FF0050">
                              <w:rPr>
                                <w:rFonts w:ascii="Century Gothic" w:hAnsi="Century Gothic" w:cs="Century Gothic"/>
                                <w:b/>
                                <w:bCs/>
                                <w:color w:val="000000" w:themeColor="text1"/>
                                <w:sz w:val="28"/>
                                <w:szCs w:val="28"/>
                              </w:rPr>
                              <w:t>DRCO-CDL-GERH-319-16</w:t>
                            </w:r>
                          </w:p>
                          <w:p w14:paraId="7A2140B6" w14:textId="77777777" w:rsidR="006F077C" w:rsidRPr="00D94CE2" w:rsidRDefault="006F077C" w:rsidP="00641873">
                            <w:pPr>
                              <w:ind w:right="-117"/>
                              <w:jc w:val="center"/>
                              <w:rPr>
                                <w:rFonts w:ascii="Century Gothic" w:hAnsi="Century Gothic" w:cs="Century Gothic"/>
                                <w:b/>
                                <w:bCs/>
                                <w:color w:val="FF0000"/>
                                <w:sz w:val="28"/>
                                <w:szCs w:val="28"/>
                              </w:rPr>
                            </w:pPr>
                          </w:p>
                          <w:p w14:paraId="68BC7934" w14:textId="77777777" w:rsidR="006F077C" w:rsidRPr="00D94CE2" w:rsidRDefault="006F077C" w:rsidP="00641873">
                            <w:pPr>
                              <w:ind w:right="-117"/>
                              <w:jc w:val="center"/>
                              <w:rPr>
                                <w:rFonts w:ascii="Century Gothic" w:hAnsi="Century Gothic" w:cs="Century Gothic"/>
                                <w:b/>
                                <w:bCs/>
                                <w:color w:val="FF0000"/>
                                <w:sz w:val="28"/>
                                <w:szCs w:val="28"/>
                              </w:rPr>
                            </w:pPr>
                          </w:p>
                          <w:p w14:paraId="2182C018" w14:textId="42EC6573" w:rsidR="006F077C" w:rsidRPr="00FF0050" w:rsidRDefault="006F077C" w:rsidP="00641873">
                            <w:pPr>
                              <w:ind w:right="-117"/>
                              <w:jc w:val="center"/>
                              <w:rPr>
                                <w:rFonts w:ascii="Century Gothic" w:hAnsi="Century Gothic"/>
                                <w:b/>
                                <w:color w:val="000000" w:themeColor="text1"/>
                                <w:sz w:val="28"/>
                                <w:szCs w:val="28"/>
                                <w:lang w:val="es-ES_tradnl"/>
                              </w:rPr>
                            </w:pPr>
                            <w:r w:rsidRPr="00FF0050">
                              <w:rPr>
                                <w:rFonts w:ascii="Century Gothic" w:hAnsi="Century Gothic" w:cs="Century Gothic"/>
                                <w:b/>
                                <w:bCs/>
                                <w:color w:val="000000" w:themeColor="text1"/>
                                <w:sz w:val="28"/>
                                <w:szCs w:val="28"/>
                              </w:rPr>
                              <w:t>Primera Convocatoria</w:t>
                            </w:r>
                          </w:p>
                          <w:p w14:paraId="30102A64" w14:textId="77777777" w:rsidR="006F077C" w:rsidRPr="00103622" w:rsidRDefault="006F077C" w:rsidP="00503B54">
                            <w:pPr>
                              <w:ind w:right="930"/>
                              <w:jc w:val="center"/>
                              <w:rPr>
                                <w:rFonts w:ascii="Century Gothic" w:hAnsi="Century Gothic"/>
                                <w:sz w:val="32"/>
                                <w:szCs w:val="32"/>
                                <w:lang w:val="es-ES_tradnl"/>
                              </w:rPr>
                            </w:pPr>
                          </w:p>
                          <w:p w14:paraId="590C4BA9" w14:textId="77777777" w:rsidR="006F077C" w:rsidRPr="00103622" w:rsidRDefault="006F077C" w:rsidP="00BC21BB">
                            <w:pPr>
                              <w:ind w:right="930"/>
                              <w:jc w:val="center"/>
                              <w:rPr>
                                <w:rFonts w:ascii="Century Gothic" w:hAnsi="Century Gothic"/>
                                <w:sz w:val="32"/>
                                <w:szCs w:val="32"/>
                                <w:lang w:val="es-ES_tradnl"/>
                              </w:rPr>
                            </w:pPr>
                          </w:p>
                          <w:p w14:paraId="47BF7646" w14:textId="77777777" w:rsidR="006F077C" w:rsidRPr="00103622" w:rsidRDefault="006F077C" w:rsidP="00BC21BB">
                            <w:pPr>
                              <w:ind w:right="930"/>
                              <w:jc w:val="center"/>
                              <w:rPr>
                                <w:rFonts w:ascii="Century Gothic" w:hAnsi="Century Gothic"/>
                                <w:sz w:val="32"/>
                                <w:szCs w:val="32"/>
                                <w:lang w:val="es-ES_tradnl"/>
                              </w:rPr>
                            </w:pPr>
                          </w:p>
                          <w:p w14:paraId="17293A24" w14:textId="77777777" w:rsidR="006F077C" w:rsidRPr="00103622" w:rsidRDefault="006F077C" w:rsidP="00BC21BB">
                            <w:pPr>
                              <w:ind w:right="930"/>
                              <w:jc w:val="center"/>
                              <w:rPr>
                                <w:rFonts w:ascii="Century Gothic" w:hAnsi="Century Gothic"/>
                                <w:sz w:val="32"/>
                                <w:szCs w:val="32"/>
                                <w:lang w:val="es-ES_tradnl"/>
                              </w:rPr>
                            </w:pPr>
                          </w:p>
                          <w:p w14:paraId="23A84156" w14:textId="77777777" w:rsidR="006F077C" w:rsidRDefault="006F077C" w:rsidP="00BC21BB">
                            <w:pPr>
                              <w:ind w:right="930"/>
                              <w:jc w:val="center"/>
                              <w:rPr>
                                <w:rFonts w:ascii="Century Gothic" w:hAnsi="Century Gothic"/>
                                <w:lang w:val="es-ES_tradnl"/>
                              </w:rPr>
                            </w:pPr>
                          </w:p>
                          <w:p w14:paraId="08DF33F2" w14:textId="77777777" w:rsidR="006F077C" w:rsidRPr="009C5A35" w:rsidRDefault="006F077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6F077C" w:rsidRPr="00167BEB" w:rsidRDefault="006F077C" w:rsidP="00BC21BB">
                      <w:pPr>
                        <w:pStyle w:val="Ttulo1"/>
                        <w:ind w:left="142"/>
                        <w:jc w:val="center"/>
                        <w:rPr>
                          <w:rFonts w:ascii="Century Gothic" w:hAnsi="Century Gothic"/>
                          <w:sz w:val="16"/>
                          <w:szCs w:val="28"/>
                        </w:rPr>
                      </w:pPr>
                    </w:p>
                    <w:p w14:paraId="76A5E28A" w14:textId="77777777" w:rsidR="006F077C" w:rsidRDefault="006F077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F077C" w:rsidRPr="00196858" w:rsidRDefault="006F077C" w:rsidP="00196858"/>
                    <w:p w14:paraId="34847A17" w14:textId="77777777" w:rsidR="006F077C" w:rsidRDefault="006F077C" w:rsidP="00BC21BB">
                      <w:pPr>
                        <w:ind w:left="142"/>
                        <w:jc w:val="center"/>
                        <w:rPr>
                          <w:rFonts w:ascii="Verdana" w:hAnsi="Verdana"/>
                          <w:b/>
                        </w:rPr>
                      </w:pPr>
                    </w:p>
                    <w:p w14:paraId="594C999F" w14:textId="77777777" w:rsidR="006F077C" w:rsidRDefault="006F077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F077C" w:rsidRPr="00103622" w:rsidRDefault="006F077C" w:rsidP="00963B46">
                      <w:pPr>
                        <w:ind w:left="142"/>
                        <w:jc w:val="center"/>
                        <w:rPr>
                          <w:rFonts w:ascii="Century Gothic" w:hAnsi="Century Gothic" w:cs="Arial"/>
                          <w:b/>
                          <w:sz w:val="32"/>
                          <w:szCs w:val="32"/>
                          <w:lang w:val="es-MX"/>
                        </w:rPr>
                      </w:pPr>
                    </w:p>
                    <w:p w14:paraId="4A9FE802" w14:textId="77777777" w:rsidR="006F077C" w:rsidRDefault="006F077C" w:rsidP="00963B46">
                      <w:pPr>
                        <w:ind w:left="142"/>
                        <w:jc w:val="center"/>
                        <w:rPr>
                          <w:rFonts w:ascii="Century Gothic" w:hAnsi="Century Gothic" w:cs="Arial"/>
                          <w:b/>
                          <w:sz w:val="32"/>
                          <w:szCs w:val="32"/>
                          <w:lang w:val="es-MX"/>
                        </w:rPr>
                      </w:pPr>
                    </w:p>
                    <w:p w14:paraId="3E4E70CD" w14:textId="77777777" w:rsidR="006F077C" w:rsidRPr="00103622" w:rsidRDefault="006F077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6F077C" w:rsidRDefault="006F077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6F077C" w:rsidRPr="00E56745" w:rsidRDefault="006F077C" w:rsidP="00641873">
                      <w:pPr>
                        <w:ind w:right="-117"/>
                        <w:jc w:val="center"/>
                        <w:rPr>
                          <w:rFonts w:ascii="Century Gothic" w:hAnsi="Century Gothic" w:cs="Arial"/>
                          <w:b/>
                          <w:sz w:val="28"/>
                          <w:szCs w:val="32"/>
                          <w:lang w:val="es-MX"/>
                        </w:rPr>
                      </w:pPr>
                    </w:p>
                    <w:p w14:paraId="1CC46B6E" w14:textId="77777777" w:rsidR="006F077C" w:rsidRDefault="006F077C" w:rsidP="00641873">
                      <w:pPr>
                        <w:ind w:right="-117"/>
                        <w:jc w:val="center"/>
                        <w:rPr>
                          <w:rFonts w:ascii="Century Gothic" w:hAnsi="Century Gothic" w:cs="Arial"/>
                          <w:b/>
                          <w:sz w:val="28"/>
                          <w:szCs w:val="32"/>
                        </w:rPr>
                      </w:pPr>
                    </w:p>
                    <w:p w14:paraId="45AA07A5" w14:textId="77777777" w:rsidR="006F077C" w:rsidRPr="00D94CE2" w:rsidRDefault="006F077C"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F077C" w:rsidRPr="00D94CE2" w:rsidRDefault="006F077C"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F077C" w:rsidRDefault="006F077C" w:rsidP="00641873">
                      <w:pPr>
                        <w:ind w:left="142" w:right="-117"/>
                        <w:jc w:val="center"/>
                        <w:rPr>
                          <w:rFonts w:ascii="Century Gothic" w:hAnsi="Century Gothic" w:cs="Arial"/>
                          <w:b/>
                          <w:sz w:val="28"/>
                          <w:szCs w:val="28"/>
                          <w:lang w:val="es-MX"/>
                        </w:rPr>
                      </w:pPr>
                    </w:p>
                    <w:p w14:paraId="4EBC10D5" w14:textId="77777777" w:rsidR="006F077C" w:rsidRPr="00103622" w:rsidRDefault="006F077C"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F077C" w:rsidRPr="00103622" w:rsidRDefault="006F077C" w:rsidP="00641873">
                      <w:pPr>
                        <w:ind w:left="142" w:right="-117"/>
                        <w:rPr>
                          <w:rFonts w:ascii="Century Gothic" w:hAnsi="Century Gothic"/>
                          <w:b/>
                          <w:sz w:val="28"/>
                          <w:szCs w:val="28"/>
                        </w:rPr>
                      </w:pPr>
                    </w:p>
                    <w:p w14:paraId="3BC6F7B8" w14:textId="34881E63" w:rsidR="006F077C" w:rsidRPr="00D94CE2" w:rsidRDefault="006F077C"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SISMICA 2D Y PROCESAMIENTO EN EL AREA LA GUARDIA</w:t>
                      </w:r>
                    </w:p>
                    <w:p w14:paraId="5B1A2762" w14:textId="77777777" w:rsidR="006F077C" w:rsidRPr="00D94CE2" w:rsidRDefault="006F077C" w:rsidP="00641873">
                      <w:pPr>
                        <w:ind w:right="-117"/>
                        <w:jc w:val="center"/>
                        <w:rPr>
                          <w:rFonts w:ascii="Century Gothic" w:hAnsi="Century Gothic" w:cs="Century Gothic"/>
                          <w:b/>
                          <w:bCs/>
                          <w:color w:val="FF0000"/>
                          <w:sz w:val="28"/>
                          <w:szCs w:val="28"/>
                        </w:rPr>
                      </w:pPr>
                    </w:p>
                    <w:p w14:paraId="1565B6C4" w14:textId="1BF77EE7" w:rsidR="006F077C" w:rsidRPr="00D94CE2" w:rsidRDefault="006F077C"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F0050" w:rsidRPr="00FF0050">
                        <w:rPr>
                          <w:rFonts w:ascii="Century Gothic" w:hAnsi="Century Gothic" w:cs="Century Gothic"/>
                          <w:b/>
                          <w:bCs/>
                          <w:color w:val="000000" w:themeColor="text1"/>
                          <w:sz w:val="28"/>
                          <w:szCs w:val="28"/>
                        </w:rPr>
                        <w:t>DRCO-CDL-GERH-319-16</w:t>
                      </w:r>
                    </w:p>
                    <w:p w14:paraId="7A2140B6" w14:textId="77777777" w:rsidR="006F077C" w:rsidRPr="00D94CE2" w:rsidRDefault="006F077C" w:rsidP="00641873">
                      <w:pPr>
                        <w:ind w:right="-117"/>
                        <w:jc w:val="center"/>
                        <w:rPr>
                          <w:rFonts w:ascii="Century Gothic" w:hAnsi="Century Gothic" w:cs="Century Gothic"/>
                          <w:b/>
                          <w:bCs/>
                          <w:color w:val="FF0000"/>
                          <w:sz w:val="28"/>
                          <w:szCs w:val="28"/>
                        </w:rPr>
                      </w:pPr>
                    </w:p>
                    <w:p w14:paraId="68BC7934" w14:textId="77777777" w:rsidR="006F077C" w:rsidRPr="00D94CE2" w:rsidRDefault="006F077C" w:rsidP="00641873">
                      <w:pPr>
                        <w:ind w:right="-117"/>
                        <w:jc w:val="center"/>
                        <w:rPr>
                          <w:rFonts w:ascii="Century Gothic" w:hAnsi="Century Gothic" w:cs="Century Gothic"/>
                          <w:b/>
                          <w:bCs/>
                          <w:color w:val="FF0000"/>
                          <w:sz w:val="28"/>
                          <w:szCs w:val="28"/>
                        </w:rPr>
                      </w:pPr>
                    </w:p>
                    <w:p w14:paraId="2182C018" w14:textId="42EC6573" w:rsidR="006F077C" w:rsidRPr="00FF0050" w:rsidRDefault="006F077C" w:rsidP="00641873">
                      <w:pPr>
                        <w:ind w:right="-117"/>
                        <w:jc w:val="center"/>
                        <w:rPr>
                          <w:rFonts w:ascii="Century Gothic" w:hAnsi="Century Gothic"/>
                          <w:b/>
                          <w:color w:val="000000" w:themeColor="text1"/>
                          <w:sz w:val="28"/>
                          <w:szCs w:val="28"/>
                          <w:lang w:val="es-ES_tradnl"/>
                        </w:rPr>
                      </w:pPr>
                      <w:r w:rsidRPr="00FF0050">
                        <w:rPr>
                          <w:rFonts w:ascii="Century Gothic" w:hAnsi="Century Gothic" w:cs="Century Gothic"/>
                          <w:b/>
                          <w:bCs/>
                          <w:color w:val="000000" w:themeColor="text1"/>
                          <w:sz w:val="28"/>
                          <w:szCs w:val="28"/>
                        </w:rPr>
                        <w:t>Primera Convocatoria</w:t>
                      </w:r>
                    </w:p>
                    <w:p w14:paraId="30102A64" w14:textId="77777777" w:rsidR="006F077C" w:rsidRPr="00103622" w:rsidRDefault="006F077C" w:rsidP="00503B54">
                      <w:pPr>
                        <w:ind w:right="930"/>
                        <w:jc w:val="center"/>
                        <w:rPr>
                          <w:rFonts w:ascii="Century Gothic" w:hAnsi="Century Gothic"/>
                          <w:sz w:val="32"/>
                          <w:szCs w:val="32"/>
                          <w:lang w:val="es-ES_tradnl"/>
                        </w:rPr>
                      </w:pPr>
                    </w:p>
                    <w:p w14:paraId="590C4BA9" w14:textId="77777777" w:rsidR="006F077C" w:rsidRPr="00103622" w:rsidRDefault="006F077C" w:rsidP="00BC21BB">
                      <w:pPr>
                        <w:ind w:right="930"/>
                        <w:jc w:val="center"/>
                        <w:rPr>
                          <w:rFonts w:ascii="Century Gothic" w:hAnsi="Century Gothic"/>
                          <w:sz w:val="32"/>
                          <w:szCs w:val="32"/>
                          <w:lang w:val="es-ES_tradnl"/>
                        </w:rPr>
                      </w:pPr>
                    </w:p>
                    <w:p w14:paraId="47BF7646" w14:textId="77777777" w:rsidR="006F077C" w:rsidRPr="00103622" w:rsidRDefault="006F077C" w:rsidP="00BC21BB">
                      <w:pPr>
                        <w:ind w:right="930"/>
                        <w:jc w:val="center"/>
                        <w:rPr>
                          <w:rFonts w:ascii="Century Gothic" w:hAnsi="Century Gothic"/>
                          <w:sz w:val="32"/>
                          <w:szCs w:val="32"/>
                          <w:lang w:val="es-ES_tradnl"/>
                        </w:rPr>
                      </w:pPr>
                    </w:p>
                    <w:p w14:paraId="17293A24" w14:textId="77777777" w:rsidR="006F077C" w:rsidRPr="00103622" w:rsidRDefault="006F077C" w:rsidP="00BC21BB">
                      <w:pPr>
                        <w:ind w:right="930"/>
                        <w:jc w:val="center"/>
                        <w:rPr>
                          <w:rFonts w:ascii="Century Gothic" w:hAnsi="Century Gothic"/>
                          <w:sz w:val="32"/>
                          <w:szCs w:val="32"/>
                          <w:lang w:val="es-ES_tradnl"/>
                        </w:rPr>
                      </w:pPr>
                    </w:p>
                    <w:p w14:paraId="23A84156" w14:textId="77777777" w:rsidR="006F077C" w:rsidRDefault="006F077C" w:rsidP="00BC21BB">
                      <w:pPr>
                        <w:ind w:right="930"/>
                        <w:jc w:val="center"/>
                        <w:rPr>
                          <w:rFonts w:ascii="Century Gothic" w:hAnsi="Century Gothic"/>
                          <w:lang w:val="es-ES_tradnl"/>
                        </w:rPr>
                      </w:pPr>
                    </w:p>
                    <w:p w14:paraId="08DF33F2" w14:textId="77777777" w:rsidR="006F077C" w:rsidRPr="009C5A35" w:rsidRDefault="006F077C"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8DE8EC0" w:rsidR="00A73638" w:rsidRPr="00552079" w:rsidRDefault="006F0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D17343D" w:rsidR="00A73638" w:rsidRPr="00552079" w:rsidRDefault="006F0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E3BF5DB" w:rsidR="00A73638" w:rsidRPr="00552079" w:rsidRDefault="006F07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7D79D58A" w14:textId="77777777" w:rsidR="00A73638" w:rsidRPr="006F077C" w:rsidRDefault="00A73638" w:rsidP="006F077C">
      <w:pPr>
        <w:jc w:val="right"/>
        <w:rPr>
          <w:rFonts w:asciiTheme="minorHAnsi" w:hAnsiTheme="minorHAnsi" w:cstheme="minorHAnsi"/>
          <w:sz w:val="22"/>
          <w:szCs w:val="22"/>
        </w:rPr>
      </w:pP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2114"/>
        <w:gridCol w:w="1559"/>
        <w:gridCol w:w="992"/>
        <w:gridCol w:w="4015"/>
      </w:tblGrid>
      <w:tr w:rsidR="00103622" w:rsidRPr="00552079" w14:paraId="1EB61372" w14:textId="77777777" w:rsidTr="006F077C">
        <w:trPr>
          <w:trHeight w:val="410"/>
        </w:trPr>
        <w:tc>
          <w:tcPr>
            <w:tcW w:w="9113"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6F077C">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11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51"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015"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6F077C">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114" w:type="dxa"/>
          </w:tcPr>
          <w:p w14:paraId="449465DB" w14:textId="77777777" w:rsidR="00103622" w:rsidRPr="00552079" w:rsidRDefault="00103622" w:rsidP="00B37050">
            <w:pPr>
              <w:rPr>
                <w:rFonts w:asciiTheme="minorHAnsi" w:hAnsiTheme="minorHAnsi" w:cstheme="minorHAnsi"/>
                <w:sz w:val="22"/>
                <w:szCs w:val="22"/>
              </w:rPr>
            </w:pPr>
          </w:p>
        </w:tc>
        <w:tc>
          <w:tcPr>
            <w:tcW w:w="2551"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4015"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6F077C">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11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559"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992"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4015" w:type="dxa"/>
            <w:vAlign w:val="center"/>
          </w:tcPr>
          <w:p w14:paraId="09B7794D" w14:textId="35E7AB56" w:rsidR="00103622" w:rsidRPr="00552079" w:rsidRDefault="006F077C" w:rsidP="001B5615">
            <w:pPr>
              <w:jc w:val="both"/>
              <w:rPr>
                <w:rFonts w:asciiTheme="minorHAnsi" w:hAnsiTheme="minorHAnsi" w:cstheme="minorHAnsi"/>
                <w:color w:val="000000"/>
                <w:sz w:val="22"/>
                <w:szCs w:val="22"/>
              </w:rPr>
            </w:pPr>
            <w:r w:rsidRPr="006F077C">
              <w:rPr>
                <w:rFonts w:ascii="Calibri" w:hAnsi="Calibri"/>
                <w:b/>
                <w:color w:val="000000" w:themeColor="text1"/>
                <w:sz w:val="16"/>
                <w:szCs w:val="16"/>
              </w:rPr>
              <w:t>No Aplica</w:t>
            </w:r>
          </w:p>
        </w:tc>
      </w:tr>
      <w:tr w:rsidR="00103622" w:rsidRPr="00552079" w14:paraId="52A69249" w14:textId="77777777" w:rsidTr="006F077C">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11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551"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4015"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6F077C">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11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59"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9B37B29" w:rsidR="00103622" w:rsidRPr="00552079" w:rsidRDefault="006F077C" w:rsidP="006F077C">
            <w:pPr>
              <w:rPr>
                <w:rFonts w:asciiTheme="minorHAnsi" w:hAnsiTheme="minorHAnsi" w:cstheme="minorHAnsi"/>
                <w:sz w:val="22"/>
                <w:szCs w:val="22"/>
              </w:rPr>
            </w:pPr>
            <w:r>
              <w:rPr>
                <w:rFonts w:asciiTheme="minorHAnsi" w:hAnsiTheme="minorHAnsi" w:cstheme="minorHAnsi"/>
                <w:sz w:val="22"/>
                <w:szCs w:val="22"/>
              </w:rPr>
              <w:t>10/11/2016</w:t>
            </w:r>
          </w:p>
        </w:tc>
        <w:tc>
          <w:tcPr>
            <w:tcW w:w="992"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241258A9" w:rsidR="00103622" w:rsidRPr="00552079" w:rsidRDefault="006F077C" w:rsidP="006F077C">
            <w:pPr>
              <w:jc w:val="center"/>
              <w:rPr>
                <w:rFonts w:asciiTheme="minorHAnsi" w:hAnsiTheme="minorHAnsi" w:cstheme="minorHAnsi"/>
                <w:sz w:val="22"/>
                <w:szCs w:val="22"/>
              </w:rPr>
            </w:pPr>
            <w:r>
              <w:rPr>
                <w:rFonts w:asciiTheme="minorHAnsi" w:hAnsiTheme="minorHAnsi" w:cstheme="minorHAnsi"/>
                <w:sz w:val="22"/>
                <w:szCs w:val="22"/>
              </w:rPr>
              <w:t>18:00</w:t>
            </w:r>
          </w:p>
        </w:tc>
        <w:tc>
          <w:tcPr>
            <w:tcW w:w="4015" w:type="dxa"/>
            <w:vAlign w:val="center"/>
          </w:tcPr>
          <w:p w14:paraId="1F03CEC8" w14:textId="77777777" w:rsidR="006F077C" w:rsidRPr="00A74165" w:rsidRDefault="006F077C" w:rsidP="006F077C">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14:paraId="06ABDB52" w14:textId="70208115" w:rsidR="00103622" w:rsidRPr="00552079" w:rsidRDefault="006F077C" w:rsidP="006F077C">
            <w:pPr>
              <w:jc w:val="both"/>
              <w:rPr>
                <w:rFonts w:asciiTheme="minorHAnsi" w:hAnsiTheme="minorHAnsi" w:cstheme="minorHAnsi"/>
                <w:b/>
                <w:color w:val="000000"/>
                <w:sz w:val="22"/>
                <w:szCs w:val="22"/>
              </w:rPr>
            </w:pPr>
            <w:r w:rsidRPr="00A74165">
              <w:rPr>
                <w:rFonts w:asciiTheme="minorHAnsi" w:hAnsiTheme="minorHAnsi" w:cstheme="minorHAnsi"/>
                <w:color w:val="000000" w:themeColor="text1"/>
                <w:sz w:val="18"/>
                <w:szCs w:val="22"/>
              </w:rPr>
              <w:t>cheras@ypfb.gob.bo</w:t>
            </w:r>
          </w:p>
        </w:tc>
      </w:tr>
      <w:tr w:rsidR="00103622" w:rsidRPr="00552079" w14:paraId="13C3111C" w14:textId="77777777" w:rsidTr="006F077C">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551" w:type="dxa"/>
            <w:gridSpan w:val="2"/>
          </w:tcPr>
          <w:p w14:paraId="48927073" w14:textId="77777777" w:rsidR="00103622" w:rsidRPr="00552079" w:rsidRDefault="00103622" w:rsidP="00B37050">
            <w:pPr>
              <w:rPr>
                <w:rFonts w:asciiTheme="minorHAnsi" w:hAnsiTheme="minorHAnsi" w:cstheme="minorHAnsi"/>
                <w:sz w:val="22"/>
                <w:szCs w:val="22"/>
              </w:rPr>
            </w:pPr>
          </w:p>
        </w:tc>
        <w:tc>
          <w:tcPr>
            <w:tcW w:w="4015"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6F077C">
        <w:trPr>
          <w:trHeight w:val="1351"/>
        </w:trPr>
        <w:tc>
          <w:tcPr>
            <w:tcW w:w="433" w:type="dxa"/>
            <w:vAlign w:val="center"/>
          </w:tcPr>
          <w:p w14:paraId="3D740CCE" w14:textId="6EE01F7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11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59"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7867695" w:rsidR="00103622" w:rsidRPr="00552079" w:rsidRDefault="006F077C" w:rsidP="00B37050">
            <w:pPr>
              <w:rPr>
                <w:rFonts w:asciiTheme="minorHAnsi" w:hAnsiTheme="minorHAnsi" w:cstheme="minorHAnsi"/>
                <w:sz w:val="22"/>
                <w:szCs w:val="22"/>
              </w:rPr>
            </w:pPr>
            <w:r>
              <w:rPr>
                <w:rFonts w:asciiTheme="minorHAnsi" w:hAnsiTheme="minorHAnsi" w:cstheme="minorHAnsi"/>
                <w:sz w:val="22"/>
                <w:szCs w:val="22"/>
              </w:rPr>
              <w:t>11/11/2016</w:t>
            </w:r>
          </w:p>
        </w:tc>
        <w:tc>
          <w:tcPr>
            <w:tcW w:w="992"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775A4C5" w:rsidR="00103622" w:rsidRPr="00552079" w:rsidRDefault="006F077C" w:rsidP="006F077C">
            <w:pPr>
              <w:jc w:val="center"/>
              <w:rPr>
                <w:rFonts w:asciiTheme="minorHAnsi" w:hAnsiTheme="minorHAnsi" w:cstheme="minorHAnsi"/>
                <w:sz w:val="22"/>
                <w:szCs w:val="22"/>
              </w:rPr>
            </w:pPr>
            <w:r>
              <w:rPr>
                <w:rFonts w:asciiTheme="minorHAnsi" w:hAnsiTheme="minorHAnsi" w:cstheme="minorHAnsi"/>
                <w:sz w:val="22"/>
                <w:szCs w:val="22"/>
              </w:rPr>
              <w:t>15:30</w:t>
            </w:r>
          </w:p>
        </w:tc>
        <w:tc>
          <w:tcPr>
            <w:tcW w:w="4015" w:type="dxa"/>
          </w:tcPr>
          <w:p w14:paraId="2A89BDCB" w14:textId="175C461F" w:rsidR="006F077C" w:rsidRPr="006F077C" w:rsidRDefault="006F077C" w:rsidP="006F077C">
            <w:pPr>
              <w:autoSpaceDE w:val="0"/>
              <w:autoSpaceDN w:val="0"/>
              <w:jc w:val="both"/>
              <w:rPr>
                <w:rFonts w:asciiTheme="minorHAnsi" w:hAnsiTheme="minorHAnsi" w:cs="Segoe UI"/>
                <w:sz w:val="16"/>
                <w:szCs w:val="18"/>
              </w:rPr>
            </w:pPr>
            <w:r w:rsidRPr="006F077C">
              <w:rPr>
                <w:rFonts w:asciiTheme="minorHAnsi" w:hAnsiTheme="minorHAnsi" w:cs="Segoe UI"/>
                <w:sz w:val="16"/>
                <w:szCs w:val="18"/>
              </w:rPr>
              <w:t>Lugar:  YPFB-Vicepresidencia Nacional de Operaciones-Dirección Regional de Contrataciones, (Edificio Nuevo) ubicado en Av. Doble Vía a la Guardia  S/N entre el 3er. Anillo Externo (Av. Mario R. Gutiérrez) y Calle Las Palmas</w:t>
            </w:r>
          </w:p>
          <w:p w14:paraId="0142DB68" w14:textId="49FADF3D" w:rsidR="006F077C" w:rsidRPr="006F077C" w:rsidRDefault="006F077C" w:rsidP="006F077C">
            <w:pPr>
              <w:autoSpaceDE w:val="0"/>
              <w:autoSpaceDN w:val="0"/>
              <w:jc w:val="center"/>
              <w:rPr>
                <w:rFonts w:asciiTheme="minorHAnsi" w:hAnsiTheme="minorHAnsi"/>
                <w:sz w:val="16"/>
                <w:lang w:val="es-BO" w:eastAsia="es-BO"/>
              </w:rPr>
            </w:pPr>
            <w:r w:rsidRPr="006F077C">
              <w:rPr>
                <w:rFonts w:asciiTheme="minorHAnsi" w:hAnsiTheme="minorHAnsi" w:cs="Segoe UI"/>
                <w:sz w:val="16"/>
                <w:szCs w:val="18"/>
              </w:rPr>
              <w:t>Santa Cruz de la Sierra – Bolivia</w:t>
            </w:r>
          </w:p>
          <w:p w14:paraId="733B2E68" w14:textId="67AE734A" w:rsidR="00103622" w:rsidRPr="006F077C" w:rsidRDefault="00103622" w:rsidP="001B5615">
            <w:pPr>
              <w:rPr>
                <w:rFonts w:asciiTheme="minorHAnsi" w:hAnsiTheme="minorHAnsi" w:cstheme="minorHAnsi"/>
                <w:color w:val="FF0000"/>
                <w:sz w:val="16"/>
                <w:szCs w:val="22"/>
                <w:lang w:val="es-BO"/>
              </w:rPr>
            </w:pPr>
          </w:p>
        </w:tc>
      </w:tr>
      <w:tr w:rsidR="00103622" w:rsidRPr="00552079" w14:paraId="3E90B519" w14:textId="77777777" w:rsidTr="006F077C">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551"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4015" w:type="dxa"/>
            <w:vAlign w:val="center"/>
          </w:tcPr>
          <w:p w14:paraId="13FBD114" w14:textId="77777777" w:rsidR="00103622" w:rsidRPr="006F077C" w:rsidRDefault="00103622" w:rsidP="001B5615">
            <w:pPr>
              <w:rPr>
                <w:rFonts w:asciiTheme="minorHAnsi" w:hAnsiTheme="minorHAnsi" w:cstheme="minorHAnsi"/>
                <w:color w:val="FF0000"/>
                <w:sz w:val="16"/>
                <w:szCs w:val="22"/>
              </w:rPr>
            </w:pPr>
          </w:p>
        </w:tc>
      </w:tr>
      <w:tr w:rsidR="00103622" w:rsidRPr="00552079" w14:paraId="6687C930" w14:textId="77777777" w:rsidTr="006F077C">
        <w:trPr>
          <w:trHeight w:val="1319"/>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11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59"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73F0012" w:rsidR="00103622" w:rsidRPr="00552079" w:rsidRDefault="006F077C" w:rsidP="00B37050">
            <w:pPr>
              <w:rPr>
                <w:rFonts w:asciiTheme="minorHAnsi" w:hAnsiTheme="minorHAnsi" w:cstheme="minorHAnsi"/>
                <w:sz w:val="22"/>
                <w:szCs w:val="22"/>
              </w:rPr>
            </w:pPr>
            <w:r>
              <w:rPr>
                <w:rFonts w:asciiTheme="minorHAnsi" w:hAnsiTheme="minorHAnsi" w:cstheme="minorHAnsi"/>
                <w:sz w:val="22"/>
                <w:szCs w:val="22"/>
              </w:rPr>
              <w:t>16/11/2016</w:t>
            </w:r>
          </w:p>
        </w:tc>
        <w:tc>
          <w:tcPr>
            <w:tcW w:w="992"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6F27899" w:rsidR="00103622" w:rsidRPr="00552079" w:rsidRDefault="006F077C" w:rsidP="006F077C">
            <w:pPr>
              <w:jc w:val="center"/>
              <w:rPr>
                <w:rFonts w:asciiTheme="minorHAnsi" w:hAnsiTheme="minorHAnsi" w:cstheme="minorHAnsi"/>
                <w:sz w:val="22"/>
                <w:szCs w:val="22"/>
              </w:rPr>
            </w:pPr>
            <w:r>
              <w:rPr>
                <w:rFonts w:asciiTheme="minorHAnsi" w:hAnsiTheme="minorHAnsi" w:cstheme="minorHAnsi"/>
                <w:sz w:val="22"/>
                <w:szCs w:val="22"/>
              </w:rPr>
              <w:t>16:00</w:t>
            </w:r>
          </w:p>
        </w:tc>
        <w:tc>
          <w:tcPr>
            <w:tcW w:w="4015" w:type="dxa"/>
          </w:tcPr>
          <w:p w14:paraId="108E3463" w14:textId="77777777" w:rsidR="006F077C" w:rsidRPr="006F077C" w:rsidRDefault="006F077C" w:rsidP="006F077C">
            <w:pPr>
              <w:autoSpaceDE w:val="0"/>
              <w:autoSpaceDN w:val="0"/>
              <w:jc w:val="both"/>
              <w:rPr>
                <w:rFonts w:asciiTheme="minorHAnsi" w:hAnsiTheme="minorHAnsi" w:cs="Segoe UI"/>
                <w:sz w:val="16"/>
                <w:szCs w:val="18"/>
              </w:rPr>
            </w:pPr>
            <w:r w:rsidRPr="006F077C">
              <w:rPr>
                <w:rFonts w:asciiTheme="minorHAnsi" w:hAnsiTheme="minorHAnsi" w:cs="Segoe UI"/>
                <w:sz w:val="16"/>
                <w:szCs w:val="18"/>
              </w:rPr>
              <w:t>Lugar:  YPFB-Vicepresidencia Nacional de Operaciones-Dirección Regional de Contrataciones, (Edificio Nuevo) ubicado en Av. Doble Vía a la Guardia  S/N entre el 3er. Anillo Externo (Av. Mario R. Gutiérrez) y Calle Las Palmas</w:t>
            </w:r>
          </w:p>
          <w:p w14:paraId="3A7C7336" w14:textId="77777777" w:rsidR="006F077C" w:rsidRPr="006F077C" w:rsidRDefault="006F077C" w:rsidP="006F077C">
            <w:pPr>
              <w:autoSpaceDE w:val="0"/>
              <w:autoSpaceDN w:val="0"/>
              <w:jc w:val="center"/>
              <w:rPr>
                <w:rFonts w:asciiTheme="minorHAnsi" w:hAnsiTheme="minorHAnsi"/>
                <w:sz w:val="16"/>
                <w:lang w:val="es-BO" w:eastAsia="es-BO"/>
              </w:rPr>
            </w:pPr>
            <w:r w:rsidRPr="006F077C">
              <w:rPr>
                <w:rFonts w:asciiTheme="minorHAnsi" w:hAnsiTheme="minorHAnsi" w:cs="Segoe UI"/>
                <w:sz w:val="16"/>
                <w:szCs w:val="18"/>
              </w:rPr>
              <w:t>Santa Cruz de la Sierra – Bolivia</w:t>
            </w:r>
          </w:p>
          <w:p w14:paraId="7A8F4CF2" w14:textId="5199B3A9" w:rsidR="00103622" w:rsidRPr="006F077C" w:rsidRDefault="00103622" w:rsidP="001B5615">
            <w:pPr>
              <w:rPr>
                <w:rFonts w:asciiTheme="minorHAnsi" w:hAnsiTheme="minorHAnsi" w:cstheme="minorHAnsi"/>
                <w:color w:val="FF0000"/>
                <w:sz w:val="16"/>
                <w:szCs w:val="22"/>
                <w:lang w:val="es-BO"/>
              </w:rPr>
            </w:pPr>
          </w:p>
        </w:tc>
      </w:tr>
      <w:tr w:rsidR="00103622" w:rsidRPr="00552079" w14:paraId="03F7CF14" w14:textId="77777777" w:rsidTr="006F077C">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11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551"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4015" w:type="dxa"/>
          </w:tcPr>
          <w:p w14:paraId="7A39517B" w14:textId="77777777" w:rsidR="00103622" w:rsidRPr="006F077C" w:rsidRDefault="00103622" w:rsidP="001B5615">
            <w:pPr>
              <w:rPr>
                <w:rFonts w:asciiTheme="minorHAnsi" w:hAnsiTheme="minorHAnsi" w:cstheme="minorHAnsi"/>
                <w:color w:val="FF0000"/>
                <w:sz w:val="16"/>
                <w:szCs w:val="22"/>
              </w:rPr>
            </w:pPr>
          </w:p>
        </w:tc>
      </w:tr>
      <w:tr w:rsidR="00103622" w:rsidRPr="00552079" w14:paraId="375116C2" w14:textId="77777777" w:rsidTr="006F077C">
        <w:trPr>
          <w:trHeight w:val="1418"/>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11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559"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F09590E" w:rsidR="00103622" w:rsidRPr="00552079" w:rsidRDefault="006F077C" w:rsidP="00B37050">
            <w:pPr>
              <w:rPr>
                <w:rFonts w:asciiTheme="minorHAnsi" w:hAnsiTheme="minorHAnsi" w:cstheme="minorHAnsi"/>
                <w:sz w:val="22"/>
                <w:szCs w:val="22"/>
              </w:rPr>
            </w:pPr>
            <w:r>
              <w:rPr>
                <w:rFonts w:asciiTheme="minorHAnsi" w:hAnsiTheme="minorHAnsi" w:cstheme="minorHAnsi"/>
                <w:sz w:val="22"/>
                <w:szCs w:val="22"/>
              </w:rPr>
              <w:t>16/11/2016</w:t>
            </w:r>
          </w:p>
        </w:tc>
        <w:tc>
          <w:tcPr>
            <w:tcW w:w="992"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4AA2EE5" w:rsidR="00103622" w:rsidRPr="00552079" w:rsidRDefault="006F077C" w:rsidP="006F077C">
            <w:pPr>
              <w:jc w:val="center"/>
              <w:rPr>
                <w:rFonts w:asciiTheme="minorHAnsi" w:hAnsiTheme="minorHAnsi" w:cstheme="minorHAnsi"/>
                <w:sz w:val="22"/>
                <w:szCs w:val="22"/>
              </w:rPr>
            </w:pPr>
            <w:r>
              <w:rPr>
                <w:rFonts w:asciiTheme="minorHAnsi" w:hAnsiTheme="minorHAnsi" w:cstheme="minorHAnsi"/>
                <w:sz w:val="22"/>
                <w:szCs w:val="22"/>
              </w:rPr>
              <w:t>16:30</w:t>
            </w:r>
          </w:p>
        </w:tc>
        <w:tc>
          <w:tcPr>
            <w:tcW w:w="4015" w:type="dxa"/>
            <w:vAlign w:val="center"/>
          </w:tcPr>
          <w:p w14:paraId="25CFC12E" w14:textId="77777777" w:rsidR="006F077C" w:rsidRPr="006F077C" w:rsidRDefault="006F077C" w:rsidP="006F077C">
            <w:pPr>
              <w:autoSpaceDE w:val="0"/>
              <w:autoSpaceDN w:val="0"/>
              <w:jc w:val="both"/>
              <w:rPr>
                <w:rFonts w:asciiTheme="minorHAnsi" w:hAnsiTheme="minorHAnsi" w:cs="Segoe UI"/>
                <w:sz w:val="16"/>
                <w:szCs w:val="18"/>
              </w:rPr>
            </w:pPr>
            <w:r w:rsidRPr="006F077C">
              <w:rPr>
                <w:rFonts w:asciiTheme="minorHAnsi" w:hAnsiTheme="minorHAnsi" w:cs="Segoe UI"/>
                <w:sz w:val="16"/>
                <w:szCs w:val="18"/>
              </w:rPr>
              <w:t>Lugar:  YPFB-Vicepresidencia Nacional de Operaciones-Dirección Regional de Contrataciones, (Edificio Nuevo) ubicado en Av. Doble Vía a la Guardia  S/N entre el 3er. Anillo Externo (Av. Mario R. Gutiérrez) y Calle Las Palmas</w:t>
            </w:r>
          </w:p>
          <w:p w14:paraId="2E32C66C" w14:textId="77777777" w:rsidR="006F077C" w:rsidRPr="006F077C" w:rsidRDefault="006F077C" w:rsidP="006F077C">
            <w:pPr>
              <w:autoSpaceDE w:val="0"/>
              <w:autoSpaceDN w:val="0"/>
              <w:jc w:val="center"/>
              <w:rPr>
                <w:rFonts w:asciiTheme="minorHAnsi" w:hAnsiTheme="minorHAnsi"/>
                <w:sz w:val="16"/>
                <w:lang w:val="es-BO" w:eastAsia="es-BO"/>
              </w:rPr>
            </w:pPr>
            <w:r w:rsidRPr="006F077C">
              <w:rPr>
                <w:rFonts w:asciiTheme="minorHAnsi" w:hAnsiTheme="minorHAnsi" w:cs="Segoe UI"/>
                <w:sz w:val="16"/>
                <w:szCs w:val="18"/>
              </w:rPr>
              <w:t>Santa Cruz de la Sierra – Bolivia</w:t>
            </w:r>
          </w:p>
          <w:p w14:paraId="5327C22D" w14:textId="535CAFC4" w:rsidR="00103622" w:rsidRPr="006F077C" w:rsidRDefault="00103622" w:rsidP="001B5615">
            <w:pPr>
              <w:rPr>
                <w:rFonts w:asciiTheme="minorHAnsi" w:hAnsiTheme="minorHAnsi" w:cstheme="minorHAnsi"/>
                <w:color w:val="FF0000"/>
                <w:sz w:val="16"/>
                <w:szCs w:val="22"/>
                <w:lang w:val="es-BO"/>
              </w:rPr>
            </w:pPr>
          </w:p>
        </w:tc>
      </w:tr>
      <w:tr w:rsidR="00A73638" w:rsidRPr="00552079" w14:paraId="7866985A" w14:textId="77777777" w:rsidTr="006F077C">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11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559"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992"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4015"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F91E304" w:rsidR="00103622" w:rsidRPr="00552079" w:rsidRDefault="00103622" w:rsidP="006F077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ABECE44" w:rsidR="00F34A4C" w:rsidRPr="00552079" w:rsidRDefault="006F077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1CF897E" w:rsidR="00F34A4C" w:rsidRPr="00552079" w:rsidRDefault="006F077C" w:rsidP="00B37050">
            <w:pPr>
              <w:jc w:val="right"/>
              <w:rPr>
                <w:rFonts w:asciiTheme="minorHAnsi" w:hAnsiTheme="minorHAnsi" w:cstheme="minorHAnsi"/>
                <w:color w:val="000000"/>
                <w:sz w:val="22"/>
                <w:szCs w:val="22"/>
                <w:lang w:val="es-BO" w:eastAsia="es-BO"/>
              </w:rPr>
            </w:pPr>
            <w:r w:rsidRPr="006F077C">
              <w:rPr>
                <w:rFonts w:asciiTheme="minorHAnsi" w:hAnsiTheme="minorHAnsi" w:cstheme="minorHAnsi"/>
                <w:color w:val="000000"/>
                <w:sz w:val="22"/>
                <w:szCs w:val="22"/>
                <w:lang w:val="es-BO" w:eastAsia="es-BO"/>
              </w:rPr>
              <w:t>ADQUISICIÓN SISMICA 2D Y PROCESAMIENTO EN EL AREA LA GUARDIA</w:t>
            </w:r>
          </w:p>
        </w:tc>
        <w:tc>
          <w:tcPr>
            <w:tcW w:w="1772" w:type="dxa"/>
            <w:tcBorders>
              <w:top w:val="nil"/>
              <w:left w:val="nil"/>
              <w:bottom w:val="single" w:sz="8" w:space="0" w:color="auto"/>
              <w:right w:val="single" w:sz="8" w:space="0" w:color="auto"/>
            </w:tcBorders>
            <w:shd w:val="clear" w:color="auto" w:fill="auto"/>
            <w:noWrap/>
            <w:vAlign w:val="center"/>
          </w:tcPr>
          <w:p w14:paraId="684D0922" w14:textId="2462F817" w:rsidR="00F34A4C" w:rsidRPr="00552079" w:rsidRDefault="00D9484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219.936.000,00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11F17C3" w:rsidR="00103622" w:rsidRPr="00552079" w:rsidRDefault="00D9484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219.936.000,00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BD3A83">
      <w:pPr>
        <w:pStyle w:val="Prrafodelista"/>
        <w:numPr>
          <w:ilvl w:val="0"/>
          <w:numId w:val="28"/>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BD3A83">
      <w:pPr>
        <w:pStyle w:val="Prrafodelista"/>
        <w:numPr>
          <w:ilvl w:val="0"/>
          <w:numId w:val="28"/>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BD3A83">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BD3A83">
      <w:pPr>
        <w:pStyle w:val="Prrafodelista"/>
        <w:numPr>
          <w:ilvl w:val="0"/>
          <w:numId w:val="28"/>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D3A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D3A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D3A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D3A8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D3A8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BD3A83">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BD3A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BD3A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BD3A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BD3A8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BD3A83">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BD3A83">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BD3A8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BD3A8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BD3A83">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D3A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D3A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D3A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D3A8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BD3A8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BD3A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BD3A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BD3A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BD3A8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BD3A8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BD3A83">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BD3A8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BD3A8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BD3A8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8E44CC5" w:rsidR="000E33F0" w:rsidRPr="00552079" w:rsidRDefault="00D94844"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9A3610D" w14:textId="46AA287D" w:rsidR="003913C6" w:rsidRDefault="00D94844" w:rsidP="00D94844">
      <w:pPr>
        <w:tabs>
          <w:tab w:val="num" w:pos="993"/>
        </w:tabs>
        <w:ind w:left="426"/>
        <w:jc w:val="both"/>
        <w:rPr>
          <w:rFonts w:asciiTheme="minorHAnsi" w:hAnsiTheme="minorHAnsi" w:cstheme="minorHAnsi"/>
          <w:sz w:val="22"/>
          <w:szCs w:val="22"/>
        </w:rPr>
      </w:pPr>
      <w:r w:rsidRPr="00D94844">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14:paraId="4A5C0750" w14:textId="77777777" w:rsidR="00D94844" w:rsidRPr="00552079" w:rsidRDefault="00D94844" w:rsidP="00D94844">
      <w:pPr>
        <w:tabs>
          <w:tab w:val="num" w:pos="993"/>
        </w:tabs>
        <w:ind w:left="426"/>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6F077C">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44CA161C" w:rsidR="004B0E28" w:rsidRPr="00552079" w:rsidRDefault="00D94844" w:rsidP="00D94844">
            <w:pPr>
              <w:jc w:val="center"/>
              <w:rPr>
                <w:rFonts w:asciiTheme="minorHAnsi" w:hAnsiTheme="minorHAnsi" w:cstheme="minorHAnsi"/>
                <w:sz w:val="22"/>
                <w:szCs w:val="22"/>
              </w:rPr>
            </w:pPr>
            <w:r w:rsidRPr="00D94844">
              <w:rPr>
                <w:rFonts w:asciiTheme="minorHAnsi" w:hAnsiTheme="minorHAnsi" w:cstheme="minorHAnsi"/>
                <w:sz w:val="22"/>
                <w:szCs w:val="22"/>
              </w:rPr>
              <w:t>ADQUISICIÓN SISMICA 2D Y PROCESAMIENTO EN EL AREA LA GUARDIA</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59BAC80D" w:rsidR="004B0E28" w:rsidRPr="00552079" w:rsidRDefault="00FF0050" w:rsidP="00576B52">
            <w:pPr>
              <w:jc w:val="both"/>
              <w:rPr>
                <w:rFonts w:asciiTheme="minorHAnsi" w:hAnsiTheme="minorHAnsi" w:cstheme="minorHAnsi"/>
                <w:sz w:val="22"/>
                <w:szCs w:val="22"/>
              </w:rPr>
            </w:pPr>
            <w:r w:rsidRPr="00FF0050">
              <w:rPr>
                <w:rFonts w:asciiTheme="minorHAnsi" w:hAnsiTheme="minorHAnsi" w:cstheme="minorHAnsi"/>
                <w:sz w:val="22"/>
                <w:szCs w:val="22"/>
              </w:rPr>
              <w:t>DRCO-CDL-GERH-319-16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BD3A8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BD3A8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CD3D2BA" w14:textId="77777777" w:rsidR="00D94844" w:rsidRPr="00D94844" w:rsidRDefault="00D94844" w:rsidP="00D94844">
      <w:pPr>
        <w:spacing w:before="240" w:after="240"/>
        <w:ind w:left="426"/>
        <w:rPr>
          <w:rFonts w:asciiTheme="minorHAnsi" w:hAnsiTheme="minorHAnsi"/>
          <w:b/>
        </w:rPr>
      </w:pPr>
      <w:r w:rsidRPr="00D94844">
        <w:rPr>
          <w:rFonts w:asciiTheme="minorHAnsi" w:hAnsiTheme="minorHAnsi"/>
          <w:b/>
        </w:rPr>
        <w:t>GARANTÍA DE SERIEDAD DE PROPUESTA</w:t>
      </w:r>
    </w:p>
    <w:p w14:paraId="0547F015" w14:textId="69F94EB5" w:rsidR="00D94844" w:rsidRPr="00D94844" w:rsidRDefault="00D94844" w:rsidP="00D94844">
      <w:pPr>
        <w:spacing w:before="240" w:after="240"/>
        <w:ind w:left="426"/>
        <w:rPr>
          <w:rFonts w:asciiTheme="minorHAnsi" w:hAnsiTheme="minorHAnsi"/>
        </w:rPr>
      </w:pPr>
      <w:r w:rsidRPr="00D94844">
        <w:rPr>
          <w:rFonts w:asciiTheme="minorHAnsi" w:hAnsiTheme="minorHAnsi"/>
        </w:rPr>
        <w:t xml:space="preserve">A elección del </w:t>
      </w:r>
      <w:r w:rsidRPr="00D94844">
        <w:rPr>
          <w:rFonts w:asciiTheme="minorHAnsi" w:hAnsiTheme="minorHAnsi"/>
        </w:rPr>
        <w:t>PROPONENTE</w:t>
      </w:r>
      <w:r w:rsidRPr="00D94844">
        <w:rPr>
          <w:rFonts w:asciiTheme="minorHAnsi" w:hAnsiTheme="minorHAnsi"/>
        </w:rPr>
        <w:t xml:space="preserve">, según corresponda podrá optar por uno de los siguientes instrumentos financieros. </w:t>
      </w:r>
    </w:p>
    <w:p w14:paraId="33D2062F" w14:textId="06EB389B" w:rsidR="00D94844" w:rsidRPr="00D94844" w:rsidRDefault="00D94844" w:rsidP="00BD3A83">
      <w:pPr>
        <w:numPr>
          <w:ilvl w:val="0"/>
          <w:numId w:val="34"/>
        </w:numPr>
        <w:spacing w:before="240" w:after="240"/>
        <w:jc w:val="both"/>
        <w:rPr>
          <w:rFonts w:asciiTheme="minorHAnsi" w:hAnsiTheme="minorHAnsi"/>
          <w:b/>
        </w:rPr>
      </w:pPr>
      <w:r w:rsidRPr="00D94844">
        <w:rPr>
          <w:rFonts w:asciiTheme="minorHAnsi" w:hAnsiTheme="minorHAnsi"/>
          <w:b/>
        </w:rPr>
        <w:t xml:space="preserve">Boleta de Garantía, </w:t>
      </w:r>
      <w:r w:rsidRPr="00D94844">
        <w:rPr>
          <w:rFonts w:asciiTheme="minorHAnsi" w:hAnsiTheme="minorHAnsi"/>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1B440787" w14:textId="77777777" w:rsidR="00D94844" w:rsidRPr="00D94844" w:rsidRDefault="00D94844" w:rsidP="00BD3A83">
      <w:pPr>
        <w:numPr>
          <w:ilvl w:val="0"/>
          <w:numId w:val="34"/>
        </w:numPr>
        <w:spacing w:before="240" w:after="240"/>
        <w:jc w:val="both"/>
        <w:rPr>
          <w:rFonts w:asciiTheme="minorHAnsi" w:hAnsiTheme="minorHAnsi"/>
        </w:rPr>
      </w:pPr>
      <w:r w:rsidRPr="00D94844">
        <w:rPr>
          <w:rFonts w:asciiTheme="minorHAnsi" w:hAnsiTheme="minorHAnsi"/>
          <w:b/>
        </w:rPr>
        <w:t xml:space="preserve">Garantía a Primer Requerimiento, </w:t>
      </w:r>
      <w:r w:rsidRPr="00D94844">
        <w:rPr>
          <w:rFonts w:asciiTheme="minorHAnsi" w:hAnsiTheme="minorHAnsi"/>
        </w:rPr>
        <w:t>emitida por una Entidad Bancaria del Estado Plurinacional de Bolivia, registrada, autorizada y bajo el control de la Autoridad de Supervisión del Sistema Financiero-ASFI,</w:t>
      </w:r>
      <w:proofErr w:type="gramStart"/>
      <w:r w:rsidRPr="00D94844">
        <w:rPr>
          <w:rFonts w:asciiTheme="minorHAnsi" w:hAnsiTheme="minorHAnsi"/>
        </w:rPr>
        <w:t>  a</w:t>
      </w:r>
      <w:proofErr w:type="gramEnd"/>
      <w:r w:rsidRPr="00D94844">
        <w:rPr>
          <w:rFonts w:asciiTheme="minorHAnsi" w:hAnsiTheme="minorHAnsi"/>
        </w:rPr>
        <w:t xml:space="preserve">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1BE18057" w14:textId="77777777" w:rsidR="00D94844" w:rsidRPr="00D94844" w:rsidRDefault="00D94844" w:rsidP="00D94844">
      <w:pPr>
        <w:spacing w:before="240" w:after="240"/>
        <w:ind w:left="426"/>
        <w:rPr>
          <w:rFonts w:asciiTheme="minorHAnsi" w:hAnsiTheme="minorHAnsi"/>
          <w:b/>
        </w:rPr>
      </w:pPr>
      <w:r w:rsidRPr="00D94844">
        <w:rPr>
          <w:rFonts w:asciiTheme="minorHAnsi" w:hAnsiTheme="minorHAnsi"/>
          <w:b/>
        </w:rPr>
        <w:t>GARANTÍA DE CORRECTA INVERSIÓN DE ANTICIPO</w:t>
      </w:r>
    </w:p>
    <w:p w14:paraId="35054938" w14:textId="77777777" w:rsidR="00D94844" w:rsidRPr="00D94844" w:rsidRDefault="00D94844" w:rsidP="00D94844">
      <w:pPr>
        <w:spacing w:before="240" w:after="240"/>
        <w:ind w:left="426"/>
        <w:rPr>
          <w:rFonts w:asciiTheme="minorHAnsi" w:hAnsiTheme="minorHAnsi"/>
        </w:rPr>
      </w:pPr>
      <w:r w:rsidRPr="00D94844">
        <w:rPr>
          <w:rFonts w:asciiTheme="minorHAnsi" w:hAnsiTheme="minorHAnsi"/>
        </w:rPr>
        <w:t>En caso de solicitar el Anticipo del veinte por ciento (20%), el CONTRATISTA podrá optar por las siguientes opciones:</w:t>
      </w:r>
    </w:p>
    <w:p w14:paraId="26D6CB5A" w14:textId="748B9527" w:rsidR="00D94844" w:rsidRPr="00D94844" w:rsidRDefault="00D94844" w:rsidP="00BD3A83">
      <w:pPr>
        <w:numPr>
          <w:ilvl w:val="0"/>
          <w:numId w:val="34"/>
        </w:numPr>
        <w:spacing w:before="240" w:after="240"/>
        <w:jc w:val="both"/>
        <w:rPr>
          <w:rFonts w:asciiTheme="minorHAnsi" w:hAnsiTheme="minorHAnsi"/>
        </w:rPr>
      </w:pPr>
      <w:r w:rsidRPr="00D94844">
        <w:rPr>
          <w:rFonts w:asciiTheme="minorHAnsi" w:hAnsiTheme="minorHAnsi"/>
          <w:b/>
        </w:rPr>
        <w:t>Boleta de Garantía</w:t>
      </w:r>
      <w:r w:rsidRPr="00D94844">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w:t>
      </w:r>
      <w:r>
        <w:rPr>
          <w:rFonts w:asciiTheme="minorHAnsi" w:hAnsiTheme="minorHAnsi"/>
        </w:rPr>
        <w:t>cuya vigencia será de 392</w:t>
      </w:r>
      <w:r w:rsidRPr="00D94844">
        <w:rPr>
          <w:rFonts w:asciiTheme="minorHAnsi" w:hAnsiTheme="minorHAnsi"/>
        </w:rPr>
        <w:t xml:space="preserve"> días, por un importe equivalente al 100% del monto del anticipo.</w:t>
      </w:r>
    </w:p>
    <w:p w14:paraId="194405A7" w14:textId="74383EE1" w:rsidR="00D94844" w:rsidRPr="00D94844" w:rsidRDefault="00D94844" w:rsidP="00BD3A83">
      <w:pPr>
        <w:numPr>
          <w:ilvl w:val="0"/>
          <w:numId w:val="34"/>
        </w:numPr>
        <w:spacing w:before="240" w:after="240"/>
        <w:jc w:val="both"/>
        <w:rPr>
          <w:rFonts w:asciiTheme="minorHAnsi" w:hAnsiTheme="minorHAnsi"/>
        </w:rPr>
      </w:pPr>
      <w:r w:rsidRPr="00D94844">
        <w:rPr>
          <w:rFonts w:asciiTheme="minorHAnsi" w:hAnsiTheme="minorHAnsi"/>
          <w:b/>
        </w:rPr>
        <w:t xml:space="preserve">Garantía a Primer Requerimiento, </w:t>
      </w:r>
      <w:r w:rsidRPr="00D94844">
        <w:rPr>
          <w:rFonts w:asciiTheme="minorHAnsi" w:hAnsiTheme="minorHAnsi"/>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Theme="minorHAnsi" w:hAnsiTheme="minorHAnsi"/>
        </w:rPr>
        <w:t>392</w:t>
      </w:r>
      <w:r w:rsidRPr="00D94844">
        <w:rPr>
          <w:rFonts w:asciiTheme="minorHAnsi" w:hAnsiTheme="minorHAnsi"/>
        </w:rPr>
        <w:t xml:space="preserve"> días, por un importe equivalente al 100% del monto del anticipo.</w:t>
      </w:r>
    </w:p>
    <w:p w14:paraId="619995DB" w14:textId="77777777" w:rsidR="00D94844" w:rsidRPr="00D94844" w:rsidRDefault="00D94844" w:rsidP="00D94844">
      <w:pPr>
        <w:spacing w:before="240" w:after="240"/>
        <w:ind w:left="426"/>
        <w:rPr>
          <w:rFonts w:asciiTheme="minorHAnsi" w:hAnsiTheme="minorHAnsi"/>
          <w:b/>
        </w:rPr>
      </w:pPr>
      <w:r w:rsidRPr="00D94844">
        <w:rPr>
          <w:rFonts w:asciiTheme="minorHAnsi" w:hAnsiTheme="minorHAnsi"/>
          <w:b/>
        </w:rPr>
        <w:t>GARANTIA DE CUMPLIMIENTO DE CONTRATO.</w:t>
      </w:r>
    </w:p>
    <w:p w14:paraId="5C16E99E" w14:textId="77777777" w:rsidR="00D94844" w:rsidRPr="00D94844" w:rsidRDefault="00D94844" w:rsidP="00D94844">
      <w:pPr>
        <w:spacing w:before="240" w:after="240"/>
        <w:ind w:left="426"/>
        <w:rPr>
          <w:rFonts w:asciiTheme="minorHAnsi" w:hAnsiTheme="minorHAnsi"/>
        </w:rPr>
      </w:pPr>
      <w:r w:rsidRPr="00D94844">
        <w:rPr>
          <w:rFonts w:asciiTheme="minorHAnsi" w:hAnsiTheme="minorHAnsi"/>
        </w:rPr>
        <w:t xml:space="preserve">A elección del CONTRATISTA, según corresponda podrá optar por uno de los siguientes instrumentos financieros. </w:t>
      </w:r>
    </w:p>
    <w:p w14:paraId="760D4449" w14:textId="77777777" w:rsidR="00D94844" w:rsidRPr="00D94844" w:rsidRDefault="00D94844" w:rsidP="00BD3A83">
      <w:pPr>
        <w:numPr>
          <w:ilvl w:val="0"/>
          <w:numId w:val="34"/>
        </w:numPr>
        <w:spacing w:before="240" w:after="240"/>
        <w:jc w:val="both"/>
        <w:rPr>
          <w:rFonts w:asciiTheme="minorHAnsi" w:hAnsiTheme="minorHAnsi"/>
        </w:rPr>
      </w:pPr>
      <w:r w:rsidRPr="00D94844">
        <w:rPr>
          <w:rFonts w:asciiTheme="minorHAnsi" w:hAnsiTheme="minorHAnsi"/>
          <w:b/>
        </w:rPr>
        <w:lastRenderedPageBreak/>
        <w:t xml:space="preserve">Boleta de Garantía, </w:t>
      </w:r>
      <w:r w:rsidRPr="00D94844">
        <w:rPr>
          <w:rFonts w:asciiTheme="minorHAnsi" w:hAnsiTheme="minorHAnsi"/>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601A851" w14:textId="77777777" w:rsidR="00D94844" w:rsidRPr="00D94844" w:rsidRDefault="00D94844" w:rsidP="00BD3A83">
      <w:pPr>
        <w:pStyle w:val="Prrafodelista"/>
        <w:numPr>
          <w:ilvl w:val="0"/>
          <w:numId w:val="34"/>
        </w:numPr>
        <w:jc w:val="both"/>
        <w:rPr>
          <w:rFonts w:asciiTheme="minorHAnsi" w:eastAsiaTheme="minorHAnsi" w:hAnsiTheme="minorHAnsi" w:cstheme="minorBidi"/>
          <w:lang w:val="es-BO"/>
        </w:rPr>
      </w:pPr>
      <w:r w:rsidRPr="00D94844">
        <w:rPr>
          <w:rFonts w:asciiTheme="minorHAnsi" w:eastAsiaTheme="minorHAnsi" w:hAnsiTheme="minorHAnsi" w:cstheme="minorBidi"/>
          <w:b/>
          <w:lang w:val="es-BO"/>
        </w:rPr>
        <w:t>Garantía a Primer Requerimiento</w:t>
      </w:r>
      <w:r w:rsidRPr="00D94844">
        <w:rPr>
          <w:rFonts w:asciiTheme="minorHAnsi" w:hAnsiTheme="minorHAnsi"/>
        </w:rPr>
        <w:t xml:space="preserve">, </w:t>
      </w:r>
      <w:r w:rsidRPr="00D94844">
        <w:rPr>
          <w:rFonts w:asciiTheme="minorHAnsi" w:eastAsiaTheme="minorHAnsi" w:hAnsiTheme="minorHAnsi" w:cstheme="minorBidi"/>
          <w:lang w:val="es-BO"/>
        </w:rPr>
        <w:t>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676E067" w14:textId="64122E78" w:rsidR="00F17C85" w:rsidRPr="007842CC" w:rsidRDefault="002F12DD" w:rsidP="00B37050">
      <w:pPr>
        <w:jc w:val="both"/>
        <w:rPr>
          <w:rFonts w:asciiTheme="minorHAnsi" w:hAnsiTheme="minorHAnsi" w:cstheme="minorHAnsi"/>
          <w:b/>
          <w:snapToGrid w:val="0"/>
          <w:color w:val="000000" w:themeColor="text1"/>
          <w:sz w:val="22"/>
          <w:szCs w:val="22"/>
        </w:rPr>
      </w:pPr>
      <w:r w:rsidRPr="007842CC">
        <w:rPr>
          <w:rFonts w:asciiTheme="minorHAnsi" w:hAnsiTheme="minorHAnsi" w:cstheme="minorHAnsi"/>
          <w:b/>
          <w:snapToGrid w:val="0"/>
          <w:color w:val="000000" w:themeColor="text1"/>
          <w:sz w:val="22"/>
          <w:szCs w:val="22"/>
        </w:rPr>
        <w:t>LOS TERMINOS DE REFERENCIA</w:t>
      </w:r>
      <w:r w:rsidRPr="007842CC">
        <w:rPr>
          <w:rFonts w:asciiTheme="minorHAnsi" w:hAnsiTheme="minorHAnsi" w:cstheme="minorHAnsi"/>
          <w:snapToGrid w:val="0"/>
          <w:color w:val="000000" w:themeColor="text1"/>
          <w:sz w:val="22"/>
          <w:szCs w:val="22"/>
        </w:rPr>
        <w:t xml:space="preserve"> </w:t>
      </w:r>
      <w:r w:rsidR="007842CC">
        <w:rPr>
          <w:rFonts w:asciiTheme="minorHAnsi" w:hAnsiTheme="minorHAnsi" w:cstheme="minorHAnsi"/>
          <w:b/>
          <w:snapToGrid w:val="0"/>
          <w:color w:val="000000" w:themeColor="text1"/>
          <w:sz w:val="22"/>
          <w:szCs w:val="22"/>
        </w:rPr>
        <w:t>SE ENCUENTRAN ADJUNTO</w:t>
      </w:r>
      <w:r w:rsidR="00C43EF5" w:rsidRPr="007842CC">
        <w:rPr>
          <w:rFonts w:asciiTheme="minorHAnsi" w:hAnsiTheme="minorHAnsi" w:cstheme="minorHAnsi"/>
          <w:b/>
          <w:snapToGrid w:val="0"/>
          <w:color w:val="000000" w:themeColor="text1"/>
          <w:sz w:val="22"/>
          <w:szCs w:val="22"/>
        </w:rPr>
        <w:t xml:space="preserve">S </w:t>
      </w:r>
      <w:r w:rsidR="00F17C85" w:rsidRPr="007842CC">
        <w:rPr>
          <w:rFonts w:asciiTheme="minorHAnsi" w:hAnsiTheme="minorHAnsi" w:cstheme="minorHAnsi"/>
          <w:b/>
          <w:snapToGrid w:val="0"/>
          <w:color w:val="000000" w:themeColor="text1"/>
          <w:sz w:val="22"/>
          <w:szCs w:val="22"/>
        </w:rPr>
        <w:t>AL PRESENTE DOCUMENTO, LOS MISMOS FORMAN PARTE INTEGRANTE DEL DOCUMENTO BASE DE CONTRATACIÓN</w:t>
      </w:r>
      <w:r w:rsidR="00651D2A" w:rsidRPr="007842CC">
        <w:rPr>
          <w:rFonts w:asciiTheme="minorHAnsi" w:hAnsiTheme="minorHAnsi" w:cstheme="minorHAnsi"/>
          <w:b/>
          <w:snapToGrid w:val="0"/>
          <w:color w:val="000000" w:themeColor="text1"/>
          <w:sz w:val="22"/>
          <w:szCs w:val="22"/>
        </w:rPr>
        <w:t>”</w:t>
      </w:r>
      <w:r w:rsidR="00F17C85" w:rsidRPr="007842CC">
        <w:rPr>
          <w:rFonts w:asciiTheme="minorHAnsi" w:hAnsiTheme="minorHAnsi" w:cstheme="minorHAnsi"/>
          <w:b/>
          <w:snapToGrid w:val="0"/>
          <w:color w:val="000000" w:themeColor="text1"/>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D3A8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BD3A8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BD3A8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D3A8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D3A8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D3A8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BD3A8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D9EBCF8" w:rsidR="000A2BD2" w:rsidRPr="00AB0118" w:rsidRDefault="000A2BD2" w:rsidP="00BD3A8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7842CC">
        <w:rPr>
          <w:rFonts w:asciiTheme="minorHAnsi" w:hAnsiTheme="minorHAnsi" w:cstheme="minorHAnsi"/>
          <w:color w:val="000000"/>
          <w:sz w:val="22"/>
          <w:szCs w:val="22"/>
        </w:rPr>
        <w:t>.</w:t>
      </w:r>
    </w:p>
    <w:p w14:paraId="7045FF02" w14:textId="224003CF" w:rsidR="004A11B1" w:rsidRPr="00AB0118" w:rsidRDefault="000A2BD2" w:rsidP="00BD3A8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1D823B5D" w14:textId="77777777" w:rsidR="007842CC" w:rsidRPr="007842CC" w:rsidRDefault="007842CC" w:rsidP="00BD3A83">
      <w:pPr>
        <w:pStyle w:val="Prrafodelista"/>
        <w:numPr>
          <w:ilvl w:val="0"/>
          <w:numId w:val="35"/>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del Testimonio de Constitución de la empresa (excepto empresas unipersonales).</w:t>
      </w:r>
    </w:p>
    <w:p w14:paraId="282C26F1" w14:textId="77777777" w:rsidR="007842CC" w:rsidRPr="007842CC" w:rsidRDefault="007842CC" w:rsidP="00BD3A83">
      <w:pPr>
        <w:pStyle w:val="Prrafodelista"/>
        <w:numPr>
          <w:ilvl w:val="0"/>
          <w:numId w:val="35"/>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del Poder de Representación Legal, con facultades para presentar propuestas y suscribir contratos, incluidas las empresas unipersonales cuando el representante legal sea diferente al propietario.</w:t>
      </w:r>
    </w:p>
    <w:p w14:paraId="40DEC251" w14:textId="77777777" w:rsidR="007842CC" w:rsidRPr="007842CC" w:rsidRDefault="007842CC" w:rsidP="00BD3A83">
      <w:pPr>
        <w:pStyle w:val="Prrafodelista"/>
        <w:numPr>
          <w:ilvl w:val="0"/>
          <w:numId w:val="35"/>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 la Matricula de Comercio (vigente) emitida por FUNDEMPRESA.</w:t>
      </w:r>
    </w:p>
    <w:p w14:paraId="3CD1844E" w14:textId="77777777" w:rsidR="007842CC" w:rsidRPr="007842CC" w:rsidRDefault="007842CC" w:rsidP="00BD3A83">
      <w:pPr>
        <w:pStyle w:val="Prrafodelista"/>
        <w:numPr>
          <w:ilvl w:val="0"/>
          <w:numId w:val="35"/>
        </w:numPr>
        <w:ind w:left="1134"/>
        <w:jc w:val="both"/>
        <w:rPr>
          <w:rFonts w:asciiTheme="minorHAnsi" w:hAnsiTheme="minorHAnsi" w:cstheme="minorHAnsi"/>
          <w:sz w:val="22"/>
          <w:szCs w:val="22"/>
        </w:rPr>
      </w:pPr>
      <w:r w:rsidRPr="007842CC">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4CCD66DF" w14:textId="77777777" w:rsidR="007842CC" w:rsidRPr="007842CC" w:rsidRDefault="007842CC" w:rsidP="00BD3A83">
      <w:pPr>
        <w:pStyle w:val="Prrafodelista"/>
        <w:numPr>
          <w:ilvl w:val="0"/>
          <w:numId w:val="35"/>
        </w:numPr>
        <w:ind w:left="1134"/>
        <w:jc w:val="both"/>
        <w:rPr>
          <w:rFonts w:asciiTheme="minorHAnsi" w:hAnsiTheme="minorHAnsi" w:cstheme="minorHAnsi"/>
          <w:sz w:val="22"/>
          <w:szCs w:val="22"/>
        </w:rPr>
      </w:pPr>
      <w:r w:rsidRPr="007842CC">
        <w:rPr>
          <w:rFonts w:asciiTheme="minorHAnsi" w:hAnsiTheme="minorHAnsi" w:cstheme="minorHAnsi"/>
          <w:sz w:val="22"/>
          <w:szCs w:val="22"/>
        </w:rPr>
        <w:t xml:space="preserve">Fotocopia simple de la cédula de identidad del representante legal.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D3A8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D3A8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3291FE2E" w:rsidR="00097B8A" w:rsidRPr="004F7283" w:rsidRDefault="000A2BD2" w:rsidP="00BD3A83">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Default="00141D35" w:rsidP="00176EBE">
      <w:pPr>
        <w:jc w:val="both"/>
        <w:rPr>
          <w:rFonts w:asciiTheme="minorHAnsi" w:hAnsiTheme="minorHAnsi" w:cstheme="minorHAnsi"/>
          <w:sz w:val="22"/>
          <w:szCs w:val="22"/>
        </w:rPr>
      </w:pPr>
    </w:p>
    <w:p w14:paraId="25D0F365" w14:textId="77777777" w:rsidR="007842CC" w:rsidRDefault="007842CC" w:rsidP="00176EBE">
      <w:pPr>
        <w:jc w:val="both"/>
        <w:rPr>
          <w:rFonts w:asciiTheme="minorHAnsi" w:hAnsiTheme="minorHAnsi" w:cstheme="minorHAnsi"/>
          <w:sz w:val="22"/>
          <w:szCs w:val="22"/>
        </w:rPr>
      </w:pPr>
    </w:p>
    <w:p w14:paraId="5C162482" w14:textId="77777777" w:rsidR="007842CC" w:rsidRPr="00176EBE" w:rsidRDefault="007842CC"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0090DDF8" w14:textId="77777777" w:rsidR="007842CC" w:rsidRPr="00552079" w:rsidRDefault="007842CC" w:rsidP="00BD3A83">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 del Testimonio de Constitución de la Asociación Accidental que determine: objeto, empresa líder, porcentaje de participación, domicilio y responsabilidades.</w:t>
      </w:r>
    </w:p>
    <w:p w14:paraId="50A026A5" w14:textId="77777777" w:rsidR="007842CC" w:rsidRPr="00552079" w:rsidRDefault="007842CC" w:rsidP="00BD3A8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p>
    <w:p w14:paraId="2AF76096" w14:textId="77777777" w:rsidR="007842CC" w:rsidRDefault="007842CC" w:rsidP="00BD3A8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 cédula de identidad del representante legal.</w:t>
      </w:r>
    </w:p>
    <w:p w14:paraId="6F4114DC" w14:textId="77777777" w:rsidR="007842CC" w:rsidRPr="00552079" w:rsidRDefault="007842CC" w:rsidP="007842CC">
      <w:pPr>
        <w:pStyle w:val="Prrafodelista"/>
        <w:ind w:left="1276"/>
        <w:jc w:val="both"/>
        <w:rPr>
          <w:rFonts w:asciiTheme="minorHAnsi" w:hAnsiTheme="minorHAnsi" w:cstheme="minorHAnsi"/>
          <w:sz w:val="22"/>
          <w:szCs w:val="22"/>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D3A8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D3A8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BD3A83">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BD3A83">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BD3A83">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455FE6CD" w:rsidR="000A2BD2" w:rsidRPr="00552079" w:rsidRDefault="000A2BD2" w:rsidP="00BD3A8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7842CC">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4AA97CA8" w14:textId="77777777" w:rsidR="007842CC" w:rsidRPr="00552079" w:rsidRDefault="007842CC" w:rsidP="00BD3A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Testimonio de constitución de la empresa (excepto para empresas unipersonales).</w:t>
      </w:r>
    </w:p>
    <w:p w14:paraId="63201305" w14:textId="77777777" w:rsidR="007842CC" w:rsidRPr="00552079" w:rsidRDefault="007842CC" w:rsidP="00BD3A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conformar la Asociación Accidental y otorgar poderes, incluidas las empresas unipersonales cuando el representante legal sea diferente al propietario.</w:t>
      </w:r>
    </w:p>
    <w:p w14:paraId="6086866C" w14:textId="77777777" w:rsidR="007842CC" w:rsidRDefault="007842CC" w:rsidP="00BD3A8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14:paraId="23DFD4BF" w14:textId="77777777" w:rsidR="007842CC" w:rsidRDefault="007842CC" w:rsidP="00BD3A8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5CF1725C" w14:textId="77777777" w:rsidR="007842CC" w:rsidRPr="00414F4B" w:rsidRDefault="007842CC" w:rsidP="00BD3A8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414F4B">
        <w:rPr>
          <w:rFonts w:asciiTheme="minorHAnsi" w:hAnsiTheme="minorHAnsi" w:cstheme="minorHAnsi"/>
          <w:sz w:val="22"/>
          <w:szCs w:val="22"/>
        </w:rPr>
        <w:t>l</w:t>
      </w:r>
      <w:r>
        <w:rPr>
          <w:rFonts w:asciiTheme="minorHAnsi" w:hAnsiTheme="minorHAnsi" w:cstheme="minorHAnsi"/>
          <w:sz w:val="22"/>
          <w:szCs w:val="22"/>
        </w:rPr>
        <w:t>a cédula de identidad del representante legal.</w:t>
      </w:r>
      <w:r w:rsidRPr="00414F4B">
        <w:rPr>
          <w:rFonts w:asciiTheme="minorHAnsi" w:hAnsiTheme="minorHAnsi" w:cstheme="minorHAnsi"/>
          <w:sz w:val="22"/>
          <w:szCs w:val="22"/>
        </w:rPr>
        <w:t xml:space="preserve"> </w:t>
      </w:r>
    </w:p>
    <w:p w14:paraId="2F1E4DDD" w14:textId="77777777" w:rsidR="000F3E7E" w:rsidRDefault="000F3E7E" w:rsidP="000F3E7E">
      <w:pPr>
        <w:jc w:val="both"/>
        <w:rPr>
          <w:rFonts w:asciiTheme="minorHAnsi" w:hAnsiTheme="minorHAnsi" w:cstheme="minorHAnsi"/>
          <w:sz w:val="22"/>
          <w:szCs w:val="22"/>
        </w:rPr>
      </w:pPr>
    </w:p>
    <w:p w14:paraId="35BD1E7F" w14:textId="77777777" w:rsidR="007842CC" w:rsidRPr="002B564A" w:rsidRDefault="007842CC" w:rsidP="000F3E7E">
      <w:pPr>
        <w:jc w:val="both"/>
        <w:rPr>
          <w:rFonts w:asciiTheme="minorHAnsi" w:hAnsiTheme="minorHAnsi" w:cstheme="minorHAnsi"/>
          <w:sz w:val="22"/>
          <w:szCs w:val="22"/>
        </w:rPr>
      </w:pPr>
    </w:p>
    <w:p w14:paraId="389DEE6D" w14:textId="77777777" w:rsidR="000F3E7E" w:rsidRPr="002B564A" w:rsidRDefault="009A5338" w:rsidP="00BD3A8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D3A8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25503E68"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Resumen de Información Financiera</w:t>
      </w:r>
      <w:r w:rsidR="007842CC">
        <w:rPr>
          <w:rFonts w:asciiTheme="minorHAnsi" w:hAnsiTheme="minorHAnsi" w:cstheme="minorHAnsi"/>
          <w:sz w:val="22"/>
          <w:szCs w:val="22"/>
          <w:lang w:val="es-BO"/>
        </w:rPr>
        <w:t xml:space="preserve"> (En caso de Asociaciones Accidentales presentar un formulario por cada empresa que conforma la asociación)</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1276D33B" w14:textId="77777777" w:rsidR="007842CC" w:rsidRDefault="007842CC" w:rsidP="00775867">
      <w:pPr>
        <w:jc w:val="center"/>
        <w:rPr>
          <w:rFonts w:asciiTheme="minorHAnsi" w:hAnsiTheme="minorHAnsi" w:cstheme="minorHAnsi"/>
          <w:b/>
          <w:sz w:val="22"/>
          <w:szCs w:val="22"/>
        </w:rPr>
      </w:pPr>
    </w:p>
    <w:p w14:paraId="739241CB" w14:textId="77777777" w:rsidR="007842CC" w:rsidRDefault="007842CC" w:rsidP="00775867">
      <w:pPr>
        <w:jc w:val="center"/>
        <w:rPr>
          <w:rFonts w:asciiTheme="minorHAnsi" w:hAnsiTheme="minorHAnsi" w:cstheme="minorHAnsi"/>
          <w:b/>
          <w:sz w:val="22"/>
          <w:szCs w:val="22"/>
        </w:rPr>
      </w:pPr>
    </w:p>
    <w:p w14:paraId="4CF2EDE6" w14:textId="77777777" w:rsidR="007842CC" w:rsidRDefault="007842CC" w:rsidP="00775867">
      <w:pPr>
        <w:jc w:val="center"/>
        <w:rPr>
          <w:rFonts w:asciiTheme="minorHAnsi" w:hAnsiTheme="minorHAnsi" w:cstheme="minorHAnsi"/>
          <w:b/>
          <w:sz w:val="22"/>
          <w:szCs w:val="22"/>
        </w:rPr>
      </w:pPr>
    </w:p>
    <w:p w14:paraId="1E9D72CA" w14:textId="77777777" w:rsidR="007842CC" w:rsidRDefault="007842CC" w:rsidP="00775867">
      <w:pPr>
        <w:jc w:val="center"/>
        <w:rPr>
          <w:rFonts w:asciiTheme="minorHAnsi" w:hAnsiTheme="minorHAnsi" w:cstheme="minorHAnsi"/>
          <w:b/>
          <w:sz w:val="22"/>
          <w:szCs w:val="22"/>
        </w:rPr>
      </w:pPr>
    </w:p>
    <w:p w14:paraId="194967E2" w14:textId="77777777" w:rsidR="007842CC" w:rsidRDefault="007842CC" w:rsidP="00775867">
      <w:pPr>
        <w:jc w:val="center"/>
        <w:rPr>
          <w:rFonts w:asciiTheme="minorHAnsi" w:hAnsiTheme="minorHAnsi" w:cstheme="minorHAnsi"/>
          <w:b/>
          <w:sz w:val="22"/>
          <w:szCs w:val="22"/>
        </w:rPr>
      </w:pPr>
    </w:p>
    <w:p w14:paraId="3022FAEE" w14:textId="77777777" w:rsidR="007842CC" w:rsidRDefault="007842CC" w:rsidP="00775867">
      <w:pPr>
        <w:jc w:val="center"/>
        <w:rPr>
          <w:rFonts w:asciiTheme="minorHAnsi" w:hAnsiTheme="minorHAnsi" w:cstheme="minorHAnsi"/>
          <w:b/>
          <w:sz w:val="22"/>
          <w:szCs w:val="22"/>
        </w:rPr>
      </w:pPr>
    </w:p>
    <w:p w14:paraId="49014E48" w14:textId="77777777" w:rsidR="007842CC" w:rsidRDefault="007842CC" w:rsidP="00775867">
      <w:pPr>
        <w:jc w:val="center"/>
        <w:rPr>
          <w:rFonts w:asciiTheme="minorHAnsi" w:hAnsiTheme="minorHAnsi" w:cstheme="minorHAnsi"/>
          <w:b/>
          <w:sz w:val="22"/>
          <w:szCs w:val="22"/>
        </w:rPr>
      </w:pPr>
    </w:p>
    <w:p w14:paraId="5225077B" w14:textId="77777777" w:rsidR="007842CC" w:rsidRDefault="007842CC" w:rsidP="00775867">
      <w:pPr>
        <w:jc w:val="center"/>
        <w:rPr>
          <w:rFonts w:asciiTheme="minorHAnsi" w:hAnsiTheme="minorHAnsi" w:cstheme="minorHAnsi"/>
          <w:b/>
          <w:sz w:val="22"/>
          <w:szCs w:val="22"/>
        </w:rPr>
      </w:pPr>
    </w:p>
    <w:p w14:paraId="719CE607" w14:textId="77777777" w:rsidR="007842CC" w:rsidRDefault="007842CC" w:rsidP="00775867">
      <w:pPr>
        <w:jc w:val="center"/>
        <w:rPr>
          <w:rFonts w:asciiTheme="minorHAnsi" w:hAnsiTheme="minorHAnsi" w:cstheme="minorHAnsi"/>
          <w:b/>
          <w:sz w:val="22"/>
          <w:szCs w:val="22"/>
        </w:rPr>
      </w:pPr>
    </w:p>
    <w:p w14:paraId="2B318D69" w14:textId="77777777" w:rsidR="007842CC" w:rsidRDefault="007842CC" w:rsidP="00775867">
      <w:pPr>
        <w:jc w:val="center"/>
        <w:rPr>
          <w:rFonts w:asciiTheme="minorHAnsi" w:hAnsiTheme="minorHAnsi" w:cstheme="minorHAnsi"/>
          <w:b/>
          <w:sz w:val="22"/>
          <w:szCs w:val="22"/>
        </w:rPr>
      </w:pPr>
    </w:p>
    <w:p w14:paraId="270ABA28" w14:textId="77777777" w:rsidR="007842CC" w:rsidRDefault="007842CC" w:rsidP="00775867">
      <w:pPr>
        <w:jc w:val="center"/>
        <w:rPr>
          <w:rFonts w:asciiTheme="minorHAnsi" w:hAnsiTheme="minorHAnsi" w:cstheme="minorHAnsi"/>
          <w:b/>
          <w:sz w:val="22"/>
          <w:szCs w:val="22"/>
        </w:rPr>
      </w:pPr>
    </w:p>
    <w:p w14:paraId="61944F2B" w14:textId="77777777" w:rsidR="007842CC" w:rsidRDefault="007842CC" w:rsidP="00775867">
      <w:pPr>
        <w:jc w:val="center"/>
        <w:rPr>
          <w:rFonts w:asciiTheme="minorHAnsi" w:hAnsiTheme="minorHAnsi" w:cstheme="minorHAnsi"/>
          <w:b/>
          <w:sz w:val="22"/>
          <w:szCs w:val="22"/>
        </w:rPr>
      </w:pPr>
    </w:p>
    <w:p w14:paraId="11AE1F22" w14:textId="77777777" w:rsidR="007842CC" w:rsidRDefault="007842CC" w:rsidP="00775867">
      <w:pPr>
        <w:jc w:val="center"/>
        <w:rPr>
          <w:rFonts w:asciiTheme="minorHAnsi" w:hAnsiTheme="minorHAnsi" w:cstheme="minorHAnsi"/>
          <w:b/>
          <w:sz w:val="22"/>
          <w:szCs w:val="22"/>
        </w:rPr>
      </w:pPr>
    </w:p>
    <w:p w14:paraId="5FED0E27" w14:textId="77777777" w:rsidR="007842CC" w:rsidRDefault="007842CC" w:rsidP="00775867">
      <w:pPr>
        <w:jc w:val="center"/>
        <w:rPr>
          <w:rFonts w:asciiTheme="minorHAnsi" w:hAnsiTheme="minorHAnsi" w:cstheme="minorHAnsi"/>
          <w:b/>
          <w:sz w:val="22"/>
          <w:szCs w:val="22"/>
        </w:rPr>
      </w:pPr>
    </w:p>
    <w:p w14:paraId="2444CDDA" w14:textId="77777777" w:rsidR="007842CC" w:rsidRDefault="007842CC" w:rsidP="00775867">
      <w:pPr>
        <w:jc w:val="center"/>
        <w:rPr>
          <w:rFonts w:asciiTheme="minorHAnsi" w:hAnsiTheme="minorHAnsi" w:cstheme="minorHAnsi"/>
          <w:b/>
          <w:sz w:val="22"/>
          <w:szCs w:val="22"/>
        </w:rPr>
      </w:pPr>
    </w:p>
    <w:p w14:paraId="7E99FC4F" w14:textId="77777777" w:rsidR="007842CC" w:rsidRDefault="007842CC" w:rsidP="00775867">
      <w:pPr>
        <w:jc w:val="center"/>
        <w:rPr>
          <w:rFonts w:asciiTheme="minorHAnsi" w:hAnsiTheme="minorHAnsi" w:cstheme="minorHAnsi"/>
          <w:b/>
          <w:sz w:val="22"/>
          <w:szCs w:val="22"/>
        </w:rPr>
      </w:pPr>
    </w:p>
    <w:p w14:paraId="747153EA" w14:textId="77777777" w:rsidR="007842CC" w:rsidRDefault="007842CC" w:rsidP="00775867">
      <w:pPr>
        <w:jc w:val="center"/>
        <w:rPr>
          <w:rFonts w:asciiTheme="minorHAnsi" w:hAnsiTheme="minorHAnsi" w:cstheme="minorHAnsi"/>
          <w:b/>
          <w:sz w:val="22"/>
          <w:szCs w:val="22"/>
        </w:rPr>
      </w:pPr>
    </w:p>
    <w:p w14:paraId="3AAD2388" w14:textId="77777777" w:rsidR="007842CC" w:rsidRDefault="007842CC" w:rsidP="00775867">
      <w:pPr>
        <w:jc w:val="center"/>
        <w:rPr>
          <w:rFonts w:asciiTheme="minorHAnsi" w:hAnsiTheme="minorHAnsi" w:cstheme="minorHAnsi"/>
          <w:b/>
          <w:sz w:val="22"/>
          <w:szCs w:val="22"/>
        </w:rPr>
      </w:pPr>
    </w:p>
    <w:p w14:paraId="1F38E50F" w14:textId="77777777" w:rsidR="007842CC" w:rsidRDefault="007842CC" w:rsidP="00775867">
      <w:pPr>
        <w:jc w:val="center"/>
        <w:rPr>
          <w:rFonts w:asciiTheme="minorHAnsi" w:hAnsiTheme="minorHAnsi" w:cstheme="minorHAnsi"/>
          <w:b/>
          <w:sz w:val="22"/>
          <w:szCs w:val="22"/>
        </w:rPr>
      </w:pPr>
    </w:p>
    <w:p w14:paraId="64B84351" w14:textId="77777777" w:rsidR="007842CC" w:rsidRDefault="007842CC" w:rsidP="00775867">
      <w:pPr>
        <w:jc w:val="center"/>
        <w:rPr>
          <w:rFonts w:asciiTheme="minorHAnsi" w:hAnsiTheme="minorHAnsi" w:cstheme="minorHAnsi"/>
          <w:b/>
          <w:sz w:val="22"/>
          <w:szCs w:val="22"/>
        </w:rPr>
      </w:pPr>
    </w:p>
    <w:p w14:paraId="0BFB7696" w14:textId="77777777" w:rsidR="007842CC" w:rsidRDefault="007842CC"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345154CF" w14:textId="77777777" w:rsidR="007842CC" w:rsidRPr="00B76AE1" w:rsidRDefault="007842CC" w:rsidP="00BD3A8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 xml:space="preserve">Certificado RUPE, su validez estará sujeta a verificación. </w:t>
      </w:r>
    </w:p>
    <w:p w14:paraId="2F2F4957" w14:textId="77777777" w:rsidR="007842CC" w:rsidRPr="00B76AE1" w:rsidRDefault="007842CC" w:rsidP="00BD3A8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Pr>
          <w:rFonts w:asciiTheme="minorHAnsi" w:hAnsiTheme="minorHAnsi" w:cstheme="minorHAnsi"/>
          <w:sz w:val="22"/>
          <w:szCs w:val="22"/>
        </w:rPr>
        <w:t>l Testimonio de Constitución de la empresa (excepto para empresas unipersonales)</w:t>
      </w:r>
      <w:r w:rsidRPr="00B76AE1">
        <w:rPr>
          <w:rFonts w:asciiTheme="minorHAnsi" w:hAnsiTheme="minorHAnsi" w:cstheme="minorHAnsi"/>
          <w:sz w:val="22"/>
          <w:szCs w:val="22"/>
        </w:rPr>
        <w:t>.</w:t>
      </w:r>
    </w:p>
    <w:p w14:paraId="441D54AA" w14:textId="77777777" w:rsidR="007842CC" w:rsidRPr="00552079"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fotocopia</w:t>
      </w:r>
      <w:r>
        <w:rPr>
          <w:rFonts w:asciiTheme="minorHAnsi" w:hAnsiTheme="minorHAnsi" w:cstheme="minorHAnsi"/>
          <w:sz w:val="22"/>
          <w:szCs w:val="22"/>
        </w:rPr>
        <w:t xml:space="preserve"> legalizada del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facultades para presentar propuestas y suscribir contratos, incluidas las empresas unipersonales cuando el representante legal sea diferente al propietario.</w:t>
      </w:r>
    </w:p>
    <w:p w14:paraId="3445D13B" w14:textId="77777777" w:rsidR="007842CC" w:rsidRPr="00552079"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 xml:space="preserve">l Testimonio de Constitución de la </w:t>
      </w:r>
      <w:r w:rsidRPr="00552079">
        <w:rPr>
          <w:rFonts w:asciiTheme="minorHAnsi" w:hAnsiTheme="minorHAnsi" w:cstheme="minorHAnsi"/>
          <w:color w:val="000000"/>
          <w:sz w:val="22"/>
          <w:szCs w:val="22"/>
        </w:rPr>
        <w:t>Asociación Accidental, donde mencione</w:t>
      </w:r>
      <w:r>
        <w:rPr>
          <w:rFonts w:asciiTheme="minorHAnsi" w:hAnsiTheme="minorHAnsi" w:cstheme="minorHAnsi"/>
          <w:color w:val="000000"/>
          <w:sz w:val="22"/>
          <w:szCs w:val="22"/>
        </w:rPr>
        <w:t>: el objeto, empresa líder, porcentaje de participación, domicilio y responsabilidades.</w:t>
      </w:r>
    </w:p>
    <w:p w14:paraId="7578853E" w14:textId="77777777" w:rsidR="007842CC" w:rsidRPr="00552079"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R</w:t>
      </w:r>
      <w:r w:rsidRPr="00552079">
        <w:rPr>
          <w:rFonts w:asciiTheme="minorHAnsi" w:hAnsiTheme="minorHAnsi" w:cstheme="minorHAnsi"/>
          <w:color w:val="000000"/>
          <w:sz w:val="22"/>
          <w:szCs w:val="22"/>
        </w:rPr>
        <w:t>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Pr>
          <w:rFonts w:asciiTheme="minorHAnsi" w:hAnsiTheme="minorHAnsi" w:cstheme="minorHAnsi"/>
          <w:color w:val="000000"/>
          <w:sz w:val="22"/>
          <w:szCs w:val="22"/>
        </w:rPr>
        <w:t>facultades para presentar propuestas y suscribir contratos</w:t>
      </w:r>
      <w:r w:rsidRPr="00552079">
        <w:rPr>
          <w:rFonts w:asciiTheme="minorHAnsi" w:hAnsiTheme="minorHAnsi" w:cstheme="minorHAnsi"/>
          <w:color w:val="000000"/>
          <w:sz w:val="22"/>
          <w:szCs w:val="22"/>
        </w:rPr>
        <w:t>.</w:t>
      </w:r>
    </w:p>
    <w:p w14:paraId="2B9CA04C" w14:textId="77777777" w:rsidR="007842CC" w:rsidRPr="00552079"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32BE585B" w14:textId="77777777" w:rsidR="007842CC" w:rsidRPr="00552079"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4B505F3E" w14:textId="77777777" w:rsidR="007842CC" w:rsidRPr="00552079" w:rsidRDefault="007842CC" w:rsidP="00BD3A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6562B29A" w14:textId="77777777" w:rsidR="007842CC" w:rsidRPr="00552079" w:rsidRDefault="007842CC" w:rsidP="00BD3A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66A9910" w14:textId="77777777" w:rsidR="007842CC" w:rsidRPr="00552079" w:rsidRDefault="007842CC" w:rsidP="00BD3A8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27EA97F" w14:textId="77777777" w:rsidR="007842CC"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Matricula de Comercio (vigente) </w:t>
      </w:r>
      <w:r w:rsidRPr="00552079">
        <w:rPr>
          <w:rFonts w:asciiTheme="minorHAnsi" w:hAnsiTheme="minorHAnsi" w:cstheme="minorHAnsi"/>
          <w:color w:val="000000"/>
          <w:sz w:val="22"/>
          <w:szCs w:val="22"/>
        </w:rPr>
        <w:t>emitida por FUNDEMPRESA</w:t>
      </w:r>
      <w:r>
        <w:rPr>
          <w:rFonts w:asciiTheme="minorHAnsi" w:hAnsiTheme="minorHAnsi" w:cstheme="minorHAnsi"/>
          <w:color w:val="000000"/>
          <w:sz w:val="22"/>
          <w:szCs w:val="22"/>
        </w:rPr>
        <w:t>.</w:t>
      </w:r>
      <w:r>
        <w:rPr>
          <w:rFonts w:asciiTheme="minorHAnsi" w:hAnsiTheme="minorHAnsi" w:cstheme="minorHAnsi"/>
          <w:color w:val="000000"/>
          <w:sz w:val="22"/>
          <w:szCs w:val="22"/>
        </w:rPr>
        <w:tab/>
      </w:r>
    </w:p>
    <w:p w14:paraId="203926D5" w14:textId="77777777" w:rsidR="007842CC" w:rsidRDefault="007842CC" w:rsidP="00BD3A8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 emitido por FUNDEMPRESA, vigente o emitida el mes anterior a la fecha de presentación de la propuesta (Excepto empresas extranjeras).</w:t>
      </w:r>
    </w:p>
    <w:p w14:paraId="4B938DF9" w14:textId="77777777" w:rsidR="007842CC" w:rsidRPr="00552079" w:rsidRDefault="007842CC" w:rsidP="00BD3A8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 la cédula de identidad del representante legal.</w:t>
      </w:r>
    </w:p>
    <w:p w14:paraId="76BA6611" w14:textId="77777777" w:rsidR="007842CC" w:rsidRPr="008C7CAD" w:rsidRDefault="007842CC" w:rsidP="00BD3A8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w:t>
      </w:r>
      <w:r>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emitida por la</w:t>
      </w:r>
      <w:r>
        <w:rPr>
          <w:rFonts w:asciiTheme="minorHAnsi" w:hAnsiTheme="minorHAnsi" w:cstheme="minorHAnsi"/>
          <w:color w:val="000000"/>
          <w:sz w:val="22"/>
          <w:szCs w:val="22"/>
        </w:rPr>
        <w:t xml:space="preserve"> Contraloría General del Estado.</w:t>
      </w:r>
    </w:p>
    <w:p w14:paraId="67EA877E" w14:textId="77777777" w:rsidR="007842CC" w:rsidRPr="00AD4834" w:rsidRDefault="007842CC" w:rsidP="00BD3A83">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2B5CED94" w14:textId="77777777" w:rsidR="007842CC" w:rsidRDefault="007842CC" w:rsidP="007842CC">
      <w:pPr>
        <w:shd w:val="clear" w:color="auto" w:fill="FFFFFF"/>
        <w:spacing w:before="240" w:after="240"/>
        <w:ind w:left="709"/>
        <w:jc w:val="both"/>
        <w:rPr>
          <w:rFonts w:ascii="Calibri" w:hAnsi="Calibri"/>
          <w:sz w:val="22"/>
          <w:szCs w:val="22"/>
        </w:rPr>
      </w:pPr>
      <w:r>
        <w:rPr>
          <w:rFonts w:ascii="Calibri" w:hAnsi="Calibri"/>
          <w:sz w:val="22"/>
          <w:szCs w:val="22"/>
        </w:rPr>
        <w:t xml:space="preserve">A elección del CONTRATISTA, según corresponda podrá optar por uno de los siguientes instrumentos financieros. </w:t>
      </w:r>
    </w:p>
    <w:p w14:paraId="27130376" w14:textId="77777777" w:rsidR="007842CC" w:rsidRDefault="007842CC" w:rsidP="00BD3A83">
      <w:pPr>
        <w:numPr>
          <w:ilvl w:val="0"/>
          <w:numId w:val="36"/>
        </w:numPr>
        <w:shd w:val="clear" w:color="auto" w:fill="FFFFFF"/>
        <w:spacing w:before="240" w:after="240"/>
        <w:ind w:left="993"/>
        <w:jc w:val="both"/>
        <w:rPr>
          <w:rFonts w:ascii="Calibri" w:hAnsi="Calibri"/>
          <w:sz w:val="22"/>
          <w:szCs w:val="22"/>
        </w:rPr>
      </w:pPr>
      <w:r>
        <w:rPr>
          <w:rFonts w:ascii="Calibri" w:hAnsi="Calibri"/>
          <w:b/>
          <w:sz w:val="22"/>
          <w:szCs w:val="22"/>
        </w:rPr>
        <w:t xml:space="preserve">Boleta de Garantía, </w:t>
      </w:r>
      <w:r>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F787E4A" w14:textId="77777777" w:rsidR="007842CC" w:rsidRDefault="007842CC" w:rsidP="00BD3A83">
      <w:pPr>
        <w:widowControl w:val="0"/>
        <w:numPr>
          <w:ilvl w:val="0"/>
          <w:numId w:val="36"/>
        </w:numPr>
        <w:shd w:val="clear" w:color="auto" w:fill="FFFFFF"/>
        <w:spacing w:after="240"/>
        <w:ind w:left="993"/>
        <w:jc w:val="both"/>
        <w:rPr>
          <w:rFonts w:ascii="Calibri" w:hAnsi="Calibri" w:cs="Arial"/>
          <w:b/>
          <w:bCs/>
          <w:caps/>
          <w:sz w:val="22"/>
          <w:szCs w:val="22"/>
          <w:lang w:val="es-BO"/>
        </w:rPr>
      </w:pPr>
      <w:r>
        <w:rPr>
          <w:rFonts w:ascii="Calibri" w:hAnsi="Calibri"/>
          <w:b/>
          <w:sz w:val="22"/>
          <w:szCs w:val="22"/>
          <w:lang w:val="x-none" w:eastAsia="x-none"/>
        </w:rPr>
        <w:t>Garantía a Primer Requerimiento</w:t>
      </w:r>
      <w:r>
        <w:rPr>
          <w:rFonts w:ascii="Calibri" w:hAnsi="Calibri"/>
          <w:sz w:val="22"/>
          <w:szCs w:val="22"/>
          <w:lang w:val="x-none" w:eastAsia="x-none"/>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6C91AE1A" w14:textId="77777777" w:rsidR="007842CC" w:rsidRDefault="007842CC" w:rsidP="00BD3A83">
      <w:pPr>
        <w:numPr>
          <w:ilvl w:val="0"/>
          <w:numId w:val="21"/>
        </w:numPr>
        <w:jc w:val="both"/>
        <w:rPr>
          <w:rFonts w:asciiTheme="minorHAnsi" w:eastAsia="Calibri" w:hAnsiTheme="minorHAnsi" w:cstheme="minorHAnsi"/>
          <w:sz w:val="22"/>
          <w:szCs w:val="22"/>
          <w:lang w:val="es-BO"/>
        </w:rPr>
      </w:pPr>
      <w:r w:rsidRPr="004E6527">
        <w:rPr>
          <w:rFonts w:asciiTheme="minorHAnsi" w:eastAsia="Calibri" w:hAnsiTheme="minorHAnsi" w:cstheme="minorHAnsi"/>
          <w:sz w:val="22"/>
          <w:szCs w:val="22"/>
          <w:lang w:val="es-BO"/>
        </w:rPr>
        <w:t xml:space="preserve">Original o Fotocopia legalizada de los respaldos de los documentos declarados en los Formularios C-1 y C-2, los mismos que serán devueltos una vez efectuada la verificación con la documentación declarada. </w:t>
      </w:r>
    </w:p>
    <w:p w14:paraId="2BD117C1" w14:textId="77777777" w:rsidR="007842CC" w:rsidRDefault="007842CC" w:rsidP="007842CC">
      <w:pPr>
        <w:ind w:left="720"/>
        <w:jc w:val="both"/>
        <w:rPr>
          <w:rFonts w:asciiTheme="minorHAnsi" w:eastAsia="Calibri" w:hAnsiTheme="minorHAnsi" w:cstheme="minorHAnsi"/>
          <w:sz w:val="22"/>
          <w:szCs w:val="22"/>
          <w:lang w:val="es-BO"/>
        </w:rPr>
      </w:pPr>
    </w:p>
    <w:p w14:paraId="0F8907C8" w14:textId="77777777" w:rsidR="007842CC" w:rsidRPr="004E6527" w:rsidRDefault="007842CC" w:rsidP="007842CC">
      <w:pPr>
        <w:ind w:left="720"/>
        <w:jc w:val="both"/>
        <w:rPr>
          <w:rFonts w:asciiTheme="minorHAnsi" w:eastAsia="Calibri" w:hAnsiTheme="minorHAnsi" w:cstheme="minorHAnsi"/>
          <w:sz w:val="22"/>
          <w:szCs w:val="22"/>
          <w:lang w:val="es-BO"/>
        </w:rPr>
      </w:pPr>
    </w:p>
    <w:p w14:paraId="16FC2DC5" w14:textId="77777777" w:rsidR="007842CC" w:rsidRPr="00552079" w:rsidRDefault="007842CC" w:rsidP="00BD3A8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Default="00030DA5" w:rsidP="00B37050">
      <w:pPr>
        <w:ind w:left="720"/>
        <w:jc w:val="both"/>
        <w:rPr>
          <w:rFonts w:asciiTheme="minorHAnsi" w:hAnsiTheme="minorHAnsi" w:cstheme="minorHAnsi"/>
          <w:sz w:val="22"/>
          <w:szCs w:val="22"/>
        </w:rPr>
      </w:pPr>
    </w:p>
    <w:p w14:paraId="5641DA9A" w14:textId="77777777" w:rsidR="00883882" w:rsidRDefault="00883882" w:rsidP="00B37050">
      <w:pPr>
        <w:ind w:left="720"/>
        <w:jc w:val="both"/>
        <w:rPr>
          <w:rFonts w:asciiTheme="minorHAnsi" w:hAnsiTheme="minorHAnsi" w:cstheme="minorHAnsi"/>
          <w:sz w:val="22"/>
          <w:szCs w:val="22"/>
        </w:rPr>
      </w:pPr>
    </w:p>
    <w:p w14:paraId="376C1A3E" w14:textId="77777777" w:rsidR="00883882" w:rsidRPr="00552079" w:rsidRDefault="00883882"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588"/>
        <w:gridCol w:w="1530"/>
      </w:tblGrid>
      <w:tr w:rsidR="00883882" w:rsidRPr="006F7651" w14:paraId="4AFC5D63" w14:textId="77777777" w:rsidTr="006F6EBF">
        <w:trPr>
          <w:jc w:val="center"/>
        </w:trPr>
        <w:tc>
          <w:tcPr>
            <w:tcW w:w="2790" w:type="dxa"/>
            <w:shd w:val="clear" w:color="auto" w:fill="244061" w:themeFill="accent1" w:themeFillShade="80"/>
            <w:vAlign w:val="center"/>
          </w:tcPr>
          <w:p w14:paraId="00AD24BC" w14:textId="77777777" w:rsidR="00883882" w:rsidRPr="006F7651" w:rsidRDefault="00883882" w:rsidP="006F6EBF">
            <w:pPr>
              <w:jc w:val="center"/>
              <w:rPr>
                <w:rFonts w:ascii="Bookman Old Style" w:hAnsi="Bookman Old Style" w:cs="Arial"/>
                <w:b/>
              </w:rPr>
            </w:pPr>
            <w:r w:rsidRPr="006F7651">
              <w:rPr>
                <w:rFonts w:ascii="Bookman Old Style" w:hAnsi="Bookman Old Style" w:cs="Arial"/>
                <w:b/>
              </w:rPr>
              <w:t>DETALLE</w:t>
            </w:r>
          </w:p>
        </w:tc>
        <w:tc>
          <w:tcPr>
            <w:tcW w:w="1287" w:type="dxa"/>
            <w:shd w:val="clear" w:color="auto" w:fill="244061" w:themeFill="accent1" w:themeFillShade="80"/>
            <w:vAlign w:val="center"/>
          </w:tcPr>
          <w:p w14:paraId="0D66E9F6" w14:textId="77777777" w:rsidR="00883882" w:rsidRPr="006F7651" w:rsidRDefault="00883882" w:rsidP="006F6EBF">
            <w:pPr>
              <w:jc w:val="center"/>
              <w:rPr>
                <w:rFonts w:ascii="Bookman Old Style" w:hAnsi="Bookman Old Style" w:cs="Arial"/>
                <w:b/>
              </w:rPr>
            </w:pPr>
            <w:r w:rsidRPr="006F7651">
              <w:rPr>
                <w:rFonts w:ascii="Bookman Old Style" w:hAnsi="Bookman Old Style" w:cs="Arial"/>
                <w:b/>
              </w:rPr>
              <w:t>UNIDAD</w:t>
            </w:r>
          </w:p>
        </w:tc>
        <w:tc>
          <w:tcPr>
            <w:tcW w:w="1560" w:type="dxa"/>
            <w:shd w:val="clear" w:color="auto" w:fill="244061" w:themeFill="accent1" w:themeFillShade="80"/>
            <w:vAlign w:val="center"/>
          </w:tcPr>
          <w:p w14:paraId="402A358B" w14:textId="77777777" w:rsidR="00883882" w:rsidRPr="006F7651" w:rsidRDefault="00883882" w:rsidP="006F6EBF">
            <w:pPr>
              <w:jc w:val="center"/>
              <w:rPr>
                <w:rFonts w:ascii="Bookman Old Style" w:hAnsi="Bookman Old Style" w:cs="Arial"/>
                <w:b/>
              </w:rPr>
            </w:pPr>
            <w:r w:rsidRPr="006F7651">
              <w:rPr>
                <w:rFonts w:ascii="Bookman Old Style" w:hAnsi="Bookman Old Style" w:cs="Arial"/>
                <w:b/>
              </w:rPr>
              <w:t>CANTIDAD</w:t>
            </w:r>
          </w:p>
        </w:tc>
        <w:tc>
          <w:tcPr>
            <w:tcW w:w="1588" w:type="dxa"/>
            <w:shd w:val="clear" w:color="auto" w:fill="244061" w:themeFill="accent1" w:themeFillShade="80"/>
            <w:vAlign w:val="center"/>
          </w:tcPr>
          <w:p w14:paraId="2E54FD29" w14:textId="77777777" w:rsidR="00883882" w:rsidRPr="006F7651" w:rsidRDefault="00883882" w:rsidP="006F6EBF">
            <w:pPr>
              <w:jc w:val="center"/>
              <w:rPr>
                <w:rFonts w:ascii="Bookman Old Style" w:hAnsi="Bookman Old Style" w:cs="Arial"/>
                <w:b/>
              </w:rPr>
            </w:pPr>
            <w:r w:rsidRPr="006F7651">
              <w:rPr>
                <w:rFonts w:ascii="Bookman Old Style" w:hAnsi="Bookman Old Style" w:cs="Arial"/>
                <w:b/>
              </w:rPr>
              <w:t>Precio Unitario</w:t>
            </w:r>
          </w:p>
          <w:p w14:paraId="0D80E005" w14:textId="77777777" w:rsidR="00883882" w:rsidRPr="006F7651" w:rsidDel="00F47958" w:rsidRDefault="00883882" w:rsidP="006F6EBF">
            <w:pPr>
              <w:jc w:val="center"/>
              <w:rPr>
                <w:rFonts w:ascii="Bookman Old Style" w:hAnsi="Bookman Old Style" w:cs="Arial"/>
                <w:b/>
              </w:rPr>
            </w:pPr>
            <w:r w:rsidRPr="006F7651">
              <w:rPr>
                <w:rFonts w:ascii="Bookman Old Style" w:hAnsi="Bookman Old Style" w:cs="Arial"/>
                <w:b/>
              </w:rPr>
              <w:t>Bs.</w:t>
            </w:r>
          </w:p>
        </w:tc>
        <w:tc>
          <w:tcPr>
            <w:tcW w:w="1530" w:type="dxa"/>
            <w:shd w:val="clear" w:color="auto" w:fill="244061" w:themeFill="accent1" w:themeFillShade="80"/>
            <w:vAlign w:val="center"/>
          </w:tcPr>
          <w:p w14:paraId="241ED64B" w14:textId="77777777" w:rsidR="00883882" w:rsidRPr="006F7651" w:rsidRDefault="00883882" w:rsidP="006F6EBF">
            <w:pPr>
              <w:jc w:val="center"/>
              <w:rPr>
                <w:rFonts w:ascii="Bookman Old Style" w:hAnsi="Bookman Old Style" w:cs="Arial"/>
                <w:b/>
              </w:rPr>
            </w:pPr>
            <w:r w:rsidRPr="006F7651">
              <w:rPr>
                <w:rFonts w:ascii="Bookman Old Style" w:hAnsi="Bookman Old Style" w:cs="Arial"/>
                <w:b/>
              </w:rPr>
              <w:t>Total</w:t>
            </w:r>
          </w:p>
          <w:p w14:paraId="4E0FB0BF" w14:textId="77777777" w:rsidR="00883882" w:rsidRPr="006F7651" w:rsidRDefault="00883882" w:rsidP="006F6EBF">
            <w:pPr>
              <w:jc w:val="center"/>
              <w:rPr>
                <w:rFonts w:ascii="Bookman Old Style" w:hAnsi="Bookman Old Style" w:cs="Arial"/>
                <w:b/>
              </w:rPr>
            </w:pPr>
            <w:r w:rsidRPr="006F7651">
              <w:rPr>
                <w:rFonts w:ascii="Bookman Old Style" w:hAnsi="Bookman Old Style" w:cs="Arial"/>
                <w:b/>
              </w:rPr>
              <w:t>Bs.</w:t>
            </w:r>
          </w:p>
        </w:tc>
      </w:tr>
      <w:tr w:rsidR="00883882" w:rsidRPr="006F7651" w14:paraId="004BD682" w14:textId="77777777" w:rsidTr="006F6EBF">
        <w:trPr>
          <w:jc w:val="center"/>
        </w:trPr>
        <w:tc>
          <w:tcPr>
            <w:tcW w:w="2790" w:type="dxa"/>
          </w:tcPr>
          <w:p w14:paraId="4E977C2D" w14:textId="77777777" w:rsidR="00883882" w:rsidRPr="006F7651" w:rsidRDefault="00883882" w:rsidP="006F6EBF">
            <w:pPr>
              <w:rPr>
                <w:rFonts w:ascii="Bookman Old Style" w:hAnsi="Bookman Old Style" w:cs="Arial"/>
              </w:rPr>
            </w:pPr>
            <w:r w:rsidRPr="006F7651">
              <w:rPr>
                <w:rFonts w:ascii="Bookman Old Style" w:hAnsi="Bookman Old Style" w:cs="Arial"/>
              </w:rPr>
              <w:t>Movilización</w:t>
            </w:r>
          </w:p>
        </w:tc>
        <w:tc>
          <w:tcPr>
            <w:tcW w:w="1287" w:type="dxa"/>
          </w:tcPr>
          <w:p w14:paraId="2483A2B1" w14:textId="77777777" w:rsidR="00883882" w:rsidRPr="006F7651" w:rsidRDefault="00883882" w:rsidP="006F6EBF">
            <w:pPr>
              <w:jc w:val="center"/>
              <w:rPr>
                <w:rFonts w:ascii="Bookman Old Style" w:hAnsi="Bookman Old Style" w:cs="Arial"/>
              </w:rPr>
            </w:pPr>
            <w:r w:rsidRPr="006F7651">
              <w:rPr>
                <w:rFonts w:ascii="Bookman Old Style" w:hAnsi="Bookman Old Style" w:cs="Arial"/>
              </w:rPr>
              <w:t>Global</w:t>
            </w:r>
          </w:p>
        </w:tc>
        <w:tc>
          <w:tcPr>
            <w:tcW w:w="1560" w:type="dxa"/>
          </w:tcPr>
          <w:p w14:paraId="690519B2" w14:textId="77777777" w:rsidR="00883882" w:rsidRPr="006F7651" w:rsidRDefault="00883882" w:rsidP="006F6EBF">
            <w:pPr>
              <w:rPr>
                <w:rFonts w:ascii="Bookman Old Style" w:hAnsi="Bookman Old Style" w:cs="Arial"/>
              </w:rPr>
            </w:pPr>
          </w:p>
        </w:tc>
        <w:tc>
          <w:tcPr>
            <w:tcW w:w="1588" w:type="dxa"/>
          </w:tcPr>
          <w:p w14:paraId="03B7A0C1" w14:textId="77777777" w:rsidR="00883882" w:rsidRPr="006F7651" w:rsidRDefault="00883882" w:rsidP="006F6EBF">
            <w:pPr>
              <w:rPr>
                <w:rFonts w:ascii="Bookman Old Style" w:hAnsi="Bookman Old Style" w:cs="Arial"/>
              </w:rPr>
            </w:pPr>
          </w:p>
        </w:tc>
        <w:tc>
          <w:tcPr>
            <w:tcW w:w="1530" w:type="dxa"/>
          </w:tcPr>
          <w:p w14:paraId="369EAC7C" w14:textId="77777777" w:rsidR="00883882" w:rsidRPr="006F7651" w:rsidRDefault="00883882" w:rsidP="006F6EBF">
            <w:pPr>
              <w:rPr>
                <w:rFonts w:ascii="Bookman Old Style" w:hAnsi="Bookman Old Style" w:cs="Arial"/>
              </w:rPr>
            </w:pPr>
          </w:p>
        </w:tc>
      </w:tr>
      <w:tr w:rsidR="00883882" w:rsidRPr="006F7651" w14:paraId="0480B59D" w14:textId="77777777" w:rsidTr="006F6EBF">
        <w:trPr>
          <w:jc w:val="center"/>
        </w:trPr>
        <w:tc>
          <w:tcPr>
            <w:tcW w:w="2790" w:type="dxa"/>
          </w:tcPr>
          <w:p w14:paraId="7870FB4F" w14:textId="77777777" w:rsidR="00883882" w:rsidRPr="006F7651" w:rsidRDefault="00883882" w:rsidP="006F6EBF">
            <w:pPr>
              <w:rPr>
                <w:rFonts w:ascii="Bookman Old Style" w:hAnsi="Bookman Old Style" w:cs="Arial"/>
              </w:rPr>
            </w:pPr>
            <w:r w:rsidRPr="006F7651">
              <w:rPr>
                <w:rFonts w:ascii="Bookman Old Style" w:hAnsi="Bookman Old Style" w:cs="Arial"/>
                <w:bCs/>
              </w:rPr>
              <w:t>Desmovilización</w:t>
            </w:r>
          </w:p>
        </w:tc>
        <w:tc>
          <w:tcPr>
            <w:tcW w:w="1287" w:type="dxa"/>
          </w:tcPr>
          <w:p w14:paraId="21660DD9" w14:textId="77777777" w:rsidR="00883882" w:rsidRPr="006F7651" w:rsidRDefault="00883882" w:rsidP="006F6EBF">
            <w:pPr>
              <w:jc w:val="center"/>
              <w:rPr>
                <w:rFonts w:ascii="Bookman Old Style" w:hAnsi="Bookman Old Style" w:cs="Arial"/>
              </w:rPr>
            </w:pPr>
            <w:r w:rsidRPr="006F7651">
              <w:rPr>
                <w:rFonts w:ascii="Bookman Old Style" w:hAnsi="Bookman Old Style" w:cs="Arial"/>
              </w:rPr>
              <w:t>Global</w:t>
            </w:r>
          </w:p>
        </w:tc>
        <w:tc>
          <w:tcPr>
            <w:tcW w:w="1560" w:type="dxa"/>
          </w:tcPr>
          <w:p w14:paraId="632E0157" w14:textId="77777777" w:rsidR="00883882" w:rsidRPr="006F7651" w:rsidRDefault="00883882" w:rsidP="006F6EBF">
            <w:pPr>
              <w:rPr>
                <w:rFonts w:ascii="Bookman Old Style" w:hAnsi="Bookman Old Style" w:cs="Arial"/>
              </w:rPr>
            </w:pPr>
          </w:p>
        </w:tc>
        <w:tc>
          <w:tcPr>
            <w:tcW w:w="1588" w:type="dxa"/>
          </w:tcPr>
          <w:p w14:paraId="76F659B1" w14:textId="77777777" w:rsidR="00883882" w:rsidRPr="006F7651" w:rsidRDefault="00883882" w:rsidP="006F6EBF">
            <w:pPr>
              <w:rPr>
                <w:rFonts w:ascii="Bookman Old Style" w:hAnsi="Bookman Old Style" w:cs="Arial"/>
              </w:rPr>
            </w:pPr>
          </w:p>
        </w:tc>
        <w:tc>
          <w:tcPr>
            <w:tcW w:w="1530" w:type="dxa"/>
          </w:tcPr>
          <w:p w14:paraId="63DBDB80" w14:textId="77777777" w:rsidR="00883882" w:rsidRPr="006F7651" w:rsidRDefault="00883882" w:rsidP="006F6EBF">
            <w:pPr>
              <w:rPr>
                <w:rFonts w:ascii="Bookman Old Style" w:hAnsi="Bookman Old Style" w:cs="Arial"/>
              </w:rPr>
            </w:pPr>
          </w:p>
        </w:tc>
      </w:tr>
      <w:tr w:rsidR="00883882" w:rsidRPr="006F7651" w14:paraId="484ABE24" w14:textId="77777777" w:rsidTr="006F6EBF">
        <w:trPr>
          <w:jc w:val="center"/>
        </w:trPr>
        <w:tc>
          <w:tcPr>
            <w:tcW w:w="2790" w:type="dxa"/>
          </w:tcPr>
          <w:p w14:paraId="58C40207" w14:textId="77777777" w:rsidR="00883882" w:rsidRPr="006F7651" w:rsidRDefault="00883882" w:rsidP="006F6EBF">
            <w:pPr>
              <w:rPr>
                <w:rFonts w:ascii="Bookman Old Style" w:hAnsi="Bookman Old Style" w:cs="Arial"/>
              </w:rPr>
            </w:pPr>
            <w:r w:rsidRPr="006F7651">
              <w:rPr>
                <w:rFonts w:ascii="Bookman Old Style" w:hAnsi="Bookman Old Style" w:cs="Arial"/>
              </w:rPr>
              <w:t>Topografía</w:t>
            </w:r>
          </w:p>
        </w:tc>
        <w:tc>
          <w:tcPr>
            <w:tcW w:w="1287" w:type="dxa"/>
          </w:tcPr>
          <w:p w14:paraId="728EB702" w14:textId="77777777" w:rsidR="00883882" w:rsidRPr="006F7651" w:rsidRDefault="00883882" w:rsidP="006F6EBF">
            <w:pPr>
              <w:jc w:val="center"/>
              <w:rPr>
                <w:rFonts w:ascii="Bookman Old Style" w:hAnsi="Bookman Old Style" w:cs="Arial"/>
              </w:rPr>
            </w:pPr>
            <w:r w:rsidRPr="006F7651">
              <w:rPr>
                <w:rFonts w:ascii="Bookman Old Style" w:hAnsi="Bookman Old Style" w:cs="Arial"/>
              </w:rPr>
              <w:t>Km.</w:t>
            </w:r>
          </w:p>
        </w:tc>
        <w:tc>
          <w:tcPr>
            <w:tcW w:w="1560" w:type="dxa"/>
          </w:tcPr>
          <w:p w14:paraId="680FBA37" w14:textId="77777777" w:rsidR="00883882" w:rsidRPr="006F7651" w:rsidRDefault="00883882" w:rsidP="006F6EBF">
            <w:pPr>
              <w:rPr>
                <w:rFonts w:ascii="Bookman Old Style" w:hAnsi="Bookman Old Style" w:cs="Arial"/>
              </w:rPr>
            </w:pPr>
          </w:p>
        </w:tc>
        <w:tc>
          <w:tcPr>
            <w:tcW w:w="1588" w:type="dxa"/>
          </w:tcPr>
          <w:p w14:paraId="3E67BECD" w14:textId="77777777" w:rsidR="00883882" w:rsidRPr="006F7651" w:rsidRDefault="00883882" w:rsidP="006F6EBF">
            <w:pPr>
              <w:rPr>
                <w:rFonts w:ascii="Bookman Old Style" w:hAnsi="Bookman Old Style" w:cs="Arial"/>
                <w:b/>
                <w:bCs/>
              </w:rPr>
            </w:pPr>
          </w:p>
        </w:tc>
        <w:tc>
          <w:tcPr>
            <w:tcW w:w="1530" w:type="dxa"/>
          </w:tcPr>
          <w:p w14:paraId="2D0F8AC0" w14:textId="77777777" w:rsidR="00883882" w:rsidRPr="006F7651" w:rsidRDefault="00883882" w:rsidP="006F6EBF">
            <w:pPr>
              <w:rPr>
                <w:rFonts w:ascii="Bookman Old Style" w:hAnsi="Bookman Old Style" w:cs="Arial"/>
                <w:b/>
                <w:bCs/>
              </w:rPr>
            </w:pPr>
          </w:p>
        </w:tc>
      </w:tr>
      <w:tr w:rsidR="00883882" w:rsidRPr="006F7651" w14:paraId="456F6917" w14:textId="77777777" w:rsidTr="006F6EBF">
        <w:trPr>
          <w:jc w:val="center"/>
        </w:trPr>
        <w:tc>
          <w:tcPr>
            <w:tcW w:w="2790" w:type="dxa"/>
          </w:tcPr>
          <w:p w14:paraId="766D5579" w14:textId="77777777" w:rsidR="00883882" w:rsidRPr="006F7651" w:rsidRDefault="00883882" w:rsidP="006F6EBF">
            <w:pPr>
              <w:rPr>
                <w:rFonts w:ascii="Bookman Old Style" w:hAnsi="Bookman Old Style" w:cs="Arial"/>
              </w:rPr>
            </w:pPr>
            <w:r w:rsidRPr="006F7651">
              <w:rPr>
                <w:rFonts w:ascii="Bookman Old Style" w:hAnsi="Bookman Old Style" w:cs="Arial"/>
              </w:rPr>
              <w:t>Perforación de Puntos de Explosión</w:t>
            </w:r>
          </w:p>
        </w:tc>
        <w:tc>
          <w:tcPr>
            <w:tcW w:w="1287" w:type="dxa"/>
          </w:tcPr>
          <w:p w14:paraId="5B750076" w14:textId="77777777" w:rsidR="00883882" w:rsidRPr="006F7651" w:rsidRDefault="00883882" w:rsidP="006F6EBF">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329F924C" w14:textId="77777777" w:rsidR="00883882" w:rsidRPr="006F7651" w:rsidRDefault="00883882" w:rsidP="006F6EBF">
            <w:pPr>
              <w:rPr>
                <w:rFonts w:ascii="Bookman Old Style" w:hAnsi="Bookman Old Style" w:cs="Arial"/>
              </w:rPr>
            </w:pPr>
          </w:p>
        </w:tc>
        <w:tc>
          <w:tcPr>
            <w:tcW w:w="1588" w:type="dxa"/>
          </w:tcPr>
          <w:p w14:paraId="2EBC48E0" w14:textId="77777777" w:rsidR="00883882" w:rsidRPr="006F7651" w:rsidRDefault="00883882" w:rsidP="006F6EBF">
            <w:pPr>
              <w:rPr>
                <w:rFonts w:ascii="Bookman Old Style" w:hAnsi="Bookman Old Style" w:cs="Arial"/>
                <w:b/>
                <w:bCs/>
              </w:rPr>
            </w:pPr>
          </w:p>
        </w:tc>
        <w:tc>
          <w:tcPr>
            <w:tcW w:w="1530" w:type="dxa"/>
          </w:tcPr>
          <w:p w14:paraId="084475FF" w14:textId="77777777" w:rsidR="00883882" w:rsidRPr="006F7651" w:rsidRDefault="00883882" w:rsidP="006F6EBF">
            <w:pPr>
              <w:rPr>
                <w:rFonts w:ascii="Bookman Old Style" w:hAnsi="Bookman Old Style" w:cs="Arial"/>
                <w:b/>
                <w:bCs/>
              </w:rPr>
            </w:pPr>
          </w:p>
        </w:tc>
      </w:tr>
      <w:tr w:rsidR="00883882" w:rsidRPr="006F7651" w14:paraId="2FE333CD" w14:textId="77777777" w:rsidTr="006F6EBF">
        <w:trPr>
          <w:jc w:val="center"/>
        </w:trPr>
        <w:tc>
          <w:tcPr>
            <w:tcW w:w="2790" w:type="dxa"/>
          </w:tcPr>
          <w:p w14:paraId="5E1F6CB3" w14:textId="77777777" w:rsidR="00883882" w:rsidRPr="006F7651" w:rsidRDefault="00883882" w:rsidP="006F6EBF">
            <w:pPr>
              <w:rPr>
                <w:rFonts w:ascii="Bookman Old Style" w:hAnsi="Bookman Old Style" w:cs="Arial"/>
              </w:rPr>
            </w:pPr>
            <w:r w:rsidRPr="006F7651">
              <w:rPr>
                <w:rFonts w:ascii="Bookman Old Style" w:hAnsi="Bookman Old Style" w:cs="Arial"/>
              </w:rPr>
              <w:t>Registro</w:t>
            </w:r>
          </w:p>
        </w:tc>
        <w:tc>
          <w:tcPr>
            <w:tcW w:w="1287" w:type="dxa"/>
          </w:tcPr>
          <w:p w14:paraId="7699E498" w14:textId="77777777" w:rsidR="00883882" w:rsidRPr="006F7651" w:rsidRDefault="00883882" w:rsidP="006F6EBF">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08E385B2" w14:textId="77777777" w:rsidR="00883882" w:rsidRPr="006F7651" w:rsidRDefault="00883882" w:rsidP="006F6EBF">
            <w:pPr>
              <w:rPr>
                <w:rFonts w:ascii="Bookman Old Style" w:hAnsi="Bookman Old Style" w:cs="Arial"/>
              </w:rPr>
            </w:pPr>
          </w:p>
        </w:tc>
        <w:tc>
          <w:tcPr>
            <w:tcW w:w="1588" w:type="dxa"/>
          </w:tcPr>
          <w:p w14:paraId="1B8CB57D" w14:textId="77777777" w:rsidR="00883882" w:rsidRPr="006F7651" w:rsidRDefault="00883882" w:rsidP="006F6EBF">
            <w:pPr>
              <w:rPr>
                <w:rFonts w:ascii="Bookman Old Style" w:hAnsi="Bookman Old Style" w:cs="Arial"/>
                <w:b/>
                <w:bCs/>
              </w:rPr>
            </w:pPr>
          </w:p>
        </w:tc>
        <w:tc>
          <w:tcPr>
            <w:tcW w:w="1530" w:type="dxa"/>
          </w:tcPr>
          <w:p w14:paraId="001B3C41" w14:textId="77777777" w:rsidR="00883882" w:rsidRPr="006F7651" w:rsidRDefault="00883882" w:rsidP="006F6EBF">
            <w:pPr>
              <w:rPr>
                <w:rFonts w:ascii="Bookman Old Style" w:hAnsi="Bookman Old Style" w:cs="Arial"/>
                <w:b/>
                <w:bCs/>
              </w:rPr>
            </w:pPr>
          </w:p>
        </w:tc>
      </w:tr>
      <w:tr w:rsidR="00883882" w:rsidRPr="006F7651" w14:paraId="662E2356" w14:textId="77777777" w:rsidTr="006F6EBF">
        <w:trPr>
          <w:jc w:val="center"/>
        </w:trPr>
        <w:tc>
          <w:tcPr>
            <w:tcW w:w="2790" w:type="dxa"/>
          </w:tcPr>
          <w:p w14:paraId="3A46FD11" w14:textId="77777777" w:rsidR="00883882" w:rsidRPr="006F7651" w:rsidRDefault="00883882" w:rsidP="006F6EBF">
            <w:pPr>
              <w:rPr>
                <w:rFonts w:ascii="Bookman Old Style" w:hAnsi="Bookman Old Style" w:cs="Arial"/>
              </w:rPr>
            </w:pPr>
            <w:proofErr w:type="spellStart"/>
            <w:r w:rsidRPr="006F7651">
              <w:rPr>
                <w:rFonts w:ascii="Bookman Old Style" w:hAnsi="Bookman Old Style" w:cs="Arial"/>
              </w:rPr>
              <w:t>Dromocrona</w:t>
            </w:r>
            <w:proofErr w:type="spellEnd"/>
            <w:r w:rsidRPr="006F7651">
              <w:rPr>
                <w:rFonts w:ascii="Bookman Old Style" w:hAnsi="Bookman Old Style" w:cs="Arial"/>
              </w:rPr>
              <w:t xml:space="preserve"> Vertical</w:t>
            </w:r>
          </w:p>
        </w:tc>
        <w:tc>
          <w:tcPr>
            <w:tcW w:w="1287" w:type="dxa"/>
          </w:tcPr>
          <w:p w14:paraId="506742E0" w14:textId="77777777" w:rsidR="00883882" w:rsidRPr="006F7651" w:rsidRDefault="00883882" w:rsidP="006F6EBF">
            <w:pPr>
              <w:jc w:val="center"/>
              <w:rPr>
                <w:rFonts w:ascii="Bookman Old Style" w:hAnsi="Bookman Old Style" w:cs="Arial"/>
              </w:rPr>
            </w:pPr>
            <w:proofErr w:type="spellStart"/>
            <w:r w:rsidRPr="006F7651">
              <w:rPr>
                <w:rFonts w:ascii="Bookman Old Style" w:hAnsi="Bookman Old Style" w:cs="Arial"/>
              </w:rPr>
              <w:t>Pt´s</w:t>
            </w:r>
            <w:proofErr w:type="spellEnd"/>
          </w:p>
        </w:tc>
        <w:tc>
          <w:tcPr>
            <w:tcW w:w="1560" w:type="dxa"/>
          </w:tcPr>
          <w:p w14:paraId="247D7314" w14:textId="77777777" w:rsidR="00883882" w:rsidRPr="006F7651" w:rsidRDefault="00883882" w:rsidP="006F6EBF">
            <w:pPr>
              <w:rPr>
                <w:rFonts w:ascii="Bookman Old Style" w:hAnsi="Bookman Old Style" w:cs="Arial"/>
                <w:b/>
              </w:rPr>
            </w:pPr>
          </w:p>
        </w:tc>
        <w:tc>
          <w:tcPr>
            <w:tcW w:w="1588" w:type="dxa"/>
          </w:tcPr>
          <w:p w14:paraId="7BB488B9" w14:textId="77777777" w:rsidR="00883882" w:rsidRPr="006F7651" w:rsidRDefault="00883882" w:rsidP="006F6EBF">
            <w:pPr>
              <w:rPr>
                <w:rFonts w:ascii="Bookman Old Style" w:hAnsi="Bookman Old Style" w:cs="Arial"/>
                <w:b/>
              </w:rPr>
            </w:pPr>
          </w:p>
        </w:tc>
        <w:tc>
          <w:tcPr>
            <w:tcW w:w="1530" w:type="dxa"/>
          </w:tcPr>
          <w:p w14:paraId="57EE25D4" w14:textId="77777777" w:rsidR="00883882" w:rsidRPr="006F7651" w:rsidRDefault="00883882" w:rsidP="006F6EBF">
            <w:pPr>
              <w:rPr>
                <w:rFonts w:ascii="Bookman Old Style" w:hAnsi="Bookman Old Style" w:cs="Arial"/>
                <w:b/>
              </w:rPr>
            </w:pPr>
          </w:p>
        </w:tc>
      </w:tr>
      <w:tr w:rsidR="00883882" w:rsidRPr="006F7651" w14:paraId="550EB841" w14:textId="77777777" w:rsidTr="006F6EBF">
        <w:trPr>
          <w:jc w:val="center"/>
        </w:trPr>
        <w:tc>
          <w:tcPr>
            <w:tcW w:w="2790" w:type="dxa"/>
          </w:tcPr>
          <w:p w14:paraId="130E749C" w14:textId="77777777" w:rsidR="00883882" w:rsidRPr="006F7651" w:rsidRDefault="00883882" w:rsidP="006F6EBF">
            <w:pPr>
              <w:rPr>
                <w:rFonts w:ascii="Bookman Old Style" w:hAnsi="Bookman Old Style" w:cs="Arial"/>
              </w:rPr>
            </w:pPr>
            <w:r w:rsidRPr="006F7651">
              <w:rPr>
                <w:rFonts w:ascii="Bookman Old Style" w:hAnsi="Bookman Old Style" w:cs="Arial"/>
              </w:rPr>
              <w:t>Procesamiento PSTM</w:t>
            </w:r>
          </w:p>
        </w:tc>
        <w:tc>
          <w:tcPr>
            <w:tcW w:w="1287" w:type="dxa"/>
          </w:tcPr>
          <w:p w14:paraId="2C9C3A66" w14:textId="77777777" w:rsidR="00883882" w:rsidRPr="006F7651" w:rsidRDefault="00883882" w:rsidP="006F6EBF">
            <w:pPr>
              <w:jc w:val="center"/>
              <w:rPr>
                <w:rFonts w:ascii="Bookman Old Style" w:hAnsi="Bookman Old Style" w:cs="Arial"/>
              </w:rPr>
            </w:pPr>
            <w:r w:rsidRPr="006F7651">
              <w:rPr>
                <w:rFonts w:ascii="Bookman Old Style" w:hAnsi="Bookman Old Style" w:cs="Arial"/>
              </w:rPr>
              <w:t>Km.</w:t>
            </w:r>
          </w:p>
        </w:tc>
        <w:tc>
          <w:tcPr>
            <w:tcW w:w="1560" w:type="dxa"/>
          </w:tcPr>
          <w:p w14:paraId="0079179A" w14:textId="77777777" w:rsidR="00883882" w:rsidRPr="006F7651" w:rsidRDefault="00883882" w:rsidP="006F6EBF">
            <w:pPr>
              <w:rPr>
                <w:rFonts w:ascii="Bookman Old Style" w:hAnsi="Bookman Old Style" w:cs="Arial"/>
                <w:b/>
              </w:rPr>
            </w:pPr>
          </w:p>
        </w:tc>
        <w:tc>
          <w:tcPr>
            <w:tcW w:w="1588" w:type="dxa"/>
          </w:tcPr>
          <w:p w14:paraId="408B196E" w14:textId="77777777" w:rsidR="00883882" w:rsidRPr="006F7651" w:rsidRDefault="00883882" w:rsidP="006F6EBF">
            <w:pPr>
              <w:rPr>
                <w:rFonts w:ascii="Bookman Old Style" w:hAnsi="Bookman Old Style" w:cs="Arial"/>
                <w:b/>
              </w:rPr>
            </w:pPr>
          </w:p>
        </w:tc>
        <w:tc>
          <w:tcPr>
            <w:tcW w:w="1530" w:type="dxa"/>
          </w:tcPr>
          <w:p w14:paraId="335B6A6D" w14:textId="77777777" w:rsidR="00883882" w:rsidRPr="006F7651" w:rsidRDefault="00883882" w:rsidP="006F6EBF">
            <w:pPr>
              <w:rPr>
                <w:rFonts w:ascii="Bookman Old Style" w:hAnsi="Bookman Old Style" w:cs="Arial"/>
                <w:b/>
              </w:rPr>
            </w:pPr>
          </w:p>
        </w:tc>
      </w:tr>
      <w:tr w:rsidR="00883882" w:rsidRPr="006F7651" w14:paraId="19FDAA3E" w14:textId="77777777" w:rsidTr="006F6EBF">
        <w:trPr>
          <w:jc w:val="center"/>
        </w:trPr>
        <w:tc>
          <w:tcPr>
            <w:tcW w:w="2790" w:type="dxa"/>
          </w:tcPr>
          <w:p w14:paraId="30BF7B98" w14:textId="77777777" w:rsidR="00883882" w:rsidRPr="006F7651" w:rsidRDefault="00883882" w:rsidP="006F6EBF">
            <w:pPr>
              <w:rPr>
                <w:rFonts w:ascii="Bookman Old Style" w:hAnsi="Bookman Old Style" w:cs="Arial"/>
              </w:rPr>
            </w:pPr>
            <w:r w:rsidRPr="006F7651">
              <w:rPr>
                <w:rFonts w:ascii="Bookman Old Style" w:hAnsi="Bookman Old Style" w:cs="Arial"/>
              </w:rPr>
              <w:t>Procesamiento PSDM</w:t>
            </w:r>
          </w:p>
        </w:tc>
        <w:tc>
          <w:tcPr>
            <w:tcW w:w="1287" w:type="dxa"/>
          </w:tcPr>
          <w:p w14:paraId="3CF531DD" w14:textId="77777777" w:rsidR="00883882" w:rsidRPr="006F7651" w:rsidRDefault="00883882" w:rsidP="006F6EBF">
            <w:pPr>
              <w:jc w:val="center"/>
              <w:rPr>
                <w:rFonts w:ascii="Bookman Old Style" w:hAnsi="Bookman Old Style" w:cs="Arial"/>
              </w:rPr>
            </w:pPr>
            <w:r w:rsidRPr="006F7651">
              <w:rPr>
                <w:rFonts w:ascii="Bookman Old Style" w:hAnsi="Bookman Old Style" w:cs="Arial"/>
              </w:rPr>
              <w:t>Km.</w:t>
            </w:r>
          </w:p>
        </w:tc>
        <w:tc>
          <w:tcPr>
            <w:tcW w:w="1560" w:type="dxa"/>
            <w:tcBorders>
              <w:bottom w:val="single" w:sz="4" w:space="0" w:color="auto"/>
              <w:right w:val="single" w:sz="4" w:space="0" w:color="auto"/>
            </w:tcBorders>
          </w:tcPr>
          <w:p w14:paraId="2586B53E" w14:textId="77777777" w:rsidR="00883882" w:rsidRPr="006F7651" w:rsidRDefault="00883882" w:rsidP="006F6EBF">
            <w:pPr>
              <w:rPr>
                <w:rFonts w:ascii="Bookman Old Style" w:hAnsi="Bookman Old Style" w:cs="Arial"/>
                <w:b/>
              </w:rPr>
            </w:pPr>
          </w:p>
        </w:tc>
        <w:tc>
          <w:tcPr>
            <w:tcW w:w="1588" w:type="dxa"/>
            <w:tcBorders>
              <w:left w:val="single" w:sz="4" w:space="0" w:color="auto"/>
              <w:right w:val="single" w:sz="4" w:space="0" w:color="auto"/>
            </w:tcBorders>
          </w:tcPr>
          <w:p w14:paraId="3BE3C9B7" w14:textId="77777777" w:rsidR="00883882" w:rsidRPr="006F7651" w:rsidRDefault="00883882" w:rsidP="006F6EBF">
            <w:pPr>
              <w:rPr>
                <w:rFonts w:ascii="Bookman Old Style" w:hAnsi="Bookman Old Style" w:cs="Arial"/>
                <w:b/>
              </w:rPr>
            </w:pPr>
          </w:p>
        </w:tc>
        <w:tc>
          <w:tcPr>
            <w:tcW w:w="1530" w:type="dxa"/>
            <w:tcBorders>
              <w:left w:val="single" w:sz="4" w:space="0" w:color="auto"/>
              <w:right w:val="single" w:sz="4" w:space="0" w:color="auto"/>
            </w:tcBorders>
          </w:tcPr>
          <w:p w14:paraId="2CBE422E" w14:textId="77777777" w:rsidR="00883882" w:rsidRPr="006F7651" w:rsidRDefault="00883882" w:rsidP="006F6EBF">
            <w:pPr>
              <w:rPr>
                <w:rFonts w:ascii="Bookman Old Style" w:hAnsi="Bookman Old Style" w:cs="Arial"/>
                <w:b/>
              </w:rPr>
            </w:pPr>
          </w:p>
        </w:tc>
      </w:tr>
      <w:tr w:rsidR="00883882" w:rsidRPr="006F7651" w14:paraId="529727A0" w14:textId="77777777" w:rsidTr="006F6EBF">
        <w:trPr>
          <w:trHeight w:val="557"/>
          <w:jc w:val="center"/>
        </w:trPr>
        <w:tc>
          <w:tcPr>
            <w:tcW w:w="7225" w:type="dxa"/>
            <w:gridSpan w:val="4"/>
            <w:tcBorders>
              <w:right w:val="single" w:sz="4" w:space="0" w:color="auto"/>
            </w:tcBorders>
            <w:vAlign w:val="center"/>
          </w:tcPr>
          <w:p w14:paraId="3378C399" w14:textId="77777777" w:rsidR="00883882" w:rsidRPr="001556B1" w:rsidRDefault="00883882" w:rsidP="006F6EBF">
            <w:pPr>
              <w:rPr>
                <w:rFonts w:ascii="Bookman Old Style" w:hAnsi="Bookman Old Style" w:cs="Arial"/>
                <w:b/>
              </w:rPr>
            </w:pPr>
            <w:r w:rsidRPr="001556B1">
              <w:rPr>
                <w:rFonts w:ascii="Bookman Old Style" w:hAnsi="Bookman Old Style" w:cs="Arial"/>
                <w:b/>
              </w:rPr>
              <w:t xml:space="preserve"> TOTAL</w:t>
            </w:r>
          </w:p>
        </w:tc>
        <w:tc>
          <w:tcPr>
            <w:tcW w:w="1530" w:type="dxa"/>
            <w:tcBorders>
              <w:left w:val="single" w:sz="4" w:space="0" w:color="auto"/>
              <w:right w:val="single" w:sz="4" w:space="0" w:color="auto"/>
            </w:tcBorders>
          </w:tcPr>
          <w:p w14:paraId="3AF48B77" w14:textId="77777777" w:rsidR="00883882" w:rsidRPr="006F7651" w:rsidRDefault="00883882" w:rsidP="006F6EBF">
            <w:pPr>
              <w:rPr>
                <w:rFonts w:ascii="Bookman Old Style" w:hAnsi="Bookman Old Style" w:cs="Arial"/>
                <w:b/>
              </w:rPr>
            </w:pPr>
          </w:p>
        </w:tc>
      </w:tr>
      <w:tr w:rsidR="00883882" w:rsidRPr="006F7651" w14:paraId="44524084" w14:textId="77777777" w:rsidTr="006F6EBF">
        <w:trPr>
          <w:trHeight w:val="423"/>
          <w:jc w:val="center"/>
        </w:trPr>
        <w:tc>
          <w:tcPr>
            <w:tcW w:w="7225" w:type="dxa"/>
            <w:gridSpan w:val="4"/>
            <w:tcBorders>
              <w:right w:val="single" w:sz="4" w:space="0" w:color="auto"/>
            </w:tcBorders>
            <w:vAlign w:val="center"/>
          </w:tcPr>
          <w:p w14:paraId="0BD80556" w14:textId="77777777" w:rsidR="00883882" w:rsidRPr="006F7651" w:rsidRDefault="00883882" w:rsidP="006F6EBF">
            <w:pPr>
              <w:rPr>
                <w:rFonts w:ascii="Bookman Old Style" w:hAnsi="Bookman Old Style" w:cs="Arial"/>
                <w:b/>
              </w:rPr>
            </w:pPr>
            <w:r w:rsidRPr="006F7651">
              <w:rPr>
                <w:rFonts w:ascii="Bookman Old Style" w:hAnsi="Bookman Old Style" w:cs="Arial"/>
              </w:rPr>
              <w:t>Precio por Km.</w:t>
            </w:r>
          </w:p>
        </w:tc>
        <w:tc>
          <w:tcPr>
            <w:tcW w:w="1530" w:type="dxa"/>
            <w:tcBorders>
              <w:left w:val="single" w:sz="4" w:space="0" w:color="auto"/>
              <w:right w:val="single" w:sz="4" w:space="0" w:color="auto"/>
            </w:tcBorders>
          </w:tcPr>
          <w:p w14:paraId="79517068" w14:textId="77777777" w:rsidR="00883882" w:rsidRPr="006F7651" w:rsidRDefault="00883882" w:rsidP="006F6EBF">
            <w:pPr>
              <w:rPr>
                <w:rFonts w:ascii="Bookman Old Style" w:hAnsi="Bookman Old Style" w:cs="Arial"/>
                <w:b/>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490" w:type="dxa"/>
        <w:tblInd w:w="-861" w:type="dxa"/>
        <w:tblLayout w:type="fixed"/>
        <w:tblCellMar>
          <w:left w:w="70" w:type="dxa"/>
          <w:right w:w="70" w:type="dxa"/>
        </w:tblCellMar>
        <w:tblLook w:val="04A0" w:firstRow="1" w:lastRow="0" w:firstColumn="1" w:lastColumn="0" w:noHBand="0" w:noVBand="1"/>
      </w:tblPr>
      <w:tblGrid>
        <w:gridCol w:w="567"/>
        <w:gridCol w:w="1844"/>
        <w:gridCol w:w="1984"/>
        <w:gridCol w:w="851"/>
        <w:gridCol w:w="850"/>
        <w:gridCol w:w="1843"/>
        <w:gridCol w:w="1276"/>
        <w:gridCol w:w="1275"/>
      </w:tblGrid>
      <w:tr w:rsidR="00883882" w:rsidRPr="001556B1" w14:paraId="5629322A" w14:textId="77777777" w:rsidTr="006F6EBF">
        <w:trPr>
          <w:trHeight w:val="645"/>
        </w:trPr>
        <w:tc>
          <w:tcPr>
            <w:tcW w:w="567"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5B834B1C"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N°</w:t>
            </w:r>
          </w:p>
        </w:tc>
        <w:tc>
          <w:tcPr>
            <w:tcW w:w="184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56E55427"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Entidad Contratante</w:t>
            </w:r>
          </w:p>
        </w:tc>
        <w:tc>
          <w:tcPr>
            <w:tcW w:w="1984"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6DA33FC"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Objeto de la Contratación</w:t>
            </w:r>
          </w:p>
        </w:tc>
        <w:tc>
          <w:tcPr>
            <w:tcW w:w="1701" w:type="dxa"/>
            <w:gridSpan w:val="2"/>
            <w:tcBorders>
              <w:top w:val="single" w:sz="8" w:space="0" w:color="auto"/>
              <w:left w:val="nil"/>
              <w:bottom w:val="single" w:sz="8" w:space="0" w:color="auto"/>
              <w:right w:val="single" w:sz="8" w:space="0" w:color="000000"/>
            </w:tcBorders>
            <w:shd w:val="clear" w:color="000000" w:fill="D9D9D9"/>
            <w:vAlign w:val="center"/>
            <w:hideMark/>
          </w:tcPr>
          <w:p w14:paraId="6C091FE3"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EXPERIENCIA (marcar una o ambas)</w:t>
            </w:r>
          </w:p>
        </w:tc>
        <w:tc>
          <w:tcPr>
            <w:tcW w:w="1843"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5194366"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 xml:space="preserve">Detalle de Documentos Presentados como Respaldo </w:t>
            </w:r>
          </w:p>
        </w:tc>
        <w:tc>
          <w:tcPr>
            <w:tcW w:w="1276" w:type="dxa"/>
            <w:vMerge w:val="restart"/>
            <w:tcBorders>
              <w:top w:val="single" w:sz="8" w:space="0" w:color="auto"/>
              <w:left w:val="nil"/>
              <w:bottom w:val="single" w:sz="12" w:space="0" w:color="000000"/>
              <w:right w:val="single" w:sz="8" w:space="0" w:color="auto"/>
            </w:tcBorders>
            <w:shd w:val="clear" w:color="000000" w:fill="D9D9D9"/>
            <w:vAlign w:val="center"/>
            <w:hideMark/>
          </w:tcPr>
          <w:p w14:paraId="253B6451"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 participación en Asociación (*)</w:t>
            </w:r>
          </w:p>
        </w:tc>
        <w:tc>
          <w:tcPr>
            <w:tcW w:w="127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72843D1B"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Nombre del Socio(s) (**)</w:t>
            </w:r>
          </w:p>
        </w:tc>
      </w:tr>
      <w:tr w:rsidR="00883882" w:rsidRPr="001556B1" w14:paraId="30A90AB5" w14:textId="77777777" w:rsidTr="006F6EBF">
        <w:trPr>
          <w:trHeight w:val="30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05764AC1" w14:textId="77777777" w:rsidR="00883882" w:rsidRPr="001556B1" w:rsidRDefault="00883882" w:rsidP="006F6EBF">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261E8B42" w14:textId="77777777" w:rsidR="00883882" w:rsidRPr="001556B1" w:rsidRDefault="00883882" w:rsidP="006F6EBF">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7CD11ED7" w14:textId="77777777" w:rsidR="00883882" w:rsidRPr="001556B1" w:rsidRDefault="00883882" w:rsidP="006F6EBF">
            <w:pPr>
              <w:rPr>
                <w:rFonts w:ascii="Calibri" w:hAnsi="Calibri"/>
                <w:b/>
                <w:bCs/>
                <w:color w:val="000000"/>
                <w:lang w:val="es-BO" w:eastAsia="es-BO"/>
              </w:rPr>
            </w:pPr>
          </w:p>
        </w:tc>
        <w:tc>
          <w:tcPr>
            <w:tcW w:w="851"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7D992353"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General</w:t>
            </w:r>
          </w:p>
        </w:tc>
        <w:tc>
          <w:tcPr>
            <w:tcW w:w="850"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76ED25DA" w14:textId="77777777" w:rsidR="00883882" w:rsidRPr="001556B1" w:rsidRDefault="00883882" w:rsidP="006F6EBF">
            <w:pPr>
              <w:jc w:val="center"/>
              <w:rPr>
                <w:rFonts w:ascii="Calibri" w:hAnsi="Calibri"/>
                <w:b/>
                <w:bCs/>
                <w:color w:val="000000"/>
                <w:lang w:val="es-BO" w:eastAsia="es-BO"/>
              </w:rPr>
            </w:pPr>
            <w:r w:rsidRPr="001556B1">
              <w:rPr>
                <w:rFonts w:ascii="Calibri" w:hAnsi="Calibri"/>
                <w:b/>
                <w:bCs/>
                <w:color w:val="000000"/>
                <w:lang w:eastAsia="es-BO"/>
              </w:rPr>
              <w:t>Especifica</w:t>
            </w: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02D22265" w14:textId="77777777" w:rsidR="00883882" w:rsidRPr="001556B1" w:rsidRDefault="00883882" w:rsidP="006F6EBF">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527E3C74" w14:textId="77777777" w:rsidR="00883882" w:rsidRPr="001556B1" w:rsidRDefault="00883882" w:rsidP="006F6EBF">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4FE21E16" w14:textId="77777777" w:rsidR="00883882" w:rsidRPr="001556B1" w:rsidRDefault="00883882" w:rsidP="006F6EBF">
            <w:pPr>
              <w:rPr>
                <w:rFonts w:ascii="Calibri" w:hAnsi="Calibri"/>
                <w:b/>
                <w:bCs/>
                <w:color w:val="000000"/>
                <w:lang w:val="es-BO" w:eastAsia="es-BO"/>
              </w:rPr>
            </w:pPr>
          </w:p>
        </w:tc>
      </w:tr>
      <w:tr w:rsidR="00883882" w:rsidRPr="001556B1" w14:paraId="61454C33" w14:textId="77777777" w:rsidTr="006F6EBF">
        <w:trPr>
          <w:trHeight w:val="1170"/>
        </w:trPr>
        <w:tc>
          <w:tcPr>
            <w:tcW w:w="567" w:type="dxa"/>
            <w:vMerge/>
            <w:tcBorders>
              <w:top w:val="single" w:sz="8" w:space="0" w:color="auto"/>
              <w:left w:val="single" w:sz="8" w:space="0" w:color="auto"/>
              <w:bottom w:val="single" w:sz="12" w:space="0" w:color="000000"/>
              <w:right w:val="single" w:sz="8" w:space="0" w:color="auto"/>
            </w:tcBorders>
            <w:vAlign w:val="center"/>
            <w:hideMark/>
          </w:tcPr>
          <w:p w14:paraId="600C9DFD" w14:textId="77777777" w:rsidR="00883882" w:rsidRPr="001556B1" w:rsidRDefault="00883882" w:rsidP="006F6EBF">
            <w:pPr>
              <w:rPr>
                <w:rFonts w:ascii="Calibri" w:hAnsi="Calibri"/>
                <w:b/>
                <w:bCs/>
                <w:color w:val="000000"/>
                <w:lang w:val="es-BO" w:eastAsia="es-BO"/>
              </w:rPr>
            </w:pPr>
          </w:p>
        </w:tc>
        <w:tc>
          <w:tcPr>
            <w:tcW w:w="1844" w:type="dxa"/>
            <w:vMerge/>
            <w:tcBorders>
              <w:top w:val="single" w:sz="8" w:space="0" w:color="auto"/>
              <w:left w:val="single" w:sz="8" w:space="0" w:color="auto"/>
              <w:bottom w:val="single" w:sz="12" w:space="0" w:color="000000"/>
              <w:right w:val="single" w:sz="8" w:space="0" w:color="auto"/>
            </w:tcBorders>
            <w:vAlign w:val="center"/>
            <w:hideMark/>
          </w:tcPr>
          <w:p w14:paraId="5F15E3C0" w14:textId="77777777" w:rsidR="00883882" w:rsidRPr="001556B1" w:rsidRDefault="00883882" w:rsidP="006F6EBF">
            <w:pPr>
              <w:rPr>
                <w:rFonts w:ascii="Calibri" w:hAnsi="Calibri"/>
                <w:b/>
                <w:bCs/>
                <w:color w:val="000000"/>
                <w:lang w:val="es-BO" w:eastAsia="es-BO"/>
              </w:rPr>
            </w:pPr>
          </w:p>
        </w:tc>
        <w:tc>
          <w:tcPr>
            <w:tcW w:w="1984" w:type="dxa"/>
            <w:vMerge/>
            <w:tcBorders>
              <w:top w:val="single" w:sz="8" w:space="0" w:color="auto"/>
              <w:left w:val="single" w:sz="8" w:space="0" w:color="auto"/>
              <w:bottom w:val="single" w:sz="12" w:space="0" w:color="000000"/>
              <w:right w:val="single" w:sz="8" w:space="0" w:color="auto"/>
            </w:tcBorders>
            <w:vAlign w:val="center"/>
            <w:hideMark/>
          </w:tcPr>
          <w:p w14:paraId="65CF2BB8" w14:textId="77777777" w:rsidR="00883882" w:rsidRPr="001556B1" w:rsidRDefault="00883882" w:rsidP="006F6EBF">
            <w:pPr>
              <w:rPr>
                <w:rFonts w:ascii="Calibri" w:hAnsi="Calibri"/>
                <w:b/>
                <w:bCs/>
                <w:color w:val="000000"/>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57CD0C0E" w14:textId="77777777" w:rsidR="00883882" w:rsidRPr="001556B1" w:rsidRDefault="00883882" w:rsidP="006F6EBF">
            <w:pPr>
              <w:rPr>
                <w:rFonts w:ascii="Calibri" w:hAnsi="Calibri"/>
                <w:b/>
                <w:bCs/>
                <w:color w:val="000000"/>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70546999" w14:textId="77777777" w:rsidR="00883882" w:rsidRPr="001556B1" w:rsidRDefault="00883882" w:rsidP="006F6EBF">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7163FDBA" w14:textId="77777777" w:rsidR="00883882" w:rsidRPr="001556B1" w:rsidRDefault="00883882" w:rsidP="006F6EBF">
            <w:pPr>
              <w:rPr>
                <w:rFonts w:ascii="Calibri" w:hAnsi="Calibri"/>
                <w:b/>
                <w:bCs/>
                <w:color w:val="000000"/>
                <w:lang w:val="es-BO" w:eastAsia="es-BO"/>
              </w:rPr>
            </w:pPr>
          </w:p>
        </w:tc>
        <w:tc>
          <w:tcPr>
            <w:tcW w:w="1276" w:type="dxa"/>
            <w:vMerge/>
            <w:tcBorders>
              <w:top w:val="single" w:sz="8" w:space="0" w:color="auto"/>
              <w:left w:val="nil"/>
              <w:bottom w:val="single" w:sz="12" w:space="0" w:color="000000"/>
              <w:right w:val="single" w:sz="8" w:space="0" w:color="auto"/>
            </w:tcBorders>
            <w:vAlign w:val="center"/>
            <w:hideMark/>
          </w:tcPr>
          <w:p w14:paraId="2409BF2F" w14:textId="77777777" w:rsidR="00883882" w:rsidRPr="001556B1" w:rsidRDefault="00883882" w:rsidP="006F6EBF">
            <w:pPr>
              <w:rPr>
                <w:rFonts w:ascii="Calibri" w:hAnsi="Calibri"/>
                <w:b/>
                <w:bCs/>
                <w:color w:val="000000"/>
                <w:lang w:val="es-BO" w:eastAsia="es-BO"/>
              </w:rPr>
            </w:pPr>
          </w:p>
        </w:tc>
        <w:tc>
          <w:tcPr>
            <w:tcW w:w="1275" w:type="dxa"/>
            <w:vMerge/>
            <w:tcBorders>
              <w:top w:val="single" w:sz="8" w:space="0" w:color="auto"/>
              <w:left w:val="single" w:sz="8" w:space="0" w:color="auto"/>
              <w:bottom w:val="single" w:sz="12" w:space="0" w:color="000000"/>
              <w:right w:val="single" w:sz="8" w:space="0" w:color="auto"/>
            </w:tcBorders>
            <w:vAlign w:val="center"/>
            <w:hideMark/>
          </w:tcPr>
          <w:p w14:paraId="24F8363B" w14:textId="77777777" w:rsidR="00883882" w:rsidRPr="001556B1" w:rsidRDefault="00883882" w:rsidP="006F6EBF">
            <w:pPr>
              <w:rPr>
                <w:rFonts w:ascii="Calibri" w:hAnsi="Calibri"/>
                <w:b/>
                <w:bCs/>
                <w:color w:val="000000"/>
                <w:lang w:val="es-BO" w:eastAsia="es-BO"/>
              </w:rPr>
            </w:pPr>
          </w:p>
        </w:tc>
      </w:tr>
      <w:tr w:rsidR="00883882" w:rsidRPr="001556B1" w14:paraId="18E3D94F" w14:textId="77777777" w:rsidTr="006F6EBF">
        <w:trPr>
          <w:trHeight w:val="315"/>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892768"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1</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B9835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EF9FA7"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CCB2B7"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F109CB"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119F9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82349F3"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D8EC09"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83882" w:rsidRPr="001556B1" w14:paraId="35E9A742" w14:textId="77777777" w:rsidTr="006F6EBF">
        <w:trPr>
          <w:trHeight w:val="315"/>
        </w:trPr>
        <w:tc>
          <w:tcPr>
            <w:tcW w:w="567" w:type="dxa"/>
            <w:vMerge/>
            <w:tcBorders>
              <w:top w:val="nil"/>
              <w:left w:val="single" w:sz="8" w:space="0" w:color="auto"/>
              <w:bottom w:val="single" w:sz="8" w:space="0" w:color="000000"/>
              <w:right w:val="single" w:sz="8" w:space="0" w:color="auto"/>
            </w:tcBorders>
            <w:vAlign w:val="center"/>
            <w:hideMark/>
          </w:tcPr>
          <w:p w14:paraId="78145C79" w14:textId="77777777" w:rsidR="00883882" w:rsidRPr="001556B1" w:rsidRDefault="00883882" w:rsidP="006F6EBF">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402C97AD" w14:textId="77777777" w:rsidR="00883882" w:rsidRPr="001556B1" w:rsidRDefault="00883882" w:rsidP="006F6EBF">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09C39C4C" w14:textId="77777777" w:rsidR="00883882" w:rsidRPr="001556B1" w:rsidRDefault="00883882" w:rsidP="006F6EBF">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304FB7EC" w14:textId="77777777" w:rsidR="00883882" w:rsidRPr="001556B1" w:rsidRDefault="00883882" w:rsidP="006F6EBF">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7D4FA7EE" w14:textId="77777777" w:rsidR="00883882" w:rsidRPr="001556B1" w:rsidRDefault="00883882" w:rsidP="006F6EBF">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73EA5570" w14:textId="77777777" w:rsidR="00883882" w:rsidRPr="001556B1" w:rsidRDefault="00883882" w:rsidP="006F6EBF">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7FDC8CD0" w14:textId="77777777" w:rsidR="00883882" w:rsidRPr="001556B1" w:rsidRDefault="00883882" w:rsidP="006F6EBF">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4B1313C1" w14:textId="77777777" w:rsidR="00883882" w:rsidRPr="001556B1" w:rsidRDefault="00883882" w:rsidP="006F6EBF">
            <w:pPr>
              <w:rPr>
                <w:rFonts w:ascii="Calibri" w:hAnsi="Calibri"/>
                <w:color w:val="000000"/>
                <w:sz w:val="22"/>
                <w:szCs w:val="22"/>
                <w:lang w:val="es-BO" w:eastAsia="es-BO"/>
              </w:rPr>
            </w:pPr>
          </w:p>
        </w:tc>
      </w:tr>
      <w:tr w:rsidR="00883882" w:rsidRPr="001556B1" w14:paraId="1AC4CB0F" w14:textId="77777777" w:rsidTr="006F6EBF">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C26824"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2</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220CC3"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506CF4"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70BDDC"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5306614"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CC90036"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619BD29"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47A817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83882" w:rsidRPr="001556B1" w14:paraId="1A7A964D" w14:textId="77777777" w:rsidTr="006F6EBF">
        <w:trPr>
          <w:trHeight w:val="315"/>
        </w:trPr>
        <w:tc>
          <w:tcPr>
            <w:tcW w:w="567" w:type="dxa"/>
            <w:vMerge/>
            <w:tcBorders>
              <w:top w:val="nil"/>
              <w:left w:val="single" w:sz="8" w:space="0" w:color="auto"/>
              <w:bottom w:val="single" w:sz="8" w:space="0" w:color="000000"/>
              <w:right w:val="single" w:sz="8" w:space="0" w:color="auto"/>
            </w:tcBorders>
            <w:vAlign w:val="center"/>
            <w:hideMark/>
          </w:tcPr>
          <w:p w14:paraId="0AAEAD6F" w14:textId="77777777" w:rsidR="00883882" w:rsidRPr="001556B1" w:rsidRDefault="00883882" w:rsidP="006F6EBF">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6A402A87" w14:textId="77777777" w:rsidR="00883882" w:rsidRPr="001556B1" w:rsidRDefault="00883882" w:rsidP="006F6EBF">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3AAC6784" w14:textId="77777777" w:rsidR="00883882" w:rsidRPr="001556B1" w:rsidRDefault="00883882" w:rsidP="006F6EBF">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30C1111" w14:textId="77777777" w:rsidR="00883882" w:rsidRPr="001556B1" w:rsidRDefault="00883882" w:rsidP="006F6EBF">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00F7720D" w14:textId="77777777" w:rsidR="00883882" w:rsidRPr="001556B1" w:rsidRDefault="00883882" w:rsidP="006F6EBF">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2FDF0B08" w14:textId="77777777" w:rsidR="00883882" w:rsidRPr="001556B1" w:rsidRDefault="00883882" w:rsidP="006F6EBF">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1AB7061F" w14:textId="77777777" w:rsidR="00883882" w:rsidRPr="001556B1" w:rsidRDefault="00883882" w:rsidP="006F6EBF">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7A72A03F" w14:textId="77777777" w:rsidR="00883882" w:rsidRPr="001556B1" w:rsidRDefault="00883882" w:rsidP="006F6EBF">
            <w:pPr>
              <w:rPr>
                <w:rFonts w:ascii="Calibri" w:hAnsi="Calibri"/>
                <w:color w:val="000000"/>
                <w:sz w:val="22"/>
                <w:szCs w:val="22"/>
                <w:lang w:val="es-BO" w:eastAsia="es-BO"/>
              </w:rPr>
            </w:pPr>
          </w:p>
        </w:tc>
      </w:tr>
      <w:tr w:rsidR="00883882" w:rsidRPr="001556B1" w14:paraId="2887013B" w14:textId="77777777" w:rsidTr="006F6EBF">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E4B826"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3</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798224"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826E2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C7B3AA"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446C2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F51310"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E94E49"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6D41EE"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83882" w:rsidRPr="001556B1" w14:paraId="4D7473CC" w14:textId="77777777" w:rsidTr="006F6EBF">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E470FFF" w14:textId="77777777" w:rsidR="00883882" w:rsidRPr="001556B1" w:rsidRDefault="00883882" w:rsidP="006F6EBF">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673D8220" w14:textId="77777777" w:rsidR="00883882" w:rsidRPr="001556B1" w:rsidRDefault="00883882" w:rsidP="006F6EBF">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3DB5F352" w14:textId="77777777" w:rsidR="00883882" w:rsidRPr="001556B1" w:rsidRDefault="00883882" w:rsidP="006F6EBF">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84467A2" w14:textId="77777777" w:rsidR="00883882" w:rsidRPr="001556B1" w:rsidRDefault="00883882" w:rsidP="006F6EBF">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43487955" w14:textId="77777777" w:rsidR="00883882" w:rsidRPr="001556B1" w:rsidRDefault="00883882" w:rsidP="006F6EBF">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4E6396A8" w14:textId="77777777" w:rsidR="00883882" w:rsidRPr="001556B1" w:rsidRDefault="00883882" w:rsidP="006F6EBF">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5D9790A2" w14:textId="77777777" w:rsidR="00883882" w:rsidRPr="001556B1" w:rsidRDefault="00883882" w:rsidP="006F6EBF">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1A947C62" w14:textId="77777777" w:rsidR="00883882" w:rsidRPr="001556B1" w:rsidRDefault="00883882" w:rsidP="006F6EBF">
            <w:pPr>
              <w:rPr>
                <w:rFonts w:ascii="Calibri" w:hAnsi="Calibri"/>
                <w:color w:val="000000"/>
                <w:sz w:val="22"/>
                <w:szCs w:val="22"/>
                <w:lang w:val="es-BO" w:eastAsia="es-BO"/>
              </w:rPr>
            </w:pPr>
          </w:p>
        </w:tc>
      </w:tr>
      <w:tr w:rsidR="00883882" w:rsidRPr="001556B1" w14:paraId="7DDFC364" w14:textId="77777777" w:rsidTr="006F6EBF">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8B3BCB"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4</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8196B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7EC3C4"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290A46"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7BF19F"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F16AEE"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9A00433"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CE0D43"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83882" w:rsidRPr="001556B1" w14:paraId="1E695165" w14:textId="77777777" w:rsidTr="006F6EBF">
        <w:trPr>
          <w:trHeight w:val="315"/>
        </w:trPr>
        <w:tc>
          <w:tcPr>
            <w:tcW w:w="567" w:type="dxa"/>
            <w:vMerge/>
            <w:tcBorders>
              <w:top w:val="nil"/>
              <w:left w:val="single" w:sz="8" w:space="0" w:color="auto"/>
              <w:bottom w:val="single" w:sz="8" w:space="0" w:color="000000"/>
              <w:right w:val="single" w:sz="8" w:space="0" w:color="auto"/>
            </w:tcBorders>
            <w:vAlign w:val="center"/>
            <w:hideMark/>
          </w:tcPr>
          <w:p w14:paraId="0C57BD81" w14:textId="77777777" w:rsidR="00883882" w:rsidRPr="001556B1" w:rsidRDefault="00883882" w:rsidP="006F6EBF">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1D0DC02D" w14:textId="77777777" w:rsidR="00883882" w:rsidRPr="001556B1" w:rsidRDefault="00883882" w:rsidP="006F6EBF">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33924EAC" w14:textId="77777777" w:rsidR="00883882" w:rsidRPr="001556B1" w:rsidRDefault="00883882" w:rsidP="006F6EBF">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0EE0EB89" w14:textId="77777777" w:rsidR="00883882" w:rsidRPr="001556B1" w:rsidRDefault="00883882" w:rsidP="006F6EBF">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65B8B272" w14:textId="77777777" w:rsidR="00883882" w:rsidRPr="001556B1" w:rsidRDefault="00883882" w:rsidP="006F6EBF">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79A2AAC8" w14:textId="77777777" w:rsidR="00883882" w:rsidRPr="001556B1" w:rsidRDefault="00883882" w:rsidP="006F6EBF">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707EC605" w14:textId="77777777" w:rsidR="00883882" w:rsidRPr="001556B1" w:rsidRDefault="00883882" w:rsidP="006F6EBF">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4A7FA853" w14:textId="77777777" w:rsidR="00883882" w:rsidRPr="001556B1" w:rsidRDefault="00883882" w:rsidP="006F6EBF">
            <w:pPr>
              <w:rPr>
                <w:rFonts w:ascii="Calibri" w:hAnsi="Calibri"/>
                <w:color w:val="000000"/>
                <w:sz w:val="22"/>
                <w:szCs w:val="22"/>
                <w:lang w:val="es-BO" w:eastAsia="es-BO"/>
              </w:rPr>
            </w:pPr>
          </w:p>
        </w:tc>
      </w:tr>
      <w:tr w:rsidR="00883882" w:rsidRPr="001556B1" w14:paraId="03C5C9E6" w14:textId="77777777" w:rsidTr="006F6EBF">
        <w:trPr>
          <w:trHeight w:val="300"/>
        </w:trPr>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9644FFB"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w:t>
            </w:r>
          </w:p>
        </w:tc>
        <w:tc>
          <w:tcPr>
            <w:tcW w:w="184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5D242E"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841C3F1"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E06B61D"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854DE7"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F0A68D0"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63E1DC"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DC76C8"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83882" w:rsidRPr="001556B1" w14:paraId="0BD9EC9B" w14:textId="77777777" w:rsidTr="006F6EBF">
        <w:trPr>
          <w:trHeight w:val="315"/>
        </w:trPr>
        <w:tc>
          <w:tcPr>
            <w:tcW w:w="567" w:type="dxa"/>
            <w:vMerge/>
            <w:tcBorders>
              <w:top w:val="nil"/>
              <w:left w:val="single" w:sz="8" w:space="0" w:color="auto"/>
              <w:bottom w:val="single" w:sz="8" w:space="0" w:color="000000"/>
              <w:right w:val="single" w:sz="8" w:space="0" w:color="auto"/>
            </w:tcBorders>
            <w:vAlign w:val="center"/>
            <w:hideMark/>
          </w:tcPr>
          <w:p w14:paraId="55DF3E1E" w14:textId="77777777" w:rsidR="00883882" w:rsidRPr="001556B1" w:rsidRDefault="00883882" w:rsidP="006F6EBF">
            <w:pPr>
              <w:rPr>
                <w:rFonts w:ascii="Calibri" w:hAnsi="Calibri"/>
                <w:color w:val="000000"/>
                <w:sz w:val="22"/>
                <w:szCs w:val="22"/>
                <w:lang w:val="es-BO" w:eastAsia="es-BO"/>
              </w:rPr>
            </w:pPr>
          </w:p>
        </w:tc>
        <w:tc>
          <w:tcPr>
            <w:tcW w:w="1844" w:type="dxa"/>
            <w:vMerge/>
            <w:tcBorders>
              <w:top w:val="nil"/>
              <w:left w:val="single" w:sz="8" w:space="0" w:color="auto"/>
              <w:bottom w:val="single" w:sz="8" w:space="0" w:color="000000"/>
              <w:right w:val="single" w:sz="8" w:space="0" w:color="auto"/>
            </w:tcBorders>
            <w:vAlign w:val="center"/>
            <w:hideMark/>
          </w:tcPr>
          <w:p w14:paraId="705EDC43" w14:textId="77777777" w:rsidR="00883882" w:rsidRPr="001556B1" w:rsidRDefault="00883882" w:rsidP="006F6EBF">
            <w:pPr>
              <w:rPr>
                <w:rFonts w:ascii="Calibri" w:hAnsi="Calibri"/>
                <w:color w:val="000000"/>
                <w:sz w:val="22"/>
                <w:szCs w:val="22"/>
                <w:lang w:val="es-BO" w:eastAsia="es-BO"/>
              </w:rPr>
            </w:pPr>
          </w:p>
        </w:tc>
        <w:tc>
          <w:tcPr>
            <w:tcW w:w="1984" w:type="dxa"/>
            <w:vMerge/>
            <w:tcBorders>
              <w:top w:val="nil"/>
              <w:left w:val="single" w:sz="8" w:space="0" w:color="auto"/>
              <w:bottom w:val="single" w:sz="8" w:space="0" w:color="000000"/>
              <w:right w:val="single" w:sz="8" w:space="0" w:color="auto"/>
            </w:tcBorders>
            <w:vAlign w:val="center"/>
            <w:hideMark/>
          </w:tcPr>
          <w:p w14:paraId="0234EE9B" w14:textId="77777777" w:rsidR="00883882" w:rsidRPr="001556B1" w:rsidRDefault="00883882" w:rsidP="006F6EBF">
            <w:pPr>
              <w:rPr>
                <w:rFonts w:ascii="Calibri" w:hAnsi="Calibri"/>
                <w:color w:val="000000"/>
                <w:sz w:val="22"/>
                <w:szCs w:val="22"/>
                <w:lang w:val="es-BO" w:eastAsia="es-BO"/>
              </w:rPr>
            </w:pPr>
          </w:p>
        </w:tc>
        <w:tc>
          <w:tcPr>
            <w:tcW w:w="851" w:type="dxa"/>
            <w:vMerge/>
            <w:tcBorders>
              <w:top w:val="nil"/>
              <w:left w:val="single" w:sz="8" w:space="0" w:color="auto"/>
              <w:bottom w:val="single" w:sz="8" w:space="0" w:color="000000"/>
              <w:right w:val="single" w:sz="8" w:space="0" w:color="auto"/>
            </w:tcBorders>
            <w:vAlign w:val="center"/>
            <w:hideMark/>
          </w:tcPr>
          <w:p w14:paraId="43B251F4" w14:textId="77777777" w:rsidR="00883882" w:rsidRPr="001556B1" w:rsidRDefault="00883882" w:rsidP="006F6EBF">
            <w:pPr>
              <w:rPr>
                <w:rFonts w:ascii="Calibri" w:hAnsi="Calibri"/>
                <w:color w:val="000000"/>
                <w:sz w:val="22"/>
                <w:szCs w:val="22"/>
                <w:lang w:val="es-BO" w:eastAsia="es-BO"/>
              </w:rPr>
            </w:pPr>
          </w:p>
        </w:tc>
        <w:tc>
          <w:tcPr>
            <w:tcW w:w="850" w:type="dxa"/>
            <w:vMerge/>
            <w:tcBorders>
              <w:top w:val="nil"/>
              <w:left w:val="single" w:sz="8" w:space="0" w:color="auto"/>
              <w:bottom w:val="single" w:sz="8" w:space="0" w:color="000000"/>
              <w:right w:val="single" w:sz="8" w:space="0" w:color="auto"/>
            </w:tcBorders>
            <w:vAlign w:val="center"/>
            <w:hideMark/>
          </w:tcPr>
          <w:p w14:paraId="2AFEC67A" w14:textId="77777777" w:rsidR="00883882" w:rsidRPr="001556B1" w:rsidRDefault="00883882" w:rsidP="006F6EBF">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0B10EFB8" w14:textId="77777777" w:rsidR="00883882" w:rsidRPr="001556B1" w:rsidRDefault="00883882" w:rsidP="006F6EBF">
            <w:pPr>
              <w:rPr>
                <w:rFonts w:ascii="Calibri" w:hAnsi="Calibri"/>
                <w:color w:val="000000"/>
                <w:sz w:val="22"/>
                <w:szCs w:val="22"/>
                <w:lang w:val="es-BO" w:eastAsia="es-BO"/>
              </w:rPr>
            </w:pPr>
          </w:p>
        </w:tc>
        <w:tc>
          <w:tcPr>
            <w:tcW w:w="1276" w:type="dxa"/>
            <w:vMerge/>
            <w:tcBorders>
              <w:top w:val="nil"/>
              <w:left w:val="single" w:sz="8" w:space="0" w:color="auto"/>
              <w:bottom w:val="single" w:sz="8" w:space="0" w:color="000000"/>
              <w:right w:val="single" w:sz="8" w:space="0" w:color="auto"/>
            </w:tcBorders>
            <w:vAlign w:val="center"/>
            <w:hideMark/>
          </w:tcPr>
          <w:p w14:paraId="23C91E91" w14:textId="77777777" w:rsidR="00883882" w:rsidRPr="001556B1" w:rsidRDefault="00883882" w:rsidP="006F6EBF">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75A66768" w14:textId="77777777" w:rsidR="00883882" w:rsidRPr="001556B1" w:rsidRDefault="00883882" w:rsidP="006F6EBF">
            <w:pPr>
              <w:rPr>
                <w:rFonts w:ascii="Calibri" w:hAnsi="Calibri"/>
                <w:color w:val="000000"/>
                <w:sz w:val="22"/>
                <w:szCs w:val="22"/>
                <w:lang w:val="es-BO" w:eastAsia="es-BO"/>
              </w:rPr>
            </w:pPr>
          </w:p>
        </w:tc>
      </w:tr>
      <w:tr w:rsidR="00883882" w:rsidRPr="001556B1" w14:paraId="4ACE1435" w14:textId="77777777" w:rsidTr="006F6EBF">
        <w:trPr>
          <w:trHeight w:val="300"/>
        </w:trPr>
        <w:tc>
          <w:tcPr>
            <w:tcW w:w="567"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256B878"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N</w:t>
            </w:r>
          </w:p>
        </w:tc>
        <w:tc>
          <w:tcPr>
            <w:tcW w:w="184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3EFBC59"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984"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F195342"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1"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399BFC45"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850"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3029AF1F"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843"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A2FF9C0"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6"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D8D0B26"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6F186D3" w14:textId="77777777" w:rsidR="00883882" w:rsidRPr="001556B1" w:rsidRDefault="00883882" w:rsidP="006F6EBF">
            <w:pPr>
              <w:jc w:val="center"/>
              <w:rPr>
                <w:rFonts w:ascii="Calibri" w:hAnsi="Calibri"/>
                <w:color w:val="000000"/>
                <w:sz w:val="22"/>
                <w:szCs w:val="22"/>
                <w:lang w:val="es-BO" w:eastAsia="es-BO"/>
              </w:rPr>
            </w:pPr>
            <w:r w:rsidRPr="001556B1">
              <w:rPr>
                <w:rFonts w:ascii="Calibri" w:hAnsi="Calibri"/>
                <w:color w:val="000000"/>
                <w:sz w:val="22"/>
                <w:szCs w:val="22"/>
                <w:lang w:eastAsia="es-BO"/>
              </w:rPr>
              <w:t> </w:t>
            </w:r>
          </w:p>
        </w:tc>
      </w:tr>
      <w:tr w:rsidR="00883882" w:rsidRPr="001556B1" w14:paraId="020D0C47" w14:textId="77777777" w:rsidTr="006F6EBF">
        <w:trPr>
          <w:trHeight w:val="315"/>
        </w:trPr>
        <w:tc>
          <w:tcPr>
            <w:tcW w:w="567" w:type="dxa"/>
            <w:vMerge/>
            <w:tcBorders>
              <w:top w:val="nil"/>
              <w:left w:val="single" w:sz="8" w:space="0" w:color="auto"/>
              <w:bottom w:val="single" w:sz="12" w:space="0" w:color="000000"/>
              <w:right w:val="single" w:sz="8" w:space="0" w:color="auto"/>
            </w:tcBorders>
            <w:vAlign w:val="center"/>
            <w:hideMark/>
          </w:tcPr>
          <w:p w14:paraId="5EEA2100" w14:textId="77777777" w:rsidR="00883882" w:rsidRPr="001556B1" w:rsidRDefault="00883882" w:rsidP="006F6EBF">
            <w:pPr>
              <w:rPr>
                <w:rFonts w:ascii="Calibri" w:hAnsi="Calibri"/>
                <w:color w:val="000000"/>
                <w:sz w:val="22"/>
                <w:szCs w:val="22"/>
                <w:lang w:val="es-BO" w:eastAsia="es-BO"/>
              </w:rPr>
            </w:pPr>
          </w:p>
        </w:tc>
        <w:tc>
          <w:tcPr>
            <w:tcW w:w="1844" w:type="dxa"/>
            <w:vMerge/>
            <w:tcBorders>
              <w:top w:val="nil"/>
              <w:left w:val="single" w:sz="8" w:space="0" w:color="auto"/>
              <w:bottom w:val="single" w:sz="12" w:space="0" w:color="000000"/>
              <w:right w:val="single" w:sz="8" w:space="0" w:color="auto"/>
            </w:tcBorders>
            <w:vAlign w:val="center"/>
            <w:hideMark/>
          </w:tcPr>
          <w:p w14:paraId="5700DE7B" w14:textId="77777777" w:rsidR="00883882" w:rsidRPr="001556B1" w:rsidRDefault="00883882" w:rsidP="006F6EBF">
            <w:pPr>
              <w:rPr>
                <w:rFonts w:ascii="Calibri" w:hAnsi="Calibri"/>
                <w:color w:val="000000"/>
                <w:sz w:val="22"/>
                <w:szCs w:val="22"/>
                <w:lang w:val="es-BO" w:eastAsia="es-BO"/>
              </w:rPr>
            </w:pPr>
          </w:p>
        </w:tc>
        <w:tc>
          <w:tcPr>
            <w:tcW w:w="1984" w:type="dxa"/>
            <w:vMerge/>
            <w:tcBorders>
              <w:top w:val="nil"/>
              <w:left w:val="single" w:sz="8" w:space="0" w:color="auto"/>
              <w:bottom w:val="single" w:sz="12" w:space="0" w:color="000000"/>
              <w:right w:val="single" w:sz="8" w:space="0" w:color="auto"/>
            </w:tcBorders>
            <w:vAlign w:val="center"/>
            <w:hideMark/>
          </w:tcPr>
          <w:p w14:paraId="5763FA96" w14:textId="77777777" w:rsidR="00883882" w:rsidRPr="001556B1" w:rsidRDefault="00883882" w:rsidP="006F6EBF">
            <w:pPr>
              <w:rPr>
                <w:rFonts w:ascii="Calibri" w:hAnsi="Calibri"/>
                <w:color w:val="000000"/>
                <w:sz w:val="22"/>
                <w:szCs w:val="22"/>
                <w:lang w:val="es-BO" w:eastAsia="es-BO"/>
              </w:rPr>
            </w:pPr>
          </w:p>
        </w:tc>
        <w:tc>
          <w:tcPr>
            <w:tcW w:w="851" w:type="dxa"/>
            <w:vMerge/>
            <w:tcBorders>
              <w:top w:val="nil"/>
              <w:left w:val="single" w:sz="8" w:space="0" w:color="auto"/>
              <w:bottom w:val="single" w:sz="12" w:space="0" w:color="000000"/>
              <w:right w:val="single" w:sz="8" w:space="0" w:color="auto"/>
            </w:tcBorders>
            <w:vAlign w:val="center"/>
            <w:hideMark/>
          </w:tcPr>
          <w:p w14:paraId="31912788" w14:textId="77777777" w:rsidR="00883882" w:rsidRPr="001556B1" w:rsidRDefault="00883882" w:rsidP="006F6EBF">
            <w:pPr>
              <w:rPr>
                <w:rFonts w:ascii="Calibri" w:hAnsi="Calibri"/>
                <w:color w:val="000000"/>
                <w:sz w:val="22"/>
                <w:szCs w:val="22"/>
                <w:lang w:val="es-BO" w:eastAsia="es-BO"/>
              </w:rPr>
            </w:pPr>
          </w:p>
        </w:tc>
        <w:tc>
          <w:tcPr>
            <w:tcW w:w="850" w:type="dxa"/>
            <w:vMerge/>
            <w:tcBorders>
              <w:top w:val="nil"/>
              <w:left w:val="single" w:sz="8" w:space="0" w:color="auto"/>
              <w:bottom w:val="single" w:sz="12" w:space="0" w:color="000000"/>
              <w:right w:val="single" w:sz="8" w:space="0" w:color="auto"/>
            </w:tcBorders>
            <w:vAlign w:val="center"/>
            <w:hideMark/>
          </w:tcPr>
          <w:p w14:paraId="28A65A7C" w14:textId="77777777" w:rsidR="00883882" w:rsidRPr="001556B1" w:rsidRDefault="00883882" w:rsidP="006F6EBF">
            <w:pPr>
              <w:rPr>
                <w:rFonts w:ascii="Calibri" w:hAnsi="Calibri"/>
                <w:color w:val="000000"/>
                <w:sz w:val="22"/>
                <w:szCs w:val="22"/>
                <w:lang w:val="es-BO" w:eastAsia="es-BO"/>
              </w:rPr>
            </w:pPr>
          </w:p>
        </w:tc>
        <w:tc>
          <w:tcPr>
            <w:tcW w:w="1843" w:type="dxa"/>
            <w:vMerge/>
            <w:tcBorders>
              <w:top w:val="nil"/>
              <w:left w:val="single" w:sz="8" w:space="0" w:color="auto"/>
              <w:bottom w:val="single" w:sz="12" w:space="0" w:color="000000"/>
              <w:right w:val="single" w:sz="8" w:space="0" w:color="auto"/>
            </w:tcBorders>
            <w:vAlign w:val="center"/>
            <w:hideMark/>
          </w:tcPr>
          <w:p w14:paraId="10EA04DE" w14:textId="77777777" w:rsidR="00883882" w:rsidRPr="001556B1" w:rsidRDefault="00883882" w:rsidP="006F6EBF">
            <w:pPr>
              <w:rPr>
                <w:rFonts w:ascii="Calibri" w:hAnsi="Calibri"/>
                <w:color w:val="000000"/>
                <w:sz w:val="22"/>
                <w:szCs w:val="22"/>
                <w:lang w:val="es-BO" w:eastAsia="es-BO"/>
              </w:rPr>
            </w:pPr>
          </w:p>
        </w:tc>
        <w:tc>
          <w:tcPr>
            <w:tcW w:w="1276" w:type="dxa"/>
            <w:vMerge/>
            <w:tcBorders>
              <w:top w:val="nil"/>
              <w:left w:val="single" w:sz="8" w:space="0" w:color="auto"/>
              <w:bottom w:val="single" w:sz="12" w:space="0" w:color="000000"/>
              <w:right w:val="single" w:sz="8" w:space="0" w:color="auto"/>
            </w:tcBorders>
            <w:vAlign w:val="center"/>
            <w:hideMark/>
          </w:tcPr>
          <w:p w14:paraId="7CC96680" w14:textId="77777777" w:rsidR="00883882" w:rsidRPr="001556B1" w:rsidRDefault="00883882" w:rsidP="006F6EBF">
            <w:pPr>
              <w:rPr>
                <w:rFonts w:ascii="Calibri" w:hAnsi="Calibri"/>
                <w:color w:val="000000"/>
                <w:sz w:val="22"/>
                <w:szCs w:val="22"/>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14:paraId="556E42FF" w14:textId="77777777" w:rsidR="00883882" w:rsidRPr="001556B1" w:rsidRDefault="00883882" w:rsidP="006F6EBF">
            <w:pPr>
              <w:rPr>
                <w:rFonts w:ascii="Calibri" w:hAnsi="Calibri"/>
                <w:color w:val="000000"/>
                <w:sz w:val="22"/>
                <w:szCs w:val="22"/>
                <w:lang w:val="es-BO" w:eastAsia="es-BO"/>
              </w:rPr>
            </w:pPr>
          </w:p>
        </w:tc>
      </w:tr>
      <w:tr w:rsidR="00883882" w:rsidRPr="001556B1" w14:paraId="3A535BDA" w14:textId="77777777" w:rsidTr="006F6EBF">
        <w:trPr>
          <w:trHeight w:val="330"/>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99CB8E3" w14:textId="77777777" w:rsidR="00883882" w:rsidRPr="001556B1" w:rsidRDefault="00883882" w:rsidP="006F6EBF">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1C6DC60B" w14:textId="77777777" w:rsidR="00883882" w:rsidRPr="001556B1" w:rsidRDefault="00883882" w:rsidP="006F6EBF">
            <w:pPr>
              <w:rPr>
                <w:rFonts w:ascii="Arial" w:hAnsi="Arial" w:cs="Arial"/>
                <w:color w:val="000000"/>
                <w:sz w:val="16"/>
                <w:szCs w:val="16"/>
                <w:lang w:val="es-BO" w:eastAsia="es-BO"/>
              </w:rPr>
            </w:pPr>
            <w:r w:rsidRPr="001556B1">
              <w:rPr>
                <w:rFonts w:ascii="Arial" w:hAnsi="Arial" w:cs="Arial"/>
                <w:color w:val="000000"/>
                <w:sz w:val="16"/>
                <w:szCs w:val="16"/>
                <w:lang w:eastAsia="es-BO"/>
              </w:rPr>
              <w:t>Cuando la empresa cuente con experiencia asociada, solo se debe consignar el monto correspondiente a su participación.</w:t>
            </w:r>
          </w:p>
        </w:tc>
      </w:tr>
      <w:tr w:rsidR="00883882" w:rsidRPr="001556B1" w14:paraId="1F74601E" w14:textId="77777777" w:rsidTr="006F6EBF">
        <w:trPr>
          <w:trHeight w:val="315"/>
        </w:trPr>
        <w:tc>
          <w:tcPr>
            <w:tcW w:w="241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2AF79B74" w14:textId="77777777" w:rsidR="00883882" w:rsidRPr="001556B1" w:rsidRDefault="00883882" w:rsidP="006F6EBF">
            <w:pPr>
              <w:jc w:val="center"/>
              <w:rPr>
                <w:rFonts w:ascii="Arial" w:hAnsi="Arial" w:cs="Arial"/>
                <w:color w:val="000000"/>
                <w:sz w:val="16"/>
                <w:szCs w:val="16"/>
                <w:lang w:val="es-BO" w:eastAsia="es-BO"/>
              </w:rPr>
            </w:pPr>
            <w:r w:rsidRPr="001556B1">
              <w:rPr>
                <w:rFonts w:ascii="Arial" w:hAnsi="Arial" w:cs="Arial"/>
                <w:color w:val="000000"/>
                <w:sz w:val="16"/>
                <w:szCs w:val="16"/>
                <w:lang w:eastAsia="es-BO"/>
              </w:rPr>
              <w:t>**</w:t>
            </w:r>
          </w:p>
        </w:tc>
        <w:tc>
          <w:tcPr>
            <w:tcW w:w="8079" w:type="dxa"/>
            <w:gridSpan w:val="6"/>
            <w:tcBorders>
              <w:top w:val="single" w:sz="8" w:space="0" w:color="auto"/>
              <w:left w:val="nil"/>
              <w:bottom w:val="single" w:sz="8" w:space="0" w:color="auto"/>
              <w:right w:val="single" w:sz="8" w:space="0" w:color="000000"/>
            </w:tcBorders>
            <w:shd w:val="clear" w:color="000000" w:fill="D9D9D9"/>
            <w:vAlign w:val="center"/>
            <w:hideMark/>
          </w:tcPr>
          <w:p w14:paraId="78138223" w14:textId="77777777" w:rsidR="00883882" w:rsidRPr="001556B1" w:rsidRDefault="00883882" w:rsidP="006F6EBF">
            <w:pPr>
              <w:rPr>
                <w:rFonts w:ascii="Arial" w:hAnsi="Arial" w:cs="Arial"/>
                <w:color w:val="000000"/>
                <w:sz w:val="16"/>
                <w:szCs w:val="16"/>
                <w:lang w:val="es-BO" w:eastAsia="es-BO"/>
              </w:rPr>
            </w:pPr>
            <w:r w:rsidRPr="001556B1">
              <w:rPr>
                <w:rFonts w:ascii="Arial" w:hAnsi="Arial" w:cs="Arial"/>
                <w:color w:val="000000"/>
                <w:sz w:val="16"/>
                <w:szCs w:val="16"/>
                <w:lang w:eastAsia="es-BO"/>
              </w:rPr>
              <w:t>Si el contrato lo ejecutó como asociado, indicar en esta casilla el nombre del o los socios.</w:t>
            </w:r>
          </w:p>
        </w:tc>
      </w:tr>
      <w:tr w:rsidR="00883882" w:rsidRPr="001556B1" w14:paraId="3ED71294" w14:textId="77777777" w:rsidTr="006F6EBF">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4E982BD9" w14:textId="77777777" w:rsidR="00883882" w:rsidRPr="001556B1" w:rsidRDefault="00883882" w:rsidP="006F6EBF">
            <w:pPr>
              <w:rPr>
                <w:rFonts w:ascii="Calibri" w:hAnsi="Calibri"/>
                <w:b/>
                <w:bCs/>
                <w:color w:val="000000"/>
                <w:sz w:val="18"/>
                <w:szCs w:val="18"/>
                <w:lang w:val="es-BO" w:eastAsia="es-BO"/>
              </w:rPr>
            </w:pPr>
            <w:r w:rsidRPr="001556B1">
              <w:rPr>
                <w:rFonts w:ascii="Calibri" w:hAnsi="Calibri"/>
                <w:b/>
                <w:bCs/>
                <w:color w:val="000000"/>
                <w:sz w:val="18"/>
                <w:szCs w:val="18"/>
                <w:lang w:eastAsia="es-BO"/>
              </w:rPr>
              <w:t xml:space="preserve">Nota.- </w:t>
            </w:r>
          </w:p>
        </w:tc>
      </w:tr>
      <w:tr w:rsidR="00883882" w:rsidRPr="001556B1" w14:paraId="33FB1C6B" w14:textId="77777777" w:rsidTr="006F6EBF">
        <w:trPr>
          <w:trHeight w:val="510"/>
        </w:trPr>
        <w:tc>
          <w:tcPr>
            <w:tcW w:w="10490" w:type="dxa"/>
            <w:gridSpan w:val="8"/>
            <w:tcBorders>
              <w:top w:val="nil"/>
              <w:left w:val="single" w:sz="8" w:space="0" w:color="auto"/>
              <w:bottom w:val="nil"/>
              <w:right w:val="single" w:sz="8" w:space="0" w:color="000000"/>
            </w:tcBorders>
            <w:shd w:val="clear" w:color="auto" w:fill="auto"/>
            <w:vAlign w:val="center"/>
            <w:hideMark/>
          </w:tcPr>
          <w:p w14:paraId="5BF07D13" w14:textId="77777777" w:rsidR="00883882" w:rsidRPr="001556B1" w:rsidRDefault="00883882" w:rsidP="006F6EBF">
            <w:pPr>
              <w:jc w:val="both"/>
              <w:rPr>
                <w:rFonts w:ascii="Calibri" w:hAnsi="Calibri"/>
                <w:b/>
                <w:bCs/>
                <w:color w:val="000000"/>
                <w:lang w:val="es-BO" w:eastAsia="es-BO"/>
              </w:rPr>
            </w:pPr>
            <w:r w:rsidRPr="001556B1">
              <w:rPr>
                <w:rFonts w:ascii="Calibri" w:hAnsi="Calibri"/>
                <w:b/>
                <w:bCs/>
                <w:color w:val="000000"/>
                <w:lang w:eastAsia="es-BO"/>
              </w:rPr>
              <w:t>1.</w:t>
            </w:r>
            <w:r w:rsidRPr="001556B1">
              <w:rPr>
                <w:b/>
                <w:bCs/>
                <w:color w:val="000000"/>
                <w:sz w:val="14"/>
                <w:szCs w:val="14"/>
                <w:lang w:eastAsia="es-BO"/>
              </w:rPr>
              <w:t xml:space="preserve">       </w:t>
            </w:r>
            <w:r w:rsidRPr="001556B1">
              <w:rPr>
                <w:rFonts w:ascii="Calibri" w:hAnsi="Calibri"/>
                <w:color w:val="000000"/>
                <w:lang w:eastAsia="es-BO"/>
              </w:rPr>
              <w:t>Adjuntar a la propuesta la documentación de respaldo (conforme a los términos de referencia) de la experiencia declarada en el presente formulario.</w:t>
            </w:r>
          </w:p>
        </w:tc>
      </w:tr>
      <w:tr w:rsidR="00883882" w:rsidRPr="001556B1" w14:paraId="52B45412" w14:textId="77777777" w:rsidTr="006F6EBF">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437DF888" w14:textId="77777777" w:rsidR="00883882" w:rsidRPr="001556B1" w:rsidRDefault="00883882" w:rsidP="006F6EBF">
            <w:pPr>
              <w:ind w:firstLineChars="400" w:firstLine="803"/>
              <w:rPr>
                <w:rFonts w:ascii="Calibri" w:hAnsi="Calibri"/>
                <w:b/>
                <w:bCs/>
                <w:color w:val="000000"/>
                <w:lang w:val="es-BO" w:eastAsia="es-BO"/>
              </w:rPr>
            </w:pPr>
            <w:r w:rsidRPr="001556B1">
              <w:rPr>
                <w:rFonts w:ascii="Calibri" w:hAnsi="Calibri"/>
                <w:b/>
                <w:bCs/>
                <w:color w:val="000000"/>
                <w:lang w:eastAsia="es-BO"/>
              </w:rPr>
              <w:t> </w:t>
            </w:r>
          </w:p>
        </w:tc>
      </w:tr>
      <w:tr w:rsidR="00883882" w:rsidRPr="001556B1" w14:paraId="7AE6F922" w14:textId="77777777" w:rsidTr="006F6EBF">
        <w:trPr>
          <w:trHeight w:val="765"/>
        </w:trPr>
        <w:tc>
          <w:tcPr>
            <w:tcW w:w="10490" w:type="dxa"/>
            <w:gridSpan w:val="8"/>
            <w:tcBorders>
              <w:top w:val="nil"/>
              <w:left w:val="single" w:sz="8" w:space="0" w:color="auto"/>
              <w:bottom w:val="nil"/>
              <w:right w:val="single" w:sz="8" w:space="0" w:color="000000"/>
            </w:tcBorders>
            <w:shd w:val="clear" w:color="auto" w:fill="auto"/>
            <w:vAlign w:val="center"/>
            <w:hideMark/>
          </w:tcPr>
          <w:p w14:paraId="6B0A0822" w14:textId="77777777" w:rsidR="00883882" w:rsidRPr="001556B1" w:rsidRDefault="00883882" w:rsidP="006F6EBF">
            <w:pPr>
              <w:jc w:val="both"/>
              <w:rPr>
                <w:rFonts w:ascii="Calibri" w:hAnsi="Calibri"/>
                <w:b/>
                <w:bCs/>
                <w:color w:val="000000"/>
                <w:lang w:val="es-BO" w:eastAsia="es-BO"/>
              </w:rPr>
            </w:pPr>
            <w:r w:rsidRPr="001556B1">
              <w:rPr>
                <w:rFonts w:ascii="Calibri" w:hAnsi="Calibri"/>
                <w:b/>
                <w:bCs/>
                <w:color w:val="000000"/>
                <w:lang w:eastAsia="es-BO"/>
              </w:rPr>
              <w:t>2.</w:t>
            </w:r>
            <w:r w:rsidRPr="001556B1">
              <w:rPr>
                <w:b/>
                <w:bCs/>
                <w:color w:val="000000"/>
                <w:sz w:val="14"/>
                <w:szCs w:val="14"/>
                <w:lang w:eastAsia="es-BO"/>
              </w:rPr>
              <w:t xml:space="preserve">       </w:t>
            </w:r>
            <w:r w:rsidRPr="001556B1">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883882" w:rsidRPr="001556B1" w14:paraId="6B53DF43" w14:textId="77777777" w:rsidTr="006F6EBF">
        <w:trPr>
          <w:trHeight w:val="300"/>
        </w:trPr>
        <w:tc>
          <w:tcPr>
            <w:tcW w:w="10490" w:type="dxa"/>
            <w:gridSpan w:val="8"/>
            <w:tcBorders>
              <w:top w:val="nil"/>
              <w:left w:val="single" w:sz="8" w:space="0" w:color="auto"/>
              <w:bottom w:val="nil"/>
              <w:right w:val="single" w:sz="8" w:space="0" w:color="000000"/>
            </w:tcBorders>
            <w:shd w:val="clear" w:color="auto" w:fill="auto"/>
            <w:vAlign w:val="center"/>
            <w:hideMark/>
          </w:tcPr>
          <w:p w14:paraId="09F08611" w14:textId="77777777" w:rsidR="00883882" w:rsidRPr="001556B1" w:rsidRDefault="00883882" w:rsidP="006F6EBF">
            <w:pPr>
              <w:ind w:firstLineChars="400" w:firstLine="800"/>
              <w:rPr>
                <w:rFonts w:ascii="Calibri" w:hAnsi="Calibri"/>
                <w:color w:val="000000"/>
                <w:lang w:val="es-BO" w:eastAsia="es-BO"/>
              </w:rPr>
            </w:pPr>
            <w:r w:rsidRPr="001556B1">
              <w:rPr>
                <w:rFonts w:ascii="Calibri" w:hAnsi="Calibri"/>
                <w:color w:val="000000"/>
                <w:lang w:eastAsia="es-BO"/>
              </w:rPr>
              <w:t> </w:t>
            </w:r>
          </w:p>
        </w:tc>
      </w:tr>
      <w:tr w:rsidR="00883882" w:rsidRPr="001556B1" w14:paraId="6EF80523" w14:textId="77777777" w:rsidTr="006F6EBF">
        <w:trPr>
          <w:trHeight w:val="510"/>
        </w:trPr>
        <w:tc>
          <w:tcPr>
            <w:tcW w:w="10490" w:type="dxa"/>
            <w:gridSpan w:val="8"/>
            <w:tcBorders>
              <w:top w:val="nil"/>
              <w:left w:val="single" w:sz="8" w:space="0" w:color="auto"/>
              <w:bottom w:val="single" w:sz="8" w:space="0" w:color="auto"/>
              <w:right w:val="single" w:sz="8" w:space="0" w:color="000000"/>
            </w:tcBorders>
            <w:shd w:val="clear" w:color="auto" w:fill="auto"/>
            <w:vAlign w:val="center"/>
            <w:hideMark/>
          </w:tcPr>
          <w:p w14:paraId="0BA90A2D" w14:textId="77777777" w:rsidR="00883882" w:rsidRPr="001556B1" w:rsidRDefault="00883882" w:rsidP="006F6EBF">
            <w:pPr>
              <w:jc w:val="both"/>
              <w:rPr>
                <w:rFonts w:ascii="Calibri" w:hAnsi="Calibri"/>
                <w:b/>
                <w:bCs/>
                <w:color w:val="000000"/>
                <w:sz w:val="18"/>
                <w:szCs w:val="18"/>
                <w:lang w:val="es-BO" w:eastAsia="es-BO"/>
              </w:rPr>
            </w:pPr>
            <w:r w:rsidRPr="001556B1">
              <w:rPr>
                <w:rFonts w:ascii="Calibri" w:hAnsi="Calibri"/>
                <w:b/>
                <w:bCs/>
                <w:color w:val="000000"/>
                <w:sz w:val="18"/>
                <w:szCs w:val="18"/>
                <w:lang w:eastAsia="es-BO"/>
              </w:rPr>
              <w:t>3.</w:t>
            </w:r>
            <w:r w:rsidRPr="001556B1">
              <w:rPr>
                <w:b/>
                <w:bCs/>
                <w:color w:val="000000"/>
                <w:sz w:val="14"/>
                <w:szCs w:val="14"/>
                <w:lang w:eastAsia="es-BO"/>
              </w:rPr>
              <w:t xml:space="preserve">        </w:t>
            </w:r>
            <w:r w:rsidRPr="001556B1">
              <w:rPr>
                <w:rFonts w:ascii="Calibri" w:hAnsi="Calibri"/>
                <w:b/>
                <w:bCs/>
                <w:color w:val="000000"/>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tbl>
      <w:tblPr>
        <w:tblW w:w="97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
        <w:gridCol w:w="425"/>
        <w:gridCol w:w="1844"/>
        <w:gridCol w:w="1314"/>
        <w:gridCol w:w="180"/>
        <w:gridCol w:w="180"/>
        <w:gridCol w:w="877"/>
        <w:gridCol w:w="274"/>
        <w:gridCol w:w="466"/>
        <w:gridCol w:w="76"/>
        <w:gridCol w:w="1720"/>
        <w:gridCol w:w="6"/>
        <w:gridCol w:w="76"/>
        <w:gridCol w:w="376"/>
        <w:gridCol w:w="1708"/>
        <w:gridCol w:w="11"/>
        <w:gridCol w:w="97"/>
        <w:gridCol w:w="141"/>
        <w:gridCol w:w="10"/>
      </w:tblGrid>
      <w:tr w:rsidR="00883882" w:rsidRPr="00552079" w14:paraId="20355DA3" w14:textId="77777777" w:rsidTr="006F6EBF">
        <w:trPr>
          <w:gridAfter w:val="1"/>
          <w:wAfter w:w="10" w:type="dxa"/>
          <w:jc w:val="center"/>
        </w:trPr>
        <w:tc>
          <w:tcPr>
            <w:tcW w:w="9781" w:type="dxa"/>
            <w:gridSpan w:val="18"/>
            <w:tcBorders>
              <w:top w:val="single" w:sz="12" w:space="0" w:color="auto"/>
            </w:tcBorders>
            <w:shd w:val="clear" w:color="auto" w:fill="D9D9D9" w:themeFill="background1" w:themeFillShade="D9"/>
            <w:vAlign w:val="center"/>
          </w:tcPr>
          <w:p w14:paraId="01AE8BC9" w14:textId="77777777" w:rsidR="00883882" w:rsidRPr="00552079" w:rsidRDefault="00883882" w:rsidP="006F6EB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83882" w:rsidRPr="00E87D88" w14:paraId="3F1E30AC" w14:textId="77777777" w:rsidTr="006F6EBF">
        <w:trPr>
          <w:gridAfter w:val="1"/>
          <w:wAfter w:w="10" w:type="dxa"/>
          <w:jc w:val="center"/>
        </w:trPr>
        <w:tc>
          <w:tcPr>
            <w:tcW w:w="3593" w:type="dxa"/>
            <w:gridSpan w:val="4"/>
            <w:tcBorders>
              <w:top w:val="single" w:sz="4" w:space="0" w:color="auto"/>
              <w:left w:val="single" w:sz="12" w:space="0" w:color="auto"/>
              <w:bottom w:val="nil"/>
              <w:right w:val="nil"/>
            </w:tcBorders>
            <w:shd w:val="clear" w:color="auto" w:fill="auto"/>
            <w:tcMar>
              <w:left w:w="0" w:type="dxa"/>
              <w:right w:w="0" w:type="dxa"/>
            </w:tcMar>
            <w:vAlign w:val="center"/>
          </w:tcPr>
          <w:p w14:paraId="3A55F1DC" w14:textId="77777777" w:rsidR="00883882" w:rsidRPr="00E87D88" w:rsidRDefault="00883882" w:rsidP="006F6EBF">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E2C65E2" w14:textId="77777777" w:rsidR="00883882" w:rsidRPr="00E87D88" w:rsidRDefault="00883882" w:rsidP="006F6EBF">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584D4439" w14:textId="77777777" w:rsidR="00883882" w:rsidRPr="00E87D88" w:rsidRDefault="00883882" w:rsidP="006F6EBF">
            <w:pPr>
              <w:jc w:val="center"/>
              <w:rPr>
                <w:rFonts w:asciiTheme="minorHAnsi" w:hAnsiTheme="minorHAnsi" w:cstheme="minorHAnsi"/>
                <w:b/>
                <w:sz w:val="4"/>
                <w:szCs w:val="4"/>
              </w:rPr>
            </w:pPr>
          </w:p>
        </w:tc>
        <w:tc>
          <w:tcPr>
            <w:tcW w:w="5828" w:type="dxa"/>
            <w:gridSpan w:val="12"/>
            <w:tcBorders>
              <w:top w:val="single" w:sz="4" w:space="0" w:color="auto"/>
              <w:left w:val="nil"/>
              <w:bottom w:val="nil"/>
            </w:tcBorders>
            <w:shd w:val="clear" w:color="auto" w:fill="auto"/>
            <w:vAlign w:val="center"/>
          </w:tcPr>
          <w:p w14:paraId="273F3698" w14:textId="77777777" w:rsidR="00883882" w:rsidRPr="00E87D88" w:rsidRDefault="00883882" w:rsidP="006F6EBF">
            <w:pPr>
              <w:jc w:val="center"/>
              <w:rPr>
                <w:rFonts w:asciiTheme="minorHAnsi" w:hAnsiTheme="minorHAnsi" w:cstheme="minorHAnsi"/>
                <w:b/>
                <w:sz w:val="4"/>
                <w:szCs w:val="4"/>
              </w:rPr>
            </w:pPr>
          </w:p>
        </w:tc>
      </w:tr>
      <w:tr w:rsidR="00883882" w:rsidRPr="00552079" w14:paraId="394E83AE"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043E0CF5" w14:textId="77777777" w:rsidR="00883882" w:rsidRPr="00552079" w:rsidRDefault="00883882" w:rsidP="006F6EB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83B7A4" w14:textId="77777777" w:rsidR="00883882" w:rsidRPr="00552079" w:rsidRDefault="00883882" w:rsidP="006F6E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2907F6" w14:textId="77777777" w:rsidR="00883882" w:rsidRPr="00552079" w:rsidRDefault="00883882" w:rsidP="006F6EBF">
            <w:pPr>
              <w:rPr>
                <w:rFonts w:asciiTheme="minorHAnsi" w:hAnsiTheme="minorHAnsi" w:cstheme="minorHAnsi"/>
                <w:sz w:val="22"/>
                <w:szCs w:val="22"/>
              </w:rPr>
            </w:pPr>
          </w:p>
        </w:tc>
        <w:tc>
          <w:tcPr>
            <w:tcW w:w="1617" w:type="dxa"/>
            <w:gridSpan w:val="3"/>
            <w:tcBorders>
              <w:top w:val="nil"/>
              <w:left w:val="nil"/>
              <w:right w:val="nil"/>
            </w:tcBorders>
            <w:shd w:val="clear" w:color="auto" w:fill="auto"/>
            <w:vAlign w:val="center"/>
          </w:tcPr>
          <w:p w14:paraId="2C234C19" w14:textId="77777777" w:rsidR="00883882" w:rsidRPr="00552079" w:rsidRDefault="00883882" w:rsidP="006F6EB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12B2BDA" w14:textId="77777777" w:rsidR="00883882" w:rsidRPr="00552079" w:rsidRDefault="00883882" w:rsidP="006F6EBF">
            <w:pPr>
              <w:jc w:val="center"/>
              <w:rPr>
                <w:rFonts w:asciiTheme="minorHAnsi" w:hAnsiTheme="minorHAnsi" w:cstheme="minorHAnsi"/>
                <w:i/>
                <w:sz w:val="22"/>
                <w:szCs w:val="22"/>
              </w:rPr>
            </w:pPr>
          </w:p>
        </w:tc>
        <w:tc>
          <w:tcPr>
            <w:tcW w:w="1726" w:type="dxa"/>
            <w:gridSpan w:val="2"/>
            <w:tcBorders>
              <w:top w:val="nil"/>
              <w:left w:val="nil"/>
              <w:right w:val="nil"/>
            </w:tcBorders>
            <w:shd w:val="clear" w:color="auto" w:fill="auto"/>
            <w:vAlign w:val="center"/>
          </w:tcPr>
          <w:p w14:paraId="503E430E" w14:textId="77777777" w:rsidR="00883882" w:rsidRPr="00552079" w:rsidRDefault="00883882" w:rsidP="006F6EB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F9F4966" w14:textId="77777777" w:rsidR="00883882" w:rsidRPr="00552079" w:rsidRDefault="00883882" w:rsidP="006F6EBF">
            <w:pPr>
              <w:jc w:val="center"/>
              <w:rPr>
                <w:rFonts w:asciiTheme="minorHAnsi" w:hAnsiTheme="minorHAnsi" w:cstheme="minorHAnsi"/>
                <w:i/>
                <w:sz w:val="22"/>
                <w:szCs w:val="22"/>
              </w:rPr>
            </w:pPr>
          </w:p>
        </w:tc>
        <w:tc>
          <w:tcPr>
            <w:tcW w:w="2192" w:type="dxa"/>
            <w:gridSpan w:val="4"/>
            <w:tcBorders>
              <w:top w:val="nil"/>
              <w:left w:val="nil"/>
              <w:right w:val="nil"/>
            </w:tcBorders>
            <w:shd w:val="clear" w:color="auto" w:fill="auto"/>
            <w:vAlign w:val="center"/>
          </w:tcPr>
          <w:p w14:paraId="1CCFBBAD" w14:textId="77777777" w:rsidR="00883882" w:rsidRPr="00552079" w:rsidRDefault="00883882" w:rsidP="006F6EB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85FABCB" w14:textId="77777777" w:rsidR="00883882" w:rsidRPr="00552079" w:rsidRDefault="00883882" w:rsidP="006F6EBF">
            <w:pPr>
              <w:rPr>
                <w:rFonts w:asciiTheme="minorHAnsi" w:hAnsiTheme="minorHAnsi" w:cstheme="minorHAnsi"/>
                <w:sz w:val="22"/>
                <w:szCs w:val="22"/>
              </w:rPr>
            </w:pPr>
          </w:p>
        </w:tc>
      </w:tr>
      <w:tr w:rsidR="00883882" w:rsidRPr="00552079" w14:paraId="0A0D3AF9"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141E8A7F" w14:textId="77777777" w:rsidR="00883882" w:rsidRPr="00552079" w:rsidRDefault="00883882" w:rsidP="006F6EB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2B3ED45"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BA266AD" w14:textId="77777777" w:rsidR="00883882" w:rsidRPr="00552079" w:rsidRDefault="00883882" w:rsidP="006F6EBF">
            <w:pPr>
              <w:rPr>
                <w:rFonts w:asciiTheme="minorHAnsi" w:hAnsiTheme="minorHAnsi" w:cstheme="minorHAnsi"/>
                <w:sz w:val="22"/>
                <w:szCs w:val="22"/>
              </w:rPr>
            </w:pPr>
          </w:p>
        </w:tc>
        <w:tc>
          <w:tcPr>
            <w:tcW w:w="1617" w:type="dxa"/>
            <w:gridSpan w:val="3"/>
            <w:tcBorders>
              <w:left w:val="single" w:sz="4" w:space="0" w:color="auto"/>
              <w:bottom w:val="single" w:sz="4" w:space="0" w:color="auto"/>
            </w:tcBorders>
            <w:shd w:val="clear" w:color="auto" w:fill="F2F2F2"/>
            <w:vAlign w:val="center"/>
          </w:tcPr>
          <w:p w14:paraId="2049E95F" w14:textId="77777777" w:rsidR="00883882" w:rsidRPr="00552079" w:rsidRDefault="00883882" w:rsidP="006F6EB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E8A91FD" w14:textId="77777777" w:rsidR="00883882" w:rsidRPr="00552079" w:rsidRDefault="00883882" w:rsidP="006F6EBF">
            <w:pPr>
              <w:rPr>
                <w:rFonts w:asciiTheme="minorHAnsi" w:hAnsiTheme="minorHAnsi" w:cstheme="minorHAnsi"/>
                <w:sz w:val="22"/>
                <w:szCs w:val="22"/>
              </w:rPr>
            </w:pPr>
          </w:p>
        </w:tc>
        <w:tc>
          <w:tcPr>
            <w:tcW w:w="1726" w:type="dxa"/>
            <w:gridSpan w:val="2"/>
            <w:tcBorders>
              <w:left w:val="single" w:sz="4" w:space="0" w:color="auto"/>
              <w:bottom w:val="single" w:sz="4" w:space="0" w:color="auto"/>
            </w:tcBorders>
            <w:shd w:val="clear" w:color="auto" w:fill="F2F2F2"/>
            <w:vAlign w:val="center"/>
          </w:tcPr>
          <w:p w14:paraId="350F84C2" w14:textId="77777777" w:rsidR="00883882" w:rsidRPr="00552079" w:rsidRDefault="00883882" w:rsidP="006F6EB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F64C4E5" w14:textId="77777777" w:rsidR="00883882" w:rsidRPr="00552079" w:rsidRDefault="00883882" w:rsidP="006F6EBF">
            <w:pPr>
              <w:rPr>
                <w:rFonts w:asciiTheme="minorHAnsi" w:hAnsiTheme="minorHAnsi" w:cstheme="minorHAnsi"/>
                <w:sz w:val="22"/>
                <w:szCs w:val="22"/>
              </w:rPr>
            </w:pPr>
          </w:p>
        </w:tc>
        <w:tc>
          <w:tcPr>
            <w:tcW w:w="2192" w:type="dxa"/>
            <w:gridSpan w:val="4"/>
            <w:tcBorders>
              <w:left w:val="single" w:sz="4" w:space="0" w:color="auto"/>
              <w:bottom w:val="single" w:sz="4" w:space="0" w:color="auto"/>
            </w:tcBorders>
            <w:shd w:val="clear" w:color="auto" w:fill="F2F2F2"/>
            <w:vAlign w:val="center"/>
          </w:tcPr>
          <w:p w14:paraId="47E2446E" w14:textId="77777777" w:rsidR="00883882" w:rsidRPr="00552079" w:rsidRDefault="00883882" w:rsidP="006F6EB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E68157D" w14:textId="77777777" w:rsidR="00883882" w:rsidRPr="00552079" w:rsidRDefault="00883882" w:rsidP="006F6EBF">
            <w:pPr>
              <w:rPr>
                <w:rFonts w:asciiTheme="minorHAnsi" w:hAnsiTheme="minorHAnsi" w:cstheme="minorHAnsi"/>
                <w:sz w:val="22"/>
                <w:szCs w:val="22"/>
              </w:rPr>
            </w:pPr>
          </w:p>
        </w:tc>
      </w:tr>
      <w:tr w:rsidR="00883882" w:rsidRPr="00E87D88" w14:paraId="5018A55C"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389C1EC6" w14:textId="77777777" w:rsidR="00883882" w:rsidRPr="00E87D88" w:rsidRDefault="00883882" w:rsidP="006F6EBF">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5855743C" w14:textId="77777777" w:rsidR="00883882" w:rsidRPr="00E87D88" w:rsidRDefault="00883882" w:rsidP="006F6EBF">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6159079F" w14:textId="77777777" w:rsidR="00883882" w:rsidRPr="00E87D88" w:rsidRDefault="00883882" w:rsidP="006F6EBF">
            <w:pPr>
              <w:rPr>
                <w:rFonts w:asciiTheme="minorHAnsi" w:hAnsiTheme="minorHAnsi" w:cstheme="minorHAnsi"/>
                <w:sz w:val="4"/>
                <w:szCs w:val="4"/>
              </w:rPr>
            </w:pPr>
          </w:p>
        </w:tc>
        <w:tc>
          <w:tcPr>
            <w:tcW w:w="5828" w:type="dxa"/>
            <w:gridSpan w:val="12"/>
            <w:tcBorders>
              <w:top w:val="nil"/>
              <w:left w:val="nil"/>
              <w:bottom w:val="nil"/>
            </w:tcBorders>
            <w:shd w:val="clear" w:color="auto" w:fill="auto"/>
            <w:vAlign w:val="center"/>
          </w:tcPr>
          <w:p w14:paraId="2F865932" w14:textId="77777777" w:rsidR="00883882" w:rsidRPr="00E87D88" w:rsidRDefault="00883882" w:rsidP="006F6EBF">
            <w:pPr>
              <w:rPr>
                <w:rFonts w:asciiTheme="minorHAnsi" w:hAnsiTheme="minorHAnsi" w:cstheme="minorHAnsi"/>
                <w:sz w:val="4"/>
                <w:szCs w:val="4"/>
              </w:rPr>
            </w:pPr>
          </w:p>
        </w:tc>
      </w:tr>
      <w:tr w:rsidR="00883882" w:rsidRPr="00552079" w14:paraId="4D7B0BF7"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0" w:type="dxa"/>
            </w:tcMar>
            <w:vAlign w:val="center"/>
          </w:tcPr>
          <w:p w14:paraId="5C8C9E3A" w14:textId="77777777" w:rsidR="00883882" w:rsidRPr="00552079" w:rsidRDefault="00883882" w:rsidP="006F6EB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9EEED0" w14:textId="77777777" w:rsidR="00883882" w:rsidRPr="00552079" w:rsidRDefault="00883882" w:rsidP="006F6EB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3C6FF1" w14:textId="77777777" w:rsidR="00883882" w:rsidRPr="00552079" w:rsidRDefault="00883882" w:rsidP="006F6EBF">
            <w:pPr>
              <w:rPr>
                <w:rFonts w:asciiTheme="minorHAnsi" w:hAnsiTheme="minorHAnsi" w:cstheme="minorHAnsi"/>
                <w:sz w:val="22"/>
                <w:szCs w:val="22"/>
              </w:rPr>
            </w:pPr>
          </w:p>
        </w:tc>
        <w:tc>
          <w:tcPr>
            <w:tcW w:w="1617" w:type="dxa"/>
            <w:gridSpan w:val="3"/>
            <w:tcBorders>
              <w:top w:val="nil"/>
              <w:left w:val="nil"/>
              <w:bottom w:val="single" w:sz="4" w:space="0" w:color="auto"/>
              <w:right w:val="nil"/>
            </w:tcBorders>
            <w:shd w:val="clear" w:color="auto" w:fill="auto"/>
            <w:vAlign w:val="center"/>
          </w:tcPr>
          <w:p w14:paraId="069F23E1" w14:textId="77777777" w:rsidR="00883882" w:rsidRPr="00552079" w:rsidRDefault="00883882" w:rsidP="006F6EB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230327A" w14:textId="77777777" w:rsidR="00883882" w:rsidRPr="00552079" w:rsidRDefault="00883882" w:rsidP="006F6EBF">
            <w:pPr>
              <w:jc w:val="center"/>
              <w:rPr>
                <w:rFonts w:asciiTheme="minorHAnsi" w:hAnsiTheme="minorHAnsi" w:cstheme="minorHAnsi"/>
                <w:i/>
                <w:sz w:val="22"/>
                <w:szCs w:val="22"/>
              </w:rPr>
            </w:pPr>
          </w:p>
        </w:tc>
        <w:tc>
          <w:tcPr>
            <w:tcW w:w="1726" w:type="dxa"/>
            <w:gridSpan w:val="2"/>
            <w:tcBorders>
              <w:top w:val="nil"/>
              <w:left w:val="nil"/>
              <w:bottom w:val="single" w:sz="4" w:space="0" w:color="auto"/>
              <w:right w:val="nil"/>
            </w:tcBorders>
            <w:shd w:val="clear" w:color="auto" w:fill="auto"/>
            <w:vAlign w:val="center"/>
          </w:tcPr>
          <w:p w14:paraId="2E0D3916" w14:textId="77777777" w:rsidR="00883882" w:rsidRPr="00552079" w:rsidRDefault="00883882" w:rsidP="006F6EB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3"/>
            <w:tcBorders>
              <w:top w:val="nil"/>
              <w:left w:val="nil"/>
              <w:bottom w:val="nil"/>
              <w:right w:val="nil"/>
            </w:tcBorders>
            <w:shd w:val="clear" w:color="auto" w:fill="auto"/>
            <w:vAlign w:val="center"/>
          </w:tcPr>
          <w:p w14:paraId="4C53D579" w14:textId="77777777" w:rsidR="00883882" w:rsidRPr="00552079" w:rsidRDefault="00883882" w:rsidP="006F6EBF">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731684C" w14:textId="77777777" w:rsidR="00883882" w:rsidRPr="00552079" w:rsidRDefault="00883882" w:rsidP="006F6EBF">
            <w:pPr>
              <w:rPr>
                <w:rFonts w:asciiTheme="minorHAnsi" w:hAnsiTheme="minorHAnsi" w:cstheme="minorHAnsi"/>
                <w:sz w:val="22"/>
                <w:szCs w:val="22"/>
              </w:rPr>
            </w:pPr>
          </w:p>
        </w:tc>
      </w:tr>
      <w:tr w:rsidR="00883882" w:rsidRPr="00552079" w14:paraId="152DB262"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0486F334" w14:textId="77777777" w:rsidR="00883882" w:rsidRPr="00552079" w:rsidRDefault="00883882" w:rsidP="006F6EB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2CB7A8"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68E707C" w14:textId="77777777" w:rsidR="00883882" w:rsidRPr="00552079" w:rsidRDefault="00883882" w:rsidP="006F6EBF">
            <w:pPr>
              <w:rPr>
                <w:rFonts w:asciiTheme="minorHAnsi" w:hAnsiTheme="minorHAnsi" w:cstheme="minorHAnsi"/>
                <w:sz w:val="22"/>
                <w:szCs w:val="22"/>
              </w:rPr>
            </w:pPr>
          </w:p>
        </w:tc>
        <w:tc>
          <w:tcPr>
            <w:tcW w:w="1617" w:type="dxa"/>
            <w:gridSpan w:val="3"/>
            <w:tcBorders>
              <w:top w:val="single" w:sz="4" w:space="0" w:color="auto"/>
              <w:left w:val="single" w:sz="4" w:space="0" w:color="auto"/>
              <w:bottom w:val="single" w:sz="4" w:space="0" w:color="auto"/>
            </w:tcBorders>
            <w:shd w:val="clear" w:color="auto" w:fill="F2F2F2"/>
            <w:vAlign w:val="center"/>
          </w:tcPr>
          <w:p w14:paraId="517E37B0" w14:textId="77777777" w:rsidR="00883882" w:rsidRPr="00552079" w:rsidRDefault="00883882" w:rsidP="006F6EB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22B317A" w14:textId="77777777" w:rsidR="00883882" w:rsidRPr="00552079" w:rsidRDefault="00883882" w:rsidP="006F6EBF">
            <w:pPr>
              <w:rPr>
                <w:rFonts w:asciiTheme="minorHAnsi" w:hAnsiTheme="minorHAnsi" w:cstheme="minorHAnsi"/>
                <w:sz w:val="22"/>
                <w:szCs w:val="22"/>
              </w:rPr>
            </w:pPr>
          </w:p>
        </w:tc>
        <w:tc>
          <w:tcPr>
            <w:tcW w:w="1726" w:type="dxa"/>
            <w:gridSpan w:val="2"/>
            <w:tcBorders>
              <w:top w:val="single" w:sz="4" w:space="0" w:color="auto"/>
              <w:left w:val="nil"/>
              <w:bottom w:val="single" w:sz="4" w:space="0" w:color="auto"/>
            </w:tcBorders>
            <w:shd w:val="clear" w:color="auto" w:fill="F2F2F2"/>
            <w:vAlign w:val="center"/>
          </w:tcPr>
          <w:p w14:paraId="7E160DA7" w14:textId="77777777" w:rsidR="00883882" w:rsidRPr="00552079" w:rsidRDefault="00883882" w:rsidP="006F6EBF">
            <w:pPr>
              <w:rPr>
                <w:rFonts w:asciiTheme="minorHAnsi" w:hAnsiTheme="minorHAnsi" w:cstheme="minorHAnsi"/>
                <w:sz w:val="22"/>
                <w:szCs w:val="22"/>
              </w:rPr>
            </w:pPr>
          </w:p>
        </w:tc>
        <w:tc>
          <w:tcPr>
            <w:tcW w:w="2409" w:type="dxa"/>
            <w:gridSpan w:val="6"/>
            <w:tcBorders>
              <w:top w:val="nil"/>
              <w:left w:val="nil"/>
              <w:bottom w:val="nil"/>
            </w:tcBorders>
            <w:shd w:val="clear" w:color="auto" w:fill="auto"/>
            <w:vAlign w:val="center"/>
          </w:tcPr>
          <w:p w14:paraId="2F16B515" w14:textId="77777777" w:rsidR="00883882" w:rsidRPr="00552079" w:rsidRDefault="00883882" w:rsidP="006F6EBF">
            <w:pPr>
              <w:rPr>
                <w:rFonts w:asciiTheme="minorHAnsi" w:hAnsiTheme="minorHAnsi" w:cstheme="minorHAnsi"/>
                <w:sz w:val="22"/>
                <w:szCs w:val="22"/>
              </w:rPr>
            </w:pPr>
          </w:p>
        </w:tc>
      </w:tr>
      <w:tr w:rsidR="00883882" w:rsidRPr="00E87D88" w14:paraId="308621B0"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15212595" w14:textId="77777777" w:rsidR="00883882" w:rsidRPr="00E87D88" w:rsidRDefault="00883882" w:rsidP="006F6EBF">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33AB7FA6" w14:textId="77777777" w:rsidR="00883882" w:rsidRPr="00E87D88" w:rsidRDefault="00883882" w:rsidP="006F6EBF">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554CD7D3" w14:textId="77777777" w:rsidR="00883882" w:rsidRPr="00E87D88" w:rsidRDefault="00883882" w:rsidP="006F6EBF">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00008F4D" w14:textId="77777777" w:rsidR="00883882" w:rsidRPr="00E87D88" w:rsidRDefault="00883882" w:rsidP="006F6EBF">
            <w:pPr>
              <w:jc w:val="center"/>
              <w:rPr>
                <w:rFonts w:asciiTheme="minorHAnsi" w:hAnsiTheme="minorHAnsi" w:cstheme="minorHAnsi"/>
                <w:b/>
                <w:sz w:val="4"/>
                <w:szCs w:val="4"/>
              </w:rPr>
            </w:pPr>
          </w:p>
        </w:tc>
      </w:tr>
      <w:tr w:rsidR="00883882" w:rsidRPr="00E87D88" w14:paraId="1E7D6C36"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4C736EE" w14:textId="77777777" w:rsidR="00883882" w:rsidRPr="00E87D88" w:rsidRDefault="00883882" w:rsidP="006F6EBF">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9930F7F" w14:textId="77777777" w:rsidR="00883882" w:rsidRPr="00E87D88" w:rsidRDefault="00883882" w:rsidP="006F6EBF">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69C6361A" w14:textId="77777777" w:rsidR="00883882" w:rsidRPr="00E87D88" w:rsidRDefault="00883882" w:rsidP="006F6EBF">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741681C6" w14:textId="77777777" w:rsidR="00883882" w:rsidRPr="00E87D88" w:rsidRDefault="00883882" w:rsidP="006F6EBF">
            <w:pPr>
              <w:jc w:val="center"/>
              <w:rPr>
                <w:rFonts w:asciiTheme="minorHAnsi" w:hAnsiTheme="minorHAnsi" w:cstheme="minorHAnsi"/>
                <w:b/>
                <w:sz w:val="4"/>
                <w:szCs w:val="4"/>
              </w:rPr>
            </w:pPr>
          </w:p>
        </w:tc>
      </w:tr>
      <w:tr w:rsidR="00883882" w:rsidRPr="00552079" w14:paraId="2F4793EE"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4CAD2105" w14:textId="77777777" w:rsidR="00883882" w:rsidRPr="00552079" w:rsidRDefault="00883882" w:rsidP="006F6EB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8D888A5"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5FEF4E4" w14:textId="77777777" w:rsidR="00883882" w:rsidRPr="00552079" w:rsidRDefault="00883882" w:rsidP="006F6EBF">
            <w:pPr>
              <w:rPr>
                <w:rFonts w:asciiTheme="minorHAnsi" w:hAnsiTheme="minorHAnsi" w:cstheme="minorHAnsi"/>
                <w:sz w:val="22"/>
                <w:szCs w:val="22"/>
              </w:rPr>
            </w:pPr>
          </w:p>
        </w:tc>
        <w:tc>
          <w:tcPr>
            <w:tcW w:w="1617" w:type="dxa"/>
            <w:gridSpan w:val="3"/>
            <w:tcBorders>
              <w:left w:val="single" w:sz="4" w:space="0" w:color="auto"/>
              <w:bottom w:val="single" w:sz="4" w:space="0" w:color="auto"/>
              <w:right w:val="single" w:sz="4" w:space="0" w:color="auto"/>
            </w:tcBorders>
            <w:shd w:val="clear" w:color="auto" w:fill="F2F2F2"/>
            <w:vAlign w:val="center"/>
          </w:tcPr>
          <w:p w14:paraId="71058539" w14:textId="77777777" w:rsidR="00883882" w:rsidRPr="00552079" w:rsidRDefault="00883882" w:rsidP="006F6EBF">
            <w:pPr>
              <w:rPr>
                <w:rFonts w:asciiTheme="minorHAnsi" w:hAnsiTheme="minorHAnsi" w:cstheme="minorHAnsi"/>
                <w:sz w:val="22"/>
                <w:szCs w:val="22"/>
              </w:rPr>
            </w:pPr>
          </w:p>
        </w:tc>
        <w:tc>
          <w:tcPr>
            <w:tcW w:w="4211" w:type="dxa"/>
            <w:gridSpan w:val="9"/>
            <w:tcBorders>
              <w:top w:val="nil"/>
              <w:left w:val="single" w:sz="4" w:space="0" w:color="auto"/>
              <w:bottom w:val="nil"/>
            </w:tcBorders>
            <w:shd w:val="clear" w:color="auto" w:fill="FFFFFF"/>
            <w:vAlign w:val="center"/>
          </w:tcPr>
          <w:p w14:paraId="7BD4D6F6" w14:textId="77777777" w:rsidR="00883882" w:rsidRPr="00552079" w:rsidRDefault="00883882" w:rsidP="006F6EBF">
            <w:pPr>
              <w:rPr>
                <w:rFonts w:asciiTheme="minorHAnsi" w:hAnsiTheme="minorHAnsi" w:cstheme="minorHAnsi"/>
                <w:sz w:val="22"/>
                <w:szCs w:val="22"/>
              </w:rPr>
            </w:pPr>
          </w:p>
        </w:tc>
      </w:tr>
      <w:tr w:rsidR="00883882" w:rsidRPr="00E87D88" w14:paraId="36046215"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6802CEFA" w14:textId="77777777" w:rsidR="00883882" w:rsidRPr="00E87D88" w:rsidRDefault="00883882" w:rsidP="006F6EBF">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4ECB2B87" w14:textId="77777777" w:rsidR="00883882" w:rsidRPr="00E87D88" w:rsidRDefault="00883882" w:rsidP="006F6EBF">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6351CAA9" w14:textId="77777777" w:rsidR="00883882" w:rsidRPr="00E87D88" w:rsidRDefault="00883882" w:rsidP="006F6EBF">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53D88F75" w14:textId="77777777" w:rsidR="00883882" w:rsidRPr="00E87D88" w:rsidRDefault="00883882" w:rsidP="006F6EBF">
            <w:pPr>
              <w:jc w:val="center"/>
              <w:rPr>
                <w:rFonts w:asciiTheme="minorHAnsi" w:hAnsiTheme="minorHAnsi" w:cstheme="minorHAnsi"/>
                <w:b/>
                <w:sz w:val="4"/>
                <w:szCs w:val="4"/>
              </w:rPr>
            </w:pPr>
          </w:p>
        </w:tc>
      </w:tr>
      <w:tr w:rsidR="00883882" w:rsidRPr="00552079" w14:paraId="2A19580B"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61338CA7" w14:textId="77777777" w:rsidR="00883882" w:rsidRPr="00552079" w:rsidRDefault="00883882" w:rsidP="006F6EB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1A7D862"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F24E8C9" w14:textId="77777777" w:rsidR="00883882" w:rsidRPr="00552079" w:rsidRDefault="00883882" w:rsidP="006F6EBF">
            <w:pPr>
              <w:rPr>
                <w:rFonts w:asciiTheme="minorHAnsi" w:hAnsiTheme="minorHAnsi" w:cstheme="minorHAnsi"/>
                <w:sz w:val="22"/>
                <w:szCs w:val="22"/>
              </w:rPr>
            </w:pPr>
          </w:p>
        </w:tc>
        <w:tc>
          <w:tcPr>
            <w:tcW w:w="5687" w:type="dxa"/>
            <w:gridSpan w:val="11"/>
            <w:tcBorders>
              <w:left w:val="single" w:sz="4" w:space="0" w:color="auto"/>
              <w:bottom w:val="single" w:sz="4" w:space="0" w:color="auto"/>
              <w:right w:val="single" w:sz="4" w:space="0" w:color="auto"/>
            </w:tcBorders>
            <w:shd w:val="clear" w:color="auto" w:fill="F2F2F2"/>
            <w:vAlign w:val="center"/>
          </w:tcPr>
          <w:p w14:paraId="76036845" w14:textId="77777777" w:rsidR="00883882" w:rsidRPr="00552079" w:rsidRDefault="00883882" w:rsidP="006F6EB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BC405A4" w14:textId="77777777" w:rsidR="00883882" w:rsidRPr="00552079" w:rsidRDefault="00883882" w:rsidP="006F6EBF">
            <w:pPr>
              <w:rPr>
                <w:rFonts w:asciiTheme="minorHAnsi" w:hAnsiTheme="minorHAnsi" w:cstheme="minorHAnsi"/>
                <w:sz w:val="22"/>
                <w:szCs w:val="22"/>
              </w:rPr>
            </w:pPr>
          </w:p>
        </w:tc>
      </w:tr>
      <w:tr w:rsidR="00883882" w:rsidRPr="00E87D88" w14:paraId="378996F0"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29537464" w14:textId="77777777" w:rsidR="00883882" w:rsidRPr="00E87D88" w:rsidRDefault="00883882" w:rsidP="006F6EBF">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1A4E45E" w14:textId="77777777" w:rsidR="00883882" w:rsidRPr="00E87D88" w:rsidRDefault="00883882" w:rsidP="006F6EBF">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DD99AEE" w14:textId="77777777" w:rsidR="00883882" w:rsidRPr="00E87D88" w:rsidRDefault="00883882" w:rsidP="006F6EBF">
            <w:pPr>
              <w:jc w:val="center"/>
              <w:rPr>
                <w:rFonts w:asciiTheme="minorHAnsi" w:hAnsiTheme="minorHAnsi" w:cstheme="minorHAnsi"/>
                <w:b/>
                <w:sz w:val="4"/>
                <w:szCs w:val="4"/>
              </w:rPr>
            </w:pPr>
          </w:p>
        </w:tc>
        <w:tc>
          <w:tcPr>
            <w:tcW w:w="5828" w:type="dxa"/>
            <w:gridSpan w:val="12"/>
            <w:tcBorders>
              <w:top w:val="nil"/>
              <w:left w:val="nil"/>
              <w:bottom w:val="nil"/>
            </w:tcBorders>
            <w:shd w:val="clear" w:color="auto" w:fill="auto"/>
            <w:vAlign w:val="center"/>
          </w:tcPr>
          <w:p w14:paraId="10195975" w14:textId="77777777" w:rsidR="00883882" w:rsidRPr="00E87D88" w:rsidRDefault="00883882" w:rsidP="006F6EBF">
            <w:pPr>
              <w:jc w:val="center"/>
              <w:rPr>
                <w:rFonts w:asciiTheme="minorHAnsi" w:hAnsiTheme="minorHAnsi" w:cstheme="minorHAnsi"/>
                <w:b/>
                <w:sz w:val="4"/>
                <w:szCs w:val="4"/>
              </w:rPr>
            </w:pPr>
          </w:p>
        </w:tc>
      </w:tr>
      <w:tr w:rsidR="00883882" w:rsidRPr="00552079" w14:paraId="6A1C2117" w14:textId="77777777" w:rsidTr="006F6EBF">
        <w:trPr>
          <w:gridAfter w:val="1"/>
          <w:wAfter w:w="10" w:type="dxa"/>
          <w:jc w:val="center"/>
        </w:trPr>
        <w:tc>
          <w:tcPr>
            <w:tcW w:w="3593" w:type="dxa"/>
            <w:gridSpan w:val="4"/>
            <w:tcBorders>
              <w:top w:val="nil"/>
              <w:left w:val="single" w:sz="12" w:space="0" w:color="auto"/>
              <w:bottom w:val="nil"/>
              <w:right w:val="nil"/>
            </w:tcBorders>
            <w:shd w:val="clear" w:color="auto" w:fill="auto"/>
            <w:tcMar>
              <w:left w:w="0" w:type="dxa"/>
              <w:right w:w="85" w:type="dxa"/>
            </w:tcMar>
            <w:vAlign w:val="center"/>
          </w:tcPr>
          <w:p w14:paraId="34704493" w14:textId="77777777" w:rsidR="00883882" w:rsidRPr="00552079" w:rsidRDefault="00883882" w:rsidP="006F6EBF">
            <w:pPr>
              <w:jc w:val="right"/>
              <w:rPr>
                <w:rFonts w:asciiTheme="minorHAnsi" w:hAnsiTheme="minorHAnsi" w:cstheme="minorHAnsi"/>
                <w:b/>
                <w:sz w:val="22"/>
                <w:szCs w:val="22"/>
              </w:rPr>
            </w:pPr>
            <w:r>
              <w:rPr>
                <w:rFonts w:asciiTheme="minorHAnsi" w:hAnsiTheme="minorHAnsi" w:cstheme="minorHAnsi"/>
                <w:b/>
                <w:sz w:val="22"/>
                <w:szCs w:val="22"/>
              </w:rPr>
              <w:t>Cargo</w:t>
            </w:r>
            <w:r w:rsidRPr="00552079">
              <w:rPr>
                <w:rFonts w:asciiTheme="minorHAnsi" w:hAnsiTheme="minorHAnsi" w:cstheme="minorHAnsi"/>
                <w:b/>
                <w:sz w:val="22"/>
                <w:szCs w:val="22"/>
              </w:rPr>
              <w:t xml:space="preserve"> Propuesto</w:t>
            </w:r>
          </w:p>
        </w:tc>
        <w:tc>
          <w:tcPr>
            <w:tcW w:w="180" w:type="dxa"/>
            <w:tcBorders>
              <w:top w:val="nil"/>
              <w:left w:val="nil"/>
              <w:bottom w:val="nil"/>
              <w:right w:val="nil"/>
            </w:tcBorders>
            <w:shd w:val="clear" w:color="auto" w:fill="auto"/>
            <w:vAlign w:val="center"/>
          </w:tcPr>
          <w:p w14:paraId="52039338"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33A0AF" w14:textId="77777777" w:rsidR="00883882" w:rsidRPr="00552079" w:rsidRDefault="00883882" w:rsidP="006F6EBF">
            <w:pPr>
              <w:rPr>
                <w:rFonts w:asciiTheme="minorHAnsi" w:hAnsiTheme="minorHAnsi" w:cstheme="minorHAnsi"/>
                <w:sz w:val="22"/>
                <w:szCs w:val="22"/>
              </w:rPr>
            </w:pPr>
          </w:p>
        </w:tc>
        <w:tc>
          <w:tcPr>
            <w:tcW w:w="5590" w:type="dxa"/>
            <w:gridSpan w:val="10"/>
            <w:tcBorders>
              <w:left w:val="single" w:sz="4" w:space="0" w:color="auto"/>
              <w:bottom w:val="single" w:sz="4" w:space="0" w:color="auto"/>
              <w:right w:val="single" w:sz="4" w:space="0" w:color="auto"/>
            </w:tcBorders>
            <w:shd w:val="clear" w:color="auto" w:fill="F2F2F2"/>
            <w:vAlign w:val="center"/>
          </w:tcPr>
          <w:p w14:paraId="4DA85581" w14:textId="77777777" w:rsidR="00883882" w:rsidRPr="00552079" w:rsidRDefault="00883882" w:rsidP="006F6EBF">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4DE5207C" w14:textId="77777777" w:rsidR="00883882" w:rsidRPr="00552079" w:rsidRDefault="00883882" w:rsidP="006F6EBF">
            <w:pPr>
              <w:rPr>
                <w:rFonts w:asciiTheme="minorHAnsi" w:hAnsiTheme="minorHAnsi" w:cstheme="minorHAnsi"/>
                <w:sz w:val="22"/>
                <w:szCs w:val="22"/>
              </w:rPr>
            </w:pPr>
          </w:p>
        </w:tc>
      </w:tr>
      <w:tr w:rsidR="00883882" w:rsidRPr="00552079" w14:paraId="2E9FF36C" w14:textId="77777777" w:rsidTr="006F6EBF">
        <w:trPr>
          <w:gridAfter w:val="1"/>
          <w:wAfter w:w="10" w:type="dxa"/>
          <w:jc w:val="center"/>
        </w:trPr>
        <w:tc>
          <w:tcPr>
            <w:tcW w:w="3593" w:type="dxa"/>
            <w:gridSpan w:val="4"/>
            <w:tcBorders>
              <w:top w:val="nil"/>
              <w:left w:val="single" w:sz="12" w:space="0" w:color="auto"/>
              <w:bottom w:val="single" w:sz="12" w:space="0" w:color="auto"/>
              <w:right w:val="nil"/>
            </w:tcBorders>
            <w:shd w:val="clear" w:color="auto" w:fill="auto"/>
            <w:tcMar>
              <w:left w:w="0" w:type="dxa"/>
              <w:right w:w="0" w:type="dxa"/>
            </w:tcMar>
            <w:vAlign w:val="center"/>
          </w:tcPr>
          <w:p w14:paraId="542E6CB6" w14:textId="77777777" w:rsidR="00883882" w:rsidRPr="00552079" w:rsidRDefault="00883882" w:rsidP="006F6EBF">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40D578A" w14:textId="77777777" w:rsidR="00883882" w:rsidRPr="00552079" w:rsidRDefault="00883882" w:rsidP="006F6EBF">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EE3FF4E" w14:textId="77777777" w:rsidR="00883882" w:rsidRPr="00552079" w:rsidRDefault="00883882" w:rsidP="006F6EBF">
            <w:pPr>
              <w:rPr>
                <w:rFonts w:asciiTheme="minorHAnsi" w:hAnsiTheme="minorHAnsi" w:cstheme="minorHAnsi"/>
                <w:sz w:val="22"/>
                <w:szCs w:val="22"/>
              </w:rPr>
            </w:pPr>
          </w:p>
        </w:tc>
        <w:tc>
          <w:tcPr>
            <w:tcW w:w="5828" w:type="dxa"/>
            <w:gridSpan w:val="12"/>
            <w:tcBorders>
              <w:top w:val="nil"/>
              <w:left w:val="nil"/>
              <w:bottom w:val="single" w:sz="12" w:space="0" w:color="auto"/>
            </w:tcBorders>
            <w:shd w:val="clear" w:color="auto" w:fill="auto"/>
            <w:vAlign w:val="center"/>
          </w:tcPr>
          <w:p w14:paraId="6BC639B0" w14:textId="77777777" w:rsidR="00883882" w:rsidRPr="00552079" w:rsidRDefault="00883882" w:rsidP="006F6EBF">
            <w:pPr>
              <w:rPr>
                <w:rFonts w:asciiTheme="minorHAnsi" w:hAnsiTheme="minorHAnsi" w:cstheme="minorHAnsi"/>
                <w:sz w:val="22"/>
                <w:szCs w:val="22"/>
              </w:rPr>
            </w:pPr>
          </w:p>
        </w:tc>
      </w:tr>
      <w:tr w:rsidR="00883882" w:rsidRPr="00552079" w14:paraId="43397736" w14:textId="77777777" w:rsidTr="006F6EBF">
        <w:trPr>
          <w:gridAfter w:val="1"/>
          <w:wAfter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494A5205" w14:textId="77777777" w:rsidR="00883882" w:rsidRPr="00552079" w:rsidRDefault="00883882" w:rsidP="006F6EB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83882" w:rsidRPr="00552079" w14:paraId="7FD62BF6" w14:textId="77777777" w:rsidTr="006F6EBF">
        <w:trPr>
          <w:gridAfter w:val="1"/>
          <w:wAfter w:w="10" w:type="dxa"/>
          <w:trHeight w:val="1074"/>
          <w:jc w:val="center"/>
        </w:trPr>
        <w:tc>
          <w:tcPr>
            <w:tcW w:w="5104" w:type="dxa"/>
            <w:gridSpan w:val="8"/>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E9F33F4"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720" w:type="dxa"/>
            <w:gridSpan w:val="6"/>
            <w:tcBorders>
              <w:top w:val="single" w:sz="12" w:space="0" w:color="auto"/>
              <w:left w:val="single" w:sz="4" w:space="0" w:color="auto"/>
              <w:bottom w:val="single" w:sz="4" w:space="0" w:color="auto"/>
              <w:right w:val="single" w:sz="4" w:space="0" w:color="auto"/>
            </w:tcBorders>
            <w:shd w:val="clear" w:color="auto" w:fill="F2F2F2"/>
            <w:vAlign w:val="center"/>
          </w:tcPr>
          <w:p w14:paraId="0C98C93F"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gridSpan w:val="4"/>
            <w:tcBorders>
              <w:top w:val="single" w:sz="12" w:space="0" w:color="auto"/>
              <w:left w:val="single" w:sz="4" w:space="0" w:color="auto"/>
              <w:bottom w:val="single" w:sz="4" w:space="0" w:color="auto"/>
            </w:tcBorders>
            <w:shd w:val="clear" w:color="auto" w:fill="F2F2F2"/>
            <w:vAlign w:val="center"/>
          </w:tcPr>
          <w:p w14:paraId="5C6D32CD" w14:textId="77777777" w:rsidR="00883882" w:rsidRDefault="00883882" w:rsidP="006F6EBF">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442D629" w14:textId="77777777" w:rsidR="00883882"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31ECE1D" w14:textId="77777777" w:rsidR="00883882" w:rsidRPr="00552079" w:rsidRDefault="00883882" w:rsidP="006F6EB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83882" w:rsidRPr="00552079" w14:paraId="18BE6BCB" w14:textId="77777777" w:rsidTr="006F6EBF">
        <w:trPr>
          <w:gridAfter w:val="1"/>
          <w:wAfter w:w="10" w:type="dxa"/>
          <w:trHeight w:val="304"/>
          <w:jc w:val="center"/>
        </w:trPr>
        <w:tc>
          <w:tcPr>
            <w:tcW w:w="5104" w:type="dxa"/>
            <w:gridSpan w:val="8"/>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6617F44" w14:textId="77777777" w:rsidR="00883882" w:rsidRPr="00552079" w:rsidRDefault="00883882" w:rsidP="006F6EBF">
            <w:pPr>
              <w:jc w:val="center"/>
              <w:rPr>
                <w:rFonts w:asciiTheme="minorHAnsi" w:hAnsiTheme="minorHAnsi" w:cstheme="minorHAnsi"/>
                <w:b/>
                <w:sz w:val="22"/>
                <w:szCs w:val="22"/>
              </w:rPr>
            </w:pPr>
          </w:p>
        </w:tc>
        <w:tc>
          <w:tcPr>
            <w:tcW w:w="27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C3A21" w14:textId="77777777" w:rsidR="00883882" w:rsidRPr="00552079" w:rsidRDefault="00883882" w:rsidP="006F6EBF">
            <w:pPr>
              <w:jc w:val="center"/>
              <w:rPr>
                <w:rFonts w:asciiTheme="minorHAnsi" w:hAnsiTheme="minorHAnsi" w:cstheme="minorHAnsi"/>
                <w:b/>
                <w:sz w:val="22"/>
                <w:szCs w:val="22"/>
              </w:rPr>
            </w:pP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2EE970" w14:textId="77777777" w:rsidR="00883882" w:rsidRPr="00552079" w:rsidRDefault="00883882" w:rsidP="006F6EBF">
            <w:pPr>
              <w:jc w:val="center"/>
              <w:rPr>
                <w:rFonts w:asciiTheme="minorHAnsi" w:hAnsiTheme="minorHAnsi" w:cstheme="minorHAnsi"/>
                <w:b/>
                <w:sz w:val="22"/>
                <w:szCs w:val="22"/>
              </w:rPr>
            </w:pPr>
          </w:p>
        </w:tc>
      </w:tr>
      <w:tr w:rsidR="00883882" w:rsidRPr="00552079" w14:paraId="4A3783B6" w14:textId="77777777" w:rsidTr="006F6EBF">
        <w:trPr>
          <w:gridAfter w:val="1"/>
          <w:wAfter w:w="10" w:type="dxa"/>
          <w:trHeight w:val="304"/>
          <w:jc w:val="center"/>
        </w:trPr>
        <w:tc>
          <w:tcPr>
            <w:tcW w:w="5104" w:type="dxa"/>
            <w:gridSpan w:val="8"/>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C3A1932" w14:textId="77777777" w:rsidR="00883882" w:rsidRPr="00552079" w:rsidRDefault="00883882" w:rsidP="006F6EBF">
            <w:pPr>
              <w:jc w:val="center"/>
              <w:rPr>
                <w:rFonts w:asciiTheme="minorHAnsi" w:hAnsiTheme="minorHAnsi" w:cstheme="minorHAnsi"/>
                <w:b/>
                <w:sz w:val="22"/>
                <w:szCs w:val="22"/>
              </w:rPr>
            </w:pPr>
          </w:p>
        </w:tc>
        <w:tc>
          <w:tcPr>
            <w:tcW w:w="272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BE573D2" w14:textId="77777777" w:rsidR="00883882" w:rsidRPr="00552079" w:rsidRDefault="00883882" w:rsidP="006F6EBF">
            <w:pPr>
              <w:jc w:val="center"/>
              <w:rPr>
                <w:rFonts w:asciiTheme="minorHAnsi" w:hAnsiTheme="minorHAnsi" w:cstheme="minorHAnsi"/>
                <w:b/>
                <w:sz w:val="22"/>
                <w:szCs w:val="22"/>
              </w:rPr>
            </w:pP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992544" w14:textId="77777777" w:rsidR="00883882" w:rsidRPr="00552079" w:rsidRDefault="00883882" w:rsidP="006F6EBF">
            <w:pPr>
              <w:jc w:val="center"/>
              <w:rPr>
                <w:rFonts w:asciiTheme="minorHAnsi" w:hAnsiTheme="minorHAnsi" w:cstheme="minorHAnsi"/>
                <w:b/>
                <w:sz w:val="22"/>
                <w:szCs w:val="22"/>
              </w:rPr>
            </w:pPr>
          </w:p>
        </w:tc>
      </w:tr>
      <w:tr w:rsidR="00883882" w:rsidRPr="00552079" w14:paraId="694A4217" w14:textId="77777777" w:rsidTr="006F6EBF">
        <w:trPr>
          <w:gridBefore w:val="1"/>
          <w:wBefore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4EC4A712" w14:textId="77777777" w:rsidR="00883882" w:rsidRPr="00552079" w:rsidRDefault="00883882" w:rsidP="006F6EBF">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r>
      <w:tr w:rsidR="00883882" w:rsidRPr="00552079" w14:paraId="130D96CF" w14:textId="77777777" w:rsidTr="006F6EBF">
        <w:trPr>
          <w:gridBefore w:val="1"/>
          <w:wBefore w:w="10" w:type="dxa"/>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0D6636A"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1BB0CB67"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gridSpan w:val="4"/>
            <w:tcBorders>
              <w:top w:val="single" w:sz="12" w:space="0" w:color="auto"/>
              <w:left w:val="single" w:sz="4" w:space="0" w:color="auto"/>
              <w:right w:val="single" w:sz="4" w:space="0" w:color="auto"/>
            </w:tcBorders>
            <w:shd w:val="clear" w:color="auto" w:fill="F2F2F2"/>
            <w:vAlign w:val="center"/>
          </w:tcPr>
          <w:p w14:paraId="6877E57D"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gridSpan w:val="4"/>
            <w:tcBorders>
              <w:top w:val="single" w:sz="12" w:space="0" w:color="auto"/>
              <w:left w:val="single" w:sz="4" w:space="0" w:color="auto"/>
              <w:right w:val="single" w:sz="4" w:space="0" w:color="auto"/>
            </w:tcBorders>
            <w:shd w:val="clear" w:color="auto" w:fill="F2F2F2"/>
            <w:vAlign w:val="center"/>
          </w:tcPr>
          <w:p w14:paraId="5AABD9A8"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gridSpan w:val="8"/>
            <w:tcBorders>
              <w:top w:val="single" w:sz="12" w:space="0" w:color="auto"/>
              <w:left w:val="single" w:sz="4" w:space="0" w:color="auto"/>
            </w:tcBorders>
            <w:shd w:val="clear" w:color="auto" w:fill="F2F2F2"/>
            <w:vAlign w:val="center"/>
          </w:tcPr>
          <w:p w14:paraId="0DC9D56E" w14:textId="77777777" w:rsidR="00883882" w:rsidRPr="00552079" w:rsidRDefault="00883882" w:rsidP="006F6EBF">
            <w:pPr>
              <w:jc w:val="center"/>
              <w:rPr>
                <w:rFonts w:asciiTheme="minorHAnsi" w:hAnsiTheme="minorHAnsi" w:cstheme="minorHAnsi"/>
                <w:b/>
                <w:sz w:val="22"/>
                <w:szCs w:val="22"/>
              </w:rPr>
            </w:pPr>
            <w:r>
              <w:rPr>
                <w:rFonts w:asciiTheme="minorHAnsi" w:hAnsiTheme="minorHAnsi" w:cstheme="minorHAnsi"/>
                <w:b/>
                <w:sz w:val="22"/>
                <w:szCs w:val="22"/>
              </w:rPr>
              <w:t xml:space="preserve">Detalle de Documentos de Respaldo </w:t>
            </w:r>
          </w:p>
        </w:tc>
      </w:tr>
      <w:tr w:rsidR="00883882" w:rsidRPr="00552079" w14:paraId="3594F050" w14:textId="77777777" w:rsidTr="006F6EBF">
        <w:trPr>
          <w:gridBefore w:val="1"/>
          <w:wBefore w:w="10"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F3F5F" w14:textId="77777777" w:rsidR="00883882" w:rsidRPr="00552079" w:rsidRDefault="00883882" w:rsidP="006F6EB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0ECD84" w14:textId="77777777" w:rsidR="00883882" w:rsidRPr="00552079" w:rsidRDefault="00883882" w:rsidP="006F6EBF">
            <w:pPr>
              <w:jc w:val="center"/>
              <w:rPr>
                <w:rFonts w:asciiTheme="minorHAnsi" w:hAnsiTheme="minorHAnsi" w:cstheme="minorHAnsi"/>
                <w:sz w:val="22"/>
                <w:szCs w:val="22"/>
              </w:rPr>
            </w:pPr>
          </w:p>
        </w:tc>
        <w:tc>
          <w:tcPr>
            <w:tcW w:w="2551"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2EF2F06" w14:textId="77777777" w:rsidR="00883882" w:rsidRPr="00552079" w:rsidRDefault="00883882" w:rsidP="006F6EBF">
            <w:pPr>
              <w:jc w:val="center"/>
              <w:rPr>
                <w:rFonts w:asciiTheme="minorHAnsi" w:hAnsiTheme="minorHAnsi" w:cstheme="minorHAnsi"/>
                <w:sz w:val="22"/>
                <w:szCs w:val="22"/>
              </w:rPr>
            </w:pPr>
          </w:p>
        </w:tc>
        <w:tc>
          <w:tcPr>
            <w:tcW w:w="2536"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1CEBCC81" w14:textId="77777777" w:rsidR="00883882" w:rsidRPr="00552079" w:rsidRDefault="00883882" w:rsidP="006F6EBF">
            <w:pPr>
              <w:jc w:val="center"/>
              <w:rPr>
                <w:rFonts w:asciiTheme="minorHAnsi" w:hAnsiTheme="minorHAnsi" w:cstheme="minorHAnsi"/>
                <w:sz w:val="22"/>
                <w:szCs w:val="22"/>
              </w:rPr>
            </w:pPr>
          </w:p>
        </w:tc>
        <w:tc>
          <w:tcPr>
            <w:tcW w:w="2425" w:type="dxa"/>
            <w:gridSpan w:val="8"/>
            <w:tcBorders>
              <w:top w:val="single" w:sz="12" w:space="0" w:color="auto"/>
              <w:left w:val="single" w:sz="4" w:space="0" w:color="auto"/>
              <w:bottom w:val="single" w:sz="4" w:space="0" w:color="auto"/>
            </w:tcBorders>
            <w:shd w:val="clear" w:color="auto" w:fill="FFFFFF"/>
            <w:vAlign w:val="center"/>
          </w:tcPr>
          <w:p w14:paraId="1D1123BE" w14:textId="77777777" w:rsidR="00883882" w:rsidRPr="00552079" w:rsidRDefault="00883882" w:rsidP="006F6EBF">
            <w:pPr>
              <w:jc w:val="center"/>
              <w:rPr>
                <w:rFonts w:asciiTheme="minorHAnsi" w:hAnsiTheme="minorHAnsi" w:cstheme="minorHAnsi"/>
                <w:sz w:val="22"/>
                <w:szCs w:val="22"/>
              </w:rPr>
            </w:pPr>
          </w:p>
        </w:tc>
      </w:tr>
      <w:tr w:rsidR="00883882" w:rsidRPr="00552079" w14:paraId="48919A28" w14:textId="77777777" w:rsidTr="006F6EBF">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D4010F" w14:textId="77777777" w:rsidR="00883882" w:rsidRPr="00552079" w:rsidRDefault="00883882" w:rsidP="006F6EB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967AE" w14:textId="77777777" w:rsidR="00883882" w:rsidRPr="00552079" w:rsidRDefault="00883882" w:rsidP="006F6EBF">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4B3FC5" w14:textId="77777777" w:rsidR="00883882" w:rsidRPr="00552079" w:rsidRDefault="00883882" w:rsidP="006F6EBF">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3DA664B" w14:textId="77777777" w:rsidR="00883882" w:rsidRPr="00552079" w:rsidRDefault="00883882" w:rsidP="006F6EBF">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4C934381" w14:textId="77777777" w:rsidR="00883882" w:rsidRPr="00552079" w:rsidRDefault="00883882" w:rsidP="006F6EBF">
            <w:pPr>
              <w:jc w:val="center"/>
              <w:rPr>
                <w:rFonts w:asciiTheme="minorHAnsi" w:hAnsiTheme="minorHAnsi" w:cstheme="minorHAnsi"/>
                <w:sz w:val="22"/>
                <w:szCs w:val="22"/>
              </w:rPr>
            </w:pPr>
          </w:p>
        </w:tc>
      </w:tr>
      <w:tr w:rsidR="00883882" w:rsidRPr="00552079" w14:paraId="26504111" w14:textId="77777777" w:rsidTr="006F6EBF">
        <w:trPr>
          <w:gridBefore w:val="1"/>
          <w:wBefore w:w="10"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4D3D8C2" w14:textId="77777777" w:rsidR="00883882" w:rsidRPr="00552079" w:rsidRDefault="00883882" w:rsidP="006F6EB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E2F575B" w14:textId="77777777" w:rsidR="00883882" w:rsidRPr="00552079" w:rsidRDefault="00883882" w:rsidP="006F6EBF">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1936FF79" w14:textId="77777777" w:rsidR="00883882" w:rsidRPr="00552079" w:rsidRDefault="00883882" w:rsidP="006F6EBF">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6DF38E62" w14:textId="77777777" w:rsidR="00883882" w:rsidRPr="00552079" w:rsidRDefault="00883882" w:rsidP="006F6EBF">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12" w:space="0" w:color="auto"/>
            </w:tcBorders>
            <w:shd w:val="clear" w:color="auto" w:fill="FFFFFF"/>
            <w:vAlign w:val="center"/>
          </w:tcPr>
          <w:p w14:paraId="33AA461B" w14:textId="77777777" w:rsidR="00883882" w:rsidRPr="00552079" w:rsidRDefault="00883882" w:rsidP="006F6EBF">
            <w:pPr>
              <w:jc w:val="center"/>
              <w:rPr>
                <w:rFonts w:asciiTheme="minorHAnsi" w:hAnsiTheme="minorHAnsi" w:cstheme="minorHAnsi"/>
                <w:sz w:val="22"/>
                <w:szCs w:val="22"/>
              </w:rPr>
            </w:pPr>
          </w:p>
        </w:tc>
      </w:tr>
      <w:tr w:rsidR="00883882" w:rsidRPr="00552079" w14:paraId="0B4B3354" w14:textId="77777777" w:rsidTr="006F6EBF">
        <w:trPr>
          <w:gridBefore w:val="1"/>
          <w:wBefore w:w="10" w:type="dxa"/>
          <w:jc w:val="center"/>
        </w:trPr>
        <w:tc>
          <w:tcPr>
            <w:tcW w:w="9781" w:type="dxa"/>
            <w:gridSpan w:val="18"/>
            <w:tcBorders>
              <w:top w:val="single" w:sz="12" w:space="0" w:color="auto"/>
              <w:bottom w:val="single" w:sz="12" w:space="0" w:color="auto"/>
            </w:tcBorders>
            <w:shd w:val="clear" w:color="auto" w:fill="D9D9D9" w:themeFill="background1" w:themeFillShade="D9"/>
            <w:vAlign w:val="center"/>
          </w:tcPr>
          <w:p w14:paraId="6FDCF90C" w14:textId="77777777" w:rsidR="00883882" w:rsidRPr="00552079" w:rsidRDefault="00883882" w:rsidP="006F6EBF">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83882" w:rsidRPr="00552079" w14:paraId="2A4114DF" w14:textId="77777777" w:rsidTr="006F6EBF">
        <w:trPr>
          <w:gridBefore w:val="1"/>
          <w:wBefore w:w="10" w:type="dxa"/>
          <w:trHeight w:val="1104"/>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FCDBA1"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14:paraId="25829F95"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gridSpan w:val="4"/>
            <w:tcBorders>
              <w:top w:val="single" w:sz="12" w:space="0" w:color="auto"/>
              <w:left w:val="single" w:sz="4" w:space="0" w:color="auto"/>
              <w:right w:val="single" w:sz="4" w:space="0" w:color="auto"/>
            </w:tcBorders>
            <w:shd w:val="clear" w:color="auto" w:fill="F2F2F2"/>
            <w:vAlign w:val="center"/>
          </w:tcPr>
          <w:p w14:paraId="1F30E6C8"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36" w:type="dxa"/>
            <w:gridSpan w:val="4"/>
            <w:tcBorders>
              <w:top w:val="single" w:sz="12" w:space="0" w:color="auto"/>
              <w:left w:val="single" w:sz="4" w:space="0" w:color="auto"/>
              <w:right w:val="single" w:sz="4" w:space="0" w:color="auto"/>
            </w:tcBorders>
            <w:shd w:val="clear" w:color="auto" w:fill="F2F2F2"/>
            <w:vAlign w:val="center"/>
          </w:tcPr>
          <w:p w14:paraId="32123D5B"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425" w:type="dxa"/>
            <w:gridSpan w:val="8"/>
            <w:tcBorders>
              <w:top w:val="single" w:sz="12" w:space="0" w:color="auto"/>
              <w:left w:val="single" w:sz="4" w:space="0" w:color="auto"/>
            </w:tcBorders>
            <w:shd w:val="clear" w:color="auto" w:fill="F2F2F2"/>
            <w:vAlign w:val="center"/>
          </w:tcPr>
          <w:p w14:paraId="00C89677" w14:textId="77777777" w:rsidR="00883882" w:rsidRPr="00552079" w:rsidRDefault="00883882" w:rsidP="006F6EBF">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883882" w:rsidRPr="00552079" w14:paraId="56D83F09" w14:textId="77777777" w:rsidTr="006F6EBF">
        <w:trPr>
          <w:gridBefore w:val="1"/>
          <w:wBefore w:w="10"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CA66FD" w14:textId="77777777" w:rsidR="00883882" w:rsidRPr="00552079" w:rsidRDefault="00883882" w:rsidP="006F6EB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8DDAAD2" w14:textId="77777777" w:rsidR="00883882" w:rsidRPr="00552079" w:rsidRDefault="00883882" w:rsidP="006F6EBF">
            <w:pPr>
              <w:jc w:val="center"/>
              <w:rPr>
                <w:rFonts w:asciiTheme="minorHAnsi" w:hAnsiTheme="minorHAnsi" w:cstheme="minorHAnsi"/>
                <w:sz w:val="22"/>
                <w:szCs w:val="22"/>
              </w:rPr>
            </w:pPr>
          </w:p>
        </w:tc>
        <w:tc>
          <w:tcPr>
            <w:tcW w:w="2551"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6AEF379B" w14:textId="77777777" w:rsidR="00883882" w:rsidRPr="00552079" w:rsidRDefault="00883882" w:rsidP="006F6EBF">
            <w:pPr>
              <w:jc w:val="center"/>
              <w:rPr>
                <w:rFonts w:asciiTheme="minorHAnsi" w:hAnsiTheme="minorHAnsi" w:cstheme="minorHAnsi"/>
                <w:sz w:val="22"/>
                <w:szCs w:val="22"/>
              </w:rPr>
            </w:pPr>
          </w:p>
        </w:tc>
        <w:tc>
          <w:tcPr>
            <w:tcW w:w="2536" w:type="dxa"/>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76351A89" w14:textId="77777777" w:rsidR="00883882" w:rsidRPr="00552079" w:rsidRDefault="00883882" w:rsidP="006F6EBF">
            <w:pPr>
              <w:jc w:val="center"/>
              <w:rPr>
                <w:rFonts w:asciiTheme="minorHAnsi" w:hAnsiTheme="minorHAnsi" w:cstheme="minorHAnsi"/>
                <w:sz w:val="22"/>
                <w:szCs w:val="22"/>
              </w:rPr>
            </w:pPr>
          </w:p>
        </w:tc>
        <w:tc>
          <w:tcPr>
            <w:tcW w:w="2425" w:type="dxa"/>
            <w:gridSpan w:val="8"/>
            <w:tcBorders>
              <w:top w:val="single" w:sz="12" w:space="0" w:color="auto"/>
              <w:left w:val="single" w:sz="4" w:space="0" w:color="auto"/>
              <w:bottom w:val="single" w:sz="4" w:space="0" w:color="auto"/>
            </w:tcBorders>
            <w:shd w:val="clear" w:color="auto" w:fill="FFFFFF"/>
            <w:vAlign w:val="center"/>
          </w:tcPr>
          <w:p w14:paraId="6E47E2E4" w14:textId="77777777" w:rsidR="00883882" w:rsidRPr="00552079" w:rsidRDefault="00883882" w:rsidP="006F6EBF">
            <w:pPr>
              <w:jc w:val="center"/>
              <w:rPr>
                <w:rFonts w:asciiTheme="minorHAnsi" w:hAnsiTheme="minorHAnsi" w:cstheme="minorHAnsi"/>
                <w:sz w:val="22"/>
                <w:szCs w:val="22"/>
              </w:rPr>
            </w:pPr>
          </w:p>
        </w:tc>
      </w:tr>
      <w:tr w:rsidR="00883882" w:rsidRPr="00552079" w14:paraId="6E1A7C93" w14:textId="77777777" w:rsidTr="006F6EBF">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F72000" w14:textId="77777777" w:rsidR="00883882" w:rsidRPr="00552079" w:rsidRDefault="00883882" w:rsidP="006F6EB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39370C5" w14:textId="77777777" w:rsidR="00883882" w:rsidRPr="00552079" w:rsidRDefault="00883882" w:rsidP="006F6EBF">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A5A2E6D" w14:textId="77777777" w:rsidR="00883882" w:rsidRPr="00552079" w:rsidRDefault="00883882" w:rsidP="006F6EBF">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0B3E4E9" w14:textId="77777777" w:rsidR="00883882" w:rsidRPr="00552079" w:rsidRDefault="00883882" w:rsidP="006F6EBF">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7061AC43" w14:textId="77777777" w:rsidR="00883882" w:rsidRPr="00552079" w:rsidRDefault="00883882" w:rsidP="006F6EBF">
            <w:pPr>
              <w:jc w:val="center"/>
              <w:rPr>
                <w:rFonts w:asciiTheme="minorHAnsi" w:hAnsiTheme="minorHAnsi" w:cstheme="minorHAnsi"/>
                <w:sz w:val="22"/>
                <w:szCs w:val="22"/>
              </w:rPr>
            </w:pPr>
          </w:p>
        </w:tc>
      </w:tr>
      <w:tr w:rsidR="00883882" w:rsidRPr="00552079" w14:paraId="4997A475" w14:textId="77777777" w:rsidTr="006F6EBF">
        <w:trPr>
          <w:gridBefore w:val="1"/>
          <w:wBefore w:w="10"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A0586" w14:textId="77777777" w:rsidR="00883882" w:rsidRPr="00552079" w:rsidRDefault="00883882" w:rsidP="006F6EB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C228B5F" w14:textId="77777777" w:rsidR="00883882" w:rsidRPr="00552079" w:rsidRDefault="00883882" w:rsidP="006F6EBF">
            <w:pPr>
              <w:jc w:val="center"/>
              <w:rPr>
                <w:rFonts w:asciiTheme="minorHAnsi" w:hAnsiTheme="minorHAnsi" w:cstheme="minorHAnsi"/>
                <w:sz w:val="22"/>
                <w:szCs w:val="22"/>
              </w:rPr>
            </w:pPr>
          </w:p>
        </w:tc>
        <w:tc>
          <w:tcPr>
            <w:tcW w:w="255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497D00" w14:textId="77777777" w:rsidR="00883882" w:rsidRPr="00552079" w:rsidRDefault="00883882" w:rsidP="006F6EBF">
            <w:pPr>
              <w:jc w:val="center"/>
              <w:rPr>
                <w:rFonts w:asciiTheme="minorHAnsi" w:hAnsiTheme="minorHAnsi" w:cstheme="minorHAnsi"/>
                <w:sz w:val="22"/>
                <w:szCs w:val="22"/>
              </w:rPr>
            </w:pPr>
          </w:p>
        </w:tc>
        <w:tc>
          <w:tcPr>
            <w:tcW w:w="253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24D3966" w14:textId="77777777" w:rsidR="00883882" w:rsidRPr="00552079" w:rsidRDefault="00883882" w:rsidP="006F6EBF">
            <w:pPr>
              <w:jc w:val="center"/>
              <w:rPr>
                <w:rFonts w:asciiTheme="minorHAnsi" w:hAnsiTheme="minorHAnsi" w:cstheme="minorHAnsi"/>
                <w:sz w:val="22"/>
                <w:szCs w:val="22"/>
              </w:rPr>
            </w:pPr>
          </w:p>
        </w:tc>
        <w:tc>
          <w:tcPr>
            <w:tcW w:w="2425" w:type="dxa"/>
            <w:gridSpan w:val="8"/>
            <w:tcBorders>
              <w:top w:val="single" w:sz="4" w:space="0" w:color="auto"/>
              <w:left w:val="single" w:sz="4" w:space="0" w:color="auto"/>
              <w:bottom w:val="single" w:sz="4" w:space="0" w:color="auto"/>
            </w:tcBorders>
            <w:shd w:val="clear" w:color="auto" w:fill="FFFFFF"/>
            <w:vAlign w:val="center"/>
          </w:tcPr>
          <w:p w14:paraId="779FD412" w14:textId="77777777" w:rsidR="00883882" w:rsidRPr="00552079" w:rsidRDefault="00883882" w:rsidP="006F6EBF">
            <w:pPr>
              <w:jc w:val="center"/>
              <w:rPr>
                <w:rFonts w:asciiTheme="minorHAnsi" w:hAnsiTheme="minorHAnsi" w:cstheme="minorHAnsi"/>
                <w:sz w:val="22"/>
                <w:szCs w:val="22"/>
              </w:rPr>
            </w:pPr>
          </w:p>
        </w:tc>
      </w:tr>
      <w:tr w:rsidR="00883882" w:rsidRPr="005D1446" w14:paraId="71735E17" w14:textId="77777777" w:rsidTr="006F6EBF">
        <w:trPr>
          <w:gridBefore w:val="1"/>
          <w:wBefore w:w="10" w:type="dxa"/>
          <w:trHeight w:val="250"/>
          <w:jc w:val="center"/>
        </w:trPr>
        <w:tc>
          <w:tcPr>
            <w:tcW w:w="9781" w:type="dxa"/>
            <w:gridSpan w:val="18"/>
            <w:tcBorders>
              <w:top w:val="single" w:sz="4" w:space="0" w:color="auto"/>
              <w:left w:val="single" w:sz="12" w:space="0" w:color="auto"/>
              <w:bottom w:val="single" w:sz="12" w:space="0" w:color="auto"/>
            </w:tcBorders>
            <w:shd w:val="clear" w:color="auto" w:fill="FFFFFF"/>
            <w:tcMar>
              <w:left w:w="0" w:type="dxa"/>
              <w:right w:w="0" w:type="dxa"/>
            </w:tcMar>
            <w:vAlign w:val="center"/>
          </w:tcPr>
          <w:p w14:paraId="598D0853" w14:textId="77777777" w:rsidR="00883882" w:rsidRPr="0030274D" w:rsidRDefault="00883882" w:rsidP="006F6EBF">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285409B" w14:textId="77777777" w:rsidR="00883882" w:rsidRPr="004E6527" w:rsidRDefault="00883882" w:rsidP="00BD3A83">
            <w:pPr>
              <w:pStyle w:val="Prrafodelista"/>
              <w:numPr>
                <w:ilvl w:val="0"/>
                <w:numId w:val="33"/>
              </w:numPr>
              <w:ind w:left="552"/>
              <w:jc w:val="both"/>
              <w:rPr>
                <w:rFonts w:asciiTheme="minorHAnsi" w:hAnsiTheme="minorHAnsi" w:cstheme="minorHAnsi"/>
                <w:b/>
                <w:color w:val="000000"/>
                <w:lang w:eastAsia="es-BO"/>
              </w:rPr>
            </w:pPr>
            <w:r w:rsidRPr="004E6527">
              <w:rPr>
                <w:rFonts w:asciiTheme="minorHAnsi" w:hAnsiTheme="minorHAnsi" w:cstheme="minorHAnsi"/>
                <w:color w:val="000000"/>
                <w:lang w:eastAsia="es-BO"/>
              </w:rPr>
              <w:t>Adjuntar a la propuesta la documentación de respaldo (conforme a los términos de referencia) de la experiencia declarada en el presente formulario.</w:t>
            </w:r>
          </w:p>
          <w:p w14:paraId="1D0C35BB" w14:textId="77777777" w:rsidR="00883882" w:rsidRPr="007F4F49" w:rsidRDefault="00883882" w:rsidP="00BD3A83">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875FBFB" w14:textId="77777777" w:rsidR="00883882" w:rsidRPr="007F4F49" w:rsidRDefault="00883882" w:rsidP="006F6EBF">
            <w:pPr>
              <w:pStyle w:val="Prrafodelista"/>
              <w:rPr>
                <w:rFonts w:asciiTheme="minorHAnsi" w:hAnsiTheme="minorHAnsi" w:cstheme="minorHAnsi"/>
                <w:b/>
                <w:lang w:eastAsia="es-BO"/>
              </w:rPr>
            </w:pPr>
          </w:p>
          <w:p w14:paraId="6150BD19" w14:textId="77777777" w:rsidR="00883882" w:rsidRPr="007F4F49" w:rsidRDefault="00883882" w:rsidP="00BD3A83">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bookmarkEnd w:id="5"/>
    <w:p w14:paraId="11FD0CAE" w14:textId="41B8B629"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B86DF4">
        <w:rPr>
          <w:rFonts w:asciiTheme="minorHAnsi" w:hAnsiTheme="minorHAnsi" w:cstheme="minorHAnsi"/>
          <w:b/>
          <w:sz w:val="22"/>
          <w:szCs w:val="22"/>
        </w:rPr>
        <w:t>3</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883882" w:rsidRPr="00552079" w14:paraId="2FB29182" w14:textId="77777777" w:rsidTr="006F6EBF">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57B0FB88"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3BAE6407" w14:textId="77777777" w:rsidR="00883882" w:rsidRPr="00552079" w:rsidRDefault="00883882" w:rsidP="006F6EBF">
            <w:pPr>
              <w:jc w:val="center"/>
              <w:rPr>
                <w:rFonts w:asciiTheme="minorHAnsi" w:hAnsiTheme="minorHAnsi" w:cstheme="minorHAnsi"/>
                <w:b/>
                <w:sz w:val="22"/>
                <w:szCs w:val="22"/>
              </w:rPr>
            </w:pPr>
          </w:p>
          <w:p w14:paraId="2C402F4B"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3563266A" w14:textId="77777777" w:rsidR="00883882" w:rsidRPr="00552079" w:rsidRDefault="00883882" w:rsidP="006F6EB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7C58600" w14:textId="77777777" w:rsidR="00883882" w:rsidRPr="00552079" w:rsidRDefault="00883882" w:rsidP="006F6EBF">
            <w:pPr>
              <w:jc w:val="center"/>
              <w:rPr>
                <w:rFonts w:asciiTheme="minorHAnsi" w:hAnsiTheme="minorHAnsi" w:cstheme="minorHAnsi"/>
                <w:b/>
                <w:sz w:val="22"/>
                <w:szCs w:val="22"/>
              </w:rPr>
            </w:pPr>
          </w:p>
        </w:tc>
      </w:tr>
      <w:tr w:rsidR="00883882" w:rsidRPr="00552079" w14:paraId="7273451A" w14:textId="77777777" w:rsidTr="006F6EBF">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84E417"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352F4B94"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55673050" w14:textId="77777777" w:rsidTr="006F6EBF">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EFC91"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649C25E8"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249C8908" w14:textId="77777777" w:rsidTr="006F6EBF">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B550A4"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30E38CC7"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4B3036B2" w14:textId="77777777" w:rsidTr="006F6EBF">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41D079"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0BE78043"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045AF56C" w14:textId="77777777" w:rsidTr="006F6EBF">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AF38E3"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4426175C"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32A492FC" w14:textId="77777777" w:rsidTr="006F6EBF">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85F146"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D85D762"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488ABA90" w14:textId="77777777" w:rsidTr="006F6EBF">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A792DA"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DB9B613"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5855034B" w14:textId="77777777" w:rsidTr="006F6EBF">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400FB"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946486B"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15B39D15" w14:textId="77777777" w:rsidTr="006F6EBF">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6C2697" w14:textId="77777777" w:rsidR="00883882" w:rsidRPr="00552079" w:rsidRDefault="00883882" w:rsidP="006F6EB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60116098"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645CA4BA" w14:textId="77777777" w:rsidTr="006F6EBF">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69DFDC1" w14:textId="77777777" w:rsidR="00883882" w:rsidRPr="00552079" w:rsidRDefault="00883882" w:rsidP="006F6EBF">
            <w:pPr>
              <w:jc w:val="center"/>
              <w:rPr>
                <w:rFonts w:asciiTheme="minorHAnsi" w:hAnsiTheme="minorHAnsi" w:cstheme="minorHAnsi"/>
                <w:b/>
                <w:sz w:val="22"/>
                <w:szCs w:val="22"/>
                <w:shd w:val="clear" w:color="auto" w:fill="E6E6E6"/>
              </w:rPr>
            </w:pPr>
            <w:r>
              <w:rPr>
                <w:rFonts w:asciiTheme="minorHAnsi" w:hAnsiTheme="minorHAnsi" w:cstheme="minorHAnsi"/>
                <w:b/>
                <w:sz w:val="22"/>
                <w:szCs w:val="22"/>
                <w:shd w:val="clear" w:color="auto" w:fill="E6E6E6"/>
              </w:rPr>
              <w:t>ÍNDICE DE ENDEUDAMIENTO</w:t>
            </w:r>
          </w:p>
        </w:tc>
        <w:tc>
          <w:tcPr>
            <w:tcW w:w="4457" w:type="dxa"/>
            <w:tcBorders>
              <w:top w:val="single" w:sz="4" w:space="0" w:color="auto"/>
              <w:left w:val="single" w:sz="4" w:space="0" w:color="auto"/>
              <w:bottom w:val="single" w:sz="4" w:space="0" w:color="auto"/>
              <w:right w:val="single" w:sz="4" w:space="0" w:color="auto"/>
            </w:tcBorders>
          </w:tcPr>
          <w:p w14:paraId="161CA7C3" w14:textId="77777777" w:rsidR="00883882" w:rsidRPr="00552079" w:rsidRDefault="00883882" w:rsidP="006F6EBF">
            <w:pPr>
              <w:jc w:val="center"/>
              <w:rPr>
                <w:rFonts w:asciiTheme="minorHAnsi" w:hAnsiTheme="minorHAnsi" w:cstheme="minorHAnsi"/>
                <w:b/>
                <w:sz w:val="22"/>
                <w:szCs w:val="22"/>
                <w:lang w:val="es-BO"/>
              </w:rPr>
            </w:pPr>
          </w:p>
        </w:tc>
      </w:tr>
      <w:tr w:rsidR="00883882" w:rsidRPr="00552079" w14:paraId="6C6CBA8B" w14:textId="77777777" w:rsidTr="006F6EBF">
        <w:trPr>
          <w:trHeight w:hRule="exact" w:val="2014"/>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12858F3" w14:textId="77777777" w:rsidR="00883882" w:rsidRPr="00582371" w:rsidRDefault="00883882" w:rsidP="006F6EBF">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932E7" w14:textId="77777777" w:rsidR="00883882" w:rsidRDefault="00883882" w:rsidP="00BD3A83">
            <w:pPr>
              <w:pStyle w:val="Prrafodelista"/>
              <w:numPr>
                <w:ilvl w:val="6"/>
                <w:numId w:val="32"/>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Adjuntar a la propuesta fotocopia simple de la documentación de respaldo </w:t>
            </w:r>
            <w:r>
              <w:rPr>
                <w:rFonts w:asciiTheme="minorHAnsi" w:hAnsiTheme="minorHAnsi" w:cstheme="minorHAnsi"/>
                <w:color w:val="000000"/>
                <w:lang w:eastAsia="es-BO"/>
              </w:rPr>
              <w:t xml:space="preserve">de la información </w:t>
            </w:r>
            <w:r w:rsidRPr="00582371">
              <w:rPr>
                <w:rFonts w:asciiTheme="minorHAnsi" w:hAnsiTheme="minorHAnsi" w:cstheme="minorHAnsi"/>
                <w:color w:val="000000"/>
                <w:lang w:eastAsia="es-BO"/>
              </w:rPr>
              <w:t>declarada en el presente formulario.</w:t>
            </w:r>
          </w:p>
          <w:p w14:paraId="74528C79" w14:textId="77777777" w:rsidR="00883882" w:rsidRDefault="00883882" w:rsidP="006F6EBF">
            <w:pPr>
              <w:pStyle w:val="Prrafodelista"/>
              <w:ind w:left="471"/>
              <w:jc w:val="both"/>
              <w:rPr>
                <w:rFonts w:asciiTheme="minorHAnsi" w:hAnsiTheme="minorHAnsi" w:cstheme="minorHAnsi"/>
                <w:color w:val="000000"/>
                <w:lang w:eastAsia="es-BO"/>
              </w:rPr>
            </w:pPr>
          </w:p>
          <w:p w14:paraId="1DE405E1" w14:textId="77777777" w:rsidR="00883882" w:rsidRPr="00AF00C4" w:rsidRDefault="00883882" w:rsidP="00BD3A83">
            <w:pPr>
              <w:pStyle w:val="Prrafodelista"/>
              <w:numPr>
                <w:ilvl w:val="6"/>
                <w:numId w:val="32"/>
              </w:numPr>
              <w:tabs>
                <w:tab w:val="clear" w:pos="5040"/>
              </w:tabs>
              <w:ind w:left="471"/>
              <w:jc w:val="both"/>
              <w:rPr>
                <w:rFonts w:asciiTheme="minorHAnsi" w:hAnsiTheme="minorHAnsi" w:cstheme="minorHAnsi"/>
                <w:b/>
                <w:color w:val="000000"/>
                <w:lang w:eastAsia="es-BO"/>
              </w:rPr>
            </w:pPr>
            <w:r w:rsidRPr="00AF00C4">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FC24F65" w14:textId="77777777" w:rsidR="00883882" w:rsidRPr="00641873" w:rsidRDefault="00883882" w:rsidP="006F6EBF">
            <w:pPr>
              <w:pStyle w:val="Prrafodelista"/>
              <w:ind w:left="471"/>
              <w:jc w:val="both"/>
              <w:rPr>
                <w:rFonts w:asciiTheme="minorHAnsi" w:hAnsiTheme="minorHAnsi" w:cstheme="minorHAnsi"/>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Default="00E845DF" w:rsidP="00102AE4">
      <w:pPr>
        <w:jc w:val="center"/>
        <w:rPr>
          <w:rFonts w:asciiTheme="minorHAnsi" w:hAnsiTheme="minorHAnsi" w:cstheme="minorHAnsi"/>
          <w:b/>
          <w:sz w:val="22"/>
          <w:szCs w:val="22"/>
        </w:rPr>
      </w:pPr>
    </w:p>
    <w:p w14:paraId="223D5312" w14:textId="77777777" w:rsidR="00883882" w:rsidRPr="00552079" w:rsidRDefault="00883882"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BD3A83">
      <w:pPr>
        <w:pStyle w:val="Sinespaciado"/>
        <w:numPr>
          <w:ilvl w:val="0"/>
          <w:numId w:val="26"/>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BD3A83">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BD3A83">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BD3A83">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BD3A83">
      <w:pPr>
        <w:pStyle w:val="Sinespaciado"/>
        <w:numPr>
          <w:ilvl w:val="1"/>
          <w:numId w:val="25"/>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BD3A83">
      <w:pPr>
        <w:pStyle w:val="Sinespaciado"/>
        <w:numPr>
          <w:ilvl w:val="1"/>
          <w:numId w:val="25"/>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Default="00D26E35" w:rsidP="00A07912">
      <w:pPr>
        <w:pStyle w:val="Sinespaciado"/>
        <w:jc w:val="both"/>
        <w:rPr>
          <w:rFonts w:asciiTheme="minorHAnsi" w:hAnsiTheme="minorHAnsi" w:cstheme="minorHAnsi"/>
        </w:rPr>
      </w:pPr>
    </w:p>
    <w:p w14:paraId="25A894A9" w14:textId="77777777" w:rsidR="00883882" w:rsidRDefault="00883882" w:rsidP="00A07912">
      <w:pPr>
        <w:pStyle w:val="Sinespaciado"/>
        <w:jc w:val="both"/>
        <w:rPr>
          <w:rFonts w:asciiTheme="minorHAnsi" w:hAnsiTheme="minorHAnsi" w:cstheme="minorHAnsi"/>
        </w:rPr>
      </w:pPr>
    </w:p>
    <w:p w14:paraId="4F5BD6EF" w14:textId="77777777" w:rsidR="00883882" w:rsidRDefault="00883882" w:rsidP="00A07912">
      <w:pPr>
        <w:pStyle w:val="Sinespaciado"/>
        <w:jc w:val="both"/>
        <w:rPr>
          <w:rFonts w:asciiTheme="minorHAnsi" w:hAnsiTheme="minorHAnsi" w:cstheme="minorHAnsi"/>
        </w:rPr>
      </w:pPr>
    </w:p>
    <w:p w14:paraId="115169DE" w14:textId="77777777" w:rsidR="00883882" w:rsidRDefault="00883882" w:rsidP="00A07912">
      <w:pPr>
        <w:pStyle w:val="Sinespaciado"/>
        <w:jc w:val="both"/>
        <w:rPr>
          <w:rFonts w:asciiTheme="minorHAnsi" w:hAnsiTheme="minorHAnsi" w:cstheme="minorHAnsi"/>
        </w:rPr>
      </w:pPr>
    </w:p>
    <w:p w14:paraId="7B57115B" w14:textId="77777777" w:rsidR="00883882" w:rsidRPr="00EB53A6" w:rsidRDefault="00883882" w:rsidP="00A07912">
      <w:pPr>
        <w:pStyle w:val="Sinespaciado"/>
        <w:jc w:val="both"/>
        <w:rPr>
          <w:rFonts w:asciiTheme="minorHAnsi" w:hAnsiTheme="minorHAnsi" w:cstheme="minorHAnsi"/>
        </w:rPr>
      </w:pPr>
    </w:p>
    <w:p w14:paraId="1272455A" w14:textId="77777777" w:rsidR="00A07912" w:rsidRPr="00376859" w:rsidRDefault="00A07912" w:rsidP="00BD3A83">
      <w:pPr>
        <w:pStyle w:val="Sinespaciado"/>
        <w:numPr>
          <w:ilvl w:val="1"/>
          <w:numId w:val="25"/>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BD3A83">
      <w:pPr>
        <w:pStyle w:val="Sinespaciado"/>
        <w:numPr>
          <w:ilvl w:val="1"/>
          <w:numId w:val="25"/>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6F077C"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BD3A83">
      <w:pPr>
        <w:pStyle w:val="Sinespaciado"/>
        <w:numPr>
          <w:ilvl w:val="0"/>
          <w:numId w:val="27"/>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BD3A83">
      <w:pPr>
        <w:pStyle w:val="Sinespaciado"/>
        <w:numPr>
          <w:ilvl w:val="0"/>
          <w:numId w:val="27"/>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BD3A83">
      <w:pPr>
        <w:pStyle w:val="Sinespaciado"/>
        <w:numPr>
          <w:ilvl w:val="0"/>
          <w:numId w:val="27"/>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BD3A83">
      <w:pPr>
        <w:pStyle w:val="Sinespaciado"/>
        <w:numPr>
          <w:ilvl w:val="0"/>
          <w:numId w:val="27"/>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338302D" w14:textId="77777777" w:rsidR="00F176B9" w:rsidRPr="00552079" w:rsidRDefault="00F176B9" w:rsidP="00F176B9">
      <w:pPr>
        <w:jc w:val="center"/>
        <w:rPr>
          <w:rFonts w:asciiTheme="minorHAnsi" w:hAnsiTheme="minorHAnsi" w:cstheme="minorHAnsi"/>
          <w:b/>
          <w:bCs/>
          <w:sz w:val="22"/>
          <w:szCs w:val="22"/>
        </w:rPr>
      </w:pPr>
    </w:p>
    <w:p w14:paraId="42C82FF8" w14:textId="77777777" w:rsidR="00D81B44" w:rsidRPr="00A7365B" w:rsidRDefault="00D81B44" w:rsidP="00D81B44">
      <w:pPr>
        <w:spacing w:before="120" w:after="120"/>
        <w:ind w:left="4956" w:firstLine="708"/>
        <w:rPr>
          <w:rFonts w:ascii="Arial" w:hAnsi="Arial" w:cs="Arial"/>
          <w:b/>
        </w:rPr>
      </w:pPr>
      <w:r w:rsidRPr="00A7365B">
        <w:rPr>
          <w:rFonts w:ascii="Arial" w:hAnsi="Arial" w:cs="Arial"/>
          <w:b/>
        </w:rPr>
        <w:t>CONTRATO Nº YPFB/______</w:t>
      </w:r>
    </w:p>
    <w:p w14:paraId="14E51C41" w14:textId="77777777" w:rsidR="00D81B44" w:rsidRPr="00A7365B" w:rsidRDefault="00D81B44" w:rsidP="00D81B44">
      <w:pPr>
        <w:spacing w:before="120" w:after="120"/>
        <w:ind w:left="4956" w:firstLine="708"/>
        <w:rPr>
          <w:rFonts w:ascii="Arial" w:hAnsi="Arial" w:cs="Arial"/>
          <w:b/>
        </w:rPr>
      </w:pPr>
      <w:r w:rsidRPr="00A7365B">
        <w:rPr>
          <w:rFonts w:ascii="Arial" w:hAnsi="Arial" w:cs="Arial"/>
          <w:b/>
        </w:rPr>
        <w:t xml:space="preserve">____________, </w:t>
      </w:r>
    </w:p>
    <w:p w14:paraId="3479B751" w14:textId="77777777" w:rsidR="00D81B44" w:rsidRPr="00A7365B" w:rsidRDefault="00D81B44" w:rsidP="00D81B44">
      <w:pPr>
        <w:spacing w:before="120" w:after="120"/>
        <w:ind w:left="3540" w:firstLine="708"/>
        <w:rPr>
          <w:rFonts w:ascii="Arial" w:hAnsi="Arial" w:cs="Arial"/>
          <w:b/>
        </w:rPr>
      </w:pPr>
    </w:p>
    <w:p w14:paraId="3C7A5FC4" w14:textId="77777777" w:rsidR="00D81B44" w:rsidRPr="00A7365B" w:rsidRDefault="00D81B44" w:rsidP="00D81B44">
      <w:pPr>
        <w:shd w:val="clear" w:color="auto" w:fill="D9D9D9"/>
        <w:jc w:val="both"/>
        <w:rPr>
          <w:rFonts w:ascii="Arial" w:hAnsi="Arial" w:cs="Arial"/>
          <w:b/>
          <w:bCs/>
          <w:i/>
          <w:iCs/>
        </w:rPr>
      </w:pPr>
      <w:r w:rsidRPr="00A7365B">
        <w:rPr>
          <w:rFonts w:ascii="Arial" w:hAnsi="Arial" w:cs="Arial"/>
          <w:b/>
          <w:bCs/>
          <w:i/>
          <w:iCs/>
        </w:rPr>
        <w:t>El presente es un modelo de contrato REFERENCIAL el cual puede sufrir modificaciones de acuerdo a las características particulares del pre</w:t>
      </w:r>
      <w:r>
        <w:rPr>
          <w:rFonts w:ascii="Arial" w:hAnsi="Arial" w:cs="Arial"/>
          <w:b/>
          <w:bCs/>
          <w:i/>
          <w:iCs/>
        </w:rPr>
        <w:t>sente proceso de contratación lo</w:t>
      </w:r>
      <w:r w:rsidRPr="00A7365B">
        <w:rPr>
          <w:rFonts w:ascii="Arial" w:hAnsi="Arial" w:cs="Arial"/>
          <w:b/>
          <w:bCs/>
          <w:i/>
          <w:iCs/>
        </w:rPr>
        <w:t xml:space="preserve">s </w:t>
      </w:r>
      <w:r>
        <w:rPr>
          <w:rFonts w:ascii="Arial" w:hAnsi="Arial" w:cs="Arial"/>
          <w:b/>
          <w:bCs/>
          <w:i/>
          <w:iCs/>
        </w:rPr>
        <w:t>Términos de Referencia</w:t>
      </w:r>
      <w:r w:rsidRPr="00A7365B">
        <w:rPr>
          <w:rFonts w:ascii="Arial" w:hAnsi="Arial" w:cs="Arial"/>
          <w:b/>
          <w:bCs/>
          <w:i/>
          <w:iCs/>
        </w:rPr>
        <w:t>, enmiendas, la propuesta adjudicada y demás información pertinente que debe ser incluida.</w:t>
      </w:r>
    </w:p>
    <w:p w14:paraId="3DB8A4AA" w14:textId="77777777" w:rsidR="00D81B44" w:rsidRPr="001A4D94" w:rsidRDefault="00D81B44" w:rsidP="00D81B44">
      <w:pPr>
        <w:spacing w:before="120" w:after="120"/>
        <w:ind w:left="3262" w:firstLine="708"/>
        <w:jc w:val="right"/>
        <w:rPr>
          <w:rFonts w:ascii="Arial" w:hAnsi="Arial" w:cs="Arial"/>
          <w:b/>
        </w:rPr>
      </w:pPr>
      <w:bookmarkStart w:id="6" w:name="_GoBack"/>
      <w:bookmarkEnd w:id="6"/>
    </w:p>
    <w:p w14:paraId="6F91EC04" w14:textId="77777777" w:rsidR="00D81B44" w:rsidRPr="001A4D94" w:rsidRDefault="00D81B44" w:rsidP="00D81B44">
      <w:pPr>
        <w:spacing w:before="120" w:after="120"/>
        <w:jc w:val="center"/>
        <w:rPr>
          <w:rFonts w:ascii="Arial" w:hAnsi="Arial" w:cs="Arial"/>
          <w:b/>
        </w:rPr>
      </w:pPr>
      <w:r w:rsidRPr="001A4D94">
        <w:rPr>
          <w:rFonts w:ascii="Arial" w:hAnsi="Arial" w:cs="Arial"/>
          <w:b/>
        </w:rPr>
        <w:t>MINUTA DE CONTRATO</w:t>
      </w:r>
    </w:p>
    <w:p w14:paraId="4C1842A0" w14:textId="77777777" w:rsidR="00D81B44" w:rsidRPr="001A4D94" w:rsidRDefault="00D81B44" w:rsidP="00D81B44">
      <w:pPr>
        <w:spacing w:before="120" w:after="120"/>
        <w:jc w:val="center"/>
        <w:rPr>
          <w:rFonts w:ascii="Arial" w:hAnsi="Arial" w:cs="Arial"/>
          <w:b/>
        </w:rPr>
      </w:pPr>
    </w:p>
    <w:p w14:paraId="59C0C0A0" w14:textId="77777777" w:rsidR="00D81B44" w:rsidRPr="001A4D94" w:rsidRDefault="00D81B44" w:rsidP="00D81B44">
      <w:pPr>
        <w:spacing w:before="120" w:after="120"/>
        <w:jc w:val="both"/>
        <w:rPr>
          <w:rFonts w:ascii="Arial" w:hAnsi="Arial" w:cs="Arial"/>
          <w:b/>
          <w:lang w:val="es-ES_tradnl"/>
        </w:rPr>
      </w:pPr>
      <w:r w:rsidRPr="001A4D94">
        <w:rPr>
          <w:rFonts w:ascii="Arial" w:hAnsi="Arial" w:cs="Arial"/>
          <w:b/>
          <w:lang w:val="es-ES_tradnl"/>
        </w:rPr>
        <w:t xml:space="preserve">SEÑOR NOTARIO DE GOBIERNO DEL DISTRITO ADMINISTRATIVO DE SANTA CRUZ </w:t>
      </w:r>
    </w:p>
    <w:p w14:paraId="52AAA56C" w14:textId="77777777" w:rsidR="00D81B44" w:rsidRPr="001A4D94" w:rsidRDefault="00D81B44" w:rsidP="00D81B44">
      <w:pPr>
        <w:spacing w:before="120" w:after="120"/>
        <w:jc w:val="both"/>
        <w:rPr>
          <w:rFonts w:ascii="Arial" w:hAnsi="Arial" w:cs="Arial"/>
          <w:b/>
          <w:lang w:val="es-ES_tradnl"/>
        </w:rPr>
      </w:pPr>
      <w:r w:rsidRPr="001A4D94">
        <w:rPr>
          <w:rFonts w:ascii="Arial" w:hAnsi="Arial" w:cs="Arial"/>
          <w:lang w:val="es-ES_tradnl"/>
        </w:rPr>
        <w:t>En el registro de Escrituras Públicas que corren a su cargo sírvase usted insertar el presente Contrato de Consultoría por Producto para la “</w:t>
      </w:r>
      <w:r>
        <w:rPr>
          <w:rFonts w:ascii="Arial" w:hAnsi="Arial" w:cs="Arial"/>
          <w:b/>
          <w:lang w:val="es-ES_tradnl"/>
        </w:rPr>
        <w:t>_______________________________________</w:t>
      </w:r>
      <w:r w:rsidRPr="001A4D94">
        <w:rPr>
          <w:rFonts w:ascii="Arial" w:hAnsi="Arial" w:cs="Arial"/>
          <w:b/>
          <w:lang w:val="es-ES_tradnl"/>
        </w:rPr>
        <w:t xml:space="preserve">” con Código </w:t>
      </w:r>
      <w:r>
        <w:rPr>
          <w:rFonts w:ascii="Arial" w:hAnsi="Arial" w:cs="Arial"/>
          <w:b/>
          <w:bCs/>
          <w:color w:val="000000"/>
        </w:rPr>
        <w:t>_____________________________</w:t>
      </w:r>
      <w:r w:rsidRPr="001A4D94">
        <w:rPr>
          <w:rFonts w:ascii="Arial" w:hAnsi="Arial" w:cs="Arial"/>
          <w:b/>
          <w:lang w:val="es-ES_tradnl"/>
        </w:rPr>
        <w:t xml:space="preserve"> </w:t>
      </w:r>
      <w:r w:rsidRPr="001A4D94">
        <w:rPr>
          <w:rFonts w:ascii="Arial" w:hAnsi="Arial" w:cs="Arial"/>
          <w:lang w:val="es-ES_tradnl"/>
        </w:rPr>
        <w:t>sujeto a los siguientes términos y condiciones:</w:t>
      </w:r>
    </w:p>
    <w:p w14:paraId="7798FE44" w14:textId="77777777" w:rsidR="00D81B44" w:rsidRPr="001A4D94" w:rsidRDefault="00D81B44" w:rsidP="00D81B44">
      <w:pPr>
        <w:spacing w:before="120" w:after="120"/>
        <w:jc w:val="both"/>
        <w:rPr>
          <w:rFonts w:ascii="Arial" w:hAnsi="Arial" w:cs="Arial"/>
          <w:b/>
          <w:lang w:val="es-ES_tradnl"/>
        </w:rPr>
      </w:pPr>
      <w:r w:rsidRPr="001A4D94">
        <w:rPr>
          <w:rFonts w:ascii="Arial" w:hAnsi="Arial" w:cs="Arial"/>
          <w:b/>
          <w:u w:val="single"/>
          <w:lang w:val="es-ES_tradnl"/>
        </w:rPr>
        <w:t xml:space="preserve">PRIMERA.- (PARTES </w:t>
      </w:r>
      <w:r w:rsidRPr="001A4D94">
        <w:rPr>
          <w:rFonts w:ascii="Arial" w:hAnsi="Arial" w:cs="Arial"/>
          <w:b/>
          <w:bCs/>
          <w:u w:val="single"/>
          <w:lang w:val="es-ES_tradnl"/>
        </w:rPr>
        <w:t>CONTRATANTE</w:t>
      </w:r>
      <w:r w:rsidRPr="001A4D94">
        <w:rPr>
          <w:rFonts w:ascii="Arial" w:hAnsi="Arial" w:cs="Arial"/>
          <w:b/>
          <w:u w:val="single"/>
          <w:lang w:val="es-ES_tradnl"/>
        </w:rPr>
        <w:t>S)</w:t>
      </w:r>
      <w:r w:rsidRPr="001A4D94">
        <w:rPr>
          <w:rFonts w:ascii="Arial" w:hAnsi="Arial" w:cs="Arial"/>
          <w:b/>
          <w:lang w:val="es-ES_tradnl"/>
        </w:rPr>
        <w:t xml:space="preserve"> </w:t>
      </w:r>
    </w:p>
    <w:p w14:paraId="435F7555"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Dirá usted que las partes </w:t>
      </w:r>
      <w:r w:rsidRPr="001A4D94">
        <w:rPr>
          <w:rFonts w:ascii="Arial" w:hAnsi="Arial" w:cs="Arial"/>
          <w:b/>
          <w:bCs/>
        </w:rPr>
        <w:t>CONTRATANTES</w:t>
      </w:r>
      <w:r w:rsidRPr="001A4D94">
        <w:rPr>
          <w:rFonts w:ascii="Arial" w:hAnsi="Arial" w:cs="Arial"/>
        </w:rPr>
        <w:t xml:space="preserve"> son:</w:t>
      </w:r>
    </w:p>
    <w:p w14:paraId="402516D2" w14:textId="77777777" w:rsidR="00D81B44" w:rsidRPr="00186425" w:rsidRDefault="00D81B44" w:rsidP="00BD3A83">
      <w:pPr>
        <w:pStyle w:val="Prrafodelista"/>
        <w:numPr>
          <w:ilvl w:val="1"/>
          <w:numId w:val="37"/>
        </w:numPr>
        <w:spacing w:before="120" w:after="120"/>
        <w:ind w:left="709" w:hanging="709"/>
        <w:contextualSpacing/>
        <w:jc w:val="both"/>
        <w:rPr>
          <w:rFonts w:ascii="Arial" w:hAnsi="Arial" w:cs="Arial"/>
          <w:i/>
        </w:rPr>
      </w:pPr>
      <w:r w:rsidRPr="00186425">
        <w:rPr>
          <w:rFonts w:ascii="Arial" w:hAnsi="Arial" w:cs="Arial"/>
          <w:b/>
          <w:sz w:val="22"/>
          <w:szCs w:val="22"/>
        </w:rPr>
        <w:t>YACIMIENTOS PETROLÍFEROS FISCALES BOLIVIANOS</w:t>
      </w:r>
      <w:r w:rsidRPr="00186425">
        <w:rPr>
          <w:rFonts w:ascii="Arial" w:hAnsi="Arial" w:cs="Arial"/>
          <w:sz w:val="22"/>
          <w:szCs w:val="22"/>
        </w:rPr>
        <w:t xml:space="preserve">, con Número de Identificación Tributaria (NIT) Nº 1020269020, con domicilio en ___________________, Zona __________ de la ciudad de </w:t>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r>
      <w:r w:rsidRPr="00186425">
        <w:rPr>
          <w:rFonts w:ascii="Arial" w:hAnsi="Arial" w:cs="Arial"/>
          <w:sz w:val="22"/>
          <w:szCs w:val="22"/>
        </w:rPr>
        <w:softHyphen/>
        <w:t xml:space="preserve">_________, representada legalmente por __________________, </w:t>
      </w:r>
      <w:r w:rsidRPr="00186425">
        <w:rPr>
          <w:rFonts w:ascii="Arial" w:hAnsi="Arial" w:cs="Arial"/>
          <w:sz w:val="22"/>
          <w:szCs w:val="22"/>
          <w:lang w:val="es-BO" w:eastAsia="es-BO"/>
        </w:rPr>
        <w:t xml:space="preserve">con cédula de Identidad N° ____________, designado mediante ____________________ de fecha _________________, que en adelante se denominará </w:t>
      </w:r>
      <w:r w:rsidRPr="00186425">
        <w:rPr>
          <w:rFonts w:ascii="Arial" w:hAnsi="Arial" w:cs="Arial"/>
          <w:sz w:val="22"/>
          <w:szCs w:val="22"/>
        </w:rPr>
        <w:t xml:space="preserve">la </w:t>
      </w:r>
      <w:r w:rsidRPr="00186425">
        <w:rPr>
          <w:rFonts w:ascii="Arial" w:hAnsi="Arial" w:cs="Arial"/>
          <w:b/>
          <w:sz w:val="22"/>
          <w:szCs w:val="22"/>
        </w:rPr>
        <w:t>ENTIDAD.</w:t>
      </w:r>
    </w:p>
    <w:p w14:paraId="69E94111" w14:textId="77777777" w:rsidR="00D81B44" w:rsidRPr="00A7365B" w:rsidRDefault="00D81B44" w:rsidP="00D81B44">
      <w:pPr>
        <w:pStyle w:val="Prrafodelista"/>
        <w:spacing w:before="120" w:after="120"/>
        <w:ind w:left="709"/>
        <w:jc w:val="both"/>
        <w:rPr>
          <w:rFonts w:ascii="Arial" w:hAnsi="Arial" w:cs="Arial"/>
          <w:sz w:val="22"/>
          <w:szCs w:val="22"/>
        </w:rPr>
      </w:pPr>
    </w:p>
    <w:p w14:paraId="34720DA8" w14:textId="77777777" w:rsidR="00D81B44" w:rsidRPr="00A7365B" w:rsidRDefault="00D81B44" w:rsidP="00BD3A83">
      <w:pPr>
        <w:pStyle w:val="Prrafodelista"/>
        <w:numPr>
          <w:ilvl w:val="1"/>
          <w:numId w:val="57"/>
        </w:numPr>
        <w:spacing w:before="120" w:after="120"/>
        <w:ind w:left="709" w:hanging="709"/>
        <w:contextualSpacing/>
        <w:jc w:val="both"/>
        <w:rPr>
          <w:rFonts w:ascii="Arial" w:hAnsi="Arial" w:cs="Arial"/>
          <w:i/>
          <w:sz w:val="22"/>
          <w:szCs w:val="22"/>
        </w:rPr>
      </w:pPr>
      <w:r w:rsidRPr="00A7365B">
        <w:rPr>
          <w:rFonts w:ascii="Arial" w:hAnsi="Arial" w:cs="Arial"/>
          <w:b/>
          <w:sz w:val="22"/>
          <w:szCs w:val="22"/>
        </w:rPr>
        <w:t xml:space="preserve">____________________, </w:t>
      </w:r>
      <w:r w:rsidRPr="00A7365B">
        <w:rPr>
          <w:rFonts w:ascii="Arial" w:hAnsi="Arial" w:cs="Arial"/>
          <w:sz w:val="22"/>
          <w:szCs w:val="22"/>
        </w:rPr>
        <w:t>una empresa constituida bajo las leyes del Estado Plurinacional de Bolivia, inscrita en el Registro de Comercio de Bolivia concesionado a FUNDEMPRESA</w:t>
      </w:r>
      <w:r w:rsidRPr="00A7365B">
        <w:rPr>
          <w:rFonts w:ascii="Arial" w:hAnsi="Arial" w:cs="Arial"/>
          <w:sz w:val="22"/>
          <w:szCs w:val="22"/>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A7365B">
        <w:rPr>
          <w:rFonts w:ascii="Arial" w:hAnsi="Arial" w:cs="Arial"/>
          <w:sz w:val="22"/>
          <w:szCs w:val="22"/>
          <w:lang w:val="es-BO"/>
        </w:rPr>
        <w:t xml:space="preserve"> según consta en Certificado RUPE N° ____________de fecha ____________, </w:t>
      </w:r>
      <w:r w:rsidRPr="00A7365B">
        <w:rPr>
          <w:rFonts w:ascii="Arial" w:hAnsi="Arial" w:cs="Arial"/>
          <w:sz w:val="22"/>
          <w:szCs w:val="22"/>
        </w:rPr>
        <w:t xml:space="preserve">que en adelante se denominará el </w:t>
      </w:r>
      <w:r w:rsidRPr="00A7365B">
        <w:rPr>
          <w:rFonts w:ascii="Arial" w:hAnsi="Arial" w:cs="Arial"/>
          <w:b/>
          <w:sz w:val="22"/>
          <w:szCs w:val="22"/>
        </w:rPr>
        <w:t>CONTRATISTA</w:t>
      </w:r>
      <w:r>
        <w:rPr>
          <w:rFonts w:ascii="Arial" w:hAnsi="Arial" w:cs="Arial"/>
          <w:b/>
          <w:sz w:val="22"/>
          <w:szCs w:val="22"/>
        </w:rPr>
        <w:t xml:space="preserve"> y/o CONSULTOR</w:t>
      </w:r>
      <w:r w:rsidRPr="00A7365B">
        <w:rPr>
          <w:rFonts w:ascii="Arial" w:hAnsi="Arial" w:cs="Arial"/>
          <w:b/>
          <w:bCs/>
          <w:sz w:val="22"/>
          <w:szCs w:val="22"/>
          <w:lang w:val="es-ES_tradnl"/>
        </w:rPr>
        <w:t xml:space="preserve">. </w:t>
      </w:r>
    </w:p>
    <w:p w14:paraId="1682AFC3" w14:textId="77777777" w:rsidR="00D81B44" w:rsidRPr="00831AB4" w:rsidRDefault="00D81B44" w:rsidP="00D81B44">
      <w:pPr>
        <w:pStyle w:val="Prrafodelista"/>
        <w:spacing w:before="120" w:after="120"/>
        <w:ind w:left="709"/>
        <w:contextualSpacing/>
        <w:jc w:val="both"/>
        <w:rPr>
          <w:rFonts w:ascii="Arial" w:hAnsi="Arial" w:cs="Arial"/>
        </w:rPr>
      </w:pPr>
    </w:p>
    <w:p w14:paraId="2E9D9B7D" w14:textId="77777777" w:rsidR="00D81B44" w:rsidRPr="001A4D94" w:rsidRDefault="00D81B44" w:rsidP="00D81B44">
      <w:pPr>
        <w:spacing w:before="120" w:after="120"/>
        <w:contextualSpacing/>
        <w:jc w:val="both"/>
        <w:rPr>
          <w:rFonts w:ascii="Arial" w:hAnsi="Arial" w:cs="Arial"/>
        </w:rPr>
      </w:pPr>
      <w:r w:rsidRPr="001A4D94">
        <w:rPr>
          <w:rFonts w:ascii="Arial" w:hAnsi="Arial" w:cs="Arial"/>
          <w:lang w:val="es-ES_tradnl"/>
        </w:rPr>
        <w:t xml:space="preserve">Tanto la </w:t>
      </w:r>
      <w:r w:rsidRPr="001A4D94">
        <w:rPr>
          <w:rFonts w:ascii="Arial" w:hAnsi="Arial" w:cs="Arial"/>
          <w:b/>
          <w:lang w:val="es-ES_tradnl"/>
        </w:rPr>
        <w:t xml:space="preserve">ENTIDAD </w:t>
      </w:r>
      <w:r w:rsidRPr="001A4D94">
        <w:rPr>
          <w:rFonts w:ascii="Arial" w:hAnsi="Arial" w:cs="Arial"/>
          <w:lang w:val="es-ES_tradnl"/>
        </w:rPr>
        <w:t xml:space="preserve">como el </w:t>
      </w:r>
      <w:r w:rsidRPr="001A4D94">
        <w:rPr>
          <w:rFonts w:ascii="Arial" w:hAnsi="Arial" w:cs="Arial"/>
          <w:b/>
          <w:lang w:val="es-ES_tradnl"/>
        </w:rPr>
        <w:t>CONTRATISTA</w:t>
      </w:r>
      <w:r w:rsidRPr="001A4D94">
        <w:rPr>
          <w:rFonts w:ascii="Arial" w:hAnsi="Arial" w:cs="Arial"/>
          <w:lang w:val="es-ES_tradnl"/>
        </w:rPr>
        <w:t xml:space="preserve"> podrán ser denominados individualmente e indistintamente como “Parte” o colectivamente “Partes</w:t>
      </w:r>
      <w:r w:rsidRPr="001A4D94">
        <w:rPr>
          <w:rFonts w:ascii="Arial" w:hAnsi="Arial" w:cs="Arial"/>
        </w:rPr>
        <w:t>”.</w:t>
      </w:r>
    </w:p>
    <w:p w14:paraId="6F62E778" w14:textId="77777777" w:rsidR="00D81B44" w:rsidRPr="001A4D94" w:rsidRDefault="00D81B44" w:rsidP="00D81B44">
      <w:pPr>
        <w:spacing w:before="120" w:after="120"/>
        <w:contextualSpacing/>
        <w:jc w:val="both"/>
        <w:rPr>
          <w:rFonts w:ascii="Arial" w:hAnsi="Arial" w:cs="Arial"/>
        </w:rPr>
      </w:pPr>
    </w:p>
    <w:p w14:paraId="4056D75C"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SEGUNDA.- (ANTECEDENTES)</w:t>
      </w:r>
    </w:p>
    <w:p w14:paraId="5E90CC7F" w14:textId="77777777" w:rsidR="00D81B44" w:rsidRPr="001A4D94" w:rsidRDefault="00D81B44" w:rsidP="00D81B44">
      <w:pPr>
        <w:spacing w:before="120" w:after="120"/>
        <w:ind w:left="709" w:hanging="709"/>
        <w:jc w:val="both"/>
        <w:rPr>
          <w:rFonts w:ascii="Arial" w:hAnsi="Arial" w:cs="Arial"/>
        </w:rPr>
      </w:pPr>
      <w:r w:rsidRPr="001A4D94">
        <w:rPr>
          <w:rFonts w:ascii="Arial" w:hAnsi="Arial" w:cs="Arial"/>
          <w:b/>
        </w:rPr>
        <w:t>2.1</w:t>
      </w:r>
      <w:r w:rsidRPr="001A4D94">
        <w:rPr>
          <w:rFonts w:ascii="Arial" w:hAnsi="Arial" w:cs="Arial"/>
        </w:rPr>
        <w:t xml:space="preserve">.   </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mediante la modalidad de contratación Directa Ordinaria, llevó adelante el proceso de contratación para la Consultoría por </w:t>
      </w:r>
      <w:proofErr w:type="gramStart"/>
      <w:r w:rsidRPr="001A4D94">
        <w:rPr>
          <w:rFonts w:ascii="Arial" w:hAnsi="Arial" w:cs="Arial"/>
        </w:rPr>
        <w:t xml:space="preserve">Producto  </w:t>
      </w:r>
      <w:r w:rsidRPr="001A4D94">
        <w:rPr>
          <w:rFonts w:ascii="Arial" w:hAnsi="Arial" w:cs="Arial"/>
          <w:lang w:val="es-ES_tradnl"/>
        </w:rPr>
        <w:t>“</w:t>
      </w:r>
      <w:proofErr w:type="gramEnd"/>
      <w:r>
        <w:rPr>
          <w:rFonts w:ascii="Arial" w:hAnsi="Arial" w:cs="Arial"/>
          <w:b/>
          <w:lang w:val="es-ES_tradnl"/>
        </w:rPr>
        <w:t>_____________________________</w:t>
      </w:r>
      <w:r w:rsidRPr="001A4D94">
        <w:rPr>
          <w:rFonts w:ascii="Arial" w:hAnsi="Arial" w:cs="Arial"/>
          <w:b/>
          <w:lang w:val="es-ES_tradnl"/>
        </w:rPr>
        <w:t>”</w:t>
      </w:r>
      <w:r w:rsidRPr="001A4D94">
        <w:rPr>
          <w:rFonts w:ascii="Arial" w:hAnsi="Arial" w:cs="Arial"/>
        </w:rPr>
        <w:t xml:space="preserve"> con Código: </w:t>
      </w:r>
      <w:r>
        <w:rPr>
          <w:rFonts w:ascii="Arial" w:hAnsi="Arial" w:cs="Arial"/>
          <w:b/>
          <w:bCs/>
          <w:color w:val="000000"/>
        </w:rPr>
        <w:t>________________________</w:t>
      </w:r>
      <w:r w:rsidRPr="001A4D94">
        <w:rPr>
          <w:rFonts w:ascii="Arial" w:hAnsi="Arial" w:cs="Arial"/>
          <w:b/>
          <w:lang w:val="es-ES_tradnl"/>
        </w:rPr>
        <w:t xml:space="preserve"> </w:t>
      </w:r>
      <w:r w:rsidRPr="001A4D94">
        <w:rPr>
          <w:rFonts w:ascii="Arial" w:hAnsi="Arial" w:cs="Arial"/>
        </w:rPr>
        <w:t xml:space="preserve">realizado bajo las normas y regulaciones de contratación establecidas en el </w:t>
      </w:r>
      <w:r w:rsidRPr="002E1F8A">
        <w:rPr>
          <w:rFonts w:ascii="Tahoma" w:hAnsi="Tahoma" w:cs="Tahoma"/>
          <w:lang w:eastAsia="es-BO"/>
        </w:rPr>
        <w:t xml:space="preserve">Reglamento </w:t>
      </w:r>
      <w:r>
        <w:rPr>
          <w:rFonts w:ascii="Tahoma" w:hAnsi="Tahoma" w:cs="Tahoma"/>
          <w:lang w:eastAsia="es-BO"/>
        </w:rPr>
        <w:lastRenderedPageBreak/>
        <w:t>_______________________________</w:t>
      </w:r>
      <w:r w:rsidRPr="001A4D94">
        <w:rPr>
          <w:rFonts w:ascii="Arial" w:hAnsi="Arial" w:cs="Arial"/>
        </w:rPr>
        <w:t xml:space="preserve"> aprobado mediante Resolución de Directorio Nro. </w:t>
      </w:r>
      <w:r>
        <w:rPr>
          <w:rFonts w:ascii="Tahoma" w:hAnsi="Tahoma" w:cs="Tahoma"/>
          <w:lang w:eastAsia="es-BO"/>
        </w:rPr>
        <w:t>___________________</w:t>
      </w:r>
      <w:r w:rsidRPr="002E1F8A">
        <w:rPr>
          <w:rFonts w:ascii="Tahoma" w:hAnsi="Tahoma" w:cs="Tahoma"/>
          <w:lang w:eastAsia="es-BO"/>
        </w:rPr>
        <w:t xml:space="preserve"> </w:t>
      </w:r>
      <w:r w:rsidRPr="001A4D94">
        <w:rPr>
          <w:rFonts w:ascii="Arial" w:hAnsi="Arial" w:cs="Arial"/>
        </w:rPr>
        <w:t xml:space="preserve"> </w:t>
      </w:r>
      <w:proofErr w:type="gramStart"/>
      <w:r w:rsidRPr="001A4D94">
        <w:rPr>
          <w:rFonts w:ascii="Arial" w:hAnsi="Arial" w:cs="Arial"/>
        </w:rPr>
        <w:t>y</w:t>
      </w:r>
      <w:proofErr w:type="gramEnd"/>
      <w:r w:rsidRPr="001A4D94">
        <w:rPr>
          <w:rFonts w:ascii="Arial" w:hAnsi="Arial" w:cs="Arial"/>
        </w:rPr>
        <w:t xml:space="preserve"> el documento </w:t>
      </w:r>
      <w:r>
        <w:rPr>
          <w:rFonts w:ascii="Arial" w:hAnsi="Arial" w:cs="Arial"/>
        </w:rPr>
        <w:t>base de contratación</w:t>
      </w:r>
      <w:r w:rsidRPr="001A4D94">
        <w:rPr>
          <w:rFonts w:ascii="Arial" w:hAnsi="Arial" w:cs="Arial"/>
        </w:rPr>
        <w:t>.</w:t>
      </w:r>
    </w:p>
    <w:p w14:paraId="74020970" w14:textId="77777777" w:rsidR="00D81B44" w:rsidRPr="00705B3B" w:rsidRDefault="00D81B44" w:rsidP="00D81B44">
      <w:pPr>
        <w:spacing w:before="120" w:after="120"/>
        <w:ind w:left="705" w:hanging="705"/>
        <w:jc w:val="both"/>
        <w:rPr>
          <w:rFonts w:ascii="Arial" w:hAnsi="Arial" w:cs="Arial"/>
        </w:rPr>
      </w:pPr>
      <w:r w:rsidRPr="001A4D94">
        <w:rPr>
          <w:rFonts w:ascii="Arial" w:hAnsi="Arial" w:cs="Arial"/>
          <w:b/>
        </w:rPr>
        <w:t>2.2.</w:t>
      </w:r>
      <w:r w:rsidRPr="001A4D94">
        <w:rPr>
          <w:rFonts w:ascii="Arial" w:hAnsi="Arial" w:cs="Arial"/>
        </w:rPr>
        <w:tab/>
        <w:t xml:space="preserve">Por su parte el </w:t>
      </w:r>
      <w:r w:rsidRPr="001A4D94">
        <w:rPr>
          <w:rFonts w:ascii="Arial" w:hAnsi="Arial" w:cs="Arial"/>
          <w:b/>
        </w:rPr>
        <w:t>CONTRATISTA</w:t>
      </w:r>
      <w:r w:rsidRPr="001A4D94">
        <w:rPr>
          <w:rFonts w:ascii="Arial" w:hAnsi="Arial" w:cs="Arial"/>
        </w:rPr>
        <w:t xml:space="preserve"> reúne las condiciones y experiencia para llevar a cabo la prestación del Servicio det</w:t>
      </w:r>
      <w:r>
        <w:rPr>
          <w:rFonts w:ascii="Arial" w:hAnsi="Arial" w:cs="Arial"/>
        </w:rPr>
        <w:t>allado en el presente Contrato.</w:t>
      </w:r>
    </w:p>
    <w:p w14:paraId="0D30FDB5"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TERCERA.- (DISPOSICIONES GENERALES)</w:t>
      </w:r>
    </w:p>
    <w:p w14:paraId="2B81D183" w14:textId="77777777" w:rsidR="00D81B44" w:rsidRPr="001A4D94" w:rsidRDefault="00D81B44" w:rsidP="00D81B44">
      <w:pPr>
        <w:spacing w:before="120" w:after="120"/>
        <w:ind w:left="709" w:hanging="709"/>
        <w:jc w:val="both"/>
        <w:rPr>
          <w:rFonts w:ascii="Arial" w:hAnsi="Arial" w:cs="Arial"/>
        </w:rPr>
      </w:pPr>
      <w:r w:rsidRPr="001A4D94">
        <w:rPr>
          <w:rFonts w:ascii="Arial" w:hAnsi="Arial" w:cs="Arial"/>
          <w:b/>
        </w:rPr>
        <w:t>3.1.</w:t>
      </w:r>
      <w:r w:rsidRPr="001A4D94">
        <w:rPr>
          <w:rFonts w:ascii="Arial" w:hAnsi="Arial" w:cs="Arial"/>
          <w:b/>
        </w:rPr>
        <w:tab/>
        <w:t>Definiciones:</w:t>
      </w:r>
      <w:r w:rsidRPr="001A4D94">
        <w:rPr>
          <w:rFonts w:ascii="Arial" w:hAnsi="Arial" w:cs="Arial"/>
        </w:rPr>
        <w:t xml:space="preserve"> A menos que el contexto exija otra cosa, cuando se utilicen en este Contrato, los siguientes términos, en plural o singular, tendrán los significados que se indican a continuación:</w:t>
      </w:r>
    </w:p>
    <w:p w14:paraId="2E4F5061"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Área de Estudio Sísmico</w:t>
      </w:r>
      <w:proofErr w:type="gramStart"/>
      <w:r w:rsidRPr="001A4D94">
        <w:rPr>
          <w:rFonts w:ascii="Arial" w:hAnsi="Arial" w:cs="Arial"/>
          <w:b/>
        </w:rPr>
        <w:t xml:space="preserve">,  </w:t>
      </w:r>
      <w:r w:rsidRPr="001A4D94">
        <w:rPr>
          <w:rFonts w:ascii="Arial" w:hAnsi="Arial" w:cs="Arial"/>
        </w:rPr>
        <w:t>es</w:t>
      </w:r>
      <w:proofErr w:type="gramEnd"/>
      <w:r w:rsidRPr="001A4D94">
        <w:rPr>
          <w:rFonts w:ascii="Arial" w:hAnsi="Arial" w:cs="Arial"/>
        </w:rPr>
        <w:t xml:space="preserve"> el área denominada </w:t>
      </w:r>
      <w:r>
        <w:rPr>
          <w:rFonts w:ascii="Arial" w:hAnsi="Arial" w:cs="Arial"/>
        </w:rPr>
        <w:t>____________________</w:t>
      </w:r>
      <w:r w:rsidRPr="001A4D94">
        <w:rPr>
          <w:rFonts w:ascii="Arial" w:hAnsi="Arial" w:cs="Arial"/>
        </w:rPr>
        <w:t xml:space="preserve">, que se desarrollara en </w:t>
      </w:r>
      <w:r>
        <w:rPr>
          <w:rFonts w:ascii="Arial" w:hAnsi="Arial" w:cs="Arial"/>
        </w:rPr>
        <w:t>______________________________</w:t>
      </w:r>
      <w:r w:rsidRPr="001A4D94">
        <w:rPr>
          <w:rFonts w:ascii="Arial" w:hAnsi="Arial" w:cs="Arial"/>
        </w:rPr>
        <w:t xml:space="preserve">, conforme se indica en la ubicación geográfica establecida en el Anexo </w:t>
      </w:r>
      <w:r>
        <w:rPr>
          <w:rFonts w:ascii="Arial" w:hAnsi="Arial" w:cs="Arial"/>
        </w:rPr>
        <w:t>_________</w:t>
      </w:r>
      <w:r w:rsidRPr="001A4D94">
        <w:rPr>
          <w:rFonts w:ascii="Arial" w:hAnsi="Arial" w:cs="Arial"/>
        </w:rPr>
        <w:t xml:space="preserve"> de los Términos de Referencia.</w:t>
      </w:r>
    </w:p>
    <w:p w14:paraId="33CB5F26"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Adquisición Sísmica,</w:t>
      </w:r>
      <w:r w:rsidRPr="001A4D94">
        <w:rPr>
          <w:rFonts w:ascii="Arial" w:hAnsi="Arial" w:cs="Arial"/>
        </w:rPr>
        <w:t xml:space="preserve"> es la serie de operaciones mediante la cual se generan ondas sonoras artificiales que se propagan al interior de la tierra, las cuales al atravesar las diferentes capas geológicas cambian de velocidad y son </w:t>
      </w:r>
      <w:proofErr w:type="spellStart"/>
      <w:r w:rsidRPr="001A4D94">
        <w:rPr>
          <w:rFonts w:ascii="Arial" w:hAnsi="Arial" w:cs="Arial"/>
        </w:rPr>
        <w:t>recepcionadas</w:t>
      </w:r>
      <w:proofErr w:type="spellEnd"/>
      <w:r w:rsidRPr="001A4D94">
        <w:rPr>
          <w:rFonts w:ascii="Arial" w:hAnsi="Arial" w:cs="Arial"/>
        </w:rPr>
        <w:t xml:space="preserve"> en superficie.</w:t>
      </w:r>
    </w:p>
    <w:p w14:paraId="1C0DFA57"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Anexo, </w:t>
      </w:r>
      <w:r w:rsidRPr="001A4D94">
        <w:rPr>
          <w:rFonts w:ascii="Arial" w:hAnsi="Arial" w:cs="Arial"/>
          <w:lang w:eastAsia="es-ES_tradnl"/>
        </w:rPr>
        <w:t xml:space="preserve">documentos accesorios que forman parte integrante e indivisible del presente Contrato.  </w:t>
      </w:r>
    </w:p>
    <w:p w14:paraId="5F49A4A9" w14:textId="77777777" w:rsidR="00D81B44" w:rsidRPr="001A4D94" w:rsidRDefault="00D81B44" w:rsidP="00D81B44">
      <w:pPr>
        <w:spacing w:before="120" w:after="120"/>
        <w:ind w:left="709"/>
        <w:jc w:val="both"/>
        <w:rPr>
          <w:rFonts w:ascii="Arial" w:hAnsi="Arial" w:cs="Arial"/>
        </w:rPr>
      </w:pPr>
      <w:r w:rsidRPr="001A4D94">
        <w:rPr>
          <w:rFonts w:ascii="Arial" w:hAnsi="Arial" w:cs="Arial"/>
          <w:b/>
          <w:lang w:eastAsia="es-ES_tradnl"/>
        </w:rPr>
        <w:t>Apoyo Técnico de Exploración Sísmica,</w:t>
      </w:r>
      <w:r w:rsidRPr="001A4D94">
        <w:rPr>
          <w:rFonts w:ascii="Arial" w:hAnsi="Arial" w:cs="Arial"/>
          <w:lang w:eastAsia="es-ES_tradnl"/>
        </w:rPr>
        <w:t xml:space="preserve"> una compañía contratada por </w:t>
      </w:r>
      <w:r>
        <w:rPr>
          <w:rFonts w:ascii="Arial" w:hAnsi="Arial" w:cs="Arial"/>
          <w:lang w:eastAsia="es-ES_tradnl"/>
        </w:rPr>
        <w:t>la Entidad</w:t>
      </w:r>
      <w:r w:rsidRPr="001A4D94">
        <w:rPr>
          <w:rFonts w:ascii="Arial" w:hAnsi="Arial" w:cs="Arial"/>
          <w:lang w:eastAsia="es-ES_tradnl"/>
        </w:rPr>
        <w:t xml:space="preserve"> que realizará el control de calidad de la información sísmica adquirida y de la restauración ambiental. Esta información sísmica comprende las etapas de topografía, perforación, registro</w:t>
      </w:r>
      <w:r w:rsidRPr="001A4D94">
        <w:rPr>
          <w:rFonts w:ascii="Arial" w:hAnsi="Arial" w:cs="Arial"/>
        </w:rPr>
        <w:t xml:space="preserve"> y otras.</w:t>
      </w:r>
    </w:p>
    <w:p w14:paraId="273EC50F" w14:textId="77777777" w:rsidR="00D81B44" w:rsidRPr="001A4D94" w:rsidRDefault="00D81B44" w:rsidP="00D81B44">
      <w:pPr>
        <w:pStyle w:val="Cuerpodeltexto1"/>
        <w:shd w:val="clear" w:color="auto" w:fill="auto"/>
        <w:spacing w:before="120" w:after="120" w:line="240" w:lineRule="auto"/>
        <w:ind w:left="709" w:right="110" w:firstLine="0"/>
        <w:jc w:val="both"/>
        <w:rPr>
          <w:rFonts w:ascii="Arial" w:hAnsi="Arial" w:cs="Arial"/>
          <w:sz w:val="20"/>
          <w:szCs w:val="20"/>
        </w:rPr>
      </w:pPr>
      <w:r w:rsidRPr="001A4D94">
        <w:rPr>
          <w:rStyle w:val="CuerpodeltextoNegrita9"/>
          <w:rFonts w:ascii="Arial" w:hAnsi="Arial" w:cs="Arial"/>
          <w:sz w:val="20"/>
          <w:szCs w:val="20"/>
          <w:lang w:eastAsia="es-ES_tradnl"/>
        </w:rPr>
        <w:t xml:space="preserve">Autoridad, </w:t>
      </w:r>
      <w:r w:rsidRPr="001A4D94">
        <w:rPr>
          <w:rFonts w:ascii="Arial" w:hAnsi="Arial" w:cs="Arial"/>
          <w:sz w:val="20"/>
          <w:szCs w:val="20"/>
          <w:lang w:eastAsia="es-ES_tradnl"/>
        </w:rPr>
        <w:t>es cualquier Autoridad ejecutiva, legislativa o judicial, nacional, departamental, municipal o indígena originaria campesina del Estado Plurinacional de Bolivia y cualquiera de sus instituciones que tengan jurisdicción o ejerzan Autoridad sobre el Área de Estudios Sísmicos y cualquier otra donde se ejecutará el Servicio.</w:t>
      </w:r>
    </w:p>
    <w:p w14:paraId="2E1A85E0"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Campamento, </w:t>
      </w:r>
      <w:r w:rsidRPr="001A4D94">
        <w:rPr>
          <w:rStyle w:val="CuerpodeltextoNegrita9"/>
          <w:rFonts w:ascii="Arial" w:hAnsi="Arial" w:cs="Arial"/>
          <w:b w:val="0"/>
          <w:lang w:eastAsia="es-ES_tradnl"/>
        </w:rPr>
        <w:t>f</w:t>
      </w:r>
      <w:r w:rsidRPr="001A4D94">
        <w:rPr>
          <w:rFonts w:ascii="Arial" w:hAnsi="Arial" w:cs="Arial"/>
          <w:lang w:eastAsia="es-ES_tradnl"/>
        </w:rPr>
        <w:t xml:space="preserve">acilidades en el lugar del Servicio que proveerá oficinas, viviendas, lavandería, cocina y comedor en espacios adecuados y cantidad necesarias, de un estándar aceptable y todos los servicios básicos, para albergar al personal administrativos, gerencial, fiscalizador, y operativo para desarrollar el Servicio, cumpliendo requisitos de la Norma Aplicable vigente. </w:t>
      </w:r>
    </w:p>
    <w:p w14:paraId="4A8EA968"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9"/>
          <w:rFonts w:ascii="Arial" w:hAnsi="Arial" w:cs="Arial"/>
          <w:lang w:eastAsia="es-ES_tradnl"/>
        </w:rPr>
        <w:t xml:space="preserve">Cesión, </w:t>
      </w:r>
      <w:r w:rsidRPr="001A4D94">
        <w:rPr>
          <w:rStyle w:val="CuerpodeltextoNegrita9"/>
          <w:rFonts w:ascii="Arial" w:hAnsi="Arial" w:cs="Arial"/>
          <w:b w:val="0"/>
          <w:lang w:eastAsia="es-ES_tradnl"/>
        </w:rPr>
        <w:t xml:space="preserve">es </w:t>
      </w:r>
      <w:r w:rsidRPr="001A4D94">
        <w:rPr>
          <w:rFonts w:ascii="Arial" w:hAnsi="Arial" w:cs="Arial"/>
          <w:lang w:eastAsia="es-ES_tradnl"/>
        </w:rPr>
        <w:t>la transmisión de derechos y obligaciones a favor de Terceros.</w:t>
      </w:r>
    </w:p>
    <w:p w14:paraId="5E05DC1D" w14:textId="77777777" w:rsidR="00D81B44" w:rsidRPr="001A4D94" w:rsidRDefault="00D81B44" w:rsidP="00D81B44">
      <w:pPr>
        <w:pStyle w:val="Cuerpodeltexto1"/>
        <w:shd w:val="clear" w:color="auto" w:fill="auto"/>
        <w:spacing w:before="120" w:after="120" w:line="240" w:lineRule="auto"/>
        <w:ind w:left="709" w:firstLine="0"/>
        <w:jc w:val="both"/>
        <w:rPr>
          <w:rFonts w:ascii="Arial" w:hAnsi="Arial" w:cs="Arial"/>
          <w:sz w:val="20"/>
          <w:szCs w:val="20"/>
        </w:rPr>
      </w:pPr>
      <w:r w:rsidRPr="001A4D94">
        <w:rPr>
          <w:rStyle w:val="CuerpodeltextoNegrita8"/>
          <w:rFonts w:ascii="Arial" w:hAnsi="Arial" w:cs="Arial"/>
          <w:sz w:val="20"/>
          <w:szCs w:val="20"/>
          <w:lang w:eastAsia="es-ES_tradnl"/>
        </w:rPr>
        <w:t xml:space="preserve">Cronograma del Proyecto, </w:t>
      </w:r>
      <w:r w:rsidRPr="001A4D94">
        <w:rPr>
          <w:rStyle w:val="CuerpodeltextoNegrita8"/>
          <w:rFonts w:ascii="Arial" w:hAnsi="Arial" w:cs="Arial"/>
          <w:b w:val="0"/>
          <w:sz w:val="20"/>
          <w:szCs w:val="20"/>
          <w:lang w:eastAsia="es-ES_tradnl"/>
        </w:rPr>
        <w:t xml:space="preserve">son </w:t>
      </w:r>
      <w:r w:rsidRPr="001A4D94">
        <w:rPr>
          <w:rFonts w:ascii="Arial" w:hAnsi="Arial" w:cs="Arial"/>
          <w:sz w:val="20"/>
          <w:szCs w:val="20"/>
          <w:lang w:eastAsia="es-ES_tradnl"/>
        </w:rPr>
        <w:t xml:space="preserve">las fechas planificadas para realizar las actividades del cronograma, previstas en los términos de referencia. </w:t>
      </w:r>
    </w:p>
    <w:p w14:paraId="21DA1C81"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8"/>
          <w:rFonts w:ascii="Arial" w:hAnsi="Arial" w:cs="Arial"/>
          <w:lang w:eastAsia="es-ES_tradnl"/>
        </w:rPr>
        <w:t xml:space="preserve">Datos, </w:t>
      </w:r>
      <w:r w:rsidRPr="001A4D94">
        <w:rPr>
          <w:rFonts w:ascii="Arial" w:hAnsi="Arial" w:cs="Arial"/>
          <w:lang w:eastAsia="es-ES_tradnl"/>
        </w:rPr>
        <w:t>es la información topográfica, sísmica, geológica, geográfica, geofísica y cualquier otra información involucrada en el proyecto de adquisición sísmica 2D, sea esta en medio físico o digital.</w:t>
      </w:r>
    </w:p>
    <w:p w14:paraId="47843DC8" w14:textId="77777777" w:rsidR="00D81B44" w:rsidRPr="001A4D94" w:rsidRDefault="00D81B44" w:rsidP="00D81B44">
      <w:pPr>
        <w:spacing w:before="120" w:after="120"/>
        <w:ind w:left="709"/>
        <w:jc w:val="both"/>
        <w:rPr>
          <w:rFonts w:ascii="Arial" w:hAnsi="Arial" w:cs="Arial"/>
        </w:rPr>
      </w:pPr>
      <w:r w:rsidRPr="001A4D94">
        <w:rPr>
          <w:rStyle w:val="CuerpodeltextoNegrita8"/>
          <w:rFonts w:ascii="Arial" w:hAnsi="Arial" w:cs="Arial"/>
          <w:lang w:eastAsia="es-ES_tradnl"/>
        </w:rPr>
        <w:t xml:space="preserve">Defectos, </w:t>
      </w:r>
      <w:r w:rsidRPr="001A4D94">
        <w:rPr>
          <w:rStyle w:val="CuerpodeltextoNegrita8"/>
          <w:rFonts w:ascii="Arial" w:hAnsi="Arial" w:cs="Arial"/>
          <w:b w:val="0"/>
          <w:lang w:eastAsia="es-ES_tradnl"/>
        </w:rPr>
        <w:t xml:space="preserve">es cuando </w:t>
      </w:r>
      <w:r w:rsidRPr="001A4D94">
        <w:rPr>
          <w:rFonts w:ascii="Arial" w:hAnsi="Arial" w:cs="Arial"/>
          <w:lang w:eastAsia="es-ES_tradnl"/>
        </w:rPr>
        <w:t>los Servicios o cualquier porción de ellos son defectuosos hasta el punto que no cumpla con los requerimientos del presente Contrato.</w:t>
      </w:r>
    </w:p>
    <w:p w14:paraId="3742EEFC" w14:textId="77777777" w:rsidR="00D81B44" w:rsidRPr="001A4D94" w:rsidRDefault="00D81B44" w:rsidP="00D81B44">
      <w:pPr>
        <w:spacing w:before="120" w:after="120"/>
        <w:ind w:left="709"/>
        <w:jc w:val="both"/>
        <w:rPr>
          <w:rFonts w:ascii="Arial" w:hAnsi="Arial" w:cs="Arial"/>
        </w:rPr>
      </w:pPr>
      <w:r w:rsidRPr="001A4D94">
        <w:rPr>
          <w:rStyle w:val="CuerpodeltextoNegrita8"/>
          <w:rFonts w:ascii="Arial" w:hAnsi="Arial" w:cs="Arial"/>
          <w:lang w:eastAsia="es-ES_tradnl"/>
        </w:rPr>
        <w:t xml:space="preserve">Día, </w:t>
      </w:r>
      <w:r w:rsidRPr="001A4D94">
        <w:rPr>
          <w:rStyle w:val="CuerpodeltextoNegrita8"/>
          <w:rFonts w:ascii="Arial" w:hAnsi="Arial" w:cs="Arial"/>
          <w:b w:val="0"/>
          <w:lang w:eastAsia="es-ES_tradnl"/>
        </w:rPr>
        <w:t xml:space="preserve">es </w:t>
      </w:r>
      <w:r w:rsidRPr="001A4D94">
        <w:rPr>
          <w:rFonts w:ascii="Arial" w:hAnsi="Arial" w:cs="Arial"/>
          <w:lang w:eastAsia="es-ES_tradnl"/>
        </w:rPr>
        <w:t>un día calendario de un período de veinticuatro (24) horas que termina a la media noche de la hora local en el Estado Plurinacional de Bolivia.</w:t>
      </w:r>
    </w:p>
    <w:p w14:paraId="1DD6FE69" w14:textId="77777777" w:rsidR="00D81B44" w:rsidRPr="001A4D94" w:rsidRDefault="00D81B44" w:rsidP="00D81B44">
      <w:pPr>
        <w:spacing w:before="120" w:after="120"/>
        <w:ind w:left="709"/>
        <w:jc w:val="both"/>
        <w:rPr>
          <w:rFonts w:ascii="Arial" w:hAnsi="Arial" w:cs="Arial"/>
        </w:rPr>
      </w:pPr>
      <w:r w:rsidRPr="001A4D94">
        <w:rPr>
          <w:rStyle w:val="CuerpodeltextoNegrita8"/>
          <w:rFonts w:ascii="Arial" w:hAnsi="Arial" w:cs="Arial"/>
          <w:lang w:eastAsia="es-ES_tradnl"/>
        </w:rPr>
        <w:t xml:space="preserve">Equipos del CONTRATISTA, </w:t>
      </w:r>
      <w:r w:rsidRPr="001A4D94">
        <w:rPr>
          <w:rFonts w:ascii="Arial" w:hAnsi="Arial" w:cs="Arial"/>
          <w:lang w:eastAsia="es-ES_tradnl"/>
        </w:rPr>
        <w:t xml:space="preserve">son todos los equipos, insumos, vehículos, maquinaria y equipos asociados a ser proporcionados por el </w:t>
      </w:r>
      <w:r w:rsidRPr="001A4D94">
        <w:rPr>
          <w:rFonts w:ascii="Arial" w:hAnsi="Arial" w:cs="Arial"/>
          <w:b/>
          <w:lang w:eastAsia="es-ES_tradnl"/>
        </w:rPr>
        <w:t>CONTRATISTA</w:t>
      </w:r>
      <w:r w:rsidRPr="001A4D94">
        <w:rPr>
          <w:rFonts w:ascii="Arial" w:hAnsi="Arial" w:cs="Arial"/>
          <w:lang w:eastAsia="es-ES_tradnl"/>
        </w:rPr>
        <w:t xml:space="preserve"> para la ejecución de los Servicios tal como son descritos en los términos generales en el Anexo </w:t>
      </w:r>
      <w:r>
        <w:rPr>
          <w:rFonts w:ascii="Arial" w:hAnsi="Arial" w:cs="Arial"/>
          <w:highlight w:val="yellow"/>
          <w:lang w:eastAsia="es-ES_tradnl"/>
        </w:rPr>
        <w:t>E</w:t>
      </w:r>
      <w:r w:rsidRPr="001A4D94">
        <w:rPr>
          <w:rFonts w:ascii="Arial" w:hAnsi="Arial" w:cs="Arial"/>
          <w:lang w:eastAsia="es-ES_tradnl"/>
        </w:rPr>
        <w:t xml:space="preserve"> Equipos del </w:t>
      </w:r>
      <w:r w:rsidRPr="001A4D94">
        <w:rPr>
          <w:rFonts w:ascii="Arial" w:hAnsi="Arial" w:cs="Arial"/>
          <w:b/>
          <w:lang w:eastAsia="es-ES_tradnl"/>
        </w:rPr>
        <w:t>CONTRATISTA.</w:t>
      </w:r>
    </w:p>
    <w:p w14:paraId="5BEAB2D9" w14:textId="77777777" w:rsidR="00D81B44" w:rsidRPr="001A4D94" w:rsidRDefault="00D81B44" w:rsidP="00D81B44">
      <w:pPr>
        <w:pStyle w:val="Cuerpodeltexto1"/>
        <w:shd w:val="clear" w:color="auto" w:fill="auto"/>
        <w:tabs>
          <w:tab w:val="left" w:pos="718"/>
        </w:tabs>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Estándares de la industria,</w:t>
      </w:r>
      <w:r w:rsidRPr="001A4D94">
        <w:rPr>
          <w:rFonts w:ascii="Arial" w:hAnsi="Arial" w:cs="Arial"/>
          <w:sz w:val="20"/>
          <w:szCs w:val="20"/>
        </w:rPr>
        <w:t xml:space="preserve"> </w:t>
      </w:r>
      <w:r w:rsidRPr="001A4D94">
        <w:rPr>
          <w:rFonts w:ascii="Arial" w:hAnsi="Arial" w:cs="Arial"/>
          <w:sz w:val="20"/>
          <w:szCs w:val="20"/>
          <w:lang w:eastAsia="es-ES_tradnl"/>
        </w:rPr>
        <w:t xml:space="preserve">son los mejores estándares, prácticas, métodos y procedimientos del Servicio, así como el nivel de destreza, diligencia, prudencia y previsión utilizados en la industria de los hidrocarburos, que se esperan de un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calificado, con conocimiento, experiencia y habilidad, que se dedica y desempeña en la ejecución de trabajos y obras de la misma naturaleza y alcance similar o dentro del mismo rango a los que asume; comprometiéndose a cumplirlos conforme al Contrato y Anexos.</w:t>
      </w:r>
    </w:p>
    <w:p w14:paraId="55DC0B38"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 xml:space="preserve">Contrato, </w:t>
      </w:r>
      <w:r w:rsidRPr="001A4D94">
        <w:rPr>
          <w:rFonts w:ascii="Arial" w:hAnsi="Arial" w:cs="Arial"/>
        </w:rPr>
        <w:t>es el presente documento celebrado entre las Partes, junto con todos los Anexos que forman parte integrante del mismo.</w:t>
      </w:r>
    </w:p>
    <w:p w14:paraId="75A73BC2"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lastRenderedPageBreak/>
        <w:t xml:space="preserve">Gerente de la ENTIDAD, </w:t>
      </w:r>
      <w:r w:rsidRPr="001A4D94">
        <w:rPr>
          <w:rFonts w:ascii="Arial" w:hAnsi="Arial" w:cs="Arial"/>
          <w:lang w:eastAsia="es-ES_tradnl"/>
        </w:rPr>
        <w:t xml:space="preserve">es el Gerente Nacional de Exploración y Explotación o cualquier funcionario designado por la </w:t>
      </w:r>
      <w:r w:rsidRPr="001A4D94">
        <w:rPr>
          <w:rFonts w:ascii="Arial" w:hAnsi="Arial" w:cs="Arial"/>
          <w:b/>
          <w:lang w:eastAsia="es-ES_tradnl"/>
        </w:rPr>
        <w:t>ENTIDAD</w:t>
      </w:r>
      <w:r w:rsidRPr="001A4D94">
        <w:rPr>
          <w:rFonts w:ascii="Arial" w:hAnsi="Arial" w:cs="Arial"/>
          <w:lang w:eastAsia="es-ES_tradnl"/>
        </w:rPr>
        <w:t xml:space="preserve"> para llevar a cabo las funciones especificadas en el presente Contrato y Anexos.</w:t>
      </w:r>
    </w:p>
    <w:p w14:paraId="2BAC6834"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Hito,</w:t>
      </w:r>
      <w:r w:rsidRPr="001A4D94">
        <w:rPr>
          <w:rFonts w:ascii="Arial" w:hAnsi="Arial" w:cs="Arial"/>
          <w:lang w:eastAsia="es-ES_tradnl"/>
        </w:rPr>
        <w:t xml:space="preserve"> es un evento importante del Cronograma del Proyecto o un evento que puede impedir que se lleve a cabo un trabajo en el futuro o que marca la conclusión de un producto </w:t>
      </w:r>
      <w:r w:rsidRPr="001A4D94">
        <w:rPr>
          <w:rFonts w:ascii="Arial" w:hAnsi="Arial" w:cs="Arial"/>
          <w:lang w:eastAsia="fr-FR"/>
        </w:rPr>
        <w:t>entregable</w:t>
      </w:r>
      <w:r w:rsidRPr="001A4D94">
        <w:rPr>
          <w:rFonts w:ascii="Arial" w:hAnsi="Arial" w:cs="Arial"/>
          <w:lang w:val="fr-FR" w:eastAsia="fr-FR"/>
        </w:rPr>
        <w:t xml:space="preserve"> principal. Un </w:t>
      </w:r>
      <w:r w:rsidRPr="001A4D94">
        <w:rPr>
          <w:rFonts w:ascii="Arial" w:hAnsi="Arial" w:cs="Arial"/>
          <w:lang w:eastAsia="es-ES_tradnl"/>
        </w:rPr>
        <w:t xml:space="preserve">hito del </w:t>
      </w:r>
      <w:r w:rsidRPr="001A4D94">
        <w:rPr>
          <w:rFonts w:ascii="Arial" w:hAnsi="Arial" w:cs="Arial"/>
          <w:lang w:eastAsia="fr-FR"/>
        </w:rPr>
        <w:t>Cronograma</w:t>
      </w:r>
      <w:r w:rsidRPr="001A4D94">
        <w:rPr>
          <w:rFonts w:ascii="Arial" w:hAnsi="Arial" w:cs="Arial"/>
          <w:lang w:val="fr-FR" w:eastAsia="fr-FR"/>
        </w:rPr>
        <w:t xml:space="preserve"> </w:t>
      </w:r>
      <w:r w:rsidRPr="001A4D94">
        <w:rPr>
          <w:rFonts w:ascii="Arial" w:hAnsi="Arial" w:cs="Arial"/>
          <w:lang w:eastAsia="es-ES_tradnl"/>
        </w:rPr>
        <w:t xml:space="preserve">del Proyecto tiene duración cero, el mismo se encuentra establecido en el Anexo </w:t>
      </w:r>
      <w:r w:rsidRPr="00E92CD7">
        <w:rPr>
          <w:rFonts w:ascii="Arial" w:hAnsi="Arial" w:cs="Arial"/>
          <w:highlight w:val="yellow"/>
          <w:lang w:eastAsia="es-ES_tradnl"/>
        </w:rPr>
        <w:t>B</w:t>
      </w:r>
      <w:r w:rsidRPr="001A4D94">
        <w:rPr>
          <w:rFonts w:ascii="Arial" w:hAnsi="Arial" w:cs="Arial"/>
          <w:lang w:eastAsia="es-ES_tradnl"/>
        </w:rPr>
        <w:t xml:space="preserve"> – Plan </w:t>
      </w:r>
      <w:r>
        <w:rPr>
          <w:rFonts w:ascii="Arial" w:hAnsi="Arial" w:cs="Arial"/>
          <w:lang w:eastAsia="es-ES_tradnl"/>
        </w:rPr>
        <w:t>de Trabajo y Programa de Ejecución</w:t>
      </w:r>
      <w:r w:rsidRPr="001A4D94">
        <w:rPr>
          <w:rFonts w:ascii="Arial" w:hAnsi="Arial" w:cs="Arial"/>
          <w:lang w:eastAsia="es-ES_tradnl"/>
        </w:rPr>
        <w:t>.</w:t>
      </w:r>
    </w:p>
    <w:p w14:paraId="10266DEF"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7"/>
          <w:rFonts w:ascii="Arial" w:hAnsi="Arial" w:cs="Arial"/>
          <w:lang w:eastAsia="es-ES_tradnl"/>
        </w:rPr>
        <w:t xml:space="preserve">Fiscalización, </w:t>
      </w:r>
      <w:r w:rsidRPr="001A4D94">
        <w:rPr>
          <w:rFonts w:ascii="Arial" w:hAnsi="Arial" w:cs="Arial"/>
          <w:lang w:eastAsia="es-ES_tradnl"/>
        </w:rPr>
        <w:t>es la verificación y control del cumplimiento de una actividad respecto a los estándares de la industria, Contratos o Ley Aplicable, a ser realizada</w:t>
      </w:r>
      <w:r w:rsidRPr="001A4D94">
        <w:rPr>
          <w:rFonts w:ascii="Arial" w:hAnsi="Arial" w:cs="Arial"/>
        </w:rPr>
        <w:t xml:space="preserve"> directamente por YPFB.</w:t>
      </w:r>
    </w:p>
    <w:p w14:paraId="2D54118A" w14:textId="77777777" w:rsidR="00D81B44" w:rsidRPr="001A4D94" w:rsidRDefault="00D81B44" w:rsidP="00D81B44">
      <w:pPr>
        <w:spacing w:before="120" w:after="120"/>
        <w:ind w:left="709"/>
        <w:jc w:val="both"/>
        <w:rPr>
          <w:rFonts w:ascii="Arial" w:hAnsi="Arial" w:cs="Arial"/>
        </w:rPr>
      </w:pPr>
      <w:r w:rsidRPr="001A4D94">
        <w:rPr>
          <w:rStyle w:val="CuerpodeltextoNegrita6"/>
          <w:rFonts w:ascii="Arial" w:hAnsi="Arial" w:cs="Arial"/>
          <w:lang w:eastAsia="es-ES_tradnl"/>
        </w:rPr>
        <w:t xml:space="preserve">Interpretación Sísmica, </w:t>
      </w:r>
      <w:r w:rsidRPr="001A4D94">
        <w:rPr>
          <w:rStyle w:val="CuerpodeltextoNegrita6"/>
          <w:rFonts w:ascii="Arial" w:hAnsi="Arial" w:cs="Arial"/>
          <w:b w:val="0"/>
          <w:lang w:eastAsia="es-ES_tradnl"/>
        </w:rPr>
        <w:t xml:space="preserve">es </w:t>
      </w:r>
      <w:r w:rsidRPr="001A4D94">
        <w:rPr>
          <w:rFonts w:ascii="Arial" w:hAnsi="Arial" w:cs="Arial"/>
        </w:rPr>
        <w:t>la integración de datos sísmicos registrados y procesados, información geofísica, geológica, de pozos, ingeniería petrolera y otras que permiten generar un modelo geológico estructural y estratigráfico.</w:t>
      </w:r>
    </w:p>
    <w:p w14:paraId="0D3198F4"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6"/>
          <w:rFonts w:ascii="Arial" w:hAnsi="Arial" w:cs="Arial"/>
          <w:lang w:eastAsia="es-ES_tradnl"/>
        </w:rPr>
        <w:t xml:space="preserve">Línea Sísmica, </w:t>
      </w:r>
      <w:r w:rsidRPr="001A4D94">
        <w:rPr>
          <w:rFonts w:ascii="Arial" w:hAnsi="Arial" w:cs="Arial"/>
          <w:lang w:eastAsia="es-ES_tradnl"/>
        </w:rPr>
        <w:t>es la ubicación en el terreno de una trocha donde podrán ubicarse los puntos fuente o los puntos de recepción, las mismas que proporcionaran información sísmica de las capas del subsuelo.</w:t>
      </w:r>
    </w:p>
    <w:p w14:paraId="42C5767F" w14:textId="77777777" w:rsidR="00D81B44" w:rsidRPr="001A4D94" w:rsidRDefault="00D81B44" w:rsidP="00D81B4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6"/>
          <w:rFonts w:ascii="Arial" w:hAnsi="Arial" w:cs="Arial"/>
          <w:sz w:val="20"/>
          <w:szCs w:val="20"/>
          <w:lang w:eastAsia="es-ES_tradnl"/>
        </w:rPr>
        <w:t xml:space="preserve">Mes, </w:t>
      </w:r>
      <w:r w:rsidRPr="001A4D94">
        <w:rPr>
          <w:rFonts w:ascii="Arial" w:hAnsi="Arial" w:cs="Arial"/>
          <w:sz w:val="20"/>
          <w:szCs w:val="20"/>
          <w:lang w:eastAsia="es-ES_tradnl"/>
        </w:rPr>
        <w:t>es un periodo consecutivo que comienza a partir de un Día específico en un Mes y que termina el mismo Día del Mes siguiente o, de no existir, el siguiente Día.</w:t>
      </w:r>
    </w:p>
    <w:p w14:paraId="2C5FC645"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 xml:space="preserve">Ley Aplicable, </w:t>
      </w:r>
      <w:r w:rsidRPr="001A4D94">
        <w:rPr>
          <w:rFonts w:ascii="Arial" w:hAnsi="Arial" w:cs="Arial"/>
        </w:rPr>
        <w:t xml:space="preserve">son las normas constitucionales, leyes, decretos y toda otra </w:t>
      </w:r>
      <w:proofErr w:type="gramStart"/>
      <w:r w:rsidRPr="001A4D94">
        <w:rPr>
          <w:rFonts w:ascii="Arial" w:hAnsi="Arial" w:cs="Arial"/>
        </w:rPr>
        <w:t>disposición  legal</w:t>
      </w:r>
      <w:proofErr w:type="gramEnd"/>
      <w:r w:rsidRPr="001A4D94">
        <w:rPr>
          <w:rFonts w:ascii="Arial" w:hAnsi="Arial" w:cs="Arial"/>
        </w:rPr>
        <w:t xml:space="preserve"> vigente y publicada en el Estado Plurinacional de Bolivia.</w:t>
      </w:r>
    </w:p>
    <w:p w14:paraId="714620A0"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 xml:space="preserve">No Conformidad, </w:t>
      </w:r>
      <w:r w:rsidRPr="001A4D94">
        <w:rPr>
          <w:rFonts w:ascii="Arial" w:hAnsi="Arial" w:cs="Arial"/>
        </w:rPr>
        <w:t>cualquier parte del Servicio o cualquier porción de él que no cumpla con los requerimientos del Contrato.</w:t>
      </w:r>
    </w:p>
    <w:p w14:paraId="2A5E98FB" w14:textId="77777777" w:rsidR="00D81B44" w:rsidRPr="001A4D94" w:rsidRDefault="00D81B44" w:rsidP="00D81B44">
      <w:pPr>
        <w:spacing w:before="120" w:after="120"/>
        <w:ind w:left="709"/>
        <w:jc w:val="both"/>
        <w:rPr>
          <w:rFonts w:ascii="Arial" w:hAnsi="Arial" w:cs="Arial"/>
          <w:b/>
        </w:rPr>
      </w:pPr>
      <w:r w:rsidRPr="001A4D94">
        <w:rPr>
          <w:rFonts w:ascii="Arial" w:hAnsi="Arial" w:cs="Arial"/>
          <w:b/>
        </w:rPr>
        <w:t xml:space="preserve">Orden de Proceder, </w:t>
      </w:r>
      <w:r w:rsidRPr="001A4D94">
        <w:rPr>
          <w:rFonts w:ascii="Arial" w:hAnsi="Arial" w:cs="Arial"/>
        </w:rPr>
        <w:t xml:space="preserve">es la autorización de la </w:t>
      </w:r>
      <w:r w:rsidRPr="001A4D94">
        <w:rPr>
          <w:rFonts w:ascii="Arial" w:hAnsi="Arial" w:cs="Arial"/>
          <w:b/>
        </w:rPr>
        <w:t>ENTIDAD</w:t>
      </w:r>
      <w:r w:rsidRPr="001A4D94">
        <w:rPr>
          <w:rFonts w:ascii="Arial" w:hAnsi="Arial" w:cs="Arial"/>
        </w:rPr>
        <w:t xml:space="preserve"> al Contratista instruyéndole el inicio del Servicio.  </w:t>
      </w:r>
    </w:p>
    <w:p w14:paraId="0A1F9C98" w14:textId="77777777" w:rsidR="00D81B44" w:rsidRPr="001A4D94" w:rsidRDefault="00D81B44" w:rsidP="00D81B44">
      <w:pPr>
        <w:spacing w:before="120" w:after="120"/>
        <w:ind w:left="709"/>
        <w:jc w:val="both"/>
        <w:rPr>
          <w:rFonts w:ascii="Arial" w:hAnsi="Arial" w:cs="Arial"/>
          <w:b/>
        </w:rPr>
      </w:pPr>
      <w:r w:rsidRPr="001A4D94">
        <w:rPr>
          <w:rFonts w:ascii="Arial" w:hAnsi="Arial" w:cs="Arial"/>
          <w:b/>
        </w:rPr>
        <w:t xml:space="preserve">Personal, </w:t>
      </w:r>
      <w:r w:rsidRPr="001A4D94">
        <w:rPr>
          <w:rFonts w:ascii="Arial" w:hAnsi="Arial" w:cs="Arial"/>
        </w:rPr>
        <w:t xml:space="preserve">son los empleados del </w:t>
      </w:r>
      <w:r w:rsidRPr="001A4D94">
        <w:rPr>
          <w:rFonts w:ascii="Arial" w:hAnsi="Arial" w:cs="Arial"/>
          <w:b/>
        </w:rPr>
        <w:t>CONTRATISTA.</w:t>
      </w:r>
    </w:p>
    <w:p w14:paraId="79C72AAA"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 xml:space="preserve">Procesamiento Sísmico, </w:t>
      </w:r>
      <w:r w:rsidRPr="001A4D94">
        <w:rPr>
          <w:rFonts w:ascii="Arial" w:hAnsi="Arial" w:cs="Arial"/>
        </w:rPr>
        <w:t>es la elección y aplicación de parámetros y algoritmos matemáticos a los datos sísmicos adquiridos en el campo con el fin de obtener secciones sísmicas de calidad.</w:t>
      </w:r>
    </w:p>
    <w:p w14:paraId="68BCA57B" w14:textId="77777777" w:rsidR="00D81B44" w:rsidRPr="001A4D94" w:rsidRDefault="00D81B44" w:rsidP="00D81B44">
      <w:pPr>
        <w:spacing w:before="120" w:after="120"/>
        <w:ind w:left="709"/>
        <w:jc w:val="both"/>
        <w:rPr>
          <w:rFonts w:ascii="Arial" w:hAnsi="Arial" w:cs="Arial"/>
        </w:rPr>
      </w:pPr>
      <w:r w:rsidRPr="001A4D94">
        <w:rPr>
          <w:rFonts w:ascii="Arial" w:hAnsi="Arial" w:cs="Arial"/>
          <w:b/>
        </w:rPr>
        <w:t xml:space="preserve">Prospecto Geológico, </w:t>
      </w:r>
      <w:r w:rsidRPr="001A4D94">
        <w:rPr>
          <w:rFonts w:ascii="Arial" w:hAnsi="Arial" w:cs="Arial"/>
        </w:rPr>
        <w:t>es el conjunto de datos geológicos que nos permite conocer, interpretar y aplicar los conceptos y metodologías más convenientes para resolver las secuencias subyacentes, mediante el análisis de técnicas sean directas e indirectas para la búsqueda de yacimientos de hidrocarburos.</w:t>
      </w:r>
    </w:p>
    <w:p w14:paraId="282544EA" w14:textId="77777777" w:rsidR="00D81B44" w:rsidRPr="001A4D94" w:rsidRDefault="00D81B44" w:rsidP="00D81B44">
      <w:pPr>
        <w:spacing w:before="120" w:after="120"/>
        <w:ind w:left="709"/>
        <w:jc w:val="both"/>
        <w:rPr>
          <w:rFonts w:ascii="Arial" w:hAnsi="Arial" w:cs="Arial"/>
          <w:lang w:eastAsia="es-ES_tradnl"/>
        </w:rPr>
      </w:pPr>
      <w:r w:rsidRPr="001A4D94">
        <w:rPr>
          <w:rStyle w:val="CuerpodeltextoNegrita5"/>
          <w:rFonts w:ascii="Arial" w:hAnsi="Arial" w:cs="Arial"/>
          <w:lang w:eastAsia="es-ES_tradnl"/>
        </w:rPr>
        <w:t xml:space="preserve">Registro, </w:t>
      </w:r>
      <w:r w:rsidRPr="001A4D94">
        <w:rPr>
          <w:rFonts w:ascii="Arial" w:hAnsi="Arial" w:cs="Arial"/>
          <w:lang w:eastAsia="es-ES_tradnl"/>
        </w:rPr>
        <w:t>es el apilado de información de ondas acústicas obtenidas mediante puntos detectores en el terreno y almacenado en cintas magnéticas.</w:t>
      </w:r>
    </w:p>
    <w:p w14:paraId="38D187B2" w14:textId="77777777" w:rsidR="00D81B44" w:rsidRPr="001A4D94" w:rsidRDefault="00D81B44" w:rsidP="00D81B4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5"/>
          <w:rFonts w:ascii="Arial" w:hAnsi="Arial" w:cs="Arial"/>
          <w:sz w:val="20"/>
          <w:szCs w:val="20"/>
          <w:lang w:eastAsia="es-ES_tradnl"/>
        </w:rPr>
        <w:t xml:space="preserve">Riesgos Especiales, </w:t>
      </w:r>
      <w:r w:rsidRPr="001A4D94">
        <w:rPr>
          <w:rFonts w:ascii="Arial" w:hAnsi="Arial" w:cs="Arial"/>
          <w:sz w:val="20"/>
          <w:szCs w:val="20"/>
          <w:lang w:eastAsia="es-ES_tradnl"/>
        </w:rPr>
        <w:t xml:space="preserve">son aquellos eventos o riesgos operacionales que pueden ocurrir durante la fase de adquisición de Datos que impactan el rendimiento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y/o el ritmo de progreso del Servicio.</w:t>
      </w:r>
    </w:p>
    <w:p w14:paraId="594F8477" w14:textId="77777777" w:rsidR="00D81B44" w:rsidRPr="001A4D94" w:rsidRDefault="00D81B44" w:rsidP="00D81B4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Servicio (s)</w:t>
      </w:r>
      <w:r w:rsidRPr="001A4D94">
        <w:rPr>
          <w:rFonts w:ascii="Arial" w:hAnsi="Arial" w:cs="Arial"/>
          <w:sz w:val="20"/>
          <w:szCs w:val="20"/>
        </w:rPr>
        <w:t xml:space="preserve">, es el servicio de consultoría de </w:t>
      </w:r>
      <w:r w:rsidRPr="001A4D94">
        <w:rPr>
          <w:rFonts w:ascii="Arial" w:hAnsi="Arial" w:cs="Arial"/>
          <w:b/>
          <w:sz w:val="20"/>
          <w:szCs w:val="20"/>
        </w:rPr>
        <w:t>“</w:t>
      </w:r>
      <w:r>
        <w:rPr>
          <w:rFonts w:ascii="Arial" w:hAnsi="Arial" w:cs="Arial"/>
          <w:b/>
          <w:sz w:val="20"/>
          <w:szCs w:val="20"/>
          <w:lang w:val="es-ES_tradnl"/>
        </w:rPr>
        <w:t>__________________________</w:t>
      </w:r>
      <w:r w:rsidRPr="001A4D94">
        <w:rPr>
          <w:rFonts w:ascii="Arial" w:hAnsi="Arial" w:cs="Arial"/>
          <w:b/>
          <w:sz w:val="20"/>
          <w:szCs w:val="20"/>
          <w:lang w:val="es-ES_tradnl"/>
        </w:rPr>
        <w:t>”</w:t>
      </w:r>
      <w:r w:rsidRPr="001A4D94">
        <w:rPr>
          <w:rFonts w:ascii="Arial" w:hAnsi="Arial" w:cs="Arial"/>
          <w:sz w:val="20"/>
          <w:szCs w:val="20"/>
        </w:rPr>
        <w:t xml:space="preserve"> que el </w:t>
      </w:r>
      <w:r w:rsidRPr="001A4D94">
        <w:rPr>
          <w:rFonts w:ascii="Arial" w:hAnsi="Arial" w:cs="Arial"/>
          <w:b/>
          <w:sz w:val="20"/>
          <w:szCs w:val="20"/>
        </w:rPr>
        <w:t>CONTRATISTA</w:t>
      </w:r>
      <w:r w:rsidRPr="001A4D94">
        <w:rPr>
          <w:rFonts w:ascii="Arial" w:hAnsi="Arial" w:cs="Arial"/>
          <w:sz w:val="20"/>
          <w:szCs w:val="20"/>
        </w:rPr>
        <w:t xml:space="preserve"> desarrollará a favor de la </w:t>
      </w:r>
      <w:r w:rsidRPr="001A4D94">
        <w:rPr>
          <w:rFonts w:ascii="Arial" w:hAnsi="Arial" w:cs="Arial"/>
          <w:b/>
          <w:sz w:val="20"/>
          <w:szCs w:val="20"/>
        </w:rPr>
        <w:t>ENTIDAD</w:t>
      </w:r>
      <w:r w:rsidRPr="001A4D94">
        <w:rPr>
          <w:rFonts w:ascii="Arial" w:hAnsi="Arial" w:cs="Arial"/>
          <w:sz w:val="20"/>
          <w:szCs w:val="20"/>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14:paraId="5A99AA09" w14:textId="77777777" w:rsidR="00D81B44" w:rsidRPr="001A4D94" w:rsidRDefault="00D81B44" w:rsidP="00D81B4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Fonts w:ascii="Arial" w:hAnsi="Arial" w:cs="Arial"/>
          <w:b/>
          <w:sz w:val="20"/>
          <w:szCs w:val="20"/>
        </w:rPr>
        <w:t xml:space="preserve">Supervisión, </w:t>
      </w:r>
      <w:r w:rsidRPr="001A4D94">
        <w:rPr>
          <w:rFonts w:ascii="Arial" w:hAnsi="Arial" w:cs="Arial"/>
          <w:sz w:val="20"/>
          <w:szCs w:val="20"/>
        </w:rPr>
        <w:t>es la verificación y control del cumplimiento de una actividad respecto a los estándares de la industria</w:t>
      </w:r>
      <w:proofErr w:type="gramStart"/>
      <w:r w:rsidRPr="001A4D94">
        <w:rPr>
          <w:rFonts w:ascii="Arial" w:hAnsi="Arial" w:cs="Arial"/>
          <w:sz w:val="20"/>
          <w:szCs w:val="20"/>
        </w:rPr>
        <w:t>,  el</w:t>
      </w:r>
      <w:proofErr w:type="gramEnd"/>
      <w:r w:rsidRPr="001A4D94">
        <w:rPr>
          <w:rFonts w:ascii="Arial" w:hAnsi="Arial" w:cs="Arial"/>
          <w:sz w:val="20"/>
          <w:szCs w:val="20"/>
        </w:rPr>
        <w:t xml:space="preserve"> Contrato o Ley Aplicable.</w:t>
      </w:r>
    </w:p>
    <w:p w14:paraId="541D0F2F" w14:textId="77777777" w:rsidR="00D81B44" w:rsidRPr="001A4D94" w:rsidRDefault="00D81B44" w:rsidP="00D81B44">
      <w:pPr>
        <w:pStyle w:val="Cuerpodeltexto1"/>
        <w:shd w:val="clear" w:color="auto" w:fill="auto"/>
        <w:spacing w:before="120" w:after="120" w:line="240" w:lineRule="auto"/>
        <w:ind w:left="709" w:right="20" w:firstLine="0"/>
        <w:jc w:val="both"/>
        <w:rPr>
          <w:rFonts w:ascii="Arial" w:hAnsi="Arial" w:cs="Arial"/>
          <w:sz w:val="20"/>
          <w:szCs w:val="20"/>
          <w:lang w:eastAsia="es-ES_tradnl"/>
        </w:rPr>
      </w:pPr>
      <w:r w:rsidRPr="001A4D94">
        <w:rPr>
          <w:rStyle w:val="CuerpodeltextoNegrita4"/>
          <w:rFonts w:ascii="Arial" w:hAnsi="Arial" w:cs="Arial"/>
          <w:sz w:val="20"/>
          <w:szCs w:val="20"/>
          <w:lang w:eastAsia="es-ES_tradnl"/>
        </w:rPr>
        <w:t xml:space="preserve">Zona de Riesgos Especiales, </w:t>
      </w:r>
      <w:r w:rsidRPr="001A4D94">
        <w:rPr>
          <w:rFonts w:ascii="Arial" w:hAnsi="Arial" w:cs="Arial"/>
          <w:sz w:val="20"/>
          <w:szCs w:val="20"/>
          <w:lang w:eastAsia="es-ES_tradnl"/>
        </w:rPr>
        <w:t xml:space="preserve">es aquella área o zona alrededor de los Riesgos Especiales que definirá dónde existen las provisiones para indemnizaciones especiales con respecto a fatalidades, enfermedades o lesiones del personal y/o daños y perjuicios y pérdidas a propiedad. </w:t>
      </w:r>
    </w:p>
    <w:p w14:paraId="79DC57D6"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 xml:space="preserve">3.2. </w:t>
      </w:r>
      <w:r w:rsidRPr="001A4D94">
        <w:rPr>
          <w:rFonts w:ascii="Arial" w:hAnsi="Arial" w:cs="Arial"/>
          <w:b/>
        </w:rPr>
        <w:tab/>
        <w:t xml:space="preserve">Relación entre las Partes: </w:t>
      </w:r>
      <w:r w:rsidRPr="001A4D94">
        <w:rPr>
          <w:rFonts w:ascii="Arial" w:hAnsi="Arial" w:cs="Arial"/>
        </w:rPr>
        <w:t xml:space="preserve">Ninguna estipulación del presente Contrato podrá interpretarse en el sentido que entre las Partes existe una relación de empleador y empleado o de mandatario y </w:t>
      </w:r>
      <w:r w:rsidRPr="001A4D94">
        <w:rPr>
          <w:rFonts w:ascii="Arial" w:hAnsi="Arial" w:cs="Arial"/>
        </w:rPr>
        <w:lastRenderedPageBreak/>
        <w:t xml:space="preserve">mandante. Conforme a este Contrato, el Personal que tenga relación con la ejecución de los Servicios estará exclusivamente a cargo del </w:t>
      </w:r>
      <w:r w:rsidRPr="001A4D94">
        <w:rPr>
          <w:rFonts w:ascii="Arial" w:hAnsi="Arial" w:cs="Arial"/>
          <w:b/>
        </w:rPr>
        <w:t>CONTRATISTA</w:t>
      </w:r>
      <w:r w:rsidRPr="001A4D94">
        <w:rPr>
          <w:rFonts w:ascii="Arial" w:hAnsi="Arial" w:cs="Arial"/>
        </w:rPr>
        <w:t>, quien será plenamente responsable por todos los aspectos relacionados con este Contrato y la Ley Aplicable.</w:t>
      </w:r>
    </w:p>
    <w:p w14:paraId="15229DD0"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3.3.</w:t>
      </w:r>
      <w:r w:rsidRPr="001A4D94">
        <w:rPr>
          <w:rFonts w:ascii="Arial" w:hAnsi="Arial" w:cs="Arial"/>
        </w:rPr>
        <w:t xml:space="preserve"> </w:t>
      </w:r>
      <w:r w:rsidRPr="001A4D94">
        <w:rPr>
          <w:rFonts w:ascii="Arial" w:hAnsi="Arial" w:cs="Arial"/>
        </w:rPr>
        <w:tab/>
      </w:r>
      <w:r w:rsidRPr="001A4D94">
        <w:rPr>
          <w:rFonts w:ascii="Arial" w:hAnsi="Arial" w:cs="Arial"/>
          <w:b/>
        </w:rPr>
        <w:t>Ley que rige el Contrato:</w:t>
      </w:r>
      <w:r w:rsidRPr="001A4D94">
        <w:rPr>
          <w:rFonts w:ascii="Arial" w:hAnsi="Arial" w:cs="Arial"/>
        </w:rPr>
        <w:t xml:space="preserve"> Este Contrato, su significado e interpretación y la relación que crea entre las Partes se regirá por Ley Aplicable.</w:t>
      </w:r>
    </w:p>
    <w:p w14:paraId="6C0CEBC8"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3.4.</w:t>
      </w:r>
      <w:r w:rsidRPr="001A4D94">
        <w:rPr>
          <w:rFonts w:ascii="Arial" w:hAnsi="Arial" w:cs="Arial"/>
        </w:rPr>
        <w:t xml:space="preserve"> </w:t>
      </w:r>
      <w:r w:rsidRPr="001A4D94">
        <w:rPr>
          <w:rFonts w:ascii="Arial" w:hAnsi="Arial" w:cs="Arial"/>
        </w:rPr>
        <w:tab/>
      </w:r>
      <w:r w:rsidRPr="001A4D94">
        <w:rPr>
          <w:rFonts w:ascii="Arial" w:hAnsi="Arial" w:cs="Arial"/>
          <w:b/>
        </w:rPr>
        <w:t xml:space="preserve">Idioma: </w:t>
      </w:r>
      <w:r w:rsidRPr="001A4D94">
        <w:rPr>
          <w:rFonts w:ascii="Arial" w:hAnsi="Arial" w:cs="Arial"/>
        </w:rPr>
        <w:t>Este Contrato se ha celebrado en castellano, idioma por el que se regirán obligatoriamente todas las materias relacionadas con el mismo o su interpretación.</w:t>
      </w:r>
    </w:p>
    <w:p w14:paraId="46BE52D7"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3.5.</w:t>
      </w:r>
      <w:r w:rsidRPr="001A4D94">
        <w:rPr>
          <w:rFonts w:ascii="Arial" w:hAnsi="Arial" w:cs="Arial"/>
        </w:rPr>
        <w:t xml:space="preserve"> </w:t>
      </w:r>
      <w:r w:rsidRPr="001A4D94">
        <w:rPr>
          <w:rFonts w:ascii="Arial" w:hAnsi="Arial" w:cs="Arial"/>
        </w:rPr>
        <w:tab/>
      </w:r>
      <w:r w:rsidRPr="001A4D94">
        <w:rPr>
          <w:rFonts w:ascii="Arial" w:hAnsi="Arial" w:cs="Arial"/>
          <w:b/>
        </w:rPr>
        <w:t>Encabezamientos:</w:t>
      </w:r>
      <w:r w:rsidRPr="001A4D94">
        <w:rPr>
          <w:rFonts w:ascii="Arial" w:hAnsi="Arial" w:cs="Arial"/>
        </w:rPr>
        <w:t xml:space="preserve"> El contenido de este Contrato no se verá restringido, modificado o afectado por los encabezamientos.</w:t>
      </w:r>
    </w:p>
    <w:p w14:paraId="0E7CCD43"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3.6.</w:t>
      </w:r>
      <w:r w:rsidRPr="001A4D94">
        <w:rPr>
          <w:rFonts w:ascii="Arial" w:hAnsi="Arial" w:cs="Arial"/>
        </w:rPr>
        <w:t xml:space="preserve"> </w:t>
      </w:r>
      <w:r w:rsidRPr="001A4D94">
        <w:rPr>
          <w:rFonts w:ascii="Arial" w:hAnsi="Arial" w:cs="Arial"/>
        </w:rPr>
        <w:tab/>
      </w:r>
      <w:r w:rsidRPr="001A4D94">
        <w:rPr>
          <w:rFonts w:ascii="Arial" w:hAnsi="Arial" w:cs="Arial"/>
          <w:b/>
        </w:rPr>
        <w:t>Totalidad del acuerdo:</w:t>
      </w:r>
      <w:r w:rsidRPr="001A4D9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4DB3DEF"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3.7.</w:t>
      </w:r>
      <w:r w:rsidRPr="001A4D94">
        <w:rPr>
          <w:rFonts w:ascii="Arial" w:hAnsi="Arial" w:cs="Arial"/>
        </w:rPr>
        <w:t xml:space="preserve"> </w:t>
      </w:r>
      <w:r w:rsidRPr="001A4D94">
        <w:rPr>
          <w:rFonts w:ascii="Arial" w:hAnsi="Arial" w:cs="Arial"/>
        </w:rPr>
        <w:tab/>
      </w:r>
      <w:r w:rsidRPr="001A4D94">
        <w:rPr>
          <w:rFonts w:ascii="Arial" w:hAnsi="Arial" w:cs="Arial"/>
          <w:b/>
        </w:rPr>
        <w:t>Plazos:</w:t>
      </w:r>
      <w:r w:rsidRPr="001A4D94">
        <w:rPr>
          <w:rFonts w:ascii="Arial" w:hAnsi="Arial" w:cs="Arial"/>
        </w:rPr>
        <w:t xml:space="preserve"> Todos los plazos establecidos en este Contrato y sus Anexos se entenderán como días calendario, salvo indicación expresa en contrario.</w:t>
      </w:r>
    </w:p>
    <w:p w14:paraId="49E3D550"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rPr>
      </w:pPr>
      <w:r w:rsidRPr="001A4D94">
        <w:rPr>
          <w:rFonts w:ascii="Arial" w:hAnsi="Arial" w:cs="Arial"/>
          <w:b/>
        </w:rPr>
        <w:t>3.8.</w:t>
      </w:r>
      <w:r w:rsidRPr="001A4D94">
        <w:rPr>
          <w:rFonts w:ascii="Arial" w:hAnsi="Arial" w:cs="Arial"/>
        </w:rPr>
        <w:t xml:space="preserve"> </w:t>
      </w:r>
      <w:r w:rsidRPr="001A4D94">
        <w:rPr>
          <w:rFonts w:ascii="Arial" w:hAnsi="Arial" w:cs="Arial"/>
        </w:rPr>
        <w:tab/>
      </w:r>
      <w:r w:rsidRPr="001A4D94">
        <w:rPr>
          <w:rFonts w:ascii="Arial" w:hAnsi="Arial" w:cs="Arial"/>
          <w:b/>
        </w:rPr>
        <w:t>Mayúsculas:</w:t>
      </w:r>
      <w:r w:rsidRPr="001A4D94">
        <w:rPr>
          <w:rFonts w:ascii="Arial" w:hAnsi="Arial" w:cs="Arial"/>
        </w:rPr>
        <w:t xml:space="preserve"> El uso de las mayúsculas se entenderá conforme a las denominaciones otorgadas en este instrumento, o de acuerdo a su contexto, usando indistintamente en plural o singular.</w:t>
      </w:r>
    </w:p>
    <w:p w14:paraId="447B2F96" w14:textId="77777777" w:rsidR="00D81B44" w:rsidRPr="001A4D94" w:rsidRDefault="00D81B44" w:rsidP="00D81B44">
      <w:pPr>
        <w:tabs>
          <w:tab w:val="left" w:pos="709"/>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09" w:hanging="709"/>
        <w:jc w:val="both"/>
        <w:rPr>
          <w:rFonts w:ascii="Arial" w:hAnsi="Arial" w:cs="Arial"/>
          <w:b/>
          <w:u w:val="single"/>
        </w:rPr>
      </w:pPr>
      <w:r w:rsidRPr="001A4D94">
        <w:rPr>
          <w:rFonts w:ascii="Arial" w:hAnsi="Arial" w:cs="Arial"/>
          <w:b/>
          <w:bCs/>
        </w:rPr>
        <w:t>3.9.</w:t>
      </w:r>
      <w:r w:rsidRPr="001A4D94">
        <w:rPr>
          <w:rFonts w:ascii="Arial" w:hAnsi="Arial" w:cs="Arial"/>
          <w:bCs/>
        </w:rPr>
        <w:t xml:space="preserve"> </w:t>
      </w:r>
      <w:r w:rsidRPr="001A4D94">
        <w:rPr>
          <w:rFonts w:ascii="Arial" w:hAnsi="Arial" w:cs="Arial"/>
          <w:bCs/>
        </w:rPr>
        <w:tab/>
      </w:r>
      <w:r w:rsidRPr="001A4D94">
        <w:rPr>
          <w:rFonts w:ascii="Arial" w:hAnsi="Arial" w:cs="Arial"/>
          <w:b/>
          <w:bCs/>
        </w:rPr>
        <w:t xml:space="preserve">Discrepancias: </w:t>
      </w:r>
      <w:r w:rsidRPr="001A4D9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4DD58F2"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 xml:space="preserve">CUARTA.- (NATURALEZA DEL CONTRATO) </w:t>
      </w:r>
    </w:p>
    <w:p w14:paraId="7AAA1261" w14:textId="77777777" w:rsidR="00D81B44" w:rsidRPr="001A4D94" w:rsidRDefault="00D81B44" w:rsidP="00D81B44">
      <w:pPr>
        <w:spacing w:before="120" w:after="120"/>
        <w:jc w:val="both"/>
        <w:rPr>
          <w:rFonts w:ascii="Arial" w:hAnsi="Arial" w:cs="Arial"/>
        </w:rPr>
      </w:pPr>
      <w:r w:rsidRPr="001A4D94">
        <w:rPr>
          <w:rFonts w:ascii="Arial" w:hAnsi="Arial" w:cs="Arial"/>
        </w:rPr>
        <w:t>El presente Contrato es de naturaleza administrativa, por tanto su aplicación e interpretación deberá realizarse en el marco de la normativa legal vigente en el Estado Plurinacional de Bolivia.</w:t>
      </w:r>
    </w:p>
    <w:p w14:paraId="6990049A"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 xml:space="preserve">QUINTA.- (DOCUMENTOS DEL CONTRATO) </w:t>
      </w:r>
    </w:p>
    <w:p w14:paraId="550D8167"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rPr>
        <w:t>Forman parte integrante del presente Contrato los Anexos que sin ser transcritos, se detallan a continuación y tienen por finalidad complementarse mutuamente:</w:t>
      </w:r>
    </w:p>
    <w:p w14:paraId="022A371F" w14:textId="77777777" w:rsidR="00D81B44" w:rsidRPr="001A4D94" w:rsidRDefault="00D81B44" w:rsidP="00D81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1:</w:t>
      </w:r>
      <w:r w:rsidRPr="001A4D94">
        <w:rPr>
          <w:rFonts w:ascii="Arial" w:hAnsi="Arial" w:cs="Arial"/>
          <w:b/>
        </w:rPr>
        <w:t xml:space="preserve"> </w:t>
      </w:r>
      <w:r w:rsidRPr="001A4D94">
        <w:rPr>
          <w:rFonts w:ascii="Arial" w:hAnsi="Arial" w:cs="Arial"/>
        </w:rPr>
        <w:t>Documento Base de Contratación</w:t>
      </w:r>
    </w:p>
    <w:p w14:paraId="2891468D" w14:textId="77777777" w:rsidR="00D81B44" w:rsidRPr="001A4D94" w:rsidRDefault="00D81B44" w:rsidP="00D81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 xml:space="preserve">Anexo 2: Términos de Referencia. </w:t>
      </w:r>
    </w:p>
    <w:p w14:paraId="684C6218" w14:textId="77777777" w:rsidR="00D81B44" w:rsidRPr="001A4D94" w:rsidRDefault="00D81B44" w:rsidP="00D81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3:</w:t>
      </w:r>
      <w:r w:rsidRPr="001A4D94">
        <w:rPr>
          <w:rFonts w:ascii="Arial" w:hAnsi="Arial" w:cs="Arial"/>
          <w:b/>
        </w:rPr>
        <w:t xml:space="preserve"> </w:t>
      </w:r>
      <w:r w:rsidRPr="001A4D94">
        <w:rPr>
          <w:rFonts w:ascii="Arial" w:hAnsi="Arial" w:cs="Arial"/>
        </w:rPr>
        <w:t>Propuesta adjudicada (Oferta Técnica y Oferta Económica)</w:t>
      </w:r>
    </w:p>
    <w:p w14:paraId="555C1F83" w14:textId="77777777" w:rsidR="00D81B44" w:rsidRPr="001A4D94" w:rsidRDefault="00D81B44" w:rsidP="00D81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A4D94">
        <w:rPr>
          <w:rFonts w:ascii="Arial" w:hAnsi="Arial" w:cs="Arial"/>
          <w:b/>
        </w:rPr>
        <w:tab/>
      </w:r>
      <w:r w:rsidRPr="001A4D94">
        <w:rPr>
          <w:rFonts w:ascii="Arial" w:hAnsi="Arial" w:cs="Arial"/>
        </w:rPr>
        <w:t>Anexo 4: Garantías</w:t>
      </w:r>
    </w:p>
    <w:p w14:paraId="4A31DAE7" w14:textId="77777777" w:rsidR="00D81B44" w:rsidRPr="001A4D94" w:rsidRDefault="00D81B44" w:rsidP="00D81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b/>
          <w:u w:val="single"/>
        </w:rPr>
      </w:pPr>
      <w:r w:rsidRPr="001A4D94">
        <w:rPr>
          <w:rFonts w:ascii="Arial" w:hAnsi="Arial" w:cs="Arial"/>
        </w:rPr>
        <w:t xml:space="preserve">Los documentos detallados anteriormente no requerirán ser protocolizados ni presentados en Notaria de Gobierno. </w:t>
      </w:r>
    </w:p>
    <w:p w14:paraId="75A7A27C" w14:textId="77777777" w:rsidR="00D81B44" w:rsidRPr="001A4D94" w:rsidRDefault="00D81B44" w:rsidP="00D81B4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1A4D94">
        <w:rPr>
          <w:rFonts w:ascii="Arial" w:hAnsi="Arial" w:cs="Arial"/>
          <w:b/>
          <w:u w:val="single"/>
        </w:rPr>
        <w:t>SEXTA.- (OBJETO DEL CONTRATO)</w:t>
      </w:r>
    </w:p>
    <w:p w14:paraId="3B1175B2"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Mediante el presente Contrato el </w:t>
      </w:r>
      <w:r w:rsidRPr="001A4D94">
        <w:rPr>
          <w:rFonts w:ascii="Arial" w:hAnsi="Arial" w:cs="Arial"/>
          <w:b/>
          <w:lang w:val="es-ES_tradnl"/>
        </w:rPr>
        <w:t>CONTRATISTA</w:t>
      </w:r>
      <w:r w:rsidRPr="001A4D94">
        <w:rPr>
          <w:rFonts w:ascii="Arial" w:hAnsi="Arial" w:cs="Arial"/>
          <w:lang w:val="es-ES_tradnl"/>
        </w:rPr>
        <w:t xml:space="preserve"> se obliga ante la </w:t>
      </w:r>
      <w:r w:rsidRPr="001A4D94">
        <w:rPr>
          <w:rFonts w:ascii="Arial" w:hAnsi="Arial" w:cs="Arial"/>
          <w:b/>
          <w:lang w:val="es-ES_tradnl"/>
        </w:rPr>
        <w:t>ENTIDAD</w:t>
      </w:r>
      <w:r w:rsidRPr="001A4D94">
        <w:rPr>
          <w:rFonts w:ascii="Arial" w:hAnsi="Arial" w:cs="Arial"/>
          <w:lang w:val="es-ES_tradnl"/>
        </w:rPr>
        <w:t xml:space="preserve">, a realizar el servicio consistente en la consultoría de </w:t>
      </w:r>
      <w:r>
        <w:rPr>
          <w:rFonts w:ascii="Arial" w:hAnsi="Arial" w:cs="Arial"/>
          <w:b/>
          <w:lang w:val="es-ES_tradnl"/>
        </w:rPr>
        <w:t>_____________________________________</w:t>
      </w:r>
      <w:r w:rsidRPr="001A4D94">
        <w:rPr>
          <w:rFonts w:ascii="Arial" w:hAnsi="Arial" w:cs="Arial"/>
          <w:b/>
          <w:lang w:val="es-ES_tradnl"/>
        </w:rPr>
        <w:t xml:space="preserve">, </w:t>
      </w:r>
      <w:r w:rsidRPr="001A4D94">
        <w:rPr>
          <w:rFonts w:ascii="Arial" w:hAnsi="Arial" w:cs="Arial"/>
          <w:lang w:val="es-ES_tradnl"/>
        </w:rPr>
        <w:t xml:space="preserve">el cual debe ser llevado a cabo de conformidad a lo determinado por el presente Contratos y Anexos. </w:t>
      </w:r>
    </w:p>
    <w:p w14:paraId="27DCF0E0"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SEPTIMA.- (VIGENCIA Y PLAZO DEL SERVICIO)</w:t>
      </w:r>
    </w:p>
    <w:p w14:paraId="62119897"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7.1. </w:t>
      </w:r>
      <w:r w:rsidRPr="001A4D94">
        <w:rPr>
          <w:rFonts w:ascii="Arial" w:hAnsi="Arial" w:cs="Arial"/>
          <w:b/>
          <w:lang w:val="es-ES_tradnl"/>
        </w:rPr>
        <w:tab/>
        <w:t>Vigencia</w:t>
      </w:r>
    </w:p>
    <w:p w14:paraId="5817C32D"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El presente Contrato entrará en vigencia desde el día de su suscripción por ambas Partes hasta la emisión del acta de cierre de Contrato por parte de la</w:t>
      </w:r>
      <w:r w:rsidRPr="001A4D94">
        <w:rPr>
          <w:rFonts w:ascii="Arial" w:hAnsi="Arial" w:cs="Arial"/>
          <w:b/>
          <w:lang w:val="es-ES_tradnl"/>
        </w:rPr>
        <w:t xml:space="preserve"> ENTIDAD</w:t>
      </w:r>
      <w:r w:rsidRPr="001A4D94">
        <w:rPr>
          <w:rFonts w:ascii="Arial" w:hAnsi="Arial" w:cs="Arial"/>
          <w:lang w:val="es-ES_tradnl"/>
        </w:rPr>
        <w:t>.</w:t>
      </w:r>
    </w:p>
    <w:p w14:paraId="22A78BE3"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7.2. </w:t>
      </w:r>
      <w:r w:rsidRPr="001A4D94">
        <w:rPr>
          <w:rFonts w:ascii="Arial" w:hAnsi="Arial" w:cs="Arial"/>
          <w:b/>
          <w:lang w:val="es-ES_tradnl"/>
        </w:rPr>
        <w:tab/>
        <w:t>Plazo</w:t>
      </w:r>
    </w:p>
    <w:p w14:paraId="10AE4495" w14:textId="77777777" w:rsidR="00D81B44" w:rsidRPr="001A4D94" w:rsidRDefault="00D81B44" w:rsidP="00D81B44">
      <w:pPr>
        <w:spacing w:before="120" w:after="120"/>
        <w:ind w:left="709" w:hanging="1"/>
        <w:jc w:val="both"/>
        <w:rPr>
          <w:rFonts w:ascii="Arial" w:hAnsi="Arial" w:cs="Arial"/>
          <w:b/>
          <w:lang w:val="es-ES_tradnl"/>
        </w:rPr>
      </w:pPr>
      <w:r w:rsidRPr="001A4D94">
        <w:rPr>
          <w:rFonts w:ascii="Arial" w:hAnsi="Arial" w:cs="Arial"/>
          <w:lang w:val="es-ES_tradnl"/>
        </w:rPr>
        <w:t xml:space="preserve">El </w:t>
      </w:r>
      <w:r w:rsidRPr="001A4D94">
        <w:rPr>
          <w:rFonts w:ascii="Arial" w:hAnsi="Arial" w:cs="Arial"/>
          <w:b/>
          <w:lang w:val="es-ES_tradnl"/>
        </w:rPr>
        <w:t xml:space="preserve">CONTRATISTA </w:t>
      </w:r>
      <w:r w:rsidRPr="001A4D94">
        <w:rPr>
          <w:rFonts w:ascii="Arial" w:hAnsi="Arial" w:cs="Arial"/>
          <w:lang w:val="es-ES_tradnl"/>
        </w:rPr>
        <w:t xml:space="preserve">desarrollará sus actividades en el plazo de </w:t>
      </w:r>
      <w:r>
        <w:rPr>
          <w:rFonts w:ascii="Arial" w:hAnsi="Arial" w:cs="Arial"/>
          <w:b/>
          <w:lang w:val="es-ES_tradnl"/>
        </w:rPr>
        <w:t>__________________ (_______</w:t>
      </w:r>
      <w:r w:rsidRPr="001A4D94">
        <w:rPr>
          <w:rFonts w:ascii="Arial" w:hAnsi="Arial" w:cs="Arial"/>
          <w:b/>
          <w:lang w:val="es-ES_tradnl"/>
        </w:rPr>
        <w:t>) días calendarios</w:t>
      </w:r>
      <w:r w:rsidRPr="001A4D94">
        <w:rPr>
          <w:rFonts w:ascii="Arial" w:hAnsi="Arial" w:cs="Arial"/>
          <w:lang w:val="es-ES_tradnl"/>
        </w:rPr>
        <w:t xml:space="preserve">, que serán computados desde la notificación con la Orden de Proceder, mediante carta dirigida al </w:t>
      </w:r>
      <w:r w:rsidRPr="001A4D94">
        <w:rPr>
          <w:rFonts w:ascii="Arial" w:hAnsi="Arial" w:cs="Arial"/>
          <w:b/>
          <w:lang w:val="es-ES_tradnl"/>
        </w:rPr>
        <w:t xml:space="preserve">CONTRATISTA. </w:t>
      </w:r>
    </w:p>
    <w:p w14:paraId="0889B5B0"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lastRenderedPageBreak/>
        <w:t>OCTAVA.- (LUGAR Y ENTREGA DEL SERVICIO)</w:t>
      </w:r>
    </w:p>
    <w:p w14:paraId="260BE533" w14:textId="77777777" w:rsidR="00D81B44" w:rsidRPr="001A4D94" w:rsidRDefault="00D81B44" w:rsidP="00D81B44">
      <w:pPr>
        <w:spacing w:before="120" w:after="120"/>
        <w:ind w:left="709" w:hanging="709"/>
        <w:jc w:val="both"/>
        <w:rPr>
          <w:rFonts w:ascii="Arial" w:hAnsi="Arial" w:cs="Arial"/>
          <w:b/>
        </w:rPr>
      </w:pPr>
      <w:r w:rsidRPr="001A4D94">
        <w:rPr>
          <w:rFonts w:ascii="Arial" w:hAnsi="Arial" w:cs="Arial"/>
          <w:b/>
        </w:rPr>
        <w:t>8.1.</w:t>
      </w:r>
      <w:r w:rsidRPr="001A4D94">
        <w:rPr>
          <w:rFonts w:ascii="Arial" w:hAnsi="Arial" w:cs="Arial"/>
          <w:b/>
        </w:rPr>
        <w:tab/>
        <w:t>Lugar del Servicio</w:t>
      </w:r>
    </w:p>
    <w:p w14:paraId="31649B36"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El Servicio se llevara a cabo en la </w:t>
      </w:r>
      <w:r>
        <w:rPr>
          <w:rFonts w:ascii="Arial" w:hAnsi="Arial" w:cs="Arial"/>
        </w:rPr>
        <w:t>_____________________________________</w:t>
      </w:r>
      <w:r w:rsidRPr="001A4D94">
        <w:rPr>
          <w:rFonts w:ascii="Arial" w:hAnsi="Arial" w:cs="Arial"/>
        </w:rPr>
        <w:t xml:space="preserve">, está ubicado </w:t>
      </w:r>
      <w:r>
        <w:rPr>
          <w:rFonts w:ascii="Arial" w:hAnsi="Arial" w:cs="Arial"/>
        </w:rPr>
        <w:t>______________________</w:t>
      </w:r>
      <w:r w:rsidRPr="001A4D94">
        <w:rPr>
          <w:rFonts w:ascii="Arial" w:hAnsi="Arial" w:cs="Arial"/>
        </w:rPr>
        <w:t>, confo</w:t>
      </w:r>
      <w:r>
        <w:rPr>
          <w:rFonts w:ascii="Arial" w:hAnsi="Arial" w:cs="Arial"/>
        </w:rPr>
        <w:t xml:space="preserve">rme lo establecido en el Anexo </w:t>
      </w:r>
      <w:r>
        <w:rPr>
          <w:rFonts w:ascii="Arial" w:hAnsi="Arial" w:cs="Arial"/>
          <w:highlight w:val="yellow"/>
        </w:rPr>
        <w:t>B</w:t>
      </w:r>
      <w:r w:rsidRPr="001A4D94">
        <w:rPr>
          <w:rFonts w:ascii="Arial" w:hAnsi="Arial" w:cs="Arial"/>
        </w:rPr>
        <w:t xml:space="preserve"> “Especificaciones de la Adquisición” y el Anexo </w:t>
      </w:r>
      <w:r>
        <w:rPr>
          <w:rFonts w:ascii="Arial" w:hAnsi="Arial" w:cs="Arial"/>
          <w:highlight w:val="yellow"/>
        </w:rPr>
        <w:t>D</w:t>
      </w:r>
      <w:r>
        <w:rPr>
          <w:rFonts w:ascii="Arial" w:hAnsi="Arial" w:cs="Arial"/>
        </w:rPr>
        <w:t xml:space="preserve"> “Especificaciones de los Servicios,</w:t>
      </w:r>
      <w:r w:rsidRPr="001A4D94">
        <w:rPr>
          <w:rFonts w:ascii="Arial" w:hAnsi="Arial" w:cs="Arial"/>
        </w:rPr>
        <w:t xml:space="preserve">” de los Términos de Referencia. </w:t>
      </w:r>
    </w:p>
    <w:p w14:paraId="7BA33D9B" w14:textId="77777777" w:rsidR="00D81B44" w:rsidRPr="001A4D94" w:rsidRDefault="00D81B44" w:rsidP="00D81B44">
      <w:pPr>
        <w:spacing w:before="120" w:after="120"/>
        <w:ind w:left="709" w:hanging="709"/>
        <w:jc w:val="both"/>
        <w:rPr>
          <w:rFonts w:ascii="Arial" w:hAnsi="Arial" w:cs="Arial"/>
          <w:b/>
        </w:rPr>
      </w:pPr>
      <w:r w:rsidRPr="001A4D94">
        <w:rPr>
          <w:rFonts w:ascii="Arial" w:hAnsi="Arial" w:cs="Arial"/>
          <w:b/>
        </w:rPr>
        <w:t xml:space="preserve">8.2. </w:t>
      </w:r>
      <w:r w:rsidRPr="001A4D94">
        <w:rPr>
          <w:rFonts w:ascii="Arial" w:hAnsi="Arial" w:cs="Arial"/>
          <w:b/>
        </w:rPr>
        <w:tab/>
        <w:t>Entrega del Servicio</w:t>
      </w:r>
    </w:p>
    <w:p w14:paraId="407F5F17" w14:textId="77777777" w:rsidR="00D81B44" w:rsidRPr="001A4D94" w:rsidRDefault="00D81B44" w:rsidP="00D81B44">
      <w:pPr>
        <w:spacing w:before="120" w:after="120"/>
        <w:ind w:left="709" w:hanging="1"/>
        <w:jc w:val="both"/>
        <w:rPr>
          <w:rFonts w:ascii="Arial" w:hAnsi="Arial" w:cs="Arial"/>
        </w:rPr>
      </w:pPr>
      <w:r w:rsidRPr="001A4D94">
        <w:rPr>
          <w:rFonts w:ascii="Arial" w:hAnsi="Arial" w:cs="Arial"/>
        </w:rPr>
        <w:t xml:space="preserve">El resultado de la ejecución del Servicio será entregado en las oficinas que la </w:t>
      </w:r>
      <w:r w:rsidRPr="001A4D94">
        <w:rPr>
          <w:rFonts w:ascii="Arial" w:hAnsi="Arial" w:cs="Arial"/>
          <w:b/>
        </w:rPr>
        <w:t>ENTIDAD</w:t>
      </w:r>
      <w:r w:rsidRPr="001A4D94">
        <w:rPr>
          <w:rFonts w:ascii="Arial" w:hAnsi="Arial" w:cs="Arial"/>
        </w:rPr>
        <w:t xml:space="preserve"> establezca para dicho efecto, para lo cual notificara al </w:t>
      </w:r>
      <w:r w:rsidRPr="001A4D94">
        <w:rPr>
          <w:rFonts w:ascii="Arial" w:hAnsi="Arial" w:cs="Arial"/>
          <w:b/>
        </w:rPr>
        <w:t>CONTRATISTA</w:t>
      </w:r>
      <w:r w:rsidRPr="001A4D94">
        <w:rPr>
          <w:rFonts w:ascii="Arial" w:hAnsi="Arial" w:cs="Arial"/>
        </w:rPr>
        <w:t>.</w:t>
      </w:r>
    </w:p>
    <w:p w14:paraId="716FD1E4"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NOVENA.- (MONTO DEL CONTRATO)</w:t>
      </w:r>
    </w:p>
    <w:p w14:paraId="69D3FE2E"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pagara al </w:t>
      </w:r>
      <w:r w:rsidRPr="001A4D94">
        <w:rPr>
          <w:rFonts w:ascii="Arial" w:hAnsi="Arial" w:cs="Arial"/>
          <w:b/>
        </w:rPr>
        <w:t>CONTRATISTA</w:t>
      </w:r>
      <w:r w:rsidRPr="001A4D94">
        <w:rPr>
          <w:rFonts w:ascii="Arial" w:hAnsi="Arial" w:cs="Arial"/>
        </w:rPr>
        <w:t xml:space="preserve"> por la prestación del Servicio hasta la suma </w:t>
      </w:r>
      <w:proofErr w:type="gramStart"/>
      <w:r w:rsidRPr="001A4D94">
        <w:rPr>
          <w:rFonts w:ascii="Arial" w:hAnsi="Arial" w:cs="Arial"/>
        </w:rPr>
        <w:t xml:space="preserve">de  </w:t>
      </w:r>
      <w:r w:rsidRPr="001A4D94">
        <w:rPr>
          <w:rFonts w:ascii="Arial" w:hAnsi="Arial" w:cs="Arial"/>
          <w:b/>
        </w:rPr>
        <w:t>Bs</w:t>
      </w:r>
      <w:proofErr w:type="gramEnd"/>
      <w:r>
        <w:rPr>
          <w:rFonts w:ascii="Arial" w:hAnsi="Arial" w:cs="Arial"/>
          <w:b/>
        </w:rPr>
        <w:t>____________________________________</w:t>
      </w:r>
      <w:r w:rsidRPr="001A4D94">
        <w:rPr>
          <w:rFonts w:ascii="Arial" w:hAnsi="Arial" w:cs="Arial"/>
        </w:rPr>
        <w:t xml:space="preserve"> </w:t>
      </w:r>
      <w:r w:rsidRPr="001A4D94">
        <w:rPr>
          <w:rFonts w:ascii="Arial" w:hAnsi="Arial" w:cs="Arial"/>
          <w:b/>
        </w:rPr>
        <w:t>(</w:t>
      </w:r>
      <w:r>
        <w:rPr>
          <w:rFonts w:ascii="Arial" w:hAnsi="Arial" w:cs="Arial"/>
          <w:b/>
        </w:rPr>
        <w:t>___________________________00</w:t>
      </w:r>
      <w:r w:rsidRPr="001A4D94">
        <w:rPr>
          <w:rFonts w:ascii="Arial" w:hAnsi="Arial" w:cs="Arial"/>
          <w:b/>
        </w:rPr>
        <w:t>/100 Bolivianos)</w:t>
      </w:r>
      <w:r w:rsidRPr="001A4D94">
        <w:rPr>
          <w:rFonts w:ascii="Arial" w:hAnsi="Arial" w:cs="Arial"/>
        </w:rPr>
        <w:t>, mismo que será ejecutado a requerimiento de la</w:t>
      </w:r>
      <w:r w:rsidRPr="001A4D94">
        <w:rPr>
          <w:rFonts w:ascii="Arial" w:hAnsi="Arial" w:cs="Arial"/>
          <w:b/>
        </w:rPr>
        <w:t xml:space="preserve"> ENTIDAD</w:t>
      </w:r>
      <w:r w:rsidRPr="001A4D94">
        <w:rPr>
          <w:rFonts w:ascii="Arial" w:hAnsi="Arial" w:cs="Arial"/>
        </w:rPr>
        <w:t>.</w:t>
      </w:r>
    </w:p>
    <w:p w14:paraId="04CB0959"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 xml:space="preserve">declara que el monto antes estipulado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A4D94">
        <w:rPr>
          <w:rFonts w:ascii="Arial" w:hAnsi="Arial" w:cs="Arial"/>
          <w:b/>
        </w:rPr>
        <w:t>CONTRATISTA</w:t>
      </w:r>
      <w:r w:rsidRPr="001A4D94">
        <w:rPr>
          <w:rFonts w:ascii="Arial" w:hAnsi="Arial" w:cs="Arial"/>
        </w:rPr>
        <w:t xml:space="preserve">, a título de revisión de precio o reembolso, ni cualquier otro similar a la </w:t>
      </w:r>
      <w:r w:rsidRPr="001A4D94">
        <w:rPr>
          <w:rFonts w:ascii="Arial" w:hAnsi="Arial" w:cs="Arial"/>
          <w:b/>
        </w:rPr>
        <w:t>ENTIDAD</w:t>
      </w:r>
      <w:r w:rsidRPr="001A4D94">
        <w:rPr>
          <w:rFonts w:ascii="Arial" w:hAnsi="Arial" w:cs="Arial"/>
        </w:rPr>
        <w:t>.</w:t>
      </w:r>
    </w:p>
    <w:p w14:paraId="7C325E9D"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A4D94">
        <w:rPr>
          <w:rFonts w:ascii="Arial" w:hAnsi="Arial" w:cs="Arial"/>
          <w:b/>
        </w:rPr>
        <w:t>ENTIDAD</w:t>
      </w:r>
      <w:r w:rsidRPr="001A4D94">
        <w:rPr>
          <w:rFonts w:ascii="Arial" w:hAnsi="Arial" w:cs="Arial"/>
        </w:rPr>
        <w:t xml:space="preserve"> reconocerá costos por trabajos adicionales que previamente no tuvieran su expresa aprobación y no se haya cumplido lo establecido en el Contrato.</w:t>
      </w:r>
    </w:p>
    <w:p w14:paraId="3364B196" w14:textId="77777777" w:rsidR="00D81B44" w:rsidRPr="001A4D94" w:rsidRDefault="00D81B44" w:rsidP="00D81B44">
      <w:pPr>
        <w:spacing w:before="120" w:after="120"/>
        <w:jc w:val="both"/>
        <w:rPr>
          <w:rFonts w:ascii="Arial" w:hAnsi="Arial" w:cs="Arial"/>
          <w:u w:val="single"/>
        </w:rPr>
      </w:pPr>
      <w:r w:rsidRPr="001A4D94">
        <w:rPr>
          <w:rFonts w:ascii="Arial" w:hAnsi="Arial" w:cs="Arial"/>
          <w:b/>
          <w:u w:val="single"/>
        </w:rPr>
        <w:t>DÉCIMA.- (FORMA DE PAGO)</w:t>
      </w:r>
    </w:p>
    <w:p w14:paraId="38FD8768" w14:textId="77777777" w:rsidR="00D81B44" w:rsidRPr="00EA3E76" w:rsidRDefault="00D81B44" w:rsidP="00D81B44">
      <w:pPr>
        <w:spacing w:before="120" w:after="120"/>
        <w:jc w:val="both"/>
        <w:rPr>
          <w:rFonts w:ascii="Arial" w:hAnsi="Arial" w:cs="Arial"/>
        </w:rPr>
      </w:pPr>
      <w:r w:rsidRPr="00EA3E76">
        <w:rPr>
          <w:rFonts w:ascii="Arial" w:hAnsi="Arial" w:cs="Arial"/>
        </w:rPr>
        <w:t>El pago del Servicio se realizará, mediante el sistema SIGEP, una vez emitido el Informe de conformidad correspondiente por la Contraparte y la presentación de la respectiva factura por el PROVEEDOR, asimismo el PROVEEDOR, presentará toda la documentación exigida por YPFB.</w:t>
      </w:r>
    </w:p>
    <w:p w14:paraId="7140784B" w14:textId="77777777" w:rsidR="00D81B44" w:rsidRPr="00EA3E76" w:rsidRDefault="00D81B44" w:rsidP="00D81B44">
      <w:pPr>
        <w:spacing w:before="120" w:after="120"/>
        <w:jc w:val="both"/>
        <w:rPr>
          <w:rFonts w:ascii="Arial" w:hAnsi="Arial" w:cs="Arial"/>
          <w:lang w:val="es-ES_tradnl"/>
        </w:rPr>
      </w:pPr>
      <w:r w:rsidRPr="00EA3E76">
        <w:rPr>
          <w:rFonts w:ascii="Arial" w:hAnsi="Arial" w:cs="Arial"/>
        </w:rPr>
        <w:t>El pago se efectuará de la siguiente manera:</w:t>
      </w:r>
    </w:p>
    <w:p w14:paraId="5153DB71" w14:textId="77777777" w:rsidR="00D81B44" w:rsidRPr="00E92CD7" w:rsidRDefault="00D81B44" w:rsidP="00BD3A83">
      <w:pPr>
        <w:numPr>
          <w:ilvl w:val="0"/>
          <w:numId w:val="38"/>
        </w:numPr>
        <w:spacing w:before="120" w:after="120"/>
        <w:jc w:val="both"/>
        <w:rPr>
          <w:rFonts w:ascii="Arial" w:hAnsi="Arial" w:cs="Arial"/>
        </w:rPr>
      </w:pPr>
      <w:r>
        <w:rPr>
          <w:rFonts w:ascii="Arial" w:hAnsi="Arial" w:cs="Arial"/>
          <w:b/>
        </w:rPr>
        <w:t>__________________________</w:t>
      </w:r>
    </w:p>
    <w:p w14:paraId="1916642E" w14:textId="77777777" w:rsidR="00D81B44" w:rsidRPr="00E92CD7" w:rsidRDefault="00D81B44" w:rsidP="00BD3A83">
      <w:pPr>
        <w:numPr>
          <w:ilvl w:val="0"/>
          <w:numId w:val="38"/>
        </w:numPr>
        <w:spacing w:before="120" w:after="120"/>
        <w:jc w:val="both"/>
        <w:rPr>
          <w:rFonts w:ascii="Arial" w:hAnsi="Arial" w:cs="Arial"/>
        </w:rPr>
      </w:pPr>
      <w:r>
        <w:rPr>
          <w:rFonts w:ascii="Arial" w:hAnsi="Arial" w:cs="Arial"/>
          <w:b/>
        </w:rPr>
        <w:t>__________________________</w:t>
      </w:r>
    </w:p>
    <w:p w14:paraId="0B0E024B" w14:textId="77777777" w:rsidR="00D81B44" w:rsidRPr="001A4D94" w:rsidRDefault="00D81B44" w:rsidP="00BD3A83">
      <w:pPr>
        <w:numPr>
          <w:ilvl w:val="0"/>
          <w:numId w:val="38"/>
        </w:numPr>
        <w:spacing w:before="120" w:after="120"/>
        <w:jc w:val="both"/>
        <w:rPr>
          <w:rFonts w:ascii="Arial" w:hAnsi="Arial" w:cs="Arial"/>
        </w:rPr>
      </w:pPr>
      <w:r>
        <w:rPr>
          <w:rFonts w:ascii="Arial" w:hAnsi="Arial" w:cs="Arial"/>
          <w:b/>
        </w:rPr>
        <w:t>__________________________</w:t>
      </w:r>
    </w:p>
    <w:p w14:paraId="337AB8F6" w14:textId="77777777" w:rsidR="00D81B44" w:rsidRPr="001A4D94" w:rsidRDefault="00D81B44" w:rsidP="00D81B44">
      <w:pPr>
        <w:autoSpaceDE w:val="0"/>
        <w:autoSpaceDN w:val="0"/>
        <w:adjustRightInd w:val="0"/>
        <w:spacing w:before="120" w:after="120"/>
        <w:ind w:right="-8"/>
        <w:contextualSpacing/>
        <w:jc w:val="both"/>
        <w:rPr>
          <w:rFonts w:ascii="Arial" w:hAnsi="Arial" w:cs="Arial"/>
        </w:rPr>
      </w:pPr>
      <w:r w:rsidRPr="001A4D94">
        <w:rPr>
          <w:rFonts w:ascii="Arial" w:hAnsi="Arial" w:cs="Arial"/>
        </w:rPr>
        <w:t>Los pagos podrán realizarse en función al avance del Servicio, tomando en cuenta el porcentaje proporcional de avance respecto al monto establecido por hito.</w:t>
      </w:r>
    </w:p>
    <w:p w14:paraId="06167450" w14:textId="77777777" w:rsidR="00D81B44" w:rsidRPr="001A4D94" w:rsidRDefault="00D81B44" w:rsidP="00D81B44">
      <w:pPr>
        <w:autoSpaceDE w:val="0"/>
        <w:autoSpaceDN w:val="0"/>
        <w:adjustRightInd w:val="0"/>
        <w:spacing w:before="120" w:after="120"/>
        <w:ind w:right="-8"/>
        <w:contextualSpacing/>
        <w:jc w:val="both"/>
        <w:rPr>
          <w:rFonts w:ascii="Arial" w:hAnsi="Arial" w:cs="Arial"/>
        </w:rPr>
      </w:pPr>
    </w:p>
    <w:p w14:paraId="2678C45B" w14:textId="77777777" w:rsidR="00D81B44" w:rsidRPr="001A4D94" w:rsidRDefault="00D81B44" w:rsidP="00D81B44">
      <w:pPr>
        <w:autoSpaceDE w:val="0"/>
        <w:autoSpaceDN w:val="0"/>
        <w:adjustRightInd w:val="0"/>
        <w:spacing w:before="120" w:after="120"/>
        <w:ind w:right="-8"/>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presentará a la</w:t>
      </w:r>
      <w:r w:rsidRPr="001A4D94">
        <w:rPr>
          <w:rFonts w:ascii="Arial" w:hAnsi="Arial" w:cs="Arial"/>
          <w:b/>
        </w:rPr>
        <w:t xml:space="preserve"> ENTIDAD</w:t>
      </w:r>
      <w:r w:rsidRPr="001A4D94">
        <w:rPr>
          <w:rFonts w:ascii="Arial" w:hAnsi="Arial" w:cs="Arial"/>
        </w:rPr>
        <w:t>, para su revisión en versión definitiva, el informe periódico y un certificado de pago debidamente llenado, que consignará todos los trabajos ejecutados a los precios establecidos, de acuerdo a los trabajos desarrollados.</w:t>
      </w:r>
    </w:p>
    <w:p w14:paraId="02119FBE" w14:textId="77777777" w:rsidR="00D81B44" w:rsidRPr="001A4D94" w:rsidRDefault="00D81B44" w:rsidP="00D81B44">
      <w:pPr>
        <w:autoSpaceDE w:val="0"/>
        <w:autoSpaceDN w:val="0"/>
        <w:adjustRightInd w:val="0"/>
        <w:spacing w:before="120" w:after="120"/>
        <w:ind w:right="-8"/>
        <w:contextualSpacing/>
        <w:jc w:val="both"/>
        <w:rPr>
          <w:rFonts w:ascii="Arial" w:hAnsi="Arial" w:cs="Arial"/>
        </w:rPr>
      </w:pPr>
    </w:p>
    <w:p w14:paraId="7929F6D7" w14:textId="77777777" w:rsidR="00D81B44" w:rsidRPr="001A4D94" w:rsidRDefault="00D81B44" w:rsidP="00D81B44">
      <w:pPr>
        <w:spacing w:before="120" w:after="120"/>
        <w:jc w:val="both"/>
        <w:rPr>
          <w:rFonts w:ascii="Arial" w:hAnsi="Arial" w:cs="Arial"/>
        </w:rPr>
      </w:pPr>
      <w:r w:rsidRPr="001A4D94">
        <w:rPr>
          <w:rFonts w:ascii="Arial" w:hAnsi="Arial" w:cs="Arial"/>
          <w:snapToGrid w:val="0"/>
        </w:rPr>
        <w:t xml:space="preserve">La </w:t>
      </w:r>
      <w:r w:rsidRPr="001A4D94">
        <w:rPr>
          <w:rFonts w:ascii="Arial" w:hAnsi="Arial" w:cs="Arial"/>
          <w:b/>
          <w:snapToGrid w:val="0"/>
        </w:rPr>
        <w:t>ENTIDAD</w:t>
      </w:r>
      <w:r w:rsidRPr="001A4D94">
        <w:rPr>
          <w:rFonts w:ascii="Arial" w:hAnsi="Arial" w:cs="Arial"/>
          <w:snapToGrid w:val="0"/>
        </w:rPr>
        <w:t xml:space="preserve"> podrá retener de los montos normalmente pagaderos al </w:t>
      </w:r>
      <w:r w:rsidRPr="001A4D94">
        <w:rPr>
          <w:rFonts w:ascii="Arial" w:hAnsi="Arial" w:cs="Arial"/>
          <w:b/>
          <w:snapToGrid w:val="0"/>
        </w:rPr>
        <w:t>CONTRATISTA</w:t>
      </w:r>
      <w:r w:rsidRPr="001A4D94">
        <w:rPr>
          <w:rFonts w:ascii="Arial" w:hAnsi="Arial" w:cs="Arial"/>
          <w:snapToGrid w:val="0"/>
        </w:rPr>
        <w:t xml:space="preserve"> conforme al presente Contrato cualquier importe que necesite ser pagado por alguna Autoridad competente en conformidad con las leyes, reglamentos o instructivos en vigencia. La </w:t>
      </w:r>
      <w:r w:rsidRPr="001A4D94">
        <w:rPr>
          <w:rFonts w:ascii="Arial" w:hAnsi="Arial" w:cs="Arial"/>
          <w:b/>
          <w:snapToGrid w:val="0"/>
        </w:rPr>
        <w:t>ENTIDAD</w:t>
      </w:r>
      <w:r w:rsidRPr="001A4D94">
        <w:rPr>
          <w:rFonts w:ascii="Arial" w:hAnsi="Arial" w:cs="Arial"/>
          <w:snapToGrid w:val="0"/>
        </w:rPr>
        <w:t xml:space="preserve">, proporcionará al </w:t>
      </w:r>
      <w:r w:rsidRPr="001A4D94">
        <w:rPr>
          <w:rFonts w:ascii="Arial" w:hAnsi="Arial" w:cs="Arial"/>
          <w:b/>
          <w:snapToGrid w:val="0"/>
        </w:rPr>
        <w:t>CONTRATISTA</w:t>
      </w:r>
      <w:r w:rsidRPr="001A4D94">
        <w:rPr>
          <w:rFonts w:ascii="Arial" w:hAnsi="Arial" w:cs="Arial"/>
          <w:snapToGrid w:val="0"/>
        </w:rPr>
        <w:t xml:space="preserve"> todos los recibos o comprobantes del pago a dichas Autoridades con respecto a los montos de retenidos.</w:t>
      </w:r>
    </w:p>
    <w:p w14:paraId="59EF8680"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DÉCIMA PRIMERA.- (FACTURACIÓN)</w:t>
      </w:r>
    </w:p>
    <w:p w14:paraId="5507B8BC"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 </w:t>
      </w:r>
    </w:p>
    <w:p w14:paraId="2446F524" w14:textId="77777777" w:rsidR="00D81B44" w:rsidRPr="001A4D94" w:rsidRDefault="00D81B44" w:rsidP="00D81B44">
      <w:pPr>
        <w:spacing w:before="120" w:after="120"/>
        <w:jc w:val="both"/>
        <w:rPr>
          <w:rFonts w:ascii="Arial" w:hAnsi="Arial" w:cs="Arial"/>
          <w:b/>
          <w:bCs/>
          <w:i/>
        </w:rPr>
      </w:pPr>
      <w:r w:rsidRPr="001A4D94">
        <w:rPr>
          <w:rFonts w:ascii="Arial" w:hAnsi="Arial" w:cs="Arial"/>
          <w:b/>
          <w:u w:val="single"/>
        </w:rPr>
        <w:t>DÉCIMA SEGUNDA.- (ANTICIPO)</w:t>
      </w:r>
      <w:r w:rsidRPr="001A4D94">
        <w:rPr>
          <w:rFonts w:ascii="Arial" w:hAnsi="Arial" w:cs="Arial"/>
          <w:b/>
          <w:bCs/>
          <w:i/>
        </w:rPr>
        <w:t xml:space="preserve"> </w:t>
      </w:r>
    </w:p>
    <w:p w14:paraId="51372EAF" w14:textId="77777777" w:rsidR="00D81B44" w:rsidRPr="001A4D94" w:rsidRDefault="00D81B44" w:rsidP="00D81B44">
      <w:pPr>
        <w:pStyle w:val="CM2"/>
        <w:spacing w:before="120" w:after="120" w:line="240" w:lineRule="auto"/>
        <w:ind w:right="-7"/>
        <w:jc w:val="both"/>
        <w:rPr>
          <w:rFonts w:ascii="Arial" w:hAnsi="Arial" w:cs="Arial"/>
          <w:sz w:val="20"/>
          <w:szCs w:val="20"/>
          <w:lang w:val="es-BO"/>
        </w:rPr>
      </w:pPr>
      <w:r w:rsidRPr="001A4D94">
        <w:rPr>
          <w:rFonts w:ascii="Arial" w:hAnsi="Arial" w:cs="Arial"/>
          <w:sz w:val="20"/>
          <w:szCs w:val="20"/>
          <w:lang w:val="es-BO"/>
        </w:rPr>
        <w:lastRenderedPageBreak/>
        <w:t xml:space="preserve">La </w:t>
      </w:r>
      <w:r w:rsidRPr="001A4D94">
        <w:rPr>
          <w:rFonts w:ascii="Arial" w:hAnsi="Arial" w:cs="Arial"/>
          <w:b/>
          <w:sz w:val="20"/>
          <w:szCs w:val="20"/>
          <w:lang w:val="es-BO"/>
        </w:rPr>
        <w:t>ENTIDAD</w:t>
      </w:r>
      <w:r w:rsidRPr="001A4D94">
        <w:rPr>
          <w:rFonts w:ascii="Arial" w:hAnsi="Arial" w:cs="Arial"/>
          <w:sz w:val="20"/>
          <w:szCs w:val="20"/>
          <w:lang w:val="es-BO"/>
        </w:rPr>
        <w:t xml:space="preserve">, podrá otorgar uno o varios anticipos </w:t>
      </w:r>
      <w:r w:rsidRPr="001A4D94">
        <w:rPr>
          <w:rFonts w:ascii="Arial" w:hAnsi="Arial" w:cs="Arial"/>
          <w:sz w:val="20"/>
          <w:szCs w:val="20"/>
          <w:lang w:val="es-ES_tradnl"/>
        </w:rPr>
        <w:t xml:space="preserve">hasta antes de la solicitud del primer pago </w:t>
      </w:r>
      <w:r w:rsidRPr="001A4D94">
        <w:rPr>
          <w:rFonts w:ascii="Arial" w:hAnsi="Arial" w:cs="Arial"/>
          <w:sz w:val="20"/>
          <w:szCs w:val="20"/>
          <w:lang w:val="es-BO"/>
        </w:rPr>
        <w:t xml:space="preserve">al </w:t>
      </w:r>
      <w:r w:rsidRPr="001A4D94">
        <w:rPr>
          <w:rFonts w:ascii="Arial" w:hAnsi="Arial" w:cs="Arial"/>
          <w:b/>
          <w:sz w:val="20"/>
          <w:szCs w:val="20"/>
          <w:lang w:val="es-BO"/>
        </w:rPr>
        <w:t>CONTRATISTA</w:t>
      </w:r>
      <w:r w:rsidRPr="001A4D94">
        <w:rPr>
          <w:rFonts w:ascii="Arial" w:hAnsi="Arial" w:cs="Arial"/>
          <w:sz w:val="20"/>
          <w:szCs w:val="20"/>
          <w:lang w:val="es-BO"/>
        </w:rPr>
        <w:t xml:space="preserve">, cuya suma no deberá exceder el veinte por ciento (20%) del monto del Contrato, contra entrega de una garantía de correcta inversión de anticipo por el cien por ciento (100%) del monto entregado, con las características de renovable, irrevocable y de ejecución inmediata. El importe del anticipo será descontado por cada pago hasta cubrir el monto total </w:t>
      </w:r>
      <w:proofErr w:type="gramStart"/>
      <w:r w:rsidRPr="001A4D94">
        <w:rPr>
          <w:rFonts w:ascii="Arial" w:hAnsi="Arial" w:cs="Arial"/>
          <w:sz w:val="20"/>
          <w:szCs w:val="20"/>
          <w:lang w:val="es-BO"/>
        </w:rPr>
        <w:t>del  anticipo</w:t>
      </w:r>
      <w:proofErr w:type="gramEnd"/>
      <w:r w:rsidRPr="001A4D94">
        <w:rPr>
          <w:rFonts w:ascii="Arial" w:hAnsi="Arial" w:cs="Arial"/>
          <w:sz w:val="20"/>
          <w:szCs w:val="20"/>
          <w:lang w:val="es-BO"/>
        </w:rPr>
        <w:t>.</w:t>
      </w:r>
    </w:p>
    <w:p w14:paraId="4D06C9CA" w14:textId="77777777" w:rsidR="00D81B44" w:rsidRPr="001A4D94" w:rsidRDefault="00D81B44" w:rsidP="00D81B44">
      <w:pPr>
        <w:spacing w:before="120" w:after="120"/>
        <w:jc w:val="both"/>
        <w:rPr>
          <w:rFonts w:ascii="Arial" w:hAnsi="Arial" w:cs="Arial"/>
          <w:u w:val="single"/>
          <w:lang w:val="es-ES_tradnl"/>
        </w:rPr>
      </w:pPr>
      <w:r w:rsidRPr="001A4D94">
        <w:rPr>
          <w:rFonts w:ascii="Arial" w:hAnsi="Arial" w:cs="Arial"/>
          <w:b/>
          <w:u w:val="single"/>
        </w:rPr>
        <w:t xml:space="preserve">DECIMA TERCERA.- </w:t>
      </w:r>
      <w:r w:rsidRPr="001A4D94">
        <w:rPr>
          <w:rFonts w:ascii="Arial" w:hAnsi="Arial" w:cs="Arial"/>
          <w:b/>
          <w:u w:val="single"/>
          <w:lang w:val="es-ES_tradnl"/>
        </w:rPr>
        <w:t>(GARANTÍAS)</w:t>
      </w:r>
    </w:p>
    <w:p w14:paraId="18781889"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13.1. </w:t>
      </w:r>
      <w:r w:rsidRPr="001A4D94">
        <w:rPr>
          <w:rFonts w:ascii="Arial" w:hAnsi="Arial" w:cs="Arial"/>
          <w:b/>
          <w:lang w:val="es-ES_tradnl"/>
        </w:rPr>
        <w:tab/>
        <w:t>Garantía de cumplimiento de Contrato</w:t>
      </w:r>
    </w:p>
    <w:p w14:paraId="5252048E" w14:textId="77777777" w:rsidR="00D81B44" w:rsidRPr="00A23D22" w:rsidRDefault="00D81B44" w:rsidP="00D81B44">
      <w:pPr>
        <w:spacing w:before="120" w:after="120"/>
        <w:ind w:left="709"/>
        <w:jc w:val="both"/>
        <w:rPr>
          <w:rFonts w:ascii="Arial" w:hAnsi="Arial" w:cs="Arial"/>
        </w:rPr>
      </w:pPr>
      <w:r w:rsidRPr="00A23D22">
        <w:rPr>
          <w:rFonts w:ascii="Arial" w:hAnsi="Arial" w:cs="Arial"/>
        </w:rPr>
        <w:t>El Contratista de manera previa a la suscripción del Contrato, entregó a YPFB una boleta de garantía por cumplimiento de Contrato emitidas a la orden de Yacimientos Petrolíferos Fiscales Bolivianos (YPFB), la cual es renovable, irrevocable y de ejecución inmediata, equivalente al siete por ciento (7%) del monto del total del Contrato y con vigencia de 60 días calendario adicionales a la finalización del Contrato</w:t>
      </w:r>
    </w:p>
    <w:p w14:paraId="2F858BB0"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El importe de dicha garantía en caso de cualquier incumplimiento contractual incurrido por el </w:t>
      </w:r>
      <w:r w:rsidRPr="001A4D94">
        <w:rPr>
          <w:rFonts w:ascii="Arial" w:hAnsi="Arial" w:cs="Arial"/>
          <w:b/>
        </w:rPr>
        <w:t>CONTRATISTA</w:t>
      </w:r>
      <w:r w:rsidRPr="001A4D94">
        <w:rPr>
          <w:rFonts w:ascii="Arial" w:hAnsi="Arial" w:cs="Arial"/>
        </w:rPr>
        <w:t>, será ejecutada a favor de la Yacimientos Petrolíferos Fiscales Bolivianos, sin necesidad de ningún trámite o acción judicial, a su solo requerimiento.</w:t>
      </w:r>
    </w:p>
    <w:p w14:paraId="314C9915"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tiene la obligación de mantener actualizada la garantía de cumplimiento de Contrato durante la vigencia de éste. </w:t>
      </w:r>
    </w:p>
    <w:p w14:paraId="629992AB"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La contraparte llevará el control directo de la vigencia de la garantía en cuanto al monto y plazo, a efectos de requerir su ampliación al </w:t>
      </w:r>
      <w:r w:rsidRPr="001A4D94">
        <w:rPr>
          <w:rFonts w:ascii="Arial" w:hAnsi="Arial" w:cs="Arial"/>
          <w:b/>
        </w:rPr>
        <w:t>CONTRATISTA,</w:t>
      </w:r>
      <w:r w:rsidRPr="001A4D94">
        <w:rPr>
          <w:rFonts w:ascii="Arial" w:hAnsi="Arial" w:cs="Arial"/>
        </w:rPr>
        <w:t xml:space="preserve"> o solicitar a la </w:t>
      </w:r>
      <w:r w:rsidRPr="001A4D94">
        <w:rPr>
          <w:rFonts w:ascii="Arial" w:hAnsi="Arial" w:cs="Arial"/>
          <w:b/>
        </w:rPr>
        <w:t>ENTIDAD</w:t>
      </w:r>
      <w:r w:rsidRPr="001A4D94">
        <w:rPr>
          <w:rFonts w:ascii="Arial" w:hAnsi="Arial" w:cs="Arial"/>
        </w:rPr>
        <w:t xml:space="preserve"> su ejecución.</w:t>
      </w:r>
    </w:p>
    <w:p w14:paraId="389C945F" w14:textId="77777777" w:rsidR="00D81B44" w:rsidRPr="001A4D94" w:rsidRDefault="00D81B44" w:rsidP="00D81B44">
      <w:pPr>
        <w:spacing w:before="120" w:after="120"/>
        <w:ind w:left="709"/>
        <w:jc w:val="both"/>
        <w:rPr>
          <w:rFonts w:ascii="Arial" w:hAnsi="Arial" w:cs="Arial"/>
        </w:rPr>
      </w:pPr>
      <w:r w:rsidRPr="001A4D94">
        <w:rPr>
          <w:rFonts w:ascii="Arial" w:hAnsi="Arial" w:cs="Arial"/>
        </w:rPr>
        <w:t>La garantía de cumplimiento de Contrato, estará bajo custodia de la repartición financiera competente para el efecto, lo que no eximirá la responsabilidad de la Contraparte.</w:t>
      </w:r>
    </w:p>
    <w:p w14:paraId="69F4C9B7"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13.2. </w:t>
      </w:r>
      <w:r w:rsidRPr="001A4D94">
        <w:rPr>
          <w:rFonts w:ascii="Arial" w:hAnsi="Arial" w:cs="Arial"/>
          <w:b/>
          <w:lang w:val="es-ES_tradnl"/>
        </w:rPr>
        <w:tab/>
        <w:t>Garantía de correcta inversión de anticipo</w:t>
      </w:r>
    </w:p>
    <w:p w14:paraId="6EEB5D13" w14:textId="77777777" w:rsidR="00D81B44" w:rsidRPr="001A4D94" w:rsidRDefault="00D81B44" w:rsidP="00D81B44">
      <w:pPr>
        <w:spacing w:before="120" w:after="120"/>
        <w:ind w:left="709"/>
        <w:jc w:val="both"/>
        <w:rPr>
          <w:rFonts w:ascii="Arial" w:hAnsi="Arial" w:cs="Arial"/>
          <w:lang w:val="es-ES_tradn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 su propio costo y cargo obtendrá y entregará a la </w:t>
      </w:r>
      <w:r w:rsidRPr="001A4D94">
        <w:rPr>
          <w:rFonts w:ascii="Arial" w:hAnsi="Arial" w:cs="Arial"/>
          <w:b/>
        </w:rPr>
        <w:t>ENTIDAD</w:t>
      </w:r>
      <w:r w:rsidRPr="001A4D94">
        <w:rPr>
          <w:rFonts w:ascii="Arial" w:hAnsi="Arial" w:cs="Arial"/>
        </w:rPr>
        <w:t xml:space="preserve"> de manera previa a la recepción del anticipo, una garantía bancaria emitida a la orden de Yacimientos Petrolíferos Fiscales Bolivianos por el cien por ciento (100%) del monto del anticipo, equivalente al veinte por ciento (20%) del monto total del Contrato</w:t>
      </w:r>
      <w:r w:rsidRPr="001A4D94">
        <w:rPr>
          <w:rFonts w:ascii="Arial" w:hAnsi="Arial" w:cs="Arial"/>
          <w:lang w:val="es-ES_tradnl"/>
        </w:rPr>
        <w:t xml:space="preserve"> y la factura por el cien por ciento (100%) del monto entregado.</w:t>
      </w:r>
    </w:p>
    <w:p w14:paraId="565E9BCF" w14:textId="77777777" w:rsidR="00D81B44" w:rsidRPr="001A4D94" w:rsidRDefault="00D81B44" w:rsidP="00D81B44">
      <w:pPr>
        <w:spacing w:before="120" w:after="120"/>
        <w:ind w:left="709"/>
        <w:jc w:val="both"/>
        <w:rPr>
          <w:rFonts w:ascii="Arial" w:hAnsi="Arial" w:cs="Arial"/>
          <w:b/>
        </w:rPr>
      </w:pPr>
      <w:r w:rsidRPr="001A4D94">
        <w:rPr>
          <w:rFonts w:ascii="Arial" w:hAnsi="Arial" w:cs="Arial"/>
        </w:rPr>
        <w:t xml:space="preserve">El importe de la garantía podrá ser cobrado por la </w:t>
      </w:r>
      <w:r w:rsidRPr="001A4D94">
        <w:rPr>
          <w:rFonts w:ascii="Arial" w:hAnsi="Arial" w:cs="Arial"/>
          <w:b/>
        </w:rPr>
        <w:t>ENTIDAD</w:t>
      </w:r>
      <w:r w:rsidRPr="001A4D94">
        <w:rPr>
          <w:rFonts w:ascii="Arial" w:hAnsi="Arial" w:cs="Arial"/>
        </w:rPr>
        <w:t xml:space="preserve"> en caso de que el </w:t>
      </w:r>
      <w:r w:rsidRPr="001A4D94">
        <w:rPr>
          <w:rFonts w:ascii="Arial" w:hAnsi="Arial" w:cs="Arial"/>
          <w:b/>
        </w:rPr>
        <w:t>CONTRATISTA:</w:t>
      </w:r>
    </w:p>
    <w:p w14:paraId="068C426C" w14:textId="77777777" w:rsidR="00D81B44" w:rsidRPr="001A4D94" w:rsidRDefault="00D81B44" w:rsidP="00BD3A83">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pudiese justificar la correcta inversión del anticipo otorgado antes de haberse deducido la totalidad del mismo en los tiempos y porcentajes convenidos entre las Partes.</w:t>
      </w:r>
    </w:p>
    <w:p w14:paraId="4DDCE421" w14:textId="77777777" w:rsidR="00D81B44" w:rsidRPr="001A4D94" w:rsidRDefault="00D81B44" w:rsidP="00D81B44">
      <w:pPr>
        <w:pStyle w:val="Prrafodelista"/>
        <w:tabs>
          <w:tab w:val="left" w:pos="851"/>
        </w:tabs>
        <w:spacing w:before="120" w:after="120"/>
        <w:ind w:left="1418"/>
        <w:contextualSpacing/>
        <w:jc w:val="both"/>
        <w:rPr>
          <w:rFonts w:ascii="Arial" w:hAnsi="Arial" w:cs="Arial"/>
        </w:rPr>
      </w:pPr>
    </w:p>
    <w:p w14:paraId="2E2896FD" w14:textId="77777777" w:rsidR="00D81B44" w:rsidRPr="001A4D94" w:rsidRDefault="00D81B44" w:rsidP="00BD3A83">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haya iniciado el Servicio dentro de los treinta (30) días calendarios posteriores a la vigencia del presente Contrato.</w:t>
      </w:r>
    </w:p>
    <w:p w14:paraId="663528F2" w14:textId="77777777" w:rsidR="00D81B44" w:rsidRPr="001A4D94" w:rsidRDefault="00D81B44" w:rsidP="00D81B44">
      <w:pPr>
        <w:pStyle w:val="Prrafodelista"/>
        <w:tabs>
          <w:tab w:val="left" w:pos="851"/>
        </w:tabs>
        <w:spacing w:before="120" w:after="120"/>
        <w:ind w:left="1418"/>
        <w:contextualSpacing/>
        <w:jc w:val="both"/>
        <w:rPr>
          <w:rFonts w:ascii="Arial" w:hAnsi="Arial" w:cs="Arial"/>
        </w:rPr>
      </w:pPr>
    </w:p>
    <w:p w14:paraId="2070BF3B" w14:textId="77777777" w:rsidR="00D81B44" w:rsidRPr="001A4D94" w:rsidRDefault="00D81B44" w:rsidP="00BD3A83">
      <w:pPr>
        <w:pStyle w:val="Prrafodelista"/>
        <w:numPr>
          <w:ilvl w:val="0"/>
          <w:numId w:val="43"/>
        </w:numPr>
        <w:tabs>
          <w:tab w:val="left" w:pos="851"/>
        </w:tabs>
        <w:spacing w:before="120" w:after="120"/>
        <w:ind w:left="1418" w:hanging="284"/>
        <w:contextualSpacing/>
        <w:jc w:val="both"/>
        <w:rPr>
          <w:rFonts w:ascii="Arial" w:hAnsi="Arial" w:cs="Arial"/>
        </w:rPr>
      </w:pPr>
      <w:r w:rsidRPr="001A4D94">
        <w:rPr>
          <w:rFonts w:ascii="Arial" w:hAnsi="Arial" w:cs="Arial"/>
        </w:rPr>
        <w:t>No realice o niegue la renovación de la boleta de garantía de correcta inversión de anticipo.</w:t>
      </w:r>
    </w:p>
    <w:p w14:paraId="206502D1"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Dicha garantía deberá tener vigencia hasta la reducción total del anticipo otorgado por la </w:t>
      </w:r>
      <w:r w:rsidRPr="001A4D94">
        <w:rPr>
          <w:rFonts w:ascii="Arial" w:hAnsi="Arial" w:cs="Arial"/>
          <w:b/>
        </w:rPr>
        <w:t>ENTIDAD</w:t>
      </w:r>
      <w:r w:rsidRPr="001A4D94">
        <w:rPr>
          <w:rFonts w:ascii="Arial" w:hAnsi="Arial" w:cs="Arial"/>
        </w:rPr>
        <w:t xml:space="preserve">. </w:t>
      </w:r>
    </w:p>
    <w:p w14:paraId="5E29D13C"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054CC550" w14:textId="77777777" w:rsidR="00D81B44" w:rsidRPr="001A4D94" w:rsidRDefault="00D81B44" w:rsidP="00D81B44">
      <w:pPr>
        <w:spacing w:before="120" w:after="120"/>
        <w:ind w:left="709"/>
        <w:jc w:val="both"/>
        <w:rPr>
          <w:rFonts w:ascii="Arial" w:hAnsi="Arial" w:cs="Arial"/>
          <w:b/>
        </w:rPr>
      </w:pPr>
      <w:r w:rsidRPr="001A4D94">
        <w:rPr>
          <w:rFonts w:ascii="Arial" w:hAnsi="Arial" w:cs="Arial"/>
        </w:rPr>
        <w:t xml:space="preserve">Si el anticipo ha sido devuelto en su totalidad antes de la finalización de la vigencia de la garantía, la </w:t>
      </w:r>
      <w:r w:rsidRPr="001A4D94">
        <w:rPr>
          <w:rFonts w:ascii="Arial" w:hAnsi="Arial" w:cs="Arial"/>
          <w:b/>
        </w:rPr>
        <w:t>ENTIDAD</w:t>
      </w:r>
      <w:r w:rsidRPr="001A4D94">
        <w:rPr>
          <w:rFonts w:ascii="Arial" w:hAnsi="Arial" w:cs="Arial"/>
        </w:rPr>
        <w:t xml:space="preserve"> procederá a devolver el instrumento de garantía al </w:t>
      </w:r>
      <w:r w:rsidRPr="001A4D94">
        <w:rPr>
          <w:rFonts w:ascii="Arial" w:hAnsi="Arial" w:cs="Arial"/>
          <w:b/>
        </w:rPr>
        <w:t>CONTRATISTA.</w:t>
      </w:r>
    </w:p>
    <w:p w14:paraId="6D3A51B8"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La contraparte llevará el control directo de la vigencia y validez de esta garantía, en cuanto al monto y plazo, a efectos de requerir su ampliación al </w:t>
      </w:r>
      <w:r w:rsidRPr="001A4D94">
        <w:rPr>
          <w:rFonts w:ascii="Arial" w:hAnsi="Arial" w:cs="Arial"/>
          <w:b/>
        </w:rPr>
        <w:t>CONTRATISTA</w:t>
      </w:r>
      <w:r w:rsidRPr="001A4D94">
        <w:rPr>
          <w:rFonts w:ascii="Arial" w:hAnsi="Arial" w:cs="Arial"/>
        </w:rPr>
        <w:t>, o solicitar a la Entidad su ejecución.</w:t>
      </w:r>
    </w:p>
    <w:p w14:paraId="715E00DE" w14:textId="77777777" w:rsidR="00D81B44" w:rsidRPr="001A4D94" w:rsidRDefault="00D81B44" w:rsidP="00D81B44">
      <w:pPr>
        <w:spacing w:before="120" w:after="120"/>
        <w:jc w:val="both"/>
        <w:rPr>
          <w:rFonts w:ascii="Arial" w:hAnsi="Arial" w:cs="Arial"/>
          <w:u w:val="single"/>
        </w:rPr>
      </w:pPr>
      <w:r w:rsidRPr="001A4D94">
        <w:rPr>
          <w:rFonts w:ascii="Arial" w:hAnsi="Arial" w:cs="Arial"/>
          <w:b/>
          <w:u w:val="single"/>
        </w:rPr>
        <w:t>DÉCIMA CUARTA.- (MOROSIDAD Y SUS PENALIDADES, y NO CONFORMIDADES)</w:t>
      </w:r>
    </w:p>
    <w:p w14:paraId="3E543CC2"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lastRenderedPageBreak/>
        <w:t xml:space="preserve">14.1. </w:t>
      </w:r>
      <w:r w:rsidRPr="001A4D94">
        <w:rPr>
          <w:rFonts w:ascii="Arial" w:hAnsi="Arial" w:cs="Arial"/>
          <w:b/>
          <w:lang w:val="es-ES_tradnl"/>
        </w:rPr>
        <w:tab/>
        <w:t>Morosidad y penalidades</w:t>
      </w:r>
    </w:p>
    <w:p w14:paraId="40ABBEE9" w14:textId="77777777" w:rsidR="00D81B44" w:rsidRPr="00EA3E76" w:rsidRDefault="00D81B44" w:rsidP="00D81B44">
      <w:pPr>
        <w:pStyle w:val="Norma"/>
        <w:spacing w:line="240" w:lineRule="auto"/>
        <w:jc w:val="both"/>
        <w:rPr>
          <w:rFonts w:ascii="Bookman Old Style" w:hAnsi="Bookman Old Style" w:cs="Arial"/>
          <w:b/>
          <w:sz w:val="20"/>
          <w:szCs w:val="20"/>
        </w:rPr>
      </w:pPr>
      <w:r w:rsidRPr="001A4D94">
        <w:rPr>
          <w:rFonts w:ascii="Arial" w:hAnsi="Arial" w:cs="Arial"/>
          <w:sz w:val="20"/>
          <w:szCs w:val="20"/>
          <w:lang w:val="es-ES_tradnl"/>
        </w:rPr>
        <w:t>Q</w:t>
      </w:r>
      <w:r>
        <w:rPr>
          <w:rFonts w:ascii="Arial" w:hAnsi="Arial" w:cs="Arial"/>
          <w:sz w:val="20"/>
          <w:szCs w:val="20"/>
          <w:lang w:val="es-ES_tradnl"/>
        </w:rPr>
        <w:t xml:space="preserve">ueda convenido entre las Partes, </w:t>
      </w:r>
      <w:r w:rsidRPr="001A4D94">
        <w:rPr>
          <w:rFonts w:ascii="Arial" w:hAnsi="Arial" w:cs="Arial"/>
          <w:sz w:val="20"/>
          <w:szCs w:val="20"/>
          <w:lang w:val="es-ES_tradnl"/>
        </w:rPr>
        <w:t>salvo caso fortuito o fue</w:t>
      </w:r>
      <w:r>
        <w:rPr>
          <w:rFonts w:ascii="Arial" w:hAnsi="Arial" w:cs="Arial"/>
          <w:sz w:val="20"/>
          <w:szCs w:val="20"/>
          <w:lang w:val="es-ES_tradnl"/>
        </w:rPr>
        <w:t xml:space="preserve">rza mayor debidamente </w:t>
      </w:r>
      <w:r w:rsidRPr="00EA3E76">
        <w:rPr>
          <w:rFonts w:ascii="Bookman Old Style" w:hAnsi="Bookman Old Style" w:cs="Arial"/>
          <w:sz w:val="20"/>
          <w:szCs w:val="20"/>
        </w:rPr>
        <w:t>justificados y gestionados conforme a los plazos establecidos</w:t>
      </w:r>
      <w:r w:rsidRPr="001A4D94">
        <w:rPr>
          <w:rFonts w:ascii="Arial" w:hAnsi="Arial" w:cs="Arial"/>
          <w:sz w:val="20"/>
          <w:szCs w:val="20"/>
          <w:lang w:val="es-ES_tradnl"/>
        </w:rPr>
        <w:t xml:space="preserve"> por la </w:t>
      </w:r>
      <w:r w:rsidRPr="001A4D94">
        <w:rPr>
          <w:rFonts w:ascii="Arial" w:hAnsi="Arial" w:cs="Arial"/>
          <w:b/>
          <w:sz w:val="20"/>
          <w:szCs w:val="20"/>
          <w:lang w:val="es-ES_tradnl"/>
        </w:rPr>
        <w:t>ENTIDAD</w:t>
      </w:r>
      <w:r w:rsidRPr="001A4D94">
        <w:rPr>
          <w:rFonts w:ascii="Arial" w:hAnsi="Arial" w:cs="Arial"/>
          <w:sz w:val="20"/>
          <w:szCs w:val="20"/>
          <w:lang w:val="es-ES_tradnl"/>
        </w:rPr>
        <w:t xml:space="preserve">, </w:t>
      </w:r>
      <w:r w:rsidRPr="00EA3E76">
        <w:rPr>
          <w:rFonts w:ascii="Bookman Old Style" w:hAnsi="Bookman Old Style" w:cs="Arial"/>
          <w:sz w:val="20"/>
          <w:szCs w:val="20"/>
        </w:rPr>
        <w:t>se aplicarán por cada periodo de retraso las siguientes multas</w:t>
      </w:r>
      <w:r w:rsidRPr="00EA3E76">
        <w:rPr>
          <w:rFonts w:ascii="Arial" w:hAnsi="Arial" w:cs="Arial"/>
          <w:sz w:val="20"/>
          <w:szCs w:val="20"/>
          <w:lang w:val="es-ES_tradnl"/>
        </w:rPr>
        <w:t>:</w:t>
      </w:r>
    </w:p>
    <w:p w14:paraId="17C7C1B8" w14:textId="77777777" w:rsidR="00D81B44" w:rsidRPr="001A4D94" w:rsidRDefault="00D81B44" w:rsidP="00BD3A83">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655F77D9" w14:textId="77777777" w:rsidR="00D81B44" w:rsidRPr="001A4D94" w:rsidRDefault="00D81B44" w:rsidP="00D81B44">
      <w:pPr>
        <w:pStyle w:val="Prrafodelista"/>
        <w:spacing w:before="120" w:after="120"/>
        <w:ind w:left="1418"/>
        <w:contextualSpacing/>
        <w:jc w:val="both"/>
        <w:rPr>
          <w:rFonts w:ascii="Arial" w:hAnsi="Arial" w:cs="Arial"/>
          <w:lang w:val="es-ES_tradnl"/>
        </w:rPr>
      </w:pPr>
    </w:p>
    <w:p w14:paraId="1A85AF07" w14:textId="77777777" w:rsidR="00D81B44" w:rsidRPr="001A4D94" w:rsidRDefault="00D81B44" w:rsidP="00BD3A83">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lang w:val="es-ES_tradnl"/>
        </w:rPr>
        <w:t>_____________________________</w:t>
      </w:r>
      <w:r w:rsidRPr="001A4D94">
        <w:rPr>
          <w:rFonts w:ascii="Arial" w:hAnsi="Arial" w:cs="Arial"/>
          <w:lang w:val="es-ES_tradnl"/>
        </w:rPr>
        <w:t xml:space="preserve">. </w:t>
      </w:r>
    </w:p>
    <w:p w14:paraId="1598684D" w14:textId="77777777" w:rsidR="00D81B44" w:rsidRPr="001A4D94" w:rsidRDefault="00D81B44" w:rsidP="00D81B44">
      <w:pPr>
        <w:pStyle w:val="Prrafodelista"/>
        <w:rPr>
          <w:rFonts w:ascii="Arial" w:hAnsi="Arial" w:cs="Arial"/>
        </w:rPr>
      </w:pPr>
    </w:p>
    <w:p w14:paraId="12E613C3" w14:textId="77777777" w:rsidR="00D81B44" w:rsidRPr="001A4D94" w:rsidRDefault="00D81B44" w:rsidP="00BD3A83">
      <w:pPr>
        <w:pStyle w:val="Prrafodelista"/>
        <w:numPr>
          <w:ilvl w:val="0"/>
          <w:numId w:val="44"/>
        </w:numPr>
        <w:spacing w:before="120" w:after="120"/>
        <w:ind w:left="1418" w:hanging="284"/>
        <w:contextualSpacing/>
        <w:jc w:val="both"/>
        <w:rPr>
          <w:rFonts w:ascii="Arial" w:hAnsi="Arial" w:cs="Arial"/>
          <w:lang w:val="es-ES_tradnl"/>
        </w:rPr>
      </w:pPr>
      <w:r>
        <w:rPr>
          <w:rFonts w:ascii="Arial" w:hAnsi="Arial" w:cs="Arial"/>
        </w:rPr>
        <w:t>_____________________________</w:t>
      </w:r>
      <w:r w:rsidRPr="001A4D94">
        <w:rPr>
          <w:rFonts w:ascii="Arial" w:hAnsi="Arial" w:cs="Arial"/>
        </w:rPr>
        <w:t>.</w:t>
      </w:r>
    </w:p>
    <w:p w14:paraId="1F90E5C0" w14:textId="77777777" w:rsidR="00D81B44" w:rsidRPr="001A4D94" w:rsidRDefault="00D81B44" w:rsidP="00D81B44">
      <w:pPr>
        <w:pStyle w:val="Prrafodelista"/>
        <w:spacing w:before="120" w:after="120"/>
        <w:rPr>
          <w:rFonts w:ascii="Arial" w:hAnsi="Arial" w:cs="Arial"/>
        </w:rPr>
      </w:pPr>
    </w:p>
    <w:p w14:paraId="14CABC49" w14:textId="77777777" w:rsidR="00D81B44" w:rsidRPr="00EA3E76" w:rsidRDefault="00D81B44" w:rsidP="00D81B44">
      <w:pPr>
        <w:spacing w:before="120" w:after="120"/>
        <w:ind w:firstLine="708"/>
        <w:jc w:val="both"/>
        <w:rPr>
          <w:rFonts w:ascii="Arial" w:hAnsi="Arial" w:cs="Arial"/>
          <w:lang w:eastAsia="es-BO"/>
        </w:rPr>
      </w:pPr>
      <w:r w:rsidRPr="00EA3E76">
        <w:rPr>
          <w:rFonts w:ascii="Bookman Old Style" w:hAnsi="Bookman Old Style" w:cs="Arial"/>
        </w:rPr>
        <w:t>Las causales para la aplicación de multas son las siguientes</w:t>
      </w:r>
      <w:r>
        <w:rPr>
          <w:rFonts w:ascii="Bookman Old Style" w:hAnsi="Bookman Old Style" w:cs="Arial"/>
        </w:rPr>
        <w:t>:</w:t>
      </w:r>
      <w:r w:rsidRPr="00EA3E76">
        <w:rPr>
          <w:rFonts w:ascii="Arial" w:hAnsi="Arial" w:cs="Arial"/>
          <w:lang w:eastAsia="es-BO"/>
        </w:rPr>
        <w:t xml:space="preserve"> </w:t>
      </w:r>
    </w:p>
    <w:p w14:paraId="40A60593" w14:textId="77777777" w:rsidR="00D81B44" w:rsidRPr="00A23D22" w:rsidRDefault="00D81B44" w:rsidP="00BD3A83">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3C30B610" w14:textId="77777777" w:rsidR="00D81B44" w:rsidRPr="00A23D22" w:rsidRDefault="00D81B44" w:rsidP="00BD3A83">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33C55F9A" w14:textId="77777777" w:rsidR="00D81B44" w:rsidRPr="001A4D94" w:rsidRDefault="00D81B44" w:rsidP="00BD3A83">
      <w:pPr>
        <w:numPr>
          <w:ilvl w:val="0"/>
          <w:numId w:val="45"/>
        </w:numPr>
        <w:spacing w:before="120" w:after="120"/>
        <w:ind w:left="1418" w:hanging="284"/>
        <w:jc w:val="both"/>
        <w:rPr>
          <w:rFonts w:ascii="Arial" w:hAnsi="Arial" w:cs="Arial"/>
          <w:b/>
          <w:lang w:eastAsia="es-BO"/>
        </w:rPr>
      </w:pPr>
      <w:r>
        <w:rPr>
          <w:rFonts w:ascii="Arial" w:hAnsi="Arial" w:cs="Arial"/>
          <w:lang w:eastAsia="es-BO"/>
        </w:rPr>
        <w:t>____________________________</w:t>
      </w:r>
    </w:p>
    <w:p w14:paraId="35F15DFA" w14:textId="77777777" w:rsidR="00D81B44" w:rsidRPr="001A4D94" w:rsidRDefault="00D81B44" w:rsidP="00D81B44">
      <w:pPr>
        <w:spacing w:before="120" w:after="120"/>
        <w:ind w:left="709"/>
        <w:jc w:val="both"/>
        <w:rPr>
          <w:rFonts w:ascii="Arial" w:hAnsi="Arial" w:cs="Arial"/>
          <w:lang w:val="es-ES_tradnl"/>
        </w:rPr>
      </w:pPr>
      <w:r w:rsidRPr="001A4D94">
        <w:rPr>
          <w:rFonts w:ascii="Arial" w:hAnsi="Arial" w:cs="Arial"/>
          <w:lang w:val="es-ES_tradnl"/>
        </w:rPr>
        <w:t xml:space="preserve">De establecer la </w:t>
      </w:r>
      <w:r w:rsidRPr="001A4D94">
        <w:rPr>
          <w:rFonts w:ascii="Arial" w:hAnsi="Arial" w:cs="Arial"/>
          <w:b/>
          <w:lang w:val="es-ES_tradnl"/>
        </w:rPr>
        <w:t>ENTIDAD</w:t>
      </w:r>
      <w:r w:rsidRPr="001A4D94">
        <w:rPr>
          <w:rFonts w:ascii="Arial" w:hAnsi="Arial" w:cs="Arial"/>
          <w:lang w:val="es-ES_tradnl"/>
        </w:rPr>
        <w:t xml:space="preserve"> que por la aplicación de multas, por mora se ha llegado al límite del diez por </w:t>
      </w:r>
      <w:proofErr w:type="gramStart"/>
      <w:r w:rsidRPr="001A4D94">
        <w:rPr>
          <w:rFonts w:ascii="Arial" w:hAnsi="Arial" w:cs="Arial"/>
          <w:lang w:val="es-ES_tradnl"/>
        </w:rPr>
        <w:t>ciento  (</w:t>
      </w:r>
      <w:proofErr w:type="gramEnd"/>
      <w:r w:rsidRPr="001A4D94">
        <w:rPr>
          <w:rFonts w:ascii="Arial" w:hAnsi="Arial" w:cs="Arial"/>
          <w:lang w:val="es-ES_tradnl"/>
        </w:rPr>
        <w:t xml:space="preserve">10%) del monto total del Contrato, la </w:t>
      </w:r>
      <w:r w:rsidRPr="001A4D94">
        <w:rPr>
          <w:rFonts w:ascii="Arial" w:hAnsi="Arial" w:cs="Arial"/>
          <w:b/>
          <w:lang w:val="es-ES_tradnl"/>
        </w:rPr>
        <w:t>ENTIDAD</w:t>
      </w:r>
      <w:r w:rsidRPr="001A4D94">
        <w:rPr>
          <w:rFonts w:ascii="Arial" w:hAnsi="Arial" w:cs="Arial"/>
          <w:lang w:val="es-ES_tradnl"/>
        </w:rPr>
        <w:t xml:space="preserve"> podrá iniciar el proceso de resolución del Contrato, conforme a lo estipulado en la cláusula (Terminación del Contrato).</w:t>
      </w:r>
    </w:p>
    <w:p w14:paraId="07AF2128"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De establecer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rPr>
        <w:t xml:space="preserve"> que por la aplicación de multas por mora se ha llegado al límite del veinte por </w:t>
      </w:r>
      <w:proofErr w:type="gramStart"/>
      <w:r w:rsidRPr="001A4D94">
        <w:rPr>
          <w:rFonts w:ascii="Arial" w:hAnsi="Arial" w:cs="Arial"/>
        </w:rPr>
        <w:t>ciento  (</w:t>
      </w:r>
      <w:proofErr w:type="gramEnd"/>
      <w:r w:rsidRPr="001A4D94">
        <w:rPr>
          <w:rFonts w:ascii="Arial" w:hAnsi="Arial" w:cs="Arial"/>
        </w:rPr>
        <w:t xml:space="preserve">20%) del monto total del Contrato, la </w:t>
      </w:r>
      <w:r w:rsidRPr="001A4D94">
        <w:rPr>
          <w:rFonts w:ascii="Arial" w:hAnsi="Arial" w:cs="Arial"/>
          <w:b/>
        </w:rPr>
        <w:t>ENTIDAD</w:t>
      </w:r>
      <w:r w:rsidRPr="001A4D94">
        <w:rPr>
          <w:rFonts w:ascii="Arial" w:hAnsi="Arial" w:cs="Arial"/>
        </w:rPr>
        <w:t xml:space="preserve"> deberá iniciar el proceso de resolución del Contrato, conforme a lo estipulado en la cláusula (Terminación del Contrato).</w:t>
      </w:r>
    </w:p>
    <w:p w14:paraId="6497AD22" w14:textId="77777777" w:rsidR="00D81B44" w:rsidRPr="001A4D94" w:rsidRDefault="00D81B44" w:rsidP="00D81B44">
      <w:pPr>
        <w:spacing w:before="120" w:after="120"/>
        <w:ind w:left="709"/>
        <w:jc w:val="both"/>
        <w:rPr>
          <w:rFonts w:ascii="Arial" w:hAnsi="Arial" w:cs="Arial"/>
          <w:b/>
        </w:rPr>
      </w:pPr>
      <w:r w:rsidRPr="001A4D94">
        <w:rPr>
          <w:rFonts w:ascii="Arial" w:hAnsi="Arial" w:cs="Arial"/>
        </w:rPr>
        <w:t>Las multas serán cobradas mediante descuentos establecidos expresamente por la Contraparte,</w:t>
      </w:r>
      <w:r w:rsidRPr="001A4D94">
        <w:rPr>
          <w:rFonts w:ascii="Arial" w:hAnsi="Arial" w:cs="Arial"/>
          <w:lang w:val="es-ES_tradnl"/>
        </w:rPr>
        <w:t xml:space="preserve"> con base en el informe específico y documentado</w:t>
      </w:r>
      <w:r w:rsidRPr="001A4D94">
        <w:rPr>
          <w:rFonts w:ascii="Arial" w:hAnsi="Arial" w:cs="Arial"/>
        </w:rPr>
        <w:t xml:space="preserve"> de los pagos o liquidación final emitido por la Contraparte, sin perjuicio de que </w:t>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b/>
          <w:bCs/>
          <w:lang w:val="es-ES_tradnl"/>
        </w:rPr>
        <w:t xml:space="preserve"> </w:t>
      </w:r>
      <w:r w:rsidRPr="001A4D94">
        <w:rPr>
          <w:rFonts w:ascii="Arial" w:hAnsi="Arial" w:cs="Arial"/>
        </w:rPr>
        <w:t>ejecute la garantía de cumplimiento de Contrato y la misma gestione el resarcimiento de daños y perjuicios por los medios legales que en derecho le correspondan</w:t>
      </w:r>
      <w:r w:rsidRPr="001A4D94">
        <w:rPr>
          <w:rFonts w:ascii="Arial" w:hAnsi="Arial" w:cs="Arial"/>
          <w:b/>
        </w:rPr>
        <w:t>.</w:t>
      </w:r>
    </w:p>
    <w:p w14:paraId="29D9D4A2" w14:textId="77777777" w:rsidR="00D81B44" w:rsidRPr="001A4D94" w:rsidRDefault="00D81B44" w:rsidP="00D81B44">
      <w:pPr>
        <w:spacing w:before="120" w:after="120"/>
        <w:ind w:left="709" w:hanging="709"/>
        <w:jc w:val="both"/>
        <w:rPr>
          <w:rFonts w:ascii="Arial" w:hAnsi="Arial" w:cs="Arial"/>
          <w:b/>
        </w:rPr>
      </w:pPr>
      <w:r w:rsidRPr="001A4D94">
        <w:rPr>
          <w:rFonts w:ascii="Arial" w:hAnsi="Arial" w:cs="Arial"/>
          <w:b/>
        </w:rPr>
        <w:t xml:space="preserve">14.2. </w:t>
      </w:r>
      <w:r w:rsidRPr="001A4D94">
        <w:rPr>
          <w:rFonts w:ascii="Arial" w:hAnsi="Arial" w:cs="Arial"/>
          <w:b/>
        </w:rPr>
        <w:tab/>
        <w:t>No conformidades</w:t>
      </w:r>
    </w:p>
    <w:p w14:paraId="24BF182E" w14:textId="77777777" w:rsidR="00D81B44" w:rsidRPr="001A4D94" w:rsidRDefault="00D81B44" w:rsidP="00D81B44">
      <w:pPr>
        <w:spacing w:before="120" w:after="120"/>
        <w:ind w:left="709"/>
        <w:jc w:val="both"/>
        <w:rPr>
          <w:rFonts w:ascii="Arial" w:hAnsi="Arial" w:cs="Arial"/>
        </w:rPr>
      </w:pPr>
      <w:r w:rsidRPr="001A4D94">
        <w:rPr>
          <w:rFonts w:ascii="Arial" w:hAnsi="Arial" w:cs="Arial"/>
        </w:rPr>
        <w:t>La</w:t>
      </w:r>
      <w:r w:rsidRPr="001A4D94">
        <w:rPr>
          <w:rFonts w:ascii="Arial" w:hAnsi="Arial" w:cs="Arial"/>
          <w:b/>
        </w:rPr>
        <w:t xml:space="preserve"> ENTIDAD</w:t>
      </w:r>
      <w:r w:rsidRPr="001A4D94">
        <w:rPr>
          <w:rFonts w:ascii="Arial" w:hAnsi="Arial" w:cs="Arial"/>
        </w:rPr>
        <w:t xml:space="preserve"> realizará inspecciones, entrevistas o consultas para el seguimiento y fiscalización a todas las instalaciones y actividades que se ejecuten en el Servicio, al detectar desviaciones a lo establecido en el EEIA, Ley Aplicable, normativa nacional e internacional, disposiciones técnicas, legales y administrativas de las Autoridades Competentes, se emitirán “No Conformidades” que deberán ser cerradas en un plazo no mayor a setenta y dos (72) horas. </w:t>
      </w:r>
    </w:p>
    <w:p w14:paraId="520F6192" w14:textId="77777777" w:rsidR="00D81B44" w:rsidRPr="001A4D94" w:rsidRDefault="00D81B44" w:rsidP="00D81B44">
      <w:pPr>
        <w:spacing w:before="120" w:after="120"/>
        <w:ind w:left="709"/>
        <w:jc w:val="both"/>
        <w:rPr>
          <w:rFonts w:ascii="Arial" w:hAnsi="Arial" w:cs="Arial"/>
        </w:rPr>
      </w:pPr>
      <w:r w:rsidRPr="001A4D94">
        <w:rPr>
          <w:rFonts w:ascii="Arial" w:hAnsi="Arial" w:cs="Arial"/>
        </w:rPr>
        <w:t>Si la “No Conformidad” es de alta criticidad de acuerdo a la evaluación de la Supervisión y Fiscalización de YPFB, la “No Conformidad” deberá ser atendida inmediatamente hasta su cierre.</w:t>
      </w:r>
    </w:p>
    <w:p w14:paraId="331EF51B" w14:textId="77777777" w:rsidR="00D81B44" w:rsidRPr="001A4D94" w:rsidRDefault="00D81B44" w:rsidP="00D81B44">
      <w:pPr>
        <w:spacing w:before="120" w:after="120"/>
        <w:ind w:left="709"/>
        <w:jc w:val="both"/>
        <w:rPr>
          <w:rFonts w:ascii="Arial" w:hAnsi="Arial" w:cs="Arial"/>
          <w:strike/>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al momento de cerrar la “No Conformidad”, deberá remitir toda aquella documentación técnica, administrativa y legal requerida por YPFB en forma física y digital, en un plazo a determinarse entre veinticuatro (24) a setenta y dos (72) horas después de realizarse la solicitud.</w:t>
      </w:r>
    </w:p>
    <w:p w14:paraId="45ADE932" w14:textId="77777777" w:rsidR="00D81B44" w:rsidRPr="001A4D94" w:rsidRDefault="00D81B44" w:rsidP="00D81B44">
      <w:pPr>
        <w:spacing w:before="120" w:after="120"/>
        <w:ind w:left="709"/>
        <w:jc w:val="both"/>
        <w:rPr>
          <w:rFonts w:ascii="Arial" w:hAnsi="Arial" w:cs="Arial"/>
          <w:lang w:val="es-ES_tradnl"/>
        </w:rPr>
      </w:pPr>
      <w:r w:rsidRPr="001A4D94">
        <w:rPr>
          <w:rFonts w:ascii="Arial" w:hAnsi="Arial" w:cs="Arial"/>
          <w:lang w:val="es-ES_tradnl"/>
        </w:rPr>
        <w:t xml:space="preserve">Si por acción u omisión del </w:t>
      </w:r>
      <w:r w:rsidRPr="001A4D94">
        <w:rPr>
          <w:rFonts w:ascii="Arial" w:hAnsi="Arial" w:cs="Arial"/>
          <w:b/>
          <w:lang w:val="es-ES_tradnl"/>
        </w:rPr>
        <w:t>CONSULTOR</w:t>
      </w:r>
      <w:r w:rsidRPr="001A4D94">
        <w:rPr>
          <w:rFonts w:ascii="Arial" w:hAnsi="Arial" w:cs="Arial"/>
          <w:lang w:val="es-ES_tradnl"/>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la </w:t>
      </w:r>
      <w:r w:rsidRPr="001A4D94">
        <w:rPr>
          <w:rFonts w:ascii="Arial" w:hAnsi="Arial" w:cs="Arial"/>
          <w:b/>
          <w:lang w:val="es-ES_tradnl"/>
        </w:rPr>
        <w:t>ENTIDAD</w:t>
      </w:r>
      <w:r w:rsidRPr="001A4D94">
        <w:rPr>
          <w:rFonts w:ascii="Arial" w:hAnsi="Arial" w:cs="Arial"/>
          <w:lang w:val="es-ES_tradnl"/>
        </w:rPr>
        <w:t xml:space="preserve"> se reserva el derecho de asumir las acciones de repetición en contra del </w:t>
      </w:r>
      <w:r w:rsidRPr="001A4D94">
        <w:rPr>
          <w:rFonts w:ascii="Arial" w:hAnsi="Arial" w:cs="Arial"/>
          <w:b/>
          <w:lang w:val="es-ES_tradnl"/>
        </w:rPr>
        <w:t>CONSULTOR</w:t>
      </w:r>
      <w:r w:rsidRPr="001A4D94">
        <w:rPr>
          <w:rFonts w:ascii="Arial" w:hAnsi="Arial" w:cs="Arial"/>
          <w:lang w:val="es-ES_tradnl"/>
        </w:rPr>
        <w:t xml:space="preserve">, a objeto de que la misma asuma las correspondientes sanciones bajo su propio presupuesto o en su caso autoriza a la </w:t>
      </w:r>
      <w:r w:rsidRPr="001A4D94">
        <w:rPr>
          <w:rFonts w:ascii="Arial" w:hAnsi="Arial" w:cs="Arial"/>
          <w:b/>
          <w:lang w:val="es-ES_tradnl"/>
        </w:rPr>
        <w:t xml:space="preserve">ENTIDAD </w:t>
      </w:r>
      <w:r w:rsidRPr="001A4D94">
        <w:rPr>
          <w:rFonts w:ascii="Arial" w:hAnsi="Arial" w:cs="Arial"/>
          <w:lang w:val="es-ES_tradnl"/>
        </w:rPr>
        <w:t xml:space="preserve"> realizar el descuento correspondiente al momento de pagar por el Servicio.</w:t>
      </w:r>
    </w:p>
    <w:p w14:paraId="3BD7FB94"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rPr>
        <w:t>DÉCIMA QUINTA</w:t>
      </w:r>
      <w:r w:rsidRPr="001A4D94">
        <w:rPr>
          <w:rFonts w:ascii="Arial" w:hAnsi="Arial" w:cs="Arial"/>
          <w:b/>
          <w:u w:val="single"/>
          <w:lang w:val="es-ES_tradnl"/>
        </w:rPr>
        <w:t>.- (NOTIFICACIÓNES)</w:t>
      </w:r>
    </w:p>
    <w:p w14:paraId="67DB437D" w14:textId="77777777" w:rsidR="00D81B44" w:rsidRPr="001A4D94" w:rsidRDefault="00D81B44" w:rsidP="00D81B44">
      <w:pPr>
        <w:widowControl w:val="0"/>
        <w:numPr>
          <w:ilvl w:val="1"/>
          <w:numId w:val="0"/>
        </w:numPr>
        <w:tabs>
          <w:tab w:val="num" w:pos="284"/>
        </w:tabs>
        <w:spacing w:before="120" w:after="120"/>
        <w:ind w:left="709" w:hanging="709"/>
        <w:jc w:val="both"/>
        <w:rPr>
          <w:rFonts w:ascii="Arial" w:hAnsi="Arial" w:cs="Arial"/>
        </w:rPr>
      </w:pPr>
      <w:r w:rsidRPr="001A4D94">
        <w:rPr>
          <w:rFonts w:ascii="Arial" w:hAnsi="Arial" w:cs="Arial"/>
          <w:b/>
        </w:rPr>
        <w:t>15.1.</w:t>
      </w:r>
      <w:r w:rsidRPr="001A4D94">
        <w:rPr>
          <w:rFonts w:ascii="Arial" w:hAnsi="Arial" w:cs="Arial"/>
        </w:rPr>
        <w:tab/>
        <w:t xml:space="preserve">Las notificaciones que se cursen entre las Partes, tendrán validez siempre que se envíen mediante nota por escrito, </w:t>
      </w:r>
      <w:r w:rsidRPr="001A4D94">
        <w:rPr>
          <w:rFonts w:ascii="Arial" w:hAnsi="Arial" w:cs="Arial"/>
          <w:lang w:val="es-ES_tradnl"/>
        </w:rPr>
        <w:t xml:space="preserve">correo electrónico (e-mail), facsímile, fax u otro medio de </w:t>
      </w:r>
      <w:r w:rsidRPr="001A4D94">
        <w:rPr>
          <w:rFonts w:ascii="Arial" w:hAnsi="Arial" w:cs="Arial"/>
          <w:lang w:val="es-ES_tradnl"/>
        </w:rPr>
        <w:lastRenderedPageBreak/>
        <w:t>comunicación que deje constancia documental escrita con confirmación en forma directa,</w:t>
      </w:r>
      <w:r w:rsidRPr="001A4D94">
        <w:rPr>
          <w:rFonts w:ascii="Arial" w:hAnsi="Arial" w:cs="Arial"/>
        </w:rPr>
        <w:t xml:space="preserve"> a las direcciones que se indican a continuación:</w:t>
      </w:r>
    </w:p>
    <w:tbl>
      <w:tblPr>
        <w:tblW w:w="8363" w:type="dxa"/>
        <w:tblInd w:w="779" w:type="dxa"/>
        <w:tblLayout w:type="fixed"/>
        <w:tblCellMar>
          <w:left w:w="70" w:type="dxa"/>
          <w:right w:w="70" w:type="dxa"/>
        </w:tblCellMar>
        <w:tblLook w:val="0000" w:firstRow="0" w:lastRow="0" w:firstColumn="0" w:lastColumn="0" w:noHBand="0" w:noVBand="0"/>
      </w:tblPr>
      <w:tblGrid>
        <w:gridCol w:w="4111"/>
        <w:gridCol w:w="4252"/>
      </w:tblGrid>
      <w:tr w:rsidR="00D81B44" w:rsidRPr="001A4D94" w14:paraId="1D254781" w14:textId="77777777" w:rsidTr="006F6EBF">
        <w:trPr>
          <w:trHeight w:val="237"/>
        </w:trPr>
        <w:tc>
          <w:tcPr>
            <w:tcW w:w="4111" w:type="dxa"/>
            <w:tcBorders>
              <w:top w:val="single" w:sz="4" w:space="0" w:color="auto"/>
              <w:left w:val="single" w:sz="4" w:space="0" w:color="auto"/>
              <w:bottom w:val="single" w:sz="4" w:space="0" w:color="auto"/>
              <w:right w:val="single" w:sz="4" w:space="0" w:color="auto"/>
            </w:tcBorders>
          </w:tcPr>
          <w:p w14:paraId="61B913BC" w14:textId="77777777" w:rsidR="00D81B44" w:rsidRPr="001A4D94" w:rsidRDefault="00D81B44" w:rsidP="006F6EBF">
            <w:pPr>
              <w:widowControl w:val="0"/>
              <w:ind w:left="180" w:hanging="180"/>
              <w:jc w:val="center"/>
              <w:rPr>
                <w:rFonts w:ascii="Arial" w:hAnsi="Arial" w:cs="Arial"/>
                <w:b/>
                <w:bCs/>
              </w:rPr>
            </w:pPr>
            <w:r w:rsidRPr="001A4D94">
              <w:rPr>
                <w:rFonts w:ascii="Arial" w:hAnsi="Arial" w:cs="Arial"/>
                <w:b/>
                <w:bCs/>
              </w:rPr>
              <w:t xml:space="preserve">ENTIDAD </w:t>
            </w:r>
          </w:p>
        </w:tc>
        <w:tc>
          <w:tcPr>
            <w:tcW w:w="4252" w:type="dxa"/>
            <w:tcBorders>
              <w:top w:val="single" w:sz="4" w:space="0" w:color="auto"/>
              <w:left w:val="single" w:sz="4" w:space="0" w:color="auto"/>
              <w:bottom w:val="single" w:sz="4" w:space="0" w:color="auto"/>
              <w:right w:val="single" w:sz="4" w:space="0" w:color="auto"/>
            </w:tcBorders>
          </w:tcPr>
          <w:p w14:paraId="143700C5" w14:textId="77777777" w:rsidR="00D81B44" w:rsidRPr="001A4D94" w:rsidRDefault="00D81B44" w:rsidP="006F6EBF">
            <w:pPr>
              <w:widowControl w:val="0"/>
              <w:ind w:left="180" w:hanging="180"/>
              <w:jc w:val="center"/>
              <w:rPr>
                <w:rFonts w:ascii="Arial" w:hAnsi="Arial" w:cs="Arial"/>
                <w:b/>
                <w:bCs/>
              </w:rPr>
            </w:pPr>
            <w:r w:rsidRPr="001A4D94">
              <w:rPr>
                <w:rFonts w:ascii="Arial" w:hAnsi="Arial" w:cs="Arial"/>
                <w:b/>
                <w:bCs/>
              </w:rPr>
              <w:t>CONTRATISTA</w:t>
            </w:r>
          </w:p>
        </w:tc>
      </w:tr>
      <w:tr w:rsidR="00D81B44" w:rsidRPr="001A4D94" w14:paraId="1A3873A1" w14:textId="77777777" w:rsidTr="006F6EBF">
        <w:trPr>
          <w:trHeight w:val="1342"/>
        </w:trPr>
        <w:tc>
          <w:tcPr>
            <w:tcW w:w="4111" w:type="dxa"/>
            <w:tcBorders>
              <w:top w:val="single" w:sz="4" w:space="0" w:color="auto"/>
              <w:left w:val="single" w:sz="4" w:space="0" w:color="auto"/>
              <w:bottom w:val="single" w:sz="4" w:space="0" w:color="auto"/>
              <w:right w:val="single" w:sz="4" w:space="0" w:color="auto"/>
            </w:tcBorders>
          </w:tcPr>
          <w:p w14:paraId="3A34F3B5" w14:textId="77777777" w:rsidR="00D81B44" w:rsidRPr="00A7365B" w:rsidRDefault="00D81B44" w:rsidP="006F6EBF">
            <w:pPr>
              <w:widowControl w:val="0"/>
              <w:jc w:val="both"/>
              <w:rPr>
                <w:rFonts w:ascii="Arial" w:hAnsi="Arial" w:cs="Arial"/>
              </w:rPr>
            </w:pPr>
            <w:r w:rsidRPr="00A7365B">
              <w:rPr>
                <w:rFonts w:ascii="Arial" w:hAnsi="Arial" w:cs="Arial"/>
                <w:b/>
              </w:rPr>
              <w:t>Domicilio:</w:t>
            </w:r>
            <w:r w:rsidRPr="00A7365B">
              <w:rPr>
                <w:rFonts w:ascii="Arial" w:hAnsi="Arial" w:cs="Arial"/>
              </w:rPr>
              <w:t xml:space="preserve"> _________________</w:t>
            </w:r>
          </w:p>
          <w:p w14:paraId="1C764A69" w14:textId="77777777" w:rsidR="00D81B44" w:rsidRPr="00A7365B" w:rsidRDefault="00D81B44" w:rsidP="006F6EBF">
            <w:pPr>
              <w:widowControl w:val="0"/>
              <w:ind w:left="180" w:hanging="180"/>
              <w:jc w:val="both"/>
              <w:rPr>
                <w:rFonts w:ascii="Arial" w:hAnsi="Arial" w:cs="Arial"/>
                <w:lang w:val="pt-BR"/>
              </w:rPr>
            </w:pPr>
            <w:r w:rsidRPr="00A7365B">
              <w:rPr>
                <w:rFonts w:ascii="Arial" w:hAnsi="Arial" w:cs="Arial"/>
                <w:b/>
                <w:lang w:val="pt-BR"/>
              </w:rPr>
              <w:t>Telef.:</w:t>
            </w:r>
            <w:r w:rsidRPr="00A7365B">
              <w:rPr>
                <w:rFonts w:ascii="Arial" w:hAnsi="Arial" w:cs="Arial"/>
                <w:lang w:val="pt-BR"/>
              </w:rPr>
              <w:t xml:space="preserve"> ____________________</w:t>
            </w:r>
          </w:p>
          <w:p w14:paraId="011167F4" w14:textId="77777777" w:rsidR="00D81B44" w:rsidRPr="00A7365B" w:rsidRDefault="00D81B44" w:rsidP="006F6EBF">
            <w:pPr>
              <w:widowControl w:val="0"/>
              <w:ind w:left="180" w:hanging="180"/>
              <w:jc w:val="both"/>
              <w:rPr>
                <w:rFonts w:ascii="Arial" w:hAnsi="Arial" w:cs="Arial"/>
                <w:lang w:val="pt-BR"/>
              </w:rPr>
            </w:pPr>
            <w:r w:rsidRPr="00A7365B">
              <w:rPr>
                <w:rFonts w:ascii="Arial" w:hAnsi="Arial" w:cs="Arial"/>
                <w:b/>
                <w:lang w:val="pt-BR"/>
              </w:rPr>
              <w:t xml:space="preserve">E-mail: </w:t>
            </w:r>
            <w:r w:rsidRPr="00A7365B">
              <w:rPr>
                <w:rFonts w:ascii="Arial" w:hAnsi="Arial" w:cs="Arial"/>
                <w:lang w:val="pt-BR"/>
              </w:rPr>
              <w:t>____________________</w:t>
            </w:r>
          </w:p>
          <w:p w14:paraId="13CDABE6" w14:textId="77777777" w:rsidR="00D81B44" w:rsidRPr="00A7365B" w:rsidRDefault="00D81B44" w:rsidP="006F6EBF">
            <w:pPr>
              <w:widowControl w:val="0"/>
              <w:ind w:left="180" w:hanging="180"/>
              <w:jc w:val="both"/>
              <w:rPr>
                <w:rFonts w:ascii="Arial" w:hAnsi="Arial" w:cs="Arial"/>
                <w:b/>
              </w:rPr>
            </w:pPr>
            <w:proofErr w:type="spellStart"/>
            <w:r w:rsidRPr="00A7365B">
              <w:rPr>
                <w:rFonts w:ascii="Arial" w:hAnsi="Arial" w:cs="Arial"/>
                <w:b/>
              </w:rPr>
              <w:t>Attn</w:t>
            </w:r>
            <w:proofErr w:type="spellEnd"/>
            <w:r w:rsidRPr="00A7365B">
              <w:rPr>
                <w:rFonts w:ascii="Arial" w:hAnsi="Arial" w:cs="Arial"/>
                <w:b/>
              </w:rPr>
              <w:t xml:space="preserve">.: </w:t>
            </w:r>
            <w:r w:rsidRPr="00A7365B">
              <w:rPr>
                <w:rFonts w:ascii="Arial" w:hAnsi="Arial" w:cs="Arial"/>
              </w:rPr>
              <w:t>_____________________</w:t>
            </w:r>
          </w:p>
          <w:p w14:paraId="54484922" w14:textId="77777777" w:rsidR="00D81B44" w:rsidRPr="001A4D94" w:rsidRDefault="00D81B44" w:rsidP="006F6EBF">
            <w:pPr>
              <w:widowControl w:val="0"/>
              <w:ind w:left="180" w:hanging="180"/>
              <w:jc w:val="both"/>
              <w:rPr>
                <w:rFonts w:ascii="Arial" w:hAnsi="Arial" w:cs="Arial"/>
              </w:rPr>
            </w:pPr>
            <w:r w:rsidRPr="00A7365B">
              <w:rPr>
                <w:rFonts w:ascii="Arial" w:hAnsi="Arial" w:cs="Arial"/>
              </w:rPr>
              <w:t>_________ - Bolivia</w:t>
            </w:r>
          </w:p>
        </w:tc>
        <w:tc>
          <w:tcPr>
            <w:tcW w:w="4252" w:type="dxa"/>
            <w:tcBorders>
              <w:top w:val="single" w:sz="4" w:space="0" w:color="auto"/>
              <w:left w:val="single" w:sz="4" w:space="0" w:color="auto"/>
              <w:bottom w:val="single" w:sz="4" w:space="0" w:color="auto"/>
              <w:right w:val="single" w:sz="4" w:space="0" w:color="auto"/>
            </w:tcBorders>
          </w:tcPr>
          <w:p w14:paraId="742A73A1" w14:textId="77777777" w:rsidR="00D81B44" w:rsidRPr="00A7365B" w:rsidRDefault="00D81B44" w:rsidP="006F6EBF">
            <w:pPr>
              <w:widowControl w:val="0"/>
              <w:ind w:left="-45"/>
              <w:jc w:val="both"/>
              <w:rPr>
                <w:rFonts w:ascii="Arial" w:hAnsi="Arial" w:cs="Arial"/>
                <w:lang w:val="pt-BR"/>
              </w:rPr>
            </w:pPr>
            <w:r w:rsidRPr="00A7365B">
              <w:rPr>
                <w:rFonts w:ascii="Arial" w:hAnsi="Arial" w:cs="Arial"/>
                <w:b/>
                <w:lang w:val="pt-BR"/>
              </w:rPr>
              <w:t>Domicilio:</w:t>
            </w:r>
            <w:r w:rsidRPr="00A7365B">
              <w:rPr>
                <w:rFonts w:ascii="Arial" w:hAnsi="Arial" w:cs="Arial"/>
                <w:lang w:val="es-ES_tradnl"/>
              </w:rPr>
              <w:t xml:space="preserve"> ___________________</w:t>
            </w:r>
          </w:p>
          <w:p w14:paraId="1BA2DA95" w14:textId="77777777" w:rsidR="00D81B44" w:rsidRPr="00A7365B" w:rsidRDefault="00D81B44" w:rsidP="006F6EBF">
            <w:pPr>
              <w:widowControl w:val="0"/>
              <w:ind w:hanging="45"/>
              <w:jc w:val="both"/>
              <w:rPr>
                <w:rFonts w:ascii="Arial" w:hAnsi="Arial" w:cs="Arial"/>
                <w:lang w:val="pt-BR"/>
              </w:rPr>
            </w:pPr>
            <w:r w:rsidRPr="00A7365B">
              <w:rPr>
                <w:rFonts w:ascii="Arial" w:hAnsi="Arial" w:cs="Arial"/>
                <w:b/>
                <w:lang w:val="pt-BR"/>
              </w:rPr>
              <w:t xml:space="preserve">Telef.: </w:t>
            </w:r>
            <w:r w:rsidRPr="00A7365B">
              <w:rPr>
                <w:rFonts w:ascii="Arial" w:hAnsi="Arial" w:cs="Arial"/>
                <w:lang w:val="pt-BR"/>
              </w:rPr>
              <w:t>_______________________</w:t>
            </w:r>
          </w:p>
          <w:p w14:paraId="51A8399B" w14:textId="77777777" w:rsidR="00D81B44" w:rsidRPr="00A7365B" w:rsidRDefault="00D81B44" w:rsidP="006F6EBF">
            <w:pPr>
              <w:autoSpaceDE w:val="0"/>
              <w:autoSpaceDN w:val="0"/>
              <w:adjustRightInd w:val="0"/>
              <w:rPr>
                <w:rFonts w:ascii="Arial" w:hAnsi="Arial" w:cs="Arial"/>
                <w:b/>
                <w:lang w:val="pt-BR"/>
              </w:rPr>
            </w:pPr>
            <w:r w:rsidRPr="00A7365B">
              <w:rPr>
                <w:rFonts w:ascii="Arial" w:hAnsi="Arial" w:cs="Arial"/>
                <w:b/>
                <w:lang w:val="pt-BR"/>
              </w:rPr>
              <w:t xml:space="preserve">E-mail: </w:t>
            </w:r>
            <w:r w:rsidRPr="00A7365B">
              <w:rPr>
                <w:rFonts w:ascii="Arial" w:hAnsi="Arial" w:cs="Arial"/>
                <w:lang w:val="pt-BR"/>
              </w:rPr>
              <w:t>_______________________</w:t>
            </w:r>
          </w:p>
          <w:p w14:paraId="3DB6C0FB" w14:textId="77777777" w:rsidR="00D81B44" w:rsidRPr="00A7365B" w:rsidRDefault="00D81B44" w:rsidP="006F6EBF">
            <w:pPr>
              <w:autoSpaceDE w:val="0"/>
              <w:autoSpaceDN w:val="0"/>
              <w:adjustRightInd w:val="0"/>
              <w:rPr>
                <w:rFonts w:ascii="Arial" w:hAnsi="Arial" w:cs="Arial"/>
                <w:lang w:val="pt-BR"/>
              </w:rPr>
            </w:pPr>
            <w:proofErr w:type="spellStart"/>
            <w:proofErr w:type="gramStart"/>
            <w:r w:rsidRPr="00A7365B">
              <w:rPr>
                <w:rFonts w:ascii="Arial" w:hAnsi="Arial" w:cs="Arial"/>
                <w:b/>
                <w:lang w:val="pt-BR"/>
              </w:rPr>
              <w:t>Attn</w:t>
            </w:r>
            <w:proofErr w:type="spellEnd"/>
            <w:r w:rsidRPr="00A7365B">
              <w:rPr>
                <w:rFonts w:ascii="Arial" w:hAnsi="Arial" w:cs="Arial"/>
                <w:b/>
                <w:lang w:val="pt-BR"/>
              </w:rPr>
              <w:t>.:</w:t>
            </w:r>
            <w:proofErr w:type="gramEnd"/>
            <w:r w:rsidRPr="00A7365B">
              <w:rPr>
                <w:rFonts w:ascii="Arial" w:hAnsi="Arial" w:cs="Arial"/>
                <w:b/>
                <w:lang w:val="pt-BR"/>
              </w:rPr>
              <w:t xml:space="preserve"> ________________________</w:t>
            </w:r>
          </w:p>
          <w:p w14:paraId="27163693" w14:textId="77777777" w:rsidR="00D81B44" w:rsidRPr="001A4D94" w:rsidRDefault="00D81B44" w:rsidP="006F6EBF">
            <w:pPr>
              <w:autoSpaceDE w:val="0"/>
              <w:autoSpaceDN w:val="0"/>
              <w:adjustRightInd w:val="0"/>
              <w:ind w:left="180" w:hanging="180"/>
              <w:rPr>
                <w:rFonts w:ascii="Arial" w:hAnsi="Arial" w:cs="Arial"/>
                <w:caps/>
                <w:lang w:val="pt-BR"/>
              </w:rPr>
            </w:pPr>
            <w:r w:rsidRPr="00A7365B">
              <w:rPr>
                <w:rFonts w:ascii="Arial" w:hAnsi="Arial" w:cs="Arial"/>
                <w:lang w:val="pt-BR"/>
              </w:rPr>
              <w:t xml:space="preserve">___________ - </w:t>
            </w:r>
            <w:proofErr w:type="spellStart"/>
            <w:r w:rsidRPr="00A7365B">
              <w:rPr>
                <w:rFonts w:ascii="Arial" w:hAnsi="Arial" w:cs="Arial"/>
                <w:lang w:val="pt-BR"/>
              </w:rPr>
              <w:t>Bolivia</w:t>
            </w:r>
            <w:proofErr w:type="spellEnd"/>
          </w:p>
        </w:tc>
      </w:tr>
    </w:tbl>
    <w:p w14:paraId="02B8B33F" w14:textId="77777777" w:rsidR="00D81B44" w:rsidRPr="001A4D94" w:rsidRDefault="00D81B44" w:rsidP="00D81B44">
      <w:pPr>
        <w:widowControl w:val="0"/>
        <w:tabs>
          <w:tab w:val="num" w:pos="720"/>
        </w:tabs>
        <w:spacing w:before="120" w:after="120"/>
        <w:ind w:left="720" w:hanging="720"/>
        <w:jc w:val="both"/>
        <w:rPr>
          <w:rFonts w:ascii="Arial" w:hAnsi="Arial" w:cs="Arial"/>
          <w:bCs/>
        </w:rPr>
      </w:pPr>
      <w:r w:rsidRPr="001A4D94">
        <w:rPr>
          <w:rFonts w:ascii="Arial" w:hAnsi="Arial" w:cs="Arial"/>
          <w:b/>
        </w:rPr>
        <w:t>15.2.</w:t>
      </w:r>
      <w:r w:rsidRPr="001A4D94">
        <w:rPr>
          <w:rFonts w:ascii="Arial" w:hAnsi="Arial" w:cs="Arial"/>
          <w:bCs/>
        </w:rPr>
        <w:tab/>
        <w:t>Se considerará recibida la notificación o comunicación en la fecha y hora en que se haya realizado la entrega.</w:t>
      </w:r>
    </w:p>
    <w:p w14:paraId="02C11D81" w14:textId="77777777" w:rsidR="00D81B44" w:rsidRPr="001A4D94" w:rsidRDefault="00D81B44" w:rsidP="00D81B44">
      <w:pPr>
        <w:widowControl w:val="0"/>
        <w:tabs>
          <w:tab w:val="num" w:pos="720"/>
        </w:tabs>
        <w:spacing w:before="120" w:after="120"/>
        <w:ind w:left="720" w:hanging="720"/>
        <w:jc w:val="both"/>
        <w:rPr>
          <w:rFonts w:ascii="Arial" w:hAnsi="Arial" w:cs="Arial"/>
        </w:rPr>
      </w:pPr>
      <w:r w:rsidRPr="001A4D94">
        <w:rPr>
          <w:rFonts w:ascii="Arial" w:hAnsi="Arial" w:cs="Arial"/>
          <w:b/>
          <w:bCs/>
        </w:rPr>
        <w:t>15.3.</w:t>
      </w:r>
      <w:r w:rsidRPr="001A4D94">
        <w:rPr>
          <w:rFonts w:ascii="Arial" w:hAnsi="Arial" w:cs="Arial"/>
          <w:bCs/>
        </w:rPr>
        <w:tab/>
      </w:r>
      <w:r w:rsidRPr="001A4D94">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45959862"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DÉCIMA SEXTA.- (RESPONSABILIDAD Y OBLIGACIONES DEL CONTRATISTA)</w:t>
      </w:r>
    </w:p>
    <w:p w14:paraId="1703D31F"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se compromete a cumplir con las siguientes responsabilidades y obligaciones, que son de carácter enunciativo y no limitativo:</w:t>
      </w:r>
    </w:p>
    <w:p w14:paraId="08C71133"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Asumir la responsabilidad técnica absoluta, de los Servicios profesionales prestados bajo el presente Contrato, conforme lo establecido en los Anexos del presente Contrato, las especificaciones técnicas y las más altas normas técnicas de competencia profesional, conforme a las Leyes Aplicables.</w:t>
      </w:r>
    </w:p>
    <w:p w14:paraId="57EB8933" w14:textId="77777777" w:rsidR="00D81B44" w:rsidRPr="001A4D94" w:rsidRDefault="00D81B44" w:rsidP="00D81B44">
      <w:pPr>
        <w:spacing w:before="120" w:after="120"/>
        <w:ind w:left="1701"/>
        <w:contextualSpacing/>
        <w:jc w:val="both"/>
        <w:rPr>
          <w:rFonts w:ascii="Arial" w:hAnsi="Arial" w:cs="Arial"/>
        </w:rPr>
      </w:pPr>
    </w:p>
    <w:p w14:paraId="01FB41CC"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Garantizar y responder del Servicio prestado bajo este Contrato, por lo que en caso de ser requerida su presencia por escrito, para cualquier aclaración, de forma posterior a la terminación del Contrato, se compromete a no negar su participación.</w:t>
      </w:r>
    </w:p>
    <w:p w14:paraId="1F17E18A" w14:textId="77777777" w:rsidR="00D81B44" w:rsidRPr="001A4D94" w:rsidRDefault="00D81B44" w:rsidP="00D81B44">
      <w:pPr>
        <w:spacing w:before="120" w:after="120"/>
        <w:ind w:left="1701" w:hanging="425"/>
        <w:contextualSpacing/>
        <w:jc w:val="both"/>
        <w:rPr>
          <w:rFonts w:ascii="Arial" w:hAnsi="Arial" w:cs="Arial"/>
        </w:rPr>
      </w:pPr>
    </w:p>
    <w:p w14:paraId="723427F9" w14:textId="77777777" w:rsidR="00D81B44" w:rsidRPr="001A4D94" w:rsidRDefault="00D81B44" w:rsidP="00D81B44">
      <w:pPr>
        <w:spacing w:before="120" w:after="120"/>
        <w:ind w:left="1701"/>
        <w:contextualSpacing/>
        <w:jc w:val="both"/>
        <w:rPr>
          <w:rFonts w:ascii="Arial" w:hAnsi="Arial" w:cs="Arial"/>
        </w:rPr>
      </w:pPr>
      <w:r w:rsidRPr="001A4D94">
        <w:rPr>
          <w:rFonts w:ascii="Arial" w:hAnsi="Arial" w:cs="Arial"/>
        </w:rPr>
        <w:t xml:space="preserve">En caso de no </w:t>
      </w:r>
      <w:proofErr w:type="gramStart"/>
      <w:r w:rsidRPr="001A4D94">
        <w:rPr>
          <w:rFonts w:ascii="Arial" w:hAnsi="Arial" w:cs="Arial"/>
        </w:rPr>
        <w:t>responder  favorablemente</w:t>
      </w:r>
      <w:proofErr w:type="gramEnd"/>
      <w:r w:rsidRPr="001A4D94">
        <w:rPr>
          <w:rFonts w:ascii="Arial" w:hAnsi="Arial" w:cs="Arial"/>
        </w:rPr>
        <w:t xml:space="preserve"> al requerimiento, la </w:t>
      </w:r>
      <w:r w:rsidRPr="001A4D94">
        <w:rPr>
          <w:rFonts w:ascii="Arial" w:hAnsi="Arial" w:cs="Arial"/>
          <w:b/>
        </w:rPr>
        <w:t xml:space="preserve">ENTIDAD </w:t>
      </w:r>
      <w:r w:rsidRPr="001A4D94">
        <w:rPr>
          <w:rFonts w:ascii="Arial" w:hAnsi="Arial" w:cs="Arial"/>
        </w:rPr>
        <w:t xml:space="preserve">hará conocer a la Contraloría General del Estado, para los efectos legales consiguientes, en razón de que el Servicio ha sido prestado bajo un Contrato administrativo, por lo cual el </w:t>
      </w:r>
      <w:r w:rsidRPr="001A4D94">
        <w:rPr>
          <w:rFonts w:ascii="Arial" w:hAnsi="Arial" w:cs="Arial"/>
          <w:b/>
        </w:rPr>
        <w:t>CONTRATISTA</w:t>
      </w:r>
      <w:r w:rsidRPr="001A4D94">
        <w:rPr>
          <w:rFonts w:ascii="Arial" w:hAnsi="Arial" w:cs="Arial"/>
        </w:rPr>
        <w:t xml:space="preserve"> es responsable ante el Estado.</w:t>
      </w:r>
    </w:p>
    <w:p w14:paraId="55EE7F2E" w14:textId="77777777" w:rsidR="00D81B44" w:rsidRPr="001A4D94" w:rsidRDefault="00D81B44" w:rsidP="00D81B44">
      <w:pPr>
        <w:spacing w:before="120" w:after="120"/>
        <w:ind w:left="1701" w:hanging="425"/>
        <w:contextualSpacing/>
        <w:jc w:val="both"/>
        <w:rPr>
          <w:rFonts w:ascii="Arial" w:hAnsi="Arial" w:cs="Arial"/>
        </w:rPr>
      </w:pPr>
    </w:p>
    <w:p w14:paraId="3991EE23"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Responsabilizarse por los efectos resultantes de la inobservancia y/o infracción de las obligaciones del Contrato, leyes, reglamentos y/o cualquier disposición legal.</w:t>
      </w:r>
    </w:p>
    <w:p w14:paraId="2E699A2B" w14:textId="77777777" w:rsidR="00D81B44" w:rsidRPr="001A4D94" w:rsidRDefault="00D81B44" w:rsidP="00D81B44">
      <w:pPr>
        <w:spacing w:before="120" w:after="120"/>
        <w:ind w:left="1701" w:hanging="425"/>
        <w:contextualSpacing/>
        <w:jc w:val="both"/>
        <w:rPr>
          <w:rFonts w:ascii="Arial" w:hAnsi="Arial" w:cs="Arial"/>
        </w:rPr>
      </w:pPr>
    </w:p>
    <w:p w14:paraId="244C3B37"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indemne a la </w:t>
      </w:r>
      <w:r w:rsidRPr="001A4D94">
        <w:rPr>
          <w:rFonts w:ascii="Arial" w:hAnsi="Arial" w:cs="Arial"/>
          <w:b/>
        </w:rPr>
        <w:t xml:space="preserve">ENTIDAD </w:t>
      </w:r>
      <w:r w:rsidRPr="001A4D94">
        <w:rPr>
          <w:rFonts w:ascii="Arial" w:hAnsi="Arial" w:cs="Arial"/>
        </w:rPr>
        <w:t xml:space="preserve">por todo subcontrato suscrito por el </w:t>
      </w:r>
      <w:r w:rsidRPr="001A4D94">
        <w:rPr>
          <w:rFonts w:ascii="Arial" w:hAnsi="Arial" w:cs="Arial"/>
          <w:b/>
        </w:rPr>
        <w:t>CONTRATISTA</w:t>
      </w:r>
      <w:r w:rsidRPr="001A4D94">
        <w:rPr>
          <w:rFonts w:ascii="Arial" w:hAnsi="Arial" w:cs="Arial"/>
        </w:rPr>
        <w:t xml:space="preserve">, no obligara o pretenderá obligar a la </w:t>
      </w:r>
      <w:r w:rsidRPr="001A4D94">
        <w:rPr>
          <w:rFonts w:ascii="Arial" w:hAnsi="Arial" w:cs="Arial"/>
          <w:b/>
        </w:rPr>
        <w:t>ENTIDAD</w:t>
      </w:r>
      <w:r w:rsidRPr="001A4D94">
        <w:rPr>
          <w:rFonts w:ascii="Arial" w:hAnsi="Arial" w:cs="Arial"/>
        </w:rPr>
        <w:t xml:space="preserve"> al cumplimiento de las obligaciones laborales, sociales o patronales de los subcontratista, proveedores y/o fabricantes en este sentido la responsabilidad frente a la </w:t>
      </w:r>
      <w:r w:rsidRPr="001A4D94">
        <w:rPr>
          <w:rFonts w:ascii="Arial" w:hAnsi="Arial" w:cs="Arial"/>
          <w:b/>
        </w:rPr>
        <w:t>ENTIDAD</w:t>
      </w:r>
      <w:r w:rsidRPr="001A4D94">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A4D94">
        <w:rPr>
          <w:rFonts w:ascii="Arial" w:hAnsi="Arial" w:cs="Arial"/>
          <w:b/>
        </w:rPr>
        <w:t>CONTRATISTA.</w:t>
      </w:r>
      <w:r w:rsidRPr="001A4D94">
        <w:rPr>
          <w:rFonts w:ascii="Arial" w:hAnsi="Arial" w:cs="Arial"/>
        </w:rPr>
        <w:t xml:space="preserve"> </w:t>
      </w:r>
    </w:p>
    <w:p w14:paraId="1B886D6C" w14:textId="77777777" w:rsidR="00D81B44" w:rsidRPr="001A4D94" w:rsidRDefault="00D81B44" w:rsidP="00D81B44">
      <w:pPr>
        <w:spacing w:before="120" w:after="120"/>
        <w:ind w:left="1701" w:hanging="425"/>
        <w:contextualSpacing/>
        <w:jc w:val="both"/>
        <w:rPr>
          <w:rFonts w:ascii="Arial" w:hAnsi="Arial" w:cs="Arial"/>
        </w:rPr>
      </w:pPr>
    </w:p>
    <w:p w14:paraId="5BDA83CD"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indemne a la </w:t>
      </w:r>
      <w:r w:rsidRPr="001A4D94">
        <w:rPr>
          <w:rFonts w:ascii="Arial" w:hAnsi="Arial" w:cs="Arial"/>
          <w:b/>
        </w:rPr>
        <w:t>ENTIDAD</w:t>
      </w:r>
      <w:r w:rsidRPr="001A4D94">
        <w:rPr>
          <w:rFonts w:ascii="Arial" w:hAnsi="Arial" w:cs="Arial"/>
        </w:rPr>
        <w:t xml:space="preserve"> por reclamos ocasionados resultado de su accionar por dolo, culpa, errores, negligencia y/o impericias practicados en la ejecución del Servicio. </w:t>
      </w:r>
    </w:p>
    <w:p w14:paraId="68FF38D2" w14:textId="77777777" w:rsidR="00D81B44" w:rsidRPr="001A4D94" w:rsidRDefault="00D81B44" w:rsidP="00D81B44">
      <w:pPr>
        <w:spacing w:before="120" w:after="120"/>
        <w:ind w:left="1701" w:hanging="425"/>
        <w:contextualSpacing/>
        <w:jc w:val="both"/>
        <w:rPr>
          <w:rFonts w:ascii="Arial" w:hAnsi="Arial" w:cs="Arial"/>
        </w:rPr>
      </w:pPr>
    </w:p>
    <w:p w14:paraId="2233B8F7" w14:textId="77777777" w:rsidR="00D81B44" w:rsidRPr="001A4D94" w:rsidRDefault="00D81B44" w:rsidP="00BD3A83">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354BAC0E" w14:textId="77777777" w:rsidR="00D81B44" w:rsidRPr="001A4D94" w:rsidRDefault="00D81B44" w:rsidP="00D81B44">
      <w:pPr>
        <w:spacing w:before="120" w:after="120"/>
        <w:ind w:left="1701" w:hanging="425"/>
        <w:contextualSpacing/>
        <w:jc w:val="both"/>
        <w:rPr>
          <w:rFonts w:ascii="Arial" w:hAnsi="Arial" w:cs="Arial"/>
        </w:rPr>
      </w:pPr>
    </w:p>
    <w:p w14:paraId="33146423"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Por rehacer o reparar, a su costo y en los plazos estipulados por la </w:t>
      </w:r>
      <w:r w:rsidRPr="001A4D94">
        <w:rPr>
          <w:rFonts w:ascii="Arial" w:hAnsi="Arial" w:cs="Arial"/>
          <w:b/>
        </w:rPr>
        <w:t>ENTIDAD</w:t>
      </w:r>
      <w:r w:rsidRPr="001A4D94">
        <w:rPr>
          <w:rFonts w:ascii="Arial" w:hAnsi="Arial" w:cs="Arial"/>
        </w:rPr>
        <w:t xml:space="preserve">, toda y/o cualquier parte de los Servicios que hubiese sido considerada inaceptable por la </w:t>
      </w:r>
      <w:r w:rsidRPr="001A4D94">
        <w:rPr>
          <w:rFonts w:ascii="Arial" w:hAnsi="Arial" w:cs="Arial"/>
          <w:b/>
        </w:rPr>
        <w:t>ENTIDAD</w:t>
      </w:r>
      <w:r w:rsidRPr="001A4D94">
        <w:rPr>
          <w:rFonts w:ascii="Arial" w:hAnsi="Arial" w:cs="Arial"/>
        </w:rPr>
        <w:t>.</w:t>
      </w:r>
    </w:p>
    <w:p w14:paraId="30525E65" w14:textId="77777777" w:rsidR="00D81B44" w:rsidRPr="001A4D94" w:rsidRDefault="00D81B44" w:rsidP="00D81B44">
      <w:pPr>
        <w:spacing w:before="120" w:after="120"/>
        <w:ind w:left="1701" w:hanging="425"/>
        <w:contextualSpacing/>
        <w:jc w:val="both"/>
        <w:rPr>
          <w:rFonts w:ascii="Arial" w:hAnsi="Arial" w:cs="Arial"/>
        </w:rPr>
      </w:pPr>
    </w:p>
    <w:p w14:paraId="62FC0DB3"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7AA67107" w14:textId="77777777" w:rsidR="00D81B44" w:rsidRPr="001A4D94" w:rsidRDefault="00D81B44" w:rsidP="00BD3A83">
      <w:pPr>
        <w:pStyle w:val="Prrafodelista"/>
        <w:numPr>
          <w:ilvl w:val="0"/>
          <w:numId w:val="46"/>
        </w:numPr>
        <w:tabs>
          <w:tab w:val="left" w:pos="1701"/>
        </w:tabs>
        <w:spacing w:before="120" w:after="120"/>
        <w:ind w:left="1701" w:hanging="425"/>
        <w:contextualSpacing/>
        <w:jc w:val="both"/>
        <w:rPr>
          <w:rFonts w:ascii="Arial" w:hAnsi="Arial" w:cs="Arial"/>
          <w:lang w:val="es-ES_tradnl"/>
        </w:rPr>
      </w:pPr>
      <w:r w:rsidRPr="001A4D94">
        <w:rPr>
          <w:rFonts w:ascii="Arial" w:hAnsi="Arial" w:cs="Arial"/>
        </w:rPr>
        <w:t>Por acción u omisión de infracción meramente administrativa o infracción administrativa de impacto ambiental y que por consecuencia de las mismas la Autoridad Ambiental Competente Nacional aplicase las sanciones establecidas en el Decreto Supremo N° 28592 y Decreto Supremo N° 26705.</w:t>
      </w:r>
    </w:p>
    <w:p w14:paraId="5E4B140D" w14:textId="77777777" w:rsidR="00D81B44" w:rsidRPr="001A4D94" w:rsidRDefault="00D81B44" w:rsidP="00BD3A83">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Cumplir con el objeto del Contrato y consiguiente ejecución de los Servicios mediante Personal especializado y dentro de los términos de referencia establecida conforme a padrones y normas técnicas usuales en servicios de esta naturaleza, garantizando la calidad del mismo.</w:t>
      </w:r>
    </w:p>
    <w:p w14:paraId="014D0FF7" w14:textId="77777777" w:rsidR="00D81B44" w:rsidRPr="001A4D94" w:rsidRDefault="00D81B44" w:rsidP="00D81B44">
      <w:pPr>
        <w:spacing w:before="120" w:after="120"/>
        <w:ind w:left="1701" w:hanging="425"/>
        <w:contextualSpacing/>
        <w:jc w:val="both"/>
        <w:rPr>
          <w:rFonts w:ascii="Arial" w:hAnsi="Arial" w:cs="Arial"/>
        </w:rPr>
      </w:pPr>
    </w:p>
    <w:p w14:paraId="046A3706"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Ejecutar el Servicio de acuerdo a lo previsto en este Contrato, sus anexos y la Ley Aplicable, siendo el único responsable ante cualquier inobservancia.</w:t>
      </w:r>
    </w:p>
    <w:p w14:paraId="79CD8ECF" w14:textId="77777777" w:rsidR="00D81B44" w:rsidRPr="001A4D94" w:rsidRDefault="00D81B44" w:rsidP="00D81B44">
      <w:pPr>
        <w:spacing w:before="120" w:after="120"/>
        <w:ind w:left="1701" w:hanging="425"/>
        <w:contextualSpacing/>
        <w:jc w:val="both"/>
        <w:rPr>
          <w:rFonts w:ascii="Arial" w:hAnsi="Arial" w:cs="Arial"/>
        </w:rPr>
      </w:pPr>
    </w:p>
    <w:p w14:paraId="5DEC9849" w14:textId="77777777" w:rsidR="00D81B44" w:rsidRPr="001A4D94" w:rsidRDefault="00D81B44" w:rsidP="00BD3A83">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Proveer los equipos, obras, servicios, máquinas, herramientas, materiales, recursos, facilidades, instalaciones temporales, logística y lo necesario para la ejecución del Servicio, incluyendo movilización, desmovilización y mantenimiento de los mismos, de acuerdo a lo requerido en el Contrato y Anexos.  </w:t>
      </w:r>
    </w:p>
    <w:p w14:paraId="589B177D" w14:textId="77777777" w:rsidR="00D81B44" w:rsidRPr="001A4D94" w:rsidRDefault="00D81B44" w:rsidP="00D81B44">
      <w:pPr>
        <w:spacing w:before="120" w:after="120"/>
        <w:ind w:left="1701" w:hanging="425"/>
        <w:contextualSpacing/>
        <w:jc w:val="both"/>
        <w:rPr>
          <w:rFonts w:ascii="Arial" w:hAnsi="Arial" w:cs="Arial"/>
        </w:rPr>
      </w:pPr>
    </w:p>
    <w:p w14:paraId="50E0F0A0"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Desarrollar un plan de seguridad, salud, medio ambiente, plan de relaciones comunitarias, y plan operativo, antes de la fecha el inicio de las actividades en campo, de conformidad al presente Contrato y los Anexos </w:t>
      </w:r>
      <w:r>
        <w:rPr>
          <w:rFonts w:ascii="Arial" w:hAnsi="Arial" w:cs="Arial"/>
          <w:highlight w:val="yellow"/>
        </w:rPr>
        <w:t>J</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Pr>
          <w:rFonts w:ascii="Arial" w:hAnsi="Arial" w:cs="Arial"/>
          <w:highlight w:val="yellow"/>
        </w:rPr>
        <w:t>K</w:t>
      </w:r>
      <w:r w:rsidRPr="001A4D94">
        <w:rPr>
          <w:rFonts w:ascii="Arial" w:hAnsi="Arial" w:cs="Arial"/>
        </w:rPr>
        <w:t xml:space="preserve"> “Aspectos Técnicos Operat</w:t>
      </w:r>
      <w:r>
        <w:rPr>
          <w:rFonts w:ascii="Arial" w:hAnsi="Arial" w:cs="Arial"/>
        </w:rPr>
        <w:t xml:space="preserve">ivos de Medio Ambiente”, Anexo </w:t>
      </w:r>
      <w:r>
        <w:rPr>
          <w:rFonts w:ascii="Arial" w:hAnsi="Arial" w:cs="Arial"/>
          <w:highlight w:val="yellow"/>
        </w:rPr>
        <w:t>L</w:t>
      </w:r>
      <w:r w:rsidRPr="001A4D94">
        <w:rPr>
          <w:rFonts w:ascii="Arial" w:hAnsi="Arial" w:cs="Arial"/>
        </w:rPr>
        <w:t xml:space="preserve"> “Aspectos Operativos de Relaci</w:t>
      </w:r>
      <w:r>
        <w:rPr>
          <w:rFonts w:ascii="Arial" w:hAnsi="Arial" w:cs="Arial"/>
        </w:rPr>
        <w:t xml:space="preserve">onamiento Comunitario” y Anexo </w:t>
      </w:r>
      <w:r>
        <w:rPr>
          <w:rFonts w:ascii="Arial" w:hAnsi="Arial" w:cs="Arial"/>
          <w:highlight w:val="yellow"/>
        </w:rPr>
        <w:t>M</w:t>
      </w:r>
      <w:r w:rsidRPr="001A4D94">
        <w:rPr>
          <w:rFonts w:ascii="Arial" w:hAnsi="Arial" w:cs="Arial"/>
        </w:rPr>
        <w:t xml:space="preserve"> “Aspectos Operativos de Seguridad y Salud Ocupacional” de los Términos de Referencia.</w:t>
      </w:r>
    </w:p>
    <w:p w14:paraId="607BF846" w14:textId="77777777" w:rsidR="00D81B44" w:rsidRPr="001A4D94" w:rsidRDefault="00D81B44" w:rsidP="00D81B44">
      <w:pPr>
        <w:spacing w:before="120" w:after="120"/>
        <w:ind w:left="1701" w:hanging="425"/>
        <w:contextualSpacing/>
        <w:jc w:val="both"/>
        <w:rPr>
          <w:rFonts w:ascii="Arial" w:hAnsi="Arial" w:cs="Arial"/>
        </w:rPr>
      </w:pPr>
    </w:p>
    <w:p w14:paraId="0EF08095"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lang w:eastAsia="x-none"/>
        </w:rPr>
        <w:t>Evitar el empleo de equipos que sean reconocidos como nocivos de acuerdo a la Ley Aplicable.</w:t>
      </w:r>
    </w:p>
    <w:p w14:paraId="3B817DDD" w14:textId="77777777" w:rsidR="00D81B44" w:rsidRPr="001A4D94" w:rsidRDefault="00D81B44" w:rsidP="00D81B44">
      <w:pPr>
        <w:spacing w:before="120" w:after="120"/>
        <w:ind w:left="1701" w:hanging="425"/>
        <w:contextualSpacing/>
        <w:jc w:val="both"/>
        <w:rPr>
          <w:rFonts w:ascii="Arial" w:hAnsi="Arial" w:cs="Arial"/>
        </w:rPr>
      </w:pPr>
    </w:p>
    <w:p w14:paraId="71C667CA"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con respecto a la idoneidad, estabilidad y seguridad de todas sus operaciones y métodos necesarios para el desempeño y realización de los Servicios, y deberá adherirse estrictamente a las disposiciones del Anexo </w:t>
      </w:r>
      <w:r>
        <w:rPr>
          <w:rFonts w:ascii="Arial" w:hAnsi="Arial" w:cs="Arial"/>
          <w:highlight w:val="yellow"/>
        </w:rPr>
        <w:t>C</w:t>
      </w:r>
      <w:r w:rsidRPr="001A4D94">
        <w:rPr>
          <w:rFonts w:ascii="Arial" w:hAnsi="Arial" w:cs="Arial"/>
        </w:rPr>
        <w:t xml:space="preserve"> “Especificaciones de </w:t>
      </w:r>
      <w:r>
        <w:rPr>
          <w:rFonts w:ascii="Arial" w:hAnsi="Arial" w:cs="Arial"/>
        </w:rPr>
        <w:t xml:space="preserve">la Adquisición Sísmica”, Anexo </w:t>
      </w:r>
      <w:r>
        <w:rPr>
          <w:rFonts w:ascii="Arial" w:hAnsi="Arial" w:cs="Arial"/>
          <w:highlight w:val="yellow"/>
        </w:rPr>
        <w:t>D</w:t>
      </w:r>
      <w:r w:rsidRPr="001A4D94">
        <w:rPr>
          <w:rFonts w:ascii="Arial" w:hAnsi="Arial" w:cs="Arial"/>
        </w:rPr>
        <w:t xml:space="preserve"> “Especificacio</w:t>
      </w:r>
      <w:r>
        <w:rPr>
          <w:rFonts w:ascii="Arial" w:hAnsi="Arial" w:cs="Arial"/>
        </w:rPr>
        <w:t xml:space="preserve">nes del Procesamiento Sísmico”, </w:t>
      </w:r>
      <w:r w:rsidRPr="001A4D94">
        <w:rPr>
          <w:rFonts w:ascii="Arial" w:hAnsi="Arial" w:cs="Arial"/>
        </w:rPr>
        <w:t xml:space="preserve">Anexo </w:t>
      </w:r>
      <w:r>
        <w:rPr>
          <w:rFonts w:ascii="Arial" w:hAnsi="Arial" w:cs="Arial"/>
          <w:highlight w:val="yellow"/>
        </w:rPr>
        <w:t>J</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 </w:t>
      </w:r>
      <w:r>
        <w:rPr>
          <w:rFonts w:ascii="Arial" w:hAnsi="Arial" w:cs="Arial"/>
        </w:rPr>
        <w:t xml:space="preserve">Anexo </w:t>
      </w:r>
      <w:r w:rsidRPr="00BB610B">
        <w:rPr>
          <w:rFonts w:ascii="Arial" w:hAnsi="Arial" w:cs="Arial"/>
          <w:highlight w:val="yellow"/>
        </w:rPr>
        <w:t>K</w:t>
      </w:r>
      <w:r w:rsidRPr="001A4D94">
        <w:rPr>
          <w:rFonts w:ascii="Arial" w:hAnsi="Arial" w:cs="Arial"/>
        </w:rPr>
        <w:t xml:space="preserve">  “Aspectos Técnico Operativos de Medio Ambiente” y Anexo </w:t>
      </w:r>
      <w:r>
        <w:rPr>
          <w:rFonts w:ascii="Arial" w:hAnsi="Arial" w:cs="Arial"/>
          <w:highlight w:val="yellow"/>
        </w:rPr>
        <w:t>L</w:t>
      </w:r>
      <w:r w:rsidRPr="001A4D94">
        <w:rPr>
          <w:rFonts w:ascii="Arial" w:hAnsi="Arial" w:cs="Arial"/>
        </w:rPr>
        <w:t xml:space="preserve"> “Aspectos Operativos de Relacionamiento Comunitario” que son parte de los anexos de los Términos de Referencia.</w:t>
      </w:r>
    </w:p>
    <w:p w14:paraId="6388AEC9" w14:textId="77777777" w:rsidR="00D81B44" w:rsidRPr="001A4D94" w:rsidRDefault="00D81B44" w:rsidP="00D81B44">
      <w:pPr>
        <w:spacing w:before="120" w:after="120"/>
        <w:ind w:left="1701" w:hanging="425"/>
        <w:contextualSpacing/>
        <w:jc w:val="both"/>
        <w:rPr>
          <w:rFonts w:ascii="Arial" w:hAnsi="Arial" w:cs="Arial"/>
        </w:rPr>
      </w:pPr>
    </w:p>
    <w:p w14:paraId="0DA63F59"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con los instructivos y directrices razonables de la </w:t>
      </w:r>
      <w:r w:rsidRPr="001A4D94">
        <w:rPr>
          <w:rFonts w:ascii="Arial" w:hAnsi="Arial" w:cs="Arial"/>
          <w:b/>
        </w:rPr>
        <w:t>ENTIDAD</w:t>
      </w:r>
      <w:r w:rsidRPr="001A4D94">
        <w:rPr>
          <w:rFonts w:ascii="Arial" w:hAnsi="Arial" w:cs="Arial"/>
        </w:rPr>
        <w:t xml:space="preserve"> en lo que concierne a los Servicios, conforme al Contrato y Anexos.</w:t>
      </w:r>
    </w:p>
    <w:p w14:paraId="3DD8E324" w14:textId="77777777" w:rsidR="00D81B44" w:rsidRPr="001A4D94" w:rsidRDefault="00D81B44" w:rsidP="00D81B44">
      <w:pPr>
        <w:spacing w:before="120" w:after="120"/>
        <w:ind w:left="1701" w:hanging="425"/>
        <w:contextualSpacing/>
        <w:jc w:val="both"/>
        <w:rPr>
          <w:rFonts w:ascii="Arial" w:hAnsi="Arial" w:cs="Arial"/>
        </w:rPr>
      </w:pPr>
    </w:p>
    <w:p w14:paraId="448EC38E"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Programar los Servicios </w:t>
      </w:r>
      <w:r>
        <w:rPr>
          <w:rFonts w:ascii="Arial" w:hAnsi="Arial" w:cs="Arial"/>
        </w:rPr>
        <w:t xml:space="preserve">en conformidad con el Anexo </w:t>
      </w:r>
      <w:r>
        <w:rPr>
          <w:rFonts w:ascii="Arial" w:hAnsi="Arial" w:cs="Arial"/>
          <w:highlight w:val="yellow"/>
        </w:rPr>
        <w:t>C</w:t>
      </w:r>
      <w:r w:rsidRPr="001A4D94">
        <w:rPr>
          <w:rFonts w:ascii="Arial" w:hAnsi="Arial" w:cs="Arial"/>
        </w:rPr>
        <w:t xml:space="preserve"> “Especificaciones de </w:t>
      </w:r>
      <w:r>
        <w:rPr>
          <w:rFonts w:ascii="Arial" w:hAnsi="Arial" w:cs="Arial"/>
        </w:rPr>
        <w:t xml:space="preserve">la Adquisición Sísmica”, Anexo </w:t>
      </w:r>
      <w:r>
        <w:rPr>
          <w:rFonts w:ascii="Arial" w:hAnsi="Arial" w:cs="Arial"/>
          <w:highlight w:val="yellow"/>
        </w:rPr>
        <w:t>C</w:t>
      </w:r>
      <w:r w:rsidRPr="001A4D94">
        <w:rPr>
          <w:rFonts w:ascii="Arial" w:hAnsi="Arial" w:cs="Arial"/>
        </w:rPr>
        <w:t xml:space="preserve"> “Especificacio</w:t>
      </w:r>
      <w:r>
        <w:rPr>
          <w:rFonts w:ascii="Arial" w:hAnsi="Arial" w:cs="Arial"/>
        </w:rPr>
        <w:t xml:space="preserve">nes del Procesamiento Sísmico”, Anexo </w:t>
      </w:r>
      <w:r>
        <w:rPr>
          <w:rFonts w:ascii="Arial" w:hAnsi="Arial" w:cs="Arial"/>
          <w:highlight w:val="yellow"/>
        </w:rPr>
        <w:t>J</w:t>
      </w:r>
      <w:r w:rsidRPr="001A4D94">
        <w:rPr>
          <w:rFonts w:ascii="Arial" w:hAnsi="Arial" w:cs="Arial"/>
        </w:rPr>
        <w:t xml:space="preserve"> “</w:t>
      </w:r>
      <w:r>
        <w:rPr>
          <w:rFonts w:ascii="Arial" w:hAnsi="Arial" w:cs="Arial"/>
        </w:rPr>
        <w:t>Disposiciones de Medio Ambiente y</w:t>
      </w:r>
      <w:r w:rsidRPr="001A4D94">
        <w:rPr>
          <w:rFonts w:ascii="Arial" w:hAnsi="Arial" w:cs="Arial"/>
        </w:rPr>
        <w:t xml:space="preserve"> Relaciones</w:t>
      </w:r>
      <w:r>
        <w:rPr>
          <w:rFonts w:ascii="Arial" w:hAnsi="Arial" w:cs="Arial"/>
        </w:rPr>
        <w:t xml:space="preserve">” Anexo </w:t>
      </w:r>
      <w:r>
        <w:rPr>
          <w:rFonts w:ascii="Arial" w:hAnsi="Arial" w:cs="Arial"/>
          <w:highlight w:val="yellow"/>
        </w:rPr>
        <w:t>K</w:t>
      </w:r>
      <w:r w:rsidRPr="001A4D94">
        <w:rPr>
          <w:rFonts w:ascii="Arial" w:hAnsi="Arial" w:cs="Arial"/>
        </w:rPr>
        <w:t xml:space="preserve">  “Aspectos Técnico Operati</w:t>
      </w:r>
      <w:r>
        <w:rPr>
          <w:rFonts w:ascii="Arial" w:hAnsi="Arial" w:cs="Arial"/>
        </w:rPr>
        <w:t xml:space="preserve">vos de Medio Ambiente” y Anexo </w:t>
      </w:r>
      <w:r>
        <w:rPr>
          <w:rFonts w:ascii="Arial" w:hAnsi="Arial" w:cs="Arial"/>
          <w:highlight w:val="yellow"/>
        </w:rPr>
        <w:t>L</w:t>
      </w:r>
      <w:r w:rsidRPr="001A4D94">
        <w:rPr>
          <w:rFonts w:ascii="Arial" w:hAnsi="Arial" w:cs="Arial"/>
        </w:rPr>
        <w:t xml:space="preserve"> “Aspectos Operativos de Relacionamiento Comunitario”  de los Términos de Referencia.</w:t>
      </w:r>
    </w:p>
    <w:p w14:paraId="33F0F282" w14:textId="77777777" w:rsidR="00D81B44" w:rsidRPr="001A4D94" w:rsidRDefault="00D81B44" w:rsidP="00D81B44">
      <w:pPr>
        <w:spacing w:before="120" w:after="120"/>
        <w:ind w:left="1701" w:hanging="425"/>
        <w:contextualSpacing/>
        <w:jc w:val="both"/>
        <w:rPr>
          <w:rFonts w:ascii="Arial" w:hAnsi="Arial" w:cs="Arial"/>
        </w:rPr>
      </w:pPr>
    </w:p>
    <w:p w14:paraId="3D94297D" w14:textId="77777777" w:rsidR="00D81B44" w:rsidRPr="001A4D94" w:rsidRDefault="00D81B44" w:rsidP="00BD3A83">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lang w:eastAsia="x-none"/>
        </w:rPr>
        <w:t>Responsabilizarse por la correcta conservación, utilización y manutención de los materiales, equipos, herramientas, máquinas, vehículos e instalaciones, suministrados por la</w:t>
      </w:r>
      <w:r w:rsidRPr="001A4D94">
        <w:rPr>
          <w:rFonts w:ascii="Arial" w:hAnsi="Arial" w:cs="Arial"/>
          <w:b/>
          <w:lang w:eastAsia="x-none"/>
        </w:rPr>
        <w:t xml:space="preserve"> ENTIDAD</w:t>
      </w:r>
      <w:r w:rsidRPr="001A4D94">
        <w:rPr>
          <w:rFonts w:ascii="Arial" w:hAnsi="Arial" w:cs="Arial"/>
          <w:lang w:eastAsia="x-none"/>
        </w:rPr>
        <w:t>, así como resarcir eventuales extravíos, daños o depreciaciones ocasionadas, debiendo devolverlos a requerimiento de la</w:t>
      </w:r>
      <w:r w:rsidRPr="001A4D94">
        <w:rPr>
          <w:rFonts w:ascii="Arial" w:hAnsi="Arial" w:cs="Arial"/>
          <w:b/>
          <w:lang w:eastAsia="x-none"/>
        </w:rPr>
        <w:t xml:space="preserve"> ENTIDAD</w:t>
      </w:r>
      <w:r w:rsidRPr="001A4D94">
        <w:rPr>
          <w:rFonts w:ascii="Arial" w:hAnsi="Arial" w:cs="Arial"/>
          <w:lang w:eastAsia="x-none"/>
        </w:rPr>
        <w:t xml:space="preserve"> o finalización del Servicio, en las mismas o similares condiciones recibidas, para lo cual se hará constar en el acta de recepción y/o devolución.</w:t>
      </w:r>
    </w:p>
    <w:p w14:paraId="78086617" w14:textId="77777777" w:rsidR="00D81B44" w:rsidRPr="001A4D94" w:rsidRDefault="00D81B44" w:rsidP="00D81B44">
      <w:pPr>
        <w:spacing w:before="120" w:after="120"/>
        <w:ind w:left="1701" w:hanging="425"/>
        <w:contextualSpacing/>
        <w:jc w:val="both"/>
        <w:rPr>
          <w:rFonts w:ascii="Arial" w:hAnsi="Arial" w:cs="Arial"/>
        </w:rPr>
      </w:pPr>
    </w:p>
    <w:p w14:paraId="75417DB5"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Mantener y actualizar la (s) Garantía (s) (vigencia y/o monto), a requerimiento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6C80849C" w14:textId="77777777" w:rsidR="00D81B44" w:rsidRPr="001A4D94" w:rsidRDefault="00D81B44" w:rsidP="00D81B44">
      <w:pPr>
        <w:spacing w:before="120" w:after="120"/>
        <w:ind w:left="1701" w:hanging="425"/>
        <w:contextualSpacing/>
        <w:jc w:val="both"/>
        <w:rPr>
          <w:rFonts w:ascii="Arial" w:hAnsi="Arial" w:cs="Arial"/>
        </w:rPr>
      </w:pPr>
    </w:p>
    <w:p w14:paraId="196C3841" w14:textId="77777777" w:rsidR="00D81B44" w:rsidRPr="001A4D94" w:rsidRDefault="00D81B44" w:rsidP="00BD3A83">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Proporcionará alojamiento y alimentación para el personal nominado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el Sitio de los Servicios cuando fueran requeridos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y tal como se especifica en el Anexo </w:t>
      </w:r>
      <w:r>
        <w:rPr>
          <w:rFonts w:ascii="Arial" w:hAnsi="Arial" w:cs="Arial"/>
          <w:highlight w:val="yellow"/>
        </w:rPr>
        <w:t>D</w:t>
      </w:r>
      <w:r w:rsidRPr="001A4D94">
        <w:rPr>
          <w:rFonts w:ascii="Arial" w:hAnsi="Arial" w:cs="Arial"/>
        </w:rPr>
        <w:t xml:space="preserve"> “Especificaciones del Servicios” de los Términos de Referencia. </w:t>
      </w:r>
    </w:p>
    <w:p w14:paraId="67B6D886" w14:textId="77777777" w:rsidR="00D81B44" w:rsidRPr="001A4D94" w:rsidRDefault="00D81B44" w:rsidP="00D81B44">
      <w:pPr>
        <w:spacing w:before="120" w:after="120"/>
        <w:ind w:left="1701" w:hanging="425"/>
        <w:contextualSpacing/>
        <w:jc w:val="both"/>
        <w:rPr>
          <w:rFonts w:ascii="Arial" w:hAnsi="Arial" w:cs="Arial"/>
        </w:rPr>
      </w:pPr>
    </w:p>
    <w:p w14:paraId="6C9D6E62"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EA0A068" w14:textId="77777777" w:rsidR="00D81B44" w:rsidRPr="001A4D94" w:rsidRDefault="00D81B44" w:rsidP="00D81B44">
      <w:pPr>
        <w:spacing w:before="120" w:after="120"/>
        <w:ind w:left="1701" w:hanging="425"/>
        <w:contextualSpacing/>
        <w:jc w:val="both"/>
        <w:rPr>
          <w:rFonts w:ascii="Arial" w:hAnsi="Arial" w:cs="Arial"/>
        </w:rPr>
      </w:pPr>
    </w:p>
    <w:p w14:paraId="2336AAE5"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Retirará todos los equipos y materiales utilizados en el Servicio, incluyendo los explosivos sobrantes y escombros, debiendo además limpiar y proceder a la reforestación de las áreas afectadas, a finalidad de dejar el área de estudio sísmico en las condiciones en las que se encontraba antes de las actividades inherentes a la etapa de adquisición, a la conclusión de los Servicios, en la etapa de cierre o abandono de las actividades de la etapa de adquisición. </w:t>
      </w:r>
    </w:p>
    <w:p w14:paraId="0346E970" w14:textId="77777777" w:rsidR="00D81B44" w:rsidRPr="001A4D94" w:rsidRDefault="00D81B44" w:rsidP="00D81B44">
      <w:pPr>
        <w:spacing w:before="120" w:after="120"/>
        <w:ind w:left="1701" w:hanging="425"/>
        <w:contextualSpacing/>
        <w:jc w:val="both"/>
        <w:rPr>
          <w:rFonts w:ascii="Arial" w:hAnsi="Arial" w:cs="Arial"/>
        </w:rPr>
      </w:pPr>
    </w:p>
    <w:p w14:paraId="527623C9"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El material sobrante y excedente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que se encuentre en posesión del </w:t>
      </w:r>
      <w:r w:rsidRPr="001A4D94">
        <w:rPr>
          <w:rFonts w:ascii="Arial" w:hAnsi="Arial" w:cs="Arial"/>
          <w:b/>
        </w:rPr>
        <w:t>CONTRATISTA</w:t>
      </w:r>
      <w:r w:rsidRPr="001A4D94">
        <w:rPr>
          <w:rFonts w:ascii="Arial" w:hAnsi="Arial" w:cs="Arial"/>
        </w:rPr>
        <w:t xml:space="preserve"> al concluirse o completarse los Servicios, será descartado por el </w:t>
      </w:r>
      <w:r w:rsidRPr="001A4D94">
        <w:rPr>
          <w:rFonts w:ascii="Arial" w:hAnsi="Arial" w:cs="Arial"/>
          <w:b/>
        </w:rPr>
        <w:t>CONTRATISTA</w:t>
      </w:r>
      <w:r w:rsidRPr="001A4D94">
        <w:rPr>
          <w:rFonts w:ascii="Arial" w:hAnsi="Arial" w:cs="Arial"/>
        </w:rPr>
        <w:t xml:space="preserve"> en conformidad con los instructivos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1947B569" w14:textId="77777777" w:rsidR="00D81B44" w:rsidRPr="001A4D94" w:rsidRDefault="00D81B44" w:rsidP="00D81B44">
      <w:pPr>
        <w:spacing w:before="120" w:after="120"/>
        <w:ind w:left="1701" w:hanging="425"/>
        <w:contextualSpacing/>
        <w:jc w:val="both"/>
        <w:rPr>
          <w:rFonts w:ascii="Arial" w:hAnsi="Arial" w:cs="Arial"/>
        </w:rPr>
      </w:pPr>
    </w:p>
    <w:p w14:paraId="6F072A06"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Mantener completa y adecuadamente registros de todas sus operaciones vinculadas con el Contrato y en todo momento deberá mantener informado a la</w:t>
      </w:r>
      <w:r w:rsidRPr="001A4D94">
        <w:rPr>
          <w:rFonts w:ascii="Arial" w:hAnsi="Arial" w:cs="Arial"/>
          <w:b/>
          <w:lang w:eastAsia="x-none"/>
        </w:rPr>
        <w:t xml:space="preserve"> ENTIDAD</w:t>
      </w:r>
      <w:r w:rsidRPr="001A4D94">
        <w:rPr>
          <w:rFonts w:ascii="Arial" w:hAnsi="Arial" w:cs="Arial"/>
        </w:rPr>
        <w:t xml:space="preserve"> sobre el progreso del Servicio y de los resultados que se generen. Cuando fuese requerido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w:t>
      </w:r>
      <w:r w:rsidRPr="001A4D94">
        <w:rPr>
          <w:rFonts w:ascii="Arial" w:hAnsi="Arial" w:cs="Arial"/>
          <w:b/>
        </w:rPr>
        <w:t>CONTRATISTA</w:t>
      </w:r>
      <w:r w:rsidRPr="001A4D94">
        <w:rPr>
          <w:rFonts w:ascii="Arial" w:hAnsi="Arial" w:cs="Arial"/>
        </w:rPr>
        <w:t xml:space="preserve"> dentro del plazo previsto, deberá enviar reportes escritos y Datos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el cual tendrá acceso completo y sin restricción a todos los Registros y otros Datos que sean recopilados durante el Servicio, que </w:t>
      </w:r>
      <w:proofErr w:type="gramStart"/>
      <w:r w:rsidRPr="001A4D94">
        <w:rPr>
          <w:rFonts w:ascii="Arial" w:hAnsi="Arial" w:cs="Arial"/>
        </w:rPr>
        <w:t>deberán  ser</w:t>
      </w:r>
      <w:proofErr w:type="gramEnd"/>
      <w:r w:rsidRPr="001A4D94">
        <w:rPr>
          <w:rFonts w:ascii="Arial" w:hAnsi="Arial" w:cs="Arial"/>
        </w:rPr>
        <w:t xml:space="preserve"> enviados  por el </w:t>
      </w:r>
      <w:r w:rsidRPr="001A4D94">
        <w:rPr>
          <w:rFonts w:ascii="Arial" w:hAnsi="Arial" w:cs="Arial"/>
          <w:b/>
        </w:rPr>
        <w:t>CONTRATISTA</w:t>
      </w:r>
      <w:r w:rsidRPr="001A4D94">
        <w:rPr>
          <w:rFonts w:ascii="Arial" w:hAnsi="Arial" w:cs="Arial"/>
        </w:rPr>
        <w:t xml:space="preserve">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siendo los mismos de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00E420D2" w14:textId="77777777" w:rsidR="00D81B44" w:rsidRPr="001A4D94" w:rsidRDefault="00D81B44" w:rsidP="00D81B44">
      <w:pPr>
        <w:spacing w:before="120" w:after="120"/>
        <w:ind w:left="1701" w:hanging="425"/>
        <w:contextualSpacing/>
        <w:jc w:val="both"/>
        <w:rPr>
          <w:rFonts w:ascii="Arial" w:hAnsi="Arial" w:cs="Arial"/>
        </w:rPr>
      </w:pPr>
    </w:p>
    <w:p w14:paraId="4ACBB67C"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Elaborar y proporcionar a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informes, registros y Datos con respecto a los resultados de los Servicios, tal como se especifica en la Anexo </w:t>
      </w:r>
      <w:r>
        <w:rPr>
          <w:rFonts w:ascii="Arial" w:hAnsi="Arial" w:cs="Arial"/>
          <w:highlight w:val="yellow"/>
        </w:rPr>
        <w:t>B</w:t>
      </w:r>
      <w:r w:rsidRPr="001A4D94">
        <w:rPr>
          <w:rFonts w:ascii="Arial" w:hAnsi="Arial" w:cs="Arial"/>
        </w:rPr>
        <w:t xml:space="preserve"> “Especificaciones de la Adquisición Sísmica”, Anexo </w:t>
      </w:r>
      <w:r>
        <w:rPr>
          <w:rFonts w:ascii="Arial" w:hAnsi="Arial" w:cs="Arial"/>
          <w:highlight w:val="yellow"/>
        </w:rPr>
        <w:t>C</w:t>
      </w:r>
      <w:r w:rsidRPr="001A4D94">
        <w:rPr>
          <w:rFonts w:ascii="Arial" w:hAnsi="Arial" w:cs="Arial"/>
        </w:rPr>
        <w:t xml:space="preserve"> “Especificaciones del Procesamiento Sísmico”, </w:t>
      </w:r>
      <w:r>
        <w:rPr>
          <w:rFonts w:ascii="Arial" w:hAnsi="Arial" w:cs="Arial"/>
        </w:rPr>
        <w:t xml:space="preserve">Anexo </w:t>
      </w:r>
      <w:r>
        <w:rPr>
          <w:rFonts w:ascii="Arial" w:hAnsi="Arial" w:cs="Arial"/>
          <w:highlight w:val="yellow"/>
        </w:rPr>
        <w:t>K</w:t>
      </w:r>
      <w:r w:rsidRPr="001A4D94">
        <w:rPr>
          <w:rFonts w:ascii="Arial" w:hAnsi="Arial" w:cs="Arial"/>
        </w:rPr>
        <w:t xml:space="preserve"> “Aspectos Técnicos Operativos de Medio Ambiente”, Anexo </w:t>
      </w:r>
      <w:r>
        <w:rPr>
          <w:rFonts w:ascii="Arial" w:hAnsi="Arial" w:cs="Arial"/>
          <w:highlight w:val="yellow"/>
        </w:rPr>
        <w:t>L</w:t>
      </w:r>
      <w:r w:rsidRPr="001A4D94">
        <w:rPr>
          <w:rFonts w:ascii="Arial" w:hAnsi="Arial" w:cs="Arial"/>
        </w:rPr>
        <w:t xml:space="preserve"> “Aspectos Operativos de Relacionamiento Comunitario” y Anexo </w:t>
      </w:r>
      <w:r>
        <w:rPr>
          <w:rFonts w:ascii="Arial" w:hAnsi="Arial" w:cs="Arial"/>
          <w:highlight w:val="yellow"/>
        </w:rPr>
        <w:t>M</w:t>
      </w:r>
      <w:r w:rsidRPr="001A4D94">
        <w:rPr>
          <w:rFonts w:ascii="Arial" w:hAnsi="Arial" w:cs="Arial"/>
        </w:rPr>
        <w:t xml:space="preserve"> “Aspectos Operativos de Seguridad y Salud Ocupacional” de los Términos de Referencia, inmediatamente después de concluirse y completarse los Servicios</w:t>
      </w:r>
      <w:r w:rsidRPr="001A4D94">
        <w:rPr>
          <w:rFonts w:ascii="Arial" w:hAnsi="Arial" w:cs="Arial"/>
          <w:caps/>
        </w:rPr>
        <w:t xml:space="preserve">. </w:t>
      </w: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también proporcionará suficiente información no confidencial en lo que concierne a los equipos y métodos del </w:t>
      </w:r>
      <w:r w:rsidRPr="001A4D94">
        <w:rPr>
          <w:rFonts w:ascii="Arial" w:hAnsi="Arial" w:cs="Arial"/>
          <w:b/>
        </w:rPr>
        <w:t>CONTRATISTA</w:t>
      </w:r>
      <w:r w:rsidRPr="001A4D94">
        <w:rPr>
          <w:rFonts w:ascii="Arial" w:hAnsi="Arial" w:cs="Arial"/>
        </w:rPr>
        <w:t xml:space="preserve"> a manera de facilitar que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pueda interpretar, evaluar y usar los resultados de los Servicios. Los informes, registros y Datos quedarán como propiedad exclusiva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w:t>
      </w:r>
    </w:p>
    <w:p w14:paraId="0424949C" w14:textId="77777777" w:rsidR="00D81B44" w:rsidRPr="001A4D94" w:rsidRDefault="00D81B44" w:rsidP="00D81B44">
      <w:pPr>
        <w:spacing w:before="120" w:after="120"/>
        <w:ind w:left="1701" w:hanging="425"/>
        <w:contextualSpacing/>
        <w:jc w:val="both"/>
        <w:rPr>
          <w:rFonts w:ascii="Arial" w:hAnsi="Arial" w:cs="Arial"/>
        </w:rPr>
      </w:pPr>
    </w:p>
    <w:p w14:paraId="0A65D049"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(cuando corresponda) contengan disposiciones que cumplan con las obligaciones laborales, sociales, ambientales y tributarias, además de la Ley Aplicable.</w:t>
      </w:r>
    </w:p>
    <w:p w14:paraId="7EF4290D" w14:textId="77777777" w:rsidR="00D81B44" w:rsidRPr="001A4D94" w:rsidRDefault="00D81B44" w:rsidP="00D81B44">
      <w:pPr>
        <w:spacing w:before="120" w:after="120"/>
        <w:ind w:left="1701" w:hanging="425"/>
        <w:contextualSpacing/>
        <w:jc w:val="both"/>
        <w:rPr>
          <w:rFonts w:ascii="Arial" w:hAnsi="Arial" w:cs="Arial"/>
        </w:rPr>
      </w:pPr>
    </w:p>
    <w:p w14:paraId="77D7E230"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A4D94">
        <w:rPr>
          <w:rFonts w:ascii="Arial" w:hAnsi="Arial" w:cs="Arial"/>
          <w:b/>
        </w:rPr>
        <w:t>CONTRATISTA</w:t>
      </w:r>
      <w:r w:rsidRPr="001A4D94">
        <w:rPr>
          <w:rFonts w:ascii="Arial" w:hAnsi="Arial" w:cs="Arial"/>
        </w:rPr>
        <w:t xml:space="preserve"> responsable por los efectos que se originaren de eventuales inobservancias, mencionando de manera enunciativa y no limitativa, las siguientes: </w:t>
      </w:r>
    </w:p>
    <w:p w14:paraId="300D3F0E" w14:textId="77777777" w:rsidR="00D81B44" w:rsidRPr="001A4D94" w:rsidRDefault="00D81B44" w:rsidP="00D81B44">
      <w:pPr>
        <w:spacing w:before="120" w:after="120"/>
        <w:ind w:left="1701" w:hanging="425"/>
        <w:contextualSpacing/>
        <w:jc w:val="both"/>
        <w:rPr>
          <w:rFonts w:ascii="Arial" w:hAnsi="Arial" w:cs="Arial"/>
        </w:rPr>
      </w:pPr>
    </w:p>
    <w:p w14:paraId="0738BA0E"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14:paraId="264666E1" w14:textId="77777777" w:rsidR="00D81B44" w:rsidRPr="001A4D94" w:rsidRDefault="00D81B44" w:rsidP="00D81B44">
      <w:pPr>
        <w:spacing w:before="120" w:after="120"/>
        <w:ind w:left="1701" w:hanging="425"/>
        <w:contextualSpacing/>
        <w:jc w:val="both"/>
        <w:rPr>
          <w:rFonts w:ascii="Arial" w:hAnsi="Arial" w:cs="Arial"/>
        </w:rPr>
      </w:pPr>
    </w:p>
    <w:p w14:paraId="75E59DA0"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A4D94">
        <w:rPr>
          <w:rFonts w:ascii="Arial" w:hAnsi="Arial" w:cs="Arial"/>
          <w:b/>
        </w:rPr>
        <w:t>ENTIDAD</w:t>
      </w:r>
      <w:r w:rsidRPr="001A4D94">
        <w:rPr>
          <w:rFonts w:ascii="Arial" w:hAnsi="Arial" w:cs="Arial"/>
        </w:rPr>
        <w:t xml:space="preserve">. </w:t>
      </w:r>
    </w:p>
    <w:p w14:paraId="04DD05CE" w14:textId="77777777" w:rsidR="00D81B44" w:rsidRPr="001A4D94" w:rsidRDefault="00D81B44" w:rsidP="00D81B44">
      <w:pPr>
        <w:spacing w:before="120" w:after="120"/>
        <w:ind w:left="1701" w:hanging="425"/>
        <w:contextualSpacing/>
        <w:jc w:val="both"/>
        <w:rPr>
          <w:rFonts w:ascii="Arial" w:hAnsi="Arial" w:cs="Arial"/>
        </w:rPr>
      </w:pPr>
    </w:p>
    <w:p w14:paraId="2E345AEC"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Planear, programar, dirigir y ejecutar los Servicios con calidad y seguridad, a fin de garantizar el pleno cumplimiento del Contrato.</w:t>
      </w:r>
    </w:p>
    <w:p w14:paraId="2990D438" w14:textId="77777777" w:rsidR="00D81B44" w:rsidRPr="001A4D94" w:rsidRDefault="00D81B44" w:rsidP="00D81B44">
      <w:pPr>
        <w:spacing w:before="120" w:after="120"/>
        <w:ind w:left="1701" w:hanging="425"/>
        <w:contextualSpacing/>
        <w:jc w:val="both"/>
        <w:rPr>
          <w:rFonts w:ascii="Arial" w:hAnsi="Arial" w:cs="Arial"/>
        </w:rPr>
      </w:pPr>
    </w:p>
    <w:p w14:paraId="342A42EF"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14:paraId="54569574" w14:textId="77777777" w:rsidR="00D81B44" w:rsidRPr="001A4D94" w:rsidRDefault="00D81B44" w:rsidP="00D81B44">
      <w:pPr>
        <w:spacing w:before="120" w:after="120"/>
        <w:ind w:left="1701"/>
        <w:contextualSpacing/>
        <w:jc w:val="both"/>
        <w:rPr>
          <w:rFonts w:ascii="Arial" w:hAnsi="Arial" w:cs="Arial"/>
        </w:rPr>
      </w:pPr>
    </w:p>
    <w:p w14:paraId="18B059AF"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Responder por la supervisión, dirección técnica y administrativa y mano de obra de su Personal, necesarias para la ejecución de los Servicios, siendo para todos los efectos, el </w:t>
      </w:r>
      <w:r w:rsidRPr="001A4D94">
        <w:rPr>
          <w:rFonts w:ascii="Arial" w:hAnsi="Arial" w:cs="Arial"/>
          <w:b/>
        </w:rPr>
        <w:t>CONTRATISTA</w:t>
      </w:r>
      <w:r w:rsidRPr="001A4D94">
        <w:rPr>
          <w:rFonts w:ascii="Arial" w:hAnsi="Arial" w:cs="Arial"/>
        </w:rPr>
        <w:t xml:space="preserve"> único y exclusivo responsable.</w:t>
      </w:r>
    </w:p>
    <w:p w14:paraId="406D608C" w14:textId="77777777" w:rsidR="00D81B44" w:rsidRPr="001A4D94" w:rsidRDefault="00D81B44" w:rsidP="00D81B44">
      <w:pPr>
        <w:spacing w:before="120" w:after="120"/>
        <w:ind w:left="1701" w:hanging="425"/>
        <w:contextualSpacing/>
        <w:jc w:val="both"/>
        <w:rPr>
          <w:rFonts w:ascii="Arial" w:hAnsi="Arial" w:cs="Arial"/>
        </w:rPr>
      </w:pPr>
    </w:p>
    <w:p w14:paraId="3F1DA9C2"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Salvaguardar y liberar a la </w:t>
      </w:r>
      <w:r w:rsidRPr="001A4D94">
        <w:rPr>
          <w:rFonts w:ascii="Arial" w:hAnsi="Arial" w:cs="Arial"/>
          <w:b/>
        </w:rPr>
        <w:t>ENTIDAD</w:t>
      </w:r>
      <w:r w:rsidRPr="001A4D94">
        <w:rPr>
          <w:rFonts w:ascii="Arial" w:hAnsi="Arial" w:cs="Arial"/>
        </w:rPr>
        <w:t xml:space="preserve"> de la responsabilidad de todos los reclamos, representaciones y procesos judiciales de cualquier naturaleza, relacionados con la ejecución de los Servicios. </w:t>
      </w:r>
    </w:p>
    <w:p w14:paraId="70065B94" w14:textId="77777777" w:rsidR="00D81B44" w:rsidRPr="001A4D94" w:rsidRDefault="00D81B44" w:rsidP="00D81B44">
      <w:pPr>
        <w:spacing w:before="120" w:after="120"/>
        <w:ind w:left="1701" w:hanging="425"/>
        <w:contextualSpacing/>
        <w:jc w:val="both"/>
        <w:rPr>
          <w:rFonts w:ascii="Arial" w:hAnsi="Arial" w:cs="Arial"/>
        </w:rPr>
      </w:pPr>
    </w:p>
    <w:p w14:paraId="3EF43061"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Responder por los daños o pérdidas causados a la </w:t>
      </w:r>
      <w:r w:rsidRPr="001A4D94">
        <w:rPr>
          <w:rFonts w:ascii="Arial" w:hAnsi="Arial" w:cs="Arial"/>
          <w:b/>
        </w:rPr>
        <w:t>ENTIDAD</w:t>
      </w:r>
      <w:r w:rsidRPr="001A4D94">
        <w:rPr>
          <w:rFonts w:ascii="Arial" w:hAnsi="Arial" w:cs="Arial"/>
        </w:rPr>
        <w:t xml:space="preserve"> o a terceros, resultantes de acción u omisión en la ejecución de los Servicios.</w:t>
      </w:r>
    </w:p>
    <w:p w14:paraId="38F0DD91" w14:textId="77777777" w:rsidR="00D81B44" w:rsidRPr="001A4D94" w:rsidRDefault="00D81B44" w:rsidP="00D81B44">
      <w:pPr>
        <w:spacing w:before="120" w:after="120"/>
        <w:ind w:left="1701" w:hanging="425"/>
        <w:contextualSpacing/>
        <w:jc w:val="both"/>
        <w:rPr>
          <w:rFonts w:ascii="Arial" w:hAnsi="Arial" w:cs="Arial"/>
        </w:rPr>
      </w:pPr>
    </w:p>
    <w:p w14:paraId="0B70E5D6"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52DF446" w14:textId="77777777" w:rsidR="00D81B44" w:rsidRPr="001A4D94" w:rsidRDefault="00D81B44" w:rsidP="00D81B44">
      <w:pPr>
        <w:spacing w:before="120" w:after="120"/>
        <w:ind w:left="1701" w:hanging="425"/>
        <w:contextualSpacing/>
        <w:jc w:val="both"/>
        <w:rPr>
          <w:rFonts w:ascii="Arial" w:hAnsi="Arial" w:cs="Arial"/>
        </w:rPr>
      </w:pPr>
    </w:p>
    <w:p w14:paraId="4F00D761"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A4D94">
        <w:rPr>
          <w:rFonts w:ascii="Arial" w:hAnsi="Arial" w:cs="Arial"/>
          <w:b/>
        </w:rPr>
        <w:t>ENTIDAD</w:t>
      </w:r>
      <w:r w:rsidRPr="001A4D94">
        <w:rPr>
          <w:rFonts w:ascii="Arial" w:hAnsi="Arial" w:cs="Arial"/>
        </w:rPr>
        <w:t xml:space="preserve"> de cualquier reclamo. </w:t>
      </w:r>
    </w:p>
    <w:p w14:paraId="6E5375AF" w14:textId="77777777" w:rsidR="00D81B44" w:rsidRPr="001A4D94" w:rsidRDefault="00D81B44" w:rsidP="00D81B44">
      <w:pPr>
        <w:spacing w:before="120" w:after="120"/>
        <w:ind w:left="1701" w:hanging="425"/>
        <w:contextualSpacing/>
        <w:jc w:val="both"/>
        <w:rPr>
          <w:rFonts w:ascii="Arial" w:hAnsi="Arial" w:cs="Arial"/>
        </w:rPr>
      </w:pPr>
    </w:p>
    <w:p w14:paraId="12D6A56D"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A4D94">
        <w:rPr>
          <w:rFonts w:ascii="Arial" w:hAnsi="Arial" w:cs="Arial"/>
          <w:b/>
        </w:rPr>
        <w:t>ENTIDAD</w:t>
      </w:r>
      <w:r w:rsidRPr="001A4D94">
        <w:rPr>
          <w:rFonts w:ascii="Arial" w:hAnsi="Arial" w:cs="Arial"/>
        </w:rPr>
        <w:t xml:space="preserve"> podrá pedir al </w:t>
      </w:r>
      <w:r w:rsidRPr="001A4D94">
        <w:rPr>
          <w:rFonts w:ascii="Arial" w:hAnsi="Arial" w:cs="Arial"/>
          <w:b/>
        </w:rPr>
        <w:t>CONTRATISTA</w:t>
      </w:r>
      <w:r w:rsidRPr="001A4D94">
        <w:rPr>
          <w:rFonts w:ascii="Arial" w:hAnsi="Arial" w:cs="Arial"/>
        </w:rPr>
        <w:t xml:space="preserve"> en cualquier momento, dentro del término del presente Contrato, una declaración que certifique el cumplimiento de la presente obligación.</w:t>
      </w:r>
    </w:p>
    <w:p w14:paraId="4F94FAF9" w14:textId="77777777" w:rsidR="00D81B44" w:rsidRPr="001A4D94" w:rsidRDefault="00D81B44" w:rsidP="00D81B44">
      <w:pPr>
        <w:spacing w:before="120" w:after="120"/>
        <w:ind w:left="1701" w:hanging="425"/>
        <w:contextualSpacing/>
        <w:jc w:val="both"/>
        <w:rPr>
          <w:rFonts w:ascii="Arial" w:hAnsi="Arial" w:cs="Arial"/>
        </w:rPr>
      </w:pPr>
    </w:p>
    <w:p w14:paraId="216CFB06"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CE6E37A" w14:textId="77777777" w:rsidR="00D81B44" w:rsidRPr="001A4D94" w:rsidRDefault="00D81B44" w:rsidP="00D81B44">
      <w:pPr>
        <w:spacing w:before="120" w:after="120"/>
        <w:ind w:left="1701" w:hanging="425"/>
        <w:contextualSpacing/>
        <w:jc w:val="both"/>
        <w:rPr>
          <w:rFonts w:ascii="Arial" w:hAnsi="Arial" w:cs="Arial"/>
        </w:rPr>
      </w:pPr>
    </w:p>
    <w:p w14:paraId="70B1B867"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CFC35A3" w14:textId="77777777" w:rsidR="00D81B44" w:rsidRPr="001A4D94" w:rsidRDefault="00D81B44" w:rsidP="00D81B44">
      <w:pPr>
        <w:spacing w:before="120" w:after="120"/>
        <w:ind w:left="1701" w:hanging="425"/>
        <w:contextualSpacing/>
        <w:jc w:val="both"/>
        <w:rPr>
          <w:rFonts w:ascii="Arial" w:hAnsi="Arial" w:cs="Arial"/>
        </w:rPr>
      </w:pPr>
    </w:p>
    <w:p w14:paraId="22A28F8C"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Cumplir las leyes vigentes y los padrones de la industria sobre el horario de trabajo. Todo servicio ejecutado en horas extras, debe ser remunerado o compensado, respetando las normas vigentes.</w:t>
      </w:r>
    </w:p>
    <w:p w14:paraId="5169C5E6" w14:textId="77777777" w:rsidR="00D81B44" w:rsidRPr="001A4D94" w:rsidRDefault="00D81B44" w:rsidP="00D81B44">
      <w:pPr>
        <w:spacing w:before="120" w:after="120"/>
        <w:ind w:left="1701" w:hanging="425"/>
        <w:contextualSpacing/>
        <w:jc w:val="both"/>
        <w:rPr>
          <w:rFonts w:ascii="Arial" w:hAnsi="Arial" w:cs="Arial"/>
        </w:rPr>
      </w:pPr>
    </w:p>
    <w:p w14:paraId="61D9F2CD"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Los sueldos pagados a los trabajadores deben obedecer como mínimo, a lo establecido en la Ley Aplicable.</w:t>
      </w:r>
    </w:p>
    <w:p w14:paraId="0144920C" w14:textId="77777777" w:rsidR="00D81B44" w:rsidRPr="001A4D94" w:rsidRDefault="00D81B44" w:rsidP="00D81B44">
      <w:pPr>
        <w:spacing w:before="120" w:after="120"/>
        <w:ind w:left="1701" w:hanging="425"/>
        <w:contextualSpacing/>
        <w:jc w:val="both"/>
        <w:rPr>
          <w:rFonts w:ascii="Arial" w:hAnsi="Arial" w:cs="Arial"/>
        </w:rPr>
      </w:pPr>
    </w:p>
    <w:p w14:paraId="3EA3753B"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Responsabilizarse por obtener a su costo todas las licencias y autorizaciones de conformidad a la Ley Aplicable con relación a este Contrato y los registros que le exija la </w:t>
      </w:r>
      <w:r w:rsidRPr="001A4D94">
        <w:rPr>
          <w:rFonts w:ascii="Arial" w:hAnsi="Arial" w:cs="Arial"/>
          <w:b/>
        </w:rPr>
        <w:t xml:space="preserve">ENTIDAD </w:t>
      </w:r>
      <w:r w:rsidRPr="001A4D94">
        <w:rPr>
          <w:rFonts w:ascii="Arial" w:hAnsi="Arial" w:cs="Arial"/>
        </w:rPr>
        <w:t>en conformidad al Contrato.</w:t>
      </w:r>
    </w:p>
    <w:p w14:paraId="1FD52BFB" w14:textId="77777777" w:rsidR="00D81B44" w:rsidRPr="001A4D94" w:rsidRDefault="00D81B44" w:rsidP="00D81B44">
      <w:pPr>
        <w:spacing w:before="120" w:after="120"/>
        <w:ind w:left="1701" w:hanging="425"/>
        <w:contextualSpacing/>
        <w:jc w:val="both"/>
        <w:rPr>
          <w:rFonts w:ascii="Arial" w:hAnsi="Arial" w:cs="Arial"/>
        </w:rPr>
      </w:pPr>
    </w:p>
    <w:p w14:paraId="50050F6E"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la legislación laboral y social vigente en el Estado Plurinacional de Bolivia y será también responsable de dicho cumplimiento por parte de sus subcontratistas. </w:t>
      </w:r>
    </w:p>
    <w:p w14:paraId="6D2DC13B" w14:textId="77777777" w:rsidR="00D81B44" w:rsidRPr="001A4D94" w:rsidRDefault="00D81B44" w:rsidP="00D81B44">
      <w:pPr>
        <w:spacing w:before="120" w:after="120"/>
        <w:ind w:left="1701" w:hanging="425"/>
        <w:contextualSpacing/>
        <w:jc w:val="both"/>
        <w:rPr>
          <w:rFonts w:ascii="Arial" w:hAnsi="Arial" w:cs="Arial"/>
        </w:rPr>
      </w:pPr>
    </w:p>
    <w:p w14:paraId="0F5ADF36" w14:textId="77777777" w:rsidR="00D81B44" w:rsidRPr="001A4D94" w:rsidRDefault="00D81B44" w:rsidP="00BD3A83">
      <w:pPr>
        <w:numPr>
          <w:ilvl w:val="0"/>
          <w:numId w:val="46"/>
        </w:numPr>
        <w:tabs>
          <w:tab w:val="left" w:pos="1701"/>
        </w:tabs>
        <w:spacing w:before="120" w:after="120"/>
        <w:ind w:left="1701" w:hanging="425"/>
        <w:contextualSpacing/>
        <w:jc w:val="both"/>
        <w:rPr>
          <w:rFonts w:ascii="Arial" w:hAnsi="Arial" w:cs="Arial"/>
        </w:rPr>
      </w:pPr>
      <w:r w:rsidRPr="001A4D94">
        <w:rPr>
          <w:rFonts w:ascii="Arial" w:hAnsi="Arial" w:cs="Arial"/>
        </w:rPr>
        <w:t xml:space="preserve">Mantener a la </w:t>
      </w:r>
      <w:r w:rsidRPr="001A4D94">
        <w:rPr>
          <w:rFonts w:ascii="Arial" w:hAnsi="Arial" w:cs="Arial"/>
          <w:b/>
        </w:rPr>
        <w:t>ENTIDAD</w:t>
      </w:r>
      <w:r w:rsidRPr="001A4D94">
        <w:rPr>
          <w:rFonts w:ascii="Arial" w:hAnsi="Arial" w:cs="Arial"/>
        </w:rPr>
        <w:t xml:space="preserve"> exonerada contra cualquier multa o penalidad de cualquier tipo o naturaleza que fuera impuesta por causa de incumplimiento o infracción de la legislación laboral o social.</w:t>
      </w:r>
    </w:p>
    <w:p w14:paraId="2C31C7F3" w14:textId="77777777" w:rsidR="00D81B44" w:rsidRPr="001A4D94" w:rsidRDefault="00D81B44" w:rsidP="00D81B44">
      <w:pPr>
        <w:spacing w:before="120" w:after="120"/>
        <w:ind w:left="1701" w:hanging="425"/>
        <w:contextualSpacing/>
        <w:jc w:val="both"/>
        <w:rPr>
          <w:rFonts w:ascii="Arial" w:hAnsi="Arial" w:cs="Arial"/>
        </w:rPr>
      </w:pPr>
    </w:p>
    <w:p w14:paraId="0CD08B00"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Asegurar que los contratos suscritos con subcontratistas contengan disposiciones que cumplan con las obligaciones laborales, sociales, ambientales y tributarias, además de la Ley Aplicable.</w:t>
      </w:r>
    </w:p>
    <w:p w14:paraId="37712AAF" w14:textId="77777777" w:rsidR="00D81B44" w:rsidRPr="001A4D94" w:rsidRDefault="00D81B44" w:rsidP="00D81B44">
      <w:pPr>
        <w:spacing w:before="120" w:after="120"/>
        <w:ind w:left="1701" w:hanging="425"/>
        <w:contextualSpacing/>
        <w:jc w:val="both"/>
        <w:rPr>
          <w:rFonts w:ascii="Arial" w:hAnsi="Arial" w:cs="Arial"/>
        </w:rPr>
      </w:pPr>
    </w:p>
    <w:p w14:paraId="0B7F5172"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A4D94">
        <w:rPr>
          <w:rFonts w:ascii="Arial" w:hAnsi="Arial" w:cs="Arial"/>
          <w:b/>
        </w:rPr>
        <w:t>CONTRATISTA</w:t>
      </w:r>
      <w:r w:rsidRPr="001A4D94">
        <w:rPr>
          <w:rFonts w:ascii="Arial" w:hAnsi="Arial" w:cs="Arial"/>
        </w:rPr>
        <w:t>.</w:t>
      </w:r>
    </w:p>
    <w:p w14:paraId="2E643C09" w14:textId="77777777" w:rsidR="00D81B44" w:rsidRPr="001A4D94" w:rsidRDefault="00D81B44" w:rsidP="00D81B44">
      <w:pPr>
        <w:spacing w:before="120" w:after="120"/>
        <w:ind w:left="1701" w:hanging="425"/>
        <w:contextualSpacing/>
        <w:jc w:val="both"/>
        <w:rPr>
          <w:rFonts w:ascii="Arial" w:hAnsi="Arial" w:cs="Arial"/>
        </w:rPr>
      </w:pPr>
    </w:p>
    <w:p w14:paraId="565FF2E5"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 xml:space="preserve">Realizar el trabajo solicitado conforme a detalle y requerimiento realizado por la </w:t>
      </w:r>
      <w:r w:rsidRPr="001A4D94">
        <w:rPr>
          <w:rFonts w:ascii="Arial" w:hAnsi="Arial" w:cs="Arial"/>
          <w:b/>
        </w:rPr>
        <w:t>ENTIDAD</w:t>
      </w:r>
      <w:r w:rsidRPr="001A4D94">
        <w:rPr>
          <w:rFonts w:ascii="Arial" w:hAnsi="Arial" w:cs="Arial"/>
        </w:rPr>
        <w:t xml:space="preserve">. </w:t>
      </w:r>
    </w:p>
    <w:p w14:paraId="39F61BED" w14:textId="77777777" w:rsidR="00D81B44" w:rsidRPr="001A4D94" w:rsidRDefault="00D81B44" w:rsidP="00D81B44">
      <w:pPr>
        <w:spacing w:before="120" w:after="120"/>
        <w:ind w:left="1701"/>
        <w:contextualSpacing/>
        <w:jc w:val="both"/>
        <w:rPr>
          <w:rFonts w:ascii="Arial" w:hAnsi="Arial" w:cs="Arial"/>
        </w:rPr>
      </w:pPr>
    </w:p>
    <w:p w14:paraId="319A19AE" w14:textId="77777777" w:rsidR="00D81B44" w:rsidRPr="001A4D94" w:rsidRDefault="00D81B44" w:rsidP="00BD3A83">
      <w:pPr>
        <w:numPr>
          <w:ilvl w:val="0"/>
          <w:numId w:val="46"/>
        </w:numPr>
        <w:spacing w:before="120" w:after="120"/>
        <w:ind w:left="1701" w:hanging="425"/>
        <w:contextualSpacing/>
        <w:jc w:val="both"/>
        <w:rPr>
          <w:rFonts w:ascii="Arial" w:hAnsi="Arial" w:cs="Arial"/>
        </w:rPr>
      </w:pPr>
      <w:r w:rsidRPr="001A4D94">
        <w:rPr>
          <w:rFonts w:ascii="Arial" w:hAnsi="Arial" w:cs="Arial"/>
        </w:rPr>
        <w:t>Las demás obligaciones y responsabilidades a su cargo que sin estar expresamente mencionadas, emerjan del presente Contrato.</w:t>
      </w:r>
    </w:p>
    <w:p w14:paraId="7FD80618" w14:textId="77777777" w:rsidR="00D81B44" w:rsidRPr="001A4D94" w:rsidRDefault="00D81B44" w:rsidP="00D81B44">
      <w:pPr>
        <w:pStyle w:val="Ttulo41"/>
        <w:keepNext/>
        <w:keepLines/>
        <w:shd w:val="clear" w:color="auto" w:fill="auto"/>
        <w:spacing w:before="120" w:after="120" w:line="240" w:lineRule="auto"/>
        <w:ind w:right="20" w:firstLine="0"/>
        <w:jc w:val="both"/>
        <w:rPr>
          <w:rFonts w:ascii="Arial" w:hAnsi="Arial" w:cs="Arial"/>
          <w:sz w:val="20"/>
          <w:szCs w:val="20"/>
          <w:lang w:eastAsia="es-ES_tradnl"/>
        </w:rPr>
      </w:pPr>
      <w:bookmarkStart w:id="7" w:name="bookmark31"/>
      <w:r w:rsidRPr="001A4D94">
        <w:rPr>
          <w:rFonts w:ascii="Arial" w:hAnsi="Arial" w:cs="Arial"/>
          <w:sz w:val="20"/>
          <w:szCs w:val="20"/>
          <w:u w:val="single"/>
          <w:lang w:eastAsia="es-ES_tradnl"/>
        </w:rPr>
        <w:t>DECIMA SÉPTIMA.- (ASIGNACIÓN DEL ÁREA DE ESTUDIOS SÍSMICOS)</w:t>
      </w:r>
      <w:bookmarkEnd w:id="7"/>
    </w:p>
    <w:p w14:paraId="1D6EB76A" w14:textId="77777777" w:rsidR="00D81B44" w:rsidRPr="001A4D94" w:rsidRDefault="00D81B44" w:rsidP="00D81B44">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seleccionará y asignará las áreas donde se llevará a cabo el levantamiento de Datos dentro del Área de Estudios Sísmicos. En caso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tuviera motivos </w:t>
      </w:r>
      <w:r w:rsidRPr="001A4D94">
        <w:rPr>
          <w:rStyle w:val="Cuerpodeltexto10pto2"/>
          <w:rFonts w:ascii="Arial" w:hAnsi="Arial" w:cs="Arial"/>
          <w:lang w:eastAsia="es-ES_tradnl"/>
        </w:rPr>
        <w:t xml:space="preserve">sanos y válidos para anticipar que las condiciones específicas de una cierta área o zona no </w:t>
      </w:r>
      <w:r w:rsidRPr="001A4D94">
        <w:rPr>
          <w:rFonts w:ascii="Arial" w:hAnsi="Arial" w:cs="Arial"/>
          <w:sz w:val="20"/>
          <w:szCs w:val="20"/>
          <w:lang w:eastAsia="es-ES_tradnl"/>
        </w:rPr>
        <w:t xml:space="preserve">permitirán operaciones seguras,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de inmediato presentará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Cualquier área en la cual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solicite el uso de los Equipos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será considerada adecuada para admitir y permitir operaciones seguras.</w:t>
      </w:r>
    </w:p>
    <w:p w14:paraId="3B7F182D" w14:textId="77777777" w:rsidR="00D81B44" w:rsidRPr="001A4D94" w:rsidRDefault="00D81B44" w:rsidP="00D81B44">
      <w:pPr>
        <w:pStyle w:val="Cuerpodeltexto1"/>
        <w:shd w:val="clear" w:color="auto" w:fill="auto"/>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proporcionará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los mapas base de una escala adecuada del Área de Estudios Sísmicos de manera que las operaciones puedan ser ejecutadas y llevadas a cabo eficientemente, y que los resultados de las mismas puedan ser </w:t>
      </w:r>
      <w:proofErr w:type="spellStart"/>
      <w:r w:rsidRPr="001A4D94">
        <w:rPr>
          <w:rFonts w:ascii="Arial" w:hAnsi="Arial" w:cs="Arial"/>
          <w:sz w:val="20"/>
          <w:szCs w:val="20"/>
          <w:lang w:eastAsia="es-ES_tradnl"/>
        </w:rPr>
        <w:t>ploteados</w:t>
      </w:r>
      <w:proofErr w:type="spellEnd"/>
      <w:r w:rsidRPr="001A4D94">
        <w:rPr>
          <w:rFonts w:ascii="Arial" w:hAnsi="Arial" w:cs="Arial"/>
          <w:sz w:val="20"/>
          <w:szCs w:val="20"/>
          <w:lang w:eastAsia="es-ES_tradnl"/>
        </w:rPr>
        <w:t xml:space="preserve"> en dichos mapas. Dichos mapas serán devueltos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b/>
          <w:sz w:val="20"/>
          <w:szCs w:val="20"/>
          <w:lang w:eastAsia="es-ES_tradnl"/>
        </w:rPr>
        <w:t xml:space="preserve"> </w:t>
      </w:r>
      <w:r w:rsidRPr="001A4D94">
        <w:rPr>
          <w:rFonts w:ascii="Arial" w:hAnsi="Arial" w:cs="Arial"/>
          <w:sz w:val="20"/>
          <w:szCs w:val="20"/>
          <w:lang w:eastAsia="es-ES_tradnl"/>
        </w:rPr>
        <w:t xml:space="preserve">una vez concluido el levantamiento y ninguna copia podrá ser retenida por 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15CF58CE" w14:textId="77777777" w:rsidR="00D81B44" w:rsidRPr="001A4D94" w:rsidRDefault="00D81B44" w:rsidP="00D81B44">
      <w:pPr>
        <w:pStyle w:val="Cuerpodeltexto1"/>
        <w:shd w:val="clear" w:color="auto" w:fill="auto"/>
        <w:tabs>
          <w:tab w:val="left" w:pos="1212"/>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t>DÉCIMA OCTAVA.- (DISPOSICIONES DE SALUD, SEGURIDAD Y MEDIOAMBIENTE)</w:t>
      </w:r>
    </w:p>
    <w:p w14:paraId="4E8EA43C" w14:textId="77777777" w:rsidR="00D81B44" w:rsidRPr="001A4D94" w:rsidRDefault="00D81B44" w:rsidP="00D81B44">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dará la mayor importancia a las cuestiones de salud, seguridad y medio ambiente y requiere que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y sus</w:t>
      </w:r>
      <w:r>
        <w:rPr>
          <w:rFonts w:ascii="Arial" w:hAnsi="Arial" w:cs="Arial"/>
          <w:sz w:val="20"/>
          <w:szCs w:val="20"/>
          <w:lang w:eastAsia="es-ES_tradnl"/>
        </w:rPr>
        <w:t xml:space="preserve"> s</w:t>
      </w:r>
      <w:r w:rsidRPr="001A4D94">
        <w:rPr>
          <w:rFonts w:ascii="Arial" w:hAnsi="Arial" w:cs="Arial"/>
          <w:sz w:val="20"/>
          <w:szCs w:val="20"/>
          <w:lang w:eastAsia="es-ES_tradnl"/>
        </w:rPr>
        <w:t xml:space="preserve">ubcontratistas de cualquier nivel se adhieran y adopten activamente adhiriéndose a las más elevadas normas de desempeño de salud, seguridad y medio ambiente, conforme a lo establecido en el Anexo </w:t>
      </w:r>
      <w:r>
        <w:rPr>
          <w:rFonts w:ascii="Arial" w:hAnsi="Arial" w:cs="Arial"/>
          <w:sz w:val="20"/>
          <w:szCs w:val="20"/>
          <w:highlight w:val="yellow"/>
          <w:lang w:eastAsia="es-ES_tradnl"/>
        </w:rPr>
        <w:t>J</w:t>
      </w:r>
      <w:r w:rsidRPr="001A4D94">
        <w:rPr>
          <w:rFonts w:ascii="Arial" w:hAnsi="Arial" w:cs="Arial"/>
          <w:sz w:val="20"/>
          <w:szCs w:val="20"/>
          <w:lang w:eastAsia="es-ES_tradnl"/>
        </w:rPr>
        <w:t xml:space="preserve"> “Disposiciones de Medio Ambiente</w:t>
      </w:r>
      <w:r>
        <w:rPr>
          <w:rFonts w:ascii="Arial" w:hAnsi="Arial" w:cs="Arial"/>
          <w:sz w:val="20"/>
          <w:szCs w:val="20"/>
          <w:lang w:eastAsia="es-ES_tradnl"/>
        </w:rPr>
        <w:t xml:space="preserve"> y Relaciones</w:t>
      </w:r>
      <w:r w:rsidRPr="001A4D94">
        <w:rPr>
          <w:rFonts w:ascii="Arial" w:hAnsi="Arial" w:cs="Arial"/>
          <w:sz w:val="20"/>
          <w:szCs w:val="20"/>
          <w:lang w:eastAsia="es-ES_tradnl"/>
        </w:rPr>
        <w:t xml:space="preserve">”, Anexo </w:t>
      </w:r>
      <w:r>
        <w:rPr>
          <w:rFonts w:ascii="Arial" w:hAnsi="Arial" w:cs="Arial"/>
          <w:sz w:val="20"/>
          <w:szCs w:val="20"/>
          <w:highlight w:val="yellow"/>
          <w:lang w:eastAsia="es-ES_tradnl"/>
        </w:rPr>
        <w:t>K</w:t>
      </w:r>
      <w:r w:rsidRPr="001A4D94">
        <w:rPr>
          <w:rFonts w:ascii="Arial" w:hAnsi="Arial" w:cs="Arial"/>
          <w:sz w:val="20"/>
          <w:szCs w:val="20"/>
          <w:lang w:eastAsia="es-ES_tradnl"/>
        </w:rPr>
        <w:t xml:space="preserve"> “Aspectos técnicos operativos de medio ambiente”, Anexo </w:t>
      </w:r>
      <w:r>
        <w:rPr>
          <w:rFonts w:ascii="Arial" w:hAnsi="Arial" w:cs="Arial"/>
          <w:sz w:val="20"/>
          <w:szCs w:val="20"/>
          <w:highlight w:val="yellow"/>
          <w:lang w:eastAsia="es-ES_tradnl"/>
        </w:rPr>
        <w:t>L</w:t>
      </w:r>
      <w:r w:rsidRPr="001A4D94">
        <w:rPr>
          <w:rFonts w:ascii="Arial" w:hAnsi="Arial" w:cs="Arial"/>
          <w:sz w:val="20"/>
          <w:szCs w:val="20"/>
          <w:lang w:eastAsia="es-ES_tradnl"/>
        </w:rPr>
        <w:t xml:space="preserve"> “Aspectos operativos de relacionamiento comunitario” y Anexo </w:t>
      </w:r>
      <w:r>
        <w:rPr>
          <w:rFonts w:ascii="Arial" w:hAnsi="Arial" w:cs="Arial"/>
          <w:sz w:val="20"/>
          <w:szCs w:val="20"/>
          <w:highlight w:val="yellow"/>
          <w:lang w:eastAsia="es-ES_tradnl"/>
        </w:rPr>
        <w:t>M</w:t>
      </w:r>
      <w:r w:rsidRPr="001A4D94">
        <w:rPr>
          <w:rFonts w:ascii="Arial" w:hAnsi="Arial" w:cs="Arial"/>
          <w:sz w:val="20"/>
          <w:szCs w:val="20"/>
          <w:lang w:eastAsia="es-ES_tradnl"/>
        </w:rPr>
        <w:t xml:space="preserve"> “Aspectos operativos de seguridad y salud ocupacional”, de los Términos de Referencia. </w:t>
      </w:r>
    </w:p>
    <w:p w14:paraId="513F83FD" w14:textId="77777777" w:rsidR="00D81B44" w:rsidRPr="001A4D94" w:rsidRDefault="00D81B44" w:rsidP="00D81B44">
      <w:pPr>
        <w:pStyle w:val="Cuerpodeltexto1"/>
        <w:shd w:val="clear" w:color="auto" w:fill="auto"/>
        <w:tabs>
          <w:tab w:val="left" w:pos="1215"/>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cumplirá con sus propias prácticas y procedimientos de salud, seguridad y medio ambiente, pero acatará y cumplirá con los requerimientos de salud, seguridad y medio ambiente específicos a los Servicios, cumpliendo la Ley Aplicable. El incumplimiento de la Ley Aplicable, será tomado como una causa justificada para la terminación del Contrato sin ninguna penalidad financiera o inicio de acción judicial a </w:t>
      </w:r>
      <w:r w:rsidRPr="001A4D94">
        <w:rPr>
          <w:rFonts w:ascii="Arial" w:hAnsi="Arial" w:cs="Arial"/>
          <w:sz w:val="20"/>
          <w:szCs w:val="20"/>
          <w:lang w:eastAsia="x-none"/>
        </w:rPr>
        <w:t xml:space="preserve">la </w:t>
      </w:r>
      <w:r w:rsidRPr="001A4D94">
        <w:rPr>
          <w:rFonts w:ascii="Arial" w:hAnsi="Arial" w:cs="Arial"/>
          <w:b/>
          <w:sz w:val="20"/>
          <w:szCs w:val="20"/>
          <w:lang w:eastAsia="x-none"/>
        </w:rPr>
        <w:t>ENTIDAD</w:t>
      </w:r>
      <w:r w:rsidRPr="001A4D94">
        <w:rPr>
          <w:rFonts w:ascii="Arial" w:hAnsi="Arial" w:cs="Arial"/>
          <w:sz w:val="20"/>
          <w:szCs w:val="20"/>
          <w:lang w:eastAsia="es-ES_tradnl"/>
        </w:rPr>
        <w:t>.</w:t>
      </w:r>
    </w:p>
    <w:p w14:paraId="0CB753DC" w14:textId="77777777" w:rsidR="00D81B44" w:rsidRPr="001A4D94" w:rsidRDefault="00D81B44" w:rsidP="00D81B44">
      <w:pPr>
        <w:pStyle w:val="Cuerpodeltexto1"/>
        <w:shd w:val="clear" w:color="auto" w:fill="auto"/>
        <w:tabs>
          <w:tab w:val="left" w:pos="1219"/>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lastRenderedPageBreak/>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se responsabili</w:t>
      </w:r>
      <w:r>
        <w:rPr>
          <w:rFonts w:ascii="Arial" w:hAnsi="Arial" w:cs="Arial"/>
          <w:sz w:val="20"/>
          <w:szCs w:val="20"/>
          <w:lang w:eastAsia="es-ES_tradnl"/>
        </w:rPr>
        <w:t>zará de asegurar que todos los s</w:t>
      </w:r>
      <w:r w:rsidRPr="001A4D94">
        <w:rPr>
          <w:rFonts w:ascii="Arial" w:hAnsi="Arial" w:cs="Arial"/>
          <w:sz w:val="20"/>
          <w:szCs w:val="20"/>
          <w:lang w:eastAsia="es-ES_tradnl"/>
        </w:rPr>
        <w:t>ubcontratistas de cualquier nivel y el personal correspondiente de los mismos, tengan conocimiento, comprendan y operen en conformidad con los principios y requerimientos de las disposiciones de salud, seguridad y medio ambiente, y que estándares y normas similares también estén aplicándose en los sistemas tanto de manejo como de d</w:t>
      </w:r>
      <w:r>
        <w:rPr>
          <w:rFonts w:ascii="Arial" w:hAnsi="Arial" w:cs="Arial"/>
          <w:sz w:val="20"/>
          <w:szCs w:val="20"/>
          <w:lang w:eastAsia="es-ES_tradnl"/>
        </w:rPr>
        <w:t>esempeño de los s</w:t>
      </w:r>
      <w:r w:rsidRPr="001A4D94">
        <w:rPr>
          <w:rFonts w:ascii="Arial" w:hAnsi="Arial" w:cs="Arial"/>
          <w:sz w:val="20"/>
          <w:szCs w:val="20"/>
          <w:lang w:eastAsia="es-ES_tradnl"/>
        </w:rPr>
        <w:t>ubcontratistas.</w:t>
      </w:r>
    </w:p>
    <w:p w14:paraId="7018D551" w14:textId="77777777" w:rsidR="00D81B44" w:rsidRPr="001A4D94" w:rsidRDefault="00D81B44" w:rsidP="00D81B44">
      <w:pPr>
        <w:pStyle w:val="Ttulo41"/>
        <w:keepNext/>
        <w:keepLines/>
        <w:shd w:val="clear" w:color="auto" w:fill="auto"/>
        <w:spacing w:before="120" w:after="120" w:line="240" w:lineRule="auto"/>
        <w:ind w:left="20" w:firstLine="0"/>
        <w:jc w:val="both"/>
        <w:rPr>
          <w:rFonts w:ascii="Arial" w:hAnsi="Arial" w:cs="Arial"/>
          <w:sz w:val="20"/>
          <w:szCs w:val="20"/>
          <w:u w:val="single"/>
          <w:lang w:eastAsia="es-ES_tradnl"/>
        </w:rPr>
      </w:pPr>
      <w:bookmarkStart w:id="8" w:name="bookmark36"/>
      <w:r w:rsidRPr="001A4D94">
        <w:rPr>
          <w:rFonts w:ascii="Arial" w:hAnsi="Arial" w:cs="Arial"/>
          <w:sz w:val="20"/>
          <w:szCs w:val="20"/>
          <w:u w:val="single"/>
          <w:lang w:eastAsia="es-ES_tradnl"/>
        </w:rPr>
        <w:t>DÉCIMA NOVENA.- (POLUCIÓN Y CONTAMINACIÓN)</w:t>
      </w:r>
      <w:bookmarkEnd w:id="8"/>
    </w:p>
    <w:p w14:paraId="03BC7FB0" w14:textId="77777777" w:rsidR="00D81B44" w:rsidRPr="001A4D94" w:rsidRDefault="00D81B44" w:rsidP="00D81B44">
      <w:pPr>
        <w:widowControl w:val="0"/>
        <w:tabs>
          <w:tab w:val="left" w:pos="1843"/>
        </w:tabs>
        <w:spacing w:before="120" w:after="120"/>
        <w:jc w:val="both"/>
        <w:rPr>
          <w:rFonts w:ascii="Arial" w:hAnsi="Arial" w:cs="Arial"/>
        </w:rPr>
      </w:pPr>
      <w:r w:rsidRPr="001A4D94">
        <w:rPr>
          <w:rFonts w:ascii="Arial" w:hAnsi="Arial" w:cs="Arial"/>
          <w:lang w:eastAsia="es-ES_tradnl"/>
        </w:rPr>
        <w:t xml:space="preserve">El </w:t>
      </w:r>
      <w:r w:rsidRPr="001A4D94">
        <w:rPr>
          <w:rFonts w:ascii="Arial" w:hAnsi="Arial" w:cs="Arial"/>
          <w:b/>
          <w:lang w:eastAsia="es-ES_tradnl"/>
        </w:rPr>
        <w:t>CONTRATISTA</w:t>
      </w:r>
      <w:r w:rsidRPr="001A4D94">
        <w:rPr>
          <w:rFonts w:ascii="Arial" w:hAnsi="Arial" w:cs="Arial"/>
          <w:lang w:eastAsia="es-ES_tradnl"/>
        </w:rPr>
        <w:t xml:space="preserve"> acuerda </w:t>
      </w:r>
      <w:r w:rsidRPr="001A4D94">
        <w:rPr>
          <w:rFonts w:ascii="Arial" w:hAnsi="Arial" w:cs="Arial"/>
        </w:rPr>
        <w:t xml:space="preserve">que cumplirá con cualesquiera y todas Ley Aplicable, normas, reglamentos, el Anexo </w:t>
      </w:r>
      <w:r>
        <w:rPr>
          <w:rFonts w:ascii="Arial" w:hAnsi="Arial" w:cs="Arial"/>
          <w:highlight w:val="yellow"/>
        </w:rPr>
        <w:t>K</w:t>
      </w:r>
      <w:r w:rsidRPr="001A4D94">
        <w:rPr>
          <w:rFonts w:ascii="Arial" w:hAnsi="Arial" w:cs="Arial"/>
        </w:rPr>
        <w:t xml:space="preserve"> – Aspectos Técnico Operativos de Medio Ambiente del presente Contrato y normas de las instancias gubernamentales con jurisdicción en vigencia en la actualidad o que podrían ser promulgadas durante la vigencia del Contrato, en relación con el control y prevención de la polución o contaminación ambiental. </w:t>
      </w:r>
    </w:p>
    <w:p w14:paraId="717B2EC5" w14:textId="77777777" w:rsidR="00D81B44" w:rsidRPr="001A4D94" w:rsidRDefault="00D81B44" w:rsidP="00D81B44">
      <w:pPr>
        <w:widowControl w:val="0"/>
        <w:tabs>
          <w:tab w:val="left" w:pos="1843"/>
        </w:tabs>
        <w:spacing w:before="120" w:after="120"/>
        <w:jc w:val="both"/>
        <w:rPr>
          <w:rFonts w:ascii="Arial" w:hAnsi="Arial" w:cs="Arial"/>
        </w:rPr>
      </w:pPr>
      <w:r w:rsidRPr="001A4D94">
        <w:rPr>
          <w:rFonts w:ascii="Arial" w:hAnsi="Arial" w:cs="Arial"/>
        </w:rPr>
        <w:t xml:space="preserve">Sin limitar lo señalado, con el fin de promover los mismos, el </w:t>
      </w:r>
      <w:r w:rsidRPr="001A4D94">
        <w:rPr>
          <w:rFonts w:ascii="Arial" w:hAnsi="Arial" w:cs="Arial"/>
          <w:b/>
        </w:rPr>
        <w:t>CONTRATISTA</w:t>
      </w:r>
      <w:r w:rsidRPr="001A4D94">
        <w:rPr>
          <w:rFonts w:ascii="Arial" w:hAnsi="Arial" w:cs="Arial"/>
        </w:rPr>
        <w:t xml:space="preserve"> asegurará que su propio personal utilice y acate las más altas normas en vigencia o que prevalecen en la actualidad con respecto a los cuidados y las diligencias ejercidas para prevenir la eliminación ilícita de todos los desechos: aceite descartado, aguas servidas y otros materiales de desechos y descartables que podrían acumularse o sean causados debido a las operaciones del </w:t>
      </w:r>
      <w:r w:rsidRPr="001A4D94">
        <w:rPr>
          <w:rFonts w:ascii="Arial" w:hAnsi="Arial" w:cs="Arial"/>
          <w:b/>
        </w:rPr>
        <w:t>CONTRATISTA</w:t>
      </w:r>
      <w:r w:rsidRPr="001A4D94">
        <w:rPr>
          <w:rFonts w:ascii="Arial" w:hAnsi="Arial" w:cs="Arial"/>
        </w:rPr>
        <w:t xml:space="preserve"> o del desempeño y ejecución del Contrato.</w:t>
      </w:r>
    </w:p>
    <w:p w14:paraId="1DBE1F60" w14:textId="77777777" w:rsidR="00D81B44" w:rsidRPr="001A4D94" w:rsidRDefault="00D81B44" w:rsidP="00D81B44">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presentará inmediatamente una notificación a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con respecto a cualquier polución, contaminación, pérdida, daño o perjuicio, reclamo, pretensión o demanda (o suceso que podría dar lugar a cualquiera de los mismos) como resultado de las operaciones ejecutadas conforme al presente Contrato, y de inmediato se encargará de llevar a cabo cualquier medida razonable de remediación o de protección a su cuenta y cargo de conformidad a lo indicado por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y las Normas Aplicables. </w:t>
      </w:r>
    </w:p>
    <w:p w14:paraId="21C65741" w14:textId="77777777" w:rsidR="00D81B44" w:rsidRPr="001A4D94" w:rsidRDefault="00D81B44" w:rsidP="00D81B44">
      <w:pPr>
        <w:pStyle w:val="Cuerpodeltexto1"/>
        <w:shd w:val="clear" w:color="auto" w:fill="auto"/>
        <w:tabs>
          <w:tab w:val="left" w:pos="1201"/>
        </w:tabs>
        <w:spacing w:before="120" w:after="120" w:line="240" w:lineRule="auto"/>
        <w:ind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Sin liberarse de cualesquiera de sus obligaciones y cuando 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no procediera a llevar a cabo o realizar dichas obligaciones sin demora o retraso justificable,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podrá tomar parte en cualquier grado que ésta considere necesario para el control y retiro de cualquier polución, material vertido o descartado, derrame o contaminación que es responsabilidad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 las disposiciones que antecede, o que se debe a cualquier acto u omisión por parte del </w:t>
      </w:r>
      <w:r w:rsidRPr="001A4D94">
        <w:rPr>
          <w:rFonts w:ascii="Arial" w:hAnsi="Arial" w:cs="Arial"/>
          <w:b/>
          <w:sz w:val="20"/>
          <w:szCs w:val="20"/>
          <w:lang w:eastAsia="es-ES_tradnl"/>
        </w:rPr>
        <w:t>CONTRATISTA</w:t>
      </w:r>
      <w:r w:rsidRPr="001A4D94">
        <w:rPr>
          <w:rFonts w:ascii="Arial" w:hAnsi="Arial" w:cs="Arial"/>
          <w:sz w:val="20"/>
          <w:szCs w:val="20"/>
          <w:lang w:eastAsia="es-ES_tradnl"/>
        </w:rPr>
        <w:t>.</w:t>
      </w:r>
    </w:p>
    <w:p w14:paraId="510E26FD" w14:textId="77777777" w:rsidR="00D81B44" w:rsidRDefault="00D81B44" w:rsidP="00D81B44">
      <w:pPr>
        <w:pStyle w:val="Cuerpodeltexto1"/>
        <w:shd w:val="clear" w:color="auto" w:fill="auto"/>
        <w:spacing w:before="120" w:after="120" w:line="240" w:lineRule="auto"/>
        <w:ind w:left="20" w:right="20" w:firstLine="0"/>
        <w:jc w:val="both"/>
        <w:rPr>
          <w:rFonts w:ascii="Arial" w:hAnsi="Arial" w:cs="Arial"/>
          <w:sz w:val="20"/>
          <w:szCs w:val="20"/>
          <w:lang w:eastAsia="es-ES_tradnl"/>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reembolsará a </w:t>
      </w:r>
      <w:r w:rsidRPr="001A4D94">
        <w:rPr>
          <w:rFonts w:ascii="Arial" w:hAnsi="Arial" w:cs="Arial"/>
          <w:b/>
          <w:sz w:val="20"/>
          <w:szCs w:val="20"/>
          <w:lang w:eastAsia="x-none"/>
        </w:rPr>
        <w:t>la ENTIDAD</w:t>
      </w:r>
      <w:r w:rsidRPr="001A4D94">
        <w:rPr>
          <w:rFonts w:ascii="Arial" w:hAnsi="Arial" w:cs="Arial"/>
          <w:sz w:val="20"/>
          <w:szCs w:val="20"/>
          <w:lang w:eastAsia="es-ES_tradnl"/>
        </w:rPr>
        <w:t xml:space="preserve"> por concepto de los costos de los mismos ante la recepción de la factura proveniente de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el cual contará con el derecho de hacer una deducción de dicho costo de cualquier suma vencida y pagadera o que esté por vencerse y sea pagadera al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conforme al presente Contrato.</w:t>
      </w:r>
    </w:p>
    <w:p w14:paraId="26FA919A" w14:textId="77777777" w:rsidR="00D81B44" w:rsidRPr="001A4D94" w:rsidRDefault="00D81B44" w:rsidP="00D81B44">
      <w:pPr>
        <w:spacing w:before="120" w:after="120"/>
        <w:jc w:val="both"/>
        <w:rPr>
          <w:rFonts w:ascii="Arial" w:hAnsi="Arial" w:cs="Arial"/>
        </w:rPr>
      </w:pPr>
      <w:r w:rsidRPr="001A4D94">
        <w:rPr>
          <w:rFonts w:ascii="Arial" w:hAnsi="Arial" w:cs="Arial"/>
          <w:b/>
          <w:u w:val="single"/>
        </w:rPr>
        <w:t>VIGÉSIMA.- (OBLIGACIONES DE LA ENTIDAD)</w:t>
      </w:r>
    </w:p>
    <w:p w14:paraId="75B084AD" w14:textId="77777777" w:rsidR="00D81B44" w:rsidRPr="001A4D94" w:rsidRDefault="00D81B44" w:rsidP="00D81B44">
      <w:pPr>
        <w:spacing w:before="120" w:after="120"/>
        <w:ind w:firstLine="1"/>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se obliga en su sentido más amplio a cumplir con las siguientes obligaciones:</w:t>
      </w:r>
    </w:p>
    <w:p w14:paraId="0FDEE8D9" w14:textId="77777777" w:rsidR="00D81B44" w:rsidRPr="001A4D94" w:rsidRDefault="00D81B44" w:rsidP="00BD3A83">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Cumplir y hacer cumplir todas las cláusulas y los Anexos del presente Contrato y las Normas Aplicables.</w:t>
      </w:r>
    </w:p>
    <w:p w14:paraId="75977404" w14:textId="77777777" w:rsidR="00D81B44" w:rsidRPr="001A4D94" w:rsidRDefault="00D81B44" w:rsidP="00BD3A83">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 xml:space="preserve">Efectuar los pagos de acuerdo al cronograma de pagos del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o rechazar los mismos, cuando no cumplan los requisitos del presente Contrato.</w:t>
      </w:r>
    </w:p>
    <w:p w14:paraId="4E4ABD94" w14:textId="77777777" w:rsidR="00D81B44" w:rsidRPr="001A4D94" w:rsidRDefault="00D81B44" w:rsidP="00BD3A83">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rPr>
        <w:t xml:space="preserve">Efectuar pagos y retenciones impositivas sin perjuicio de las obligaciones tributarias del </w:t>
      </w:r>
      <w:r w:rsidRPr="001A4D94">
        <w:rPr>
          <w:rFonts w:ascii="Arial" w:hAnsi="Arial" w:cs="Arial"/>
          <w:b/>
          <w:sz w:val="20"/>
          <w:szCs w:val="20"/>
        </w:rPr>
        <w:t>CONTRATISTA</w:t>
      </w:r>
      <w:r w:rsidRPr="001A4D94">
        <w:rPr>
          <w:rFonts w:ascii="Arial" w:hAnsi="Arial" w:cs="Arial"/>
          <w:sz w:val="20"/>
          <w:szCs w:val="20"/>
        </w:rPr>
        <w:t>.</w:t>
      </w:r>
    </w:p>
    <w:p w14:paraId="2457C7FC" w14:textId="77777777" w:rsidR="00D81B44" w:rsidRPr="001A4D94" w:rsidRDefault="00D81B44" w:rsidP="00BD3A83">
      <w:pPr>
        <w:pStyle w:val="Cuerpodeltexto1"/>
        <w:numPr>
          <w:ilvl w:val="0"/>
          <w:numId w:val="47"/>
        </w:numPr>
        <w:shd w:val="clear" w:color="auto" w:fill="auto"/>
        <w:tabs>
          <w:tab w:val="left" w:pos="1418"/>
        </w:tabs>
        <w:spacing w:before="120" w:after="120" w:line="240" w:lineRule="auto"/>
        <w:ind w:left="1418" w:right="20" w:hanging="284"/>
        <w:jc w:val="both"/>
        <w:rPr>
          <w:rFonts w:ascii="Arial" w:hAnsi="Arial" w:cs="Arial"/>
          <w:sz w:val="20"/>
          <w:szCs w:val="20"/>
        </w:rPr>
      </w:pPr>
      <w:r w:rsidRPr="001A4D94">
        <w:rPr>
          <w:rFonts w:ascii="Arial" w:hAnsi="Arial" w:cs="Arial"/>
          <w:sz w:val="20"/>
          <w:szCs w:val="20"/>
          <w:lang w:eastAsia="es-ES_tradnl"/>
        </w:rPr>
        <w:t>Controlar la vigencia de las Garantías y ejecutarlas cuando corresponda.</w:t>
      </w:r>
    </w:p>
    <w:p w14:paraId="569FD3A1" w14:textId="77777777" w:rsidR="00D81B44" w:rsidRPr="001A4D94" w:rsidRDefault="00D81B44" w:rsidP="00D81B44">
      <w:pPr>
        <w:pStyle w:val="Cuerpodeltexto1"/>
        <w:shd w:val="clear" w:color="auto" w:fill="auto"/>
        <w:tabs>
          <w:tab w:val="left" w:pos="5779"/>
        </w:tabs>
        <w:spacing w:before="120" w:after="120" w:line="240" w:lineRule="auto"/>
        <w:ind w:right="20" w:firstLine="0"/>
        <w:jc w:val="both"/>
        <w:rPr>
          <w:rFonts w:ascii="Arial" w:hAnsi="Arial" w:cs="Arial"/>
          <w:b/>
          <w:sz w:val="20"/>
          <w:szCs w:val="20"/>
          <w:u w:val="single"/>
          <w:lang w:eastAsia="es-ES_tradnl"/>
        </w:rPr>
      </w:pPr>
      <w:r w:rsidRPr="001A4D94">
        <w:rPr>
          <w:rFonts w:ascii="Arial" w:hAnsi="Arial" w:cs="Arial"/>
          <w:b/>
          <w:sz w:val="20"/>
          <w:szCs w:val="20"/>
          <w:u w:val="single"/>
          <w:lang w:eastAsia="es-ES_tradnl"/>
        </w:rPr>
        <w:t>VIGÉSIMA PRIMERA.- (SUSPENSIÓN)</w:t>
      </w:r>
    </w:p>
    <w:p w14:paraId="4C86B376" w14:textId="77777777" w:rsidR="00D81B44" w:rsidRPr="001A4D94" w:rsidRDefault="00D81B44" w:rsidP="00D81B44">
      <w:pPr>
        <w:autoSpaceDE w:val="0"/>
        <w:autoSpaceDN w:val="0"/>
        <w:adjustRightInd w:val="0"/>
        <w:spacing w:before="120" w:after="120"/>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CONSULTOR</w:t>
      </w:r>
      <w:r w:rsidRPr="001A4D94">
        <w:rPr>
          <w:rFonts w:ascii="Arial" w:hAnsi="Arial" w:cs="Arial"/>
          <w:color w:val="000000"/>
        </w:rPr>
        <w:t xml:space="preserve">, previa orden de la Contraparte, suspenderá la realización del Servicio cuando se detecte un riesgo, referido a salud, seguridad, medio ambiente, aspectos sociales u otros, requisitos previstos en el Contrato, y sus anexos y/o la Ley Aplicable, que tenga impacto en la ejecución del </w:t>
      </w:r>
      <w:proofErr w:type="gramStart"/>
      <w:r w:rsidRPr="001A4D94">
        <w:rPr>
          <w:rFonts w:ascii="Arial" w:hAnsi="Arial" w:cs="Arial"/>
          <w:color w:val="000000"/>
        </w:rPr>
        <w:t>Servicio  y</w:t>
      </w:r>
      <w:proofErr w:type="gramEnd"/>
      <w:r w:rsidRPr="001A4D94">
        <w:rPr>
          <w:rFonts w:ascii="Arial" w:hAnsi="Arial" w:cs="Arial"/>
          <w:color w:val="000000"/>
        </w:rPr>
        <w:t xml:space="preserve"> que requiera necesariamente de la suspensión para su subsanación. </w:t>
      </w:r>
    </w:p>
    <w:p w14:paraId="669F85E3" w14:textId="77777777" w:rsidR="00D81B44" w:rsidRPr="001A4D94" w:rsidRDefault="00D81B44" w:rsidP="00D81B44">
      <w:pPr>
        <w:spacing w:before="120" w:after="120"/>
        <w:ind w:right="-7"/>
        <w:jc w:val="both"/>
        <w:outlineLvl w:val="5"/>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asumirá todos los costos y tiempos incurridos por la suspensión producida. </w:t>
      </w:r>
    </w:p>
    <w:p w14:paraId="10E0555F" w14:textId="77777777" w:rsidR="00D81B44" w:rsidRPr="001A4D94" w:rsidRDefault="00D81B44" w:rsidP="00D81B44">
      <w:pPr>
        <w:autoSpaceDE w:val="0"/>
        <w:autoSpaceDN w:val="0"/>
        <w:adjustRightInd w:val="0"/>
        <w:spacing w:before="120" w:after="120"/>
        <w:jc w:val="both"/>
        <w:rPr>
          <w:rFonts w:ascii="Arial" w:hAnsi="Arial" w:cs="Arial"/>
          <w:color w:val="000000"/>
        </w:rPr>
      </w:pPr>
      <w:r w:rsidRPr="001A4D94">
        <w:rPr>
          <w:rFonts w:ascii="Arial" w:hAnsi="Arial" w:cs="Arial"/>
          <w:color w:val="000000"/>
        </w:rPr>
        <w:t>En materia de suspensión del Servicio conforme a lo expresado, se seguirán las siguientes reglas:</w:t>
      </w:r>
    </w:p>
    <w:p w14:paraId="0937D350" w14:textId="77777777" w:rsidR="00D81B44" w:rsidRPr="001A4D94" w:rsidRDefault="00D81B44" w:rsidP="00BD3A83">
      <w:pPr>
        <w:pStyle w:val="Prrafodelista"/>
        <w:numPr>
          <w:ilvl w:val="1"/>
          <w:numId w:val="48"/>
        </w:numPr>
        <w:spacing w:before="120" w:after="120"/>
        <w:ind w:right="-7"/>
        <w:contextualSpacing/>
        <w:jc w:val="both"/>
        <w:outlineLvl w:val="5"/>
        <w:rPr>
          <w:rFonts w:ascii="Arial" w:hAnsi="Arial" w:cs="Arial"/>
          <w:lang w:val="es-BO"/>
        </w:rPr>
      </w:pPr>
      <w:r w:rsidRPr="001A4D94">
        <w:rPr>
          <w:rFonts w:ascii="Arial" w:eastAsia="Calibri" w:hAnsi="Arial" w:cs="Arial"/>
          <w:color w:val="000000"/>
          <w:lang w:val="es-BO"/>
        </w:rPr>
        <w:lastRenderedPageBreak/>
        <w:t xml:space="preserve">La Contraparte </w:t>
      </w:r>
      <w:r w:rsidRPr="001A4D94">
        <w:rPr>
          <w:rFonts w:ascii="Arial" w:hAnsi="Arial" w:cs="Arial"/>
          <w:lang w:val="es-BO"/>
        </w:rPr>
        <w:t xml:space="preserve">podrá en cualquier momento luego de una suspensión ordenada bajo la presente cláusula, requerirle al </w:t>
      </w:r>
      <w:r w:rsidRPr="001A4D94">
        <w:rPr>
          <w:rFonts w:ascii="Arial" w:hAnsi="Arial" w:cs="Arial"/>
          <w:b/>
          <w:lang w:val="es-BO"/>
        </w:rPr>
        <w:t>CONSULTOR</w:t>
      </w:r>
      <w:r w:rsidRPr="001A4D94">
        <w:rPr>
          <w:rFonts w:ascii="Arial" w:hAnsi="Arial" w:cs="Arial"/>
          <w:lang w:val="es-BO"/>
        </w:rPr>
        <w:t xml:space="preserve"> mediante orden escrita que reanude el Servicio suspendido, </w:t>
      </w:r>
      <w:r w:rsidRPr="001A4D94">
        <w:rPr>
          <w:rFonts w:ascii="Arial" w:eastAsia="Calibri" w:hAnsi="Arial" w:cs="Arial"/>
          <w:color w:val="000000"/>
          <w:lang w:val="es-BO"/>
        </w:rPr>
        <w:t>una vez sea solucionado el evento que motivó la suspensión.</w:t>
      </w:r>
    </w:p>
    <w:p w14:paraId="3DB26793" w14:textId="77777777" w:rsidR="00D81B44" w:rsidRPr="001A4D94" w:rsidRDefault="00D81B44" w:rsidP="00D81B44">
      <w:pPr>
        <w:pStyle w:val="Prrafodelista"/>
        <w:spacing w:before="120" w:after="120"/>
        <w:ind w:left="1440" w:right="-7"/>
        <w:contextualSpacing/>
        <w:jc w:val="both"/>
        <w:outlineLvl w:val="5"/>
        <w:rPr>
          <w:rFonts w:ascii="Arial" w:hAnsi="Arial" w:cs="Arial"/>
          <w:lang w:val="es-BO"/>
        </w:rPr>
      </w:pPr>
    </w:p>
    <w:p w14:paraId="003C3F22" w14:textId="77777777" w:rsidR="00D81B44" w:rsidRPr="001A4D94" w:rsidRDefault="00D81B44" w:rsidP="00BD3A83">
      <w:pPr>
        <w:pStyle w:val="Prrafodelista"/>
        <w:numPr>
          <w:ilvl w:val="0"/>
          <w:numId w:val="48"/>
        </w:numPr>
        <w:spacing w:before="120" w:after="120"/>
        <w:ind w:left="1440" w:right="-7"/>
        <w:contextualSpacing/>
        <w:jc w:val="both"/>
        <w:outlineLvl w:val="5"/>
        <w:rPr>
          <w:rFonts w:ascii="Arial" w:hAnsi="Arial" w:cs="Arial"/>
          <w:lang w:val="es-BO"/>
        </w:rPr>
      </w:pPr>
      <w:r w:rsidRPr="001A4D94">
        <w:rPr>
          <w:rFonts w:ascii="Arial" w:eastAsia="Calibri" w:hAnsi="Arial" w:cs="Arial"/>
          <w:color w:val="000000"/>
          <w:lang w:val="es-BO"/>
        </w:rPr>
        <w:t xml:space="preserve">No obstante las demás disposiciones de esta cláusula, el </w:t>
      </w:r>
      <w:proofErr w:type="gramStart"/>
      <w:r w:rsidRPr="001A4D94">
        <w:rPr>
          <w:rFonts w:ascii="Arial" w:eastAsia="Calibri" w:hAnsi="Arial" w:cs="Arial"/>
          <w:b/>
          <w:color w:val="000000"/>
          <w:lang w:val="es-BO"/>
        </w:rPr>
        <w:t xml:space="preserve">CONSULTOR </w:t>
      </w:r>
      <w:r w:rsidRPr="001A4D94">
        <w:rPr>
          <w:rFonts w:ascii="Arial" w:eastAsia="Calibri" w:hAnsi="Arial" w:cs="Arial"/>
          <w:color w:val="000000"/>
          <w:lang w:val="es-BO"/>
        </w:rPr>
        <w:t xml:space="preserve"> no</w:t>
      </w:r>
      <w:proofErr w:type="gramEnd"/>
      <w:r w:rsidRPr="001A4D94">
        <w:rPr>
          <w:rFonts w:ascii="Arial" w:eastAsia="Calibri" w:hAnsi="Arial" w:cs="Arial"/>
          <w:color w:val="000000"/>
          <w:lang w:val="es-BO"/>
        </w:rPr>
        <w:t xml:space="preserve">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1A4D94">
        <w:rPr>
          <w:rFonts w:ascii="Arial" w:eastAsia="Calibri" w:hAnsi="Arial" w:cs="Arial"/>
          <w:b/>
          <w:color w:val="000000"/>
          <w:lang w:val="es-BO"/>
        </w:rPr>
        <w:t xml:space="preserve">CONSULTOR. </w:t>
      </w:r>
    </w:p>
    <w:p w14:paraId="224EAED4" w14:textId="77777777" w:rsidR="00D81B44" w:rsidRPr="001A4D94" w:rsidRDefault="00D81B44" w:rsidP="00D81B44">
      <w:pPr>
        <w:tabs>
          <w:tab w:val="left" w:pos="426"/>
        </w:tabs>
        <w:spacing w:before="120" w:after="120"/>
        <w:ind w:right="-7" w:hanging="993"/>
        <w:jc w:val="both"/>
        <w:outlineLvl w:val="5"/>
        <w:rPr>
          <w:rFonts w:ascii="Arial" w:hAnsi="Arial" w:cs="Arial"/>
          <w:bCs/>
        </w:rPr>
      </w:pPr>
      <w:r w:rsidRPr="001A4D94">
        <w:rPr>
          <w:rFonts w:ascii="Arial" w:hAnsi="Arial" w:cs="Arial"/>
        </w:rPr>
        <w:tab/>
        <w:t xml:space="preserve">Si la suspensión continuara por más de </w:t>
      </w:r>
      <w:r>
        <w:rPr>
          <w:rFonts w:ascii="Arial" w:hAnsi="Arial" w:cs="Arial"/>
        </w:rPr>
        <w:t>___________</w:t>
      </w:r>
      <w:r w:rsidRPr="001A4D94">
        <w:rPr>
          <w:rFonts w:ascii="Arial" w:hAnsi="Arial" w:cs="Arial"/>
        </w:rPr>
        <w:t xml:space="preserve"> (</w:t>
      </w:r>
      <w:r>
        <w:rPr>
          <w:rFonts w:ascii="Arial" w:hAnsi="Arial" w:cs="Arial"/>
        </w:rPr>
        <w:t>__________</w:t>
      </w:r>
      <w:r w:rsidRPr="001A4D94">
        <w:rPr>
          <w:rFonts w:ascii="Arial" w:hAnsi="Arial" w:cs="Arial"/>
        </w:rPr>
        <w:t xml:space="preserve">) días calendario, las Partes se reunirán para decidir de común acuerdo si extienden o resuelven el Contrato bajo las disposiciones de la </w:t>
      </w:r>
      <w:r w:rsidRPr="001A4D94">
        <w:rPr>
          <w:rFonts w:ascii="Arial" w:hAnsi="Arial" w:cs="Arial"/>
          <w:bCs/>
        </w:rPr>
        <w:t>cláusula (Terminación del Contrato).</w:t>
      </w:r>
    </w:p>
    <w:p w14:paraId="3F95CCB0" w14:textId="77777777" w:rsidR="00D81B44" w:rsidRPr="001A4D94" w:rsidRDefault="00D81B44" w:rsidP="00D81B44">
      <w:pPr>
        <w:pStyle w:val="Cuerpodeltexto1"/>
        <w:shd w:val="clear" w:color="auto" w:fill="auto"/>
        <w:tabs>
          <w:tab w:val="left" w:pos="1398"/>
        </w:tabs>
        <w:spacing w:before="120" w:after="120" w:line="240" w:lineRule="auto"/>
        <w:ind w:right="20" w:firstLine="0"/>
        <w:jc w:val="both"/>
        <w:rPr>
          <w:rFonts w:ascii="Arial" w:hAnsi="Arial" w:cs="Arial"/>
          <w:b/>
          <w:sz w:val="20"/>
          <w:szCs w:val="20"/>
          <w:u w:val="single"/>
          <w:lang w:eastAsia="es-ES_tradnl"/>
        </w:rPr>
      </w:pPr>
      <w:bookmarkStart w:id="9" w:name="bookmark38"/>
      <w:r w:rsidRPr="001A4D94">
        <w:rPr>
          <w:rFonts w:ascii="Arial" w:hAnsi="Arial" w:cs="Arial"/>
          <w:b/>
          <w:sz w:val="20"/>
          <w:szCs w:val="20"/>
          <w:u w:val="single"/>
          <w:lang w:eastAsia="es-ES_tradnl"/>
        </w:rPr>
        <w:t>VIGÉSIMA SEGUNDA.- (MEDICIÓN Y MEJORAS AL DESEMPEÑO Y EJECUCIÓN)</w:t>
      </w:r>
      <w:bookmarkEnd w:id="9"/>
    </w:p>
    <w:p w14:paraId="70DA63B6" w14:textId="77777777" w:rsidR="00D81B44" w:rsidRPr="001A4D94" w:rsidRDefault="00D81B44" w:rsidP="00D81B44">
      <w:pPr>
        <w:pStyle w:val="Cuerpodeltexto1"/>
        <w:shd w:val="clear" w:color="auto" w:fill="auto"/>
        <w:tabs>
          <w:tab w:val="left" w:pos="1219"/>
        </w:tabs>
        <w:spacing w:before="120" w:after="120" w:line="240" w:lineRule="auto"/>
        <w:ind w:right="20" w:firstLine="0"/>
        <w:jc w:val="both"/>
        <w:rPr>
          <w:rFonts w:ascii="Arial" w:hAnsi="Arial" w:cs="Arial"/>
          <w:sz w:val="20"/>
          <w:szCs w:val="20"/>
        </w:rPr>
      </w:pPr>
      <w:r w:rsidRPr="001A4D94">
        <w:rPr>
          <w:rFonts w:ascii="Arial" w:hAnsi="Arial" w:cs="Arial"/>
          <w:sz w:val="20"/>
          <w:szCs w:val="20"/>
          <w:lang w:eastAsia="es-ES_tradnl"/>
        </w:rPr>
        <w:t xml:space="preserve">El </w:t>
      </w:r>
      <w:r w:rsidRPr="001A4D94">
        <w:rPr>
          <w:rFonts w:ascii="Arial" w:hAnsi="Arial" w:cs="Arial"/>
          <w:b/>
          <w:sz w:val="20"/>
          <w:szCs w:val="20"/>
          <w:lang w:eastAsia="es-ES_tradnl"/>
        </w:rPr>
        <w:t>CONTRATISTA</w:t>
      </w:r>
      <w:r w:rsidRPr="001A4D94">
        <w:rPr>
          <w:rFonts w:ascii="Arial" w:hAnsi="Arial" w:cs="Arial"/>
          <w:sz w:val="20"/>
          <w:szCs w:val="20"/>
          <w:lang w:eastAsia="es-ES_tradnl"/>
        </w:rPr>
        <w:t xml:space="preserve"> como </w:t>
      </w:r>
      <w:r w:rsidRPr="001A4D94">
        <w:rPr>
          <w:rFonts w:ascii="Arial" w:hAnsi="Arial" w:cs="Arial"/>
          <w:sz w:val="20"/>
          <w:szCs w:val="20"/>
          <w:lang w:eastAsia="x-none"/>
        </w:rPr>
        <w:t>la</w:t>
      </w:r>
      <w:r w:rsidRPr="001A4D94">
        <w:rPr>
          <w:rFonts w:ascii="Arial" w:hAnsi="Arial" w:cs="Arial"/>
          <w:b/>
          <w:sz w:val="20"/>
          <w:szCs w:val="20"/>
          <w:lang w:eastAsia="x-none"/>
        </w:rPr>
        <w:t xml:space="preserve"> ENTIDAD</w:t>
      </w:r>
      <w:r w:rsidRPr="001A4D94">
        <w:rPr>
          <w:rFonts w:ascii="Arial" w:hAnsi="Arial" w:cs="Arial"/>
          <w:sz w:val="20"/>
          <w:szCs w:val="20"/>
          <w:lang w:eastAsia="es-ES_tradnl"/>
        </w:rPr>
        <w:t xml:space="preserve"> acuerda que existen ciertos criterios e indicadores claves de desempeño.</w:t>
      </w:r>
    </w:p>
    <w:p w14:paraId="05302CEA" w14:textId="77777777" w:rsidR="00D81B44" w:rsidRPr="001A4D94" w:rsidRDefault="00D81B44" w:rsidP="00D81B44">
      <w:pPr>
        <w:pStyle w:val="Textocomentario"/>
        <w:spacing w:before="120" w:after="120"/>
        <w:jc w:val="both"/>
        <w:rPr>
          <w:rFonts w:ascii="Arial" w:hAnsi="Arial" w:cs="Arial"/>
        </w:rPr>
      </w:pPr>
      <w:r w:rsidRPr="001A4D94">
        <w:rPr>
          <w:rFonts w:ascii="Arial" w:hAnsi="Arial" w:cs="Arial"/>
        </w:rPr>
        <w:t xml:space="preserve">Previo al inicio de cualquier Servicio el </w:t>
      </w:r>
      <w:r w:rsidRPr="001A4D94">
        <w:rPr>
          <w:rFonts w:ascii="Arial" w:hAnsi="Arial" w:cs="Arial"/>
          <w:b/>
        </w:rPr>
        <w:t>CONTRATISTA</w:t>
      </w:r>
      <w:r w:rsidRPr="001A4D94">
        <w:rPr>
          <w:rFonts w:ascii="Arial" w:hAnsi="Arial" w:cs="Arial"/>
        </w:rPr>
        <w:t xml:space="preserve"> presentará los cronogramas a cumplir durante la ejecución del Servicio, los cuales deberán ser medidos por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en caso de existir desviaciones, el </w:t>
      </w:r>
      <w:r w:rsidRPr="001A4D94">
        <w:rPr>
          <w:rFonts w:ascii="Arial" w:hAnsi="Arial" w:cs="Arial"/>
          <w:b/>
        </w:rPr>
        <w:t xml:space="preserve">CONTRATISTA </w:t>
      </w:r>
      <w:r w:rsidRPr="001A4D94">
        <w:rPr>
          <w:rFonts w:ascii="Arial" w:hAnsi="Arial" w:cs="Arial"/>
        </w:rPr>
        <w:t xml:space="preserve">debe tener un Plan de Mejoras para corregir dichas desviaciones.  </w:t>
      </w:r>
    </w:p>
    <w:p w14:paraId="2437C0C9" w14:textId="77777777" w:rsidR="00D81B44" w:rsidRPr="001A4D94" w:rsidRDefault="00D81B44" w:rsidP="00D81B44">
      <w:pPr>
        <w:spacing w:before="120" w:after="120"/>
        <w:jc w:val="both"/>
        <w:rPr>
          <w:rFonts w:ascii="Arial" w:hAnsi="Arial" w:cs="Arial"/>
          <w:u w:val="single"/>
        </w:rPr>
      </w:pPr>
      <w:r w:rsidRPr="001A4D94">
        <w:rPr>
          <w:rFonts w:ascii="Arial" w:hAnsi="Arial" w:cs="Arial"/>
          <w:b/>
          <w:u w:val="single"/>
        </w:rPr>
        <w:t>VIGÉSIMA TERCERA.- (CONTRAPARTE DEL SERVICIO)</w:t>
      </w:r>
    </w:p>
    <w:p w14:paraId="09EBA634" w14:textId="77777777" w:rsidR="00D81B44" w:rsidRPr="001A4D94" w:rsidRDefault="00D81B44" w:rsidP="00D81B44">
      <w:pPr>
        <w:spacing w:before="120" w:after="120"/>
        <w:ind w:left="705" w:hanging="705"/>
        <w:jc w:val="both"/>
        <w:rPr>
          <w:rFonts w:ascii="Arial" w:hAnsi="Arial" w:cs="Arial"/>
        </w:rPr>
      </w:pPr>
      <w:r w:rsidRPr="001A4D94">
        <w:rPr>
          <w:rFonts w:ascii="Arial" w:hAnsi="Arial" w:cs="Arial"/>
          <w:b/>
        </w:rPr>
        <w:t xml:space="preserve">23.1. </w:t>
      </w:r>
      <w:r w:rsidRPr="001A4D94">
        <w:rPr>
          <w:rFonts w:ascii="Arial" w:hAnsi="Arial" w:cs="Arial"/>
        </w:rPr>
        <w:tab/>
        <w:t xml:space="preserve">La </w:t>
      </w:r>
      <w:r w:rsidRPr="001A4D94">
        <w:rPr>
          <w:rFonts w:ascii="Arial" w:hAnsi="Arial" w:cs="Arial"/>
          <w:b/>
        </w:rPr>
        <w:t xml:space="preserve">ENTIDAD </w:t>
      </w:r>
      <w:r w:rsidRPr="001A4D94">
        <w:rPr>
          <w:rFonts w:ascii="Arial" w:hAnsi="Arial" w:cs="Arial"/>
        </w:rPr>
        <w:t xml:space="preserve">designará a la contraparte para el seguimiento y control de la ejecución del Contrato, y comunicará oficialmente esta designación al </w:t>
      </w:r>
      <w:r w:rsidRPr="001A4D94">
        <w:rPr>
          <w:rFonts w:ascii="Arial" w:hAnsi="Arial" w:cs="Arial"/>
          <w:b/>
        </w:rPr>
        <w:t xml:space="preserve">CONTRATISTA </w:t>
      </w:r>
      <w:r w:rsidRPr="001A4D94">
        <w:rPr>
          <w:rFonts w:ascii="Arial" w:hAnsi="Arial" w:cs="Arial"/>
        </w:rPr>
        <w:t>mediante nota expresa y de conformidad a lo determinado en la cláusula (Notificaciones).</w:t>
      </w:r>
    </w:p>
    <w:p w14:paraId="3053E1CC" w14:textId="77777777" w:rsidR="00D81B44" w:rsidRPr="001A4D94" w:rsidRDefault="00D81B44" w:rsidP="00D81B44">
      <w:pPr>
        <w:tabs>
          <w:tab w:val="left" w:pos="900"/>
        </w:tabs>
        <w:spacing w:before="120" w:after="120"/>
        <w:ind w:left="705" w:hanging="705"/>
        <w:jc w:val="both"/>
        <w:rPr>
          <w:rFonts w:ascii="Arial" w:hAnsi="Arial" w:cs="Arial"/>
        </w:rPr>
      </w:pPr>
      <w:r w:rsidRPr="001A4D94">
        <w:rPr>
          <w:rFonts w:ascii="Arial" w:hAnsi="Arial" w:cs="Arial"/>
          <w:b/>
        </w:rPr>
        <w:t>23.2.</w:t>
      </w:r>
      <w:r w:rsidRPr="001A4D94">
        <w:rPr>
          <w:rFonts w:ascii="Arial" w:hAnsi="Arial" w:cs="Arial"/>
        </w:rPr>
        <w:tab/>
        <w:t xml:space="preserve">La contraparte estará a cargo de realizar las tareas relacionadas con la supervisión, fiscalización, control, evaluación, aplicación de moras y penalidades, así como cualquier otra decisión que internamente defina la </w:t>
      </w:r>
      <w:r w:rsidRPr="001A4D94">
        <w:rPr>
          <w:rFonts w:ascii="Arial" w:hAnsi="Arial" w:cs="Arial"/>
          <w:b/>
        </w:rPr>
        <w:t>ENTIDAD</w:t>
      </w:r>
      <w:r w:rsidRPr="001A4D94">
        <w:rPr>
          <w:rFonts w:ascii="Arial" w:hAnsi="Arial" w:cs="Arial"/>
        </w:rPr>
        <w:t xml:space="preserve"> con relación al Contrato.</w:t>
      </w:r>
    </w:p>
    <w:p w14:paraId="1D0A1ED6" w14:textId="77777777" w:rsidR="00D81B44" w:rsidRPr="001A4D94" w:rsidRDefault="00D81B44" w:rsidP="00D81B44">
      <w:pPr>
        <w:widowControl w:val="0"/>
        <w:spacing w:before="120" w:after="120"/>
        <w:jc w:val="both"/>
        <w:rPr>
          <w:rFonts w:ascii="Arial" w:hAnsi="Arial" w:cs="Arial"/>
        </w:rPr>
      </w:pPr>
      <w:r w:rsidRPr="001A4D94">
        <w:rPr>
          <w:rFonts w:ascii="Arial" w:hAnsi="Arial" w:cs="Arial"/>
          <w:b/>
        </w:rPr>
        <w:t>23.3.</w:t>
      </w:r>
      <w:r w:rsidRPr="001A4D94">
        <w:rPr>
          <w:rFonts w:ascii="Arial" w:hAnsi="Arial" w:cs="Arial"/>
        </w:rPr>
        <w:tab/>
        <w:t>La contraparte tendrá los más amplios poderes, inclusive para:</w:t>
      </w:r>
    </w:p>
    <w:p w14:paraId="284DB569" w14:textId="77777777" w:rsidR="00D81B44" w:rsidRPr="001A4D94" w:rsidRDefault="00D81B44" w:rsidP="00BD3A83">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Ordenar la inmediata sustitución de cualquier empleado del </w:t>
      </w:r>
      <w:r w:rsidRPr="001A4D94">
        <w:rPr>
          <w:rFonts w:ascii="Arial" w:hAnsi="Arial" w:cs="Arial"/>
          <w:b/>
          <w:lang w:val="es-ES_tradnl"/>
        </w:rPr>
        <w:t>CONTRATISTA</w:t>
      </w:r>
      <w:r w:rsidRPr="001A4D94">
        <w:rPr>
          <w:rFonts w:ascii="Arial" w:hAnsi="Arial" w:cs="Arial"/>
          <w:lang w:val="es-ES_tradnl"/>
        </w:rPr>
        <w:t xml:space="preserve"> que a exclusivo criterio de la contraparte, impida o dificulte la actividad fiscalizadora, que su habilitación y experiencia profesional se considere inadecuada o que su rendimiento o calidad no sean satisfactorios.</w:t>
      </w:r>
    </w:p>
    <w:p w14:paraId="4835436D" w14:textId="77777777" w:rsidR="00D81B44" w:rsidRPr="001A4D94" w:rsidRDefault="00D81B44" w:rsidP="00BD3A83">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Interrumpir cualquier parte del </w:t>
      </w:r>
      <w:r w:rsidRPr="001A4D94">
        <w:rPr>
          <w:rFonts w:ascii="Arial" w:hAnsi="Arial" w:cs="Arial"/>
        </w:rPr>
        <w:t>Servicio</w:t>
      </w:r>
      <w:r w:rsidRPr="001A4D94">
        <w:rPr>
          <w:rFonts w:ascii="Arial" w:hAnsi="Arial" w:cs="Arial"/>
          <w:lang w:val="es-ES_tradnl"/>
        </w:rPr>
        <w:t xml:space="preserve"> ejecutado en desacuerdo con lo determinado en el Contrato.</w:t>
      </w:r>
    </w:p>
    <w:p w14:paraId="3E6894F9" w14:textId="77777777" w:rsidR="00D81B44" w:rsidRPr="001A4D94" w:rsidRDefault="00D81B44" w:rsidP="00BD3A83">
      <w:pPr>
        <w:widowControl w:val="0"/>
        <w:numPr>
          <w:ilvl w:val="0"/>
          <w:numId w:val="49"/>
        </w:numPr>
        <w:tabs>
          <w:tab w:val="clear" w:pos="1683"/>
          <w:tab w:val="num" w:pos="1418"/>
        </w:tabs>
        <w:spacing w:before="120" w:after="120"/>
        <w:ind w:left="1418" w:hanging="284"/>
        <w:jc w:val="both"/>
        <w:rPr>
          <w:rFonts w:ascii="Arial" w:hAnsi="Arial" w:cs="Arial"/>
          <w:lang w:val="es-ES_tradnl"/>
        </w:rPr>
      </w:pPr>
      <w:r w:rsidRPr="001A4D94">
        <w:rPr>
          <w:rFonts w:ascii="Arial" w:hAnsi="Arial" w:cs="Arial"/>
          <w:lang w:val="es-ES_tradnl"/>
        </w:rPr>
        <w:t xml:space="preserve">En caso de inobservancia por parte del </w:t>
      </w:r>
      <w:r w:rsidRPr="001A4D94">
        <w:rPr>
          <w:rFonts w:ascii="Arial" w:hAnsi="Arial" w:cs="Arial"/>
          <w:b/>
          <w:lang w:val="es-ES_tradnl"/>
        </w:rPr>
        <w:t>CONTRATISTA</w:t>
      </w:r>
      <w:r w:rsidRPr="001A4D94">
        <w:rPr>
          <w:rFonts w:ascii="Arial" w:hAnsi="Arial" w:cs="Arial"/>
          <w:lang w:val="es-ES_tradnl"/>
        </w:rPr>
        <w:t xml:space="preserve"> a las exigencias de la fiscalización, se tendrá además el derecho de aplicación de multas previstas en el Contrato. </w:t>
      </w:r>
    </w:p>
    <w:p w14:paraId="4D27EF45" w14:textId="77777777" w:rsidR="00D81B44" w:rsidRPr="001A4D94" w:rsidRDefault="00D81B44" w:rsidP="00D81B44">
      <w:pPr>
        <w:widowControl w:val="0"/>
        <w:spacing w:before="120" w:after="120"/>
        <w:ind w:left="709" w:hanging="709"/>
        <w:jc w:val="both"/>
        <w:rPr>
          <w:rFonts w:ascii="Arial" w:hAnsi="Arial" w:cs="Arial"/>
        </w:rPr>
      </w:pPr>
      <w:r w:rsidRPr="001A4D94">
        <w:rPr>
          <w:rFonts w:ascii="Arial" w:hAnsi="Arial" w:cs="Arial"/>
          <w:b/>
          <w:lang w:val="es-ES_tradnl"/>
        </w:rPr>
        <w:t>23.4.</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 xml:space="preserve">contraparte podrá efectuar cualquier solicitud de rectificación relativa al Servicio ejecutado en desacuerdo con el Contrato, coordinando con el </w:t>
      </w:r>
      <w:r w:rsidRPr="001A4D94">
        <w:rPr>
          <w:rFonts w:ascii="Arial" w:hAnsi="Arial" w:cs="Arial"/>
          <w:b/>
        </w:rPr>
        <w:t>CONTRATISTA</w:t>
      </w:r>
      <w:r w:rsidRPr="001A4D94">
        <w:rPr>
          <w:rFonts w:ascii="Arial" w:hAnsi="Arial" w:cs="Arial"/>
        </w:rPr>
        <w:t xml:space="preserve"> un plazo máximo para la solución del problema. Luego de dicho aviso, si transcurrido el plazo, el </w:t>
      </w:r>
      <w:r w:rsidRPr="001A4D94">
        <w:rPr>
          <w:rFonts w:ascii="Arial" w:hAnsi="Arial" w:cs="Arial"/>
          <w:b/>
        </w:rPr>
        <w:t>CONTRATISTA</w:t>
      </w:r>
      <w:r w:rsidRPr="001A4D94">
        <w:rPr>
          <w:rFonts w:ascii="Arial" w:hAnsi="Arial" w:cs="Arial"/>
        </w:rPr>
        <w:t xml:space="preserve"> no procede con dicha solicitud, la misma se constituirá en causal de resolución por incumplimiento de Contrato, reservándose la </w:t>
      </w:r>
      <w:r w:rsidRPr="001A4D94">
        <w:rPr>
          <w:rFonts w:ascii="Arial" w:hAnsi="Arial" w:cs="Arial"/>
          <w:b/>
        </w:rPr>
        <w:t>ENTIDAD</w:t>
      </w:r>
      <w:r w:rsidRPr="001A4D94">
        <w:rPr>
          <w:rFonts w:ascii="Arial" w:hAnsi="Arial" w:cs="Arial"/>
        </w:rPr>
        <w:t xml:space="preserve"> el derecho de aplicar las penalidades de acuerdo al Contrato.</w:t>
      </w:r>
    </w:p>
    <w:p w14:paraId="1013099A" w14:textId="77777777" w:rsidR="00D81B44" w:rsidRPr="001A4D94" w:rsidRDefault="00D81B44" w:rsidP="00D81B44">
      <w:pPr>
        <w:widowControl w:val="0"/>
        <w:spacing w:before="120" w:after="120"/>
        <w:ind w:left="709" w:hanging="709"/>
        <w:jc w:val="both"/>
        <w:rPr>
          <w:rFonts w:ascii="Arial" w:hAnsi="Arial" w:cs="Arial"/>
        </w:rPr>
      </w:pPr>
      <w:r w:rsidRPr="001A4D94">
        <w:rPr>
          <w:rFonts w:ascii="Arial" w:hAnsi="Arial" w:cs="Arial"/>
          <w:b/>
        </w:rPr>
        <w:t>23.5.</w:t>
      </w:r>
      <w:r w:rsidRPr="001A4D94">
        <w:rPr>
          <w:rFonts w:ascii="Arial" w:hAnsi="Arial" w:cs="Arial"/>
        </w:rPr>
        <w:tab/>
      </w:r>
      <w:r w:rsidRPr="001A4D94">
        <w:rPr>
          <w:rFonts w:ascii="Arial" w:hAnsi="Arial" w:cs="Arial"/>
          <w:lang w:val="es-ES_tradnl"/>
        </w:rPr>
        <w:t xml:space="preserve">La acción u omisión, total o parcial, de la fiscalización no exime al </w:t>
      </w:r>
      <w:r w:rsidRPr="001A4D94">
        <w:rPr>
          <w:rFonts w:ascii="Arial" w:hAnsi="Arial" w:cs="Arial"/>
          <w:b/>
          <w:lang w:val="es-ES_tradnl"/>
        </w:rPr>
        <w:t>CONTRATISTA</w:t>
      </w:r>
      <w:r w:rsidRPr="001A4D94">
        <w:rPr>
          <w:rFonts w:ascii="Arial" w:hAnsi="Arial" w:cs="Arial"/>
          <w:lang w:val="es-ES_tradnl"/>
        </w:rPr>
        <w:t xml:space="preserve"> de su total responsabilidad por la ejecución del </w:t>
      </w:r>
      <w:r w:rsidRPr="001A4D94">
        <w:rPr>
          <w:rFonts w:ascii="Arial" w:hAnsi="Arial" w:cs="Arial"/>
        </w:rPr>
        <w:t>Servicio.</w:t>
      </w:r>
    </w:p>
    <w:p w14:paraId="45642320" w14:textId="77777777" w:rsidR="00D81B44" w:rsidRPr="001A4D94" w:rsidRDefault="00D81B44" w:rsidP="00D81B44">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6</w:t>
      </w:r>
      <w:r w:rsidRPr="001A4D94">
        <w:rPr>
          <w:rFonts w:ascii="Arial" w:hAnsi="Arial" w:cs="Arial"/>
          <w:lang w:val="es-ES_tradnl"/>
        </w:rPr>
        <w:t xml:space="preserve"> </w:t>
      </w:r>
      <w:r w:rsidRPr="001A4D94">
        <w:rPr>
          <w:rFonts w:ascii="Arial" w:hAnsi="Arial" w:cs="Arial"/>
          <w:lang w:val="es-ES_tradnl"/>
        </w:rPr>
        <w:tab/>
        <w:t xml:space="preserve">La </w:t>
      </w:r>
      <w:r w:rsidRPr="001A4D94">
        <w:rPr>
          <w:rFonts w:ascii="Arial" w:hAnsi="Arial" w:cs="Arial"/>
        </w:rPr>
        <w:t>contraparte</w:t>
      </w:r>
      <w:r w:rsidRPr="001A4D94">
        <w:rPr>
          <w:rFonts w:ascii="Arial" w:hAnsi="Arial" w:cs="Arial"/>
          <w:bCs/>
          <w:lang w:val="es-ES_tradnl"/>
        </w:rPr>
        <w:t>,</w:t>
      </w:r>
      <w:r w:rsidRPr="001A4D94">
        <w:rPr>
          <w:rFonts w:ascii="Arial" w:hAnsi="Arial" w:cs="Arial"/>
          <w:b/>
          <w:bCs/>
          <w:lang w:val="es-ES_tradnl"/>
        </w:rPr>
        <w:t xml:space="preserve"> </w:t>
      </w:r>
      <w:r w:rsidRPr="001A4D94">
        <w:rPr>
          <w:rFonts w:ascii="Arial" w:hAnsi="Arial" w:cs="Arial"/>
          <w:lang w:val="es-ES_tradnl"/>
        </w:rPr>
        <w:t xml:space="preserve">será el medio autorizado de comunicación, notificación y aprobación de todo cuanto corresponda a los asuntos relacionados con el servicio a ser prestado por el </w:t>
      </w:r>
      <w:r w:rsidRPr="001A4D94">
        <w:rPr>
          <w:rFonts w:ascii="Arial" w:hAnsi="Arial" w:cs="Arial"/>
          <w:b/>
          <w:lang w:val="es-ES_tradnl"/>
        </w:rPr>
        <w:t>CONTRATISTA</w:t>
      </w:r>
      <w:r w:rsidRPr="001A4D94">
        <w:rPr>
          <w:rFonts w:ascii="Arial" w:hAnsi="Arial" w:cs="Arial"/>
          <w:lang w:val="es-ES_tradnl"/>
        </w:rPr>
        <w:t>, bajo términos del presente Contrato y Anexos, así como los documentos que forman parte del mismo.</w:t>
      </w:r>
    </w:p>
    <w:p w14:paraId="2DA455B9" w14:textId="77777777" w:rsidR="00D81B44" w:rsidRPr="001A4D94" w:rsidRDefault="00D81B44" w:rsidP="00D81B44">
      <w:pPr>
        <w:widowControl w:val="0"/>
        <w:spacing w:before="120" w:after="120"/>
        <w:ind w:left="709" w:hanging="709"/>
        <w:jc w:val="both"/>
        <w:rPr>
          <w:rFonts w:ascii="Arial" w:hAnsi="Arial" w:cs="Arial"/>
        </w:rPr>
      </w:pPr>
      <w:r w:rsidRPr="001A4D94">
        <w:rPr>
          <w:rFonts w:ascii="Arial" w:hAnsi="Arial" w:cs="Arial"/>
          <w:b/>
        </w:rPr>
        <w:t>23.</w:t>
      </w:r>
      <w:r w:rsidRPr="001A4D94">
        <w:rPr>
          <w:rFonts w:ascii="Arial" w:hAnsi="Arial" w:cs="Arial"/>
          <w:b/>
          <w:lang w:val="es-ES_tradnl"/>
        </w:rPr>
        <w:t>7</w:t>
      </w:r>
      <w:r w:rsidRPr="001A4D94">
        <w:rPr>
          <w:rFonts w:ascii="Arial" w:hAnsi="Arial" w:cs="Arial"/>
          <w:b/>
          <w:lang w:val="es-ES_tradnl"/>
        </w:rPr>
        <w:tab/>
      </w:r>
      <w:r w:rsidRPr="001A4D94">
        <w:rPr>
          <w:rFonts w:ascii="Arial" w:hAnsi="Arial" w:cs="Arial"/>
          <w:lang w:val="es-ES_tradnl"/>
        </w:rPr>
        <w:t xml:space="preserve">La </w:t>
      </w:r>
      <w:r w:rsidRPr="001A4D94">
        <w:rPr>
          <w:rFonts w:ascii="Arial" w:hAnsi="Arial" w:cs="Arial"/>
        </w:rPr>
        <w:t>contraparte</w:t>
      </w:r>
      <w:r w:rsidRPr="001A4D94">
        <w:rPr>
          <w:rFonts w:ascii="Arial" w:hAnsi="Arial" w:cs="Arial"/>
          <w:b/>
          <w:bCs/>
          <w:lang w:val="es-ES_tradnl"/>
        </w:rPr>
        <w:t>,</w:t>
      </w:r>
      <w:r w:rsidRPr="001A4D94">
        <w:rPr>
          <w:rFonts w:ascii="Arial" w:hAnsi="Arial" w:cs="Arial"/>
          <w:lang w:val="es-ES_tradnl"/>
        </w:rPr>
        <w:t xml:space="preserve"> tendrá la autoridad necesaria para conocer, analizar, rechazar o aprobar los asuntos correspondientes al cumplimiento del presente contrato, de acuerdo a las atribuciones </w:t>
      </w:r>
      <w:r w:rsidRPr="001A4D94">
        <w:rPr>
          <w:rFonts w:ascii="Arial" w:hAnsi="Arial" w:cs="Arial"/>
          <w:lang w:val="es-ES_tradnl"/>
        </w:rPr>
        <w:lastRenderedPageBreak/>
        <w:t xml:space="preserve">e instrucciones que por escrito le confiera expresamente la </w:t>
      </w:r>
      <w:r w:rsidRPr="001A4D94">
        <w:rPr>
          <w:rFonts w:ascii="Arial" w:hAnsi="Arial" w:cs="Arial"/>
          <w:b/>
          <w:lang w:val="es-ES_tradnl"/>
        </w:rPr>
        <w:t>ENTIDAD</w:t>
      </w:r>
      <w:r w:rsidRPr="001A4D94">
        <w:rPr>
          <w:rFonts w:ascii="Arial" w:hAnsi="Arial" w:cs="Arial"/>
          <w:lang w:val="es-ES_tradnl"/>
        </w:rPr>
        <w:t>.</w:t>
      </w:r>
    </w:p>
    <w:p w14:paraId="14795E8B" w14:textId="77777777" w:rsidR="00D81B44" w:rsidRPr="001A4D94" w:rsidRDefault="00D81B44" w:rsidP="00D81B44">
      <w:pPr>
        <w:widowControl w:val="0"/>
        <w:spacing w:before="120" w:after="120"/>
        <w:ind w:left="709" w:hanging="709"/>
        <w:jc w:val="both"/>
        <w:rPr>
          <w:rFonts w:ascii="Arial" w:hAnsi="Arial" w:cs="Arial"/>
        </w:rPr>
      </w:pPr>
      <w:r w:rsidRPr="001A4D94">
        <w:rPr>
          <w:rFonts w:ascii="Arial" w:hAnsi="Arial" w:cs="Arial"/>
          <w:b/>
        </w:rPr>
        <w:t>23.8</w:t>
      </w:r>
      <w:r w:rsidRPr="001A4D94">
        <w:rPr>
          <w:rFonts w:ascii="Arial" w:hAnsi="Arial" w:cs="Arial"/>
          <w:b/>
        </w:rPr>
        <w:tab/>
      </w: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rPr>
        <w:t>contraparte</w:t>
      </w:r>
      <w:r w:rsidRPr="001A4D94">
        <w:rPr>
          <w:rFonts w:ascii="Arial" w:hAnsi="Arial" w:cs="Arial"/>
          <w:lang w:val="es-ES_tradnl"/>
        </w:rPr>
        <w:t xml:space="preserve">, observará y evaluará permanentemente el desempeño del </w:t>
      </w:r>
      <w:r w:rsidRPr="001A4D94">
        <w:rPr>
          <w:rFonts w:ascii="Arial" w:hAnsi="Arial" w:cs="Arial"/>
          <w:b/>
          <w:lang w:val="es-ES_tradnl"/>
        </w:rPr>
        <w:t>CONTRATISTA</w:t>
      </w:r>
      <w:r w:rsidRPr="001A4D94">
        <w:rPr>
          <w:rFonts w:ascii="Arial" w:hAnsi="Arial" w:cs="Arial"/>
          <w:lang w:val="es-ES_tradnl"/>
        </w:rPr>
        <w:t>, a objeto de exigirle, en su caso, mejor desempeño y eficiencia en la prestación de su servicio, o de imponerle sanciones.</w:t>
      </w:r>
    </w:p>
    <w:p w14:paraId="0F2CC727"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VIGÉSIMA CUARTA.- (REPRESENTANTE DEL CONTRATISTA)</w:t>
      </w:r>
    </w:p>
    <w:p w14:paraId="43E0CFAD"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podrá designara mediante notificación escrita a la </w:t>
      </w:r>
      <w:r w:rsidRPr="001A4D94">
        <w:rPr>
          <w:rFonts w:ascii="Arial" w:hAnsi="Arial" w:cs="Arial"/>
          <w:b/>
        </w:rPr>
        <w:t>ENTIDAD</w:t>
      </w:r>
      <w:r w:rsidRPr="001A4D94">
        <w:rPr>
          <w:rFonts w:ascii="Arial" w:hAnsi="Arial" w:cs="Arial"/>
        </w:rPr>
        <w:t xml:space="preserve">, a su representante para la coordinación y/o entrega del Servicio. </w:t>
      </w:r>
    </w:p>
    <w:p w14:paraId="228BF5A5"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El representante del </w:t>
      </w:r>
      <w:r w:rsidRPr="001A4D94">
        <w:rPr>
          <w:rFonts w:ascii="Arial" w:hAnsi="Arial" w:cs="Arial"/>
          <w:b/>
        </w:rPr>
        <w:t>CONTRATISTA</w:t>
      </w:r>
      <w:r w:rsidRPr="001A4D94">
        <w:rPr>
          <w:rFonts w:ascii="Arial" w:hAnsi="Arial" w:cs="Arial"/>
        </w:rPr>
        <w:t xml:space="preserve"> durante toda la prestación del Servicio mantendrá coordinación permanente y efectiva con la </w:t>
      </w:r>
      <w:r w:rsidRPr="001A4D94">
        <w:rPr>
          <w:rFonts w:ascii="Arial" w:hAnsi="Arial" w:cs="Arial"/>
          <w:b/>
        </w:rPr>
        <w:t>ENTIDAD</w:t>
      </w:r>
      <w:r w:rsidRPr="001A4D94">
        <w:rPr>
          <w:rFonts w:ascii="Arial" w:hAnsi="Arial" w:cs="Arial"/>
        </w:rPr>
        <w:t xml:space="preserve"> a través de la contraparte, a objeto de atender satisfactoriamente los requerimientos y dar fiel cumplimiento al Contrato.</w:t>
      </w:r>
    </w:p>
    <w:p w14:paraId="6E5B6D97" w14:textId="77777777" w:rsidR="00D81B44" w:rsidRPr="001A4D94" w:rsidRDefault="00D81B44" w:rsidP="00D81B44">
      <w:pPr>
        <w:spacing w:before="120" w:after="120"/>
        <w:jc w:val="both"/>
        <w:rPr>
          <w:rFonts w:ascii="Arial" w:hAnsi="Arial" w:cs="Arial"/>
        </w:rPr>
      </w:pPr>
      <w:r w:rsidRPr="001A4D94">
        <w:rPr>
          <w:rFonts w:ascii="Arial" w:hAnsi="Arial" w:cs="Arial"/>
          <w:bCs/>
          <w:lang w:val="es-ES_tradnl"/>
        </w:rPr>
        <w:t>El</w:t>
      </w:r>
      <w:r w:rsidRPr="001A4D94">
        <w:rPr>
          <w:rFonts w:ascii="Arial" w:hAnsi="Arial" w:cs="Arial"/>
          <w:b/>
          <w:bCs/>
          <w:lang w:val="es-ES_tradnl"/>
        </w:rPr>
        <w:t xml:space="preserve"> CONTRATISTA </w:t>
      </w:r>
      <w:r w:rsidRPr="001A4D94">
        <w:rPr>
          <w:rFonts w:ascii="Arial" w:hAnsi="Arial" w:cs="Arial"/>
          <w:bCs/>
          <w:lang w:val="es-ES_tradnl"/>
        </w:rPr>
        <w:t>d</w:t>
      </w:r>
      <w:r w:rsidRPr="001A4D94">
        <w:rPr>
          <w:rFonts w:ascii="Arial" w:hAnsi="Arial" w:cs="Arial"/>
          <w:lang w:val="es-ES_tradnl"/>
        </w:rPr>
        <w:t xml:space="preserve">esigna como su representante legal en el Servicio, al </w:t>
      </w:r>
      <w:r w:rsidRPr="001A4D94">
        <w:rPr>
          <w:rFonts w:ascii="Arial" w:hAnsi="Arial" w:cs="Arial"/>
          <w:bCs/>
          <w:lang w:val="es-ES_tradnl"/>
        </w:rPr>
        <w:t>gerente de proyecto</w:t>
      </w:r>
      <w:r w:rsidRPr="001A4D94">
        <w:rPr>
          <w:rFonts w:ascii="Arial" w:hAnsi="Arial" w:cs="Arial"/>
          <w:lang w:val="es-ES_tradnl"/>
        </w:rPr>
        <w:t xml:space="preserve">, profesional calificado en la propuesta del </w:t>
      </w:r>
      <w:r w:rsidRPr="001A4D94">
        <w:rPr>
          <w:rFonts w:ascii="Arial" w:hAnsi="Arial" w:cs="Arial"/>
          <w:b/>
          <w:lang w:val="es-ES_tradnl"/>
        </w:rPr>
        <w:t>CONTRATISTA</w:t>
      </w:r>
      <w:r w:rsidRPr="001A4D94">
        <w:rPr>
          <w:rFonts w:ascii="Arial" w:hAnsi="Arial" w:cs="Arial"/>
          <w:lang w:val="es-ES_tradnl"/>
        </w:rPr>
        <w:t>, como profesional titulado, con suficiente experiencia en la dirección del servicio</w:t>
      </w:r>
      <w:r w:rsidRPr="001A4D94">
        <w:rPr>
          <w:rFonts w:ascii="Arial" w:hAnsi="Arial" w:cs="Arial"/>
          <w:b/>
          <w:lang w:val="es-ES_tradnl"/>
        </w:rPr>
        <w:t xml:space="preserve"> </w:t>
      </w:r>
      <w:r w:rsidRPr="001A4D94">
        <w:rPr>
          <w:rFonts w:ascii="Arial" w:hAnsi="Arial" w:cs="Arial"/>
          <w:lang w:val="es-ES_tradnl"/>
        </w:rPr>
        <w:t xml:space="preserve">similares, que lo califiquen como idóneo para llevar a cabo satisfactoriamente la prestación del servicio, será presentado oficialmente antes del inicio del Servicio, mediante comunicación escrita dirigida a la </w:t>
      </w:r>
      <w:r w:rsidRPr="001A4D94">
        <w:rPr>
          <w:rFonts w:ascii="Arial" w:hAnsi="Arial" w:cs="Arial"/>
        </w:rPr>
        <w:t>contraparte.</w:t>
      </w:r>
    </w:p>
    <w:p w14:paraId="448831F7" w14:textId="77777777" w:rsidR="00D81B44" w:rsidRPr="001A4D94" w:rsidRDefault="00D81B44" w:rsidP="00D81B44">
      <w:pPr>
        <w:pStyle w:val="Textoindependiente2"/>
        <w:spacing w:before="120" w:line="240" w:lineRule="auto"/>
        <w:jc w:val="both"/>
        <w:rPr>
          <w:rFonts w:ascii="Arial" w:hAnsi="Arial" w:cs="Arial"/>
          <w:lang w:val="es-ES"/>
        </w:rPr>
      </w:pPr>
      <w:r w:rsidRPr="001A4D94">
        <w:rPr>
          <w:rFonts w:ascii="Arial" w:hAnsi="Arial" w:cs="Arial"/>
          <w:lang w:val="es-ES"/>
        </w:rPr>
        <w:t xml:space="preserve">El </w:t>
      </w:r>
      <w:r w:rsidRPr="001A4D94">
        <w:rPr>
          <w:rFonts w:ascii="Arial" w:hAnsi="Arial" w:cs="Arial"/>
          <w:bCs/>
          <w:lang w:val="es-ES"/>
        </w:rPr>
        <w:t>gerente</w:t>
      </w:r>
      <w:r w:rsidRPr="001A4D94">
        <w:rPr>
          <w:rFonts w:ascii="Arial" w:hAnsi="Arial" w:cs="Arial"/>
          <w:b/>
          <w:bCs/>
          <w:lang w:val="es-ES"/>
        </w:rPr>
        <w:t xml:space="preserve"> </w:t>
      </w:r>
      <w:r w:rsidRPr="001A4D94">
        <w:rPr>
          <w:rFonts w:ascii="Arial" w:hAnsi="Arial" w:cs="Arial"/>
          <w:bCs/>
          <w:lang w:val="es-ES"/>
        </w:rPr>
        <w:t>de</w:t>
      </w:r>
      <w:r w:rsidRPr="001A4D94">
        <w:rPr>
          <w:rFonts w:ascii="Arial" w:hAnsi="Arial" w:cs="Arial"/>
          <w:b/>
          <w:bCs/>
          <w:lang w:val="es-ES"/>
        </w:rPr>
        <w:t xml:space="preserve"> </w:t>
      </w:r>
      <w:r w:rsidRPr="001A4D94">
        <w:rPr>
          <w:rFonts w:ascii="Arial" w:hAnsi="Arial" w:cs="Arial"/>
          <w:bCs/>
          <w:lang w:val="es-ES"/>
        </w:rPr>
        <w:t>proyecto</w:t>
      </w:r>
      <w:r w:rsidRPr="001A4D94">
        <w:rPr>
          <w:rFonts w:ascii="Arial" w:hAnsi="Arial" w:cs="Arial"/>
          <w:b/>
          <w:bCs/>
          <w:lang w:val="es-ES"/>
        </w:rPr>
        <w:t xml:space="preserve"> </w:t>
      </w:r>
      <w:r w:rsidRPr="001A4D94">
        <w:rPr>
          <w:rFonts w:ascii="Arial" w:hAnsi="Arial" w:cs="Arial"/>
          <w:lang w:val="es-ES"/>
        </w:rPr>
        <w:t>tendrá residencia en el lugar del servicio previsto en el documento de contratación directa; prestará servicios a tiempo completo y está facultado para:</w:t>
      </w:r>
    </w:p>
    <w:p w14:paraId="37F1B12A"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Dirigir el servicio de</w:t>
      </w:r>
      <w:r w:rsidRPr="00F439B4">
        <w:rPr>
          <w:rFonts w:ascii="Arial" w:hAnsi="Arial" w:cs="Arial"/>
          <w:highlight w:val="yellow"/>
          <w:lang w:val="es-ES_tradnl"/>
        </w:rPr>
        <w:t>_______________________________</w:t>
      </w:r>
      <w:r>
        <w:rPr>
          <w:rFonts w:ascii="Arial" w:hAnsi="Arial" w:cs="Arial"/>
          <w:lang w:val="es-ES_tradnl"/>
        </w:rPr>
        <w:t>_</w:t>
      </w:r>
      <w:r w:rsidRPr="001A4D94">
        <w:rPr>
          <w:rFonts w:ascii="Arial" w:hAnsi="Arial" w:cs="Arial"/>
          <w:lang w:val="es-ES_tradnl"/>
        </w:rPr>
        <w:t>.</w:t>
      </w:r>
    </w:p>
    <w:p w14:paraId="4E266954"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Representar al </w:t>
      </w:r>
      <w:r w:rsidRPr="001A4D94">
        <w:rPr>
          <w:rFonts w:ascii="Arial" w:hAnsi="Arial" w:cs="Arial"/>
          <w:b/>
          <w:lang w:val="es-ES_tradnl"/>
        </w:rPr>
        <w:t>CONTRATISTA</w:t>
      </w:r>
      <w:r w:rsidRPr="001A4D94">
        <w:rPr>
          <w:rFonts w:ascii="Arial" w:hAnsi="Arial" w:cs="Arial"/>
          <w:bCs/>
          <w:lang w:val="es-ES_tradnl"/>
        </w:rPr>
        <w:t xml:space="preserve"> </w:t>
      </w:r>
      <w:r w:rsidRPr="001A4D94">
        <w:rPr>
          <w:rFonts w:ascii="Arial" w:hAnsi="Arial" w:cs="Arial"/>
          <w:lang w:val="es-ES_tradnl"/>
        </w:rPr>
        <w:t>durante toda la prestación del servicio.</w:t>
      </w:r>
    </w:p>
    <w:p w14:paraId="32A3A9E3"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Mantener permanentemente informada a la contraparte sobre todos los   aspectos relacionados con el servicio.</w:t>
      </w:r>
    </w:p>
    <w:p w14:paraId="4BB9324B"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Mantener coordinación permanente y efectiva con la </w:t>
      </w:r>
      <w:r w:rsidRPr="001A4D94">
        <w:rPr>
          <w:rFonts w:ascii="Arial" w:hAnsi="Arial" w:cs="Arial"/>
          <w:b/>
          <w:lang w:val="es-ES_tradnl"/>
        </w:rPr>
        <w:t>ENTIDAD</w:t>
      </w:r>
      <w:r w:rsidRPr="001A4D94">
        <w:rPr>
          <w:rFonts w:ascii="Arial" w:hAnsi="Arial" w:cs="Arial"/>
          <w:lang w:val="es-ES_tradnl"/>
        </w:rPr>
        <w:t xml:space="preserve"> y el   </w:t>
      </w:r>
      <w:r w:rsidRPr="001A4D94">
        <w:rPr>
          <w:rFonts w:ascii="Arial" w:hAnsi="Arial" w:cs="Arial"/>
          <w:b/>
          <w:lang w:val="es-ES_tradnl"/>
        </w:rPr>
        <w:t>CONTRATISTA</w:t>
      </w:r>
      <w:r w:rsidRPr="001A4D94">
        <w:rPr>
          <w:rFonts w:ascii="Arial" w:hAnsi="Arial" w:cs="Arial"/>
          <w:lang w:val="es-ES_tradnl"/>
        </w:rPr>
        <w:t>.</w:t>
      </w:r>
    </w:p>
    <w:p w14:paraId="1ACB565E"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 xml:space="preserve">Presentar el organigrama completo del personal del </w:t>
      </w:r>
      <w:r w:rsidRPr="001A4D94">
        <w:rPr>
          <w:rFonts w:ascii="Arial" w:hAnsi="Arial" w:cs="Arial"/>
          <w:b/>
          <w:lang w:val="es-ES_tradnl"/>
        </w:rPr>
        <w:t>CONTRATISTA</w:t>
      </w:r>
      <w:r w:rsidRPr="001A4D94">
        <w:rPr>
          <w:rFonts w:ascii="Arial" w:hAnsi="Arial" w:cs="Arial"/>
          <w:lang w:val="es-ES_tradnl"/>
        </w:rPr>
        <w:t>, asignado al servicio.</w:t>
      </w:r>
    </w:p>
    <w:p w14:paraId="05BD15F0"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41FF5E19" w14:textId="77777777" w:rsidR="00D81B44" w:rsidRPr="001A4D94" w:rsidRDefault="00D81B44" w:rsidP="00BD3A83">
      <w:pPr>
        <w:numPr>
          <w:ilvl w:val="0"/>
          <w:numId w:val="50"/>
        </w:numPr>
        <w:spacing w:before="120" w:after="120"/>
        <w:ind w:left="1418" w:hanging="284"/>
        <w:jc w:val="both"/>
        <w:rPr>
          <w:rFonts w:ascii="Arial" w:hAnsi="Arial" w:cs="Arial"/>
          <w:lang w:val="es-ES_tradnl"/>
        </w:rPr>
      </w:pPr>
      <w:r w:rsidRPr="001A4D94">
        <w:rPr>
          <w:rFonts w:ascii="Arial" w:hAnsi="Arial" w:cs="Arial"/>
          <w:lang w:val="es-ES_tradnl"/>
        </w:rPr>
        <w:t>Cuidará de la economía con la que debe desarrollarse la prestación del servicio, a efectos de cumplir con el presupuesto asignado.</w:t>
      </w:r>
    </w:p>
    <w:p w14:paraId="7CC9AA9D" w14:textId="77777777" w:rsidR="00D81B44" w:rsidRPr="001A4D94" w:rsidRDefault="00D81B44" w:rsidP="00D81B44">
      <w:pPr>
        <w:spacing w:before="120" w:after="120"/>
        <w:jc w:val="both"/>
        <w:rPr>
          <w:rFonts w:ascii="Arial" w:hAnsi="Arial" w:cs="Arial"/>
          <w:b/>
          <w:lang w:val="es-ES_tradnl"/>
        </w:rPr>
      </w:pPr>
      <w:r w:rsidRPr="001A4D94">
        <w:rPr>
          <w:rFonts w:ascii="Arial" w:hAnsi="Arial" w:cs="Arial"/>
          <w:lang w:val="es-ES_tradnl"/>
        </w:rPr>
        <w:t xml:space="preserve">En caso de ausencia temporal, por causas emergentes del presente contrato, u otras de fuerza mayor o caso fortuito, con conocimiento y autorización de la </w:t>
      </w:r>
      <w:r w:rsidRPr="001A4D94">
        <w:rPr>
          <w:rFonts w:ascii="Arial" w:hAnsi="Arial" w:cs="Arial"/>
          <w:b/>
          <w:lang w:val="es-ES_tradnl"/>
        </w:rPr>
        <w:t>ENTIDAD</w:t>
      </w:r>
      <w:r w:rsidRPr="001A4D94">
        <w:rPr>
          <w:rFonts w:ascii="Arial" w:hAnsi="Arial" w:cs="Arial"/>
          <w:lang w:val="es-ES_tradnl"/>
        </w:rPr>
        <w:t xml:space="preserve"> a través de la </w:t>
      </w:r>
      <w:r w:rsidRPr="001A4D94">
        <w:rPr>
          <w:rFonts w:ascii="Arial" w:hAnsi="Arial" w:cs="Arial"/>
          <w:bCs/>
          <w:lang w:val="es-ES_tradnl"/>
        </w:rPr>
        <w:t>contraparte</w:t>
      </w:r>
      <w:r w:rsidRPr="001A4D94">
        <w:rPr>
          <w:rFonts w:ascii="Arial" w:hAnsi="Arial" w:cs="Arial"/>
          <w:lang w:val="es-ES_tradnl"/>
        </w:rPr>
        <w:t xml:space="preserve">; asumirá esas funciones el profesional inmediato inferior, con total autoridad para actuar en legal representación del </w:t>
      </w:r>
      <w:r w:rsidRPr="001A4D94">
        <w:rPr>
          <w:rFonts w:ascii="Arial" w:hAnsi="Arial" w:cs="Arial"/>
          <w:b/>
          <w:lang w:val="es-ES_tradnl"/>
        </w:rPr>
        <w:t>CONTRATISTA.</w:t>
      </w:r>
    </w:p>
    <w:p w14:paraId="5FA33874"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Esta suplencia será temporal y no deberá exceder los treinta (30) días hábiles, salvo casos de gravedad, caso contrario el </w:t>
      </w:r>
      <w:r w:rsidRPr="001A4D94">
        <w:rPr>
          <w:rFonts w:ascii="Arial" w:hAnsi="Arial" w:cs="Arial"/>
          <w:b/>
          <w:lang w:val="es-ES_tradnl"/>
        </w:rPr>
        <w:t>CONTRATISTA</w:t>
      </w:r>
      <w:r w:rsidRPr="001A4D94">
        <w:rPr>
          <w:rFonts w:ascii="Arial" w:hAnsi="Arial" w:cs="Arial"/>
          <w:lang w:val="es-ES_tradnl"/>
        </w:rPr>
        <w:t xml:space="preserve"> deberá proceder a sustituir al </w:t>
      </w:r>
      <w:r w:rsidRPr="001A4D94">
        <w:rPr>
          <w:rFonts w:ascii="Arial" w:hAnsi="Arial" w:cs="Arial"/>
          <w:bCs/>
          <w:lang w:val="es-ES_tradnl"/>
        </w:rPr>
        <w:t>gerente</w:t>
      </w:r>
      <w:r w:rsidRPr="001A4D94">
        <w:rPr>
          <w:rFonts w:ascii="Arial" w:hAnsi="Arial" w:cs="Arial"/>
          <w:lang w:val="es-ES_tradnl"/>
        </w:rPr>
        <w:t xml:space="preserve">, presentando a consideración de la </w:t>
      </w:r>
      <w:r w:rsidRPr="001A4D94">
        <w:rPr>
          <w:rFonts w:ascii="Arial" w:hAnsi="Arial" w:cs="Arial"/>
          <w:b/>
          <w:lang w:val="es-ES_tradnl"/>
        </w:rPr>
        <w:t>ENTIDAD</w:t>
      </w:r>
      <w:r w:rsidRPr="001A4D94">
        <w:rPr>
          <w:rFonts w:ascii="Arial" w:hAnsi="Arial" w:cs="Arial"/>
          <w:lang w:val="es-ES_tradnl"/>
        </w:rPr>
        <w:t xml:space="preserve"> una terna de profesionales de similar o mejor calificación que el que será reemplazado.</w:t>
      </w:r>
    </w:p>
    <w:p w14:paraId="13B997E1"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Una vez que la </w:t>
      </w:r>
      <w:r w:rsidRPr="001A4D94">
        <w:rPr>
          <w:rFonts w:ascii="Arial" w:hAnsi="Arial" w:cs="Arial"/>
          <w:b/>
          <w:lang w:val="es-ES_tradnl"/>
        </w:rPr>
        <w:t>ENTIDAD</w:t>
      </w:r>
      <w:r w:rsidRPr="001A4D94">
        <w:rPr>
          <w:rFonts w:ascii="Arial" w:hAnsi="Arial" w:cs="Arial"/>
          <w:lang w:val="es-ES_tradnl"/>
        </w:rPr>
        <w:t xml:space="preserve"> acepte por escrito al nuevo </w:t>
      </w:r>
      <w:r w:rsidRPr="001A4D94">
        <w:rPr>
          <w:rFonts w:ascii="Arial" w:hAnsi="Arial" w:cs="Arial"/>
          <w:bCs/>
          <w:lang w:val="es-ES_tradnl"/>
        </w:rPr>
        <w:t>gerente</w:t>
      </w:r>
      <w:r w:rsidRPr="001A4D94">
        <w:rPr>
          <w:rFonts w:ascii="Arial" w:hAnsi="Arial" w:cs="Arial"/>
          <w:lang w:val="es-ES_tradnl"/>
        </w:rPr>
        <w:t>, éste recién entrará en ejercicio de la función; cualquier acto anterior es nulo.</w:t>
      </w:r>
    </w:p>
    <w:p w14:paraId="52044F21"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 xml:space="preserve">VIGÉSIMA QUINTA.- (PERSONAL DEL CONTRATISTA) </w:t>
      </w:r>
    </w:p>
    <w:p w14:paraId="0A5C8E44"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proporcionará un grupo completo, además del personal de base en la ciudad, para operar y efectuar el Servicio, de acuerdo a las disposiciones del Contrato y Anexos. </w:t>
      </w:r>
    </w:p>
    <w:p w14:paraId="1BCA820D"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empleará al personal detallado en este documento y será el único responsable por la salud y bienestar de los mismos, y de la provisión de alojamiento y comedores en el sitio de los servicios.</w:t>
      </w:r>
    </w:p>
    <w:p w14:paraId="42EBDACE"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mantendrá los expedientes completos y actualizados de su personal empleado para el servicio, registrando todos los períodos trabajados y pondrá estos expedientes a disposición de YPFB si o cuando fuese requerido.</w:t>
      </w:r>
    </w:p>
    <w:p w14:paraId="6D35DF82"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lastRenderedPageBreak/>
        <w:t xml:space="preserve">El </w:t>
      </w:r>
      <w:r w:rsidRPr="001A4D94">
        <w:rPr>
          <w:rFonts w:ascii="Arial" w:hAnsi="Arial" w:cs="Arial"/>
          <w:b/>
        </w:rPr>
        <w:t>CONTRATISTA</w:t>
      </w:r>
      <w:r w:rsidRPr="001A4D94">
        <w:rPr>
          <w:rFonts w:ascii="Arial" w:hAnsi="Arial" w:cs="Arial"/>
        </w:rPr>
        <w:t xml:space="preserve"> representa y garantiza específicamente a la </w:t>
      </w:r>
      <w:r w:rsidRPr="001A4D94">
        <w:rPr>
          <w:rFonts w:ascii="Arial" w:hAnsi="Arial" w:cs="Arial"/>
          <w:b/>
        </w:rPr>
        <w:t>ENTIDAD</w:t>
      </w:r>
      <w:r w:rsidRPr="001A4D94">
        <w:rPr>
          <w:rFonts w:ascii="Arial" w:hAnsi="Arial" w:cs="Arial"/>
        </w:rPr>
        <w:t xml:space="preserve"> que es el empleador en el sentido de cualquier ley, norma, reglamento, orden o decreto del Estado Plurinacional de Bolivia, o cualquier subdivisión política de la misma; y que todos sus subcontratistas y proveedores quienes realicen un servicio o proporcionen materiales en virtud de este Contrato, también serán empleadores en el sentido de lo anteriormente mencionado.</w:t>
      </w:r>
    </w:p>
    <w:p w14:paraId="46CC73CA"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será el único responsable y deberá asumir todos los costos incurridos relacionados con el empleo y la administración de su personal junto con todos los servicios médicos necesarios y de rutina, y todos los otros asuntos relacionados al mismo, incluyendo la preparación de viajes, obteniendo todos los pasaportes y visas necesarias (y renovaciones de las mismas) y todos los requerimientos necesarios establecidos por las leyes aplicables.</w:t>
      </w:r>
    </w:p>
    <w:p w14:paraId="2C82E613" w14:textId="77777777" w:rsidR="00D81B44" w:rsidRPr="001A4D94" w:rsidRDefault="00D81B44" w:rsidP="00D81B44">
      <w:pPr>
        <w:autoSpaceDE w:val="0"/>
        <w:autoSpaceDN w:val="0"/>
        <w:adjustRightInd w:val="0"/>
        <w:spacing w:before="120" w:after="120"/>
        <w:jc w:val="both"/>
        <w:rPr>
          <w:rFonts w:ascii="Arial" w:hAnsi="Arial" w:cs="Arial"/>
          <w:bCs/>
        </w:rPr>
      </w:pPr>
      <w:r w:rsidRPr="001A4D94">
        <w:rPr>
          <w:rFonts w:ascii="Arial" w:hAnsi="Arial" w:cs="Arial"/>
          <w:bCs/>
        </w:rPr>
        <w:t xml:space="preserve">Según lo establecido anteriormente, la mano de obra del </w:t>
      </w:r>
      <w:r w:rsidRPr="001A4D94">
        <w:rPr>
          <w:rFonts w:ascii="Arial" w:hAnsi="Arial" w:cs="Arial"/>
          <w:b/>
          <w:bCs/>
        </w:rPr>
        <w:t>CONTRATISTA</w:t>
      </w:r>
      <w:r w:rsidRPr="001A4D94">
        <w:rPr>
          <w:rFonts w:ascii="Arial" w:hAnsi="Arial" w:cs="Arial"/>
          <w:bCs/>
        </w:rPr>
        <w:t xml:space="preserve"> no deberá trabajar más de doce (12) horas al día, incluyendo el transporte desde y hacia el campamento base, así mismo el tiempo de permanencia del personal del </w:t>
      </w:r>
      <w:r w:rsidRPr="001A4D94">
        <w:rPr>
          <w:rFonts w:ascii="Arial" w:hAnsi="Arial" w:cs="Arial"/>
          <w:b/>
          <w:bCs/>
        </w:rPr>
        <w:t>CONTRATISTA</w:t>
      </w:r>
      <w:r w:rsidRPr="001A4D94">
        <w:rPr>
          <w:rFonts w:ascii="Arial" w:hAnsi="Arial" w:cs="Arial"/>
          <w:bCs/>
        </w:rPr>
        <w:t xml:space="preserve"> en el sitio de los servicios será máximo cuarenta y cinco (45) días. </w:t>
      </w:r>
    </w:p>
    <w:p w14:paraId="34C12AA3"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 xml:space="preserve">CONTRATISTA </w:t>
      </w:r>
      <w:r w:rsidRPr="001A4D94">
        <w:rPr>
          <w:rFonts w:ascii="Arial" w:hAnsi="Arial" w:cs="Arial"/>
        </w:rPr>
        <w:t>será responsable de todas lo material y costos asociados a los periodos de descanso para su personal, incluyendo todos los cambios que ocurran durante el período del servicio.</w:t>
      </w:r>
    </w:p>
    <w:p w14:paraId="718D90D8"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con sus propios medios, deberá proporcionar a su personal la ropa y los equipos de protección personal que sean necesarios para las operaciones en el sitio de los servicios.</w:t>
      </w:r>
    </w:p>
    <w:p w14:paraId="5EFAA24E" w14:textId="77777777" w:rsidR="00D81B44" w:rsidRPr="001A4D94" w:rsidRDefault="00D81B44" w:rsidP="00D81B44">
      <w:pPr>
        <w:autoSpaceDE w:val="0"/>
        <w:autoSpaceDN w:val="0"/>
        <w:adjustRightInd w:val="0"/>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supervisar a su personal a fin de garantizar la pronta y eficiente realización del Servicio. El personal del </w:t>
      </w:r>
      <w:r w:rsidRPr="001A4D94">
        <w:rPr>
          <w:rFonts w:ascii="Arial" w:hAnsi="Arial" w:cs="Arial"/>
          <w:b/>
        </w:rPr>
        <w:t>CONTRATISTA</w:t>
      </w:r>
      <w:r w:rsidRPr="001A4D94">
        <w:rPr>
          <w:rFonts w:ascii="Arial" w:hAnsi="Arial" w:cs="Arial"/>
        </w:rPr>
        <w:t xml:space="preserve"> deberá acatar todas las reglas y regulaciones razonables que gobiernan el trabajo otorgado por YPFB.</w:t>
      </w:r>
    </w:p>
    <w:p w14:paraId="503183A5" w14:textId="77777777" w:rsidR="00D81B44" w:rsidRPr="001A4D94" w:rsidRDefault="00D81B44" w:rsidP="00D81B44">
      <w:pPr>
        <w:pStyle w:val="Prrafodelista"/>
        <w:spacing w:before="120" w:after="120"/>
        <w:ind w:left="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asegurará que su </w:t>
      </w:r>
      <w:proofErr w:type="gramStart"/>
      <w:r w:rsidRPr="001A4D94">
        <w:rPr>
          <w:rFonts w:ascii="Arial" w:hAnsi="Arial" w:cs="Arial"/>
        </w:rPr>
        <w:t>personal  y</w:t>
      </w:r>
      <w:proofErr w:type="gramEnd"/>
      <w:r w:rsidRPr="001A4D94">
        <w:rPr>
          <w:rFonts w:ascii="Arial" w:hAnsi="Arial" w:cs="Arial"/>
        </w:rPr>
        <w:t xml:space="preserve"> el de los subcontratistas puedan leer, escribir y hablar español y/o ingles fluidamente, o mantener un traductor permanente. </w:t>
      </w:r>
    </w:p>
    <w:p w14:paraId="16942DB5" w14:textId="77777777" w:rsidR="00D81B44" w:rsidRPr="001A4D94" w:rsidRDefault="00D81B44" w:rsidP="00D81B44">
      <w:pPr>
        <w:pStyle w:val="Prrafodelista"/>
        <w:spacing w:before="120" w:after="120"/>
        <w:ind w:left="0"/>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hará sus propios arreglos en cuanto a la contratación del personal, sea local o de otra manera. </w:t>
      </w:r>
      <w:bookmarkStart w:id="10" w:name="OLE_LINK1"/>
      <w:bookmarkStart w:id="11" w:name="OLE_LINK2"/>
      <w:bookmarkStart w:id="12" w:name="OLE_LINK3"/>
    </w:p>
    <w:p w14:paraId="4DAA2749" w14:textId="77777777" w:rsidR="00D81B44" w:rsidRPr="001A4D94" w:rsidRDefault="00D81B44" w:rsidP="00D81B44">
      <w:pPr>
        <w:pStyle w:val="Prrafodelista"/>
        <w:spacing w:before="120" w:after="120"/>
        <w:ind w:left="0"/>
        <w:jc w:val="both"/>
        <w:rPr>
          <w:rFonts w:ascii="Arial" w:hAnsi="Arial" w:cs="Arial"/>
        </w:rPr>
      </w:pPr>
      <w:r w:rsidRPr="001A4D94">
        <w:rPr>
          <w:rFonts w:ascii="Arial" w:hAnsi="Arial" w:cs="Arial"/>
          <w:lang w:val="es-BO"/>
        </w:rPr>
        <w:t xml:space="preserve">En caso de que </w:t>
      </w:r>
      <w:r w:rsidRPr="001A4D94">
        <w:rPr>
          <w:rFonts w:ascii="Arial" w:hAnsi="Arial" w:cs="Arial"/>
          <w:b/>
          <w:lang w:val="es-BO"/>
        </w:rPr>
        <w:t>CONTRATISTA</w:t>
      </w:r>
      <w:r w:rsidRPr="001A4D94">
        <w:rPr>
          <w:rFonts w:ascii="Arial" w:hAnsi="Arial" w:cs="Arial"/>
          <w:lang w:val="es-BO"/>
        </w:rPr>
        <w:t xml:space="preserve"> proporcionara algún personal del extranjero, este personal no podrá exceder el quince por ciento (15%) de total de la mano de obra empleada por concepto de la ejecución de los Servicios conforme al Contrato, el </w:t>
      </w:r>
      <w:r w:rsidRPr="001A4D94">
        <w:rPr>
          <w:rFonts w:ascii="Arial" w:hAnsi="Arial" w:cs="Arial"/>
          <w:b/>
          <w:lang w:val="es-BO"/>
        </w:rPr>
        <w:t>CONTRATISTA</w:t>
      </w:r>
      <w:r w:rsidRPr="001A4D94">
        <w:rPr>
          <w:rFonts w:ascii="Arial" w:hAnsi="Arial" w:cs="Arial"/>
          <w:lang w:val="es-BO"/>
        </w:rPr>
        <w:t xml:space="preserve"> será el único responsable por el debido cumplimento de todas las Leyes y Reglamentos Bolivianos, inclusive, pero no limitándose al Régimen Legal de Migración (en conformidad con el Decreto Supremo No. 24423, del 29 de Noviembre de 1996 y el Decreto Supremo No. 26877 de 21 de diciembre de 2002 tal como podrían ser enmendados o reemplazados en el futuro) y el Régimen Laboral (en conformidad con la Regulación del Régimen Laboral para Extranjeros, aprobada mediante Resolución No. 494/99, emitido por el Ministerio del Trabajo el 17 de Noviembre de 1999) siendo el </w:t>
      </w:r>
      <w:r w:rsidRPr="001A4D94">
        <w:rPr>
          <w:rFonts w:ascii="Arial" w:hAnsi="Arial" w:cs="Arial"/>
          <w:b/>
          <w:lang w:val="es-BO"/>
        </w:rPr>
        <w:t>CONTRATISTA</w:t>
      </w:r>
      <w:r w:rsidRPr="001A4D94">
        <w:rPr>
          <w:rFonts w:ascii="Arial" w:hAnsi="Arial" w:cs="Arial"/>
          <w:lang w:val="es-BO"/>
        </w:rPr>
        <w:t xml:space="preserve"> la parte responsable de obtener los correspondientes permisos para los Servicios</w:t>
      </w:r>
      <w:r w:rsidRPr="001A4D94">
        <w:rPr>
          <w:rFonts w:ascii="Arial" w:hAnsi="Arial" w:cs="Arial"/>
          <w:snapToGrid w:val="0"/>
          <w:lang w:val="es-BO"/>
        </w:rPr>
        <w:t>.</w:t>
      </w:r>
      <w:bookmarkEnd w:id="10"/>
      <w:bookmarkEnd w:id="11"/>
      <w:bookmarkEnd w:id="12"/>
    </w:p>
    <w:p w14:paraId="13B1EDA5" w14:textId="77777777" w:rsidR="00D81B44" w:rsidRPr="001A4D94" w:rsidRDefault="00D81B44" w:rsidP="00D81B44">
      <w:pPr>
        <w:pStyle w:val="Prrafodelista"/>
        <w:spacing w:before="120" w:after="120"/>
        <w:ind w:left="0"/>
        <w:jc w:val="both"/>
        <w:rPr>
          <w:rFonts w:ascii="Arial" w:hAnsi="Arial" w:cs="Arial"/>
        </w:rPr>
      </w:pPr>
      <w:r w:rsidRPr="001A4D94">
        <w:rPr>
          <w:rFonts w:ascii="Arial" w:hAnsi="Arial" w:cs="Arial"/>
          <w:snapToGrid w:val="0"/>
          <w:lang w:val="es-BO"/>
        </w:rPr>
        <w:t xml:space="preserve">Lo que antecede significa que el personal del </w:t>
      </w:r>
      <w:r w:rsidRPr="001A4D94">
        <w:rPr>
          <w:rFonts w:ascii="Arial" w:hAnsi="Arial" w:cs="Arial"/>
          <w:b/>
          <w:snapToGrid w:val="0"/>
          <w:lang w:val="es-BO"/>
        </w:rPr>
        <w:t>CONTRATISTA</w:t>
      </w:r>
      <w:r w:rsidRPr="001A4D94">
        <w:rPr>
          <w:rFonts w:ascii="Arial" w:hAnsi="Arial" w:cs="Arial"/>
          <w:snapToGrid w:val="0"/>
          <w:lang w:val="es-BO"/>
        </w:rPr>
        <w:t xml:space="preserve"> obligadamente tiene que obtener previo a su ingreso al Estado Plurinacional de Bolivia o al llegar al mismo, cualesquier y todos los permisos, autorizaciones, visas, Carnet de Extranjero, impuestos, recargos, etc. exigidos para poder desarrollar actividades labores en el Estado Plurinacional de Bolivia, tal como fuera aplicable y los mantendrá en plena validez y vigencia durante todo el plazo del presente Contrato. En caso que haya un incumplimiento o violación de esta disposición por parte del personal del </w:t>
      </w:r>
      <w:r w:rsidRPr="001A4D94">
        <w:rPr>
          <w:rFonts w:ascii="Arial" w:hAnsi="Arial" w:cs="Arial"/>
          <w:b/>
          <w:snapToGrid w:val="0"/>
          <w:lang w:val="es-BO"/>
        </w:rPr>
        <w:t>CONTRATISTA</w:t>
      </w:r>
      <w:r w:rsidRPr="001A4D94">
        <w:rPr>
          <w:rFonts w:ascii="Arial" w:hAnsi="Arial" w:cs="Arial"/>
          <w:snapToGrid w:val="0"/>
          <w:lang w:val="es-BO"/>
        </w:rPr>
        <w:t xml:space="preserve">, el </w:t>
      </w:r>
      <w:r w:rsidRPr="001A4D94">
        <w:rPr>
          <w:rFonts w:ascii="Arial" w:hAnsi="Arial" w:cs="Arial"/>
          <w:b/>
          <w:snapToGrid w:val="0"/>
          <w:lang w:val="es-BO"/>
        </w:rPr>
        <w:t>CONTRATISTA</w:t>
      </w:r>
      <w:r w:rsidRPr="001A4D94">
        <w:rPr>
          <w:rFonts w:ascii="Arial" w:hAnsi="Arial" w:cs="Arial"/>
          <w:snapToGrid w:val="0"/>
          <w:lang w:val="es-BO"/>
        </w:rPr>
        <w:t xml:space="preserve"> es el único responsable de resolver esta situación ante el Ministerio de Gobierno o el Ministerio del Trabajo o cualquier otra Instancia Gubernamental de Bolivia, tal como fuera aplicable, y de pagar cualesquiera y todas las multas, sanciones, Costos y gastos legales, judiciales y administrativos (inclusive los honorarios de abogados, desembolsos y otros gastos y Costos legales) impuestos directa o indirectamente sobre el personal del </w:t>
      </w:r>
      <w:r w:rsidRPr="001A4D94">
        <w:rPr>
          <w:rFonts w:ascii="Arial" w:hAnsi="Arial" w:cs="Arial"/>
          <w:b/>
          <w:snapToGrid w:val="0"/>
          <w:lang w:val="es-BO"/>
        </w:rPr>
        <w:t>CONTRATISTA</w:t>
      </w:r>
      <w:r w:rsidRPr="001A4D94">
        <w:rPr>
          <w:rFonts w:ascii="Arial" w:hAnsi="Arial" w:cs="Arial"/>
          <w:snapToGrid w:val="0"/>
          <w:lang w:val="es-BO"/>
        </w:rPr>
        <w:t xml:space="preserve"> y/o sobre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snapToGrid w:val="0"/>
          <w:lang w:val="es-BO"/>
        </w:rPr>
        <w:t xml:space="preserve"> como resultado de la estadía y situación laboral del personal del </w:t>
      </w:r>
      <w:r w:rsidRPr="001A4D94">
        <w:rPr>
          <w:rFonts w:ascii="Arial" w:hAnsi="Arial" w:cs="Arial"/>
          <w:b/>
          <w:snapToGrid w:val="0"/>
          <w:lang w:val="es-BO"/>
        </w:rPr>
        <w:t>CONTRATISTA</w:t>
      </w:r>
      <w:r w:rsidRPr="001A4D94">
        <w:rPr>
          <w:rFonts w:ascii="Arial" w:hAnsi="Arial" w:cs="Arial"/>
          <w:snapToGrid w:val="0"/>
          <w:lang w:val="es-BO"/>
        </w:rPr>
        <w:t xml:space="preserve"> en Bolivia. </w:t>
      </w:r>
    </w:p>
    <w:p w14:paraId="2BF6896A" w14:textId="77777777" w:rsidR="00D81B44" w:rsidRPr="001A4D94" w:rsidRDefault="00D81B44" w:rsidP="00D81B44">
      <w:pPr>
        <w:pStyle w:val="Prrafodelista"/>
        <w:spacing w:before="120" w:after="120"/>
        <w:ind w:left="0"/>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xml:space="preserve"> podrá instruir al </w:t>
      </w:r>
      <w:r w:rsidRPr="001A4D94">
        <w:rPr>
          <w:rFonts w:ascii="Arial" w:hAnsi="Arial" w:cs="Arial"/>
          <w:b/>
        </w:rPr>
        <w:t>CONTRATISTA</w:t>
      </w:r>
      <w:r w:rsidRPr="001A4D94">
        <w:rPr>
          <w:rFonts w:ascii="Arial" w:hAnsi="Arial" w:cs="Arial"/>
        </w:rPr>
        <w:t xml:space="preserve"> que retire del Servicio cualquier persona contratada o involucrada en cualquier parte del Servicio, quien a criterio razonable sea:</w:t>
      </w:r>
    </w:p>
    <w:p w14:paraId="2C02835F" w14:textId="77777777" w:rsidR="00D81B44" w:rsidRPr="001A4D94" w:rsidRDefault="00D81B44" w:rsidP="00BD3A83">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Sea incompetente o negligente en el cumplimento y desempeño de sus funciones. </w:t>
      </w:r>
    </w:p>
    <w:p w14:paraId="7776A182" w14:textId="77777777" w:rsidR="00D81B44" w:rsidRPr="001A4D94" w:rsidRDefault="00D81B44" w:rsidP="00BD3A83">
      <w:pPr>
        <w:pStyle w:val="Prrafodelista"/>
        <w:numPr>
          <w:ilvl w:val="0"/>
          <w:numId w:val="51"/>
        </w:numPr>
        <w:spacing w:before="120" w:after="120"/>
        <w:ind w:left="1418" w:hanging="284"/>
        <w:jc w:val="both"/>
        <w:rPr>
          <w:rFonts w:ascii="Arial" w:hAnsi="Arial" w:cs="Arial"/>
        </w:rPr>
      </w:pPr>
      <w:r w:rsidRPr="001A4D94">
        <w:rPr>
          <w:rFonts w:ascii="Arial" w:hAnsi="Arial" w:cs="Arial"/>
        </w:rPr>
        <w:lastRenderedPageBreak/>
        <w:t xml:space="preserve">Esté involucrado en actividades que son contrarias o perjudiciales a los intereses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rPr>
        <w:t xml:space="preserve"> </w:t>
      </w:r>
    </w:p>
    <w:p w14:paraId="1D1EFBCE" w14:textId="77777777" w:rsidR="00D81B44" w:rsidRPr="001A4D94" w:rsidRDefault="00D81B44" w:rsidP="00BD3A83">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No esté acatando o cumpliendo con los correspondientes procedimientos descritos en el Anexo </w:t>
      </w:r>
      <w:r>
        <w:rPr>
          <w:rFonts w:ascii="Arial" w:hAnsi="Arial" w:cs="Arial"/>
          <w:highlight w:val="yellow"/>
        </w:rPr>
        <w:t>B</w:t>
      </w:r>
      <w:r w:rsidRPr="001A4D94">
        <w:rPr>
          <w:rFonts w:ascii="Arial" w:hAnsi="Arial" w:cs="Arial"/>
        </w:rPr>
        <w:t xml:space="preserve"> “Especificaciones de la Adquisición Sísmica”, Anexo </w:t>
      </w:r>
      <w:r>
        <w:rPr>
          <w:rFonts w:ascii="Arial" w:hAnsi="Arial" w:cs="Arial"/>
          <w:highlight w:val="yellow"/>
        </w:rPr>
        <w:t>C</w:t>
      </w:r>
      <w:r w:rsidRPr="001A4D94">
        <w:rPr>
          <w:rFonts w:ascii="Arial" w:hAnsi="Arial" w:cs="Arial"/>
        </w:rPr>
        <w:t xml:space="preserve"> “Especificaciones del Procesamiento Sísmico”, Anexo </w:t>
      </w:r>
      <w:r>
        <w:rPr>
          <w:rFonts w:ascii="Arial" w:hAnsi="Arial" w:cs="Arial"/>
          <w:highlight w:val="yellow"/>
        </w:rPr>
        <w:t>D</w:t>
      </w:r>
      <w:r w:rsidRPr="001A4D94">
        <w:rPr>
          <w:rFonts w:ascii="Arial" w:hAnsi="Arial" w:cs="Arial"/>
        </w:rPr>
        <w:t xml:space="preserve"> “</w:t>
      </w:r>
      <w:r>
        <w:rPr>
          <w:rFonts w:ascii="Arial" w:hAnsi="Arial" w:cs="Arial"/>
        </w:rPr>
        <w:t xml:space="preserve">Especificaciones de los </w:t>
      </w:r>
      <w:r w:rsidRPr="001A4D94">
        <w:rPr>
          <w:rFonts w:ascii="Arial" w:hAnsi="Arial" w:cs="Arial"/>
        </w:rPr>
        <w:t xml:space="preserve">Servicios”, Anexo </w:t>
      </w:r>
      <w:r>
        <w:rPr>
          <w:rFonts w:ascii="Arial" w:hAnsi="Arial" w:cs="Arial"/>
          <w:highlight w:val="yellow"/>
        </w:rPr>
        <w:t>K</w:t>
      </w:r>
      <w:r w:rsidRPr="001A4D94">
        <w:rPr>
          <w:rFonts w:ascii="Arial" w:hAnsi="Arial" w:cs="Arial"/>
        </w:rPr>
        <w:t xml:space="preserve"> “Aspectos Técnicos Operativos de Medio Ambiente”,  Anexo </w:t>
      </w:r>
      <w:r>
        <w:rPr>
          <w:rFonts w:ascii="Arial" w:hAnsi="Arial" w:cs="Arial"/>
          <w:highlight w:val="yellow"/>
        </w:rPr>
        <w:t>L</w:t>
      </w:r>
      <w:r w:rsidRPr="001A4D94">
        <w:rPr>
          <w:rFonts w:ascii="Arial" w:hAnsi="Arial" w:cs="Arial"/>
        </w:rPr>
        <w:t xml:space="preserve"> “Aspectos Operativos de Relacionamiento Comunitario” y Anexo </w:t>
      </w:r>
      <w:r>
        <w:rPr>
          <w:rFonts w:ascii="Arial" w:hAnsi="Arial" w:cs="Arial"/>
          <w:highlight w:val="yellow"/>
        </w:rPr>
        <w:t>M</w:t>
      </w:r>
      <w:r w:rsidRPr="001A4D94">
        <w:rPr>
          <w:rFonts w:ascii="Arial" w:hAnsi="Arial" w:cs="Arial"/>
        </w:rPr>
        <w:t xml:space="preserve"> “Aspectos Operativos de Seguridad y Salud Ocupacional”, de los Términos de Referencia y no esté cumpliendo con los procedimientos de seguridad o que persiste en alguna conducta que probablemente sería un perjuicio a la seguridad, salud o medio ambiente.</w:t>
      </w:r>
    </w:p>
    <w:p w14:paraId="48AEBFD0" w14:textId="77777777" w:rsidR="00D81B44" w:rsidRPr="001A4D94" w:rsidRDefault="00D81B44" w:rsidP="00BD3A83">
      <w:pPr>
        <w:pStyle w:val="Prrafodelista"/>
        <w:numPr>
          <w:ilvl w:val="0"/>
          <w:numId w:val="51"/>
        </w:numPr>
        <w:spacing w:before="120" w:after="120"/>
        <w:ind w:left="1418" w:hanging="284"/>
        <w:jc w:val="both"/>
        <w:rPr>
          <w:rFonts w:ascii="Arial" w:hAnsi="Arial" w:cs="Arial"/>
        </w:rPr>
      </w:pPr>
      <w:r w:rsidRPr="001A4D94">
        <w:rPr>
          <w:rFonts w:ascii="Arial" w:hAnsi="Arial" w:cs="Arial"/>
        </w:rPr>
        <w:t xml:space="preserve">Cualquier persona retirada por cualquiera de las razones antes descritas, no será contratada ni participará de nuevo en los Servicios, ni en algún otro servicio de la </w:t>
      </w:r>
      <w:r w:rsidRPr="001A4D94">
        <w:rPr>
          <w:rFonts w:ascii="Arial" w:hAnsi="Arial" w:cs="Arial"/>
          <w:b/>
        </w:rPr>
        <w:t>ENTIDAD.</w:t>
      </w:r>
      <w:r w:rsidRPr="001A4D94">
        <w:rPr>
          <w:rFonts w:ascii="Arial" w:hAnsi="Arial" w:cs="Arial"/>
        </w:rPr>
        <w:t xml:space="preserve">  </w:t>
      </w:r>
    </w:p>
    <w:p w14:paraId="73016E51" w14:textId="77777777" w:rsidR="00D81B44" w:rsidRPr="001A4D94" w:rsidRDefault="00D81B44" w:rsidP="00BD3A83">
      <w:pPr>
        <w:pStyle w:val="Prrafodelista"/>
        <w:numPr>
          <w:ilvl w:val="0"/>
          <w:numId w:val="51"/>
        </w:numPr>
        <w:tabs>
          <w:tab w:val="decimal" w:pos="709"/>
        </w:tabs>
        <w:spacing w:before="120" w:after="120"/>
        <w:ind w:left="1418" w:hanging="284"/>
        <w:jc w:val="both"/>
        <w:rPr>
          <w:rFonts w:ascii="Arial" w:hAnsi="Arial" w:cs="Arial"/>
          <w:lang w:val="es-BO"/>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proporcionará un reemplazo adecuado del personal dentro de un plazo de veinticuatro (24) horas o dicho plazo más largo tal como podría ser acordado por el </w:t>
      </w:r>
      <w:r w:rsidRPr="001A4D94">
        <w:rPr>
          <w:rFonts w:ascii="Arial" w:hAnsi="Arial" w:cs="Arial"/>
          <w:b/>
        </w:rPr>
        <w:t>CONTRATISTA</w:t>
      </w:r>
      <w:r w:rsidRPr="001A4D94">
        <w:rPr>
          <w:rFonts w:ascii="Arial" w:hAnsi="Arial" w:cs="Arial"/>
        </w:rPr>
        <w:t>, como se determine por la ubicación o localización geográfica del Sitio de los Servicios,</w:t>
      </w:r>
      <w:r w:rsidRPr="001A4D94">
        <w:rPr>
          <w:rFonts w:ascii="Arial" w:hAnsi="Arial" w:cs="Arial"/>
          <w:color w:val="FF0000"/>
        </w:rPr>
        <w:t xml:space="preserve"> </w:t>
      </w:r>
      <w:r w:rsidRPr="001A4D94">
        <w:rPr>
          <w:rFonts w:ascii="Arial" w:hAnsi="Arial" w:cs="Arial"/>
        </w:rPr>
        <w:t xml:space="preserve">a costa del </w:t>
      </w:r>
      <w:r w:rsidRPr="001A4D94">
        <w:rPr>
          <w:rFonts w:ascii="Arial" w:hAnsi="Arial" w:cs="Arial"/>
          <w:b/>
        </w:rPr>
        <w:t>CONTRATISTA</w:t>
      </w:r>
      <w:r w:rsidRPr="001A4D94">
        <w:rPr>
          <w:rFonts w:ascii="Arial" w:hAnsi="Arial" w:cs="Arial"/>
        </w:rPr>
        <w:t>.</w:t>
      </w:r>
    </w:p>
    <w:p w14:paraId="18F21EE0" w14:textId="77777777" w:rsidR="00D81B44" w:rsidRPr="001A4D94" w:rsidRDefault="00D81B44" w:rsidP="00BD3A83">
      <w:pPr>
        <w:pStyle w:val="Prrafodelista"/>
        <w:numPr>
          <w:ilvl w:val="0"/>
          <w:numId w:val="51"/>
        </w:numPr>
        <w:tabs>
          <w:tab w:val="decimal" w:pos="709"/>
        </w:tabs>
        <w:spacing w:before="120" w:after="120"/>
        <w:ind w:left="1418" w:hanging="284"/>
        <w:jc w:val="both"/>
        <w:rPr>
          <w:rFonts w:ascii="Arial" w:hAnsi="Arial" w:cs="Arial"/>
          <w:lang w:val="es-BO"/>
        </w:rPr>
      </w:pPr>
      <w:r w:rsidRPr="001A4D94">
        <w:rPr>
          <w:rFonts w:ascii="Arial" w:hAnsi="Arial" w:cs="Arial"/>
          <w:lang w:val="es-BO"/>
        </w:rPr>
        <w:t xml:space="preserve">El </w:t>
      </w:r>
      <w:r w:rsidRPr="001A4D94">
        <w:rPr>
          <w:rFonts w:ascii="Arial" w:hAnsi="Arial" w:cs="Arial"/>
          <w:b/>
          <w:lang w:val="es-BO"/>
        </w:rPr>
        <w:t>CONTRATISTA</w:t>
      </w:r>
      <w:r w:rsidRPr="001A4D94">
        <w:rPr>
          <w:rFonts w:ascii="Arial" w:hAnsi="Arial" w:cs="Arial"/>
          <w:lang w:val="es-BO"/>
        </w:rPr>
        <w:t xml:space="preserve"> se responsabilizará de mantener la disciplina entre su personal y de aplicar las correspondientes acciones correctivas para preservar dicha disciplina. El personal del </w:t>
      </w:r>
      <w:r w:rsidRPr="001A4D94">
        <w:rPr>
          <w:rFonts w:ascii="Arial" w:hAnsi="Arial" w:cs="Arial"/>
          <w:b/>
          <w:lang w:val="es-BO"/>
        </w:rPr>
        <w:t>CONTRATISTA</w:t>
      </w:r>
      <w:r w:rsidRPr="001A4D94">
        <w:rPr>
          <w:rFonts w:ascii="Arial" w:hAnsi="Arial" w:cs="Arial"/>
          <w:lang w:val="es-BO"/>
        </w:rPr>
        <w:t xml:space="preserve"> acatará todos los reglamentos y reglas emitidos por el </w:t>
      </w:r>
      <w:r w:rsidRPr="001A4D94">
        <w:rPr>
          <w:rFonts w:ascii="Arial" w:hAnsi="Arial" w:cs="Arial"/>
          <w:b/>
          <w:lang w:val="es-BO"/>
        </w:rPr>
        <w:t>CONTRATISTA</w:t>
      </w:r>
      <w:r w:rsidRPr="001A4D94">
        <w:rPr>
          <w:rFonts w:ascii="Arial" w:hAnsi="Arial" w:cs="Arial"/>
          <w:lang w:val="es-BO"/>
        </w:rPr>
        <w:t xml:space="preserve"> que rigen para los Servicios.</w:t>
      </w:r>
    </w:p>
    <w:p w14:paraId="1B973E2F"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Servicio, con aprobación previa y escrita de la </w:t>
      </w:r>
      <w:r w:rsidRPr="001A4D94">
        <w:rPr>
          <w:rFonts w:ascii="Arial" w:hAnsi="Arial" w:cs="Arial"/>
          <w:b/>
          <w:lang w:val="es-ES_tradnl"/>
        </w:rPr>
        <w:t>ENTIDAD</w:t>
      </w:r>
      <w:r w:rsidRPr="001A4D94">
        <w:rPr>
          <w:rFonts w:ascii="Arial" w:hAnsi="Arial" w:cs="Arial"/>
          <w:lang w:val="es-ES_tradnl"/>
        </w:rPr>
        <w:t xml:space="preserve">. Cualquier cambio en esta nómina tendrá carácter excepcional, y será debidamente justificado por el </w:t>
      </w:r>
      <w:r w:rsidRPr="001A4D94">
        <w:rPr>
          <w:rFonts w:ascii="Arial" w:hAnsi="Arial" w:cs="Arial"/>
          <w:b/>
          <w:lang w:val="es-ES_tradnl"/>
        </w:rPr>
        <w:t xml:space="preserve">CONTRATISTA </w:t>
      </w:r>
      <w:r w:rsidRPr="001A4D94">
        <w:rPr>
          <w:rFonts w:ascii="Arial" w:hAnsi="Arial" w:cs="Arial"/>
          <w:lang w:val="es-ES_tradnl"/>
        </w:rPr>
        <w:t>y previa aceptación de la</w:t>
      </w:r>
      <w:r w:rsidRPr="001A4D94">
        <w:rPr>
          <w:rFonts w:ascii="Arial" w:hAnsi="Arial" w:cs="Arial"/>
          <w:b/>
          <w:lang w:val="es-ES_tradnl"/>
        </w:rPr>
        <w:t xml:space="preserve"> ENTIDAD.</w:t>
      </w:r>
    </w:p>
    <w:p w14:paraId="14395D81" w14:textId="77777777" w:rsidR="00D81B44" w:rsidRPr="001A4D94" w:rsidRDefault="00D81B44" w:rsidP="00BD3A83">
      <w:pPr>
        <w:pStyle w:val="Prrafodelista"/>
        <w:numPr>
          <w:ilvl w:val="1"/>
          <w:numId w:val="52"/>
        </w:numPr>
        <w:spacing w:before="120" w:after="120"/>
        <w:ind w:left="709" w:hanging="709"/>
        <w:contextualSpacing/>
        <w:jc w:val="both"/>
        <w:rPr>
          <w:rFonts w:ascii="Arial" w:hAnsi="Arial" w:cs="Arial"/>
          <w:lang w:val="es-ES_tradnl"/>
        </w:rPr>
      </w:pPr>
      <w:r w:rsidRPr="001A4D94">
        <w:rPr>
          <w:rFonts w:ascii="Arial" w:hAnsi="Arial" w:cs="Arial"/>
          <w:b/>
          <w:lang w:val="es-ES_tradnl"/>
        </w:rPr>
        <w:t xml:space="preserve">Retiro de personal del CONTRATISTA a solicitud de la ENTIDAD </w:t>
      </w:r>
    </w:p>
    <w:p w14:paraId="77C4DBD3" w14:textId="77777777" w:rsidR="00D81B44" w:rsidRPr="001A4D94" w:rsidRDefault="00D81B44" w:rsidP="00D81B44">
      <w:pPr>
        <w:pStyle w:val="Prrafodelista"/>
        <w:spacing w:before="120" w:after="120"/>
        <w:ind w:left="709" w:hanging="1"/>
        <w:jc w:val="both"/>
        <w:rPr>
          <w:rFonts w:ascii="Arial" w:hAnsi="Arial" w:cs="Arial"/>
          <w:lang w:val="es-ES_tradnl"/>
        </w:rPr>
      </w:pPr>
    </w:p>
    <w:p w14:paraId="5632362C" w14:textId="77777777" w:rsidR="00D81B44" w:rsidRPr="001A4D94" w:rsidRDefault="00D81B44" w:rsidP="00D81B44">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CONTRATISTA</w:t>
      </w:r>
      <w:r w:rsidRPr="001A4D94">
        <w:rPr>
          <w:rFonts w:ascii="Arial" w:hAnsi="Arial" w:cs="Arial"/>
          <w:lang w:val="es-ES_tradnl"/>
        </w:rPr>
        <w:t xml:space="preserve"> retirará del servicio a cualquier empleado cuyo cambio justificado sea solicitado por la </w:t>
      </w:r>
      <w:r w:rsidRPr="001A4D94">
        <w:rPr>
          <w:rFonts w:ascii="Arial" w:hAnsi="Arial" w:cs="Arial"/>
          <w:b/>
          <w:lang w:val="es-ES_tradnl"/>
        </w:rPr>
        <w:t>ENTIDAD</w:t>
      </w:r>
      <w:r w:rsidRPr="001A4D94">
        <w:rPr>
          <w:rFonts w:ascii="Arial" w:hAnsi="Arial" w:cs="Arial"/>
          <w:lang w:val="es-ES_tradnl"/>
        </w:rPr>
        <w:t xml:space="preserve">, sustituyéndolo por otro de nivel similar o superior. En este caso, los gastos que resulten emergentes del cambio, correrán por cuenta del </w:t>
      </w:r>
      <w:r w:rsidRPr="001A4D94">
        <w:rPr>
          <w:rFonts w:ascii="Arial" w:hAnsi="Arial" w:cs="Arial"/>
          <w:b/>
          <w:lang w:val="es-ES_tradnl"/>
        </w:rPr>
        <w:t>CONTRATISTA</w:t>
      </w:r>
      <w:r w:rsidRPr="001A4D94">
        <w:rPr>
          <w:rFonts w:ascii="Arial" w:hAnsi="Arial" w:cs="Arial"/>
          <w:lang w:val="es-ES_tradnl"/>
        </w:rPr>
        <w:t>.</w:t>
      </w:r>
    </w:p>
    <w:p w14:paraId="5F550E06" w14:textId="77777777" w:rsidR="00D81B44" w:rsidRPr="001A4D94" w:rsidRDefault="00D81B44" w:rsidP="00BD3A83">
      <w:pPr>
        <w:pStyle w:val="Prrafodelista"/>
        <w:numPr>
          <w:ilvl w:val="1"/>
          <w:numId w:val="52"/>
        </w:numPr>
        <w:spacing w:before="120" w:after="120"/>
        <w:ind w:left="709" w:hanging="709"/>
        <w:contextualSpacing/>
        <w:jc w:val="both"/>
        <w:rPr>
          <w:rFonts w:ascii="Arial" w:hAnsi="Arial" w:cs="Arial"/>
          <w:lang w:val="es-ES_tradnl"/>
        </w:rPr>
      </w:pPr>
      <w:r w:rsidRPr="001A4D94">
        <w:rPr>
          <w:rFonts w:ascii="Arial" w:hAnsi="Arial" w:cs="Arial"/>
          <w:b/>
          <w:lang w:val="es-ES_tradnl"/>
        </w:rPr>
        <w:t>Coordinación con la oficina central del CONTRATISTA</w:t>
      </w:r>
    </w:p>
    <w:p w14:paraId="5D07E66D" w14:textId="77777777" w:rsidR="00D81B44" w:rsidRPr="001A4D94" w:rsidRDefault="00D81B44" w:rsidP="00D81B44">
      <w:pPr>
        <w:pStyle w:val="Prrafodelista"/>
        <w:spacing w:before="120" w:after="120"/>
        <w:ind w:left="709"/>
        <w:contextualSpacing/>
        <w:jc w:val="both"/>
        <w:rPr>
          <w:rFonts w:ascii="Arial" w:hAnsi="Arial" w:cs="Arial"/>
          <w:lang w:val="es-ES_tradnl"/>
        </w:rPr>
      </w:pPr>
    </w:p>
    <w:p w14:paraId="131FD32B" w14:textId="77777777" w:rsidR="00D81B44" w:rsidRPr="001A4D94" w:rsidRDefault="00D81B44" w:rsidP="00D81B44">
      <w:pPr>
        <w:pStyle w:val="Prrafodelista"/>
        <w:spacing w:before="120" w:after="120"/>
        <w:ind w:left="709" w:hanging="1"/>
        <w:jc w:val="both"/>
        <w:rPr>
          <w:rFonts w:ascii="Arial" w:hAnsi="Arial" w:cs="Arial"/>
          <w:lang w:val="es-ES_tradnl"/>
        </w:rPr>
      </w:pPr>
      <w:r w:rsidRPr="001A4D94">
        <w:rPr>
          <w:rFonts w:ascii="Arial" w:hAnsi="Arial" w:cs="Arial"/>
          <w:lang w:val="es-ES_tradnl"/>
        </w:rPr>
        <w:t xml:space="preserve">El personal del </w:t>
      </w:r>
      <w:r w:rsidRPr="001A4D94">
        <w:rPr>
          <w:rFonts w:ascii="Arial" w:hAnsi="Arial" w:cs="Arial"/>
          <w:b/>
          <w:lang w:val="es-ES_tradnl"/>
        </w:rPr>
        <w:t>CONTRATISTA</w:t>
      </w:r>
      <w:r w:rsidRPr="001A4D94">
        <w:rPr>
          <w:rFonts w:ascii="Arial" w:hAnsi="Arial" w:cs="Arial"/>
          <w:lang w:val="es-ES_tradnl"/>
        </w:rPr>
        <w:t xml:space="preserve"> de la oficina principal de éste, coordinará y efectuará un control adecuado de la marcha del servicio, manteniendo contacto permanente con el </w:t>
      </w:r>
      <w:r w:rsidRPr="001A4D94">
        <w:rPr>
          <w:rFonts w:ascii="Arial" w:hAnsi="Arial" w:cs="Arial"/>
          <w:bCs/>
          <w:lang w:val="es-ES_tradnl"/>
        </w:rPr>
        <w:t>gerente</w:t>
      </w:r>
      <w:r w:rsidRPr="001A4D94">
        <w:rPr>
          <w:rFonts w:ascii="Arial" w:hAnsi="Arial" w:cs="Arial"/>
          <w:b/>
          <w:bCs/>
          <w:lang w:val="es-ES_tradnl"/>
        </w:rPr>
        <w:t xml:space="preserve"> </w:t>
      </w:r>
      <w:r w:rsidRPr="001A4D94">
        <w:rPr>
          <w:rFonts w:ascii="Arial" w:hAnsi="Arial" w:cs="Arial"/>
          <w:bCs/>
          <w:lang w:val="es-ES_tradnl"/>
        </w:rPr>
        <w:t>del</w:t>
      </w:r>
      <w:r w:rsidRPr="001A4D94">
        <w:rPr>
          <w:rFonts w:ascii="Arial" w:hAnsi="Arial" w:cs="Arial"/>
          <w:b/>
          <w:bCs/>
          <w:lang w:val="es-ES_tradnl"/>
        </w:rPr>
        <w:t xml:space="preserve"> </w:t>
      </w:r>
      <w:r w:rsidRPr="001A4D94">
        <w:rPr>
          <w:rFonts w:ascii="Arial" w:hAnsi="Arial" w:cs="Arial"/>
          <w:bCs/>
          <w:lang w:val="es-ES_tradnl"/>
        </w:rPr>
        <w:t>proyecto</w:t>
      </w:r>
      <w:r w:rsidRPr="001A4D94">
        <w:rPr>
          <w:rFonts w:ascii="Arial" w:hAnsi="Arial" w:cs="Arial"/>
          <w:b/>
          <w:bCs/>
          <w:lang w:val="es-ES_tradnl"/>
        </w:rPr>
        <w:t xml:space="preserve"> </w:t>
      </w:r>
      <w:r w:rsidRPr="001A4D9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1A4D94">
        <w:rPr>
          <w:rFonts w:ascii="Arial" w:hAnsi="Arial" w:cs="Arial"/>
          <w:b/>
          <w:lang w:val="es-ES_tradnl"/>
        </w:rPr>
        <w:t>CONTRATISTA</w:t>
      </w:r>
      <w:r w:rsidRPr="001A4D94">
        <w:rPr>
          <w:rFonts w:ascii="Arial" w:hAnsi="Arial" w:cs="Arial"/>
          <w:lang w:val="es-ES_tradnl"/>
        </w:rPr>
        <w:t>.</w:t>
      </w:r>
    </w:p>
    <w:p w14:paraId="46F4DDDB"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VIGÉSIMA SEXTA.- (INTRANSFERIBILIDAD DEL CONTRATO)</w:t>
      </w:r>
    </w:p>
    <w:p w14:paraId="3AEFEE1B"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bajo ningún título podrá ceder, transferir, subrogar, total o parcialmente este Contrato.</w:t>
      </w:r>
    </w:p>
    <w:p w14:paraId="218E4998"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En caso excepcional, las Partes podrán acordar la cesión o subrogación del Contrato total o parcialmente, previa aprobación de la </w:t>
      </w:r>
      <w:r w:rsidRPr="001A4D94">
        <w:rPr>
          <w:rFonts w:ascii="Arial" w:hAnsi="Arial" w:cs="Arial"/>
          <w:b/>
        </w:rPr>
        <w:t>ENTIDAD</w:t>
      </w:r>
      <w:r w:rsidRPr="001A4D94">
        <w:rPr>
          <w:rFonts w:ascii="Arial" w:hAnsi="Arial" w:cs="Arial"/>
        </w:rPr>
        <w:t>, bajo los mismos términos y condiciones del presente Contrato.</w:t>
      </w:r>
    </w:p>
    <w:p w14:paraId="6AAA0024" w14:textId="77777777" w:rsidR="00D81B44" w:rsidRPr="001A4D94" w:rsidRDefault="00D81B44" w:rsidP="00D81B44">
      <w:pPr>
        <w:spacing w:before="120" w:after="120"/>
        <w:jc w:val="both"/>
        <w:rPr>
          <w:rFonts w:ascii="Arial" w:hAnsi="Arial" w:cs="Arial"/>
        </w:rPr>
      </w:pPr>
      <w:r w:rsidRPr="001A4D94">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6D46090" w14:textId="77777777" w:rsidR="00D81B44" w:rsidRPr="001A4D94" w:rsidRDefault="00D81B44" w:rsidP="00D81B44">
      <w:pPr>
        <w:spacing w:before="120" w:after="120"/>
        <w:jc w:val="both"/>
        <w:rPr>
          <w:rFonts w:ascii="Arial" w:hAnsi="Arial" w:cs="Arial"/>
        </w:rPr>
      </w:pPr>
      <w:r w:rsidRPr="001A4D94">
        <w:rPr>
          <w:rFonts w:ascii="Arial" w:hAnsi="Arial" w:cs="Aria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8934F9"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VIGESIMA SEPTIMA.- (IMPUESTOS Y TRIBUTOS)</w:t>
      </w:r>
    </w:p>
    <w:p w14:paraId="66C22B4B" w14:textId="77777777" w:rsidR="00D81B44" w:rsidRPr="001A4D94" w:rsidRDefault="00D81B44" w:rsidP="00D81B44">
      <w:pPr>
        <w:widowControl w:val="0"/>
        <w:spacing w:before="120" w:after="120"/>
        <w:ind w:left="720" w:hanging="720"/>
        <w:jc w:val="both"/>
        <w:rPr>
          <w:rFonts w:ascii="Arial" w:hAnsi="Arial" w:cs="Arial"/>
          <w:lang w:val="es-ES_tradnl"/>
        </w:rPr>
      </w:pPr>
      <w:r w:rsidRPr="001A4D94">
        <w:rPr>
          <w:rFonts w:ascii="Arial" w:hAnsi="Arial" w:cs="Arial"/>
          <w:b/>
          <w:lang w:val="es-ES_tradnl"/>
        </w:rPr>
        <w:t>27.1.</w:t>
      </w:r>
      <w:r w:rsidRPr="001A4D94">
        <w:rPr>
          <w:rFonts w:ascii="Arial" w:hAnsi="Arial" w:cs="Arial"/>
          <w:b/>
          <w:lang w:val="es-ES_tradnl"/>
        </w:rPr>
        <w:tab/>
      </w:r>
      <w:r w:rsidRPr="001A4D94">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A4D94">
        <w:rPr>
          <w:rFonts w:ascii="Arial" w:hAnsi="Arial" w:cs="Arial"/>
          <w:b/>
          <w:lang w:val="es-ES_tradnl"/>
        </w:rPr>
        <w:t>CONTRATISTA</w:t>
      </w:r>
      <w:r w:rsidRPr="001A4D94">
        <w:rPr>
          <w:rFonts w:ascii="Arial" w:hAnsi="Arial" w:cs="Arial"/>
          <w:lang w:val="es-ES_tradnl"/>
        </w:rPr>
        <w:t xml:space="preserve"> conforme a lo previsto en la Ley Aplicable, sin derecho a reembolso. La </w:t>
      </w:r>
      <w:r w:rsidRPr="001A4D94">
        <w:rPr>
          <w:rFonts w:ascii="Arial" w:hAnsi="Arial" w:cs="Arial"/>
          <w:b/>
          <w:lang w:val="es-ES_tradnl"/>
        </w:rPr>
        <w:t>ENTIDAD</w:t>
      </w:r>
      <w:r w:rsidRPr="001A4D9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203B962" w14:textId="77777777" w:rsidR="00D81B44" w:rsidRPr="001A4D94" w:rsidRDefault="00D81B44" w:rsidP="00D81B44">
      <w:pPr>
        <w:widowControl w:val="0"/>
        <w:spacing w:before="120" w:after="120"/>
        <w:ind w:left="720" w:hanging="720"/>
        <w:jc w:val="both"/>
        <w:rPr>
          <w:rFonts w:ascii="Arial" w:hAnsi="Arial" w:cs="Arial"/>
          <w:lang w:val="es-ES_tradnl"/>
        </w:rPr>
      </w:pPr>
      <w:r w:rsidRPr="001A4D94">
        <w:rPr>
          <w:rFonts w:ascii="Arial" w:hAnsi="Arial" w:cs="Arial"/>
          <w:b/>
          <w:lang w:val="es-ES_tradnl"/>
        </w:rPr>
        <w:t>27.2.</w:t>
      </w:r>
      <w:r w:rsidRPr="001A4D94">
        <w:rPr>
          <w:rFonts w:ascii="Arial" w:hAnsi="Arial" w:cs="Arial"/>
          <w:lang w:val="es-ES_tradnl"/>
        </w:rPr>
        <w:tab/>
        <w:t xml:space="preserve">El </w:t>
      </w:r>
      <w:r w:rsidRPr="001A4D94">
        <w:rPr>
          <w:rFonts w:ascii="Arial" w:hAnsi="Arial" w:cs="Arial"/>
          <w:b/>
          <w:lang w:val="es-ES_tradnl"/>
        </w:rPr>
        <w:t>CONTRATISTA</w:t>
      </w:r>
      <w:r w:rsidRPr="001A4D94">
        <w:rPr>
          <w:rFonts w:ascii="Arial" w:hAnsi="Arial" w:cs="Arial"/>
          <w:lang w:val="es-ES_tradnl"/>
        </w:rPr>
        <w:t xml:space="preserve"> declara haber considerado en su propuesta los impuestos y/o tributos que tengan incidencia en la ejecución del </w:t>
      </w:r>
      <w:r w:rsidRPr="001A4D94">
        <w:rPr>
          <w:rFonts w:ascii="Arial" w:hAnsi="Arial" w:cs="Arial"/>
        </w:rPr>
        <w:t>Servicio</w:t>
      </w:r>
      <w:r w:rsidRPr="001A4D94">
        <w:rPr>
          <w:rFonts w:ascii="Arial" w:hAnsi="Arial" w:cs="Arial"/>
          <w:lang w:val="es-ES_tradnl"/>
        </w:rPr>
        <w:t>, no correspondiendo ningún reclamo debido a error en la evaluación, ni solicitar una revisión del precio contractual.</w:t>
      </w:r>
    </w:p>
    <w:p w14:paraId="23EBB5FA" w14:textId="77777777" w:rsidR="00D81B44" w:rsidRDefault="00D81B44" w:rsidP="00D81B44">
      <w:pPr>
        <w:widowControl w:val="0"/>
        <w:spacing w:before="120" w:after="120"/>
        <w:ind w:left="720" w:hanging="720"/>
        <w:jc w:val="both"/>
        <w:rPr>
          <w:rFonts w:ascii="Arial" w:hAnsi="Arial" w:cs="Arial"/>
        </w:rPr>
      </w:pPr>
      <w:r w:rsidRPr="001A4D94">
        <w:rPr>
          <w:rFonts w:ascii="Arial" w:hAnsi="Arial" w:cs="Arial"/>
          <w:b/>
        </w:rPr>
        <w:t>27.3</w:t>
      </w:r>
      <w:r w:rsidRPr="001A4D94">
        <w:rPr>
          <w:rFonts w:ascii="Arial" w:hAnsi="Arial" w:cs="Arial"/>
        </w:rPr>
        <w:tab/>
        <w:t xml:space="preserve">La </w:t>
      </w:r>
      <w:r w:rsidRPr="001A4D94">
        <w:rPr>
          <w:rFonts w:ascii="Arial" w:hAnsi="Arial" w:cs="Arial"/>
          <w:b/>
        </w:rPr>
        <w:t>ENTIDAD</w:t>
      </w:r>
      <w:r w:rsidRPr="001A4D94">
        <w:rPr>
          <w:rFonts w:ascii="Arial" w:hAnsi="Arial" w:cs="Arial"/>
        </w:rPr>
        <w:t xml:space="preserve"> en cumplimiento a las normas vigentes, actuará como agente de retención de impuestos cuando se genere la obligación, el mismo será descontado de los pagos que realiza al </w:t>
      </w:r>
      <w:r w:rsidRPr="001A4D94">
        <w:rPr>
          <w:rFonts w:ascii="Arial" w:hAnsi="Arial" w:cs="Arial"/>
          <w:b/>
        </w:rPr>
        <w:t>CONTRATISTA</w:t>
      </w:r>
      <w:r w:rsidRPr="001A4D94">
        <w:rPr>
          <w:rFonts w:ascii="Arial" w:hAnsi="Arial" w:cs="Arial"/>
        </w:rPr>
        <w:t>.</w:t>
      </w:r>
    </w:p>
    <w:p w14:paraId="24B0F557"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rPr>
        <w:t>VIGÉSIMA OCTAVA</w:t>
      </w:r>
      <w:r w:rsidRPr="001A4D94">
        <w:rPr>
          <w:rFonts w:ascii="Arial" w:hAnsi="Arial" w:cs="Arial"/>
          <w:b/>
          <w:u w:val="single"/>
          <w:lang w:val="es-ES_tradnl"/>
        </w:rPr>
        <w:t>.- (CONFIDENCIALIDAD)</w:t>
      </w:r>
    </w:p>
    <w:p w14:paraId="33C0C2F4"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bCs/>
        </w:rPr>
        <w:t>CONTRATISTA</w:t>
      </w:r>
      <w:r w:rsidRPr="001A4D94">
        <w:rPr>
          <w:rFonts w:ascii="Arial" w:hAnsi="Arial" w:cs="Arial"/>
        </w:rPr>
        <w:t xml:space="preserve"> está obligado a guardar toda la información que obtenga o llegue a conocer, durante la ejecución del Contrato, es decir los datos del procesamiento e Interpretación sísmica 2d proyecto </w:t>
      </w:r>
      <w:r>
        <w:rPr>
          <w:rFonts w:ascii="Arial" w:hAnsi="Arial" w:cs="Arial"/>
        </w:rPr>
        <w:t>_________________</w:t>
      </w:r>
      <w:r w:rsidRPr="001A4D94">
        <w:rPr>
          <w:rFonts w:ascii="Arial" w:hAnsi="Arial" w:cs="Arial"/>
        </w:rPr>
        <w:t xml:space="preserve">, que se obtengan y los documentos, reportes, planos, mapas, descripciones, en general, toda la información que se genere durante el desarrollo de todas las etapas de ejecución del Proyecto, al igual que aquella que se entregue al </w:t>
      </w:r>
      <w:r w:rsidRPr="001A4D94">
        <w:rPr>
          <w:rFonts w:ascii="Arial" w:hAnsi="Arial" w:cs="Arial"/>
          <w:b/>
        </w:rPr>
        <w:t xml:space="preserve">CONTRATISTA </w:t>
      </w:r>
      <w:r w:rsidRPr="001A4D94">
        <w:rPr>
          <w:rFonts w:ascii="Arial" w:hAnsi="Arial" w:cs="Arial"/>
        </w:rPr>
        <w:t xml:space="preserve">para este propósito, debe mantenerse en la más absoluta reserva y confidencialidad y no puede ser divulgada o puesta en conocimiento de terceros, sin autorización previa y escrita de la </w:t>
      </w:r>
      <w:r w:rsidRPr="001A4D94">
        <w:rPr>
          <w:rFonts w:ascii="Arial" w:hAnsi="Arial" w:cs="Arial"/>
          <w:b/>
        </w:rPr>
        <w:t>ENTIDAD</w:t>
      </w:r>
      <w:r w:rsidRPr="001A4D94">
        <w:rPr>
          <w:rFonts w:ascii="Arial" w:hAnsi="Arial" w:cs="Arial"/>
        </w:rPr>
        <w:t xml:space="preserve">, excepto que dicha información sea de dominio público, tal y como artículos publicados en revistas especializadas o si el </w:t>
      </w:r>
      <w:r w:rsidRPr="001A4D94">
        <w:rPr>
          <w:rFonts w:ascii="Arial" w:hAnsi="Arial" w:cs="Arial"/>
          <w:b/>
        </w:rPr>
        <w:t>CONTRATISTA</w:t>
      </w:r>
      <w:r w:rsidRPr="001A4D94">
        <w:rPr>
          <w:rFonts w:ascii="Arial" w:hAnsi="Arial" w:cs="Arial"/>
        </w:rPr>
        <w:t xml:space="preserve"> requiere para divulgarla por ley, previa autorización de la </w:t>
      </w:r>
      <w:r w:rsidRPr="001A4D94">
        <w:rPr>
          <w:rFonts w:ascii="Arial" w:hAnsi="Arial" w:cs="Arial"/>
          <w:b/>
        </w:rPr>
        <w:t>ENTIDAD.</w:t>
      </w:r>
    </w:p>
    <w:p w14:paraId="0503D4E6"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p>
    <w:p w14:paraId="7F0B2F40"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6B20B730"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p>
    <w:p w14:paraId="61209FE6"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Las obligaciones que el </w:t>
      </w:r>
      <w:r w:rsidRPr="001A4D94">
        <w:rPr>
          <w:rFonts w:ascii="Arial" w:hAnsi="Arial" w:cs="Arial"/>
          <w:b/>
        </w:rPr>
        <w:t xml:space="preserve">CONTRATISTA </w:t>
      </w:r>
      <w:r w:rsidRPr="001A4D94">
        <w:rPr>
          <w:rFonts w:ascii="Arial" w:hAnsi="Arial" w:cs="Arial"/>
        </w:rPr>
        <w:t>asume bajo este Contrato con relación a la confidencialidad, subsistirán hasta cinco años una vez finalizado el Contrato.</w:t>
      </w:r>
    </w:p>
    <w:p w14:paraId="3BA33750" w14:textId="77777777" w:rsidR="00D81B44" w:rsidRPr="001A4D94" w:rsidRDefault="00D81B44" w:rsidP="00D81B44">
      <w:pPr>
        <w:spacing w:before="120" w:after="120"/>
        <w:contextualSpacing/>
        <w:rPr>
          <w:rFonts w:ascii="Arial" w:hAnsi="Arial" w:cs="Arial"/>
        </w:rPr>
      </w:pPr>
    </w:p>
    <w:p w14:paraId="7F8DBC18"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 xml:space="preserve">A la terminación del presente Contrato, por resolución o por su cumplimiento, el </w:t>
      </w:r>
      <w:r w:rsidRPr="001A4D94">
        <w:rPr>
          <w:rFonts w:ascii="Arial" w:hAnsi="Arial" w:cs="Arial"/>
          <w:b/>
        </w:rPr>
        <w:t xml:space="preserve">CONTRATISTA </w:t>
      </w:r>
      <w:r w:rsidRPr="001A4D94">
        <w:rPr>
          <w:rFonts w:ascii="Arial" w:hAnsi="Arial" w:cs="Arial"/>
        </w:rPr>
        <w:t xml:space="preserve">está en la obligación de entregar de manera inmediata a la </w:t>
      </w:r>
      <w:r w:rsidRPr="001A4D94">
        <w:rPr>
          <w:rFonts w:ascii="Arial" w:hAnsi="Arial" w:cs="Arial"/>
          <w:b/>
        </w:rPr>
        <w:t>ENTIDAD</w:t>
      </w:r>
      <w:r w:rsidRPr="001A4D94">
        <w:rPr>
          <w:rFonts w:ascii="Arial" w:hAnsi="Arial" w:cs="Arial"/>
        </w:rPr>
        <w:t xml:space="preserve"> todos los documentos, notas, datos, información, y otros que hubiera entrado en posesión del </w:t>
      </w:r>
      <w:r w:rsidRPr="001A4D94">
        <w:rPr>
          <w:rFonts w:ascii="Arial" w:hAnsi="Arial" w:cs="Arial"/>
          <w:b/>
        </w:rPr>
        <w:t>CONTRATISTA</w:t>
      </w:r>
      <w:r w:rsidRPr="001A4D94">
        <w:rPr>
          <w:rFonts w:ascii="Arial" w:hAnsi="Arial" w:cs="Arial"/>
        </w:rPr>
        <w:t xml:space="preserve"> en virtud a la ejecución del presente Contrato, no pudiendo retener el </w:t>
      </w:r>
      <w:r w:rsidRPr="001A4D94">
        <w:rPr>
          <w:rFonts w:ascii="Arial" w:hAnsi="Arial" w:cs="Arial"/>
          <w:b/>
        </w:rPr>
        <w:t xml:space="preserve">CONTRATISTA </w:t>
      </w:r>
      <w:r w:rsidRPr="001A4D94">
        <w:rPr>
          <w:rFonts w:ascii="Arial" w:hAnsi="Arial" w:cs="Arial"/>
        </w:rPr>
        <w:t>ninguna copia de los mismos, ya sean en papel o en formato electrónico o digital.</w:t>
      </w:r>
    </w:p>
    <w:p w14:paraId="7B75E238" w14:textId="77777777" w:rsidR="00D81B44" w:rsidRPr="001A4D94" w:rsidRDefault="00D81B44" w:rsidP="00D81B44">
      <w:pPr>
        <w:shd w:val="clear" w:color="auto" w:fill="FFFFFF"/>
        <w:tabs>
          <w:tab w:val="left" w:pos="426"/>
        </w:tabs>
        <w:spacing w:before="120" w:after="120"/>
        <w:ind w:right="-6"/>
        <w:contextualSpacing/>
        <w:jc w:val="both"/>
        <w:rPr>
          <w:rFonts w:ascii="Arial" w:hAnsi="Arial" w:cs="Arial"/>
        </w:rPr>
      </w:pPr>
      <w:r w:rsidRPr="001A4D94">
        <w:rPr>
          <w:rFonts w:ascii="Arial" w:hAnsi="Arial" w:cs="Arial"/>
        </w:rPr>
        <w:t>El incumplimiento de la obligación de confidencialidad importara:</w:t>
      </w:r>
    </w:p>
    <w:p w14:paraId="74748822" w14:textId="77777777" w:rsidR="00D81B44" w:rsidRPr="001A4D94" w:rsidRDefault="00D81B44" w:rsidP="00BD3A83">
      <w:pPr>
        <w:pStyle w:val="Prrafodelista"/>
        <w:numPr>
          <w:ilvl w:val="0"/>
          <w:numId w:val="41"/>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t>La adopción de medidas judiciales y sanciones de acuerdo a normas pertinentes.</w:t>
      </w:r>
    </w:p>
    <w:p w14:paraId="3597820E" w14:textId="77777777" w:rsidR="00D81B44" w:rsidRPr="001A4D94" w:rsidRDefault="00D81B44" w:rsidP="00D81B44">
      <w:pPr>
        <w:pStyle w:val="Prrafodelista"/>
        <w:shd w:val="clear" w:color="auto" w:fill="FFFFFF"/>
        <w:tabs>
          <w:tab w:val="left" w:pos="426"/>
        </w:tabs>
        <w:spacing w:before="120" w:after="120"/>
        <w:ind w:left="1418" w:right="-6"/>
        <w:contextualSpacing/>
        <w:jc w:val="both"/>
        <w:rPr>
          <w:rFonts w:ascii="Arial" w:hAnsi="Arial" w:cs="Arial"/>
          <w:b/>
          <w:lang w:val="es-BO"/>
        </w:rPr>
      </w:pPr>
    </w:p>
    <w:p w14:paraId="106516C0" w14:textId="77777777" w:rsidR="00D81B44" w:rsidRPr="001A4D94" w:rsidRDefault="00D81B44" w:rsidP="00BD3A83">
      <w:pPr>
        <w:pStyle w:val="Prrafodelista"/>
        <w:numPr>
          <w:ilvl w:val="0"/>
          <w:numId w:val="41"/>
        </w:numPr>
        <w:shd w:val="clear" w:color="auto" w:fill="FFFFFF"/>
        <w:tabs>
          <w:tab w:val="left" w:pos="426"/>
        </w:tabs>
        <w:spacing w:before="120" w:after="120"/>
        <w:ind w:left="1418" w:right="-6" w:hanging="284"/>
        <w:contextualSpacing/>
        <w:jc w:val="both"/>
        <w:rPr>
          <w:rFonts w:ascii="Arial" w:hAnsi="Arial" w:cs="Arial"/>
          <w:b/>
          <w:lang w:val="es-BO"/>
        </w:rPr>
      </w:pPr>
      <w:r w:rsidRPr="001A4D94">
        <w:rPr>
          <w:rFonts w:ascii="Arial" w:hAnsi="Arial" w:cs="Arial"/>
          <w:lang w:val="es-BO"/>
        </w:rPr>
        <w:t>Responsabilidad por pérdida y daños.</w:t>
      </w:r>
    </w:p>
    <w:p w14:paraId="1126780E" w14:textId="77777777" w:rsidR="00D81B44" w:rsidRPr="001A4D94" w:rsidRDefault="00D81B44" w:rsidP="00D81B44">
      <w:pPr>
        <w:pStyle w:val="Prrafodelista"/>
        <w:rPr>
          <w:rFonts w:ascii="Arial" w:hAnsi="Arial" w:cs="Arial"/>
          <w:b/>
          <w:lang w:val="es-BO"/>
        </w:rPr>
      </w:pPr>
    </w:p>
    <w:p w14:paraId="0BD85C53" w14:textId="77777777" w:rsidR="00D81B44" w:rsidRPr="001A4D94" w:rsidRDefault="00D81B44" w:rsidP="00BD3A83">
      <w:pPr>
        <w:pStyle w:val="Prrafodelista"/>
        <w:numPr>
          <w:ilvl w:val="0"/>
          <w:numId w:val="41"/>
        </w:numPr>
        <w:shd w:val="clear" w:color="auto" w:fill="FFFFFF"/>
        <w:spacing w:before="120" w:after="120"/>
        <w:ind w:left="1418" w:right="-6" w:hanging="284"/>
        <w:contextualSpacing/>
        <w:jc w:val="both"/>
        <w:rPr>
          <w:rFonts w:ascii="Arial" w:hAnsi="Arial" w:cs="Arial"/>
          <w:b/>
          <w:lang w:val="es-BO"/>
        </w:rPr>
      </w:pPr>
      <w:r w:rsidRPr="001A4D94">
        <w:rPr>
          <w:rFonts w:ascii="Arial" w:hAnsi="Arial" w:cs="Arial"/>
          <w:lang w:val="es-BO"/>
        </w:rPr>
        <w:t xml:space="preserve">Responderá civil y penalmente e indemnizará a la </w:t>
      </w:r>
      <w:r w:rsidRPr="001A4D94">
        <w:rPr>
          <w:rFonts w:ascii="Arial" w:hAnsi="Arial" w:cs="Arial"/>
          <w:b/>
          <w:lang w:val="es-BO"/>
        </w:rPr>
        <w:t>ENTIDAD</w:t>
      </w:r>
      <w:r w:rsidRPr="001A4D94">
        <w:rPr>
          <w:rFonts w:ascii="Arial" w:hAnsi="Arial" w:cs="Arial"/>
          <w:lang w:val="es-BO"/>
        </w:rPr>
        <w:t xml:space="preserve"> por cualquier daño o perjuicio derivado del incumplimiento de la obligación establecida en la presente cláusula, independientemente de las demás acciones legales que en derecho correspondan a la </w:t>
      </w:r>
      <w:r w:rsidRPr="001A4D94">
        <w:rPr>
          <w:rFonts w:ascii="Arial" w:hAnsi="Arial" w:cs="Arial"/>
          <w:b/>
          <w:lang w:val="es-BO"/>
        </w:rPr>
        <w:t>ENTIDAD</w:t>
      </w:r>
      <w:r w:rsidRPr="001A4D94">
        <w:rPr>
          <w:rFonts w:ascii="Arial" w:hAnsi="Arial" w:cs="Arial"/>
          <w:lang w:val="es-BO"/>
        </w:rPr>
        <w:t xml:space="preserve">. </w:t>
      </w:r>
    </w:p>
    <w:p w14:paraId="065A8837"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VIGESIMA NOVENA.- (</w:t>
      </w:r>
      <w:r w:rsidRPr="001A4D94">
        <w:rPr>
          <w:rFonts w:ascii="Arial" w:hAnsi="Arial" w:cs="Arial"/>
          <w:b/>
          <w:color w:val="000000"/>
          <w:u w:val="single"/>
        </w:rPr>
        <w:t>PROPIEDAD INTELECTUAL Y TÍTULO)</w:t>
      </w:r>
    </w:p>
    <w:p w14:paraId="5A2851F6" w14:textId="77777777" w:rsidR="00D81B44" w:rsidRPr="001A4D94" w:rsidRDefault="00D81B44" w:rsidP="00BD3A83">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lastRenderedPageBreak/>
        <w:t xml:space="preserve">Toda la información contenida en los documentos de la entidad y los derechos de propiedad intelectual relacionados con ellos preparados por la </w:t>
      </w:r>
      <w:r w:rsidRPr="001A4D94">
        <w:rPr>
          <w:rFonts w:ascii="Arial" w:hAnsi="Arial" w:cs="Arial"/>
          <w:b/>
          <w:color w:val="000000"/>
        </w:rPr>
        <w:t>ENTIDAD</w:t>
      </w:r>
      <w:r w:rsidRPr="001A4D94">
        <w:rPr>
          <w:rFonts w:ascii="Arial" w:hAnsi="Arial" w:cs="Arial"/>
          <w:color w:val="000000"/>
        </w:rPr>
        <w:t xml:space="preserve"> o provistos de cualquier modo al </w:t>
      </w:r>
      <w:r w:rsidRPr="001A4D94">
        <w:rPr>
          <w:rFonts w:ascii="Arial" w:hAnsi="Arial" w:cs="Arial"/>
          <w:b/>
          <w:color w:val="000000"/>
        </w:rPr>
        <w:t>CONTRATISTA</w:t>
      </w:r>
      <w:r w:rsidRPr="001A4D94">
        <w:rPr>
          <w:rFonts w:ascii="Arial" w:hAnsi="Arial" w:cs="Arial"/>
          <w:color w:val="000000"/>
        </w:rPr>
        <w:t xml:space="preserve">, continuarán siendo de propiedad exclusiva de la </w:t>
      </w:r>
      <w:r w:rsidRPr="001A4D94">
        <w:rPr>
          <w:rFonts w:ascii="Arial" w:hAnsi="Arial" w:cs="Arial"/>
          <w:b/>
          <w:color w:val="000000"/>
        </w:rPr>
        <w:t>ENTIDAD</w:t>
      </w:r>
      <w:r w:rsidRPr="001A4D94">
        <w:rPr>
          <w:rFonts w:ascii="Arial" w:hAnsi="Arial" w:cs="Arial"/>
          <w:color w:val="000000"/>
        </w:rPr>
        <w:t xml:space="preserve">. Además toda la información creada por o para el </w:t>
      </w:r>
      <w:r w:rsidRPr="001A4D94">
        <w:rPr>
          <w:rFonts w:ascii="Arial" w:hAnsi="Arial" w:cs="Arial"/>
          <w:b/>
          <w:color w:val="000000"/>
        </w:rPr>
        <w:t>CONTRATISTA</w:t>
      </w:r>
      <w:r w:rsidRPr="001A4D94">
        <w:rPr>
          <w:rFonts w:ascii="Arial" w:hAnsi="Arial" w:cs="Arial"/>
          <w:color w:val="000000"/>
        </w:rPr>
        <w:t xml:space="preserve"> en la ejecución o en relación con el Contrato, serán propiedad exclusiva de la </w:t>
      </w:r>
      <w:r w:rsidRPr="001A4D94">
        <w:rPr>
          <w:rFonts w:ascii="Arial" w:hAnsi="Arial" w:cs="Arial"/>
          <w:b/>
          <w:color w:val="000000"/>
        </w:rPr>
        <w:t>ENTIDAD</w:t>
      </w:r>
      <w:r w:rsidRPr="001A4D94">
        <w:rPr>
          <w:rFonts w:ascii="Arial" w:hAnsi="Arial" w:cs="Arial"/>
          <w:color w:val="000000"/>
        </w:rPr>
        <w:t>.</w:t>
      </w:r>
    </w:p>
    <w:p w14:paraId="57DD3C1B" w14:textId="77777777" w:rsidR="00D81B44" w:rsidRPr="001A4D94" w:rsidRDefault="00D81B44" w:rsidP="00BD3A83">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Toda la información será claramente identificada como propiedad de la </w:t>
      </w:r>
      <w:r w:rsidRPr="001A4D94">
        <w:rPr>
          <w:rFonts w:ascii="Arial" w:hAnsi="Arial" w:cs="Arial"/>
          <w:b/>
          <w:color w:val="000000"/>
        </w:rPr>
        <w:t>ENTIDAD</w:t>
      </w:r>
      <w:r w:rsidRPr="001A4D94">
        <w:rPr>
          <w:rFonts w:ascii="Arial" w:hAnsi="Arial" w:cs="Arial"/>
          <w:color w:val="000000"/>
        </w:rPr>
        <w:t xml:space="preserve">. Así, la titularidad de todos esos datos, estén o no completos, corresponderá a la </w:t>
      </w:r>
      <w:r w:rsidRPr="001A4D94">
        <w:rPr>
          <w:rFonts w:ascii="Arial" w:hAnsi="Arial" w:cs="Arial"/>
          <w:b/>
          <w:color w:val="000000"/>
        </w:rPr>
        <w:t>ENTIDAD</w:t>
      </w:r>
      <w:r w:rsidRPr="001A4D94">
        <w:rPr>
          <w:rFonts w:ascii="Arial" w:hAnsi="Arial" w:cs="Arial"/>
          <w:color w:val="000000"/>
        </w:rPr>
        <w:t xml:space="preserve"> y la propiedad de todas las copias o reproducciones por cualquier medio y todos los derechos de reproducción sobre ellos, corresponden de manera exclusiva a la </w:t>
      </w:r>
      <w:r w:rsidRPr="001A4D94">
        <w:rPr>
          <w:rFonts w:ascii="Arial" w:hAnsi="Arial" w:cs="Arial"/>
          <w:b/>
          <w:color w:val="000000"/>
        </w:rPr>
        <w:t>ENTIDAD</w:t>
      </w:r>
      <w:r w:rsidRPr="001A4D94">
        <w:rPr>
          <w:rFonts w:ascii="Arial" w:hAnsi="Arial" w:cs="Arial"/>
          <w:color w:val="000000"/>
        </w:rPr>
        <w:t xml:space="preserve">, siendo el único investido de facultad o derecho para realizar o autorizar su copia, uso, modificación, distribución o divulgación, a cuyo efecto determinará o establecerá la manera, términos y condiciones para hacerlo. </w:t>
      </w:r>
    </w:p>
    <w:p w14:paraId="5D57CDAB" w14:textId="77777777" w:rsidR="00D81B44" w:rsidRPr="001A4D94" w:rsidRDefault="00D81B44" w:rsidP="00D81B44">
      <w:pPr>
        <w:spacing w:before="120" w:after="120"/>
        <w:ind w:left="1418" w:right="-6"/>
        <w:jc w:val="both"/>
        <w:rPr>
          <w:rFonts w:ascii="Arial" w:hAnsi="Arial" w:cs="Arial"/>
          <w:color w:val="000000"/>
        </w:rPr>
      </w:pPr>
      <w:r w:rsidRPr="001A4D94">
        <w:rPr>
          <w:rFonts w:ascii="Arial" w:hAnsi="Arial" w:cs="Arial"/>
          <w:color w:val="000000"/>
        </w:rPr>
        <w:t xml:space="preserve">Todos los datos y las copias o reproducciones de cualquier naturaleza de los mismos serán entregados a la </w:t>
      </w:r>
      <w:r w:rsidRPr="001A4D94">
        <w:rPr>
          <w:rFonts w:ascii="Arial" w:hAnsi="Arial" w:cs="Arial"/>
          <w:b/>
          <w:color w:val="000000"/>
        </w:rPr>
        <w:t xml:space="preserve">ENTIDAD </w:t>
      </w:r>
      <w:r w:rsidRPr="001A4D94">
        <w:rPr>
          <w:rFonts w:ascii="Arial" w:hAnsi="Arial" w:cs="Arial"/>
          <w:color w:val="000000"/>
        </w:rPr>
        <w:t xml:space="preserve">a su requerimiento con toda prontitud, durante la ejecución, al terminarse o completarse el Servicio, o al resolverse el Contrato. A instancias de la </w:t>
      </w:r>
      <w:r w:rsidRPr="001A4D94">
        <w:rPr>
          <w:rFonts w:ascii="Arial" w:hAnsi="Arial" w:cs="Arial"/>
          <w:b/>
          <w:color w:val="000000"/>
        </w:rPr>
        <w:t>ENTIDAD</w:t>
      </w:r>
      <w:r w:rsidRPr="001A4D94">
        <w:rPr>
          <w:rFonts w:ascii="Arial" w:hAnsi="Arial" w:cs="Arial"/>
          <w:color w:val="000000"/>
        </w:rPr>
        <w:t xml:space="preserve">, el </w:t>
      </w:r>
      <w:r w:rsidRPr="001A4D94">
        <w:rPr>
          <w:rFonts w:ascii="Arial" w:hAnsi="Arial" w:cs="Arial"/>
          <w:b/>
          <w:color w:val="000000"/>
        </w:rPr>
        <w:t>CONTRATISTA</w:t>
      </w:r>
      <w:r w:rsidRPr="001A4D94">
        <w:rPr>
          <w:rFonts w:ascii="Arial" w:hAnsi="Arial" w:cs="Arial"/>
          <w:color w:val="000000"/>
        </w:rPr>
        <w:t xml:space="preserve">, a su propio costo, llevará a cabo o hará que se hagan todas las diligencias necesarias para permitir que la </w:t>
      </w:r>
      <w:r w:rsidRPr="001A4D94">
        <w:rPr>
          <w:rFonts w:ascii="Arial" w:hAnsi="Arial" w:cs="Arial"/>
          <w:b/>
          <w:color w:val="000000"/>
        </w:rPr>
        <w:t>ENTIDAD</w:t>
      </w:r>
      <w:r w:rsidRPr="001A4D94">
        <w:rPr>
          <w:rFonts w:ascii="Arial" w:hAnsi="Arial" w:cs="Arial"/>
          <w:color w:val="000000"/>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1A4D94">
        <w:rPr>
          <w:rFonts w:ascii="Arial" w:hAnsi="Arial" w:cs="Arial"/>
          <w:b/>
          <w:color w:val="000000"/>
        </w:rPr>
        <w:t>CONTRATISTA</w:t>
      </w:r>
      <w:r w:rsidRPr="001A4D94">
        <w:rPr>
          <w:rFonts w:ascii="Arial" w:hAnsi="Arial" w:cs="Arial"/>
          <w:color w:val="000000"/>
        </w:rPr>
        <w:t xml:space="preserve"> en todo lo que se refiera al perfeccionamiento pleno del derecho de propiedad, a la obtención del título y la preservación del interés en y de toda la información descrita.</w:t>
      </w:r>
    </w:p>
    <w:p w14:paraId="0C7A0E9D" w14:textId="77777777" w:rsidR="00D81B44" w:rsidRPr="001A4D94" w:rsidRDefault="00D81B44" w:rsidP="00BD3A83">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obtendrá las licencias, patentes y los derechos de terceros que fuesen requeridos o necesarios, para el uso de los derechos de propiedad intelectual de los cuales fueren titulares dichos terceros, a los efectos de permitirle al </w:t>
      </w:r>
      <w:r w:rsidRPr="001A4D94">
        <w:rPr>
          <w:rFonts w:ascii="Arial" w:hAnsi="Arial" w:cs="Arial"/>
          <w:b/>
          <w:color w:val="000000"/>
        </w:rPr>
        <w:t>CONTRATISTA</w:t>
      </w:r>
      <w:r w:rsidRPr="001A4D94">
        <w:rPr>
          <w:rFonts w:ascii="Arial" w:hAnsi="Arial" w:cs="Arial"/>
          <w:color w:val="000000"/>
        </w:rPr>
        <w:t xml:space="preserve"> realizar el Servicio. </w:t>
      </w:r>
    </w:p>
    <w:p w14:paraId="418F4951" w14:textId="77777777" w:rsidR="00D81B44" w:rsidRPr="001A4D94" w:rsidRDefault="00D81B44" w:rsidP="00BD3A83">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protegerá, defenderá e indemnizará de responsabilidad la </w:t>
      </w:r>
      <w:r w:rsidRPr="001A4D94">
        <w:rPr>
          <w:rFonts w:ascii="Arial" w:hAnsi="Arial" w:cs="Arial"/>
          <w:b/>
          <w:color w:val="000000"/>
        </w:rPr>
        <w:t>ENTIDAD</w:t>
      </w:r>
      <w:r w:rsidRPr="001A4D94">
        <w:rPr>
          <w:rFonts w:ascii="Arial" w:hAnsi="Arial" w:cs="Arial"/>
          <w:color w:val="000000"/>
        </w:rPr>
        <w:t xml:space="preserve"> y a cualquier Parte de la </w:t>
      </w:r>
      <w:r w:rsidRPr="001A4D94">
        <w:rPr>
          <w:rFonts w:ascii="Arial" w:hAnsi="Arial" w:cs="Arial"/>
          <w:b/>
          <w:color w:val="000000"/>
        </w:rPr>
        <w:t>ENTIDAD</w:t>
      </w:r>
      <w:r w:rsidRPr="001A4D94">
        <w:rPr>
          <w:rFonts w:ascii="Arial" w:hAnsi="Arial" w:cs="Arial"/>
          <w:color w:val="000000"/>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30FC8FAE" w14:textId="77777777" w:rsidR="00D81B44" w:rsidRPr="001A4D94" w:rsidRDefault="00D81B44" w:rsidP="00BD3A83">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La </w:t>
      </w:r>
      <w:r w:rsidRPr="001A4D94">
        <w:rPr>
          <w:rFonts w:ascii="Arial" w:hAnsi="Arial" w:cs="Arial"/>
          <w:b/>
          <w:color w:val="000000"/>
        </w:rPr>
        <w:t>ENTIDAD</w:t>
      </w:r>
      <w:r w:rsidRPr="001A4D94">
        <w:rPr>
          <w:rFonts w:ascii="Arial" w:hAnsi="Arial" w:cs="Arial"/>
          <w:color w:val="000000"/>
        </w:rPr>
        <w:t xml:space="preserve"> le notificara al </w:t>
      </w:r>
      <w:r w:rsidRPr="001A4D94">
        <w:rPr>
          <w:rFonts w:ascii="Arial" w:hAnsi="Arial" w:cs="Arial"/>
          <w:b/>
          <w:color w:val="000000"/>
        </w:rPr>
        <w:t>CONTRATISTA</w:t>
      </w:r>
      <w:r w:rsidRPr="001A4D94">
        <w:rPr>
          <w:rFonts w:ascii="Arial" w:hAnsi="Arial" w:cs="Arial"/>
          <w:color w:val="000000"/>
        </w:rPr>
        <w:t xml:space="preserve">, sobre cualquier reclamación o demanda emanadas de algún incumplimiento del Contrato por parte del </w:t>
      </w:r>
      <w:r w:rsidRPr="001A4D94">
        <w:rPr>
          <w:rFonts w:ascii="Arial" w:hAnsi="Arial" w:cs="Arial"/>
          <w:b/>
          <w:color w:val="000000"/>
        </w:rPr>
        <w:t>CONTRATISTA</w:t>
      </w:r>
      <w:r w:rsidRPr="001A4D94">
        <w:rPr>
          <w:rFonts w:ascii="Arial" w:hAnsi="Arial" w:cs="Arial"/>
          <w:color w:val="000000"/>
        </w:rPr>
        <w:t xml:space="preserve"> o subcontratista del mismo, para que el </w:t>
      </w:r>
      <w:r w:rsidRPr="001A4D94">
        <w:rPr>
          <w:rFonts w:ascii="Arial" w:hAnsi="Arial" w:cs="Arial"/>
          <w:b/>
          <w:color w:val="000000"/>
        </w:rPr>
        <w:t>CONTRATISTA</w:t>
      </w:r>
      <w:r w:rsidRPr="001A4D94">
        <w:rPr>
          <w:rFonts w:ascii="Arial" w:hAnsi="Arial" w:cs="Arial"/>
          <w:color w:val="000000"/>
        </w:rPr>
        <w:t xml:space="preserve"> asuma defensa, a costa suya, sin embargo, la </w:t>
      </w:r>
      <w:r w:rsidRPr="001A4D94">
        <w:rPr>
          <w:rFonts w:ascii="Arial" w:hAnsi="Arial" w:cs="Arial"/>
          <w:b/>
          <w:color w:val="000000"/>
        </w:rPr>
        <w:t>ENTIDAD</w:t>
      </w:r>
      <w:r w:rsidRPr="001A4D94">
        <w:rPr>
          <w:rFonts w:ascii="Arial" w:hAnsi="Arial" w:cs="Arial"/>
          <w:color w:val="000000"/>
        </w:rPr>
        <w:t xml:space="preserve"> podrá elegir formar parte de dicha defensa. </w:t>
      </w:r>
    </w:p>
    <w:p w14:paraId="6420C539" w14:textId="77777777" w:rsidR="00D81B44" w:rsidRPr="001A4D94" w:rsidRDefault="00D81B44" w:rsidP="00BD3A83">
      <w:pPr>
        <w:numPr>
          <w:ilvl w:val="0"/>
          <w:numId w:val="40"/>
        </w:numPr>
        <w:tabs>
          <w:tab w:val="left" w:pos="851"/>
        </w:tabs>
        <w:spacing w:before="120" w:after="120"/>
        <w:ind w:left="1418" w:right="-6" w:hanging="284"/>
        <w:jc w:val="both"/>
        <w:rPr>
          <w:rFonts w:ascii="Arial" w:hAnsi="Arial" w:cs="Arial"/>
          <w:color w:val="000000"/>
        </w:rPr>
      </w:pPr>
      <w:r w:rsidRPr="001A4D94">
        <w:rPr>
          <w:rFonts w:ascii="Arial" w:hAnsi="Arial" w:cs="Arial"/>
          <w:color w:val="000000"/>
        </w:rPr>
        <w:t xml:space="preserve">Si el </w:t>
      </w:r>
      <w:r w:rsidRPr="001A4D94">
        <w:rPr>
          <w:rFonts w:ascii="Arial" w:hAnsi="Arial" w:cs="Arial"/>
          <w:b/>
          <w:color w:val="000000"/>
        </w:rPr>
        <w:t>CONTRATISTA</w:t>
      </w:r>
      <w:r w:rsidRPr="001A4D94">
        <w:rPr>
          <w:rFonts w:ascii="Arial" w:hAnsi="Arial" w:cs="Arial"/>
          <w:color w:val="000000"/>
        </w:rPr>
        <w:t xml:space="preserve"> se niega o no se encarga de la defensa en contra de dicha reclamación o demanda, el </w:t>
      </w:r>
      <w:r w:rsidRPr="001A4D94">
        <w:rPr>
          <w:rFonts w:ascii="Arial" w:hAnsi="Arial" w:cs="Arial"/>
          <w:b/>
          <w:color w:val="000000"/>
        </w:rPr>
        <w:t>CONTRATISTA</w:t>
      </w:r>
      <w:r w:rsidRPr="001A4D94">
        <w:rPr>
          <w:rFonts w:ascii="Arial" w:hAnsi="Arial" w:cs="Arial"/>
          <w:color w:val="000000"/>
        </w:rPr>
        <w:t xml:space="preserve"> le reembolsará a la </w:t>
      </w:r>
      <w:r w:rsidRPr="001A4D94">
        <w:rPr>
          <w:rFonts w:ascii="Arial" w:hAnsi="Arial" w:cs="Arial"/>
          <w:b/>
          <w:color w:val="000000"/>
        </w:rPr>
        <w:t>ENTIDAD</w:t>
      </w:r>
      <w:r w:rsidRPr="001A4D94">
        <w:rPr>
          <w:rFonts w:ascii="Arial" w:hAnsi="Arial" w:cs="Arial"/>
          <w:color w:val="000000"/>
        </w:rPr>
        <w:t xml:space="preserve"> todos los costos y los gastos de la defensa en contra de dicha reclamación o demanda, incluidos los honorarios de abogados. </w:t>
      </w:r>
    </w:p>
    <w:p w14:paraId="583B12B1" w14:textId="77777777" w:rsidR="00D81B44" w:rsidRPr="001A4D94" w:rsidRDefault="00D81B44" w:rsidP="00BD3A83">
      <w:pPr>
        <w:numPr>
          <w:ilvl w:val="0"/>
          <w:numId w:val="40"/>
        </w:numPr>
        <w:spacing w:before="120" w:after="120"/>
        <w:ind w:left="1418" w:right="-6" w:hanging="284"/>
        <w:jc w:val="both"/>
        <w:rPr>
          <w:rFonts w:ascii="Arial" w:hAnsi="Arial" w:cs="Arial"/>
          <w:color w:val="000000"/>
        </w:rPr>
      </w:pPr>
      <w:r w:rsidRPr="001A4D94">
        <w:rPr>
          <w:rFonts w:ascii="Arial" w:hAnsi="Arial" w:cs="Arial"/>
          <w:color w:val="000000"/>
        </w:rPr>
        <w:t xml:space="preserve">El </w:t>
      </w:r>
      <w:r w:rsidRPr="001A4D94">
        <w:rPr>
          <w:rFonts w:ascii="Arial" w:hAnsi="Arial" w:cs="Arial"/>
          <w:b/>
          <w:color w:val="000000"/>
        </w:rPr>
        <w:t>CONTRATISTA</w:t>
      </w:r>
      <w:r w:rsidRPr="001A4D94">
        <w:rPr>
          <w:rFonts w:ascii="Arial" w:hAnsi="Arial" w:cs="Arial"/>
          <w:color w:val="000000"/>
        </w:rPr>
        <w:t xml:space="preserve"> pagará con prontitud los montos emergentes de cualquier sentencia o laudo arbitral que se emitan en contra de </w:t>
      </w:r>
      <w:r w:rsidRPr="001A4D94">
        <w:rPr>
          <w:rFonts w:ascii="Arial" w:hAnsi="Arial" w:cs="Arial"/>
          <w:lang w:eastAsia="x-none"/>
        </w:rPr>
        <w:t>la</w:t>
      </w:r>
      <w:r w:rsidRPr="001A4D94">
        <w:rPr>
          <w:rFonts w:ascii="Arial" w:hAnsi="Arial" w:cs="Arial"/>
          <w:b/>
          <w:lang w:eastAsia="x-none"/>
        </w:rPr>
        <w:t xml:space="preserve"> ENTIDAD</w:t>
      </w:r>
      <w:r w:rsidRPr="001A4D94">
        <w:rPr>
          <w:rFonts w:ascii="Arial" w:hAnsi="Arial" w:cs="Arial"/>
          <w:color w:val="000000"/>
        </w:rPr>
        <w:t xml:space="preserve"> o de las transacciones, que fuesen acordadas con participación o no del </w:t>
      </w:r>
      <w:r w:rsidRPr="001A4D94">
        <w:rPr>
          <w:rFonts w:ascii="Arial" w:hAnsi="Arial" w:cs="Arial"/>
          <w:b/>
          <w:color w:val="000000"/>
        </w:rPr>
        <w:t>CONTRATISTA</w:t>
      </w:r>
      <w:r w:rsidRPr="001A4D94">
        <w:rPr>
          <w:rFonts w:ascii="Arial" w:hAnsi="Arial" w:cs="Arial"/>
          <w:color w:val="000000"/>
        </w:rPr>
        <w:t>.</w:t>
      </w:r>
    </w:p>
    <w:p w14:paraId="6D48FB39" w14:textId="77777777" w:rsidR="00D81B44" w:rsidRPr="001A4D94" w:rsidRDefault="00D81B44" w:rsidP="00D81B44">
      <w:pPr>
        <w:spacing w:before="120" w:after="120"/>
        <w:jc w:val="both"/>
        <w:rPr>
          <w:rFonts w:ascii="Arial" w:hAnsi="Arial" w:cs="Arial"/>
          <w:u w:val="single"/>
        </w:rPr>
      </w:pPr>
      <w:r w:rsidRPr="001A4D94">
        <w:rPr>
          <w:rFonts w:ascii="Arial" w:hAnsi="Arial" w:cs="Arial"/>
          <w:b/>
          <w:u w:val="single"/>
        </w:rPr>
        <w:t>TRIGÉSIMA.- (CAUSAS DE FUERZA MAYOR Y/O CASO FORTUITO)</w:t>
      </w:r>
    </w:p>
    <w:p w14:paraId="23DA9B44"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83465D"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Con el fin de exceptuar al </w:t>
      </w:r>
      <w:r w:rsidRPr="001A4D94">
        <w:rPr>
          <w:rFonts w:ascii="Arial" w:hAnsi="Arial" w:cs="Arial"/>
          <w:b/>
          <w:lang w:val="es-ES_tradnl"/>
        </w:rPr>
        <w:t xml:space="preserve">CONTRATISTA </w:t>
      </w:r>
      <w:r w:rsidRPr="001A4D94">
        <w:rPr>
          <w:rFonts w:ascii="Arial" w:hAnsi="Arial" w:cs="Arial"/>
          <w:lang w:val="es-ES_tradnl"/>
        </w:rPr>
        <w:t xml:space="preserve">de determinadas responsabilidades por mora durante la vigencia del presente Contrato, la </w:t>
      </w:r>
      <w:r w:rsidRPr="001A4D94">
        <w:rPr>
          <w:rFonts w:ascii="Arial" w:hAnsi="Arial" w:cs="Arial"/>
          <w:b/>
          <w:lang w:val="es-ES_tradnl"/>
        </w:rPr>
        <w:t>ENTIDAD</w:t>
      </w:r>
      <w:r w:rsidRPr="001A4D94">
        <w:rPr>
          <w:rFonts w:ascii="Arial" w:hAnsi="Arial" w:cs="Arial"/>
          <w:lang w:val="es-ES_tradnl"/>
        </w:rPr>
        <w:t xml:space="preserve"> tendrá la facultad de calificar las causas de fuerza mayor </w:t>
      </w:r>
      <w:r w:rsidRPr="001A4D94">
        <w:rPr>
          <w:rFonts w:ascii="Arial" w:hAnsi="Arial" w:cs="Arial"/>
          <w:lang w:val="es-ES_tradnl"/>
        </w:rPr>
        <w:lastRenderedPageBreak/>
        <w:t>y/o caso fortuito que pudieran tener efectiva consecuencia sobre la ejecución del Contrato, previo cumplimiento de lo establecido en la presente cláusula.</w:t>
      </w:r>
    </w:p>
    <w:p w14:paraId="0B2F1C47"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295C9601"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FF35F68"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30.1.   </w:t>
      </w:r>
      <w:r w:rsidRPr="001A4D94">
        <w:rPr>
          <w:rFonts w:ascii="Arial" w:hAnsi="Arial" w:cs="Arial"/>
          <w:b/>
          <w:lang w:val="es-ES_tradnl"/>
        </w:rPr>
        <w:tab/>
        <w:t>Condiciones de Validez</w:t>
      </w:r>
    </w:p>
    <w:p w14:paraId="169FF7B8" w14:textId="77777777" w:rsidR="00D81B44" w:rsidRPr="001A4D94" w:rsidRDefault="00D81B44" w:rsidP="00D81B44">
      <w:pPr>
        <w:spacing w:before="120" w:after="120"/>
        <w:ind w:left="709"/>
        <w:jc w:val="both"/>
        <w:rPr>
          <w:rFonts w:ascii="Arial" w:hAnsi="Arial" w:cs="Arial"/>
          <w:lang w:val="es-ES_tradnl"/>
        </w:rPr>
      </w:pPr>
      <w:r w:rsidRPr="001A4D94">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1EF06A4" w14:textId="77777777" w:rsidR="00D81B44" w:rsidRPr="001A4D94" w:rsidRDefault="00D81B44" w:rsidP="00BD3A83">
      <w:pPr>
        <w:numPr>
          <w:ilvl w:val="0"/>
          <w:numId w:val="42"/>
        </w:numPr>
        <w:spacing w:before="120" w:after="120"/>
        <w:ind w:left="1418" w:hanging="284"/>
        <w:jc w:val="both"/>
        <w:rPr>
          <w:rFonts w:ascii="Arial" w:hAnsi="Arial" w:cs="Arial"/>
          <w:lang w:val="es-ES_tradnl"/>
        </w:rPr>
      </w:pPr>
      <w:r w:rsidRPr="001A4D94">
        <w:rPr>
          <w:rFonts w:ascii="Arial" w:hAnsi="Arial" w:cs="Arial"/>
          <w:lang w:val="es-ES_tradnl"/>
        </w:rPr>
        <w:t xml:space="preserve">Las circunstancias de la fuerza mayor o caso fortuito no hayan surgido por un incumplimiento, omisión o negligencia de la Parte </w:t>
      </w:r>
      <w:proofErr w:type="spellStart"/>
      <w:r w:rsidRPr="001A4D94">
        <w:rPr>
          <w:rFonts w:ascii="Arial" w:hAnsi="Arial" w:cs="Arial"/>
          <w:lang w:val="es-ES_tradnl"/>
        </w:rPr>
        <w:t>invocante</w:t>
      </w:r>
      <w:proofErr w:type="spellEnd"/>
      <w:r w:rsidRPr="001A4D94">
        <w:rPr>
          <w:rFonts w:ascii="Arial" w:hAnsi="Arial" w:cs="Arial"/>
          <w:lang w:val="es-ES_tradnl"/>
        </w:rPr>
        <w:t xml:space="preserve">, o en el caso del </w:t>
      </w:r>
      <w:r w:rsidRPr="001A4D94">
        <w:rPr>
          <w:rFonts w:ascii="Arial" w:hAnsi="Arial" w:cs="Arial"/>
          <w:b/>
          <w:lang w:val="es-ES_tradnl"/>
        </w:rPr>
        <w:t>CONTRATISTA</w:t>
      </w:r>
      <w:r w:rsidRPr="001A4D94">
        <w:rPr>
          <w:rFonts w:ascii="Arial" w:hAnsi="Arial" w:cs="Arial"/>
          <w:lang w:val="es-ES_tradnl"/>
        </w:rPr>
        <w:t>, será aplicable también a cualquier subcontratista.</w:t>
      </w:r>
    </w:p>
    <w:p w14:paraId="19DE8F48" w14:textId="77777777" w:rsidR="00D81B44" w:rsidRPr="001A4D94" w:rsidRDefault="00D81B44" w:rsidP="00BD3A83">
      <w:pPr>
        <w:numPr>
          <w:ilvl w:val="0"/>
          <w:numId w:val="42"/>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0A2B7E7F" w14:textId="77777777" w:rsidR="00D81B44" w:rsidRPr="001A4D94" w:rsidRDefault="00D81B44" w:rsidP="00D81B44">
      <w:pPr>
        <w:tabs>
          <w:tab w:val="left" w:pos="2820"/>
        </w:tabs>
        <w:spacing w:before="120" w:after="120"/>
        <w:ind w:left="1418" w:hanging="284"/>
        <w:contextualSpacing/>
        <w:jc w:val="both"/>
        <w:rPr>
          <w:rFonts w:ascii="Arial" w:hAnsi="Arial" w:cs="Arial"/>
          <w:lang w:val="es-ES_tradnl"/>
        </w:rPr>
      </w:pPr>
    </w:p>
    <w:p w14:paraId="41A09099" w14:textId="77777777" w:rsidR="00D81B44" w:rsidRPr="001A4D94" w:rsidRDefault="00D81B44" w:rsidP="00BD3A83">
      <w:pPr>
        <w:numPr>
          <w:ilvl w:val="0"/>
          <w:numId w:val="42"/>
        </w:numPr>
        <w:spacing w:before="120" w:after="120"/>
        <w:ind w:left="1418" w:hanging="284"/>
        <w:contextualSpacing/>
        <w:jc w:val="both"/>
        <w:rPr>
          <w:rFonts w:ascii="Arial" w:hAnsi="Arial" w:cs="Arial"/>
          <w:lang w:val="es-ES_tradnl"/>
        </w:rPr>
      </w:pPr>
      <w:r w:rsidRPr="001A4D94">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1A4D94">
        <w:rPr>
          <w:rFonts w:ascii="Arial" w:hAnsi="Arial" w:cs="Arial"/>
          <w:b/>
          <w:lang w:val="es-ES_tradnl"/>
        </w:rPr>
        <w:t xml:space="preserve"> </w:t>
      </w:r>
      <w:r w:rsidRPr="001A4D94">
        <w:rPr>
          <w:rFonts w:ascii="Arial" w:hAnsi="Arial" w:cs="Arial"/>
          <w:lang w:val="es-ES_tradnl"/>
        </w:rPr>
        <w:t>y limitar el daño al mismo.</w:t>
      </w:r>
    </w:p>
    <w:p w14:paraId="47D81BD7" w14:textId="77777777" w:rsidR="00D81B44" w:rsidRPr="001A4D94" w:rsidRDefault="00D81B44" w:rsidP="00D81B44">
      <w:pPr>
        <w:spacing w:before="120" w:after="120"/>
        <w:contextualSpacing/>
        <w:jc w:val="both"/>
        <w:rPr>
          <w:rFonts w:ascii="Arial" w:hAnsi="Arial" w:cs="Arial"/>
          <w:lang w:val="es-ES_tradnl"/>
        </w:rPr>
      </w:pPr>
    </w:p>
    <w:p w14:paraId="48B0F447"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 xml:space="preserve">Previo cumplimiento por parte del </w:t>
      </w:r>
      <w:r w:rsidRPr="001A4D94">
        <w:rPr>
          <w:rFonts w:ascii="Arial" w:hAnsi="Arial" w:cs="Arial"/>
          <w:b/>
          <w:lang w:val="es-ES_tradnl"/>
        </w:rPr>
        <w:t>CONTRATISTA</w:t>
      </w:r>
      <w:r w:rsidRPr="001A4D94">
        <w:rPr>
          <w:rFonts w:ascii="Arial" w:hAnsi="Arial" w:cs="Arial"/>
          <w:lang w:val="es-ES_tradnl"/>
        </w:rPr>
        <w:t xml:space="preserve"> de lo establecido precedentemente dentro de los 2 (dos) días hábiles la </w:t>
      </w:r>
      <w:r w:rsidRPr="001A4D94">
        <w:rPr>
          <w:rFonts w:ascii="Arial" w:hAnsi="Arial" w:cs="Arial"/>
          <w:b/>
          <w:lang w:val="es-ES_tradnl"/>
        </w:rPr>
        <w:t>ENTIDAD</w:t>
      </w:r>
      <w:r w:rsidRPr="001A4D94">
        <w:rPr>
          <w:rFonts w:ascii="Arial" w:hAnsi="Arial" w:cs="Arial"/>
          <w:lang w:val="es-ES_tradnl"/>
        </w:rPr>
        <w:t xml:space="preserve"> debe aprobar la existencia del impedimento, sin el cual, de ninguna manera y por ningún motivo podrá solicitar luego a la </w:t>
      </w:r>
      <w:r w:rsidRPr="001A4D94">
        <w:rPr>
          <w:rFonts w:ascii="Arial" w:hAnsi="Arial" w:cs="Arial"/>
          <w:b/>
          <w:lang w:val="es-ES_tradnl"/>
        </w:rPr>
        <w:t>ENTIDAD</w:t>
      </w:r>
      <w:r w:rsidRPr="001A4D94">
        <w:rPr>
          <w:rFonts w:ascii="Arial" w:hAnsi="Arial" w:cs="Arial"/>
          <w:lang w:val="es-ES_tradnl"/>
        </w:rPr>
        <w:t xml:space="preserve"> por escrito la ampliación del plazo del Contrato y/o pago de multas.</w:t>
      </w:r>
    </w:p>
    <w:p w14:paraId="47981438"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30.2.   </w:t>
      </w:r>
      <w:r w:rsidRPr="001A4D94">
        <w:rPr>
          <w:rFonts w:ascii="Arial" w:hAnsi="Arial" w:cs="Arial"/>
          <w:b/>
          <w:lang w:val="es-ES_tradnl"/>
        </w:rPr>
        <w:tab/>
        <w:t>Cumplimiento ininterrumpido</w:t>
      </w:r>
    </w:p>
    <w:p w14:paraId="304C8CAD"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 xml:space="preserve">Cuando ocurra una fuerza mayor o caso fortuito, el </w:t>
      </w:r>
      <w:r w:rsidRPr="001A4D94">
        <w:rPr>
          <w:rFonts w:ascii="Arial" w:hAnsi="Arial" w:cs="Arial"/>
          <w:b/>
          <w:lang w:val="es-ES_tradnl"/>
        </w:rPr>
        <w:t xml:space="preserve">CONTRATISTA </w:t>
      </w:r>
      <w:r w:rsidRPr="001A4D94">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A4D94">
        <w:rPr>
          <w:rFonts w:ascii="Arial" w:hAnsi="Arial" w:cs="Arial"/>
          <w:b/>
          <w:lang w:val="es-ES_tradnl"/>
        </w:rPr>
        <w:t>ENTIDAD</w:t>
      </w:r>
      <w:r w:rsidRPr="001A4D94">
        <w:rPr>
          <w:rFonts w:ascii="Arial" w:hAnsi="Arial" w:cs="Arial"/>
          <w:lang w:val="es-ES_tradnl"/>
        </w:rPr>
        <w:t xml:space="preserve">. </w:t>
      </w:r>
    </w:p>
    <w:p w14:paraId="03BD84A5" w14:textId="77777777" w:rsidR="00D81B44" w:rsidRPr="001A4D94" w:rsidRDefault="00D81B44" w:rsidP="00D81B44">
      <w:pPr>
        <w:spacing w:before="120" w:after="120"/>
        <w:ind w:left="709" w:hanging="709"/>
        <w:jc w:val="both"/>
        <w:rPr>
          <w:rFonts w:ascii="Arial" w:hAnsi="Arial" w:cs="Arial"/>
          <w:b/>
          <w:lang w:val="es-ES_tradnl"/>
        </w:rPr>
      </w:pPr>
      <w:r w:rsidRPr="001A4D94">
        <w:rPr>
          <w:rFonts w:ascii="Arial" w:hAnsi="Arial" w:cs="Arial"/>
          <w:b/>
          <w:lang w:val="es-ES_tradnl"/>
        </w:rPr>
        <w:t xml:space="preserve">30.3.   </w:t>
      </w:r>
      <w:r w:rsidRPr="001A4D94">
        <w:rPr>
          <w:rFonts w:ascii="Arial" w:hAnsi="Arial" w:cs="Arial"/>
          <w:b/>
          <w:lang w:val="es-ES_tradnl"/>
        </w:rPr>
        <w:tab/>
        <w:t>Prórrogas</w:t>
      </w:r>
    </w:p>
    <w:p w14:paraId="18965F79" w14:textId="77777777" w:rsidR="00D81B44" w:rsidRPr="001A4D94" w:rsidRDefault="00D81B44" w:rsidP="00D81B44">
      <w:pPr>
        <w:spacing w:before="120" w:after="120"/>
        <w:ind w:left="709"/>
        <w:jc w:val="both"/>
        <w:rPr>
          <w:rFonts w:ascii="Arial" w:hAnsi="Arial" w:cs="Arial"/>
          <w:lang w:val="es-ES_tradnl"/>
        </w:rPr>
      </w:pPr>
      <w:r w:rsidRPr="001A4D94">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BD95AE7" w14:textId="77777777" w:rsidR="00D81B44" w:rsidRPr="001A4D94" w:rsidRDefault="00D81B44" w:rsidP="00D81B44">
      <w:pPr>
        <w:autoSpaceDE w:val="0"/>
        <w:autoSpaceDN w:val="0"/>
        <w:spacing w:before="120" w:after="120"/>
        <w:ind w:left="709"/>
        <w:jc w:val="both"/>
        <w:rPr>
          <w:rFonts w:ascii="Arial" w:hAnsi="Arial" w:cs="Arial"/>
          <w:lang w:val="es-ES_tradnl"/>
        </w:rPr>
      </w:pPr>
      <w:r w:rsidRPr="001A4D94">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8147BB" w14:textId="77777777" w:rsidR="00D81B44" w:rsidRPr="001A4D94" w:rsidRDefault="00D81B44" w:rsidP="00D81B44">
      <w:pPr>
        <w:spacing w:before="120" w:after="120"/>
        <w:ind w:left="709" w:hanging="1"/>
        <w:jc w:val="both"/>
        <w:rPr>
          <w:rFonts w:ascii="Arial" w:hAnsi="Arial" w:cs="Arial"/>
        </w:rPr>
      </w:pPr>
      <w:r w:rsidRPr="001A4D94">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14:paraId="46A9956B"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TRIGÉSIMA PRIMERA.- (TERMINACIÓN DEL CONTRATO)</w:t>
      </w:r>
    </w:p>
    <w:p w14:paraId="72D60475" w14:textId="77777777" w:rsidR="00D81B44" w:rsidRPr="001A4D94" w:rsidRDefault="00D81B44" w:rsidP="00D81B44">
      <w:pPr>
        <w:spacing w:before="120" w:after="120"/>
        <w:jc w:val="both"/>
        <w:rPr>
          <w:rFonts w:ascii="Arial" w:hAnsi="Arial" w:cs="Arial"/>
        </w:rPr>
      </w:pPr>
      <w:r w:rsidRPr="001A4D94">
        <w:rPr>
          <w:rFonts w:ascii="Arial" w:hAnsi="Arial" w:cs="Arial"/>
        </w:rPr>
        <w:t>El presente Contrato concluirá por una de las siguientes causas:</w:t>
      </w:r>
    </w:p>
    <w:p w14:paraId="1775ED80" w14:textId="77777777" w:rsidR="00D81B44" w:rsidRPr="001A4D94" w:rsidRDefault="00D81B44" w:rsidP="00D81B44">
      <w:pPr>
        <w:spacing w:before="120" w:after="120"/>
        <w:jc w:val="both"/>
        <w:rPr>
          <w:rFonts w:ascii="Arial" w:hAnsi="Arial" w:cs="Arial"/>
        </w:rPr>
      </w:pPr>
      <w:r w:rsidRPr="001A4D94">
        <w:rPr>
          <w:rFonts w:ascii="Arial" w:hAnsi="Arial" w:cs="Arial"/>
          <w:b/>
        </w:rPr>
        <w:t>31.1.</w:t>
      </w:r>
      <w:r w:rsidRPr="001A4D94">
        <w:rPr>
          <w:rFonts w:ascii="Arial" w:hAnsi="Arial" w:cs="Arial"/>
          <w:b/>
        </w:rPr>
        <w:tab/>
        <w:t>Por Cumplimiento del Contrato</w:t>
      </w:r>
    </w:p>
    <w:p w14:paraId="2224F7AE" w14:textId="77777777" w:rsidR="00D81B44" w:rsidRPr="001A4D94" w:rsidRDefault="00D81B44" w:rsidP="00D81B44">
      <w:pPr>
        <w:spacing w:before="120" w:after="120"/>
        <w:ind w:left="709"/>
        <w:jc w:val="both"/>
        <w:rPr>
          <w:rFonts w:ascii="Arial" w:hAnsi="Arial" w:cs="Arial"/>
          <w:b/>
        </w:rPr>
      </w:pPr>
      <w:r w:rsidRPr="001A4D94">
        <w:rPr>
          <w:rFonts w:ascii="Arial" w:hAnsi="Arial" w:cs="Arial"/>
        </w:rPr>
        <w:lastRenderedPageBreak/>
        <w:t xml:space="preserve">De forma normal, tanto la </w:t>
      </w:r>
      <w:r w:rsidRPr="001A4D94">
        <w:rPr>
          <w:rFonts w:ascii="Arial" w:hAnsi="Arial" w:cs="Arial"/>
          <w:b/>
        </w:rPr>
        <w:t xml:space="preserve">ENTIDAD </w:t>
      </w:r>
      <w:r w:rsidRPr="001A4D94">
        <w:rPr>
          <w:rFonts w:ascii="Arial" w:hAnsi="Arial" w:cs="Arial"/>
        </w:rPr>
        <w:t xml:space="preserve">como el </w:t>
      </w:r>
      <w:r w:rsidRPr="001A4D94">
        <w:rPr>
          <w:rFonts w:ascii="Arial" w:hAnsi="Arial" w:cs="Arial"/>
          <w:b/>
        </w:rPr>
        <w:t>CONSULTOR</w:t>
      </w:r>
      <w:r w:rsidRPr="001A4D94">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A4D94">
        <w:rPr>
          <w:rFonts w:ascii="Arial" w:hAnsi="Arial" w:cs="Arial"/>
          <w:b/>
        </w:rPr>
        <w:t>.</w:t>
      </w:r>
    </w:p>
    <w:p w14:paraId="7F3EA02E" w14:textId="77777777" w:rsidR="00D81B44" w:rsidRPr="001A4D94" w:rsidRDefault="00D81B44" w:rsidP="00D81B44">
      <w:pPr>
        <w:spacing w:before="120" w:after="120"/>
        <w:jc w:val="both"/>
        <w:rPr>
          <w:rFonts w:ascii="Arial" w:hAnsi="Arial" w:cs="Arial"/>
        </w:rPr>
      </w:pPr>
      <w:r w:rsidRPr="001A4D94">
        <w:rPr>
          <w:rFonts w:ascii="Arial" w:hAnsi="Arial" w:cs="Arial"/>
          <w:b/>
        </w:rPr>
        <w:t>31.2.</w:t>
      </w:r>
      <w:r w:rsidRPr="001A4D94">
        <w:rPr>
          <w:rFonts w:ascii="Arial" w:hAnsi="Arial" w:cs="Arial"/>
          <w:b/>
        </w:rPr>
        <w:tab/>
        <w:t xml:space="preserve">Por Resolución del Contrato </w:t>
      </w:r>
    </w:p>
    <w:p w14:paraId="2093F9FA"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Si se diera el caso, a los efectos legales correspondientes, la </w:t>
      </w:r>
      <w:r w:rsidRPr="001A4D94">
        <w:rPr>
          <w:rFonts w:ascii="Arial" w:hAnsi="Arial" w:cs="Arial"/>
          <w:b/>
        </w:rPr>
        <w:t>ENTIDAD</w:t>
      </w:r>
      <w:r w:rsidRPr="001A4D94">
        <w:rPr>
          <w:rFonts w:ascii="Arial" w:hAnsi="Arial" w:cs="Arial"/>
        </w:rPr>
        <w:t xml:space="preserve"> y el </w:t>
      </w:r>
      <w:r w:rsidRPr="001A4D94">
        <w:rPr>
          <w:rFonts w:ascii="Arial" w:hAnsi="Arial" w:cs="Arial"/>
          <w:b/>
        </w:rPr>
        <w:t>CONSULTOR,</w:t>
      </w:r>
      <w:r w:rsidRPr="001A4D94">
        <w:rPr>
          <w:rFonts w:ascii="Arial" w:hAnsi="Arial" w:cs="Arial"/>
        </w:rPr>
        <w:t xml:space="preserve"> acuerdan las siguientes causales para procesar la resolución del Contrato:</w:t>
      </w:r>
    </w:p>
    <w:p w14:paraId="67E9A9A2" w14:textId="77777777" w:rsidR="00D81B44" w:rsidRPr="001A4D94" w:rsidRDefault="00D81B44" w:rsidP="00D81B44">
      <w:pPr>
        <w:tabs>
          <w:tab w:val="left" w:pos="1418"/>
        </w:tabs>
        <w:spacing w:before="120" w:after="120"/>
        <w:ind w:left="1418" w:hanging="709"/>
        <w:jc w:val="both"/>
        <w:rPr>
          <w:rFonts w:ascii="Arial" w:hAnsi="Arial" w:cs="Arial"/>
          <w:b/>
        </w:rPr>
      </w:pPr>
      <w:r w:rsidRPr="001A4D94">
        <w:rPr>
          <w:rFonts w:ascii="Arial" w:hAnsi="Arial" w:cs="Arial"/>
          <w:b/>
        </w:rPr>
        <w:t>31.2.1. Resolución a requerimiento de la ENTIDAD, por causales atribuibles al     CONSULTOR</w:t>
      </w:r>
    </w:p>
    <w:p w14:paraId="0A1DA670" w14:textId="77777777" w:rsidR="00D81B44" w:rsidRPr="001A4D94" w:rsidRDefault="00D81B44" w:rsidP="00D81B44">
      <w:pPr>
        <w:spacing w:before="120" w:after="120"/>
        <w:ind w:left="1418"/>
        <w:jc w:val="both"/>
        <w:rPr>
          <w:rFonts w:ascii="Arial" w:hAnsi="Arial" w:cs="Arial"/>
        </w:rPr>
      </w:pPr>
      <w:r w:rsidRPr="001A4D94">
        <w:rPr>
          <w:rFonts w:ascii="Arial" w:hAnsi="Arial" w:cs="Arial"/>
        </w:rPr>
        <w:t xml:space="preserve">La </w:t>
      </w:r>
      <w:r w:rsidRPr="001A4D94">
        <w:rPr>
          <w:rFonts w:ascii="Arial" w:hAnsi="Arial" w:cs="Arial"/>
          <w:b/>
        </w:rPr>
        <w:t>ENTIDAD</w:t>
      </w:r>
      <w:r w:rsidRPr="001A4D94">
        <w:rPr>
          <w:rFonts w:ascii="Arial" w:hAnsi="Arial" w:cs="Arial"/>
        </w:rPr>
        <w:t>, podrá proceder al trámite de resolución del Contrato, en los siguientes casos:</w:t>
      </w:r>
    </w:p>
    <w:p w14:paraId="2E86D075"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CONSULTOR</w:t>
      </w:r>
      <w:r w:rsidRPr="001A4D94">
        <w:rPr>
          <w:rFonts w:ascii="Arial" w:hAnsi="Arial" w:cs="Arial"/>
          <w:lang w:val="es-AR"/>
        </w:rPr>
        <w:t xml:space="preserve"> no está cumpliendo con el Servicio de conformidad al Contrato.  </w:t>
      </w:r>
    </w:p>
    <w:p w14:paraId="04F7F412"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 xml:space="preserve">Por incumplimiento en la prestación del Servicio, a requerimiento de la </w:t>
      </w:r>
      <w:r w:rsidRPr="001A4D94">
        <w:rPr>
          <w:rFonts w:ascii="Arial" w:hAnsi="Arial" w:cs="Arial"/>
          <w:b/>
        </w:rPr>
        <w:t xml:space="preserve">ENTIDAD </w:t>
      </w:r>
      <w:r w:rsidRPr="001A4D94">
        <w:rPr>
          <w:rFonts w:ascii="Arial" w:hAnsi="Arial" w:cs="Arial"/>
        </w:rPr>
        <w:t xml:space="preserve">o la Contraparte en asuntos relacionados con el objeto del presente Contrato.  </w:t>
      </w:r>
    </w:p>
    <w:p w14:paraId="375B08AB"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 xml:space="preserve">Por disolución del </w:t>
      </w:r>
      <w:r w:rsidRPr="001A4D94">
        <w:rPr>
          <w:rFonts w:ascii="Arial" w:hAnsi="Arial" w:cs="Arial"/>
          <w:b/>
        </w:rPr>
        <w:t>CONSULTOR</w:t>
      </w:r>
      <w:r w:rsidRPr="001A4D94">
        <w:rPr>
          <w:rFonts w:ascii="Arial" w:hAnsi="Arial" w:cs="Arial"/>
        </w:rPr>
        <w:t>.</w:t>
      </w:r>
    </w:p>
    <w:p w14:paraId="3A684F74"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 xml:space="preserve">Por quiebra declarada del </w:t>
      </w:r>
      <w:r w:rsidRPr="001A4D94">
        <w:rPr>
          <w:rFonts w:ascii="Arial" w:hAnsi="Arial" w:cs="Arial"/>
          <w:b/>
        </w:rPr>
        <w:t>CONSULTOR</w:t>
      </w:r>
      <w:r w:rsidRPr="001A4D94">
        <w:rPr>
          <w:rFonts w:ascii="Arial" w:hAnsi="Arial" w:cs="Arial"/>
        </w:rPr>
        <w:t>.</w:t>
      </w:r>
    </w:p>
    <w:p w14:paraId="4EBCEBFB"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ha subcontratado la totalidad del Servicio. </w:t>
      </w:r>
    </w:p>
    <w:p w14:paraId="40B5EA07"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no ha entregado o renovado las boleta de garantías correspondientes, las pólizas de seguros, o si estas han vencido y no se ha cumplido con la obligación de renovación.</w:t>
      </w:r>
    </w:p>
    <w:p w14:paraId="1DDFF353" w14:textId="77777777" w:rsidR="00D81B44" w:rsidRPr="001A4D94" w:rsidRDefault="00D81B44" w:rsidP="00BD3A83">
      <w:pPr>
        <w:numPr>
          <w:ilvl w:val="0"/>
          <w:numId w:val="53"/>
        </w:numPr>
        <w:spacing w:before="120" w:after="120"/>
        <w:ind w:left="1985" w:hanging="284"/>
        <w:jc w:val="both"/>
        <w:rPr>
          <w:rFonts w:ascii="Arial" w:hAnsi="Arial" w:cs="Arial"/>
          <w:lang w:val="es-AR"/>
        </w:rPr>
      </w:pPr>
      <w:r w:rsidRPr="001A4D94">
        <w:rPr>
          <w:rFonts w:ascii="Arial" w:hAnsi="Arial" w:cs="Arial"/>
          <w:lang w:val="es-AR"/>
        </w:rPr>
        <w:t xml:space="preserve">El </w:t>
      </w:r>
      <w:r w:rsidRPr="001A4D94">
        <w:rPr>
          <w:rFonts w:ascii="Arial" w:hAnsi="Arial" w:cs="Arial"/>
          <w:b/>
          <w:lang w:val="es-AR"/>
        </w:rPr>
        <w:t xml:space="preserve">CONSULTOR </w:t>
      </w:r>
      <w:r w:rsidRPr="001A4D94">
        <w:rPr>
          <w:rFonts w:ascii="Arial" w:hAnsi="Arial" w:cs="Arial"/>
          <w:lang w:val="es-AR"/>
        </w:rPr>
        <w:t xml:space="preserve">cede el Contrato sin el consentimiento previo </w:t>
      </w:r>
      <w:proofErr w:type="gramStart"/>
      <w:r w:rsidRPr="001A4D94">
        <w:rPr>
          <w:rFonts w:ascii="Arial" w:hAnsi="Arial" w:cs="Arial"/>
          <w:lang w:val="es-AR"/>
        </w:rPr>
        <w:t>de  la</w:t>
      </w:r>
      <w:proofErr w:type="gramEnd"/>
      <w:r w:rsidRPr="001A4D94">
        <w:rPr>
          <w:rFonts w:ascii="Arial" w:hAnsi="Arial" w:cs="Arial"/>
          <w:lang w:val="es-AR"/>
        </w:rPr>
        <w:t xml:space="preserve"> </w:t>
      </w:r>
      <w:r w:rsidRPr="001A4D94">
        <w:rPr>
          <w:rFonts w:ascii="Arial" w:hAnsi="Arial" w:cs="Arial"/>
          <w:b/>
          <w:lang w:val="es-AR"/>
        </w:rPr>
        <w:t>ENTIDAD</w:t>
      </w:r>
      <w:r w:rsidRPr="001A4D94">
        <w:rPr>
          <w:rFonts w:ascii="Arial" w:hAnsi="Arial" w:cs="Arial"/>
          <w:lang w:val="es-AR"/>
        </w:rPr>
        <w:t xml:space="preserve">. </w:t>
      </w:r>
    </w:p>
    <w:p w14:paraId="33867665"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lang w:val="es-AR"/>
        </w:rPr>
        <w:t xml:space="preserve">El </w:t>
      </w:r>
      <w:r w:rsidRPr="001A4D94">
        <w:rPr>
          <w:rFonts w:ascii="Arial" w:hAnsi="Arial" w:cs="Arial"/>
          <w:b/>
        </w:rPr>
        <w:t>CONSULTOR</w:t>
      </w:r>
      <w:r w:rsidRPr="001A4D94">
        <w:rPr>
          <w:rFonts w:ascii="Arial" w:hAnsi="Arial" w:cs="Arial"/>
          <w:lang w:val="es-AR"/>
        </w:rPr>
        <w:t xml:space="preserve"> no ha arreglado algún defecto en el Servicio que tiene la obligación de arreglar, dentro de un plazo acordado entre las Partes.</w:t>
      </w:r>
    </w:p>
    <w:p w14:paraId="4878BFDB"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 xml:space="preserve">Por paralización del Servicio sin justificación, por el lapso de </w:t>
      </w:r>
      <w:r>
        <w:rPr>
          <w:rFonts w:ascii="Arial" w:hAnsi="Arial" w:cs="Arial"/>
        </w:rPr>
        <w:t>_________</w:t>
      </w:r>
      <w:r w:rsidRPr="001A4D94">
        <w:rPr>
          <w:rFonts w:ascii="Arial" w:hAnsi="Arial" w:cs="Arial"/>
        </w:rPr>
        <w:t xml:space="preserve"> (</w:t>
      </w:r>
      <w:r>
        <w:rPr>
          <w:rFonts w:ascii="Arial" w:hAnsi="Arial" w:cs="Arial"/>
        </w:rPr>
        <w:t>________</w:t>
      </w:r>
      <w:r w:rsidRPr="001A4D94">
        <w:rPr>
          <w:rFonts w:ascii="Arial" w:hAnsi="Arial" w:cs="Arial"/>
        </w:rPr>
        <w:t>) días calendario continuos.</w:t>
      </w:r>
    </w:p>
    <w:p w14:paraId="5B65131E"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 xml:space="preserve">Por suspensión del Servicio. </w:t>
      </w:r>
    </w:p>
    <w:p w14:paraId="4F9B4894"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 xml:space="preserve">Por negligencia reiterada (2 veces) en el cumplimiento de las especificaciones técnicas, u otras especificaciones, o instrucciones escritas de la </w:t>
      </w:r>
      <w:r w:rsidRPr="001A4D94">
        <w:rPr>
          <w:rFonts w:ascii="Arial" w:hAnsi="Arial" w:cs="Arial"/>
          <w:b/>
        </w:rPr>
        <w:t>ENTIDAD</w:t>
      </w:r>
      <w:r w:rsidRPr="001A4D94">
        <w:rPr>
          <w:rFonts w:ascii="Arial" w:hAnsi="Arial" w:cs="Arial"/>
        </w:rPr>
        <w:t xml:space="preserve"> o la Contraparte</w:t>
      </w:r>
      <w:r w:rsidRPr="001A4D94">
        <w:rPr>
          <w:rFonts w:ascii="Arial" w:hAnsi="Arial" w:cs="Arial"/>
          <w:b/>
        </w:rPr>
        <w:t>.</w:t>
      </w:r>
    </w:p>
    <w:p w14:paraId="133C3813"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Por falta de pago de salarios a su Personal y otras obligaciones contractuales que afecten al Servicio.</w:t>
      </w:r>
    </w:p>
    <w:p w14:paraId="083FF05F"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Cuando el monto de las multas alcance el diez por ciento (10%) del monto total del Contrato, decisión optativa, o el veinte por ciento (20%), de forma obligatoria.</w:t>
      </w:r>
    </w:p>
    <w:p w14:paraId="17F51A39"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Por fuerza mayor o caso fortuito.</w:t>
      </w:r>
    </w:p>
    <w:p w14:paraId="30FBA88B" w14:textId="77777777" w:rsidR="00D81B44" w:rsidRPr="001A4D94" w:rsidRDefault="00D81B44" w:rsidP="00BD3A83">
      <w:pPr>
        <w:numPr>
          <w:ilvl w:val="0"/>
          <w:numId w:val="53"/>
        </w:numPr>
        <w:spacing w:before="120" w:after="120"/>
        <w:ind w:left="1985" w:hanging="284"/>
        <w:jc w:val="both"/>
        <w:rPr>
          <w:rFonts w:ascii="Arial" w:hAnsi="Arial" w:cs="Arial"/>
        </w:rPr>
      </w:pPr>
      <w:r w:rsidRPr="001A4D94">
        <w:rPr>
          <w:rFonts w:ascii="Arial" w:hAnsi="Arial" w:cs="Arial"/>
        </w:rPr>
        <w:t>Por incumplimiento a la cláusula (anticorrupción).</w:t>
      </w:r>
    </w:p>
    <w:p w14:paraId="417D99F0" w14:textId="77777777" w:rsidR="00D81B44" w:rsidRPr="001A4D94" w:rsidRDefault="00D81B44" w:rsidP="00D81B44">
      <w:pPr>
        <w:spacing w:before="120" w:after="120"/>
        <w:ind w:left="1418" w:hanging="709"/>
        <w:jc w:val="both"/>
        <w:rPr>
          <w:rFonts w:ascii="Arial" w:hAnsi="Arial" w:cs="Arial"/>
          <w:b/>
        </w:rPr>
      </w:pPr>
      <w:r w:rsidRPr="001A4D94">
        <w:rPr>
          <w:rFonts w:ascii="Arial" w:hAnsi="Arial" w:cs="Arial"/>
          <w:b/>
        </w:rPr>
        <w:t>31.2.2. Resolución a requerimiento del CONSULTOR por causales atribuibles a la ENTIDAD</w:t>
      </w:r>
    </w:p>
    <w:p w14:paraId="0A8763EF" w14:textId="77777777" w:rsidR="00D81B44" w:rsidRPr="001A4D94" w:rsidRDefault="00D81B44" w:rsidP="00D81B44">
      <w:pPr>
        <w:spacing w:before="120" w:after="120"/>
        <w:ind w:left="1418"/>
        <w:jc w:val="both"/>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podrá proceder al trámite de resolución del Contrato, en los siguientes casos:</w:t>
      </w:r>
    </w:p>
    <w:p w14:paraId="07116FD7" w14:textId="77777777" w:rsidR="00D81B44" w:rsidRPr="001A4D94" w:rsidRDefault="00D81B44" w:rsidP="00BD3A83">
      <w:pPr>
        <w:numPr>
          <w:ilvl w:val="0"/>
          <w:numId w:val="54"/>
        </w:numPr>
        <w:spacing w:before="120" w:after="120"/>
        <w:ind w:left="1985" w:hanging="284"/>
        <w:jc w:val="both"/>
        <w:rPr>
          <w:rFonts w:ascii="Arial" w:hAnsi="Arial" w:cs="Arial"/>
        </w:rPr>
      </w:pPr>
      <w:r w:rsidRPr="001A4D94">
        <w:rPr>
          <w:rFonts w:ascii="Arial" w:hAnsi="Arial" w:cs="Arial"/>
        </w:rPr>
        <w:t xml:space="preserve">Si apartándose de los términos del Contrato la </w:t>
      </w:r>
      <w:r w:rsidRPr="001A4D94">
        <w:rPr>
          <w:rFonts w:ascii="Arial" w:hAnsi="Arial" w:cs="Arial"/>
          <w:b/>
        </w:rPr>
        <w:t>ENTIDAD</w:t>
      </w:r>
      <w:r w:rsidRPr="001A4D94">
        <w:rPr>
          <w:rFonts w:ascii="Arial" w:hAnsi="Arial" w:cs="Arial"/>
        </w:rPr>
        <w:t>, a través de la Contraparte</w:t>
      </w:r>
      <w:r w:rsidRPr="001A4D94">
        <w:rPr>
          <w:rFonts w:ascii="Arial" w:hAnsi="Arial" w:cs="Arial"/>
          <w:b/>
        </w:rPr>
        <w:t>,</w:t>
      </w:r>
      <w:r w:rsidRPr="001A4D94">
        <w:rPr>
          <w:rFonts w:ascii="Arial" w:hAnsi="Arial" w:cs="Arial"/>
        </w:rPr>
        <w:t xml:space="preserve"> pretende efectuar aumento o disminución en el Servicio, sin cumplir lo establecido por el presente Contrato sin la emisión del Contrato modificatorio correspondiente.</w:t>
      </w:r>
    </w:p>
    <w:p w14:paraId="42FC3E6E" w14:textId="77777777" w:rsidR="00D81B44" w:rsidRPr="001A4D94" w:rsidRDefault="00D81B44" w:rsidP="00BD3A83">
      <w:pPr>
        <w:numPr>
          <w:ilvl w:val="0"/>
          <w:numId w:val="54"/>
        </w:numPr>
        <w:spacing w:before="120" w:after="120"/>
        <w:ind w:left="1985" w:hanging="284"/>
        <w:jc w:val="both"/>
        <w:rPr>
          <w:rFonts w:ascii="Arial" w:hAnsi="Arial" w:cs="Arial"/>
        </w:rPr>
      </w:pPr>
      <w:r w:rsidRPr="001A4D94">
        <w:rPr>
          <w:rFonts w:ascii="Arial" w:hAnsi="Arial" w:cs="Arial"/>
        </w:rPr>
        <w:t>Por utilizar o requerir aquellos Servicios que son objeto del presente Contrato, en beneficio de terceras personas.</w:t>
      </w:r>
    </w:p>
    <w:p w14:paraId="61F3EC0F" w14:textId="77777777" w:rsidR="00D81B44" w:rsidRPr="001A4D94" w:rsidRDefault="00D81B44" w:rsidP="00D81B44">
      <w:pPr>
        <w:spacing w:before="120" w:after="120"/>
        <w:ind w:left="709" w:hanging="709"/>
        <w:jc w:val="both"/>
        <w:rPr>
          <w:rFonts w:ascii="Arial" w:hAnsi="Arial" w:cs="Arial"/>
        </w:rPr>
      </w:pPr>
      <w:r w:rsidRPr="001A4D94">
        <w:rPr>
          <w:rFonts w:ascii="Arial" w:hAnsi="Arial" w:cs="Arial"/>
          <w:b/>
        </w:rPr>
        <w:lastRenderedPageBreak/>
        <w:t xml:space="preserve">31.3. </w:t>
      </w:r>
      <w:r w:rsidRPr="001A4D94">
        <w:rPr>
          <w:rFonts w:ascii="Arial" w:hAnsi="Arial" w:cs="Arial"/>
          <w:b/>
        </w:rPr>
        <w:tab/>
      </w:r>
      <w:r w:rsidRPr="001A4D94">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14:paraId="65B3DD14" w14:textId="77777777" w:rsidR="00D81B44" w:rsidRPr="001A4D94" w:rsidRDefault="00D81B44" w:rsidP="00D81B44">
      <w:pPr>
        <w:spacing w:before="120" w:after="120"/>
        <w:ind w:left="709" w:hanging="709"/>
        <w:jc w:val="both"/>
        <w:rPr>
          <w:rFonts w:ascii="Arial" w:hAnsi="Arial" w:cs="Arial"/>
          <w:b/>
        </w:rPr>
      </w:pPr>
      <w:r w:rsidRPr="001A4D94">
        <w:rPr>
          <w:rFonts w:ascii="Arial" w:hAnsi="Arial" w:cs="Arial"/>
          <w:b/>
        </w:rPr>
        <w:t xml:space="preserve">31.4.  </w:t>
      </w:r>
      <w:r w:rsidRPr="001A4D94">
        <w:rPr>
          <w:rFonts w:ascii="Arial" w:hAnsi="Arial" w:cs="Arial"/>
          <w:b/>
        </w:rPr>
        <w:tab/>
      </w:r>
      <w:r w:rsidRPr="001A4D94">
        <w:rPr>
          <w:rFonts w:ascii="Arial" w:hAnsi="Arial" w:cs="Arial"/>
        </w:rPr>
        <w:t xml:space="preserve">La </w:t>
      </w:r>
      <w:r w:rsidRPr="001A4D94">
        <w:rPr>
          <w:rFonts w:ascii="Arial" w:hAnsi="Arial" w:cs="Arial"/>
          <w:b/>
        </w:rPr>
        <w:t xml:space="preserve">ENTIDAD </w:t>
      </w:r>
      <w:r w:rsidRPr="001A4D94">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A4D94">
        <w:rPr>
          <w:rFonts w:ascii="Arial" w:hAnsi="Arial" w:cs="Arial"/>
          <w:b/>
        </w:rPr>
        <w:t>CONSULTOR</w:t>
      </w:r>
      <w:r w:rsidRPr="001A4D94">
        <w:rPr>
          <w:rFonts w:ascii="Arial" w:hAnsi="Arial" w:cs="Arial"/>
        </w:rPr>
        <w:t>;</w:t>
      </w:r>
      <w:r w:rsidRPr="001A4D94">
        <w:rPr>
          <w:rFonts w:ascii="Arial" w:hAnsi="Arial" w:cs="Arial"/>
          <w:b/>
        </w:rPr>
        <w:t xml:space="preserve"> </w:t>
      </w:r>
      <w:r w:rsidRPr="001A4D94">
        <w:rPr>
          <w:rFonts w:ascii="Arial" w:hAnsi="Arial" w:cs="Arial"/>
        </w:rPr>
        <w:t>sin lugar a ningún tipo de resarcimiento por parte de la</w:t>
      </w:r>
      <w:r w:rsidRPr="001A4D94">
        <w:rPr>
          <w:rFonts w:ascii="Arial" w:hAnsi="Arial" w:cs="Arial"/>
          <w:b/>
        </w:rPr>
        <w:t xml:space="preserve"> ENTIDAD </w:t>
      </w:r>
      <w:r w:rsidRPr="001A4D94">
        <w:rPr>
          <w:rFonts w:ascii="Arial" w:hAnsi="Arial" w:cs="Arial"/>
        </w:rPr>
        <w:t>a</w:t>
      </w:r>
      <w:r w:rsidRPr="001A4D94">
        <w:rPr>
          <w:rFonts w:ascii="Arial" w:hAnsi="Arial" w:cs="Arial"/>
          <w:b/>
        </w:rPr>
        <w:t xml:space="preserve"> </w:t>
      </w:r>
      <w:r w:rsidRPr="001A4D94">
        <w:rPr>
          <w:rFonts w:ascii="Arial" w:hAnsi="Arial" w:cs="Arial"/>
        </w:rPr>
        <w:t>favor del</w:t>
      </w:r>
      <w:r w:rsidRPr="001A4D94">
        <w:rPr>
          <w:rFonts w:ascii="Arial" w:hAnsi="Arial" w:cs="Arial"/>
          <w:b/>
        </w:rPr>
        <w:t xml:space="preserve"> CONSULTOR.</w:t>
      </w:r>
    </w:p>
    <w:p w14:paraId="40353C1B" w14:textId="77777777" w:rsidR="00D81B44" w:rsidRPr="001A4D94" w:rsidRDefault="00D81B44" w:rsidP="00D81B44">
      <w:pPr>
        <w:spacing w:before="120" w:after="120"/>
        <w:ind w:left="709" w:hanging="709"/>
        <w:jc w:val="both"/>
        <w:rPr>
          <w:rFonts w:ascii="Arial" w:hAnsi="Arial" w:cs="Arial"/>
        </w:rPr>
      </w:pPr>
      <w:r w:rsidRPr="001A4D94">
        <w:rPr>
          <w:rFonts w:ascii="Arial" w:hAnsi="Arial" w:cs="Arial"/>
          <w:b/>
        </w:rPr>
        <w:t>31.5.</w:t>
      </w:r>
      <w:r w:rsidRPr="001A4D94">
        <w:rPr>
          <w:rFonts w:ascii="Arial" w:hAnsi="Arial" w:cs="Arial"/>
          <w:b/>
        </w:rPr>
        <w:tab/>
        <w:t>Reglas aplicables a la Resolución:</w:t>
      </w:r>
    </w:p>
    <w:p w14:paraId="554FAA9A" w14:textId="77777777" w:rsidR="00D81B44" w:rsidRPr="001A4D94" w:rsidRDefault="00D81B44" w:rsidP="00D81B44">
      <w:pPr>
        <w:spacing w:before="120" w:after="120"/>
        <w:ind w:left="709" w:hanging="1"/>
        <w:jc w:val="both"/>
        <w:rPr>
          <w:rFonts w:ascii="Arial" w:hAnsi="Arial" w:cs="Arial"/>
        </w:rPr>
      </w:pPr>
      <w:r w:rsidRPr="001A4D94">
        <w:rPr>
          <w:rFonts w:ascii="Arial" w:hAnsi="Arial" w:cs="Arial"/>
        </w:rPr>
        <w:t xml:space="preserve">Para procesar la resolución del Contrato por cualquiera de las causales señaladas en los numerales 31.2.1. </w:t>
      </w:r>
      <w:proofErr w:type="gramStart"/>
      <w:r w:rsidRPr="001A4D94">
        <w:rPr>
          <w:rFonts w:ascii="Arial" w:hAnsi="Arial" w:cs="Arial"/>
        </w:rPr>
        <w:t>y</w:t>
      </w:r>
      <w:proofErr w:type="gramEnd"/>
      <w:r w:rsidRPr="001A4D94">
        <w:rPr>
          <w:rFonts w:ascii="Arial" w:hAnsi="Arial" w:cs="Arial"/>
        </w:rPr>
        <w:t xml:space="preserve"> 31.2.2., la Parte afectada dará aviso escrito mediante carta notariada, a la otra Parte, de su intención de resolver el Contrato, estableciendo claramente la causal que se aduce.</w:t>
      </w:r>
    </w:p>
    <w:p w14:paraId="6C50CB21"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728DB47C"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4151F0DC"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 xml:space="preserve">Cuando el monto de la multa, alcance al veinte por ciento (20%) del monto total del Contrato, la </w:t>
      </w:r>
      <w:r w:rsidRPr="001A4D94">
        <w:rPr>
          <w:rFonts w:ascii="Arial" w:hAnsi="Arial" w:cs="Arial"/>
          <w:b/>
          <w:lang w:val="es-ES_tradnl"/>
        </w:rPr>
        <w:t>ENTIDAD</w:t>
      </w:r>
      <w:r w:rsidRPr="001A4D94">
        <w:rPr>
          <w:rFonts w:ascii="Arial" w:hAnsi="Arial" w:cs="Arial"/>
          <w:lang w:val="es-ES_tradnl"/>
        </w:rPr>
        <w:t xml:space="preserve"> deberá notificar mediante carta notariada que la resolución de Contrato se ha hecho efectiva. </w:t>
      </w:r>
    </w:p>
    <w:p w14:paraId="7F91EC7A" w14:textId="77777777" w:rsidR="00D81B44" w:rsidRPr="001A4D94" w:rsidRDefault="00D81B44" w:rsidP="00D81B44">
      <w:pPr>
        <w:spacing w:before="120" w:after="120"/>
        <w:ind w:left="709" w:hanging="1"/>
        <w:jc w:val="both"/>
        <w:rPr>
          <w:rFonts w:ascii="Arial" w:hAnsi="Arial" w:cs="Arial"/>
          <w:lang w:val="es-ES_tradnl"/>
        </w:rPr>
      </w:pPr>
      <w:r w:rsidRPr="001A4D9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A4D94">
        <w:rPr>
          <w:rFonts w:ascii="Arial" w:hAnsi="Arial" w:cs="Arial"/>
        </w:rPr>
        <w:t>incluir los montos a reconocer por las prestaciones ejecutadas por las Partes.</w:t>
      </w:r>
    </w:p>
    <w:p w14:paraId="1C2A0C3E" w14:textId="77777777" w:rsidR="00D81B44" w:rsidRPr="001A4D94" w:rsidRDefault="00D81B44" w:rsidP="00D81B44">
      <w:pPr>
        <w:spacing w:before="120" w:after="120"/>
        <w:ind w:left="709" w:hanging="1"/>
        <w:jc w:val="both"/>
        <w:rPr>
          <w:rFonts w:ascii="Arial" w:hAnsi="Arial" w:cs="Arial"/>
          <w:b/>
        </w:rPr>
      </w:pPr>
      <w:r w:rsidRPr="001A4D94">
        <w:rPr>
          <w:rFonts w:ascii="Arial" w:hAnsi="Arial" w:cs="Arial"/>
          <w:lang w:val="es-ES_tradnl"/>
        </w:rPr>
        <w:t xml:space="preserve">En caso que se proceda a la resolución del Contrato, por razones atribuibles al </w:t>
      </w:r>
      <w:r w:rsidRPr="001A4D94">
        <w:rPr>
          <w:rFonts w:ascii="Arial" w:hAnsi="Arial" w:cs="Arial"/>
          <w:b/>
          <w:lang w:val="es-ES_tradnl"/>
        </w:rPr>
        <w:t>CONSULTOR</w:t>
      </w:r>
      <w:r w:rsidRPr="001A4D94">
        <w:rPr>
          <w:rFonts w:ascii="Arial" w:hAnsi="Arial" w:cs="Arial"/>
          <w:lang w:val="es-ES_tradnl"/>
        </w:rPr>
        <w:t>,</w:t>
      </w:r>
      <w:r w:rsidRPr="001A4D94">
        <w:rPr>
          <w:rFonts w:ascii="Arial" w:hAnsi="Arial" w:cs="Arial"/>
          <w:b/>
          <w:lang w:val="es-ES_tradnl"/>
        </w:rPr>
        <w:t xml:space="preserve"> </w:t>
      </w:r>
      <w:r w:rsidRPr="001A4D94">
        <w:rPr>
          <w:rFonts w:ascii="Arial" w:hAnsi="Arial" w:cs="Arial"/>
        </w:rPr>
        <w:t xml:space="preserve">se ejecuta en favor de la </w:t>
      </w:r>
      <w:r w:rsidRPr="001A4D94">
        <w:rPr>
          <w:rFonts w:ascii="Arial" w:hAnsi="Arial" w:cs="Arial"/>
          <w:b/>
        </w:rPr>
        <w:t>ENTIDAD</w:t>
      </w:r>
      <w:r w:rsidRPr="001A4D94">
        <w:rPr>
          <w:rFonts w:ascii="Arial" w:hAnsi="Arial" w:cs="Arial"/>
        </w:rPr>
        <w:t xml:space="preserve"> la garantía de cumplimiento de Contrato. </w:t>
      </w:r>
    </w:p>
    <w:p w14:paraId="14246D2F"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TRIGÉSIMA SEGUNADA.</w:t>
      </w:r>
      <w:proofErr w:type="gramStart"/>
      <w:r w:rsidRPr="001A4D94">
        <w:rPr>
          <w:rFonts w:ascii="Arial" w:hAnsi="Arial" w:cs="Arial"/>
          <w:b/>
          <w:u w:val="single"/>
        </w:rPr>
        <w:t>-  (</w:t>
      </w:r>
      <w:proofErr w:type="gramEnd"/>
      <w:r w:rsidRPr="001A4D94">
        <w:rPr>
          <w:rFonts w:ascii="Arial" w:hAnsi="Arial" w:cs="Arial"/>
          <w:b/>
          <w:u w:val="single"/>
        </w:rPr>
        <w:t>SEGUROS)</w:t>
      </w:r>
    </w:p>
    <w:p w14:paraId="547D6290" w14:textId="77777777" w:rsidR="00D81B44" w:rsidRPr="001A4D94" w:rsidRDefault="00D81B44" w:rsidP="00D81B44">
      <w:pPr>
        <w:spacing w:before="120" w:after="120"/>
        <w:ind w:left="709" w:hanging="709"/>
        <w:jc w:val="both"/>
        <w:rPr>
          <w:rFonts w:ascii="Arial" w:hAnsi="Arial" w:cs="Arial"/>
          <w:b/>
        </w:rPr>
      </w:pPr>
      <w:r w:rsidRPr="001A4D94">
        <w:rPr>
          <w:rFonts w:ascii="Arial" w:hAnsi="Arial" w:cs="Arial"/>
          <w:b/>
        </w:rPr>
        <w:t xml:space="preserve">32.1. </w:t>
      </w:r>
      <w:r w:rsidRPr="001A4D94">
        <w:rPr>
          <w:rFonts w:ascii="Arial" w:hAnsi="Arial" w:cs="Arial"/>
          <w:b/>
        </w:rPr>
        <w:tab/>
        <w:t>Seguro del CONTRATISTA</w:t>
      </w:r>
    </w:p>
    <w:p w14:paraId="693B1AE2"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CONTRATISTA</w:t>
      </w:r>
      <w:r w:rsidRPr="001A4D94">
        <w:rPr>
          <w:rFonts w:ascii="Arial" w:hAnsi="Arial" w:cs="Arial"/>
        </w:rPr>
        <w:t xml:space="preserve"> deberá, sin condicionamiento, limitación, requisito, excepción, exclusión o restricción, contratar y garantizar la vigencia durante el plazo de este Contrato de las pólizas de seguros previstas en Anexo </w:t>
      </w:r>
      <w:r>
        <w:rPr>
          <w:rFonts w:ascii="Arial" w:hAnsi="Arial" w:cs="Arial"/>
          <w:highlight w:val="yellow"/>
        </w:rPr>
        <w:t>G</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sidRPr="00CA51D8">
        <w:rPr>
          <w:rFonts w:ascii="Arial" w:hAnsi="Arial" w:cs="Arial"/>
        </w:rPr>
        <w:t>”</w:t>
      </w:r>
      <w:r w:rsidRPr="001A4D94">
        <w:rPr>
          <w:rFonts w:ascii="Arial" w:hAnsi="Arial" w:cs="Arial"/>
        </w:rPr>
        <w:t xml:space="preserve"> de los Términos de Referencia. Asimismo, dichas pólizas deberán ser contratadas con una compañía de seguros debidamente habilitada por la Autoridad de Fiscalización y Control de Pensiones y Seguros – APS para operar en el Estado Plurinacional de Bolivia. </w:t>
      </w:r>
    </w:p>
    <w:p w14:paraId="1B833183"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el Anexo </w:t>
      </w:r>
      <w:r w:rsidRPr="005573EE">
        <w:rPr>
          <w:rFonts w:ascii="Arial" w:hAnsi="Arial" w:cs="Arial"/>
          <w:highlight w:val="yellow"/>
        </w:rPr>
        <w:t>G</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será responsable por la reparación, indemnización y/o reposición de las pérdidas y/o daños sufridos.  </w:t>
      </w:r>
    </w:p>
    <w:p w14:paraId="130F272A"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Si por cualquier razón se presenten exigencias de eventos no cubiertos por las pólizas según el Anexo </w:t>
      </w:r>
      <w:r>
        <w:rPr>
          <w:rFonts w:ascii="Arial" w:hAnsi="Arial" w:cs="Arial"/>
          <w:highlight w:val="yellow"/>
        </w:rPr>
        <w:t>G</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b/>
        </w:rPr>
        <w:t>”</w:t>
      </w:r>
      <w:r w:rsidRPr="001A4D94">
        <w:rPr>
          <w:rFonts w:ascii="Arial" w:hAnsi="Arial" w:cs="Arial"/>
        </w:rPr>
        <w:t xml:space="preserve"> de los Términos de Referencia, el </w:t>
      </w:r>
      <w:r w:rsidRPr="001A4D94">
        <w:rPr>
          <w:rFonts w:ascii="Arial" w:hAnsi="Arial" w:cs="Arial"/>
          <w:b/>
        </w:rPr>
        <w:t>CONTRATISTA</w:t>
      </w:r>
      <w:r w:rsidRPr="001A4D94">
        <w:rPr>
          <w:rFonts w:ascii="Arial" w:hAnsi="Arial" w:cs="Arial"/>
        </w:rPr>
        <w:t xml:space="preserve"> a su cuenta y costo, se hace responsable frente a la </w:t>
      </w:r>
      <w:r w:rsidRPr="001A4D94">
        <w:rPr>
          <w:rFonts w:ascii="Arial" w:hAnsi="Arial" w:cs="Arial"/>
          <w:b/>
        </w:rPr>
        <w:t>ENTIDAD</w:t>
      </w:r>
      <w:r w:rsidRPr="001A4D94">
        <w:rPr>
          <w:rFonts w:ascii="Arial" w:hAnsi="Arial" w:cs="Arial"/>
        </w:rPr>
        <w:t xml:space="preserve"> por la reparación, indemnización y/o reposición de las pérdidas y/o daños sufridos, renunciando a su derecho de repetición contra la </w:t>
      </w:r>
      <w:r w:rsidRPr="001A4D94">
        <w:rPr>
          <w:rFonts w:ascii="Arial" w:hAnsi="Arial" w:cs="Arial"/>
          <w:b/>
        </w:rPr>
        <w:t>ENTIDAD.</w:t>
      </w:r>
      <w:r w:rsidRPr="001A4D94">
        <w:rPr>
          <w:rFonts w:ascii="Arial" w:hAnsi="Arial" w:cs="Arial"/>
        </w:rPr>
        <w:t xml:space="preserve">  </w:t>
      </w:r>
    </w:p>
    <w:p w14:paraId="475E2F0E" w14:textId="77777777" w:rsidR="00D81B44" w:rsidRPr="001A4D94" w:rsidRDefault="00D81B44" w:rsidP="00D81B44">
      <w:pPr>
        <w:spacing w:before="120" w:after="120"/>
        <w:ind w:left="709"/>
        <w:jc w:val="both"/>
        <w:rPr>
          <w:rFonts w:ascii="Arial" w:hAnsi="Arial" w:cs="Arial"/>
        </w:rPr>
      </w:pPr>
      <w:r w:rsidRPr="001A4D94">
        <w:rPr>
          <w:rFonts w:ascii="Arial" w:hAnsi="Arial" w:cs="Arial"/>
        </w:rPr>
        <w:lastRenderedPageBreak/>
        <w:t xml:space="preserve">En ningún caso, la </w:t>
      </w:r>
      <w:r w:rsidRPr="001A4D94">
        <w:rPr>
          <w:rFonts w:ascii="Arial" w:hAnsi="Arial" w:cs="Arial"/>
          <w:b/>
        </w:rPr>
        <w:t>ENTIDAD</w:t>
      </w:r>
      <w:r w:rsidRPr="001A4D94">
        <w:rPr>
          <w:rFonts w:ascii="Arial" w:hAnsi="Arial" w:cs="Arial"/>
        </w:rPr>
        <w:t xml:space="preserve"> podrá ser afectada por los antes descrito, el </w:t>
      </w:r>
      <w:r w:rsidRPr="001A4D94">
        <w:rPr>
          <w:rFonts w:ascii="Arial" w:hAnsi="Arial" w:cs="Arial"/>
          <w:b/>
        </w:rPr>
        <w:t>CONTRATISTA</w:t>
      </w:r>
      <w:r w:rsidRPr="001A4D94">
        <w:rPr>
          <w:rFonts w:ascii="Arial" w:hAnsi="Arial" w:cs="Arial"/>
        </w:rPr>
        <w:t xml:space="preserve"> responderá de acuerdo a la cláusula garantías del presente Contrato.</w:t>
      </w:r>
    </w:p>
    <w:p w14:paraId="033FF9CA" w14:textId="77777777" w:rsidR="00D81B44" w:rsidRPr="001A4D94" w:rsidRDefault="00D81B44" w:rsidP="00D81B44">
      <w:pPr>
        <w:spacing w:before="120" w:after="120"/>
        <w:jc w:val="both"/>
        <w:rPr>
          <w:rFonts w:ascii="Arial" w:hAnsi="Arial" w:cs="Arial"/>
          <w:b/>
        </w:rPr>
      </w:pPr>
      <w:r w:rsidRPr="001A4D94">
        <w:rPr>
          <w:rFonts w:ascii="Arial" w:hAnsi="Arial" w:cs="Arial"/>
          <w:b/>
        </w:rPr>
        <w:t xml:space="preserve">32.2.  </w:t>
      </w:r>
      <w:r w:rsidRPr="001A4D94">
        <w:rPr>
          <w:rFonts w:ascii="Arial" w:hAnsi="Arial" w:cs="Arial"/>
          <w:b/>
        </w:rPr>
        <w:tab/>
        <w:t>Subrogación</w:t>
      </w:r>
    </w:p>
    <w:p w14:paraId="485E7BB8"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La compañía aseguradora, en caso de siniestro, renuncia a todos sus derechos de subrogación en contra de la </w:t>
      </w:r>
      <w:r w:rsidRPr="001A4D94">
        <w:rPr>
          <w:rFonts w:ascii="Arial" w:hAnsi="Arial" w:cs="Arial"/>
          <w:b/>
        </w:rPr>
        <w:t>ENTIDAD</w:t>
      </w:r>
      <w:r w:rsidRPr="001A4D94">
        <w:rPr>
          <w:rFonts w:ascii="Arial" w:hAnsi="Arial" w:cs="Arial"/>
        </w:rPr>
        <w:t xml:space="preserve">, sus directores, ejecutivos, empleados, agentes y/o contra sus afiliadas y/o subsidiarias de cada uno de ellos. Si con motivo de daños y perjuicios ocasionados por el </w:t>
      </w:r>
      <w:r w:rsidRPr="001A4D94">
        <w:rPr>
          <w:rFonts w:ascii="Arial" w:hAnsi="Arial" w:cs="Arial"/>
          <w:b/>
        </w:rPr>
        <w:t>CONTRATISTA</w:t>
      </w:r>
      <w:r w:rsidRPr="001A4D94">
        <w:rPr>
          <w:rFonts w:ascii="Arial" w:hAnsi="Arial" w:cs="Arial"/>
        </w:rPr>
        <w:t xml:space="preserve"> denominado en las pólizas de seguros como asegurado/tomador, dichos terceros reclamasen directa o indirectamente contra la </w:t>
      </w:r>
      <w:r w:rsidRPr="001A4D94">
        <w:rPr>
          <w:rFonts w:ascii="Arial" w:hAnsi="Arial" w:cs="Arial"/>
          <w:b/>
        </w:rPr>
        <w:t>ENTIDAD</w:t>
      </w:r>
      <w:r w:rsidRPr="001A4D94">
        <w:rPr>
          <w:rFonts w:ascii="Arial" w:hAnsi="Arial" w:cs="Arial"/>
        </w:rPr>
        <w:t xml:space="preserve">, debiendo la compañía aseguradora mantener indemne </w:t>
      </w:r>
      <w:proofErr w:type="gramStart"/>
      <w:r w:rsidRPr="001A4D94">
        <w:rPr>
          <w:rFonts w:ascii="Arial" w:hAnsi="Arial" w:cs="Arial"/>
        </w:rPr>
        <w:t>a  la</w:t>
      </w:r>
      <w:proofErr w:type="gramEnd"/>
      <w:r w:rsidRPr="001A4D94">
        <w:rPr>
          <w:rFonts w:ascii="Arial" w:hAnsi="Arial" w:cs="Arial"/>
        </w:rPr>
        <w:t xml:space="preserve"> </w:t>
      </w:r>
      <w:r w:rsidRPr="001A4D94">
        <w:rPr>
          <w:rFonts w:ascii="Arial" w:hAnsi="Arial" w:cs="Arial"/>
          <w:b/>
        </w:rPr>
        <w:t>ENTIDAD</w:t>
      </w:r>
      <w:r w:rsidRPr="001A4D94">
        <w:rPr>
          <w:rFonts w:ascii="Arial" w:hAnsi="Arial" w:cs="Arial"/>
        </w:rPr>
        <w:t xml:space="preserve">. </w:t>
      </w:r>
    </w:p>
    <w:p w14:paraId="6BBD2AAB" w14:textId="77777777" w:rsidR="00D81B44" w:rsidRPr="001A4D94" w:rsidRDefault="00D81B44" w:rsidP="00D81B44">
      <w:pPr>
        <w:spacing w:before="120" w:after="120"/>
        <w:jc w:val="both"/>
        <w:rPr>
          <w:rFonts w:ascii="Arial" w:hAnsi="Arial" w:cs="Arial"/>
          <w:b/>
        </w:rPr>
      </w:pPr>
      <w:r w:rsidRPr="001A4D94">
        <w:rPr>
          <w:rFonts w:ascii="Arial" w:hAnsi="Arial" w:cs="Arial"/>
          <w:b/>
        </w:rPr>
        <w:t xml:space="preserve">32.3.  </w:t>
      </w:r>
      <w:r w:rsidRPr="001A4D94">
        <w:rPr>
          <w:rFonts w:ascii="Arial" w:hAnsi="Arial" w:cs="Arial"/>
          <w:b/>
        </w:rPr>
        <w:tab/>
        <w:t>Seguros del subcontratista</w:t>
      </w:r>
    </w:p>
    <w:p w14:paraId="531AD762"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El </w:t>
      </w:r>
      <w:r w:rsidRPr="001A4D94">
        <w:rPr>
          <w:rFonts w:ascii="Arial" w:hAnsi="Arial" w:cs="Arial"/>
          <w:b/>
        </w:rPr>
        <w:t>CONONTRATISTA</w:t>
      </w:r>
      <w:r w:rsidRPr="001A4D94">
        <w:rPr>
          <w:rFonts w:ascii="Arial" w:hAnsi="Arial" w:cs="Arial"/>
        </w:rPr>
        <w:t>, requerirá que todos los subcontratistas provean las coberturas establecidas en el Anexo</w:t>
      </w:r>
      <w:r>
        <w:rPr>
          <w:rFonts w:ascii="Arial" w:hAnsi="Arial" w:cs="Arial"/>
        </w:rPr>
        <w:t xml:space="preserve"> </w:t>
      </w:r>
      <w:r>
        <w:rPr>
          <w:rFonts w:ascii="Arial" w:hAnsi="Arial" w:cs="Arial"/>
          <w:highlight w:val="yellow"/>
        </w:rPr>
        <w:t>G</w:t>
      </w:r>
      <w:r w:rsidRPr="001A4D94">
        <w:rPr>
          <w:rFonts w:ascii="Arial" w:hAnsi="Arial" w:cs="Arial"/>
        </w:rPr>
        <w:t xml:space="preserve"> – </w:t>
      </w:r>
      <w:r>
        <w:rPr>
          <w:rFonts w:ascii="Arial" w:hAnsi="Arial" w:cs="Arial"/>
        </w:rPr>
        <w:t>“</w:t>
      </w:r>
      <w:r w:rsidRPr="001A4D94">
        <w:rPr>
          <w:rFonts w:ascii="Arial" w:hAnsi="Arial" w:cs="Arial"/>
        </w:rPr>
        <w:t xml:space="preserve">Seguros del </w:t>
      </w:r>
      <w:r w:rsidRPr="001A4D94">
        <w:rPr>
          <w:rFonts w:ascii="Arial" w:hAnsi="Arial" w:cs="Arial"/>
          <w:b/>
        </w:rPr>
        <w:t>CONTRATISTA</w:t>
      </w:r>
      <w:r>
        <w:rPr>
          <w:rFonts w:ascii="Arial" w:hAnsi="Arial" w:cs="Arial"/>
        </w:rPr>
        <w:t>”</w:t>
      </w:r>
      <w:r w:rsidRPr="001A4D94">
        <w:rPr>
          <w:rFonts w:ascii="Arial" w:hAnsi="Arial" w:cs="Arial"/>
        </w:rPr>
        <w:t xml:space="preserve"> de los Términos de Referencia, así como cualesquiera otras coberturas que el </w:t>
      </w:r>
      <w:r w:rsidRPr="001A4D94">
        <w:rPr>
          <w:rFonts w:ascii="Arial" w:hAnsi="Arial" w:cs="Arial"/>
          <w:b/>
        </w:rPr>
        <w:t>CONTRATISTA</w:t>
      </w:r>
      <w:r w:rsidRPr="001A4D94">
        <w:rPr>
          <w:rFonts w:ascii="Arial" w:hAnsi="Arial" w:cs="Arial"/>
        </w:rPr>
        <w:t xml:space="preserve"> considere necesaria. El </w:t>
      </w:r>
      <w:r w:rsidRPr="001A4D94">
        <w:rPr>
          <w:rFonts w:ascii="Arial" w:hAnsi="Arial" w:cs="Arial"/>
          <w:b/>
        </w:rPr>
        <w:t>CONTRATISTA</w:t>
      </w:r>
      <w:r w:rsidRPr="001A4D94">
        <w:rPr>
          <w:rFonts w:ascii="Arial" w:hAnsi="Arial" w:cs="Arial"/>
        </w:rPr>
        <w:t xml:space="preserve"> requerirá que dichas pólizas incluyan la redacción de la renuncia a la subrogación según la cláusula de subrogación del presente Contrato. </w:t>
      </w:r>
    </w:p>
    <w:p w14:paraId="47C5AEC8"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En la medida en que el </w:t>
      </w:r>
      <w:r w:rsidRPr="001A4D94">
        <w:rPr>
          <w:rFonts w:ascii="Arial" w:hAnsi="Arial" w:cs="Arial"/>
          <w:b/>
        </w:rPr>
        <w:t>CONTRATISTA</w:t>
      </w:r>
      <w:r w:rsidRPr="001A4D94">
        <w:rPr>
          <w:rFonts w:ascii="Arial" w:hAnsi="Arial" w:cs="Arial"/>
        </w:rPr>
        <w:t xml:space="preserve"> no requiera, o los subcontratistas no obtengan, dichas coberturas, incluida la renuncia a la subrogación, el </w:t>
      </w:r>
      <w:r w:rsidRPr="001A4D94">
        <w:rPr>
          <w:rFonts w:ascii="Arial" w:hAnsi="Arial" w:cs="Arial"/>
          <w:b/>
        </w:rPr>
        <w:t>CONTRATISTA</w:t>
      </w:r>
      <w:r w:rsidRPr="001A4D94">
        <w:rPr>
          <w:rFonts w:ascii="Arial" w:hAnsi="Arial" w:cs="Arial"/>
        </w:rPr>
        <w:t xml:space="preserve"> acuerda defender, indemnizar, salvar y mantener a la </w:t>
      </w:r>
      <w:r w:rsidRPr="001A4D94">
        <w:rPr>
          <w:rFonts w:ascii="Arial" w:hAnsi="Arial" w:cs="Arial"/>
          <w:b/>
        </w:rPr>
        <w:t>ENTIDAD</w:t>
      </w:r>
      <w:r w:rsidRPr="001A4D94">
        <w:rPr>
          <w:rFonts w:ascii="Arial" w:hAnsi="Arial" w:cs="Arial"/>
        </w:rPr>
        <w:t xml:space="preserve"> y a cualquier individuo, empresa o corporación por quien o con quien la </w:t>
      </w:r>
      <w:r w:rsidRPr="001A4D94">
        <w:rPr>
          <w:rFonts w:ascii="Arial" w:hAnsi="Arial" w:cs="Arial"/>
          <w:b/>
        </w:rPr>
        <w:t>ENTIDAD</w:t>
      </w:r>
      <w:r w:rsidRPr="001A4D94">
        <w:rPr>
          <w:rFonts w:ascii="Arial" w:hAnsi="Arial" w:cs="Arial"/>
        </w:rPr>
        <w:t xml:space="preserve"> pueda estar actuando, exentos de cualesquiera reclamaciones, demandas, pérdidas, gastos y sentencias a las que dichas coberturas (incluidas las renuncias) les habrían aplicado.</w:t>
      </w:r>
    </w:p>
    <w:p w14:paraId="05CF02E1" w14:textId="77777777" w:rsidR="00D81B44" w:rsidRPr="001A4D94" w:rsidRDefault="00D81B44" w:rsidP="00D81B44">
      <w:pPr>
        <w:spacing w:before="120" w:after="120"/>
        <w:jc w:val="both"/>
        <w:rPr>
          <w:rFonts w:ascii="Arial" w:hAnsi="Arial" w:cs="Arial"/>
          <w:b/>
        </w:rPr>
      </w:pPr>
      <w:r w:rsidRPr="001A4D94">
        <w:rPr>
          <w:rFonts w:ascii="Arial" w:hAnsi="Arial" w:cs="Arial"/>
          <w:b/>
        </w:rPr>
        <w:t>32.4</w:t>
      </w:r>
      <w:r w:rsidRPr="001A4D94">
        <w:rPr>
          <w:rFonts w:ascii="Arial" w:hAnsi="Arial" w:cs="Arial"/>
          <w:b/>
        </w:rPr>
        <w:tab/>
        <w:t>Indemnización de los Seguros:</w:t>
      </w:r>
    </w:p>
    <w:p w14:paraId="71AE2B81" w14:textId="77777777" w:rsidR="00D81B44" w:rsidRPr="001A4D94" w:rsidRDefault="00D81B44" w:rsidP="00D81B44">
      <w:pPr>
        <w:spacing w:before="120" w:after="120"/>
        <w:ind w:left="709"/>
        <w:jc w:val="both"/>
        <w:rPr>
          <w:rFonts w:ascii="Arial" w:hAnsi="Arial" w:cs="Arial"/>
        </w:rPr>
      </w:pPr>
      <w:r w:rsidRPr="001A4D94">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41C7F5CA" w14:textId="77777777" w:rsidR="00D81B44" w:rsidRPr="001A4D94" w:rsidRDefault="00D81B44" w:rsidP="00D81B44">
      <w:pPr>
        <w:spacing w:before="120" w:after="120"/>
        <w:ind w:left="709"/>
        <w:jc w:val="both"/>
        <w:rPr>
          <w:rFonts w:ascii="Arial" w:hAnsi="Arial" w:cs="Arial"/>
        </w:rPr>
      </w:pPr>
      <w:r w:rsidRPr="001A4D94">
        <w:rPr>
          <w:rFonts w:ascii="Arial" w:hAnsi="Arial" w:cs="Arial"/>
        </w:rPr>
        <w:t xml:space="preserve">En caso de que la indemnización sea insuficiente para reponer, reparar o comprar el activo que dio origen a la indemnización, el </w:t>
      </w:r>
      <w:proofErr w:type="gramStart"/>
      <w:r w:rsidRPr="001A4D94">
        <w:rPr>
          <w:rFonts w:ascii="Arial" w:hAnsi="Arial" w:cs="Arial"/>
          <w:b/>
        </w:rPr>
        <w:t xml:space="preserve">CONTRATISTA </w:t>
      </w:r>
      <w:r w:rsidRPr="001A4D94">
        <w:rPr>
          <w:rFonts w:ascii="Arial" w:hAnsi="Arial" w:cs="Arial"/>
        </w:rPr>
        <w:t xml:space="preserve"> deberá</w:t>
      </w:r>
      <w:proofErr w:type="gramEnd"/>
      <w:r w:rsidRPr="001A4D94">
        <w:rPr>
          <w:rFonts w:ascii="Arial" w:hAnsi="Arial" w:cs="Arial"/>
        </w:rPr>
        <w:t xml:space="preserve"> responder a su costo para que la reposición, reparación o compra en ningún caso determine como producto final un activo cuyo costo, tecnología o valor sea inferior al siniestrado.</w:t>
      </w:r>
    </w:p>
    <w:p w14:paraId="2F2D1F06"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TRIGÉSIMA TERCERA.- (CIERRE DE CONTRATO)</w:t>
      </w:r>
    </w:p>
    <w:p w14:paraId="710BFE72" w14:textId="77777777" w:rsidR="00D81B44" w:rsidRPr="001A4D94" w:rsidRDefault="00D81B44" w:rsidP="00D81B44">
      <w:pPr>
        <w:widowControl w:val="0"/>
        <w:spacing w:before="120" w:after="120"/>
        <w:jc w:val="both"/>
        <w:rPr>
          <w:rFonts w:ascii="Arial" w:hAnsi="Arial" w:cs="Arial"/>
        </w:rPr>
      </w:pPr>
      <w:r w:rsidRPr="001A4D94">
        <w:rPr>
          <w:rFonts w:ascii="Arial" w:hAnsi="Arial" w:cs="Arial"/>
        </w:rPr>
        <w:t>Terminado el Contrato, por su cumplimiento, las Partes firmarán un acta de cierre del Contrato manifestando los términos de recepción o nota de recepción del Servicio efectivamente ejecutado.</w:t>
      </w:r>
    </w:p>
    <w:p w14:paraId="742D5060" w14:textId="77777777" w:rsidR="00D81B44" w:rsidRPr="001A4D94" w:rsidRDefault="00D81B44" w:rsidP="00D81B44">
      <w:pPr>
        <w:widowControl w:val="0"/>
        <w:spacing w:before="120" w:after="120"/>
        <w:jc w:val="both"/>
        <w:rPr>
          <w:rFonts w:ascii="Arial" w:hAnsi="Arial" w:cs="Arial"/>
        </w:rPr>
      </w:pPr>
      <w:r w:rsidRPr="001A4D94">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971618C" w14:textId="77777777" w:rsidR="00D81B44" w:rsidRPr="001A4D94" w:rsidRDefault="00D81B44" w:rsidP="00D81B44">
      <w:pPr>
        <w:spacing w:before="120" w:after="120"/>
        <w:jc w:val="both"/>
        <w:rPr>
          <w:rFonts w:ascii="Arial" w:hAnsi="Arial" w:cs="Arial"/>
          <w:u w:val="single"/>
        </w:rPr>
      </w:pPr>
      <w:r w:rsidRPr="001A4D94">
        <w:rPr>
          <w:rFonts w:ascii="Arial" w:hAnsi="Arial" w:cs="Arial"/>
          <w:b/>
          <w:u w:val="single"/>
        </w:rPr>
        <w:t>TRIGÉSIMA CUARTA.- (SOLUCIÓN DE CONTROVERSIAS)</w:t>
      </w:r>
    </w:p>
    <w:p w14:paraId="5DB7F646" w14:textId="77777777" w:rsidR="00D81B44" w:rsidRPr="001A4D94" w:rsidRDefault="00D81B44" w:rsidP="00D81B44">
      <w:pPr>
        <w:spacing w:before="120" w:after="120"/>
        <w:ind w:left="709" w:hanging="709"/>
        <w:rPr>
          <w:rFonts w:ascii="Arial" w:hAnsi="Arial" w:cs="Arial"/>
          <w:b/>
          <w:bCs/>
          <w:iCs/>
        </w:rPr>
      </w:pPr>
      <w:r w:rsidRPr="001A4D94">
        <w:rPr>
          <w:rFonts w:ascii="Arial" w:hAnsi="Arial" w:cs="Arial"/>
          <w:b/>
        </w:rPr>
        <w:t>34.1.</w:t>
      </w:r>
      <w:r w:rsidRPr="001A4D94">
        <w:rPr>
          <w:rFonts w:ascii="Arial" w:hAnsi="Arial" w:cs="Arial"/>
        </w:rPr>
        <w:tab/>
      </w:r>
      <w:r w:rsidRPr="001A4D94">
        <w:rPr>
          <w:rFonts w:ascii="Arial" w:hAnsi="Arial" w:cs="Arial"/>
          <w:b/>
          <w:bCs/>
          <w:iCs/>
        </w:rPr>
        <w:t>Negociaciones</w:t>
      </w:r>
    </w:p>
    <w:p w14:paraId="756FC108" w14:textId="77777777" w:rsidR="00D81B44" w:rsidRPr="001A4D94" w:rsidRDefault="00D81B44" w:rsidP="00D81B44">
      <w:pPr>
        <w:tabs>
          <w:tab w:val="num" w:pos="709"/>
        </w:tabs>
        <w:spacing w:before="120" w:after="120"/>
        <w:ind w:left="709" w:hanging="709"/>
        <w:jc w:val="both"/>
        <w:rPr>
          <w:rFonts w:ascii="Arial" w:hAnsi="Arial" w:cs="Arial"/>
          <w:b/>
          <w:bCs/>
        </w:rPr>
      </w:pPr>
      <w:r w:rsidRPr="001A4D94">
        <w:rPr>
          <w:rFonts w:ascii="Arial" w:hAnsi="Arial" w:cs="Arial"/>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5B4D356F" w14:textId="77777777" w:rsidR="00D81B44" w:rsidRPr="001A4D94" w:rsidRDefault="00D81B44" w:rsidP="00D81B44">
      <w:pPr>
        <w:tabs>
          <w:tab w:val="num" w:pos="1713"/>
        </w:tabs>
        <w:spacing w:before="120" w:after="120"/>
        <w:ind w:left="709" w:hanging="709"/>
        <w:jc w:val="both"/>
        <w:rPr>
          <w:rFonts w:ascii="Arial" w:hAnsi="Arial" w:cs="Arial"/>
          <w:b/>
          <w:bCs/>
          <w:iCs/>
        </w:rPr>
      </w:pPr>
      <w:r w:rsidRPr="001A4D94">
        <w:rPr>
          <w:rFonts w:ascii="Arial" w:hAnsi="Arial" w:cs="Arial"/>
          <w:b/>
          <w:bCs/>
          <w:iCs/>
        </w:rPr>
        <w:t xml:space="preserve">34.2. </w:t>
      </w:r>
      <w:r w:rsidRPr="001A4D94">
        <w:rPr>
          <w:rFonts w:ascii="Arial" w:hAnsi="Arial" w:cs="Arial"/>
          <w:b/>
          <w:bCs/>
          <w:iCs/>
        </w:rPr>
        <w:tab/>
        <w:t>Arbitraje</w:t>
      </w:r>
    </w:p>
    <w:p w14:paraId="3C07C1F6"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w:t>
      </w:r>
      <w:r w:rsidRPr="001A4D94">
        <w:rPr>
          <w:rFonts w:ascii="Arial" w:hAnsi="Arial" w:cs="Arial"/>
        </w:rPr>
        <w:lastRenderedPageBreak/>
        <w:t xml:space="preserve">Comercio de Bolivia – C.N.C.B. (en adelante las “Reglas”). En la eventualidad de un conflicto entre esta Cláusula y las Reglas, regirán las Reglas. </w:t>
      </w:r>
    </w:p>
    <w:p w14:paraId="10A8BDA8"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34808DDB"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42CECA66" w14:textId="77777777" w:rsidR="00D81B44" w:rsidRPr="001A4D94" w:rsidRDefault="00D81B44" w:rsidP="00D81B44">
      <w:pPr>
        <w:spacing w:before="120" w:after="120"/>
        <w:ind w:left="709" w:hanging="1"/>
        <w:jc w:val="both"/>
        <w:rPr>
          <w:rFonts w:ascii="Arial" w:hAnsi="Arial" w:cs="Arial"/>
        </w:rPr>
      </w:pPr>
      <w:r w:rsidRPr="001A4D94">
        <w:rPr>
          <w:rFonts w:ascii="Arial" w:hAnsi="Arial" w:cs="Arial"/>
        </w:rPr>
        <w:t>Ambas Partes se comprometen a pagar de manera individual y equitativa los honorarios profesionales de los árbitros, del secretario de tribunal, la tasa de administración del centro y los costos y los gastos que emerjan del proceso de arbitraje.</w:t>
      </w:r>
    </w:p>
    <w:p w14:paraId="12377B9B"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El laudo final será de cumplimiento obligatorio para las Partes. El laudo final expresará que los árbitros lo emiten conforme a lo que han considerado como justo e imparcial.</w:t>
      </w:r>
    </w:p>
    <w:p w14:paraId="758DA6E6"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Las siguientes reglas aplican al procedimiento de arbitraje:</w:t>
      </w:r>
    </w:p>
    <w:p w14:paraId="5648AB3B" w14:textId="77777777" w:rsidR="00D81B44" w:rsidRPr="001A4D94" w:rsidRDefault="00D81B44" w:rsidP="00D81B44">
      <w:pPr>
        <w:tabs>
          <w:tab w:val="num" w:pos="720"/>
        </w:tabs>
        <w:spacing w:before="120" w:after="120"/>
        <w:ind w:left="709" w:hanging="709"/>
        <w:jc w:val="both"/>
        <w:rPr>
          <w:rFonts w:ascii="Arial" w:hAnsi="Arial" w:cs="Arial"/>
          <w:b/>
        </w:rPr>
      </w:pPr>
      <w:r w:rsidRPr="001A4D94">
        <w:rPr>
          <w:rFonts w:ascii="Arial" w:hAnsi="Arial" w:cs="Arial"/>
          <w:b/>
        </w:rPr>
        <w:t xml:space="preserve">34.3. </w:t>
      </w:r>
      <w:r w:rsidRPr="001A4D94">
        <w:rPr>
          <w:rFonts w:ascii="Arial" w:hAnsi="Arial" w:cs="Arial"/>
          <w:b/>
        </w:rPr>
        <w:tab/>
        <w:t>Limitaciones de Tiempo e Itinerarios</w:t>
      </w:r>
    </w:p>
    <w:p w14:paraId="3CDDE301"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 xml:space="preserve">Los procedimientos se realizarán de manera rápida y, en la medida posible, tendrán el objetivo de que el laudo final se emita dentro de seis (6) meses luego de realizada la selección del árbitro presidente. </w:t>
      </w:r>
    </w:p>
    <w:p w14:paraId="275A7EC6" w14:textId="77777777" w:rsidR="00D81B44" w:rsidRPr="001A4D94" w:rsidRDefault="00D81B44" w:rsidP="00D81B44">
      <w:pPr>
        <w:tabs>
          <w:tab w:val="num" w:pos="720"/>
        </w:tabs>
        <w:spacing w:before="120" w:after="120"/>
        <w:ind w:left="709" w:hanging="709"/>
        <w:jc w:val="both"/>
        <w:rPr>
          <w:rFonts w:ascii="Arial" w:hAnsi="Arial" w:cs="Arial"/>
          <w:b/>
        </w:rPr>
      </w:pPr>
      <w:r w:rsidRPr="001A4D94">
        <w:rPr>
          <w:rFonts w:ascii="Arial" w:hAnsi="Arial" w:cs="Arial"/>
          <w:b/>
        </w:rPr>
        <w:t xml:space="preserve">34.4. </w:t>
      </w:r>
      <w:r w:rsidRPr="001A4D94">
        <w:rPr>
          <w:rFonts w:ascii="Arial" w:hAnsi="Arial" w:cs="Arial"/>
          <w:b/>
        </w:rPr>
        <w:tab/>
        <w:t>Manejo de los Procedimientos</w:t>
      </w:r>
    </w:p>
    <w:p w14:paraId="55BE2A80" w14:textId="77777777" w:rsidR="00D81B44" w:rsidRPr="001A4D94" w:rsidRDefault="00D81B44" w:rsidP="00D81B44">
      <w:pPr>
        <w:tabs>
          <w:tab w:val="num" w:pos="709"/>
        </w:tabs>
        <w:spacing w:before="120" w:after="120"/>
        <w:ind w:left="709" w:hanging="709"/>
        <w:jc w:val="both"/>
        <w:rPr>
          <w:rFonts w:ascii="Arial" w:hAnsi="Arial" w:cs="Arial"/>
        </w:rPr>
      </w:pPr>
      <w:r w:rsidRPr="001A4D94">
        <w:rPr>
          <w:rFonts w:ascii="Arial" w:hAnsi="Arial"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B714FA8" w14:textId="77777777" w:rsidR="00D81B44" w:rsidRPr="001A4D94" w:rsidRDefault="00D81B44" w:rsidP="00BD3A83">
      <w:pPr>
        <w:numPr>
          <w:ilvl w:val="2"/>
          <w:numId w:val="55"/>
        </w:numPr>
        <w:tabs>
          <w:tab w:val="clear" w:pos="720"/>
          <w:tab w:val="num" w:pos="1418"/>
        </w:tabs>
        <w:spacing w:before="120" w:after="120"/>
        <w:ind w:left="1418" w:hanging="284"/>
        <w:jc w:val="both"/>
        <w:rPr>
          <w:rFonts w:ascii="Arial" w:hAnsi="Arial" w:cs="Arial"/>
        </w:rPr>
      </w:pPr>
      <w:r w:rsidRPr="001A4D94">
        <w:rPr>
          <w:rFonts w:ascii="Arial" w:hAnsi="Arial" w:cs="Arial"/>
        </w:rPr>
        <w:t>Limitar asuntos para enfocarse en la parte medular de la reclamación.</w:t>
      </w:r>
    </w:p>
    <w:p w14:paraId="4509D418" w14:textId="77777777" w:rsidR="00D81B44" w:rsidRPr="001A4D94" w:rsidRDefault="00D81B44" w:rsidP="00BD3A83">
      <w:pPr>
        <w:numPr>
          <w:ilvl w:val="2"/>
          <w:numId w:val="55"/>
        </w:numPr>
        <w:tabs>
          <w:tab w:val="clear" w:pos="720"/>
          <w:tab w:val="num" w:pos="1418"/>
        </w:tabs>
        <w:spacing w:before="120" w:after="120"/>
        <w:ind w:left="1418" w:hanging="284"/>
        <w:jc w:val="both"/>
        <w:rPr>
          <w:rFonts w:ascii="Arial" w:hAnsi="Arial" w:cs="Arial"/>
        </w:rPr>
      </w:pPr>
      <w:r w:rsidRPr="001A4D94">
        <w:rPr>
          <w:rFonts w:ascii="Arial" w:hAnsi="Arial" w:cs="Arial"/>
        </w:rPr>
        <w:t>Excluir testimonio y otra prueba que considere irrelevante o acumulativa.</w:t>
      </w:r>
    </w:p>
    <w:p w14:paraId="251A847F" w14:textId="77777777" w:rsidR="00D81B44" w:rsidRPr="001A4D94" w:rsidRDefault="00D81B44" w:rsidP="00D81B44">
      <w:pPr>
        <w:spacing w:before="120" w:after="120"/>
        <w:ind w:left="709" w:hanging="709"/>
        <w:jc w:val="both"/>
        <w:rPr>
          <w:rFonts w:ascii="Arial" w:hAnsi="Arial" w:cs="Arial"/>
          <w:b/>
        </w:rPr>
      </w:pPr>
      <w:r w:rsidRPr="001A4D94">
        <w:rPr>
          <w:rFonts w:ascii="Arial" w:hAnsi="Arial" w:cs="Arial"/>
          <w:b/>
        </w:rPr>
        <w:t xml:space="preserve">34.5. </w:t>
      </w:r>
      <w:r w:rsidRPr="001A4D94">
        <w:rPr>
          <w:rFonts w:ascii="Arial" w:hAnsi="Arial" w:cs="Arial"/>
          <w:b/>
        </w:rPr>
        <w:tab/>
        <w:t>Idioma</w:t>
      </w:r>
    </w:p>
    <w:p w14:paraId="0559C592" w14:textId="77777777" w:rsidR="00D81B44" w:rsidRPr="001A4D94" w:rsidRDefault="00D81B44" w:rsidP="00D81B44">
      <w:pPr>
        <w:spacing w:before="120" w:after="120"/>
        <w:ind w:left="432" w:firstLine="276"/>
        <w:jc w:val="both"/>
        <w:rPr>
          <w:rFonts w:ascii="Arial" w:hAnsi="Arial" w:cs="Arial"/>
        </w:rPr>
      </w:pPr>
      <w:r w:rsidRPr="001A4D94">
        <w:rPr>
          <w:rFonts w:ascii="Arial" w:hAnsi="Arial" w:cs="Arial"/>
        </w:rPr>
        <w:t>Todos los escritos y procedimientos serán en español.</w:t>
      </w:r>
    </w:p>
    <w:p w14:paraId="5FFD25D0" w14:textId="77777777" w:rsidR="00D81B44" w:rsidRPr="001A4D94" w:rsidRDefault="00D81B44" w:rsidP="00D81B44">
      <w:pPr>
        <w:spacing w:before="120" w:after="120"/>
        <w:ind w:left="709" w:hanging="709"/>
        <w:jc w:val="both"/>
        <w:rPr>
          <w:rFonts w:ascii="Arial" w:hAnsi="Arial" w:cs="Arial"/>
          <w:b/>
          <w:bCs/>
          <w:iCs/>
        </w:rPr>
      </w:pPr>
      <w:r w:rsidRPr="001A4D94">
        <w:rPr>
          <w:rFonts w:ascii="Arial" w:hAnsi="Arial" w:cs="Arial"/>
          <w:b/>
          <w:bCs/>
          <w:iCs/>
        </w:rPr>
        <w:t xml:space="preserve">34.6. </w:t>
      </w:r>
      <w:r w:rsidRPr="001A4D94">
        <w:rPr>
          <w:rFonts w:ascii="Arial" w:hAnsi="Arial" w:cs="Arial"/>
          <w:b/>
          <w:bCs/>
          <w:iCs/>
        </w:rPr>
        <w:tab/>
        <w:t>Continuación del Servicio</w:t>
      </w:r>
    </w:p>
    <w:p w14:paraId="0DA08A1C" w14:textId="77777777" w:rsidR="00D81B44" w:rsidRPr="001A4D94" w:rsidRDefault="00D81B44" w:rsidP="00D81B44">
      <w:pPr>
        <w:spacing w:before="120" w:after="120"/>
        <w:ind w:left="709" w:hanging="1"/>
        <w:jc w:val="both"/>
        <w:rPr>
          <w:rFonts w:ascii="Arial" w:hAnsi="Arial" w:cs="Arial"/>
        </w:rPr>
      </w:pPr>
      <w:r w:rsidRPr="001A4D94">
        <w:rPr>
          <w:rFonts w:ascii="Arial" w:hAnsi="Arial" w:cs="Arial"/>
        </w:rPr>
        <w:t xml:space="preserve">La realización del Contrato continuará durante cualquier procedimiento relacionado con cualquier Controversia, a menos que la </w:t>
      </w:r>
      <w:r w:rsidRPr="001A4D94">
        <w:rPr>
          <w:rFonts w:ascii="Arial" w:hAnsi="Arial" w:cs="Arial"/>
          <w:b/>
        </w:rPr>
        <w:t>ENTIDAD</w:t>
      </w:r>
      <w:r w:rsidRPr="001A4D94">
        <w:rPr>
          <w:rFonts w:ascii="Arial" w:hAnsi="Arial" w:cs="Arial"/>
        </w:rPr>
        <w:t xml:space="preserve"> ordene la suspensión de éste según lo estipulado en el presente Contrato.</w:t>
      </w:r>
    </w:p>
    <w:p w14:paraId="62DF1D13" w14:textId="77777777" w:rsidR="00D81B44" w:rsidRPr="001A4D94" w:rsidRDefault="00D81B44" w:rsidP="00D81B44">
      <w:pPr>
        <w:spacing w:before="120" w:after="120"/>
        <w:ind w:left="709" w:hanging="709"/>
        <w:jc w:val="both"/>
        <w:rPr>
          <w:rFonts w:ascii="Arial" w:hAnsi="Arial" w:cs="Arial"/>
          <w:b/>
          <w:bCs/>
          <w:u w:val="single"/>
          <w:lang w:val="es-ES_tradnl"/>
        </w:rPr>
      </w:pPr>
      <w:r w:rsidRPr="001A4D94">
        <w:rPr>
          <w:rFonts w:ascii="Arial" w:hAnsi="Arial" w:cs="Arial"/>
          <w:b/>
          <w:u w:val="single"/>
        </w:rPr>
        <w:t>TRIGÉSIMA QUINTA.-</w:t>
      </w:r>
      <w:r w:rsidRPr="001A4D94">
        <w:rPr>
          <w:rFonts w:ascii="Arial" w:hAnsi="Arial" w:cs="Arial"/>
          <w:b/>
          <w:bCs/>
          <w:u w:val="single"/>
          <w:lang w:val="es-ES_tradnl"/>
        </w:rPr>
        <w:t xml:space="preserve"> (MODIFICACIÓN AL CONTRATO) </w:t>
      </w:r>
    </w:p>
    <w:p w14:paraId="246B57FE"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51B68F0" w14:textId="77777777" w:rsidR="00D81B44" w:rsidRDefault="00D81B44" w:rsidP="00D81B44">
      <w:pPr>
        <w:spacing w:before="120" w:after="120"/>
        <w:jc w:val="both"/>
        <w:rPr>
          <w:rFonts w:ascii="Arial" w:hAnsi="Arial" w:cs="Arial"/>
          <w:lang w:val="es-ES_tradnl"/>
        </w:rPr>
      </w:pPr>
      <w:r w:rsidRPr="001A4D94">
        <w:rPr>
          <w:rFonts w:ascii="Arial" w:hAnsi="Arial" w:cs="Arial"/>
          <w:lang w:val="es-ES_tradnl"/>
        </w:rPr>
        <w:t>Las referidas modificaciones se realizarán a través de uno o varios contratos modificatorios, que sumados no deberán exceder el 10% (diez por ciento) del monto del Contrato principal.</w:t>
      </w:r>
    </w:p>
    <w:p w14:paraId="4795ABD5" w14:textId="77777777" w:rsidR="00D81B44" w:rsidRPr="001A4D94" w:rsidRDefault="00D81B44" w:rsidP="00D81B44">
      <w:pPr>
        <w:spacing w:before="120" w:after="120"/>
        <w:jc w:val="both"/>
        <w:rPr>
          <w:rFonts w:ascii="Arial" w:hAnsi="Arial" w:cs="Arial"/>
          <w:b/>
          <w:bCs/>
          <w:u w:val="single"/>
          <w:lang w:val="es-ES_tradnl"/>
        </w:rPr>
      </w:pPr>
      <w:r w:rsidRPr="001A4D94">
        <w:rPr>
          <w:rFonts w:ascii="Arial" w:hAnsi="Arial" w:cs="Arial"/>
          <w:b/>
          <w:u w:val="single"/>
        </w:rPr>
        <w:t>TRIGÉSIMA SEXTA.-</w:t>
      </w:r>
      <w:r w:rsidRPr="001A4D94">
        <w:rPr>
          <w:rFonts w:ascii="Arial" w:hAnsi="Arial" w:cs="Arial"/>
          <w:b/>
          <w:bCs/>
          <w:u w:val="single"/>
          <w:lang w:val="es-ES_tradnl"/>
        </w:rPr>
        <w:t xml:space="preserve"> (DECLARACION DE LA ENTIDAD) </w:t>
      </w:r>
    </w:p>
    <w:p w14:paraId="53EDF2C1" w14:textId="77777777" w:rsidR="00D81B44" w:rsidRPr="001A4D94" w:rsidRDefault="00D81B44" w:rsidP="00D81B44">
      <w:pPr>
        <w:spacing w:before="120" w:after="120"/>
        <w:rPr>
          <w:rFonts w:ascii="Arial" w:hAnsi="Arial" w:cs="Arial"/>
        </w:rPr>
      </w:pPr>
      <w:r w:rsidRPr="001A4D94">
        <w:rPr>
          <w:rFonts w:ascii="Arial" w:hAnsi="Arial" w:cs="Arial"/>
        </w:rPr>
        <w:t xml:space="preserve">El </w:t>
      </w:r>
      <w:r w:rsidRPr="001A4D94">
        <w:rPr>
          <w:rFonts w:ascii="Arial" w:hAnsi="Arial" w:cs="Arial"/>
          <w:b/>
        </w:rPr>
        <w:t>CONSULTOR</w:t>
      </w:r>
      <w:r w:rsidRPr="001A4D94">
        <w:rPr>
          <w:rFonts w:ascii="Arial" w:hAnsi="Arial" w:cs="Arial"/>
        </w:rPr>
        <w:t xml:space="preserve"> declara que:</w:t>
      </w:r>
    </w:p>
    <w:p w14:paraId="6A86B0ED" w14:textId="77777777" w:rsidR="00D81B44" w:rsidRPr="001A4D94" w:rsidRDefault="00D81B44" w:rsidP="00BD3A83">
      <w:pPr>
        <w:pStyle w:val="Prrafodelista"/>
        <w:numPr>
          <w:ilvl w:val="0"/>
          <w:numId w:val="56"/>
        </w:numPr>
        <w:spacing w:before="120" w:after="120"/>
        <w:ind w:left="1418"/>
        <w:contextualSpacing/>
        <w:jc w:val="both"/>
        <w:rPr>
          <w:rFonts w:ascii="Arial" w:hAnsi="Arial" w:cs="Arial"/>
        </w:rPr>
      </w:pPr>
      <w:r w:rsidRPr="001A4D94">
        <w:rPr>
          <w:rFonts w:ascii="Arial" w:hAnsi="Arial" w:cs="Arial"/>
        </w:rPr>
        <w:t xml:space="preserve">Ha cumplido satisfactoriamente los requerimientos y se ha informado, de acuerdo a las prácticas razonables antes de celebrar el presente Contrato, en lo referente al alcance y la naturaleza de los Servicios, incluyendo pero no limitándose a los servicios, Personal, equipos necesarios, las condiciones operativas, las condiciones sociales y los </w:t>
      </w:r>
      <w:r w:rsidRPr="001A4D94">
        <w:rPr>
          <w:rFonts w:ascii="Arial" w:hAnsi="Arial" w:cs="Arial"/>
        </w:rPr>
        <w:lastRenderedPageBreak/>
        <w:t xml:space="preserve">materiales necesarios para la ejecución de los Servicios, la exactitud y suficiencia de las tasas y precios contenidos en la forma de pago, facturación e impuestos, las condiciones generales y locales, y todas las otras cuestiones que podrían afectar el avance o ejecución de los Servicios. </w:t>
      </w:r>
    </w:p>
    <w:p w14:paraId="4C3E53A1" w14:textId="77777777" w:rsidR="00D81B44" w:rsidRPr="001A4D94" w:rsidRDefault="00D81B44" w:rsidP="00BD3A83">
      <w:pPr>
        <w:pStyle w:val="Ttulo2"/>
        <w:keepNext w:val="0"/>
        <w:numPr>
          <w:ilvl w:val="0"/>
          <w:numId w:val="56"/>
        </w:numPr>
        <w:spacing w:before="120" w:after="120"/>
        <w:ind w:left="1418" w:right="-7"/>
        <w:jc w:val="both"/>
        <w:rPr>
          <w:rFonts w:cs="Arial"/>
          <w:b w:val="0"/>
          <w:i w:val="0"/>
          <w:sz w:val="20"/>
          <w:szCs w:val="20"/>
          <w:lang w:val="es-BO"/>
        </w:rPr>
      </w:pPr>
      <w:r w:rsidRPr="001A4D94">
        <w:rPr>
          <w:rFonts w:cs="Arial"/>
          <w:b w:val="0"/>
          <w:sz w:val="20"/>
          <w:szCs w:val="20"/>
          <w:lang w:val="es-BO"/>
        </w:rPr>
        <w:t>Inspeccionó, está familiarizado y manifiesta su conformidad con todos los aspectos, asuntos y condiciones (entre otras las climatológicas) que afectan o se refieren al lugar de prestación y entrega del Servicio,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0E1B3809" w14:textId="77777777" w:rsidR="00D81B44" w:rsidRPr="001A4D94" w:rsidRDefault="00D81B44" w:rsidP="00BD3A83">
      <w:pPr>
        <w:pStyle w:val="Ttulo2"/>
        <w:keepNext w:val="0"/>
        <w:numPr>
          <w:ilvl w:val="0"/>
          <w:numId w:val="56"/>
        </w:numPr>
        <w:spacing w:before="120" w:after="120"/>
        <w:ind w:left="1418" w:right="-7"/>
        <w:jc w:val="both"/>
        <w:rPr>
          <w:rFonts w:cs="Arial"/>
          <w:b w:val="0"/>
          <w:i w:val="0"/>
          <w:sz w:val="20"/>
          <w:szCs w:val="20"/>
          <w:lang w:val="es-BO"/>
        </w:rPr>
      </w:pPr>
      <w:r w:rsidRPr="001A4D94">
        <w:rPr>
          <w:rFonts w:cs="Arial"/>
          <w:b w:val="0"/>
          <w:sz w:val="20"/>
          <w:szCs w:val="20"/>
          <w:lang w:val="es-BO"/>
        </w:rPr>
        <w:t xml:space="preserve">Las obligaciones que el </w:t>
      </w:r>
      <w:r w:rsidRPr="001A4D94">
        <w:rPr>
          <w:rFonts w:cs="Arial"/>
          <w:sz w:val="20"/>
          <w:szCs w:val="20"/>
          <w:lang w:val="es-BO"/>
        </w:rPr>
        <w:t xml:space="preserve">CONSULTOR </w:t>
      </w:r>
      <w:r w:rsidRPr="001A4D94">
        <w:rPr>
          <w:rFonts w:cs="Arial"/>
          <w:b w:val="0"/>
          <w:sz w:val="20"/>
          <w:szCs w:val="20"/>
          <w:lang w:val="es-BO"/>
        </w:rPr>
        <w:t>asumirá en el Contrato, son obligaciones legales y válidas que lo obligan de conformidad con los términos de las mismas.</w:t>
      </w:r>
    </w:p>
    <w:p w14:paraId="45415E00" w14:textId="77777777" w:rsidR="00D81B44" w:rsidRPr="001A4D94" w:rsidRDefault="00D81B44" w:rsidP="00BD3A83">
      <w:pPr>
        <w:pStyle w:val="Prrafodelista"/>
        <w:widowControl w:val="0"/>
        <w:numPr>
          <w:ilvl w:val="0"/>
          <w:numId w:val="56"/>
        </w:numPr>
        <w:tabs>
          <w:tab w:val="left" w:pos="720"/>
        </w:tabs>
        <w:spacing w:before="120" w:after="120"/>
        <w:ind w:left="1418"/>
        <w:contextualSpacing/>
        <w:jc w:val="both"/>
        <w:outlineLvl w:val="0"/>
        <w:rPr>
          <w:rFonts w:ascii="Arial" w:hAnsi="Arial" w:cs="Arial"/>
        </w:rPr>
      </w:pPr>
      <w:r w:rsidRPr="001A4D94">
        <w:rPr>
          <w:rFonts w:ascii="Arial" w:hAnsi="Arial" w:cs="Arial"/>
          <w:lang w:val="es-BO"/>
        </w:rPr>
        <w:t xml:space="preserve">Toda la información escrita que éste le haya provisto a la </w:t>
      </w:r>
      <w:r w:rsidRPr="001A4D94">
        <w:rPr>
          <w:rFonts w:ascii="Arial" w:hAnsi="Arial" w:cs="Arial"/>
          <w:b/>
          <w:lang w:val="es-BO"/>
        </w:rPr>
        <w:t>ENTIDAD</w:t>
      </w:r>
      <w:r w:rsidRPr="001A4D94">
        <w:rPr>
          <w:rFonts w:ascii="Arial" w:hAnsi="Arial" w:cs="Arial"/>
          <w:lang w:val="es-BO"/>
        </w:rPr>
        <w:t xml:space="preserve"> en o de conformidad con el Contrato es cierta, completa y exacta en todos los sentidos materiales.</w:t>
      </w:r>
    </w:p>
    <w:p w14:paraId="77C010B2" w14:textId="77777777" w:rsidR="00D81B44" w:rsidRPr="001A4D94" w:rsidRDefault="00D81B44" w:rsidP="00D81B44">
      <w:pPr>
        <w:pStyle w:val="Prrafodelista"/>
        <w:widowControl w:val="0"/>
        <w:tabs>
          <w:tab w:val="left" w:pos="720"/>
        </w:tabs>
        <w:spacing w:before="120" w:after="120"/>
        <w:ind w:left="1418"/>
        <w:contextualSpacing/>
        <w:jc w:val="both"/>
        <w:outlineLvl w:val="0"/>
        <w:rPr>
          <w:rFonts w:ascii="Arial" w:hAnsi="Arial" w:cs="Arial"/>
        </w:rPr>
      </w:pPr>
    </w:p>
    <w:p w14:paraId="1E4D6FAE" w14:textId="77777777" w:rsidR="00D81B44" w:rsidRPr="001A4D94" w:rsidRDefault="00D81B44" w:rsidP="00BD3A83">
      <w:pPr>
        <w:pStyle w:val="Prrafodelista"/>
        <w:widowControl w:val="0"/>
        <w:numPr>
          <w:ilvl w:val="0"/>
          <w:numId w:val="56"/>
        </w:numPr>
        <w:tabs>
          <w:tab w:val="left" w:pos="720"/>
        </w:tabs>
        <w:spacing w:before="120" w:after="120"/>
        <w:ind w:left="1418"/>
        <w:contextualSpacing/>
        <w:jc w:val="both"/>
        <w:outlineLvl w:val="0"/>
        <w:rPr>
          <w:rFonts w:ascii="Arial" w:hAnsi="Arial" w:cs="Arial"/>
        </w:rPr>
      </w:pPr>
      <w:r w:rsidRPr="001A4D94">
        <w:rPr>
          <w:rFonts w:ascii="Arial" w:hAnsi="Arial" w:cs="Arial"/>
        </w:rPr>
        <w:t xml:space="preserve">Cualquier omisión del </w:t>
      </w:r>
      <w:r w:rsidRPr="001A4D94">
        <w:rPr>
          <w:rFonts w:ascii="Arial" w:hAnsi="Arial" w:cs="Arial"/>
          <w:b/>
        </w:rPr>
        <w:t>CONSULTOR</w:t>
      </w:r>
      <w:r w:rsidRPr="001A4D94">
        <w:rPr>
          <w:rFonts w:ascii="Arial" w:hAnsi="Arial" w:cs="Arial"/>
        </w:rPr>
        <w:t xml:space="preserve"> de tomar en cuenta las cuestiones y asuntos que afectarían al Servicio, y de los cuales el </w:t>
      </w:r>
      <w:r w:rsidRPr="001A4D94">
        <w:rPr>
          <w:rFonts w:ascii="Arial" w:hAnsi="Arial" w:cs="Arial"/>
          <w:b/>
        </w:rPr>
        <w:t>CONSULTOR</w:t>
      </w:r>
      <w:r w:rsidRPr="001A4D94">
        <w:rPr>
          <w:rFonts w:ascii="Arial" w:hAnsi="Arial" w:cs="Arial"/>
        </w:rPr>
        <w:t xml:space="preserve"> debería haber razonablemente tomado conocimiento, de ninguna manera liberará al </w:t>
      </w:r>
      <w:r w:rsidRPr="001A4D94">
        <w:rPr>
          <w:rFonts w:ascii="Arial" w:hAnsi="Arial" w:cs="Arial"/>
          <w:b/>
        </w:rPr>
        <w:t>CONSULTOR</w:t>
      </w:r>
      <w:r w:rsidRPr="001A4D94">
        <w:rPr>
          <w:rFonts w:ascii="Arial" w:hAnsi="Arial" w:cs="Arial"/>
        </w:rPr>
        <w:t xml:space="preserve"> de sus obligaciones conforme al Contrato.</w:t>
      </w:r>
    </w:p>
    <w:p w14:paraId="1BC23929"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TRIGESIMA SEPTIMA.- (PROPIEDAD DE RESULTADOS)</w:t>
      </w:r>
    </w:p>
    <w:p w14:paraId="0517904C"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La </w:t>
      </w:r>
      <w:r w:rsidRPr="001A4D94">
        <w:rPr>
          <w:rFonts w:ascii="Arial" w:hAnsi="Arial" w:cs="Arial"/>
          <w:b/>
          <w:lang w:val="es-ES_tradnl"/>
        </w:rPr>
        <w:t>ENTIDAD</w:t>
      </w:r>
      <w:r w:rsidRPr="001A4D94">
        <w:rPr>
          <w:rFonts w:ascii="Arial" w:hAnsi="Arial" w:cs="Arial"/>
          <w:lang w:val="es-ES_tradnl"/>
        </w:rPr>
        <w:t xml:space="preserve"> será el único y exclusivo propietario de los resultados obtenidos de la ejecución del Servicio objeto del Contrato, sean tales resultados pasibles o no de protección legal.</w:t>
      </w:r>
    </w:p>
    <w:p w14:paraId="74076223"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El </w:t>
      </w:r>
      <w:r w:rsidRPr="001A4D94">
        <w:rPr>
          <w:rFonts w:ascii="Arial" w:hAnsi="Arial" w:cs="Arial"/>
          <w:b/>
          <w:lang w:val="es-ES_tradnl"/>
        </w:rPr>
        <w:t>CONSULTOR</w:t>
      </w:r>
      <w:r w:rsidRPr="001A4D94">
        <w:rPr>
          <w:rFonts w:ascii="Arial" w:hAnsi="Arial" w:cs="Arial"/>
          <w:lang w:val="es-ES_tradnl"/>
        </w:rPr>
        <w:t xml:space="preserve"> cede a la </w:t>
      </w:r>
      <w:r w:rsidRPr="001A4D94">
        <w:rPr>
          <w:rFonts w:ascii="Arial" w:hAnsi="Arial" w:cs="Arial"/>
          <w:b/>
          <w:lang w:val="es-ES_tradnl"/>
        </w:rPr>
        <w:t>ENTIDAD</w:t>
      </w:r>
      <w:r w:rsidRPr="001A4D94">
        <w:rPr>
          <w:rFonts w:ascii="Arial" w:hAnsi="Arial" w:cs="Arial"/>
          <w:lang w:val="es-ES_tradnl"/>
        </w:rPr>
        <w:t xml:space="preserve"> el derecho de titularidad sobre el resultado de la ejecución del Servicio objeto del Contrato. </w:t>
      </w:r>
    </w:p>
    <w:p w14:paraId="5A4CD133"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 xml:space="preserve">Se deja establecido que los aspectos relacionados a propiedad intelectual, quedan garantizados a la </w:t>
      </w:r>
      <w:r w:rsidRPr="001A4D94">
        <w:rPr>
          <w:rFonts w:ascii="Arial" w:hAnsi="Arial" w:cs="Arial"/>
          <w:b/>
          <w:lang w:val="es-ES_tradnl"/>
        </w:rPr>
        <w:t>ENTIDAD</w:t>
      </w:r>
      <w:r w:rsidRPr="001A4D94">
        <w:rPr>
          <w:rFonts w:ascii="Arial" w:hAnsi="Arial" w:cs="Arial"/>
          <w:lang w:val="es-ES_tradnl"/>
        </w:rPr>
        <w:t>, inclusive los derechos morales y patrimoniales de derecho de autor sobre el resultado obtenido producto del Servicio.</w:t>
      </w:r>
    </w:p>
    <w:p w14:paraId="50026E5D" w14:textId="77777777" w:rsidR="00D81B44" w:rsidRPr="001A4D94" w:rsidRDefault="00D81B44" w:rsidP="00D81B44">
      <w:pPr>
        <w:spacing w:before="120" w:after="120"/>
        <w:jc w:val="both"/>
        <w:rPr>
          <w:rFonts w:ascii="Arial" w:hAnsi="Arial" w:cs="Arial"/>
          <w:b/>
          <w:u w:val="single"/>
          <w:lang w:val="es-ES_tradnl"/>
        </w:rPr>
      </w:pPr>
      <w:r w:rsidRPr="001A4D94">
        <w:rPr>
          <w:rFonts w:ascii="Arial" w:hAnsi="Arial" w:cs="Arial"/>
          <w:b/>
          <w:u w:val="single"/>
          <w:lang w:val="es-ES_tradnl"/>
        </w:rPr>
        <w:t>TRIGESIMA OCTAVA.- (PROTOCOLIZACIÓN DEL CONTRATO)</w:t>
      </w:r>
    </w:p>
    <w:p w14:paraId="0850C1A7" w14:textId="77777777" w:rsidR="00D81B44" w:rsidRPr="001A4D94" w:rsidRDefault="00D81B44" w:rsidP="00D81B44">
      <w:pPr>
        <w:spacing w:before="120" w:after="120"/>
        <w:jc w:val="both"/>
        <w:rPr>
          <w:rFonts w:ascii="Arial" w:hAnsi="Arial" w:cs="Arial"/>
          <w:i/>
          <w:lang w:val="es-ES_tradnl"/>
        </w:rPr>
      </w:pPr>
      <w:r w:rsidRPr="001A4D94">
        <w:rPr>
          <w:rFonts w:ascii="Arial" w:hAnsi="Arial" w:cs="Arial"/>
          <w:lang w:val="es-ES_tradnl"/>
        </w:rPr>
        <w:t>El presente contrato, será protocolizado con todas las formalidades de Ley por la</w:t>
      </w:r>
      <w:r w:rsidRPr="001A4D94">
        <w:rPr>
          <w:rFonts w:ascii="Arial" w:hAnsi="Arial" w:cs="Arial"/>
          <w:b/>
          <w:lang w:val="es-ES_tradnl"/>
        </w:rPr>
        <w:t xml:space="preserve"> ENTIDAD. </w:t>
      </w:r>
      <w:r w:rsidRPr="001A4D94">
        <w:rPr>
          <w:rFonts w:ascii="Arial" w:hAnsi="Arial" w:cs="Arial"/>
          <w:bCs/>
          <w:lang w:val="es-ES_tradnl"/>
        </w:rPr>
        <w:t>El importe por concepto de protocolización debe ser pagado directamente por el</w:t>
      </w:r>
      <w:r w:rsidRPr="001A4D94">
        <w:rPr>
          <w:rFonts w:ascii="Arial" w:hAnsi="Arial" w:cs="Arial"/>
          <w:lang w:val="es-ES_tradnl"/>
        </w:rPr>
        <w:t xml:space="preserve"> </w:t>
      </w:r>
      <w:r w:rsidRPr="001A4D94">
        <w:rPr>
          <w:rFonts w:ascii="Arial" w:hAnsi="Arial" w:cs="Arial"/>
          <w:b/>
          <w:lang w:val="es-ES_tradnl"/>
        </w:rPr>
        <w:t xml:space="preserve">CONTRATISTA, </w:t>
      </w:r>
      <w:r w:rsidRPr="001A4D94">
        <w:rPr>
          <w:rFonts w:ascii="Arial" w:hAnsi="Arial" w:cs="Arial"/>
          <w:bCs/>
          <w:lang w:val="es-ES_tradnl"/>
        </w:rPr>
        <w:t>en caso que este monto no sea cancelado por el</w:t>
      </w:r>
      <w:r w:rsidRPr="001A4D94">
        <w:rPr>
          <w:rFonts w:ascii="Arial" w:hAnsi="Arial" w:cs="Arial"/>
          <w:b/>
          <w:bCs/>
          <w:lang w:val="es-ES_tradnl"/>
        </w:rPr>
        <w:t xml:space="preserve"> CONTRATISTA</w:t>
      </w:r>
      <w:r w:rsidRPr="001A4D94">
        <w:rPr>
          <w:rFonts w:ascii="Arial" w:hAnsi="Arial" w:cs="Arial"/>
          <w:lang w:val="es-ES_tradnl"/>
        </w:rPr>
        <w:t xml:space="preserve">, podrá ser descontado por la </w:t>
      </w:r>
      <w:r w:rsidRPr="001A4D94">
        <w:rPr>
          <w:rFonts w:ascii="Arial" w:hAnsi="Arial" w:cs="Arial"/>
          <w:b/>
          <w:lang w:val="es-ES_tradnl"/>
        </w:rPr>
        <w:t xml:space="preserve">ENTIDAD </w:t>
      </w:r>
      <w:r w:rsidRPr="001A4D94">
        <w:rPr>
          <w:rFonts w:ascii="Arial" w:hAnsi="Arial" w:cs="Arial"/>
          <w:lang w:val="es-ES_tradnl"/>
        </w:rPr>
        <w:t>a tiempo de hacer efectivo el pago correspondiente.</w:t>
      </w:r>
    </w:p>
    <w:p w14:paraId="1D21CB4F" w14:textId="77777777" w:rsidR="00D81B44" w:rsidRPr="001A4D94" w:rsidRDefault="00D81B44" w:rsidP="00D81B44">
      <w:pPr>
        <w:spacing w:before="120" w:after="120"/>
        <w:jc w:val="both"/>
        <w:rPr>
          <w:rFonts w:ascii="Arial" w:hAnsi="Arial" w:cs="Arial"/>
        </w:rPr>
      </w:pPr>
      <w:r w:rsidRPr="001A4D94">
        <w:rPr>
          <w:rFonts w:ascii="Arial" w:hAnsi="Arial" w:cs="Arial"/>
        </w:rPr>
        <w:t>Originales o Fotocopias Legalizadas de:</w:t>
      </w:r>
    </w:p>
    <w:p w14:paraId="34814C8C" w14:textId="77777777" w:rsidR="00D81B44" w:rsidRPr="001A4D94" w:rsidRDefault="00D81B44" w:rsidP="00BD3A83">
      <w:pPr>
        <w:numPr>
          <w:ilvl w:val="0"/>
          <w:numId w:val="39"/>
        </w:numPr>
        <w:spacing w:before="120" w:after="120"/>
        <w:ind w:left="1428"/>
        <w:jc w:val="both"/>
        <w:rPr>
          <w:rFonts w:ascii="Arial" w:hAnsi="Arial" w:cs="Arial"/>
        </w:rPr>
      </w:pPr>
      <w:r w:rsidRPr="001A4D94">
        <w:rPr>
          <w:rFonts w:ascii="Arial" w:hAnsi="Arial" w:cs="Arial"/>
        </w:rPr>
        <w:t xml:space="preserve">Testimonio del poder del representante legal referido en el contrato </w:t>
      </w:r>
    </w:p>
    <w:p w14:paraId="5F626F33" w14:textId="77777777" w:rsidR="00D81B44" w:rsidRPr="001A4D94" w:rsidRDefault="00D81B44" w:rsidP="00BD3A83">
      <w:pPr>
        <w:numPr>
          <w:ilvl w:val="0"/>
          <w:numId w:val="39"/>
        </w:numPr>
        <w:spacing w:before="120" w:after="120"/>
        <w:ind w:left="1428"/>
        <w:jc w:val="both"/>
        <w:rPr>
          <w:rFonts w:ascii="Arial" w:hAnsi="Arial" w:cs="Arial"/>
        </w:rPr>
      </w:pPr>
      <w:r w:rsidRPr="001A4D94">
        <w:rPr>
          <w:rFonts w:ascii="Arial" w:hAnsi="Arial" w:cs="Arial"/>
        </w:rPr>
        <w:t xml:space="preserve">Certificado de  matrícula de inscripción en FUNDEMPRESA </w:t>
      </w:r>
    </w:p>
    <w:p w14:paraId="5E50D749" w14:textId="77777777" w:rsidR="00D81B44" w:rsidRPr="001A4D94" w:rsidRDefault="00D81B44" w:rsidP="00BD3A83">
      <w:pPr>
        <w:numPr>
          <w:ilvl w:val="0"/>
          <w:numId w:val="39"/>
        </w:numPr>
        <w:spacing w:before="120" w:after="120"/>
        <w:ind w:left="1428"/>
        <w:jc w:val="both"/>
        <w:rPr>
          <w:rFonts w:ascii="Arial" w:hAnsi="Arial" w:cs="Arial"/>
        </w:rPr>
      </w:pPr>
      <w:r w:rsidRPr="001A4D94">
        <w:rPr>
          <w:rFonts w:ascii="Arial" w:hAnsi="Arial" w:cs="Arial"/>
        </w:rPr>
        <w:t>Minuta del contrato</w:t>
      </w:r>
    </w:p>
    <w:p w14:paraId="5E5FEA9A" w14:textId="77777777" w:rsidR="00D81B44" w:rsidRPr="001A4D94" w:rsidRDefault="00D81B44" w:rsidP="00D81B44">
      <w:pPr>
        <w:spacing w:before="120" w:after="120"/>
        <w:jc w:val="both"/>
        <w:rPr>
          <w:rFonts w:ascii="Arial" w:hAnsi="Arial" w:cs="Arial"/>
        </w:rPr>
      </w:pPr>
      <w:r w:rsidRPr="001A4D94">
        <w:rPr>
          <w:rFonts w:ascii="Arial" w:hAnsi="Arial" w:cs="Arial"/>
        </w:rPr>
        <w:t>Fotocopias Simples de:</w:t>
      </w:r>
    </w:p>
    <w:p w14:paraId="20B8030B" w14:textId="77777777" w:rsidR="00D81B44" w:rsidRPr="001A4D94" w:rsidRDefault="00D81B44" w:rsidP="00BD3A83">
      <w:pPr>
        <w:pStyle w:val="Prrafodelista"/>
        <w:numPr>
          <w:ilvl w:val="0"/>
          <w:numId w:val="39"/>
        </w:numPr>
        <w:spacing w:before="120" w:after="120"/>
        <w:ind w:left="1428"/>
        <w:rPr>
          <w:rFonts w:ascii="Arial" w:hAnsi="Arial" w:cs="Arial"/>
          <w:lang w:eastAsia="es-BO"/>
        </w:rPr>
      </w:pPr>
      <w:r w:rsidRPr="001A4D94">
        <w:rPr>
          <w:rFonts w:ascii="Arial" w:hAnsi="Arial" w:cs="Arial"/>
          <w:lang w:eastAsia="es-BO"/>
        </w:rPr>
        <w:t>Cédula de Identidad del representante legal  </w:t>
      </w:r>
    </w:p>
    <w:p w14:paraId="4E598274" w14:textId="77777777" w:rsidR="00D81B44" w:rsidRPr="001A4D94" w:rsidRDefault="00D81B44" w:rsidP="00BD3A83">
      <w:pPr>
        <w:pStyle w:val="Prrafodelista"/>
        <w:numPr>
          <w:ilvl w:val="0"/>
          <w:numId w:val="39"/>
        </w:numPr>
        <w:spacing w:before="120" w:after="120"/>
        <w:ind w:left="1428"/>
        <w:jc w:val="both"/>
        <w:rPr>
          <w:rFonts w:ascii="Arial" w:hAnsi="Arial" w:cs="Arial"/>
        </w:rPr>
      </w:pPr>
      <w:r w:rsidRPr="001A4D94">
        <w:rPr>
          <w:rFonts w:ascii="Arial" w:hAnsi="Arial" w:cs="Arial"/>
        </w:rPr>
        <w:t xml:space="preserve">Escritura  de constitución de la empresa </w:t>
      </w:r>
    </w:p>
    <w:p w14:paraId="5AEE8497" w14:textId="77777777" w:rsidR="00D81B44" w:rsidRPr="001A4D94" w:rsidRDefault="00D81B44" w:rsidP="00BD3A83">
      <w:pPr>
        <w:pStyle w:val="Prrafodelista"/>
        <w:numPr>
          <w:ilvl w:val="0"/>
          <w:numId w:val="39"/>
        </w:numPr>
        <w:spacing w:before="120" w:after="120"/>
        <w:ind w:left="1428"/>
        <w:jc w:val="both"/>
        <w:rPr>
          <w:rFonts w:ascii="Arial" w:hAnsi="Arial" w:cs="Arial"/>
        </w:rPr>
      </w:pPr>
      <w:r w:rsidRPr="001A4D94">
        <w:rPr>
          <w:rFonts w:ascii="Arial" w:hAnsi="Arial" w:cs="Arial"/>
          <w:lang w:eastAsia="es-BO"/>
        </w:rPr>
        <w:t xml:space="preserve">Garantía de cumplimiento de contrato </w:t>
      </w:r>
    </w:p>
    <w:p w14:paraId="0B6176A4" w14:textId="77777777" w:rsidR="00D81B44" w:rsidRPr="001A4D94" w:rsidRDefault="00D81B44" w:rsidP="00D81B44">
      <w:pPr>
        <w:spacing w:before="120" w:after="120"/>
        <w:jc w:val="both"/>
        <w:rPr>
          <w:rFonts w:ascii="Arial" w:hAnsi="Arial" w:cs="Arial"/>
          <w:lang w:val="es-ES_tradnl"/>
        </w:rPr>
      </w:pPr>
      <w:r w:rsidRPr="001A4D94">
        <w:rPr>
          <w:rFonts w:ascii="Arial" w:hAnsi="Arial" w:cs="Arial"/>
          <w:lang w:val="es-ES_tradnl"/>
        </w:rPr>
        <w:t>En caso de que por cualquier circunstancia, el presente documento no fuese protocolizado, servirá a los efectos de Ley y de su cumplimiento, como documento suficiente entre las partes.</w:t>
      </w:r>
    </w:p>
    <w:p w14:paraId="351126A1" w14:textId="77777777" w:rsidR="00D81B44" w:rsidRPr="001A4D94" w:rsidRDefault="00D81B44" w:rsidP="00D81B44">
      <w:pPr>
        <w:spacing w:before="120" w:after="120"/>
        <w:jc w:val="both"/>
        <w:rPr>
          <w:rFonts w:ascii="Arial" w:hAnsi="Arial" w:cs="Arial"/>
          <w:b/>
          <w:u w:val="single"/>
        </w:rPr>
      </w:pPr>
      <w:r w:rsidRPr="001A4D94">
        <w:rPr>
          <w:rFonts w:ascii="Arial" w:hAnsi="Arial" w:cs="Arial"/>
          <w:b/>
          <w:u w:val="single"/>
        </w:rPr>
        <w:t xml:space="preserve">TRIGESIMA NOVENA.- (ANTICORRUPCIÓN) </w:t>
      </w:r>
    </w:p>
    <w:p w14:paraId="6E03B90A" w14:textId="77777777" w:rsidR="00D81B44" w:rsidRPr="001A4D94" w:rsidRDefault="00D81B44" w:rsidP="00D81B44">
      <w:pPr>
        <w:spacing w:before="120" w:after="120"/>
        <w:jc w:val="both"/>
        <w:rPr>
          <w:rFonts w:ascii="Arial" w:hAnsi="Arial" w:cs="Arial"/>
        </w:rPr>
      </w:pPr>
      <w:r w:rsidRPr="001A4D94">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1A4D94">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A4D94">
        <w:rPr>
          <w:rFonts w:ascii="Arial" w:hAnsi="Arial" w:cs="Arial"/>
          <w:b/>
        </w:rPr>
        <w:t>ENTIDAD</w:t>
      </w:r>
      <w:r w:rsidRPr="001A4D94">
        <w:rPr>
          <w:rFonts w:ascii="Arial" w:hAnsi="Arial" w:cs="Arial"/>
        </w:rPr>
        <w:t xml:space="preserve"> resuelva el presente Contrato y se ejecuten las garantías que se encuentren vigentes al momento de la resolución.  </w:t>
      </w:r>
    </w:p>
    <w:p w14:paraId="1FDEAA92" w14:textId="77777777" w:rsidR="00D81B44" w:rsidRPr="0073148F" w:rsidRDefault="00D81B44" w:rsidP="00D81B44">
      <w:pPr>
        <w:spacing w:before="120" w:after="120"/>
        <w:jc w:val="both"/>
        <w:rPr>
          <w:rFonts w:ascii="Arial" w:hAnsi="Arial" w:cs="Arial"/>
          <w:u w:val="single"/>
        </w:rPr>
      </w:pPr>
      <w:r w:rsidRPr="001A4D94">
        <w:rPr>
          <w:rFonts w:ascii="Arial" w:hAnsi="Arial" w:cs="Arial"/>
          <w:b/>
          <w:u w:val="single"/>
        </w:rPr>
        <w:t>CUADRAGÉSIMA.- (CONFORMIDAD)</w:t>
      </w:r>
    </w:p>
    <w:p w14:paraId="3C427948" w14:textId="77777777" w:rsidR="00D81B44" w:rsidRPr="0073148F" w:rsidRDefault="00D81B44" w:rsidP="00D81B44">
      <w:pPr>
        <w:spacing w:before="120" w:after="120"/>
        <w:jc w:val="both"/>
        <w:rPr>
          <w:rFonts w:ascii="Arial" w:hAnsi="Arial" w:cs="Arial"/>
        </w:rPr>
      </w:pPr>
      <w:r w:rsidRPr="0073148F">
        <w:rPr>
          <w:rFonts w:ascii="Arial" w:hAnsi="Arial" w:cs="Arial"/>
        </w:rPr>
        <w:t>En señal de conformidad y para su fiel y estricto cumplimiento, suscribimos el presente Contrato en 4 (cuatro) ejemplares de un mismo tenor y validez, el</w:t>
      </w:r>
      <w:r w:rsidRPr="0073148F">
        <w:rPr>
          <w:rFonts w:ascii="Arial" w:hAnsi="Arial" w:cs="Arial"/>
          <w:lang w:val="es-ES_tradnl"/>
        </w:rPr>
        <w:t xml:space="preserve"> </w:t>
      </w:r>
      <w:r>
        <w:rPr>
          <w:rFonts w:ascii="Arial" w:hAnsi="Arial" w:cs="Arial"/>
          <w:lang w:val="es-ES_tradnl"/>
        </w:rPr>
        <w:t>________________________</w:t>
      </w:r>
      <w:r w:rsidRPr="0073148F">
        <w:rPr>
          <w:rFonts w:ascii="Arial" w:hAnsi="Arial" w:cs="Arial"/>
          <w:lang w:eastAsia="es-BO"/>
        </w:rPr>
        <w:t xml:space="preserve">, en </w:t>
      </w:r>
      <w:r w:rsidRPr="0073148F">
        <w:rPr>
          <w:rFonts w:ascii="Arial" w:hAnsi="Arial" w:cs="Arial"/>
        </w:rPr>
        <w:t xml:space="preserve">representación legal de la </w:t>
      </w:r>
      <w:r w:rsidRPr="0073148F">
        <w:rPr>
          <w:rFonts w:ascii="Arial" w:hAnsi="Arial" w:cs="Arial"/>
          <w:b/>
        </w:rPr>
        <w:t>ENTIDAD</w:t>
      </w:r>
      <w:r w:rsidRPr="0073148F">
        <w:rPr>
          <w:rFonts w:ascii="Arial" w:hAnsi="Arial" w:cs="Arial"/>
        </w:rPr>
        <w:t>, y el</w:t>
      </w:r>
      <w:r w:rsidRPr="0073148F">
        <w:rPr>
          <w:rFonts w:ascii="Arial" w:hAnsi="Arial" w:cs="Arial"/>
          <w:lang w:val="es-ES_tradnl"/>
        </w:rPr>
        <w:t xml:space="preserve"> </w:t>
      </w:r>
      <w:r>
        <w:rPr>
          <w:rFonts w:ascii="Arial" w:hAnsi="Arial" w:cs="Arial"/>
          <w:lang w:val="es-ES_tradnl"/>
        </w:rPr>
        <w:t>_____________________</w:t>
      </w:r>
      <w:r w:rsidRPr="0073148F">
        <w:rPr>
          <w:rFonts w:ascii="Arial" w:hAnsi="Arial" w:cs="Arial"/>
          <w:lang w:val="es-ES_tradnl"/>
        </w:rPr>
        <w:t xml:space="preserve"> </w:t>
      </w:r>
      <w:r w:rsidRPr="0073148F">
        <w:rPr>
          <w:rFonts w:ascii="Arial" w:hAnsi="Arial" w:cs="Arial"/>
        </w:rPr>
        <w:t xml:space="preserve">en representación del </w:t>
      </w:r>
      <w:r w:rsidRPr="0073148F">
        <w:rPr>
          <w:rFonts w:ascii="Arial" w:hAnsi="Arial" w:cs="Arial"/>
          <w:b/>
        </w:rPr>
        <w:t>CONTRATISTA</w:t>
      </w:r>
      <w:r w:rsidRPr="0073148F">
        <w:rPr>
          <w:rFonts w:ascii="Arial" w:hAnsi="Arial" w:cs="Arial"/>
        </w:rPr>
        <w:t xml:space="preserve">. </w:t>
      </w:r>
    </w:p>
    <w:p w14:paraId="5D339B9E" w14:textId="77777777" w:rsidR="00D81B44" w:rsidRPr="0073148F" w:rsidRDefault="00D81B44" w:rsidP="00D81B44">
      <w:pPr>
        <w:spacing w:before="120" w:after="120"/>
        <w:jc w:val="both"/>
        <w:rPr>
          <w:rFonts w:ascii="Arial" w:hAnsi="Arial" w:cs="Arial"/>
        </w:rPr>
      </w:pPr>
      <w:r w:rsidRPr="0073148F">
        <w:rPr>
          <w:rFonts w:ascii="Arial" w:hAnsi="Arial" w:cs="Arial"/>
        </w:rPr>
        <w:t>Este documento, conforme a disposiciones legales de control fiscal vigentes, será registrado ante la Contraloría General del Estado en idioma castellano.</w:t>
      </w:r>
    </w:p>
    <w:p w14:paraId="1FE5DBC9" w14:textId="77777777" w:rsidR="00D81B44" w:rsidRPr="0073148F" w:rsidRDefault="00D81B44" w:rsidP="00D81B44">
      <w:pPr>
        <w:spacing w:before="120" w:after="120"/>
        <w:jc w:val="both"/>
        <w:rPr>
          <w:rFonts w:ascii="Arial" w:hAnsi="Arial" w:cs="Arial"/>
        </w:rPr>
      </w:pPr>
    </w:p>
    <w:p w14:paraId="502D6A43" w14:textId="77777777" w:rsidR="00D81B44" w:rsidRPr="00A7365B" w:rsidRDefault="00D81B44" w:rsidP="00D81B44">
      <w:pPr>
        <w:spacing w:before="120" w:after="120"/>
        <w:jc w:val="both"/>
        <w:rPr>
          <w:rFonts w:ascii="Arial" w:hAnsi="Arial" w:cs="Arial"/>
        </w:rPr>
      </w:pPr>
    </w:p>
    <w:p w14:paraId="795267AD" w14:textId="77777777" w:rsidR="00D81B44" w:rsidRPr="00A7365B" w:rsidRDefault="00D81B44" w:rsidP="00D81B44">
      <w:pPr>
        <w:spacing w:before="120" w:after="120"/>
        <w:contextualSpacing/>
        <w:jc w:val="both"/>
        <w:rPr>
          <w:rFonts w:ascii="Arial" w:hAnsi="Arial" w:cs="Arial"/>
        </w:rPr>
      </w:pPr>
    </w:p>
    <w:tbl>
      <w:tblPr>
        <w:tblW w:w="0" w:type="auto"/>
        <w:tblLook w:val="04A0" w:firstRow="1" w:lastRow="0" w:firstColumn="1" w:lastColumn="0" w:noHBand="0" w:noVBand="1"/>
      </w:tblPr>
      <w:tblGrid>
        <w:gridCol w:w="4512"/>
        <w:gridCol w:w="4611"/>
      </w:tblGrid>
      <w:tr w:rsidR="00D81B44" w:rsidRPr="00A7365B" w14:paraId="36832E4C" w14:textId="77777777" w:rsidTr="006F6EBF">
        <w:tc>
          <w:tcPr>
            <w:tcW w:w="4914" w:type="dxa"/>
            <w:shd w:val="clear" w:color="auto" w:fill="auto"/>
          </w:tcPr>
          <w:p w14:paraId="696041CB" w14:textId="77777777" w:rsidR="00D81B44" w:rsidRPr="005F09FC" w:rsidRDefault="00D81B44" w:rsidP="006F6EBF">
            <w:pPr>
              <w:contextualSpacing/>
              <w:jc w:val="both"/>
              <w:rPr>
                <w:rFonts w:ascii="Arial" w:hAnsi="Arial" w:cs="Arial"/>
              </w:rPr>
            </w:pPr>
            <w:r w:rsidRPr="005F09FC">
              <w:rPr>
                <w:rFonts w:ascii="Arial" w:hAnsi="Arial" w:cs="Arial"/>
              </w:rPr>
              <w:t xml:space="preserve">         Lic. __________________</w:t>
            </w:r>
          </w:p>
        </w:tc>
        <w:tc>
          <w:tcPr>
            <w:tcW w:w="4914" w:type="dxa"/>
            <w:shd w:val="clear" w:color="auto" w:fill="auto"/>
          </w:tcPr>
          <w:p w14:paraId="2CC902F5" w14:textId="77777777" w:rsidR="00D81B44" w:rsidRPr="005F09FC" w:rsidRDefault="00D81B44" w:rsidP="006F6EBF">
            <w:pPr>
              <w:contextualSpacing/>
              <w:jc w:val="both"/>
              <w:rPr>
                <w:rFonts w:ascii="Arial" w:hAnsi="Arial" w:cs="Arial"/>
              </w:rPr>
            </w:pPr>
            <w:r w:rsidRPr="005F09FC">
              <w:rPr>
                <w:rFonts w:ascii="Arial" w:hAnsi="Arial" w:cs="Arial"/>
              </w:rPr>
              <w:t xml:space="preserve">          Sr. ________________________</w:t>
            </w:r>
          </w:p>
        </w:tc>
      </w:tr>
      <w:tr w:rsidR="00D81B44" w:rsidRPr="00A7365B" w14:paraId="367D5716" w14:textId="77777777" w:rsidTr="006F6EBF">
        <w:tc>
          <w:tcPr>
            <w:tcW w:w="4914" w:type="dxa"/>
            <w:shd w:val="clear" w:color="auto" w:fill="auto"/>
          </w:tcPr>
          <w:p w14:paraId="6193E369" w14:textId="77777777" w:rsidR="00D81B44" w:rsidRPr="005F09FC" w:rsidRDefault="00D81B44" w:rsidP="006F6EBF">
            <w:pPr>
              <w:contextualSpacing/>
              <w:jc w:val="both"/>
              <w:rPr>
                <w:rFonts w:ascii="Arial" w:hAnsi="Arial" w:cs="Arial"/>
                <w:i/>
              </w:rPr>
            </w:pPr>
            <w:r w:rsidRPr="005F09FC">
              <w:rPr>
                <w:rFonts w:ascii="Arial" w:hAnsi="Arial" w:cs="Arial"/>
                <w:i/>
              </w:rPr>
              <w:t xml:space="preserve">                       cargo</w:t>
            </w:r>
          </w:p>
          <w:p w14:paraId="01883021" w14:textId="77777777" w:rsidR="00D81B44" w:rsidRPr="005F09FC" w:rsidRDefault="00D81B44" w:rsidP="006F6EBF">
            <w:pPr>
              <w:contextualSpacing/>
              <w:jc w:val="both"/>
              <w:rPr>
                <w:rFonts w:ascii="Arial" w:hAnsi="Arial" w:cs="Arial"/>
                <w:b/>
              </w:rPr>
            </w:pPr>
            <w:r w:rsidRPr="005F09FC">
              <w:rPr>
                <w:rFonts w:ascii="Arial" w:hAnsi="Arial" w:cs="Arial"/>
                <w:i/>
              </w:rPr>
              <w:t xml:space="preserve">              </w:t>
            </w:r>
            <w:r w:rsidRPr="005F09FC">
              <w:rPr>
                <w:rFonts w:ascii="Arial" w:hAnsi="Arial" w:cs="Arial"/>
                <w:b/>
              </w:rPr>
              <w:t xml:space="preserve"> YPFB - ENTIDAD</w:t>
            </w:r>
          </w:p>
        </w:tc>
        <w:tc>
          <w:tcPr>
            <w:tcW w:w="4914" w:type="dxa"/>
            <w:shd w:val="clear" w:color="auto" w:fill="auto"/>
          </w:tcPr>
          <w:p w14:paraId="60AB1490" w14:textId="77777777" w:rsidR="00D81B44" w:rsidRPr="005F09FC" w:rsidRDefault="00D81B44" w:rsidP="006F6EBF">
            <w:pPr>
              <w:contextualSpacing/>
              <w:jc w:val="both"/>
              <w:rPr>
                <w:rFonts w:ascii="Arial" w:hAnsi="Arial" w:cs="Arial"/>
                <w:i/>
              </w:rPr>
            </w:pPr>
            <w:r w:rsidRPr="005F09FC">
              <w:rPr>
                <w:rFonts w:ascii="Arial" w:hAnsi="Arial" w:cs="Arial"/>
                <w:i/>
              </w:rPr>
              <w:t xml:space="preserve">                         nombre empresa</w:t>
            </w:r>
          </w:p>
          <w:p w14:paraId="1E40C975" w14:textId="77777777" w:rsidR="00D81B44" w:rsidRPr="005F09FC" w:rsidRDefault="00D81B44" w:rsidP="006F6EBF">
            <w:pPr>
              <w:contextualSpacing/>
              <w:jc w:val="both"/>
              <w:rPr>
                <w:rFonts w:ascii="Arial" w:hAnsi="Arial" w:cs="Arial"/>
                <w:b/>
              </w:rPr>
            </w:pPr>
            <w:r w:rsidRPr="005F09FC">
              <w:rPr>
                <w:rFonts w:ascii="Arial" w:hAnsi="Arial" w:cs="Arial"/>
                <w:b/>
              </w:rPr>
              <w:t xml:space="preserve">                            PROVEEDOR</w:t>
            </w:r>
          </w:p>
        </w:tc>
      </w:tr>
    </w:tbl>
    <w:p w14:paraId="0182A8B5" w14:textId="77777777" w:rsidR="00D81B44" w:rsidRPr="0073148F" w:rsidRDefault="00D81B44" w:rsidP="00D81B44">
      <w:pPr>
        <w:spacing w:before="120" w:after="120"/>
        <w:jc w:val="both"/>
        <w:rPr>
          <w:rFonts w:ascii="Arial" w:hAnsi="Arial" w:cs="Arial"/>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5"/>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BD2FC" w14:textId="77777777" w:rsidR="00BD3A83" w:rsidRDefault="00BD3A83">
      <w:r>
        <w:separator/>
      </w:r>
    </w:p>
  </w:endnote>
  <w:endnote w:type="continuationSeparator" w:id="0">
    <w:p w14:paraId="680AD4F6" w14:textId="77777777" w:rsidR="00BD3A83" w:rsidRDefault="00BD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F077C" w:rsidRDefault="006F077C">
    <w:pPr>
      <w:pStyle w:val="Piedepgina"/>
      <w:jc w:val="right"/>
    </w:pPr>
    <w:r>
      <w:fldChar w:fldCharType="begin"/>
    </w:r>
    <w:r>
      <w:instrText xml:space="preserve"> PAGE   \* MERGEFORMAT </w:instrText>
    </w:r>
    <w:r>
      <w:fldChar w:fldCharType="separate"/>
    </w:r>
    <w:r w:rsidR="00D81B44">
      <w:rPr>
        <w:noProof/>
      </w:rPr>
      <w:t>40</w:t>
    </w:r>
    <w:r>
      <w:fldChar w:fldCharType="end"/>
    </w:r>
  </w:p>
  <w:p w14:paraId="1280C022" w14:textId="77777777" w:rsidR="006F077C" w:rsidRDefault="006F07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B744B" w14:textId="77777777" w:rsidR="00BD3A83" w:rsidRDefault="00BD3A83">
      <w:r>
        <w:separator/>
      </w:r>
    </w:p>
  </w:footnote>
  <w:footnote w:type="continuationSeparator" w:id="0">
    <w:p w14:paraId="4600A782" w14:textId="77777777" w:rsidR="00BD3A83" w:rsidRDefault="00BD3A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66FF9"/>
    <w:multiLevelType w:val="hybridMultilevel"/>
    <w:tmpl w:val="048A716A"/>
    <w:lvl w:ilvl="0" w:tplc="400A0017">
      <w:start w:val="1"/>
      <w:numFmt w:val="lowerLetter"/>
      <w:lvlText w:val="%1)"/>
      <w:lvlJc w:val="left"/>
      <w:pPr>
        <w:ind w:left="1800" w:hanging="360"/>
      </w:pPr>
      <w:rPr>
        <w:rFonts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A736F1"/>
    <w:multiLevelType w:val="hybridMultilevel"/>
    <w:tmpl w:val="D56C4EC2"/>
    <w:lvl w:ilvl="0" w:tplc="400A0019">
      <w:start w:val="1"/>
      <w:numFmt w:val="lowerLetter"/>
      <w:lvlText w:val="%1."/>
      <w:lvlJc w:val="lef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144029"/>
    <w:multiLevelType w:val="hybridMultilevel"/>
    <w:tmpl w:val="5C6C0C5A"/>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1169E2"/>
    <w:multiLevelType w:val="hybridMultilevel"/>
    <w:tmpl w:val="C570144C"/>
    <w:lvl w:ilvl="0" w:tplc="4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78C7ADE"/>
    <w:multiLevelType w:val="hybridMultilevel"/>
    <w:tmpl w:val="FC0C0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02A2EEF"/>
    <w:multiLevelType w:val="hybridMultilevel"/>
    <w:tmpl w:val="9A52B214"/>
    <w:lvl w:ilvl="0" w:tplc="3910694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765180"/>
    <w:multiLevelType w:val="hybridMultilevel"/>
    <w:tmpl w:val="D8665558"/>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D2F1E73"/>
    <w:multiLevelType w:val="hybridMultilevel"/>
    <w:tmpl w:val="AF26E688"/>
    <w:lvl w:ilvl="0" w:tplc="400A0019">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76F63C9"/>
    <w:multiLevelType w:val="hybridMultilevel"/>
    <w:tmpl w:val="123E4DB2"/>
    <w:lvl w:ilvl="0" w:tplc="05B4306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1">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415A5891"/>
    <w:multiLevelType w:val="hybridMultilevel"/>
    <w:tmpl w:val="BE28A7FE"/>
    <w:lvl w:ilvl="0" w:tplc="4D60D02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C4B30FB"/>
    <w:multiLevelType w:val="hybridMultilevel"/>
    <w:tmpl w:val="C332FD2C"/>
    <w:lvl w:ilvl="0" w:tplc="03621A38">
      <w:start w:val="1"/>
      <w:numFmt w:val="lowerLetter"/>
      <w:lvlText w:val="%1."/>
      <w:lvlJc w:val="left"/>
      <w:pPr>
        <w:tabs>
          <w:tab w:val="num" w:pos="1683"/>
        </w:tabs>
        <w:ind w:left="1683" w:hanging="975"/>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0">
    <w:nsid w:val="4CF4780B"/>
    <w:multiLevelType w:val="hybridMultilevel"/>
    <w:tmpl w:val="F31AEB52"/>
    <w:lvl w:ilvl="0" w:tplc="5430198C">
      <w:start w:val="1"/>
      <w:numFmt w:val="lowerLetter"/>
      <w:lvlText w:val="%1."/>
      <w:lvlJc w:val="left"/>
      <w:pPr>
        <w:ind w:left="720" w:hanging="360"/>
      </w:pPr>
      <w:rPr>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E884798"/>
    <w:multiLevelType w:val="multilevel"/>
    <w:tmpl w:val="BC28C418"/>
    <w:lvl w:ilvl="0">
      <w:start w:val="25"/>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64397"/>
    <w:multiLevelType w:val="hybridMultilevel"/>
    <w:tmpl w:val="906E54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D773CA8"/>
    <w:multiLevelType w:val="multilevel"/>
    <w:tmpl w:val="2196CB42"/>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i w:val="0"/>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960312C"/>
    <w:multiLevelType w:val="hybridMultilevel"/>
    <w:tmpl w:val="5D4A3522"/>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B2B03BB"/>
    <w:multiLevelType w:val="hybridMultilevel"/>
    <w:tmpl w:val="AC305C32"/>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6"/>
  </w:num>
  <w:num w:numId="4">
    <w:abstractNumId w:val="10"/>
  </w:num>
  <w:num w:numId="5">
    <w:abstractNumId w:val="26"/>
  </w:num>
  <w:num w:numId="6">
    <w:abstractNumId w:val="28"/>
  </w:num>
  <w:num w:numId="7">
    <w:abstractNumId w:val="0"/>
  </w:num>
  <w:num w:numId="8">
    <w:abstractNumId w:val="50"/>
  </w:num>
  <w:num w:numId="9">
    <w:abstractNumId w:val="22"/>
  </w:num>
  <w:num w:numId="10">
    <w:abstractNumId w:val="55"/>
  </w:num>
  <w:num w:numId="11">
    <w:abstractNumId w:val="9"/>
  </w:num>
  <w:num w:numId="12">
    <w:abstractNumId w:val="7"/>
  </w:num>
  <w:num w:numId="13">
    <w:abstractNumId w:val="11"/>
  </w:num>
  <w:num w:numId="14">
    <w:abstractNumId w:val="43"/>
  </w:num>
  <w:num w:numId="15">
    <w:abstractNumId w:val="41"/>
  </w:num>
  <w:num w:numId="16">
    <w:abstractNumId w:val="44"/>
  </w:num>
  <w:num w:numId="17">
    <w:abstractNumId w:val="17"/>
  </w:num>
  <w:num w:numId="18">
    <w:abstractNumId w:val="2"/>
  </w:num>
  <w:num w:numId="19">
    <w:abstractNumId w:val="47"/>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37"/>
  </w:num>
  <w:num w:numId="25">
    <w:abstractNumId w:val="32"/>
  </w:num>
  <w:num w:numId="26">
    <w:abstractNumId w:val="21"/>
  </w:num>
  <w:num w:numId="27">
    <w:abstractNumId w:val="35"/>
  </w:num>
  <w:num w:numId="28">
    <w:abstractNumId w:val="25"/>
  </w:num>
  <w:num w:numId="29">
    <w:abstractNumId w:val="42"/>
  </w:num>
  <w:num w:numId="30">
    <w:abstractNumId w:val="4"/>
  </w:num>
  <w:num w:numId="31">
    <w:abstractNumId w:val="27"/>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48"/>
  </w:num>
  <w:num w:numId="35">
    <w:abstractNumId w:val="1"/>
  </w:num>
  <w:num w:numId="36">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13"/>
  </w:num>
  <w:num w:numId="39">
    <w:abstractNumId w:val="54"/>
  </w:num>
  <w:num w:numId="40">
    <w:abstractNumId w:val="33"/>
  </w:num>
  <w:num w:numId="41">
    <w:abstractNumId w:val="16"/>
  </w:num>
  <w:num w:numId="42">
    <w:abstractNumId w:val="12"/>
  </w:num>
  <w:num w:numId="43">
    <w:abstractNumId w:val="36"/>
  </w:num>
  <w:num w:numId="44">
    <w:abstractNumId w:val="8"/>
  </w:num>
  <w:num w:numId="45">
    <w:abstractNumId w:val="34"/>
  </w:num>
  <w:num w:numId="46">
    <w:abstractNumId w:val="18"/>
  </w:num>
  <w:num w:numId="47">
    <w:abstractNumId w:val="29"/>
  </w:num>
  <w:num w:numId="48">
    <w:abstractNumId w:val="52"/>
  </w:num>
  <w:num w:numId="49">
    <w:abstractNumId w:val="39"/>
  </w:num>
  <w:num w:numId="50">
    <w:abstractNumId w:val="6"/>
  </w:num>
  <w:num w:numId="51">
    <w:abstractNumId w:val="24"/>
  </w:num>
  <w:num w:numId="52">
    <w:abstractNumId w:val="45"/>
  </w:num>
  <w:num w:numId="53">
    <w:abstractNumId w:val="30"/>
  </w:num>
  <w:num w:numId="54">
    <w:abstractNumId w:val="31"/>
  </w:num>
  <w:num w:numId="55">
    <w:abstractNumId w:val="51"/>
  </w:num>
  <w:num w:numId="56">
    <w:abstractNumId w:val="40"/>
  </w:num>
  <w:num w:numId="57">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B55"/>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77C"/>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2CC"/>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882"/>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6CE"/>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A83"/>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44"/>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844"/>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05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NormaCar">
    <w:name w:val="Norma Car"/>
    <w:link w:val="Norma"/>
    <w:rsid w:val="00D81B44"/>
    <w:rPr>
      <w:rFonts w:ascii="Calibri" w:hAnsi="Calibri"/>
      <w:sz w:val="22"/>
      <w:szCs w:val="22"/>
    </w:rPr>
  </w:style>
  <w:style w:type="character" w:customStyle="1" w:styleId="Cuerpodeltexto">
    <w:name w:val="Cuerpo del texto_"/>
    <w:link w:val="Cuerpodeltexto1"/>
    <w:uiPriority w:val="99"/>
    <w:locked/>
    <w:rsid w:val="00D81B44"/>
    <w:rPr>
      <w:sz w:val="21"/>
      <w:szCs w:val="21"/>
      <w:shd w:val="clear" w:color="auto" w:fill="FFFFFF"/>
    </w:rPr>
  </w:style>
  <w:style w:type="character" w:customStyle="1" w:styleId="CuerpodeltextoNegrita10">
    <w:name w:val="Cuerpo del texto + Negrita10"/>
    <w:uiPriority w:val="99"/>
    <w:rsid w:val="00D81B44"/>
    <w:rPr>
      <w:b/>
      <w:bCs/>
      <w:sz w:val="21"/>
      <w:szCs w:val="21"/>
      <w:shd w:val="clear" w:color="auto" w:fill="FFFFFF"/>
    </w:rPr>
  </w:style>
  <w:style w:type="paragraph" w:customStyle="1" w:styleId="Cuerpodeltexto1">
    <w:name w:val="Cuerpo del texto1"/>
    <w:basedOn w:val="Normal"/>
    <w:link w:val="Cuerpodeltexto"/>
    <w:uiPriority w:val="99"/>
    <w:rsid w:val="00D81B44"/>
    <w:pPr>
      <w:shd w:val="clear" w:color="auto" w:fill="FFFFFF"/>
      <w:spacing w:line="274" w:lineRule="exact"/>
      <w:ind w:hanging="1080"/>
    </w:pPr>
    <w:rPr>
      <w:sz w:val="21"/>
      <w:szCs w:val="21"/>
      <w:lang w:val="es-BO" w:eastAsia="es-BO"/>
    </w:rPr>
  </w:style>
  <w:style w:type="character" w:customStyle="1" w:styleId="CuerpodeltextoNegrita9">
    <w:name w:val="Cuerpo del texto + Negrita9"/>
    <w:uiPriority w:val="99"/>
    <w:rsid w:val="00D81B44"/>
    <w:rPr>
      <w:b/>
      <w:bCs/>
      <w:sz w:val="21"/>
      <w:szCs w:val="21"/>
      <w:shd w:val="clear" w:color="auto" w:fill="FFFFFF"/>
    </w:rPr>
  </w:style>
  <w:style w:type="character" w:customStyle="1" w:styleId="CuerpodeltextoNegrita8">
    <w:name w:val="Cuerpo del texto + Negrita8"/>
    <w:uiPriority w:val="99"/>
    <w:rsid w:val="00D81B44"/>
    <w:rPr>
      <w:b/>
      <w:bCs/>
      <w:sz w:val="21"/>
      <w:szCs w:val="21"/>
      <w:shd w:val="clear" w:color="auto" w:fill="FFFFFF"/>
    </w:rPr>
  </w:style>
  <w:style w:type="character" w:customStyle="1" w:styleId="CuerpodeltextoNegrita7">
    <w:name w:val="Cuerpo del texto + Negrita7"/>
    <w:uiPriority w:val="99"/>
    <w:rsid w:val="00D81B44"/>
    <w:rPr>
      <w:b/>
      <w:bCs/>
      <w:sz w:val="21"/>
      <w:szCs w:val="21"/>
      <w:shd w:val="clear" w:color="auto" w:fill="FFFFFF"/>
    </w:rPr>
  </w:style>
  <w:style w:type="character" w:customStyle="1" w:styleId="CuerpodeltextoNegrita6">
    <w:name w:val="Cuerpo del texto + Negrita6"/>
    <w:uiPriority w:val="99"/>
    <w:rsid w:val="00D81B44"/>
    <w:rPr>
      <w:b/>
      <w:bCs/>
      <w:spacing w:val="0"/>
      <w:sz w:val="21"/>
      <w:szCs w:val="21"/>
      <w:shd w:val="clear" w:color="auto" w:fill="FFFFFF"/>
    </w:rPr>
  </w:style>
  <w:style w:type="character" w:customStyle="1" w:styleId="CuerpodeltextoNegrita5">
    <w:name w:val="Cuerpo del texto + Negrita5"/>
    <w:uiPriority w:val="99"/>
    <w:rsid w:val="00D81B44"/>
    <w:rPr>
      <w:b/>
      <w:bCs/>
      <w:spacing w:val="0"/>
      <w:sz w:val="21"/>
      <w:szCs w:val="21"/>
      <w:shd w:val="clear" w:color="auto" w:fill="FFFFFF"/>
    </w:rPr>
  </w:style>
  <w:style w:type="character" w:customStyle="1" w:styleId="CuerpodeltextoNegrita4">
    <w:name w:val="Cuerpo del texto + Negrita4"/>
    <w:uiPriority w:val="99"/>
    <w:rsid w:val="00D81B44"/>
    <w:rPr>
      <w:b/>
      <w:bCs/>
      <w:spacing w:val="0"/>
      <w:sz w:val="21"/>
      <w:szCs w:val="21"/>
      <w:shd w:val="clear" w:color="auto" w:fill="FFFFFF"/>
    </w:rPr>
  </w:style>
  <w:style w:type="character" w:customStyle="1" w:styleId="Ttulo40">
    <w:name w:val="Título #4_"/>
    <w:link w:val="Ttulo41"/>
    <w:uiPriority w:val="99"/>
    <w:locked/>
    <w:rsid w:val="00D81B44"/>
    <w:rPr>
      <w:b/>
      <w:bCs/>
      <w:sz w:val="21"/>
      <w:szCs w:val="21"/>
      <w:shd w:val="clear" w:color="auto" w:fill="FFFFFF"/>
    </w:rPr>
  </w:style>
  <w:style w:type="paragraph" w:customStyle="1" w:styleId="Ttulo41">
    <w:name w:val="Título #41"/>
    <w:basedOn w:val="Normal"/>
    <w:link w:val="Ttulo40"/>
    <w:uiPriority w:val="99"/>
    <w:rsid w:val="00D81B44"/>
    <w:pPr>
      <w:shd w:val="clear" w:color="auto" w:fill="FFFFFF"/>
      <w:spacing w:line="263" w:lineRule="exact"/>
      <w:ind w:hanging="700"/>
      <w:jc w:val="center"/>
      <w:outlineLvl w:val="3"/>
    </w:pPr>
    <w:rPr>
      <w:b/>
      <w:bCs/>
      <w:sz w:val="21"/>
      <w:szCs w:val="21"/>
      <w:lang w:val="es-BO" w:eastAsia="es-BO"/>
    </w:rPr>
  </w:style>
  <w:style w:type="character" w:customStyle="1" w:styleId="Cuerpodeltexto10pto2">
    <w:name w:val="Cuerpo del texto + 10 pto2"/>
    <w:uiPriority w:val="99"/>
    <w:rsid w:val="00D81B44"/>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F0368-DEF2-4F53-9F64-1D1EBD530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54</Pages>
  <Words>21256</Words>
  <Characters>116909</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137890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6</cp:revision>
  <cp:lastPrinted>2015-02-19T14:27:00Z</cp:lastPrinted>
  <dcterms:created xsi:type="dcterms:W3CDTF">2016-11-07T13:53:00Z</dcterms:created>
  <dcterms:modified xsi:type="dcterms:W3CDTF">2016-11-07T15:13:00Z</dcterms:modified>
</cp:coreProperties>
</file>