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FA735E" w:rsidRDefault="00FA73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A735E" w:rsidRPr="00196858" w:rsidRDefault="00FA735E" w:rsidP="00196858"/>
                          <w:p w14:paraId="707CFF32" w14:textId="77777777" w:rsidR="00FA735E" w:rsidRPr="003E4C7B" w:rsidRDefault="00FA735E" w:rsidP="00BC21BB">
                            <w:pPr>
                              <w:ind w:left="142"/>
                              <w:jc w:val="center"/>
                              <w:rPr>
                                <w:rFonts w:ascii="Verdana" w:hAnsi="Verdana"/>
                                <w:b/>
                                <w:sz w:val="10"/>
                              </w:rPr>
                            </w:pPr>
                          </w:p>
                          <w:p w14:paraId="06570665" w14:textId="77777777" w:rsidR="00FA735E" w:rsidRDefault="00FA73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A735E" w:rsidRDefault="00FA735E" w:rsidP="00963B46">
                            <w:pPr>
                              <w:ind w:left="142"/>
                              <w:jc w:val="center"/>
                              <w:rPr>
                                <w:rFonts w:ascii="Century Gothic" w:hAnsi="Century Gothic" w:cs="Arial"/>
                                <w:b/>
                                <w:sz w:val="32"/>
                                <w:szCs w:val="32"/>
                                <w:lang w:val="es-MX"/>
                              </w:rPr>
                            </w:pPr>
                          </w:p>
                          <w:p w14:paraId="54747A11" w14:textId="77777777" w:rsidR="00FA735E" w:rsidRDefault="00FA73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FA735E" w:rsidRDefault="00FA73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FA735E" w:rsidRPr="00103622" w:rsidRDefault="00FA73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FA735E" w:rsidRDefault="00FA735E"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FA735E" w:rsidRPr="00C012CC" w:rsidRDefault="00FA735E"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FA735E" w:rsidRDefault="00FA735E" w:rsidP="00E46A1A">
                            <w:pPr>
                              <w:ind w:right="-118"/>
                              <w:jc w:val="center"/>
                              <w:rPr>
                                <w:rFonts w:ascii="Century Gothic" w:hAnsi="Century Gothic" w:cs="Arial"/>
                                <w:b/>
                                <w:sz w:val="28"/>
                                <w:szCs w:val="28"/>
                                <w:lang w:val="es-MX"/>
                              </w:rPr>
                            </w:pPr>
                          </w:p>
                          <w:p w14:paraId="4EB64DE1" w14:textId="77777777" w:rsidR="00FA735E" w:rsidRDefault="00FA735E" w:rsidP="00E46A1A">
                            <w:pPr>
                              <w:ind w:right="-118"/>
                              <w:jc w:val="center"/>
                              <w:rPr>
                                <w:rFonts w:ascii="Century Gothic" w:hAnsi="Century Gothic" w:cs="Arial"/>
                                <w:b/>
                                <w:sz w:val="28"/>
                                <w:szCs w:val="28"/>
                                <w:lang w:val="es-MX"/>
                              </w:rPr>
                            </w:pPr>
                          </w:p>
                          <w:p w14:paraId="05F53636" w14:textId="77777777" w:rsidR="00FA735E" w:rsidRPr="00103622" w:rsidRDefault="00FA735E"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FA735E" w:rsidRDefault="00FA735E" w:rsidP="00E46A1A">
                            <w:pPr>
                              <w:ind w:right="-118"/>
                              <w:rPr>
                                <w:rFonts w:ascii="Century Gothic" w:hAnsi="Century Gothic"/>
                                <w:b/>
                                <w:sz w:val="28"/>
                                <w:szCs w:val="28"/>
                              </w:rPr>
                            </w:pPr>
                          </w:p>
                          <w:p w14:paraId="074B1939" w14:textId="481969AB" w:rsidR="00FA735E" w:rsidRPr="00D94CE2" w:rsidRDefault="00FA735E"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DE INSPECCION EN PLANTAS DE ALMACENAJE DE ARGENTINA/PARAGUAY PARA LA IMPORTACIÓN DE HIDROCARBUROS – GESTION 2017</w:t>
                            </w:r>
                          </w:p>
                          <w:p w14:paraId="67135906" w14:textId="77777777" w:rsidR="00FA735E" w:rsidRPr="00D94CE2" w:rsidRDefault="00FA735E" w:rsidP="00E46A1A">
                            <w:pPr>
                              <w:ind w:right="-118"/>
                              <w:jc w:val="center"/>
                              <w:rPr>
                                <w:rFonts w:ascii="Century Gothic" w:hAnsi="Century Gothic" w:cs="Century Gothic"/>
                                <w:b/>
                                <w:bCs/>
                                <w:color w:val="FF0000"/>
                                <w:sz w:val="28"/>
                                <w:szCs w:val="28"/>
                              </w:rPr>
                            </w:pPr>
                          </w:p>
                          <w:p w14:paraId="6C4B39A8" w14:textId="1164A219" w:rsidR="00FA735E" w:rsidRPr="00D94CE2" w:rsidRDefault="00FA735E"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DCO-CCL-GCHL-</w:t>
                            </w:r>
                            <w:r w:rsidR="001F1220">
                              <w:rPr>
                                <w:rFonts w:ascii="Century Gothic" w:hAnsi="Century Gothic" w:cs="Century Gothic"/>
                                <w:b/>
                                <w:bCs/>
                                <w:color w:val="FF0000"/>
                                <w:sz w:val="28"/>
                                <w:szCs w:val="28"/>
                              </w:rPr>
                              <w:t>480</w:t>
                            </w:r>
                            <w:r>
                              <w:rPr>
                                <w:rFonts w:ascii="Century Gothic" w:hAnsi="Century Gothic" w:cs="Century Gothic"/>
                                <w:b/>
                                <w:bCs/>
                                <w:color w:val="FF0000"/>
                                <w:sz w:val="28"/>
                                <w:szCs w:val="28"/>
                              </w:rPr>
                              <w:t>-16</w:t>
                            </w:r>
                          </w:p>
                          <w:p w14:paraId="37880369" w14:textId="77777777" w:rsidR="00FA735E" w:rsidRPr="00955C1E" w:rsidRDefault="00FA735E" w:rsidP="00E46A1A">
                            <w:pPr>
                              <w:ind w:right="-118"/>
                              <w:jc w:val="center"/>
                              <w:rPr>
                                <w:rFonts w:ascii="Century Gothic" w:hAnsi="Century Gothic"/>
                                <w:sz w:val="32"/>
                                <w:szCs w:val="32"/>
                              </w:rPr>
                            </w:pPr>
                          </w:p>
                          <w:p w14:paraId="77F79FB8" w14:textId="62EDFB61" w:rsidR="00FA735E" w:rsidRPr="00D94CE2" w:rsidRDefault="00FA735E" w:rsidP="002E484E">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Pr="00D94CE2">
                              <w:rPr>
                                <w:rFonts w:ascii="Century Gothic" w:hAnsi="Century Gothic" w:cs="Century Gothic"/>
                                <w:b/>
                                <w:bCs/>
                                <w:color w:val="FF0000"/>
                                <w:sz w:val="28"/>
                                <w:szCs w:val="28"/>
                              </w:rPr>
                              <w:t xml:space="preserve"> Convocatoria</w:t>
                            </w:r>
                          </w:p>
                          <w:p w14:paraId="71B7481B" w14:textId="77777777" w:rsidR="00FA735E" w:rsidRDefault="00FA735E" w:rsidP="00E46A1A">
                            <w:pPr>
                              <w:ind w:right="930"/>
                              <w:jc w:val="center"/>
                              <w:rPr>
                                <w:rFonts w:ascii="Century Gothic" w:hAnsi="Century Gothic"/>
                                <w:lang w:val="es-ES_tradnl"/>
                              </w:rPr>
                            </w:pPr>
                          </w:p>
                          <w:p w14:paraId="1F56342A" w14:textId="77777777" w:rsidR="00FA735E" w:rsidRPr="009C5A35" w:rsidRDefault="00FA735E" w:rsidP="00E46A1A">
                            <w:pPr>
                              <w:ind w:right="930"/>
                              <w:jc w:val="center"/>
                              <w:rPr>
                                <w:rFonts w:ascii="Century Gothic" w:hAnsi="Century Gothic"/>
                                <w:lang w:val="es-ES_tradnl"/>
                              </w:rPr>
                            </w:pPr>
                          </w:p>
                          <w:p w14:paraId="47C3D4D1" w14:textId="77777777" w:rsidR="00FA735E" w:rsidRDefault="00FA735E" w:rsidP="00BC21BB">
                            <w:pPr>
                              <w:ind w:right="930"/>
                              <w:jc w:val="center"/>
                              <w:rPr>
                                <w:rFonts w:ascii="Century Gothic" w:hAnsi="Century Gothic"/>
                                <w:lang w:val="es-ES_tradnl"/>
                              </w:rPr>
                            </w:pPr>
                          </w:p>
                          <w:p w14:paraId="3EC83649" w14:textId="77777777" w:rsidR="00FA735E" w:rsidRPr="009C5A35" w:rsidRDefault="00FA735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FA735E" w:rsidRDefault="00FA73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FA735E" w:rsidRPr="00196858" w:rsidRDefault="00FA735E" w:rsidP="00196858"/>
                    <w:p w14:paraId="707CFF32" w14:textId="77777777" w:rsidR="00FA735E" w:rsidRPr="003E4C7B" w:rsidRDefault="00FA735E" w:rsidP="00BC21BB">
                      <w:pPr>
                        <w:ind w:left="142"/>
                        <w:jc w:val="center"/>
                        <w:rPr>
                          <w:rFonts w:ascii="Verdana" w:hAnsi="Verdana"/>
                          <w:b/>
                          <w:sz w:val="10"/>
                        </w:rPr>
                      </w:pPr>
                    </w:p>
                    <w:p w14:paraId="06570665" w14:textId="77777777" w:rsidR="00FA735E" w:rsidRDefault="00FA73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FA735E" w:rsidRDefault="00FA735E" w:rsidP="00963B46">
                      <w:pPr>
                        <w:ind w:left="142"/>
                        <w:jc w:val="center"/>
                        <w:rPr>
                          <w:rFonts w:ascii="Century Gothic" w:hAnsi="Century Gothic" w:cs="Arial"/>
                          <w:b/>
                          <w:sz w:val="32"/>
                          <w:szCs w:val="32"/>
                          <w:lang w:val="es-MX"/>
                        </w:rPr>
                      </w:pPr>
                    </w:p>
                    <w:p w14:paraId="54747A11" w14:textId="77777777" w:rsidR="00FA735E" w:rsidRDefault="00FA73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FA735E" w:rsidRDefault="00FA73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FA735E" w:rsidRPr="00103622" w:rsidRDefault="00FA73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FA735E" w:rsidRDefault="00FA735E"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FA735E" w:rsidRPr="00C012CC" w:rsidRDefault="00FA735E"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FA735E" w:rsidRDefault="00FA735E" w:rsidP="00E46A1A">
                      <w:pPr>
                        <w:ind w:right="-118"/>
                        <w:jc w:val="center"/>
                        <w:rPr>
                          <w:rFonts w:ascii="Century Gothic" w:hAnsi="Century Gothic" w:cs="Arial"/>
                          <w:b/>
                          <w:sz w:val="28"/>
                          <w:szCs w:val="28"/>
                          <w:lang w:val="es-MX"/>
                        </w:rPr>
                      </w:pPr>
                    </w:p>
                    <w:p w14:paraId="4EB64DE1" w14:textId="77777777" w:rsidR="00FA735E" w:rsidRDefault="00FA735E" w:rsidP="00E46A1A">
                      <w:pPr>
                        <w:ind w:right="-118"/>
                        <w:jc w:val="center"/>
                        <w:rPr>
                          <w:rFonts w:ascii="Century Gothic" w:hAnsi="Century Gothic" w:cs="Arial"/>
                          <w:b/>
                          <w:sz w:val="28"/>
                          <w:szCs w:val="28"/>
                          <w:lang w:val="es-MX"/>
                        </w:rPr>
                      </w:pPr>
                    </w:p>
                    <w:p w14:paraId="05F53636" w14:textId="77777777" w:rsidR="00FA735E" w:rsidRPr="00103622" w:rsidRDefault="00FA735E"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FA735E" w:rsidRDefault="00FA735E" w:rsidP="00E46A1A">
                      <w:pPr>
                        <w:ind w:right="-118"/>
                        <w:rPr>
                          <w:rFonts w:ascii="Century Gothic" w:hAnsi="Century Gothic"/>
                          <w:b/>
                          <w:sz w:val="28"/>
                          <w:szCs w:val="28"/>
                        </w:rPr>
                      </w:pPr>
                    </w:p>
                    <w:p w14:paraId="074B1939" w14:textId="481969AB" w:rsidR="00FA735E" w:rsidRPr="00D94CE2" w:rsidRDefault="00FA735E"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SERVICIOS DE INSPECCION EN PLANTAS DE ALMACENAJE DE ARGENTINA/PARAGUAY PARA LA IMPORTACIÓN DE HIDROCARBUROS – GESTION 2017</w:t>
                      </w:r>
                    </w:p>
                    <w:p w14:paraId="67135906" w14:textId="77777777" w:rsidR="00FA735E" w:rsidRPr="00D94CE2" w:rsidRDefault="00FA735E" w:rsidP="00E46A1A">
                      <w:pPr>
                        <w:ind w:right="-118"/>
                        <w:jc w:val="center"/>
                        <w:rPr>
                          <w:rFonts w:ascii="Century Gothic" w:hAnsi="Century Gothic" w:cs="Century Gothic"/>
                          <w:b/>
                          <w:bCs/>
                          <w:color w:val="FF0000"/>
                          <w:sz w:val="28"/>
                          <w:szCs w:val="28"/>
                        </w:rPr>
                      </w:pPr>
                    </w:p>
                    <w:p w14:paraId="6C4B39A8" w14:textId="1164A219" w:rsidR="00FA735E" w:rsidRPr="00D94CE2" w:rsidRDefault="00FA735E"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DCO-CCL-GCHL-</w:t>
                      </w:r>
                      <w:r w:rsidR="001F1220">
                        <w:rPr>
                          <w:rFonts w:ascii="Century Gothic" w:hAnsi="Century Gothic" w:cs="Century Gothic"/>
                          <w:b/>
                          <w:bCs/>
                          <w:color w:val="FF0000"/>
                          <w:sz w:val="28"/>
                          <w:szCs w:val="28"/>
                        </w:rPr>
                        <w:t>480</w:t>
                      </w:r>
                      <w:r>
                        <w:rPr>
                          <w:rFonts w:ascii="Century Gothic" w:hAnsi="Century Gothic" w:cs="Century Gothic"/>
                          <w:b/>
                          <w:bCs/>
                          <w:color w:val="FF0000"/>
                          <w:sz w:val="28"/>
                          <w:szCs w:val="28"/>
                        </w:rPr>
                        <w:t>-16</w:t>
                      </w:r>
                    </w:p>
                    <w:p w14:paraId="37880369" w14:textId="77777777" w:rsidR="00FA735E" w:rsidRPr="00955C1E" w:rsidRDefault="00FA735E" w:rsidP="00E46A1A">
                      <w:pPr>
                        <w:ind w:right="-118"/>
                        <w:jc w:val="center"/>
                        <w:rPr>
                          <w:rFonts w:ascii="Century Gothic" w:hAnsi="Century Gothic"/>
                          <w:sz w:val="32"/>
                          <w:szCs w:val="32"/>
                        </w:rPr>
                      </w:pPr>
                    </w:p>
                    <w:p w14:paraId="77F79FB8" w14:textId="62EDFB61" w:rsidR="00FA735E" w:rsidRPr="00D94CE2" w:rsidRDefault="00FA735E" w:rsidP="002E484E">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w:t>
                      </w:r>
                      <w:r w:rsidRPr="00D94CE2">
                        <w:rPr>
                          <w:rFonts w:ascii="Century Gothic" w:hAnsi="Century Gothic" w:cs="Century Gothic"/>
                          <w:b/>
                          <w:bCs/>
                          <w:color w:val="FF0000"/>
                          <w:sz w:val="28"/>
                          <w:szCs w:val="28"/>
                        </w:rPr>
                        <w:t xml:space="preserve"> Convocatoria</w:t>
                      </w:r>
                    </w:p>
                    <w:p w14:paraId="71B7481B" w14:textId="77777777" w:rsidR="00FA735E" w:rsidRDefault="00FA735E" w:rsidP="00E46A1A">
                      <w:pPr>
                        <w:ind w:right="930"/>
                        <w:jc w:val="center"/>
                        <w:rPr>
                          <w:rFonts w:ascii="Century Gothic" w:hAnsi="Century Gothic"/>
                          <w:lang w:val="es-ES_tradnl"/>
                        </w:rPr>
                      </w:pPr>
                    </w:p>
                    <w:p w14:paraId="1F56342A" w14:textId="77777777" w:rsidR="00FA735E" w:rsidRPr="009C5A35" w:rsidRDefault="00FA735E" w:rsidP="00E46A1A">
                      <w:pPr>
                        <w:ind w:right="930"/>
                        <w:jc w:val="center"/>
                        <w:rPr>
                          <w:rFonts w:ascii="Century Gothic" w:hAnsi="Century Gothic"/>
                          <w:lang w:val="es-ES_tradnl"/>
                        </w:rPr>
                      </w:pPr>
                    </w:p>
                    <w:p w14:paraId="47C3D4D1" w14:textId="77777777" w:rsidR="00FA735E" w:rsidRDefault="00FA735E" w:rsidP="00BC21BB">
                      <w:pPr>
                        <w:ind w:right="930"/>
                        <w:jc w:val="center"/>
                        <w:rPr>
                          <w:rFonts w:ascii="Century Gothic" w:hAnsi="Century Gothic"/>
                          <w:lang w:val="es-ES_tradnl"/>
                        </w:rPr>
                      </w:pPr>
                    </w:p>
                    <w:p w14:paraId="3EC83649" w14:textId="77777777" w:rsidR="00FA735E" w:rsidRPr="009C5A35" w:rsidRDefault="00FA735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1A9BAD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A9440DD"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FA735E" w:rsidRPr="00AD6AF2" w:rsidRDefault="00FA735E" w:rsidP="003E4C7B">
                            <w:pPr>
                              <w:ind w:right="930"/>
                              <w:jc w:val="center"/>
                              <w:rPr>
                                <w:rFonts w:ascii="Century Gothic" w:hAnsi="Century Gothic"/>
                                <w:sz w:val="14"/>
                                <w:lang w:val="es-ES_tradnl"/>
                              </w:rPr>
                            </w:pPr>
                          </w:p>
                          <w:p w14:paraId="3A8B8745" w14:textId="0AEA2929" w:rsidR="00FA735E" w:rsidRDefault="00FA735E"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FA735E" w:rsidRPr="00AD6AF2" w:rsidRDefault="00FA735E"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FA735E" w:rsidRPr="00AD6AF2" w:rsidRDefault="00FA735E" w:rsidP="003E4C7B">
                      <w:pPr>
                        <w:ind w:right="930"/>
                        <w:jc w:val="center"/>
                        <w:rPr>
                          <w:rFonts w:ascii="Century Gothic" w:hAnsi="Century Gothic"/>
                          <w:sz w:val="14"/>
                          <w:lang w:val="es-ES_tradnl"/>
                        </w:rPr>
                      </w:pPr>
                    </w:p>
                    <w:p w14:paraId="3A8B8745" w14:textId="0AEA2929" w:rsidR="00FA735E" w:rsidRDefault="00FA735E"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FA735E" w:rsidRPr="00AD6AF2" w:rsidRDefault="00FA735E"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B94F4D" w:rsidRPr="00C75BEC" w14:paraId="5C9C6B68" w14:textId="77777777" w:rsidTr="00591F6C">
        <w:trPr>
          <w:trHeight w:val="304"/>
          <w:jc w:val="center"/>
        </w:trPr>
        <w:tc>
          <w:tcPr>
            <w:tcW w:w="9084" w:type="dxa"/>
            <w:tcBorders>
              <w:bottom w:val="single" w:sz="4" w:space="0" w:color="000000"/>
            </w:tcBorders>
            <w:shd w:val="clear" w:color="auto" w:fill="D9D9D9"/>
            <w:vAlign w:val="center"/>
          </w:tcPr>
          <w:p w14:paraId="71261264" w14:textId="77777777" w:rsidR="00B94F4D" w:rsidRPr="00631500" w:rsidRDefault="00B94F4D" w:rsidP="00591F6C">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B94F4D" w:rsidRPr="00C75BEC" w14:paraId="33F5B91B" w14:textId="77777777" w:rsidTr="00591F6C">
        <w:trPr>
          <w:trHeight w:val="638"/>
          <w:jc w:val="center"/>
        </w:trPr>
        <w:tc>
          <w:tcPr>
            <w:tcW w:w="9084" w:type="dxa"/>
            <w:tcBorders>
              <w:top w:val="single" w:sz="4" w:space="0" w:color="auto"/>
              <w:bottom w:val="single" w:sz="4" w:space="0" w:color="auto"/>
            </w:tcBorders>
            <w:shd w:val="clear" w:color="auto" w:fill="auto"/>
            <w:vAlign w:val="center"/>
          </w:tcPr>
          <w:p w14:paraId="77D14FF7" w14:textId="77777777" w:rsidR="00B94F4D" w:rsidRPr="00225BCF" w:rsidRDefault="00B94F4D" w:rsidP="00591F6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14:paraId="2A5099B9" w14:textId="77777777" w:rsidR="00B94F4D" w:rsidRPr="00552079" w:rsidRDefault="00B94F4D"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50A677D" w:rsidR="00A73638" w:rsidRPr="00552079" w:rsidRDefault="008B46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BE51EA0" w:rsidR="00A73638" w:rsidRPr="00552079" w:rsidRDefault="008B46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0648B58" w:rsidR="00A73638" w:rsidRPr="00552079" w:rsidRDefault="008B46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bl>
    <w:p w14:paraId="126557BC" w14:textId="77777777" w:rsidR="00A73638" w:rsidRPr="006909A4"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368"/>
        <w:gridCol w:w="1559"/>
        <w:gridCol w:w="1276"/>
        <w:gridCol w:w="144"/>
        <w:gridCol w:w="325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6909A4">
        <w:trPr>
          <w:trHeight w:val="410"/>
        </w:trPr>
        <w:tc>
          <w:tcPr>
            <w:tcW w:w="434"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36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7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8B46F7" w:rsidRPr="00552079" w14:paraId="344C588D" w14:textId="77777777" w:rsidTr="006909A4">
        <w:trPr>
          <w:trHeight w:val="300"/>
        </w:trPr>
        <w:tc>
          <w:tcPr>
            <w:tcW w:w="434" w:type="dxa"/>
            <w:vAlign w:val="center"/>
          </w:tcPr>
          <w:p w14:paraId="37ACF459" w14:textId="77777777" w:rsidR="008B46F7" w:rsidRPr="00552079" w:rsidRDefault="008B46F7"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368" w:type="dxa"/>
            <w:vAlign w:val="center"/>
          </w:tcPr>
          <w:p w14:paraId="0126DAFE" w14:textId="77777777" w:rsidR="008B46F7" w:rsidRPr="00552079" w:rsidRDefault="008B46F7"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237" w:type="dxa"/>
            <w:gridSpan w:val="4"/>
            <w:vAlign w:val="center"/>
          </w:tcPr>
          <w:p w14:paraId="58D9BD9F" w14:textId="12685587" w:rsidR="008B46F7" w:rsidRPr="00552079" w:rsidRDefault="008B46F7" w:rsidP="008B46F7">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6909A4">
        <w:trPr>
          <w:trHeight w:val="155"/>
        </w:trPr>
        <w:tc>
          <w:tcPr>
            <w:tcW w:w="434"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36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835"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402" w:type="dxa"/>
            <w:gridSpan w:val="2"/>
          </w:tcPr>
          <w:p w14:paraId="4617B7E4" w14:textId="77777777" w:rsidR="00103622" w:rsidRPr="00552079" w:rsidRDefault="00103622" w:rsidP="00B37050">
            <w:pPr>
              <w:jc w:val="both"/>
              <w:rPr>
                <w:rFonts w:asciiTheme="minorHAnsi" w:hAnsiTheme="minorHAnsi" w:cstheme="minorHAnsi"/>
                <w:sz w:val="22"/>
                <w:szCs w:val="22"/>
              </w:rPr>
            </w:pPr>
          </w:p>
        </w:tc>
      </w:tr>
      <w:tr w:rsidR="008B46F7" w:rsidRPr="00552079" w14:paraId="0266DB73" w14:textId="77777777" w:rsidTr="006909A4">
        <w:trPr>
          <w:trHeight w:val="433"/>
        </w:trPr>
        <w:tc>
          <w:tcPr>
            <w:tcW w:w="434" w:type="dxa"/>
            <w:shd w:val="clear" w:color="auto" w:fill="auto"/>
            <w:vAlign w:val="center"/>
          </w:tcPr>
          <w:p w14:paraId="07143140"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368" w:type="dxa"/>
            <w:vAlign w:val="center"/>
          </w:tcPr>
          <w:p w14:paraId="2CB20931" w14:textId="77777777" w:rsidR="008B46F7" w:rsidRPr="00552079" w:rsidRDefault="008B46F7" w:rsidP="008B46F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59" w:type="dxa"/>
            <w:vAlign w:val="center"/>
          </w:tcPr>
          <w:p w14:paraId="45176555"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7A5E8C5"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23/11/2016</w:t>
            </w:r>
          </w:p>
        </w:tc>
        <w:tc>
          <w:tcPr>
            <w:tcW w:w="1276" w:type="dxa"/>
            <w:vAlign w:val="center"/>
          </w:tcPr>
          <w:p w14:paraId="1EAA3AE6"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2DFA768"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18:30</w:t>
            </w:r>
          </w:p>
        </w:tc>
        <w:tc>
          <w:tcPr>
            <w:tcW w:w="3402" w:type="dxa"/>
            <w:gridSpan w:val="2"/>
            <w:vAlign w:val="center"/>
          </w:tcPr>
          <w:p w14:paraId="0495D05B" w14:textId="2DB3B8F8" w:rsidR="008B46F7" w:rsidRPr="00552079" w:rsidRDefault="008B46F7" w:rsidP="008B46F7">
            <w:pPr>
              <w:jc w:val="both"/>
              <w:rPr>
                <w:rFonts w:asciiTheme="minorHAnsi" w:hAnsiTheme="minorHAnsi" w:cstheme="minorHAnsi"/>
                <w:b/>
                <w:color w:val="000000"/>
                <w:sz w:val="22"/>
                <w:szCs w:val="22"/>
              </w:rPr>
            </w:pPr>
            <w:r w:rsidRPr="001F25A9">
              <w:rPr>
                <w:rFonts w:asciiTheme="minorHAnsi" w:hAnsiTheme="minorHAnsi" w:cstheme="minorHAnsi"/>
                <w:sz w:val="18"/>
                <w:szCs w:val="22"/>
              </w:rPr>
              <w:t xml:space="preserve">Al correo institucional </w:t>
            </w:r>
            <w:hyperlink r:id="rId10" w:history="1">
              <w:r w:rsidRPr="00D67C55">
                <w:rPr>
                  <w:rStyle w:val="Hipervnculo"/>
                  <w:rFonts w:asciiTheme="minorHAnsi" w:hAnsiTheme="minorHAnsi" w:cstheme="minorHAnsi"/>
                  <w:sz w:val="18"/>
                  <w:szCs w:val="22"/>
                </w:rPr>
                <w:t>erflores@ypfb.gob.bo</w:t>
              </w:r>
            </w:hyperlink>
            <w:r>
              <w:rPr>
                <w:rFonts w:asciiTheme="minorHAnsi" w:hAnsiTheme="minorHAnsi" w:cstheme="minorHAnsi"/>
                <w:sz w:val="18"/>
                <w:szCs w:val="22"/>
              </w:rPr>
              <w:t xml:space="preserve"> </w:t>
            </w:r>
          </w:p>
        </w:tc>
      </w:tr>
      <w:tr w:rsidR="008B46F7" w:rsidRPr="00552079" w14:paraId="055C4C1F" w14:textId="77777777" w:rsidTr="006909A4">
        <w:trPr>
          <w:trHeight w:val="65"/>
        </w:trPr>
        <w:tc>
          <w:tcPr>
            <w:tcW w:w="434" w:type="dxa"/>
            <w:vAlign w:val="center"/>
          </w:tcPr>
          <w:p w14:paraId="3EFD7A95" w14:textId="77777777" w:rsidR="008B46F7" w:rsidRPr="00552079" w:rsidRDefault="008B46F7" w:rsidP="008B46F7">
            <w:pPr>
              <w:jc w:val="center"/>
              <w:rPr>
                <w:rFonts w:asciiTheme="minorHAnsi" w:hAnsiTheme="minorHAnsi" w:cstheme="minorHAnsi"/>
                <w:sz w:val="22"/>
                <w:szCs w:val="22"/>
              </w:rPr>
            </w:pPr>
          </w:p>
        </w:tc>
        <w:tc>
          <w:tcPr>
            <w:tcW w:w="2368" w:type="dxa"/>
            <w:vAlign w:val="center"/>
          </w:tcPr>
          <w:p w14:paraId="1D547BA0" w14:textId="77777777" w:rsidR="008B46F7" w:rsidRPr="00552079" w:rsidRDefault="008B46F7" w:rsidP="008B46F7">
            <w:pPr>
              <w:rPr>
                <w:rFonts w:asciiTheme="minorHAnsi" w:hAnsiTheme="minorHAnsi" w:cstheme="minorHAnsi"/>
                <w:sz w:val="22"/>
                <w:szCs w:val="22"/>
              </w:rPr>
            </w:pPr>
          </w:p>
        </w:tc>
        <w:tc>
          <w:tcPr>
            <w:tcW w:w="2835" w:type="dxa"/>
            <w:gridSpan w:val="2"/>
          </w:tcPr>
          <w:p w14:paraId="4D177D45" w14:textId="77777777" w:rsidR="008B46F7" w:rsidRPr="006909A4" w:rsidRDefault="008B46F7" w:rsidP="008B46F7">
            <w:pPr>
              <w:jc w:val="center"/>
              <w:rPr>
                <w:rFonts w:asciiTheme="minorHAnsi" w:hAnsiTheme="minorHAnsi" w:cstheme="minorHAnsi"/>
                <w:sz w:val="18"/>
                <w:szCs w:val="22"/>
              </w:rPr>
            </w:pPr>
          </w:p>
        </w:tc>
        <w:tc>
          <w:tcPr>
            <w:tcW w:w="3402" w:type="dxa"/>
            <w:gridSpan w:val="2"/>
          </w:tcPr>
          <w:p w14:paraId="192D993C" w14:textId="77777777" w:rsidR="008B46F7" w:rsidRPr="00552079" w:rsidRDefault="008B46F7" w:rsidP="008B46F7">
            <w:pPr>
              <w:rPr>
                <w:rFonts w:asciiTheme="minorHAnsi" w:hAnsiTheme="minorHAnsi" w:cstheme="minorHAnsi"/>
                <w:sz w:val="22"/>
                <w:szCs w:val="22"/>
              </w:rPr>
            </w:pPr>
          </w:p>
        </w:tc>
      </w:tr>
      <w:tr w:rsidR="008B46F7" w:rsidRPr="00552079" w14:paraId="7D020AD3" w14:textId="77777777" w:rsidTr="006909A4">
        <w:trPr>
          <w:trHeight w:val="370"/>
        </w:trPr>
        <w:tc>
          <w:tcPr>
            <w:tcW w:w="434" w:type="dxa"/>
            <w:vAlign w:val="center"/>
          </w:tcPr>
          <w:p w14:paraId="40E0F304" w14:textId="1B0E1CE0"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368" w:type="dxa"/>
            <w:vAlign w:val="center"/>
          </w:tcPr>
          <w:p w14:paraId="10D7AB4F" w14:textId="77777777" w:rsidR="008B46F7" w:rsidRPr="00552079" w:rsidRDefault="008B46F7" w:rsidP="008B46F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59" w:type="dxa"/>
            <w:vAlign w:val="center"/>
          </w:tcPr>
          <w:p w14:paraId="3CD3BAC9"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9261275"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24/11/2016</w:t>
            </w:r>
          </w:p>
        </w:tc>
        <w:tc>
          <w:tcPr>
            <w:tcW w:w="1276" w:type="dxa"/>
            <w:vAlign w:val="center"/>
          </w:tcPr>
          <w:p w14:paraId="3020CE83" w14:textId="77777777" w:rsidR="008B46F7"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3A0CC0A2"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11:00</w:t>
            </w:r>
          </w:p>
        </w:tc>
        <w:tc>
          <w:tcPr>
            <w:tcW w:w="3402" w:type="dxa"/>
            <w:gridSpan w:val="2"/>
          </w:tcPr>
          <w:p w14:paraId="3DF2BD57" w14:textId="77777777" w:rsidR="008B46F7" w:rsidRPr="00A556C9" w:rsidRDefault="008B46F7" w:rsidP="008B46F7">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7BF83B26" w14:textId="24567598" w:rsidR="008B46F7" w:rsidRPr="001B5615" w:rsidRDefault="008B46F7" w:rsidP="008B46F7">
            <w:pPr>
              <w:rPr>
                <w:rFonts w:asciiTheme="minorHAnsi" w:hAnsiTheme="minorHAnsi" w:cstheme="minorHAnsi"/>
                <w:color w:val="FF0000"/>
                <w:sz w:val="22"/>
                <w:szCs w:val="22"/>
              </w:rPr>
            </w:pPr>
            <w:r w:rsidRPr="00A556C9">
              <w:rPr>
                <w:rFonts w:ascii="Calibri" w:hAnsi="Calibri" w:cs="Arial"/>
                <w:sz w:val="18"/>
                <w:szCs w:val="16"/>
              </w:rPr>
              <w:t>La Paz –</w:t>
            </w:r>
            <w:r>
              <w:rPr>
                <w:rFonts w:ascii="Calibri" w:hAnsi="Calibri" w:cs="Arial"/>
                <w:sz w:val="18"/>
                <w:szCs w:val="16"/>
              </w:rPr>
              <w:t xml:space="preserve"> </w:t>
            </w:r>
            <w:r w:rsidRPr="00A556C9">
              <w:rPr>
                <w:rFonts w:ascii="Calibri" w:hAnsi="Calibri" w:cs="Arial"/>
                <w:sz w:val="18"/>
                <w:szCs w:val="16"/>
              </w:rPr>
              <w:t>Bolivia</w:t>
            </w:r>
          </w:p>
        </w:tc>
      </w:tr>
      <w:tr w:rsidR="008B46F7" w:rsidRPr="00552079" w14:paraId="6D9DC71E" w14:textId="77777777" w:rsidTr="006909A4">
        <w:trPr>
          <w:trHeight w:val="64"/>
        </w:trPr>
        <w:tc>
          <w:tcPr>
            <w:tcW w:w="434" w:type="dxa"/>
            <w:vAlign w:val="center"/>
          </w:tcPr>
          <w:p w14:paraId="526641C1" w14:textId="77777777" w:rsidR="008B46F7" w:rsidRPr="00552079" w:rsidRDefault="008B46F7" w:rsidP="008B46F7">
            <w:pPr>
              <w:jc w:val="center"/>
              <w:rPr>
                <w:rFonts w:asciiTheme="minorHAnsi" w:hAnsiTheme="minorHAnsi" w:cstheme="minorHAnsi"/>
                <w:sz w:val="22"/>
                <w:szCs w:val="22"/>
              </w:rPr>
            </w:pPr>
          </w:p>
        </w:tc>
        <w:tc>
          <w:tcPr>
            <w:tcW w:w="2368" w:type="dxa"/>
            <w:vAlign w:val="center"/>
          </w:tcPr>
          <w:p w14:paraId="37F561C1" w14:textId="77777777" w:rsidR="008B46F7" w:rsidRPr="00552079" w:rsidRDefault="008B46F7" w:rsidP="008B46F7">
            <w:pPr>
              <w:jc w:val="center"/>
              <w:rPr>
                <w:rFonts w:asciiTheme="minorHAnsi" w:hAnsiTheme="minorHAnsi" w:cstheme="minorHAnsi"/>
                <w:sz w:val="22"/>
                <w:szCs w:val="22"/>
              </w:rPr>
            </w:pPr>
          </w:p>
        </w:tc>
        <w:tc>
          <w:tcPr>
            <w:tcW w:w="2835" w:type="dxa"/>
            <w:gridSpan w:val="2"/>
            <w:vAlign w:val="center"/>
          </w:tcPr>
          <w:p w14:paraId="5BB3FE61" w14:textId="77777777" w:rsidR="008B46F7" w:rsidRPr="00552079" w:rsidRDefault="008B46F7" w:rsidP="008B46F7">
            <w:pPr>
              <w:jc w:val="center"/>
              <w:rPr>
                <w:rFonts w:asciiTheme="minorHAnsi" w:hAnsiTheme="minorHAnsi" w:cstheme="minorHAnsi"/>
                <w:sz w:val="22"/>
                <w:szCs w:val="22"/>
              </w:rPr>
            </w:pPr>
          </w:p>
        </w:tc>
        <w:tc>
          <w:tcPr>
            <w:tcW w:w="3402" w:type="dxa"/>
            <w:gridSpan w:val="2"/>
            <w:vAlign w:val="center"/>
          </w:tcPr>
          <w:p w14:paraId="2332C434" w14:textId="77777777" w:rsidR="008B46F7" w:rsidRPr="001B5615" w:rsidRDefault="008B46F7" w:rsidP="008B46F7">
            <w:pPr>
              <w:rPr>
                <w:rFonts w:asciiTheme="minorHAnsi" w:hAnsiTheme="minorHAnsi" w:cstheme="minorHAnsi"/>
                <w:color w:val="FF0000"/>
                <w:sz w:val="22"/>
                <w:szCs w:val="22"/>
              </w:rPr>
            </w:pPr>
          </w:p>
        </w:tc>
      </w:tr>
      <w:tr w:rsidR="008B46F7" w:rsidRPr="00552079" w14:paraId="28FEA7B2" w14:textId="77777777" w:rsidTr="006909A4">
        <w:trPr>
          <w:trHeight w:val="370"/>
        </w:trPr>
        <w:tc>
          <w:tcPr>
            <w:tcW w:w="434" w:type="dxa"/>
            <w:vAlign w:val="center"/>
          </w:tcPr>
          <w:p w14:paraId="58ECCDFF"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368" w:type="dxa"/>
            <w:vAlign w:val="center"/>
          </w:tcPr>
          <w:p w14:paraId="0FA79278" w14:textId="42D6A1F5" w:rsidR="008B46F7" w:rsidRPr="00552079" w:rsidRDefault="008B46F7" w:rsidP="008B46F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59" w:type="dxa"/>
            <w:vAlign w:val="center"/>
          </w:tcPr>
          <w:p w14:paraId="2AAACF7A"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646D29B"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01/12/2016</w:t>
            </w:r>
          </w:p>
        </w:tc>
        <w:tc>
          <w:tcPr>
            <w:tcW w:w="1276" w:type="dxa"/>
            <w:vAlign w:val="center"/>
          </w:tcPr>
          <w:p w14:paraId="1B2DD351"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60A5049"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gridSpan w:val="2"/>
            <w:vAlign w:val="center"/>
          </w:tcPr>
          <w:p w14:paraId="71D8A2CF" w14:textId="77777777" w:rsidR="00096CE3" w:rsidRPr="0036149B" w:rsidRDefault="00096CE3" w:rsidP="00096CE3">
            <w:pPr>
              <w:jc w:val="both"/>
              <w:rPr>
                <w:rFonts w:ascii="Calibri" w:hAnsi="Calibri" w:cs="Arial"/>
                <w:sz w:val="18"/>
                <w:szCs w:val="16"/>
                <w:u w:val="single"/>
              </w:rPr>
            </w:pPr>
            <w:r w:rsidRPr="0036149B">
              <w:rPr>
                <w:rFonts w:ascii="Calibri" w:hAnsi="Calibri" w:cs="Arial"/>
                <w:sz w:val="18"/>
                <w:szCs w:val="16"/>
                <w:u w:val="single"/>
              </w:rPr>
              <w:t>Presentación de Propuestas de forma Física:</w:t>
            </w:r>
          </w:p>
          <w:p w14:paraId="1EEAD7E9" w14:textId="77777777" w:rsidR="00096CE3" w:rsidRPr="0036149B" w:rsidRDefault="00096CE3" w:rsidP="00096CE3">
            <w:pPr>
              <w:jc w:val="both"/>
              <w:rPr>
                <w:rFonts w:ascii="Calibri" w:hAnsi="Calibri" w:cs="Arial"/>
                <w:i/>
                <w:sz w:val="18"/>
                <w:szCs w:val="16"/>
              </w:rPr>
            </w:pPr>
            <w:r w:rsidRPr="0036149B">
              <w:rPr>
                <w:rFonts w:ascii="Calibri" w:hAnsi="Calibri" w:cs="Arial"/>
                <w:i/>
                <w:sz w:val="18"/>
                <w:szCs w:val="16"/>
              </w:rPr>
              <w:t xml:space="preserve">Lugar: </w:t>
            </w:r>
            <w:r w:rsidRPr="0036149B">
              <w:rPr>
                <w:i/>
                <w:sz w:val="18"/>
              </w:rPr>
              <w:t xml:space="preserve"> </w:t>
            </w:r>
            <w:r w:rsidRPr="0036149B">
              <w:rPr>
                <w:rFonts w:ascii="Calibri" w:hAnsi="Calibri" w:cs="Arial"/>
                <w:i/>
                <w:sz w:val="18"/>
                <w:szCs w:val="16"/>
              </w:rPr>
              <w:t>Calle Bueno N° 185 Edificio YPFB</w:t>
            </w:r>
          </w:p>
          <w:p w14:paraId="3269D119" w14:textId="77777777" w:rsidR="00096CE3" w:rsidRPr="0036149B" w:rsidRDefault="00096CE3" w:rsidP="00096CE3">
            <w:pPr>
              <w:rPr>
                <w:rFonts w:ascii="Calibri" w:hAnsi="Calibri" w:cs="Arial"/>
                <w:i/>
                <w:sz w:val="18"/>
                <w:szCs w:val="16"/>
              </w:rPr>
            </w:pPr>
            <w:r w:rsidRPr="0036149B">
              <w:rPr>
                <w:rFonts w:ascii="Calibri" w:hAnsi="Calibri" w:cs="Arial"/>
                <w:i/>
                <w:sz w:val="18"/>
                <w:szCs w:val="16"/>
              </w:rPr>
              <w:t>La Paz –Bolivia</w:t>
            </w:r>
          </w:p>
          <w:p w14:paraId="2087828D" w14:textId="77777777" w:rsidR="00096CE3" w:rsidRPr="008C3D28" w:rsidRDefault="00096CE3" w:rsidP="00096CE3">
            <w:pPr>
              <w:rPr>
                <w:rFonts w:ascii="Calibri" w:hAnsi="Calibri" w:cs="Arial"/>
                <w:sz w:val="10"/>
                <w:szCs w:val="10"/>
              </w:rPr>
            </w:pPr>
          </w:p>
          <w:p w14:paraId="09A8263B" w14:textId="77777777" w:rsidR="00096CE3" w:rsidRDefault="00096CE3" w:rsidP="00096CE3">
            <w:pPr>
              <w:rPr>
                <w:rFonts w:ascii="Calibri" w:hAnsi="Calibri" w:cs="Arial"/>
                <w:sz w:val="18"/>
                <w:szCs w:val="16"/>
              </w:rPr>
            </w:pPr>
            <w:r>
              <w:rPr>
                <w:rFonts w:ascii="Calibri" w:hAnsi="Calibri" w:cs="Arial"/>
                <w:sz w:val="18"/>
                <w:szCs w:val="16"/>
              </w:rPr>
              <w:t>ó</w:t>
            </w:r>
          </w:p>
          <w:p w14:paraId="12CF5218" w14:textId="77777777" w:rsidR="00096CE3" w:rsidRPr="008C3D28" w:rsidRDefault="00096CE3" w:rsidP="00096CE3">
            <w:pPr>
              <w:rPr>
                <w:rFonts w:ascii="Calibri" w:hAnsi="Calibri" w:cs="Arial"/>
                <w:sz w:val="10"/>
                <w:szCs w:val="16"/>
              </w:rPr>
            </w:pPr>
          </w:p>
          <w:p w14:paraId="368D2016" w14:textId="77777777" w:rsidR="00096CE3" w:rsidRDefault="00096CE3" w:rsidP="00096CE3">
            <w:pPr>
              <w:jc w:val="both"/>
              <w:rPr>
                <w:rFonts w:asciiTheme="minorHAnsi" w:hAnsiTheme="minorHAnsi" w:cstheme="minorHAnsi"/>
                <w:sz w:val="18"/>
                <w:szCs w:val="22"/>
                <w:u w:val="single"/>
              </w:rPr>
            </w:pPr>
            <w:r w:rsidRPr="0036149B">
              <w:rPr>
                <w:rFonts w:asciiTheme="minorHAnsi" w:hAnsiTheme="minorHAnsi" w:cstheme="minorHAnsi"/>
                <w:sz w:val="18"/>
                <w:szCs w:val="22"/>
                <w:u w:val="single"/>
              </w:rPr>
              <w:t>Presentación de Propuesta mediante página web de YPFB:</w:t>
            </w:r>
          </w:p>
          <w:p w14:paraId="3F472FB9" w14:textId="500E7C40" w:rsidR="008B46F7" w:rsidRPr="001B5615" w:rsidRDefault="00307681" w:rsidP="00826328">
            <w:pPr>
              <w:rPr>
                <w:rFonts w:asciiTheme="minorHAnsi" w:hAnsiTheme="minorHAnsi" w:cstheme="minorHAnsi"/>
                <w:color w:val="FF0000"/>
                <w:sz w:val="22"/>
                <w:szCs w:val="22"/>
              </w:rPr>
            </w:pPr>
            <w:r>
              <w:rPr>
                <w:rFonts w:asciiTheme="minorHAnsi" w:hAnsiTheme="minorHAnsi" w:cstheme="minorHAnsi"/>
                <w:sz w:val="18"/>
                <w:szCs w:val="18"/>
              </w:rPr>
              <w:t xml:space="preserve">Cargar propuestas electrónicamente </w:t>
            </w:r>
            <w:r w:rsidR="00826328">
              <w:rPr>
                <w:rFonts w:asciiTheme="minorHAnsi" w:hAnsiTheme="minorHAnsi" w:cstheme="minorHAnsi"/>
                <w:sz w:val="18"/>
                <w:szCs w:val="18"/>
              </w:rPr>
              <w:t>en el enlace habilitado</w:t>
            </w:r>
          </w:p>
        </w:tc>
      </w:tr>
      <w:tr w:rsidR="008B46F7" w:rsidRPr="00552079" w14:paraId="73FE3E0E" w14:textId="77777777" w:rsidTr="006909A4">
        <w:trPr>
          <w:trHeight w:val="64"/>
        </w:trPr>
        <w:tc>
          <w:tcPr>
            <w:tcW w:w="434" w:type="dxa"/>
            <w:vAlign w:val="center"/>
          </w:tcPr>
          <w:p w14:paraId="4C742930" w14:textId="77777777" w:rsidR="008B46F7" w:rsidRPr="00552079" w:rsidRDefault="008B46F7" w:rsidP="008B46F7">
            <w:pPr>
              <w:jc w:val="center"/>
              <w:rPr>
                <w:rFonts w:asciiTheme="minorHAnsi" w:hAnsiTheme="minorHAnsi" w:cstheme="minorHAnsi"/>
                <w:sz w:val="22"/>
                <w:szCs w:val="22"/>
              </w:rPr>
            </w:pPr>
          </w:p>
        </w:tc>
        <w:tc>
          <w:tcPr>
            <w:tcW w:w="2368" w:type="dxa"/>
            <w:vAlign w:val="center"/>
          </w:tcPr>
          <w:p w14:paraId="1F5CE1E5" w14:textId="77777777" w:rsidR="008B46F7" w:rsidRPr="00552079" w:rsidRDefault="008B46F7" w:rsidP="008B46F7">
            <w:pPr>
              <w:rPr>
                <w:rFonts w:asciiTheme="minorHAnsi" w:hAnsiTheme="minorHAnsi" w:cstheme="minorHAnsi"/>
                <w:sz w:val="22"/>
                <w:szCs w:val="22"/>
              </w:rPr>
            </w:pPr>
          </w:p>
        </w:tc>
        <w:tc>
          <w:tcPr>
            <w:tcW w:w="2835" w:type="dxa"/>
            <w:gridSpan w:val="2"/>
            <w:vAlign w:val="center"/>
          </w:tcPr>
          <w:p w14:paraId="4952BE4C" w14:textId="77777777" w:rsidR="008B46F7" w:rsidRPr="00552079" w:rsidRDefault="008B46F7" w:rsidP="008B46F7">
            <w:pPr>
              <w:jc w:val="center"/>
              <w:rPr>
                <w:rFonts w:asciiTheme="minorHAnsi" w:hAnsiTheme="minorHAnsi" w:cstheme="minorHAnsi"/>
                <w:sz w:val="22"/>
                <w:szCs w:val="22"/>
              </w:rPr>
            </w:pPr>
          </w:p>
        </w:tc>
        <w:tc>
          <w:tcPr>
            <w:tcW w:w="3402" w:type="dxa"/>
            <w:gridSpan w:val="2"/>
          </w:tcPr>
          <w:p w14:paraId="065B349E" w14:textId="77777777" w:rsidR="008B46F7" w:rsidRPr="001B5615" w:rsidRDefault="008B46F7" w:rsidP="008B46F7">
            <w:pPr>
              <w:rPr>
                <w:rFonts w:asciiTheme="minorHAnsi" w:hAnsiTheme="minorHAnsi" w:cstheme="minorHAnsi"/>
                <w:color w:val="FF0000"/>
                <w:sz w:val="22"/>
                <w:szCs w:val="22"/>
              </w:rPr>
            </w:pPr>
          </w:p>
        </w:tc>
      </w:tr>
      <w:tr w:rsidR="008B46F7" w:rsidRPr="00552079" w14:paraId="176668C3" w14:textId="77777777" w:rsidTr="006909A4">
        <w:trPr>
          <w:trHeight w:val="246"/>
        </w:trPr>
        <w:tc>
          <w:tcPr>
            <w:tcW w:w="434" w:type="dxa"/>
            <w:vAlign w:val="center"/>
          </w:tcPr>
          <w:p w14:paraId="7B9F82D0"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368" w:type="dxa"/>
            <w:vAlign w:val="center"/>
          </w:tcPr>
          <w:p w14:paraId="316A5CC6" w14:textId="1B5EB338" w:rsidR="008B46F7" w:rsidRPr="00552079" w:rsidRDefault="008B46F7" w:rsidP="008B46F7">
            <w:pPr>
              <w:rPr>
                <w:rFonts w:asciiTheme="minorHAnsi" w:hAnsiTheme="minorHAnsi" w:cstheme="minorHAnsi"/>
                <w:sz w:val="22"/>
                <w:szCs w:val="22"/>
              </w:rPr>
            </w:pPr>
            <w:r w:rsidRPr="00552079">
              <w:rPr>
                <w:rFonts w:asciiTheme="minorHAnsi" w:hAnsiTheme="minorHAnsi" w:cstheme="minorHAnsi"/>
                <w:sz w:val="22"/>
                <w:szCs w:val="22"/>
              </w:rPr>
              <w:t>Apertu</w:t>
            </w:r>
            <w:r w:rsidR="006909A4">
              <w:rPr>
                <w:rFonts w:asciiTheme="minorHAnsi" w:hAnsiTheme="minorHAnsi" w:cstheme="minorHAnsi"/>
                <w:sz w:val="22"/>
                <w:szCs w:val="22"/>
              </w:rPr>
              <w:t>ra de Propuestas</w:t>
            </w:r>
          </w:p>
        </w:tc>
        <w:tc>
          <w:tcPr>
            <w:tcW w:w="1559" w:type="dxa"/>
            <w:vAlign w:val="center"/>
          </w:tcPr>
          <w:p w14:paraId="5875F178"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4B6E167"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01/12/2016</w:t>
            </w:r>
          </w:p>
        </w:tc>
        <w:tc>
          <w:tcPr>
            <w:tcW w:w="1276" w:type="dxa"/>
            <w:vAlign w:val="center"/>
          </w:tcPr>
          <w:p w14:paraId="5FCF29FC" w14:textId="77777777" w:rsidR="008B46F7" w:rsidRPr="00552079" w:rsidRDefault="008B46F7" w:rsidP="008B46F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6F200F0" w:rsidR="008B46F7" w:rsidRPr="00552079" w:rsidRDefault="008B46F7" w:rsidP="008B46F7">
            <w:pPr>
              <w:jc w:val="center"/>
              <w:rPr>
                <w:rFonts w:asciiTheme="minorHAnsi" w:hAnsiTheme="minorHAnsi" w:cstheme="minorHAnsi"/>
                <w:sz w:val="22"/>
                <w:szCs w:val="22"/>
              </w:rPr>
            </w:pPr>
            <w:r>
              <w:rPr>
                <w:rFonts w:asciiTheme="minorHAnsi" w:hAnsiTheme="minorHAnsi" w:cstheme="minorHAnsi"/>
                <w:sz w:val="22"/>
                <w:szCs w:val="22"/>
              </w:rPr>
              <w:t>15:45</w:t>
            </w:r>
          </w:p>
        </w:tc>
        <w:tc>
          <w:tcPr>
            <w:tcW w:w="3402" w:type="dxa"/>
            <w:gridSpan w:val="2"/>
            <w:vAlign w:val="center"/>
          </w:tcPr>
          <w:p w14:paraId="2F1E3E3A" w14:textId="77777777" w:rsidR="008B46F7" w:rsidRPr="00A556C9" w:rsidRDefault="008B46F7" w:rsidP="008B46F7">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4581960E" w14:textId="3645FC15" w:rsidR="008B46F7" w:rsidRPr="001B5615" w:rsidRDefault="008B46F7" w:rsidP="008B46F7">
            <w:pPr>
              <w:rPr>
                <w:rFonts w:asciiTheme="minorHAnsi" w:hAnsiTheme="minorHAnsi" w:cstheme="minorHAnsi"/>
                <w:color w:val="FF0000"/>
                <w:sz w:val="22"/>
                <w:szCs w:val="22"/>
                <w:lang w:val="es-BO"/>
              </w:rPr>
            </w:pPr>
            <w:r w:rsidRPr="00A556C9">
              <w:rPr>
                <w:rFonts w:ascii="Calibri" w:hAnsi="Calibri" w:cs="Arial"/>
                <w:sz w:val="18"/>
                <w:szCs w:val="16"/>
              </w:rPr>
              <w:t>La Paz –</w:t>
            </w:r>
            <w:r>
              <w:rPr>
                <w:rFonts w:ascii="Calibri" w:hAnsi="Calibri" w:cs="Arial"/>
                <w:sz w:val="18"/>
                <w:szCs w:val="16"/>
              </w:rPr>
              <w:t xml:space="preserve"> </w:t>
            </w:r>
            <w:r w:rsidRPr="00A556C9">
              <w:rPr>
                <w:rFonts w:ascii="Calibri" w:hAnsi="Calibri" w:cs="Arial"/>
                <w:sz w:val="18"/>
                <w:szCs w:val="16"/>
              </w:rPr>
              <w:t>Bolivia</w:t>
            </w:r>
          </w:p>
        </w:tc>
      </w:tr>
    </w:tbl>
    <w:p w14:paraId="18DD5368" w14:textId="77777777" w:rsidR="00103622" w:rsidRPr="00552079" w:rsidRDefault="00103622" w:rsidP="00B37050">
      <w:pPr>
        <w:jc w:val="center"/>
        <w:rPr>
          <w:rFonts w:asciiTheme="minorHAnsi" w:hAnsiTheme="minorHAnsi" w:cstheme="minorHAnsi"/>
          <w:sz w:val="22"/>
          <w:szCs w:val="22"/>
        </w:rPr>
      </w:pPr>
    </w:p>
    <w:tbl>
      <w:tblPr>
        <w:tblW w:w="5000" w:type="pct"/>
        <w:tblCellMar>
          <w:left w:w="70" w:type="dxa"/>
          <w:right w:w="70" w:type="dxa"/>
        </w:tblCellMar>
        <w:tblLook w:val="04A0" w:firstRow="1" w:lastRow="0" w:firstColumn="1" w:lastColumn="0" w:noHBand="0" w:noVBand="1"/>
      </w:tblPr>
      <w:tblGrid>
        <w:gridCol w:w="4323"/>
        <w:gridCol w:w="2269"/>
        <w:gridCol w:w="2671"/>
      </w:tblGrid>
      <w:tr w:rsidR="00F03A5B" w:rsidRPr="00D64F30" w14:paraId="6CFA8B85" w14:textId="77777777" w:rsidTr="003954E1">
        <w:trPr>
          <w:trHeight w:val="315"/>
        </w:trPr>
        <w:tc>
          <w:tcPr>
            <w:tcW w:w="5000" w:type="pct"/>
            <w:gridSpan w:val="3"/>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tcPr>
          <w:p w14:paraId="3F6DA909" w14:textId="77777777" w:rsidR="00F03A5B" w:rsidRPr="00776EB3" w:rsidRDefault="00F03A5B" w:rsidP="003954E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Pr>
                <w:rFonts w:asciiTheme="minorHAnsi" w:hAnsiTheme="minorHAnsi" w:cstheme="minorHAnsi"/>
                <w:b/>
                <w:sz w:val="22"/>
                <w:szCs w:val="22"/>
              </w:rPr>
              <w:t>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us</w:t>
            </w:r>
            <w:proofErr w:type="spellEnd"/>
            <w:r w:rsidRPr="00D5656B">
              <w:rPr>
                <w:rFonts w:asciiTheme="minorHAnsi" w:hAnsiTheme="minorHAnsi" w:cstheme="minorHAnsi"/>
                <w:b/>
                <w:sz w:val="22"/>
                <w:szCs w:val="22"/>
              </w:rPr>
              <w:t>.)</w:t>
            </w:r>
          </w:p>
        </w:tc>
      </w:tr>
      <w:tr w:rsidR="00F03A5B" w:rsidRPr="00D64F30" w14:paraId="42ED31D3" w14:textId="77777777" w:rsidTr="003954E1">
        <w:trPr>
          <w:trHeight w:val="315"/>
        </w:trPr>
        <w:tc>
          <w:tcPr>
            <w:tcW w:w="3558" w:type="pct"/>
            <w:gridSpan w:val="2"/>
            <w:tcBorders>
              <w:top w:val="single" w:sz="8" w:space="0" w:color="auto"/>
              <w:left w:val="single" w:sz="8" w:space="0" w:color="auto"/>
              <w:bottom w:val="single" w:sz="8" w:space="0" w:color="auto"/>
              <w:right w:val="single" w:sz="4" w:space="0" w:color="000000"/>
            </w:tcBorders>
            <w:shd w:val="clear" w:color="auto" w:fill="D9D9D9" w:themeFill="background1" w:themeFillShade="D9"/>
            <w:noWrap/>
            <w:vAlign w:val="center"/>
            <w:hideMark/>
          </w:tcPr>
          <w:p w14:paraId="62C75192" w14:textId="77777777" w:rsidR="00F03A5B" w:rsidRPr="00776EB3" w:rsidRDefault="00F03A5B" w:rsidP="003954E1">
            <w:pPr>
              <w:jc w:val="center"/>
              <w:rPr>
                <w:rFonts w:ascii="Calibri" w:hAnsi="Calibri" w:cs="Calibri"/>
                <w:b/>
                <w:bCs/>
                <w:color w:val="000000"/>
                <w:sz w:val="22"/>
                <w:lang w:val="es-BO" w:eastAsia="es-BO"/>
              </w:rPr>
            </w:pPr>
            <w:r w:rsidRPr="00776EB3">
              <w:rPr>
                <w:rFonts w:ascii="Calibri" w:hAnsi="Calibri" w:cs="Calibri"/>
                <w:b/>
                <w:bCs/>
                <w:color w:val="000000"/>
                <w:sz w:val="22"/>
              </w:rPr>
              <w:t>CONCEPTO</w:t>
            </w:r>
          </w:p>
        </w:tc>
        <w:tc>
          <w:tcPr>
            <w:tcW w:w="1442" w:type="pct"/>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13912961" w14:textId="77777777" w:rsidR="00F03A5B" w:rsidRPr="00776EB3" w:rsidRDefault="00F03A5B" w:rsidP="003954E1">
            <w:pPr>
              <w:jc w:val="center"/>
              <w:rPr>
                <w:rFonts w:ascii="Calibri" w:hAnsi="Calibri" w:cs="Calibri"/>
                <w:b/>
                <w:bCs/>
                <w:color w:val="000000"/>
                <w:sz w:val="22"/>
              </w:rPr>
            </w:pPr>
            <w:r>
              <w:rPr>
                <w:rFonts w:ascii="Calibri" w:hAnsi="Calibri" w:cs="Calibri"/>
                <w:b/>
                <w:bCs/>
                <w:color w:val="000000"/>
                <w:sz w:val="22"/>
              </w:rPr>
              <w:t>PRECIO UNITARIO</w:t>
            </w:r>
          </w:p>
        </w:tc>
      </w:tr>
      <w:tr w:rsidR="00F03A5B" w:rsidRPr="00D64F30" w14:paraId="4B940F0D" w14:textId="77777777" w:rsidTr="003954E1">
        <w:trPr>
          <w:trHeight w:val="300"/>
        </w:trPr>
        <w:tc>
          <w:tcPr>
            <w:tcW w:w="5000" w:type="pct"/>
            <w:gridSpan w:val="3"/>
            <w:tcBorders>
              <w:top w:val="nil"/>
              <w:left w:val="single" w:sz="8" w:space="0" w:color="auto"/>
              <w:bottom w:val="single" w:sz="4" w:space="0" w:color="auto"/>
              <w:right w:val="single" w:sz="4" w:space="0" w:color="auto"/>
            </w:tcBorders>
            <w:shd w:val="clear" w:color="auto" w:fill="auto"/>
            <w:noWrap/>
            <w:vAlign w:val="center"/>
          </w:tcPr>
          <w:p w14:paraId="209D3F59" w14:textId="77777777" w:rsidR="00F03A5B" w:rsidRPr="00D64F30" w:rsidRDefault="00F03A5B" w:rsidP="003954E1">
            <w:pPr>
              <w:rPr>
                <w:rFonts w:ascii="Calibri" w:hAnsi="Calibri" w:cs="Calibri"/>
                <w:color w:val="000000"/>
              </w:rPr>
            </w:pPr>
            <w:r w:rsidRPr="00D64F30">
              <w:rPr>
                <w:rFonts w:ascii="Calibri" w:hAnsi="Calibri" w:cs="Calibri"/>
                <w:color w:val="000000"/>
              </w:rPr>
              <w:t>ANÁLISIS DE CANTIDAD</w:t>
            </w:r>
          </w:p>
        </w:tc>
      </w:tr>
      <w:tr w:rsidR="00F03A5B" w:rsidRPr="00D64F30" w14:paraId="16E06467" w14:textId="77777777" w:rsidTr="003954E1">
        <w:trPr>
          <w:trHeight w:val="300"/>
        </w:trPr>
        <w:tc>
          <w:tcPr>
            <w:tcW w:w="2333" w:type="pct"/>
            <w:tcBorders>
              <w:top w:val="nil"/>
              <w:left w:val="single" w:sz="8" w:space="0" w:color="auto"/>
              <w:bottom w:val="single" w:sz="4" w:space="0" w:color="auto"/>
              <w:right w:val="single" w:sz="4" w:space="0" w:color="auto"/>
            </w:tcBorders>
            <w:shd w:val="clear" w:color="auto" w:fill="auto"/>
            <w:noWrap/>
            <w:vAlign w:val="center"/>
            <w:hideMark/>
          </w:tcPr>
          <w:p w14:paraId="0A1237C6" w14:textId="77777777" w:rsidR="00F03A5B" w:rsidRPr="00D64F30" w:rsidRDefault="00F03A5B" w:rsidP="003954E1">
            <w:pPr>
              <w:rPr>
                <w:rFonts w:ascii="Calibri" w:hAnsi="Calibri" w:cs="Calibri"/>
                <w:color w:val="000000"/>
              </w:rPr>
            </w:pPr>
            <w:r w:rsidRPr="00D64F30">
              <w:rPr>
                <w:rFonts w:ascii="Calibri" w:hAnsi="Calibri" w:cs="Calibri"/>
                <w:color w:val="000000"/>
              </w:rPr>
              <w:t>Servicio de Inspección de Carga de Camiones</w:t>
            </w:r>
          </w:p>
        </w:tc>
        <w:tc>
          <w:tcPr>
            <w:tcW w:w="1225" w:type="pct"/>
            <w:tcBorders>
              <w:top w:val="nil"/>
              <w:left w:val="nil"/>
              <w:bottom w:val="single" w:sz="4" w:space="0" w:color="auto"/>
              <w:right w:val="single" w:sz="4" w:space="0" w:color="auto"/>
            </w:tcBorders>
            <w:shd w:val="clear" w:color="auto" w:fill="auto"/>
            <w:noWrap/>
            <w:vAlign w:val="center"/>
            <w:hideMark/>
          </w:tcPr>
          <w:p w14:paraId="77F2566E" w14:textId="77777777" w:rsidR="00F03A5B" w:rsidRPr="00D64F30" w:rsidRDefault="00F03A5B" w:rsidP="003954E1">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M3</w:t>
            </w:r>
          </w:p>
        </w:tc>
        <w:tc>
          <w:tcPr>
            <w:tcW w:w="1442" w:type="pct"/>
            <w:tcBorders>
              <w:top w:val="nil"/>
              <w:left w:val="nil"/>
              <w:bottom w:val="single" w:sz="4" w:space="0" w:color="auto"/>
              <w:right w:val="single" w:sz="4" w:space="0" w:color="auto"/>
            </w:tcBorders>
            <w:shd w:val="clear" w:color="auto" w:fill="auto"/>
            <w:noWrap/>
            <w:vAlign w:val="center"/>
            <w:hideMark/>
          </w:tcPr>
          <w:p w14:paraId="26EAC04F" w14:textId="77777777" w:rsidR="00F03A5B" w:rsidRPr="005B348A" w:rsidRDefault="00F03A5B" w:rsidP="003954E1">
            <w:pPr>
              <w:jc w:val="center"/>
              <w:rPr>
                <w:rFonts w:ascii="Calibri" w:hAnsi="Calibri" w:cs="Calibri"/>
                <w:b/>
                <w:color w:val="000000"/>
                <w:sz w:val="22"/>
              </w:rPr>
            </w:pPr>
            <w:r w:rsidRPr="005B348A">
              <w:rPr>
                <w:rFonts w:ascii="Calibri" w:hAnsi="Calibri" w:cs="Calibri"/>
                <w:b/>
                <w:color w:val="000000"/>
                <w:sz w:val="22"/>
              </w:rPr>
              <w:t>RESERVADO</w:t>
            </w:r>
          </w:p>
        </w:tc>
      </w:tr>
      <w:tr w:rsidR="00F03A5B" w:rsidRPr="00D64F30" w14:paraId="2F4F6B96" w14:textId="77777777" w:rsidTr="003954E1">
        <w:trPr>
          <w:trHeight w:val="315"/>
        </w:trPr>
        <w:tc>
          <w:tcPr>
            <w:tcW w:w="2333" w:type="pct"/>
            <w:tcBorders>
              <w:top w:val="nil"/>
              <w:left w:val="single" w:sz="8" w:space="0" w:color="auto"/>
              <w:bottom w:val="single" w:sz="8" w:space="0" w:color="auto"/>
              <w:right w:val="single" w:sz="4" w:space="0" w:color="auto"/>
            </w:tcBorders>
            <w:shd w:val="clear" w:color="auto" w:fill="auto"/>
            <w:noWrap/>
            <w:vAlign w:val="center"/>
            <w:hideMark/>
          </w:tcPr>
          <w:p w14:paraId="397884C2" w14:textId="77777777" w:rsidR="00F03A5B" w:rsidRPr="00D64F30" w:rsidRDefault="00F03A5B" w:rsidP="003954E1">
            <w:pPr>
              <w:rPr>
                <w:rFonts w:ascii="Calibri" w:hAnsi="Calibri" w:cs="Calibri"/>
                <w:color w:val="000000"/>
              </w:rPr>
            </w:pPr>
            <w:r w:rsidRPr="00D64F30">
              <w:rPr>
                <w:rFonts w:ascii="Calibri" w:hAnsi="Calibri" w:cs="Calibri"/>
                <w:color w:val="000000"/>
              </w:rPr>
              <w:t>Servicio de Inspección de Carga de Barcazas</w:t>
            </w:r>
          </w:p>
        </w:tc>
        <w:tc>
          <w:tcPr>
            <w:tcW w:w="1225" w:type="pct"/>
            <w:tcBorders>
              <w:top w:val="nil"/>
              <w:left w:val="nil"/>
              <w:bottom w:val="single" w:sz="8" w:space="0" w:color="auto"/>
              <w:right w:val="single" w:sz="4" w:space="0" w:color="auto"/>
            </w:tcBorders>
            <w:shd w:val="clear" w:color="auto" w:fill="auto"/>
            <w:noWrap/>
            <w:vAlign w:val="center"/>
            <w:hideMark/>
          </w:tcPr>
          <w:p w14:paraId="5F89C8F0" w14:textId="77777777" w:rsidR="00F03A5B" w:rsidRPr="00D64F30" w:rsidRDefault="00F03A5B" w:rsidP="003954E1">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M3</w:t>
            </w:r>
          </w:p>
        </w:tc>
        <w:tc>
          <w:tcPr>
            <w:tcW w:w="1442" w:type="pct"/>
            <w:tcBorders>
              <w:top w:val="nil"/>
              <w:left w:val="nil"/>
              <w:bottom w:val="single" w:sz="8" w:space="0" w:color="auto"/>
              <w:right w:val="single" w:sz="4" w:space="0" w:color="auto"/>
            </w:tcBorders>
            <w:shd w:val="clear" w:color="auto" w:fill="auto"/>
            <w:noWrap/>
            <w:vAlign w:val="center"/>
            <w:hideMark/>
          </w:tcPr>
          <w:p w14:paraId="43EE7D73" w14:textId="77777777" w:rsidR="00F03A5B" w:rsidRPr="005B348A" w:rsidRDefault="00F03A5B" w:rsidP="003954E1">
            <w:pPr>
              <w:jc w:val="center"/>
              <w:rPr>
                <w:rFonts w:ascii="Calibri" w:hAnsi="Calibri" w:cs="Calibri"/>
                <w:b/>
                <w:color w:val="000000"/>
                <w:sz w:val="22"/>
              </w:rPr>
            </w:pPr>
            <w:r w:rsidRPr="005B348A">
              <w:rPr>
                <w:rFonts w:ascii="Calibri" w:hAnsi="Calibri" w:cs="Calibri"/>
                <w:b/>
                <w:color w:val="000000"/>
                <w:sz w:val="22"/>
              </w:rPr>
              <w:t>RESERVADO</w:t>
            </w:r>
          </w:p>
        </w:tc>
      </w:tr>
      <w:tr w:rsidR="00F03A5B" w:rsidRPr="00D64F30" w14:paraId="4FBE8CB3" w14:textId="77777777" w:rsidTr="003954E1">
        <w:trPr>
          <w:trHeight w:val="300"/>
        </w:trPr>
        <w:tc>
          <w:tcPr>
            <w:tcW w:w="5000" w:type="pct"/>
            <w:gridSpan w:val="3"/>
            <w:tcBorders>
              <w:top w:val="nil"/>
              <w:left w:val="single" w:sz="8" w:space="0" w:color="auto"/>
              <w:bottom w:val="single" w:sz="4" w:space="0" w:color="auto"/>
              <w:right w:val="single" w:sz="4" w:space="0" w:color="auto"/>
            </w:tcBorders>
            <w:shd w:val="clear" w:color="auto" w:fill="auto"/>
            <w:noWrap/>
            <w:vAlign w:val="center"/>
            <w:hideMark/>
          </w:tcPr>
          <w:p w14:paraId="14DF25EC" w14:textId="77777777" w:rsidR="00F03A5B" w:rsidRPr="00D64F30" w:rsidRDefault="00F03A5B" w:rsidP="003954E1">
            <w:pPr>
              <w:rPr>
                <w:rFonts w:ascii="Calibri" w:hAnsi="Calibri" w:cs="Calibri"/>
                <w:color w:val="000000"/>
              </w:rPr>
            </w:pPr>
            <w:r w:rsidRPr="00D64F30">
              <w:rPr>
                <w:rFonts w:ascii="Calibri" w:hAnsi="Calibri" w:cs="Calibri"/>
                <w:color w:val="000000"/>
              </w:rPr>
              <w:t>ANÁLISIS DE CALIDAD </w:t>
            </w:r>
          </w:p>
        </w:tc>
      </w:tr>
      <w:tr w:rsidR="00F03A5B" w:rsidRPr="00D64F30" w14:paraId="72F61E71" w14:textId="77777777" w:rsidTr="003954E1">
        <w:trPr>
          <w:trHeight w:val="300"/>
        </w:trPr>
        <w:tc>
          <w:tcPr>
            <w:tcW w:w="2333" w:type="pct"/>
            <w:tcBorders>
              <w:top w:val="nil"/>
              <w:left w:val="single" w:sz="8" w:space="0" w:color="auto"/>
              <w:bottom w:val="single" w:sz="4" w:space="0" w:color="auto"/>
              <w:right w:val="single" w:sz="4" w:space="0" w:color="auto"/>
            </w:tcBorders>
            <w:shd w:val="clear" w:color="auto" w:fill="auto"/>
            <w:noWrap/>
            <w:vAlign w:val="center"/>
            <w:hideMark/>
          </w:tcPr>
          <w:p w14:paraId="5C28912F" w14:textId="77777777" w:rsidR="00F03A5B" w:rsidRPr="00D64F30" w:rsidRDefault="00F03A5B" w:rsidP="003954E1">
            <w:pPr>
              <w:rPr>
                <w:rFonts w:ascii="Calibri" w:hAnsi="Calibri" w:cs="Calibri"/>
                <w:color w:val="000000"/>
              </w:rPr>
            </w:pPr>
            <w:r w:rsidRPr="00D64F30">
              <w:rPr>
                <w:rFonts w:ascii="Calibri" w:hAnsi="Calibri" w:cs="Calibri"/>
                <w:color w:val="000000"/>
              </w:rPr>
              <w:t> Diesel</w:t>
            </w:r>
          </w:p>
        </w:tc>
        <w:tc>
          <w:tcPr>
            <w:tcW w:w="1225" w:type="pct"/>
            <w:tcBorders>
              <w:top w:val="nil"/>
              <w:left w:val="nil"/>
              <w:bottom w:val="single" w:sz="4" w:space="0" w:color="auto"/>
              <w:right w:val="single" w:sz="4" w:space="0" w:color="auto"/>
            </w:tcBorders>
            <w:shd w:val="clear" w:color="auto" w:fill="auto"/>
            <w:noWrap/>
            <w:vAlign w:val="center"/>
            <w:hideMark/>
          </w:tcPr>
          <w:p w14:paraId="1B568FF8" w14:textId="77777777" w:rsidR="00F03A5B" w:rsidRPr="00D64F30" w:rsidRDefault="00F03A5B" w:rsidP="003954E1">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por Análisis</w:t>
            </w:r>
          </w:p>
        </w:tc>
        <w:tc>
          <w:tcPr>
            <w:tcW w:w="1442" w:type="pct"/>
            <w:tcBorders>
              <w:top w:val="nil"/>
              <w:left w:val="nil"/>
              <w:bottom w:val="single" w:sz="4" w:space="0" w:color="auto"/>
              <w:right w:val="single" w:sz="4" w:space="0" w:color="auto"/>
            </w:tcBorders>
            <w:shd w:val="clear" w:color="auto" w:fill="auto"/>
            <w:noWrap/>
            <w:vAlign w:val="center"/>
            <w:hideMark/>
          </w:tcPr>
          <w:p w14:paraId="62DDD30A" w14:textId="77777777" w:rsidR="00F03A5B" w:rsidRPr="005B348A" w:rsidRDefault="00F03A5B" w:rsidP="003954E1">
            <w:pPr>
              <w:jc w:val="center"/>
              <w:rPr>
                <w:rFonts w:ascii="Calibri" w:hAnsi="Calibri" w:cs="Calibri"/>
                <w:b/>
                <w:color w:val="000000"/>
                <w:sz w:val="22"/>
              </w:rPr>
            </w:pPr>
            <w:r w:rsidRPr="005B348A">
              <w:rPr>
                <w:rFonts w:ascii="Calibri" w:hAnsi="Calibri" w:cs="Calibri"/>
                <w:b/>
                <w:color w:val="000000"/>
                <w:sz w:val="22"/>
              </w:rPr>
              <w:t>RESERVADO</w:t>
            </w:r>
          </w:p>
        </w:tc>
      </w:tr>
      <w:tr w:rsidR="00F03A5B" w:rsidRPr="00D64F30" w14:paraId="50D8B7DD" w14:textId="77777777" w:rsidTr="003954E1">
        <w:trPr>
          <w:trHeight w:val="315"/>
        </w:trPr>
        <w:tc>
          <w:tcPr>
            <w:tcW w:w="2333" w:type="pct"/>
            <w:tcBorders>
              <w:top w:val="nil"/>
              <w:left w:val="single" w:sz="8" w:space="0" w:color="auto"/>
              <w:bottom w:val="single" w:sz="8" w:space="0" w:color="auto"/>
              <w:right w:val="single" w:sz="4" w:space="0" w:color="auto"/>
            </w:tcBorders>
            <w:shd w:val="clear" w:color="auto" w:fill="auto"/>
            <w:noWrap/>
            <w:vAlign w:val="center"/>
            <w:hideMark/>
          </w:tcPr>
          <w:p w14:paraId="66FABFE6" w14:textId="77777777" w:rsidR="00F03A5B" w:rsidRPr="00D64F30" w:rsidRDefault="00F03A5B" w:rsidP="003954E1">
            <w:pPr>
              <w:rPr>
                <w:rFonts w:ascii="Calibri" w:hAnsi="Calibri" w:cs="Calibri"/>
                <w:color w:val="000000"/>
              </w:rPr>
            </w:pPr>
            <w:r w:rsidRPr="00D64F30">
              <w:rPr>
                <w:rFonts w:ascii="Calibri" w:hAnsi="Calibri" w:cs="Calibri"/>
                <w:color w:val="000000"/>
              </w:rPr>
              <w:t> Insumos y Aditivos</w:t>
            </w:r>
          </w:p>
        </w:tc>
        <w:tc>
          <w:tcPr>
            <w:tcW w:w="1225" w:type="pct"/>
            <w:tcBorders>
              <w:top w:val="nil"/>
              <w:left w:val="nil"/>
              <w:bottom w:val="single" w:sz="8" w:space="0" w:color="auto"/>
              <w:right w:val="single" w:sz="4" w:space="0" w:color="auto"/>
            </w:tcBorders>
            <w:shd w:val="clear" w:color="auto" w:fill="auto"/>
            <w:noWrap/>
            <w:vAlign w:val="center"/>
            <w:hideMark/>
          </w:tcPr>
          <w:p w14:paraId="3CA0B54B" w14:textId="77777777" w:rsidR="00F03A5B" w:rsidRPr="00D64F30" w:rsidRDefault="00F03A5B" w:rsidP="003954E1">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por Análisis</w:t>
            </w:r>
          </w:p>
        </w:tc>
        <w:tc>
          <w:tcPr>
            <w:tcW w:w="1442" w:type="pct"/>
            <w:tcBorders>
              <w:top w:val="nil"/>
              <w:left w:val="nil"/>
              <w:bottom w:val="single" w:sz="8" w:space="0" w:color="auto"/>
              <w:right w:val="single" w:sz="4" w:space="0" w:color="auto"/>
            </w:tcBorders>
            <w:shd w:val="clear" w:color="auto" w:fill="auto"/>
            <w:noWrap/>
            <w:vAlign w:val="center"/>
            <w:hideMark/>
          </w:tcPr>
          <w:p w14:paraId="7C57D6CF" w14:textId="77777777" w:rsidR="00F03A5B" w:rsidRPr="005B348A" w:rsidRDefault="00F03A5B" w:rsidP="003954E1">
            <w:pPr>
              <w:jc w:val="center"/>
              <w:rPr>
                <w:rFonts w:ascii="Calibri" w:hAnsi="Calibri" w:cs="Calibri"/>
                <w:b/>
                <w:color w:val="000000"/>
                <w:sz w:val="22"/>
              </w:rPr>
            </w:pPr>
            <w:r w:rsidRPr="005B348A">
              <w:rPr>
                <w:rFonts w:ascii="Calibri" w:hAnsi="Calibri" w:cs="Calibri"/>
                <w:b/>
                <w:color w:val="000000"/>
                <w:sz w:val="22"/>
              </w:rPr>
              <w:t>RESERVADO</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6BBE2F6D" w:rsidR="00032481" w:rsidRPr="00552079" w:rsidRDefault="00032481" w:rsidP="003954E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14:paraId="0321F345" w14:textId="77777777" w:rsidR="00FF659D" w:rsidRPr="00552079" w:rsidRDefault="00FF659D" w:rsidP="003954E1">
      <w:pPr>
        <w:ind w:left="426"/>
        <w:jc w:val="both"/>
        <w:rPr>
          <w:rFonts w:asciiTheme="minorHAnsi" w:hAnsiTheme="minorHAnsi" w:cstheme="minorHAnsi"/>
          <w:color w:val="000000"/>
          <w:sz w:val="22"/>
          <w:szCs w:val="22"/>
        </w:rPr>
      </w:pPr>
    </w:p>
    <w:p w14:paraId="487E4747" w14:textId="77777777" w:rsidR="00FF659D" w:rsidRPr="00552079" w:rsidRDefault="00FF659D" w:rsidP="003954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3954E1">
      <w:pPr>
        <w:ind w:left="426"/>
        <w:jc w:val="both"/>
        <w:rPr>
          <w:rFonts w:asciiTheme="minorHAnsi" w:hAnsiTheme="minorHAnsi" w:cstheme="minorHAnsi"/>
          <w:b/>
          <w:sz w:val="22"/>
          <w:szCs w:val="22"/>
        </w:rPr>
      </w:pPr>
    </w:p>
    <w:p w14:paraId="44412EAF" w14:textId="73B2E445" w:rsidR="00032481" w:rsidRPr="004119DC" w:rsidRDefault="00032481" w:rsidP="003954E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3954E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3954E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3954E1">
      <w:pPr>
        <w:jc w:val="both"/>
        <w:rPr>
          <w:rFonts w:asciiTheme="minorHAnsi" w:hAnsiTheme="minorHAnsi" w:cstheme="minorHAnsi"/>
          <w:color w:val="000000"/>
          <w:sz w:val="22"/>
          <w:szCs w:val="22"/>
        </w:rPr>
      </w:pPr>
    </w:p>
    <w:p w14:paraId="5381890F" w14:textId="77777777" w:rsidR="00FF659D" w:rsidRPr="00552079" w:rsidRDefault="00FF659D" w:rsidP="003954E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3954E1">
      <w:pPr>
        <w:ind w:left="425"/>
        <w:jc w:val="both"/>
        <w:rPr>
          <w:rFonts w:asciiTheme="minorHAnsi" w:hAnsiTheme="minorHAnsi" w:cstheme="minorHAnsi"/>
          <w:b/>
          <w:sz w:val="22"/>
          <w:szCs w:val="22"/>
        </w:rPr>
      </w:pPr>
    </w:p>
    <w:p w14:paraId="18685FF2" w14:textId="77777777" w:rsidR="00796070" w:rsidRPr="00552079" w:rsidRDefault="00796070" w:rsidP="003954E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3954E1">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BE10E1">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BE10E1">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BE10E1">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BE10E1">
      <w:pPr>
        <w:numPr>
          <w:ilvl w:val="1"/>
          <w:numId w:val="13"/>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w:t>
      </w:r>
      <w:r w:rsidRPr="00552079">
        <w:rPr>
          <w:rFonts w:asciiTheme="minorHAnsi" w:eastAsiaTheme="minorHAnsi" w:hAnsiTheme="minorHAnsi" w:cstheme="minorHAnsi"/>
          <w:sz w:val="22"/>
          <w:szCs w:val="22"/>
          <w:lang w:val="es-BO"/>
        </w:rPr>
        <w:lastRenderedPageBreak/>
        <w:t>salvo causas de fuerza mayor, caso fortuito u otros motivos debidamente justificados y aceptados la Entidad que realiza el reporte en el SICOES.</w:t>
      </w:r>
    </w:p>
    <w:p w14:paraId="222C5DD9" w14:textId="5D3E6451" w:rsidR="00313C53" w:rsidRDefault="006A773C" w:rsidP="00BE10E1">
      <w:pPr>
        <w:numPr>
          <w:ilvl w:val="1"/>
          <w:numId w:val="13"/>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1972D26" w14:textId="77777777" w:rsidR="003954E1" w:rsidRPr="00911650" w:rsidRDefault="003954E1" w:rsidP="003954E1">
      <w:pPr>
        <w:ind w:left="709"/>
        <w:jc w:val="both"/>
        <w:rPr>
          <w:rFonts w:asciiTheme="minorHAnsi" w:eastAsiaTheme="minorHAnsi" w:hAnsiTheme="minorHAnsi" w:cstheme="minorHAnsi"/>
          <w:sz w:val="22"/>
          <w:szCs w:val="22"/>
          <w:lang w:val="es-BO"/>
        </w:rPr>
      </w:pPr>
    </w:p>
    <w:p w14:paraId="1B191671" w14:textId="0EF05823" w:rsidR="0042668B" w:rsidRPr="00552079" w:rsidRDefault="0042668B" w:rsidP="003954E1">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CA5234B" w14:textId="77777777" w:rsidR="00D75027" w:rsidRDefault="00D75027" w:rsidP="00147009">
      <w:pPr>
        <w:jc w:val="both"/>
        <w:rPr>
          <w:rFonts w:asciiTheme="minorHAnsi" w:hAnsiTheme="minorHAnsi" w:cstheme="minorHAnsi"/>
          <w:sz w:val="22"/>
          <w:szCs w:val="22"/>
          <w:lang w:eastAsia="es-BO"/>
        </w:rPr>
      </w:pPr>
    </w:p>
    <w:p w14:paraId="5647D1D5" w14:textId="77777777" w:rsidR="00D75027" w:rsidRDefault="00D75027" w:rsidP="00147009">
      <w:pPr>
        <w:jc w:val="both"/>
        <w:rPr>
          <w:rFonts w:asciiTheme="minorHAnsi" w:hAnsiTheme="minorHAnsi" w:cstheme="minorHAnsi"/>
          <w:sz w:val="22"/>
          <w:szCs w:val="22"/>
          <w:lang w:eastAsia="es-BO"/>
        </w:rPr>
      </w:pPr>
    </w:p>
    <w:p w14:paraId="1C49AD33" w14:textId="77777777" w:rsidR="00D75027" w:rsidRDefault="00D75027" w:rsidP="00147009">
      <w:pPr>
        <w:jc w:val="both"/>
        <w:rPr>
          <w:rFonts w:asciiTheme="minorHAnsi" w:hAnsiTheme="minorHAnsi" w:cstheme="minorHAnsi"/>
          <w:sz w:val="22"/>
          <w:szCs w:val="22"/>
          <w:lang w:eastAsia="es-BO"/>
        </w:rPr>
      </w:pPr>
    </w:p>
    <w:p w14:paraId="2B1D20D5" w14:textId="26BB9CCA" w:rsidR="00AE15C5" w:rsidRPr="00AE15C5" w:rsidRDefault="00AE15C5" w:rsidP="00BE10E1">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lastRenderedPageBreak/>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BE10E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BE10E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BE10E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BE10E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E10E1">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E10E1">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E10E1">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E10E1">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E10E1">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BE10E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BE10E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BE10E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BE10E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E10E1">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BE10E1">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BE10E1">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14:paraId="24E90B1E" w14:textId="77777777" w:rsidR="00452B99" w:rsidRPr="00552079" w:rsidRDefault="00452B99" w:rsidP="00BE10E1">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BE10E1">
      <w:pPr>
        <w:numPr>
          <w:ilvl w:val="0"/>
          <w:numId w:val="15"/>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3954E1">
      <w:pPr>
        <w:ind w:left="720"/>
        <w:contextualSpacing/>
        <w:jc w:val="both"/>
        <w:rPr>
          <w:rFonts w:asciiTheme="minorHAnsi" w:hAnsiTheme="minorHAnsi" w:cstheme="minorHAnsi"/>
          <w:sz w:val="22"/>
          <w:szCs w:val="22"/>
        </w:rPr>
      </w:pPr>
    </w:p>
    <w:p w14:paraId="46CA5E88" w14:textId="77777777" w:rsidR="00452B99" w:rsidRPr="00552079" w:rsidRDefault="00452B99" w:rsidP="003954E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66C92C31" w14:textId="77777777" w:rsidR="003954E1" w:rsidRDefault="003954E1" w:rsidP="003954E1">
      <w:pPr>
        <w:ind w:left="993"/>
        <w:jc w:val="both"/>
        <w:rPr>
          <w:rFonts w:asciiTheme="minorHAnsi" w:eastAsiaTheme="minorHAnsi" w:hAnsiTheme="minorHAnsi" w:cstheme="minorHAnsi"/>
          <w:sz w:val="22"/>
          <w:szCs w:val="22"/>
          <w:lang w:val="es-BO"/>
        </w:rPr>
      </w:pPr>
    </w:p>
    <w:p w14:paraId="5C995568" w14:textId="77777777" w:rsidR="00452B99" w:rsidRPr="00552079" w:rsidRDefault="00452B99" w:rsidP="003954E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52B206F" w14:textId="77777777" w:rsidR="00B00286" w:rsidRDefault="00B00286" w:rsidP="003954E1">
      <w:pPr>
        <w:ind w:left="993"/>
        <w:jc w:val="both"/>
        <w:rPr>
          <w:rFonts w:asciiTheme="minorHAnsi" w:eastAsiaTheme="minorHAnsi" w:hAnsiTheme="minorHAnsi" w:cstheme="minorHAnsi"/>
          <w:sz w:val="22"/>
          <w:szCs w:val="22"/>
          <w:lang w:val="es-BO"/>
        </w:rPr>
      </w:pPr>
    </w:p>
    <w:p w14:paraId="016E53FF" w14:textId="0CEA4DF3" w:rsidR="00452B99" w:rsidRDefault="00452B99" w:rsidP="003954E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12882E14" w14:textId="77777777" w:rsidR="00B00286" w:rsidRPr="00552079" w:rsidRDefault="00B00286" w:rsidP="003954E1">
      <w:pPr>
        <w:ind w:left="993"/>
        <w:jc w:val="both"/>
        <w:rPr>
          <w:rFonts w:asciiTheme="minorHAnsi" w:eastAsiaTheme="minorHAnsi" w:hAnsiTheme="minorHAnsi" w:cstheme="minorHAnsi"/>
          <w:sz w:val="22"/>
          <w:szCs w:val="22"/>
          <w:lang w:val="es-BO"/>
        </w:rPr>
      </w:pPr>
    </w:p>
    <w:p w14:paraId="00990F9E" w14:textId="2CCD1266" w:rsidR="00452B99" w:rsidRPr="004B0CFC" w:rsidRDefault="00452B99" w:rsidP="00BE10E1">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EB62C7">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B991FB" w14:textId="77777777" w:rsidR="00EB62C7" w:rsidRDefault="00EB62C7" w:rsidP="00EB62C7">
      <w:pPr>
        <w:ind w:left="992"/>
        <w:jc w:val="both"/>
        <w:rPr>
          <w:rFonts w:asciiTheme="minorHAnsi" w:eastAsiaTheme="minorHAnsi" w:hAnsiTheme="minorHAnsi" w:cstheme="minorHAnsi"/>
          <w:sz w:val="22"/>
          <w:szCs w:val="22"/>
          <w:lang w:val="es-BO"/>
        </w:rPr>
      </w:pPr>
    </w:p>
    <w:p w14:paraId="07C82B55" w14:textId="77777777" w:rsidR="00452B99" w:rsidRPr="00552079" w:rsidRDefault="00452B99" w:rsidP="00EB62C7">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4A223242" w14:textId="77777777" w:rsidR="00EB62C7" w:rsidRDefault="00EB62C7" w:rsidP="00EB62C7">
      <w:pPr>
        <w:ind w:left="992"/>
        <w:jc w:val="both"/>
        <w:rPr>
          <w:rFonts w:asciiTheme="minorHAnsi" w:eastAsiaTheme="minorHAnsi" w:hAnsiTheme="minorHAnsi" w:cstheme="minorHAnsi"/>
          <w:sz w:val="22"/>
          <w:szCs w:val="22"/>
          <w:lang w:val="es-BO"/>
        </w:rPr>
      </w:pPr>
    </w:p>
    <w:p w14:paraId="639C77A3" w14:textId="77777777" w:rsidR="004B0CFC" w:rsidRDefault="00452B99" w:rsidP="00EB62C7">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CEEF348" w14:textId="77777777" w:rsidR="00EB62C7" w:rsidRDefault="00EB62C7" w:rsidP="00EB62C7">
      <w:pPr>
        <w:ind w:left="992"/>
        <w:jc w:val="both"/>
        <w:rPr>
          <w:rFonts w:asciiTheme="minorHAnsi" w:eastAsiaTheme="minorHAnsi" w:hAnsiTheme="minorHAnsi" w:cstheme="minorHAnsi"/>
          <w:sz w:val="22"/>
          <w:szCs w:val="22"/>
          <w:lang w:val="es-BO"/>
        </w:rPr>
      </w:pPr>
    </w:p>
    <w:p w14:paraId="348380E6" w14:textId="04A695FD" w:rsidR="00452B99" w:rsidRPr="004B0CFC" w:rsidRDefault="00452B99" w:rsidP="00BE10E1">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BE10E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BE10E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BE10E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7EF20A2D"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b/>
          <w:i/>
          <w:color w:val="FF0000"/>
          <w:sz w:val="22"/>
          <w:szCs w:val="22"/>
          <w:lang w:val="es-ES_tradnl"/>
        </w:rPr>
        <w:t>NO APLIC</w:t>
      </w:r>
      <w:r w:rsidR="00EB62C7">
        <w:rPr>
          <w:rFonts w:asciiTheme="minorHAnsi" w:hAnsiTheme="minorHAnsi" w:cstheme="minorHAnsi"/>
          <w:b/>
          <w:i/>
          <w:color w:val="FF0000"/>
          <w:sz w:val="22"/>
          <w:szCs w:val="22"/>
          <w:lang w:val="es-ES_tradnl"/>
        </w:rPr>
        <w:t>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3F0FF917" w14:textId="77777777" w:rsidR="00E46A1A" w:rsidRDefault="00E46A1A" w:rsidP="00472D6C">
      <w:pPr>
        <w:pStyle w:val="Prrafodelista"/>
        <w:ind w:left="426"/>
        <w:jc w:val="both"/>
        <w:rPr>
          <w:rFonts w:asciiTheme="minorHAnsi" w:hAnsiTheme="minorHAnsi" w:cstheme="minorHAnsi"/>
          <w:sz w:val="22"/>
          <w:szCs w:val="22"/>
        </w:rPr>
      </w:pPr>
    </w:p>
    <w:p w14:paraId="62D3ACF6" w14:textId="77777777" w:rsidR="00E46A1A" w:rsidRDefault="00E46A1A" w:rsidP="00472D6C">
      <w:pPr>
        <w:pStyle w:val="Prrafodelista"/>
        <w:ind w:left="426"/>
        <w:jc w:val="both"/>
        <w:rPr>
          <w:rFonts w:asciiTheme="minorHAnsi" w:hAnsiTheme="minorHAnsi" w:cstheme="minorHAnsi"/>
          <w:sz w:val="22"/>
          <w:szCs w:val="22"/>
        </w:rPr>
      </w:pPr>
    </w:p>
    <w:p w14:paraId="6D9F4FC0" w14:textId="77777777" w:rsidR="00E46A1A" w:rsidRDefault="00E46A1A" w:rsidP="00472D6C">
      <w:pPr>
        <w:pStyle w:val="Prrafodelista"/>
        <w:ind w:left="426"/>
        <w:jc w:val="both"/>
        <w:rPr>
          <w:rFonts w:asciiTheme="minorHAnsi" w:hAnsiTheme="minorHAnsi" w:cstheme="minorHAnsi"/>
          <w:sz w:val="22"/>
          <w:szCs w:val="22"/>
        </w:rPr>
      </w:pPr>
    </w:p>
    <w:p w14:paraId="13C378A8" w14:textId="77777777" w:rsidR="00E46A1A" w:rsidRPr="00552079" w:rsidRDefault="00E46A1A" w:rsidP="00472D6C">
      <w:pPr>
        <w:pStyle w:val="Prrafodelista"/>
        <w:ind w:left="426"/>
        <w:jc w:val="both"/>
        <w:rPr>
          <w:rFonts w:asciiTheme="minorHAnsi" w:hAnsiTheme="minorHAnsi" w:cstheme="minorHAnsi"/>
          <w:sz w:val="22"/>
          <w:szCs w:val="22"/>
        </w:rPr>
      </w:pPr>
    </w:p>
    <w:p w14:paraId="66A79C41" w14:textId="77777777" w:rsidR="00D8621B" w:rsidRDefault="00D8621B" w:rsidP="00897820">
      <w:pPr>
        <w:ind w:firstLine="426"/>
        <w:jc w:val="center"/>
        <w:rPr>
          <w:rFonts w:asciiTheme="minorHAnsi" w:hAnsiTheme="minorHAnsi" w:cstheme="minorHAnsi"/>
          <w:b/>
          <w:sz w:val="22"/>
          <w:szCs w:val="22"/>
        </w:rPr>
      </w:pPr>
    </w:p>
    <w:p w14:paraId="47224507" w14:textId="77777777" w:rsidR="00D8621B" w:rsidRDefault="00D8621B" w:rsidP="00897820">
      <w:pPr>
        <w:ind w:firstLine="426"/>
        <w:jc w:val="center"/>
        <w:rPr>
          <w:rFonts w:asciiTheme="minorHAnsi" w:hAnsiTheme="minorHAnsi" w:cstheme="minorHAnsi"/>
          <w:b/>
          <w:sz w:val="22"/>
          <w:szCs w:val="22"/>
        </w:rPr>
      </w:pPr>
    </w:p>
    <w:p w14:paraId="08BEE81A" w14:textId="77777777" w:rsidR="00D8621B" w:rsidRDefault="00D8621B" w:rsidP="00897820">
      <w:pPr>
        <w:ind w:firstLine="426"/>
        <w:jc w:val="center"/>
        <w:rPr>
          <w:rFonts w:asciiTheme="minorHAnsi" w:hAnsiTheme="minorHAnsi" w:cstheme="minorHAnsi"/>
          <w:b/>
          <w:sz w:val="22"/>
          <w:szCs w:val="22"/>
        </w:rPr>
      </w:pPr>
    </w:p>
    <w:p w14:paraId="1EDAD6A9" w14:textId="77777777" w:rsidR="00D8621B" w:rsidRDefault="00D8621B" w:rsidP="00897820">
      <w:pPr>
        <w:ind w:firstLine="426"/>
        <w:jc w:val="center"/>
        <w:rPr>
          <w:rFonts w:asciiTheme="minorHAnsi" w:hAnsiTheme="minorHAnsi" w:cstheme="minorHAnsi"/>
          <w:b/>
          <w:sz w:val="22"/>
          <w:szCs w:val="22"/>
        </w:rPr>
      </w:pPr>
    </w:p>
    <w:p w14:paraId="4C69C120" w14:textId="77777777" w:rsidR="00D8621B" w:rsidRDefault="00D8621B" w:rsidP="00897820">
      <w:pPr>
        <w:ind w:firstLine="426"/>
        <w:jc w:val="center"/>
        <w:rPr>
          <w:rFonts w:asciiTheme="minorHAnsi" w:hAnsiTheme="minorHAnsi" w:cstheme="minorHAnsi"/>
          <w:b/>
          <w:sz w:val="22"/>
          <w:szCs w:val="22"/>
        </w:rPr>
      </w:pPr>
    </w:p>
    <w:p w14:paraId="1022B727" w14:textId="77777777" w:rsidR="00D8621B" w:rsidRDefault="00D8621B" w:rsidP="00897820">
      <w:pPr>
        <w:ind w:firstLine="426"/>
        <w:jc w:val="center"/>
        <w:rPr>
          <w:rFonts w:asciiTheme="minorHAnsi" w:hAnsiTheme="minorHAnsi" w:cstheme="minorHAnsi"/>
          <w:b/>
          <w:sz w:val="22"/>
          <w:szCs w:val="22"/>
        </w:rPr>
      </w:pPr>
    </w:p>
    <w:p w14:paraId="1ED9146F" w14:textId="77777777" w:rsidR="00D8621B" w:rsidRDefault="00D8621B" w:rsidP="00897820">
      <w:pPr>
        <w:ind w:firstLine="426"/>
        <w:jc w:val="center"/>
        <w:rPr>
          <w:rFonts w:asciiTheme="minorHAnsi" w:hAnsiTheme="minorHAnsi" w:cstheme="minorHAnsi"/>
          <w:b/>
          <w:sz w:val="22"/>
          <w:szCs w:val="22"/>
        </w:rPr>
      </w:pPr>
    </w:p>
    <w:p w14:paraId="08F1A1D2" w14:textId="77777777" w:rsidR="00D8621B" w:rsidRDefault="00D8621B" w:rsidP="00897820">
      <w:pPr>
        <w:ind w:firstLine="426"/>
        <w:jc w:val="center"/>
        <w:rPr>
          <w:rFonts w:asciiTheme="minorHAnsi" w:hAnsiTheme="minorHAnsi" w:cstheme="minorHAnsi"/>
          <w:b/>
          <w:sz w:val="22"/>
          <w:szCs w:val="22"/>
        </w:rPr>
      </w:pPr>
    </w:p>
    <w:p w14:paraId="38D9B14F" w14:textId="77777777" w:rsidR="00D8621B" w:rsidRDefault="00D8621B" w:rsidP="00897820">
      <w:pPr>
        <w:ind w:firstLine="426"/>
        <w:jc w:val="center"/>
        <w:rPr>
          <w:rFonts w:asciiTheme="minorHAnsi" w:hAnsiTheme="minorHAnsi" w:cstheme="minorHAnsi"/>
          <w:b/>
          <w:sz w:val="22"/>
          <w:szCs w:val="22"/>
        </w:rPr>
      </w:pPr>
    </w:p>
    <w:p w14:paraId="1273EA23" w14:textId="77777777" w:rsidR="00D8621B" w:rsidRDefault="00D8621B" w:rsidP="00897820">
      <w:pPr>
        <w:ind w:firstLine="426"/>
        <w:jc w:val="center"/>
        <w:rPr>
          <w:rFonts w:asciiTheme="minorHAnsi" w:hAnsiTheme="minorHAnsi" w:cstheme="minorHAnsi"/>
          <w:b/>
          <w:sz w:val="22"/>
          <w:szCs w:val="22"/>
        </w:rPr>
      </w:pPr>
    </w:p>
    <w:p w14:paraId="03E9EA4E" w14:textId="77777777" w:rsidR="00D8621B" w:rsidRDefault="00D8621B" w:rsidP="00897820">
      <w:pPr>
        <w:ind w:firstLine="426"/>
        <w:jc w:val="center"/>
        <w:rPr>
          <w:rFonts w:asciiTheme="minorHAnsi" w:hAnsiTheme="minorHAnsi" w:cstheme="minorHAnsi"/>
          <w:b/>
          <w:sz w:val="22"/>
          <w:szCs w:val="22"/>
        </w:rPr>
      </w:pPr>
    </w:p>
    <w:p w14:paraId="3FCE5E8B" w14:textId="77777777" w:rsidR="00D8621B" w:rsidRDefault="00D8621B" w:rsidP="00897820">
      <w:pPr>
        <w:ind w:firstLine="426"/>
        <w:jc w:val="center"/>
        <w:rPr>
          <w:rFonts w:asciiTheme="minorHAnsi" w:hAnsiTheme="minorHAnsi" w:cstheme="minorHAnsi"/>
          <w:b/>
          <w:sz w:val="22"/>
          <w:szCs w:val="22"/>
        </w:rPr>
      </w:pPr>
    </w:p>
    <w:p w14:paraId="6B0DDAC7" w14:textId="77777777" w:rsidR="00D8621B" w:rsidRDefault="00D8621B" w:rsidP="00897820">
      <w:pPr>
        <w:ind w:firstLine="426"/>
        <w:jc w:val="center"/>
        <w:rPr>
          <w:rFonts w:asciiTheme="minorHAnsi" w:hAnsiTheme="minorHAnsi" w:cstheme="minorHAnsi"/>
          <w:b/>
          <w:sz w:val="22"/>
          <w:szCs w:val="22"/>
        </w:rPr>
      </w:pPr>
    </w:p>
    <w:p w14:paraId="0D8EEDCC" w14:textId="77777777" w:rsidR="00D8621B" w:rsidRDefault="00D8621B" w:rsidP="00897820">
      <w:pPr>
        <w:ind w:firstLine="426"/>
        <w:jc w:val="center"/>
        <w:rPr>
          <w:rFonts w:asciiTheme="minorHAnsi" w:hAnsiTheme="minorHAnsi" w:cstheme="minorHAnsi"/>
          <w:b/>
          <w:sz w:val="22"/>
          <w:szCs w:val="22"/>
        </w:rPr>
      </w:pPr>
    </w:p>
    <w:p w14:paraId="3F4554FF" w14:textId="77777777" w:rsidR="00D8621B" w:rsidRDefault="00D8621B" w:rsidP="00897820">
      <w:pPr>
        <w:ind w:firstLine="426"/>
        <w:jc w:val="center"/>
        <w:rPr>
          <w:rFonts w:asciiTheme="minorHAnsi" w:hAnsiTheme="minorHAnsi" w:cstheme="minorHAnsi"/>
          <w:b/>
          <w:sz w:val="22"/>
          <w:szCs w:val="22"/>
        </w:rPr>
      </w:pPr>
    </w:p>
    <w:p w14:paraId="61DA82B7" w14:textId="77777777" w:rsidR="00D8621B" w:rsidRDefault="00D8621B" w:rsidP="00897820">
      <w:pPr>
        <w:ind w:firstLine="426"/>
        <w:jc w:val="center"/>
        <w:rPr>
          <w:rFonts w:asciiTheme="minorHAnsi" w:hAnsiTheme="minorHAnsi" w:cstheme="minorHAnsi"/>
          <w:b/>
          <w:sz w:val="22"/>
          <w:szCs w:val="22"/>
        </w:rPr>
      </w:pPr>
    </w:p>
    <w:p w14:paraId="16D59CA5" w14:textId="77777777" w:rsidR="00D8621B" w:rsidRDefault="00D8621B" w:rsidP="00897820">
      <w:pPr>
        <w:ind w:firstLine="426"/>
        <w:jc w:val="center"/>
        <w:rPr>
          <w:rFonts w:asciiTheme="minorHAnsi" w:hAnsiTheme="minorHAnsi" w:cstheme="minorHAnsi"/>
          <w:b/>
          <w:sz w:val="22"/>
          <w:szCs w:val="22"/>
        </w:rPr>
      </w:pPr>
    </w:p>
    <w:p w14:paraId="1BE72A94" w14:textId="77777777" w:rsidR="00D8621B" w:rsidRDefault="00D8621B"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395E21" w:rsidRDefault="00900663" w:rsidP="002750AD">
      <w:pPr>
        <w:pStyle w:val="Prrafodelista"/>
        <w:numPr>
          <w:ilvl w:val="0"/>
          <w:numId w:val="3"/>
        </w:numPr>
        <w:ind w:left="426" w:hanging="426"/>
        <w:jc w:val="both"/>
        <w:rPr>
          <w:rFonts w:asciiTheme="minorHAnsi" w:hAnsiTheme="minorHAnsi" w:cstheme="minorHAnsi"/>
          <w:b/>
          <w:sz w:val="22"/>
          <w:szCs w:val="22"/>
        </w:rPr>
      </w:pPr>
      <w:r w:rsidRPr="00395E21">
        <w:rPr>
          <w:rFonts w:asciiTheme="minorHAnsi" w:hAnsiTheme="minorHAnsi" w:cstheme="minorHAnsi"/>
          <w:b/>
          <w:sz w:val="22"/>
          <w:szCs w:val="22"/>
        </w:rPr>
        <w:t>PRESENTACIÓN</w:t>
      </w:r>
      <w:r w:rsidR="001C260C" w:rsidRPr="00395E21">
        <w:rPr>
          <w:rFonts w:asciiTheme="minorHAnsi" w:hAnsiTheme="minorHAnsi" w:cstheme="minorHAnsi"/>
          <w:b/>
          <w:sz w:val="22"/>
          <w:szCs w:val="22"/>
        </w:rPr>
        <w:t xml:space="preserve"> DE PROPUESTA</w:t>
      </w:r>
      <w:r w:rsidR="0069248C" w:rsidRPr="00395E21">
        <w:rPr>
          <w:rFonts w:asciiTheme="minorHAnsi" w:hAnsiTheme="minorHAnsi" w:cstheme="minorHAnsi"/>
          <w:b/>
          <w:sz w:val="22"/>
          <w:szCs w:val="22"/>
        </w:rPr>
        <w:t>.-</w:t>
      </w:r>
      <w:r w:rsidR="00144829" w:rsidRPr="00395E21">
        <w:rPr>
          <w:rFonts w:asciiTheme="minorHAnsi" w:hAnsiTheme="minorHAnsi" w:cstheme="minorHAnsi"/>
          <w:b/>
          <w:sz w:val="22"/>
          <w:szCs w:val="22"/>
        </w:rPr>
        <w:t xml:space="preserve"> </w:t>
      </w:r>
    </w:p>
    <w:p w14:paraId="596C30A9" w14:textId="77777777" w:rsidR="005C0372" w:rsidRPr="00395E21" w:rsidRDefault="005C0372" w:rsidP="005C0372">
      <w:pPr>
        <w:pStyle w:val="Prrafodelista"/>
        <w:ind w:left="426"/>
        <w:jc w:val="both"/>
        <w:rPr>
          <w:rFonts w:asciiTheme="minorHAnsi" w:hAnsiTheme="minorHAnsi" w:cstheme="minorHAnsi"/>
          <w:sz w:val="22"/>
          <w:szCs w:val="22"/>
        </w:rPr>
      </w:pPr>
    </w:p>
    <w:p w14:paraId="0473604C" w14:textId="77777777" w:rsidR="005C0372" w:rsidRDefault="005C0372" w:rsidP="005C0372">
      <w:pPr>
        <w:pStyle w:val="Prrafodelista"/>
        <w:ind w:left="426"/>
        <w:jc w:val="both"/>
        <w:rPr>
          <w:rFonts w:asciiTheme="minorHAnsi" w:hAnsiTheme="minorHAnsi" w:cstheme="minorHAnsi"/>
          <w:sz w:val="22"/>
          <w:szCs w:val="22"/>
        </w:rPr>
      </w:pPr>
      <w:r w:rsidRPr="00395E21">
        <w:rPr>
          <w:rFonts w:asciiTheme="minorHAnsi" w:hAnsiTheme="minorHAnsi" w:cstheme="minorHAnsi"/>
          <w:sz w:val="22"/>
          <w:szCs w:val="22"/>
        </w:rPr>
        <w:t>El proponente deberá elegir una de las siguientes alternativas para la presentación de propuestas:</w:t>
      </w:r>
    </w:p>
    <w:p w14:paraId="5942004D" w14:textId="77777777" w:rsidR="005C0372" w:rsidRPr="005E7161" w:rsidRDefault="005C0372" w:rsidP="00BE10E1">
      <w:pPr>
        <w:pStyle w:val="Prrafodelista"/>
        <w:numPr>
          <w:ilvl w:val="0"/>
          <w:numId w:val="30"/>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5E7161">
        <w:rPr>
          <w:rFonts w:asciiTheme="minorHAnsi" w:hAnsiTheme="minorHAnsi" w:cstheme="minorHAnsi"/>
          <w:b/>
          <w:bCs/>
          <w:color w:val="000000"/>
          <w:kern w:val="28"/>
          <w:sz w:val="22"/>
          <w:szCs w:val="22"/>
          <w:u w:val="single"/>
          <w:lang w:eastAsia="es-ES"/>
        </w:rPr>
        <w:t>Presentación de Propuestas de forma Física:</w:t>
      </w:r>
    </w:p>
    <w:p w14:paraId="541268C2" w14:textId="77777777" w:rsidR="005C0372" w:rsidRDefault="005C0372" w:rsidP="005C0372">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6149ABB2" w14:textId="77777777" w:rsidR="005C0372" w:rsidRDefault="005C0372" w:rsidP="005C0372">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624CC7F8" w14:textId="77777777" w:rsidR="005C0372" w:rsidRDefault="005C0372" w:rsidP="005C0372">
      <w:pPr>
        <w:pStyle w:val="Sinespaciado4"/>
        <w:rPr>
          <w:lang w:eastAsia="es-ES"/>
        </w:rPr>
      </w:pPr>
    </w:p>
    <w:p w14:paraId="36A05C0C"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40F801DD"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056C5C65"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292151C1" w14:textId="77777777" w:rsidR="005C0372" w:rsidRDefault="005C0372" w:rsidP="005C0372">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E4A2264" w14:textId="77777777" w:rsidR="005C0372" w:rsidRPr="00552079" w:rsidRDefault="005C0372" w:rsidP="005C0372">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5C0372" w:rsidRPr="00552079" w14:paraId="5BAC7D80" w14:textId="77777777" w:rsidTr="00591F6C">
        <w:trPr>
          <w:trHeight w:val="522"/>
          <w:jc w:val="right"/>
        </w:trPr>
        <w:tc>
          <w:tcPr>
            <w:tcW w:w="2041" w:type="dxa"/>
            <w:shd w:val="clear" w:color="auto" w:fill="FFFFFF" w:themeFill="background1"/>
            <w:vAlign w:val="center"/>
          </w:tcPr>
          <w:p w14:paraId="7D1648E4" w14:textId="77777777" w:rsidR="005C0372" w:rsidRPr="00552079" w:rsidRDefault="005C0372" w:rsidP="00591F6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CF6EA81" wp14:editId="478F24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14:paraId="5AF748B0" w14:textId="77777777" w:rsidR="005C0372" w:rsidRPr="00552079" w:rsidRDefault="005C0372" w:rsidP="00591F6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5C0372" w:rsidRPr="00552079" w14:paraId="7C3F8782" w14:textId="77777777" w:rsidTr="00591F6C">
        <w:trPr>
          <w:trHeight w:val="366"/>
          <w:jc w:val="right"/>
        </w:trPr>
        <w:tc>
          <w:tcPr>
            <w:tcW w:w="3637" w:type="dxa"/>
            <w:gridSpan w:val="2"/>
            <w:shd w:val="clear" w:color="auto" w:fill="FFFFFF" w:themeFill="background1"/>
            <w:vAlign w:val="center"/>
          </w:tcPr>
          <w:p w14:paraId="0357711E"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14:paraId="4C9B48AA" w14:textId="77777777" w:rsidR="005C0372" w:rsidRPr="00552079" w:rsidRDefault="005C0372" w:rsidP="00591F6C">
            <w:pPr>
              <w:jc w:val="both"/>
              <w:rPr>
                <w:rFonts w:asciiTheme="minorHAnsi" w:hAnsiTheme="minorHAnsi" w:cstheme="minorHAnsi"/>
                <w:sz w:val="22"/>
                <w:szCs w:val="22"/>
              </w:rPr>
            </w:pPr>
          </w:p>
        </w:tc>
      </w:tr>
      <w:tr w:rsidR="005C0372" w:rsidRPr="00552079" w14:paraId="737DDDB2" w14:textId="77777777" w:rsidTr="00591F6C">
        <w:trPr>
          <w:trHeight w:val="345"/>
          <w:jc w:val="right"/>
        </w:trPr>
        <w:tc>
          <w:tcPr>
            <w:tcW w:w="3637" w:type="dxa"/>
            <w:gridSpan w:val="2"/>
            <w:shd w:val="clear" w:color="auto" w:fill="FFFFFF" w:themeFill="background1"/>
            <w:vAlign w:val="center"/>
          </w:tcPr>
          <w:p w14:paraId="2C3E79B1"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4580" w:type="dxa"/>
            <w:shd w:val="clear" w:color="auto" w:fill="FFFFFF" w:themeFill="background1"/>
            <w:vAlign w:val="center"/>
          </w:tcPr>
          <w:p w14:paraId="73CF51B1" w14:textId="77777777" w:rsidR="005C0372" w:rsidRPr="00552079" w:rsidRDefault="005C0372" w:rsidP="00591F6C">
            <w:pPr>
              <w:jc w:val="both"/>
              <w:rPr>
                <w:rFonts w:asciiTheme="minorHAnsi" w:hAnsiTheme="minorHAnsi" w:cstheme="minorHAnsi"/>
                <w:sz w:val="22"/>
                <w:szCs w:val="22"/>
              </w:rPr>
            </w:pPr>
          </w:p>
        </w:tc>
      </w:tr>
      <w:tr w:rsidR="005C0372" w:rsidRPr="00552079" w14:paraId="7D7679FB" w14:textId="77777777" w:rsidTr="00591F6C">
        <w:trPr>
          <w:trHeight w:val="428"/>
          <w:jc w:val="right"/>
        </w:trPr>
        <w:tc>
          <w:tcPr>
            <w:tcW w:w="3637" w:type="dxa"/>
            <w:gridSpan w:val="2"/>
            <w:shd w:val="clear" w:color="auto" w:fill="FFFFFF" w:themeFill="background1"/>
            <w:vAlign w:val="center"/>
          </w:tcPr>
          <w:p w14:paraId="3EAEF32B"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580" w:type="dxa"/>
            <w:shd w:val="clear" w:color="auto" w:fill="FFFFFF" w:themeFill="background1"/>
            <w:vAlign w:val="center"/>
          </w:tcPr>
          <w:p w14:paraId="58B39C0D" w14:textId="77777777" w:rsidR="005C0372" w:rsidRPr="00552079" w:rsidRDefault="005C0372" w:rsidP="00591F6C">
            <w:pPr>
              <w:jc w:val="both"/>
              <w:rPr>
                <w:rFonts w:asciiTheme="minorHAnsi" w:hAnsiTheme="minorHAnsi" w:cstheme="minorHAnsi"/>
                <w:sz w:val="22"/>
                <w:szCs w:val="22"/>
              </w:rPr>
            </w:pPr>
          </w:p>
        </w:tc>
      </w:tr>
    </w:tbl>
    <w:p w14:paraId="45329B87" w14:textId="77777777" w:rsidR="005C0372" w:rsidRPr="00486DD9" w:rsidRDefault="005C0372" w:rsidP="005C0372">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 xml:space="preserve">ecerá sobre la fotocopia simple, </w:t>
      </w:r>
    </w:p>
    <w:p w14:paraId="418561EF" w14:textId="77777777" w:rsidR="005C0372" w:rsidRPr="008F5C28" w:rsidRDefault="005C0372" w:rsidP="005C0372">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50AEA23" w14:textId="77777777" w:rsidR="005C0372" w:rsidRPr="00484C01" w:rsidRDefault="005C0372" w:rsidP="00BE10E1">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484C01">
        <w:rPr>
          <w:rFonts w:asciiTheme="minorHAnsi" w:hAnsiTheme="minorHAnsi" w:cstheme="minorHAnsi"/>
          <w:b/>
          <w:bCs/>
          <w:color w:val="000000"/>
          <w:kern w:val="28"/>
          <w:sz w:val="22"/>
          <w:szCs w:val="22"/>
          <w:u w:val="single"/>
          <w:lang w:eastAsia="es-ES"/>
        </w:rPr>
        <w:t>Presentación</w:t>
      </w:r>
      <w:r>
        <w:rPr>
          <w:rFonts w:asciiTheme="minorHAnsi" w:hAnsiTheme="minorHAnsi" w:cstheme="minorHAnsi"/>
          <w:b/>
          <w:sz w:val="22"/>
          <w:szCs w:val="22"/>
          <w:u w:val="single"/>
        </w:rPr>
        <w:t xml:space="preserve"> de Propuesta mediante el sitio</w:t>
      </w:r>
      <w:r w:rsidRPr="00484C01">
        <w:rPr>
          <w:rFonts w:asciiTheme="minorHAnsi" w:hAnsiTheme="minorHAnsi" w:cstheme="minorHAnsi"/>
          <w:b/>
          <w:sz w:val="22"/>
          <w:szCs w:val="22"/>
          <w:u w:val="single"/>
        </w:rPr>
        <w:t xml:space="preserve"> web de YPFB:</w:t>
      </w:r>
    </w:p>
    <w:p w14:paraId="7EC51229" w14:textId="77777777" w:rsidR="005C0372" w:rsidRPr="00395E21" w:rsidRDefault="005C0372" w:rsidP="005C0372">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395E21">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14:paraId="695699BD" w14:textId="77777777" w:rsidR="005C0372" w:rsidRPr="00395E21" w:rsidRDefault="005C0372" w:rsidP="00BE10E1">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395E21">
        <w:rPr>
          <w:rFonts w:asciiTheme="minorHAnsi" w:hAnsiTheme="minorHAnsi" w:cstheme="minorHAnsi"/>
          <w:sz w:val="22"/>
          <w:szCs w:val="22"/>
        </w:rPr>
        <w:t xml:space="preserve">El enlace habilitado para este fin estará disponible en el sitio web de YPFB </w:t>
      </w:r>
      <w:hyperlink r:id="rId16" w:history="1">
        <w:r w:rsidRPr="00395E21">
          <w:rPr>
            <w:rStyle w:val="Hipervnculo"/>
            <w:rFonts w:asciiTheme="minorHAnsi" w:hAnsiTheme="minorHAnsi" w:cstheme="minorHAnsi"/>
            <w:sz w:val="22"/>
            <w:szCs w:val="22"/>
          </w:rPr>
          <w:t>www.ypfb.gob.bo</w:t>
        </w:r>
      </w:hyperlink>
      <w:r w:rsidRPr="00395E21">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14:paraId="3A54E8C3" w14:textId="35C6FACA" w:rsidR="005C0372" w:rsidRPr="00395E21" w:rsidRDefault="005C0372" w:rsidP="00BE10E1">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395E21">
        <w:rPr>
          <w:rFonts w:asciiTheme="minorHAnsi" w:hAnsiTheme="minorHAnsi" w:cstheme="minorHAnsi"/>
          <w:sz w:val="22"/>
          <w:szCs w:val="22"/>
        </w:rPr>
        <w:t>El usuario y contraseña para acceder al enlace web es el otorgado por el Sistema de Gestión de Proveedores de YPFB, en caso que el proponente no cuente con el usuario y contraseña solicitar el mismo al c</w:t>
      </w:r>
      <w:r w:rsidRPr="00395E21">
        <w:rPr>
          <w:rFonts w:asciiTheme="minorHAnsi" w:hAnsiTheme="minorHAnsi" w:cstheme="minorHAnsi"/>
          <w:bCs/>
          <w:color w:val="000000"/>
          <w:kern w:val="28"/>
          <w:sz w:val="22"/>
          <w:szCs w:val="22"/>
          <w:lang w:eastAsia="es-ES"/>
        </w:rPr>
        <w:t xml:space="preserve">orreo electrónico </w:t>
      </w:r>
      <w:r w:rsidRPr="00395E21">
        <w:rPr>
          <w:rFonts w:asciiTheme="minorHAnsi" w:hAnsiTheme="minorHAnsi" w:cstheme="minorHAnsi"/>
          <w:bCs/>
          <w:color w:val="FF0000"/>
          <w:kern w:val="28"/>
          <w:sz w:val="22"/>
          <w:szCs w:val="22"/>
          <w:lang w:eastAsia="es-ES"/>
        </w:rPr>
        <w:t>(</w:t>
      </w:r>
      <w:r w:rsidR="00B470CE" w:rsidRPr="00395E21">
        <w:rPr>
          <w:rFonts w:asciiTheme="minorHAnsi" w:hAnsiTheme="minorHAnsi" w:cstheme="minorHAnsi"/>
          <w:bCs/>
          <w:color w:val="FF0000"/>
          <w:kern w:val="28"/>
          <w:sz w:val="22"/>
          <w:szCs w:val="22"/>
          <w:lang w:eastAsia="es-ES"/>
        </w:rPr>
        <w:t>erflores@ypfb.gob.bo</w:t>
      </w:r>
      <w:r w:rsidRPr="00395E21">
        <w:rPr>
          <w:rFonts w:asciiTheme="minorHAnsi" w:hAnsiTheme="minorHAnsi" w:cstheme="minorHAnsi"/>
          <w:bCs/>
          <w:color w:val="FF0000"/>
          <w:kern w:val="28"/>
          <w:sz w:val="22"/>
          <w:szCs w:val="22"/>
          <w:lang w:eastAsia="es-ES"/>
        </w:rPr>
        <w:t>)</w:t>
      </w:r>
      <w:hyperlink r:id="rId17" w:history="1"/>
      <w:r w:rsidRPr="00395E21">
        <w:rPr>
          <w:rFonts w:asciiTheme="minorHAnsi" w:hAnsiTheme="minorHAnsi" w:cstheme="minorHAnsi"/>
          <w:sz w:val="22"/>
          <w:szCs w:val="22"/>
        </w:rPr>
        <w:t xml:space="preserve"> hasta antes de la presentación de propuestas.</w:t>
      </w:r>
    </w:p>
    <w:p w14:paraId="66725967" w14:textId="77777777" w:rsidR="005C0372" w:rsidRPr="00395E21" w:rsidRDefault="005C0372" w:rsidP="00BE10E1">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395E21">
        <w:rPr>
          <w:rFonts w:asciiTheme="minorHAnsi" w:hAnsiTheme="minorHAnsi" w:cstheme="minorHAnsi"/>
          <w:bCs/>
          <w:color w:val="000000"/>
          <w:kern w:val="28"/>
          <w:sz w:val="22"/>
          <w:szCs w:val="22"/>
          <w:lang w:eastAsia="es-ES"/>
        </w:rPr>
        <w:t>La propuesta deberá ser organizada y presentada en formato PDF de la siguiente manera:</w:t>
      </w:r>
    </w:p>
    <w:p w14:paraId="4BDCB915" w14:textId="77777777" w:rsidR="005C0372" w:rsidRPr="00C14E99" w:rsidRDefault="005C0372" w:rsidP="005C0372">
      <w:pPr>
        <w:pStyle w:val="Sinespaciado4"/>
        <w:rPr>
          <w:rFonts w:asciiTheme="minorHAnsi" w:hAnsiTheme="minorHAnsi" w:cstheme="minorHAnsi"/>
          <w:lang w:val="es-ES" w:eastAsia="es-ES"/>
        </w:rPr>
      </w:pPr>
    </w:p>
    <w:p w14:paraId="6DB52D59"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 xml:space="preserve">Carpeta 1 - Documentos/Formularios Administrativos y Económicos. </w:t>
      </w:r>
    </w:p>
    <w:p w14:paraId="5A999D8D"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2 - Documentos Legales.</w:t>
      </w:r>
    </w:p>
    <w:p w14:paraId="523E0B8E"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3 - Documentos/Formularios de la Propuesta Técnica.</w:t>
      </w:r>
    </w:p>
    <w:p w14:paraId="314E1E8E" w14:textId="77777777" w:rsidR="005C0372" w:rsidRPr="00C14E99" w:rsidRDefault="005C0372" w:rsidP="00BE10E1">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186FB91" w14:textId="77777777" w:rsidR="00697EA5" w:rsidRPr="00955C1E" w:rsidRDefault="00697EA5" w:rsidP="00955C1E">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4F2DF65" w14:textId="77777777" w:rsidR="00200697" w:rsidRPr="00552079" w:rsidRDefault="00200697" w:rsidP="005C6D4D">
      <w:pPr>
        <w:ind w:left="426"/>
        <w:jc w:val="both"/>
        <w:rPr>
          <w:rFonts w:asciiTheme="minorHAnsi" w:hAnsiTheme="minorHAnsi" w:cstheme="minorHAnsi"/>
          <w:sz w:val="22"/>
          <w:szCs w:val="22"/>
        </w:rPr>
      </w:pPr>
    </w:p>
    <w:p w14:paraId="05DCC414" w14:textId="77777777" w:rsidR="0047671D" w:rsidRDefault="0047671D" w:rsidP="003A1C43">
      <w:pPr>
        <w:ind w:left="426"/>
        <w:jc w:val="center"/>
        <w:rPr>
          <w:rFonts w:asciiTheme="minorHAnsi" w:hAnsiTheme="minorHAnsi" w:cstheme="minorHAnsi"/>
          <w:b/>
          <w:sz w:val="22"/>
          <w:szCs w:val="22"/>
        </w:rPr>
      </w:pPr>
    </w:p>
    <w:p w14:paraId="015AE253" w14:textId="77777777" w:rsidR="0047671D" w:rsidRDefault="0047671D" w:rsidP="003A1C43">
      <w:pPr>
        <w:ind w:left="426"/>
        <w:jc w:val="center"/>
        <w:rPr>
          <w:rFonts w:asciiTheme="minorHAnsi" w:hAnsiTheme="minorHAnsi" w:cstheme="minorHAnsi"/>
          <w:b/>
          <w:sz w:val="22"/>
          <w:szCs w:val="22"/>
        </w:rPr>
      </w:pPr>
    </w:p>
    <w:p w14:paraId="16A94054" w14:textId="77777777" w:rsidR="0047671D" w:rsidRDefault="0047671D" w:rsidP="003A1C43">
      <w:pPr>
        <w:ind w:left="426"/>
        <w:jc w:val="center"/>
        <w:rPr>
          <w:rFonts w:asciiTheme="minorHAnsi" w:hAnsiTheme="minorHAnsi" w:cstheme="minorHAnsi"/>
          <w:b/>
          <w:sz w:val="22"/>
          <w:szCs w:val="22"/>
        </w:rPr>
      </w:pPr>
    </w:p>
    <w:p w14:paraId="76159681" w14:textId="77777777" w:rsidR="0047671D" w:rsidRDefault="0047671D" w:rsidP="003A1C43">
      <w:pPr>
        <w:ind w:left="426"/>
        <w:jc w:val="center"/>
        <w:rPr>
          <w:rFonts w:asciiTheme="minorHAnsi" w:hAnsiTheme="minorHAnsi" w:cstheme="minorHAnsi"/>
          <w:b/>
          <w:sz w:val="22"/>
          <w:szCs w:val="22"/>
        </w:rPr>
      </w:pPr>
    </w:p>
    <w:p w14:paraId="353BBCDA" w14:textId="77777777" w:rsidR="0047671D" w:rsidRDefault="0047671D" w:rsidP="003A1C43">
      <w:pPr>
        <w:ind w:left="426"/>
        <w:jc w:val="center"/>
        <w:rPr>
          <w:rFonts w:asciiTheme="minorHAnsi" w:hAnsiTheme="minorHAnsi" w:cstheme="minorHAnsi"/>
          <w:b/>
          <w:sz w:val="22"/>
          <w:szCs w:val="22"/>
        </w:rPr>
      </w:pPr>
    </w:p>
    <w:p w14:paraId="4FC8BB4E" w14:textId="77777777" w:rsidR="0047671D" w:rsidRDefault="0047671D" w:rsidP="003A1C43">
      <w:pPr>
        <w:ind w:left="426"/>
        <w:jc w:val="center"/>
        <w:rPr>
          <w:rFonts w:asciiTheme="minorHAnsi" w:hAnsiTheme="minorHAnsi" w:cstheme="minorHAnsi"/>
          <w:b/>
          <w:sz w:val="22"/>
          <w:szCs w:val="22"/>
        </w:rPr>
      </w:pPr>
    </w:p>
    <w:p w14:paraId="62C67D72" w14:textId="77777777" w:rsidR="0047671D" w:rsidRDefault="0047671D" w:rsidP="003A1C43">
      <w:pPr>
        <w:ind w:left="426"/>
        <w:jc w:val="center"/>
        <w:rPr>
          <w:rFonts w:asciiTheme="minorHAnsi" w:hAnsiTheme="minorHAnsi" w:cstheme="minorHAnsi"/>
          <w:b/>
          <w:sz w:val="22"/>
          <w:szCs w:val="22"/>
        </w:rPr>
      </w:pPr>
    </w:p>
    <w:p w14:paraId="73C75DA5" w14:textId="77777777" w:rsidR="0047671D" w:rsidRDefault="0047671D" w:rsidP="003A1C43">
      <w:pPr>
        <w:ind w:left="426"/>
        <w:jc w:val="center"/>
        <w:rPr>
          <w:rFonts w:asciiTheme="minorHAnsi" w:hAnsiTheme="minorHAnsi" w:cstheme="minorHAnsi"/>
          <w:b/>
          <w:sz w:val="22"/>
          <w:szCs w:val="22"/>
        </w:rPr>
      </w:pPr>
    </w:p>
    <w:p w14:paraId="42607DF9" w14:textId="77777777" w:rsidR="0047671D" w:rsidRDefault="0047671D" w:rsidP="003A1C43">
      <w:pPr>
        <w:ind w:left="426"/>
        <w:jc w:val="center"/>
        <w:rPr>
          <w:rFonts w:asciiTheme="minorHAnsi" w:hAnsiTheme="minorHAnsi" w:cstheme="minorHAnsi"/>
          <w:b/>
          <w:sz w:val="22"/>
          <w:szCs w:val="22"/>
        </w:rPr>
      </w:pPr>
    </w:p>
    <w:p w14:paraId="0ACD9D31" w14:textId="77777777" w:rsidR="0047671D" w:rsidRDefault="0047671D" w:rsidP="003A1C43">
      <w:pPr>
        <w:ind w:left="426"/>
        <w:jc w:val="center"/>
        <w:rPr>
          <w:rFonts w:asciiTheme="minorHAnsi" w:hAnsiTheme="minorHAnsi" w:cstheme="minorHAnsi"/>
          <w:b/>
          <w:sz w:val="22"/>
          <w:szCs w:val="22"/>
        </w:rPr>
      </w:pPr>
    </w:p>
    <w:p w14:paraId="0D140B37" w14:textId="77777777" w:rsidR="0047671D" w:rsidRDefault="0047671D" w:rsidP="003A1C43">
      <w:pPr>
        <w:ind w:left="426"/>
        <w:jc w:val="center"/>
        <w:rPr>
          <w:rFonts w:asciiTheme="minorHAnsi" w:hAnsiTheme="minorHAnsi" w:cstheme="minorHAnsi"/>
          <w:b/>
          <w:sz w:val="22"/>
          <w:szCs w:val="22"/>
        </w:rPr>
      </w:pPr>
    </w:p>
    <w:p w14:paraId="54FEE91D" w14:textId="77777777" w:rsidR="0047671D" w:rsidRDefault="0047671D" w:rsidP="003A1C43">
      <w:pPr>
        <w:ind w:left="426"/>
        <w:jc w:val="center"/>
        <w:rPr>
          <w:rFonts w:asciiTheme="minorHAnsi" w:hAnsiTheme="minorHAnsi" w:cstheme="minorHAnsi"/>
          <w:b/>
          <w:sz w:val="22"/>
          <w:szCs w:val="22"/>
        </w:rPr>
      </w:pPr>
    </w:p>
    <w:p w14:paraId="5241D6D9" w14:textId="77777777" w:rsidR="0047671D" w:rsidRDefault="0047671D" w:rsidP="003A1C43">
      <w:pPr>
        <w:ind w:left="426"/>
        <w:jc w:val="center"/>
        <w:rPr>
          <w:rFonts w:asciiTheme="minorHAnsi" w:hAnsiTheme="minorHAnsi" w:cstheme="minorHAnsi"/>
          <w:b/>
          <w:sz w:val="22"/>
          <w:szCs w:val="22"/>
        </w:rPr>
      </w:pPr>
    </w:p>
    <w:p w14:paraId="42DC3074" w14:textId="77777777" w:rsidR="0047671D" w:rsidRDefault="0047671D" w:rsidP="003A1C43">
      <w:pPr>
        <w:ind w:left="426"/>
        <w:jc w:val="center"/>
        <w:rPr>
          <w:rFonts w:asciiTheme="minorHAnsi" w:hAnsiTheme="minorHAnsi" w:cstheme="minorHAnsi"/>
          <w:b/>
          <w:sz w:val="22"/>
          <w:szCs w:val="22"/>
        </w:rPr>
      </w:pPr>
    </w:p>
    <w:p w14:paraId="143BA204" w14:textId="77777777" w:rsidR="0047671D" w:rsidRDefault="0047671D" w:rsidP="003A1C43">
      <w:pPr>
        <w:ind w:left="426"/>
        <w:jc w:val="center"/>
        <w:rPr>
          <w:rFonts w:asciiTheme="minorHAnsi" w:hAnsiTheme="minorHAnsi" w:cstheme="minorHAnsi"/>
          <w:b/>
          <w:sz w:val="22"/>
          <w:szCs w:val="22"/>
        </w:rPr>
      </w:pPr>
    </w:p>
    <w:p w14:paraId="4EC33F0E" w14:textId="77777777" w:rsidR="0047671D" w:rsidRDefault="0047671D" w:rsidP="003A1C43">
      <w:pPr>
        <w:ind w:left="426"/>
        <w:jc w:val="center"/>
        <w:rPr>
          <w:rFonts w:asciiTheme="minorHAnsi" w:hAnsiTheme="minorHAnsi" w:cstheme="minorHAnsi"/>
          <w:b/>
          <w:sz w:val="22"/>
          <w:szCs w:val="22"/>
        </w:rPr>
      </w:pPr>
    </w:p>
    <w:p w14:paraId="3356E07E" w14:textId="77777777" w:rsidR="0047671D" w:rsidRDefault="0047671D" w:rsidP="003A1C43">
      <w:pPr>
        <w:ind w:left="426"/>
        <w:jc w:val="center"/>
        <w:rPr>
          <w:rFonts w:asciiTheme="minorHAnsi" w:hAnsiTheme="minorHAnsi" w:cstheme="minorHAnsi"/>
          <w:b/>
          <w:sz w:val="22"/>
          <w:szCs w:val="22"/>
        </w:rPr>
      </w:pPr>
    </w:p>
    <w:p w14:paraId="26EF0489" w14:textId="77777777" w:rsidR="0047671D" w:rsidRDefault="0047671D" w:rsidP="003A1C43">
      <w:pPr>
        <w:ind w:left="426"/>
        <w:jc w:val="center"/>
        <w:rPr>
          <w:rFonts w:asciiTheme="minorHAnsi" w:hAnsiTheme="minorHAnsi" w:cstheme="minorHAnsi"/>
          <w:b/>
          <w:sz w:val="22"/>
          <w:szCs w:val="22"/>
        </w:rPr>
      </w:pPr>
    </w:p>
    <w:p w14:paraId="3A8DCF8A" w14:textId="77777777" w:rsidR="0047671D" w:rsidRDefault="0047671D" w:rsidP="003A1C43">
      <w:pPr>
        <w:ind w:left="426"/>
        <w:jc w:val="center"/>
        <w:rPr>
          <w:rFonts w:asciiTheme="minorHAnsi" w:hAnsiTheme="minorHAnsi" w:cstheme="minorHAnsi"/>
          <w:b/>
          <w:sz w:val="22"/>
          <w:szCs w:val="22"/>
        </w:rPr>
      </w:pPr>
    </w:p>
    <w:p w14:paraId="6D5FBDD1" w14:textId="77777777" w:rsidR="0047671D" w:rsidRDefault="0047671D" w:rsidP="003A1C43">
      <w:pPr>
        <w:ind w:left="426"/>
        <w:jc w:val="center"/>
        <w:rPr>
          <w:rFonts w:asciiTheme="minorHAnsi" w:hAnsiTheme="minorHAnsi" w:cstheme="minorHAnsi"/>
          <w:b/>
          <w:sz w:val="22"/>
          <w:szCs w:val="22"/>
        </w:rPr>
      </w:pPr>
    </w:p>
    <w:p w14:paraId="0D01EF38" w14:textId="77777777" w:rsidR="0047671D" w:rsidRDefault="0047671D" w:rsidP="003A1C43">
      <w:pPr>
        <w:ind w:left="426"/>
        <w:jc w:val="center"/>
        <w:rPr>
          <w:rFonts w:asciiTheme="minorHAnsi" w:hAnsiTheme="minorHAnsi" w:cstheme="minorHAnsi"/>
          <w:b/>
          <w:sz w:val="22"/>
          <w:szCs w:val="22"/>
        </w:rPr>
      </w:pPr>
    </w:p>
    <w:p w14:paraId="1E42E73A" w14:textId="77777777" w:rsidR="0047671D" w:rsidRDefault="0047671D" w:rsidP="003A1C43">
      <w:pPr>
        <w:ind w:left="426"/>
        <w:jc w:val="center"/>
        <w:rPr>
          <w:rFonts w:asciiTheme="minorHAnsi" w:hAnsiTheme="minorHAnsi" w:cstheme="minorHAnsi"/>
          <w:b/>
          <w:sz w:val="22"/>
          <w:szCs w:val="22"/>
        </w:rPr>
      </w:pPr>
    </w:p>
    <w:p w14:paraId="07AD522C" w14:textId="77777777" w:rsidR="0047671D" w:rsidRDefault="0047671D" w:rsidP="003A1C43">
      <w:pPr>
        <w:ind w:left="426"/>
        <w:jc w:val="center"/>
        <w:rPr>
          <w:rFonts w:asciiTheme="minorHAnsi" w:hAnsiTheme="minorHAnsi" w:cstheme="minorHAnsi"/>
          <w:b/>
          <w:sz w:val="22"/>
          <w:szCs w:val="22"/>
        </w:rPr>
      </w:pPr>
    </w:p>
    <w:p w14:paraId="1F361B02" w14:textId="77777777" w:rsidR="0047671D" w:rsidRDefault="0047671D" w:rsidP="003A1C43">
      <w:pPr>
        <w:ind w:left="426"/>
        <w:jc w:val="center"/>
        <w:rPr>
          <w:rFonts w:asciiTheme="minorHAnsi" w:hAnsiTheme="minorHAnsi" w:cstheme="minorHAnsi"/>
          <w:b/>
          <w:sz w:val="22"/>
          <w:szCs w:val="22"/>
        </w:rPr>
      </w:pPr>
    </w:p>
    <w:p w14:paraId="79B6D7F7" w14:textId="77777777" w:rsidR="0047671D" w:rsidRDefault="0047671D" w:rsidP="003A1C43">
      <w:pPr>
        <w:ind w:left="426"/>
        <w:jc w:val="center"/>
        <w:rPr>
          <w:rFonts w:asciiTheme="minorHAnsi" w:hAnsiTheme="minorHAnsi" w:cstheme="minorHAnsi"/>
          <w:b/>
          <w:sz w:val="22"/>
          <w:szCs w:val="22"/>
        </w:rPr>
      </w:pPr>
    </w:p>
    <w:p w14:paraId="7688206E" w14:textId="77777777" w:rsidR="0047671D" w:rsidRDefault="0047671D" w:rsidP="003A1C43">
      <w:pPr>
        <w:ind w:left="426"/>
        <w:jc w:val="center"/>
        <w:rPr>
          <w:rFonts w:asciiTheme="minorHAnsi" w:hAnsiTheme="minorHAnsi" w:cstheme="minorHAnsi"/>
          <w:b/>
          <w:sz w:val="22"/>
          <w:szCs w:val="22"/>
        </w:rPr>
      </w:pPr>
    </w:p>
    <w:p w14:paraId="5F5105FC" w14:textId="77777777" w:rsidR="0047671D" w:rsidRDefault="0047671D" w:rsidP="003A1C43">
      <w:pPr>
        <w:ind w:left="426"/>
        <w:jc w:val="center"/>
        <w:rPr>
          <w:rFonts w:asciiTheme="minorHAnsi" w:hAnsiTheme="minorHAnsi" w:cstheme="minorHAnsi"/>
          <w:b/>
          <w:sz w:val="22"/>
          <w:szCs w:val="22"/>
        </w:rPr>
      </w:pPr>
    </w:p>
    <w:p w14:paraId="425F6F49" w14:textId="77777777" w:rsidR="0047671D" w:rsidRDefault="0047671D" w:rsidP="003A1C43">
      <w:pPr>
        <w:ind w:left="426"/>
        <w:jc w:val="center"/>
        <w:rPr>
          <w:rFonts w:asciiTheme="minorHAnsi" w:hAnsiTheme="minorHAnsi" w:cstheme="minorHAnsi"/>
          <w:b/>
          <w:sz w:val="22"/>
          <w:szCs w:val="22"/>
        </w:rPr>
      </w:pPr>
    </w:p>
    <w:p w14:paraId="623D1C15" w14:textId="77777777" w:rsidR="0047671D" w:rsidRDefault="0047671D" w:rsidP="003A1C43">
      <w:pPr>
        <w:ind w:left="426"/>
        <w:jc w:val="center"/>
        <w:rPr>
          <w:rFonts w:asciiTheme="minorHAnsi" w:hAnsiTheme="minorHAnsi" w:cstheme="minorHAnsi"/>
          <w:b/>
          <w:sz w:val="22"/>
          <w:szCs w:val="22"/>
        </w:rPr>
      </w:pPr>
    </w:p>
    <w:p w14:paraId="5D6B464A" w14:textId="77777777" w:rsidR="0047671D" w:rsidRDefault="0047671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5173184B" w14:textId="77777777" w:rsidR="00032481" w:rsidRDefault="00032481" w:rsidP="00B37050">
      <w:pPr>
        <w:ind w:left="567"/>
        <w:jc w:val="both"/>
        <w:rPr>
          <w:rFonts w:asciiTheme="minorHAnsi" w:hAnsiTheme="minorHAnsi" w:cstheme="minorHAnsi"/>
          <w:sz w:val="22"/>
          <w:szCs w:val="22"/>
          <w:lang w:val="es-BO"/>
        </w:rPr>
      </w:pPr>
    </w:p>
    <w:p w14:paraId="4777DD8C" w14:textId="77777777" w:rsidR="00032481" w:rsidRPr="00552079" w:rsidRDefault="00032481" w:rsidP="00B37050">
      <w:pPr>
        <w:ind w:left="567"/>
        <w:jc w:val="both"/>
        <w:rPr>
          <w:rFonts w:asciiTheme="minorHAnsi" w:hAnsiTheme="minorHAnsi" w:cstheme="minorHAnsi"/>
          <w:sz w:val="22"/>
          <w:szCs w:val="22"/>
          <w:lang w:val="es-BO"/>
        </w:rPr>
      </w:pPr>
    </w:p>
    <w:p w14:paraId="27022CD6" w14:textId="77777777" w:rsidR="00900663" w:rsidRPr="00BE2DBD" w:rsidRDefault="00900663" w:rsidP="002750AD">
      <w:pPr>
        <w:pStyle w:val="Prrafodelista"/>
        <w:numPr>
          <w:ilvl w:val="0"/>
          <w:numId w:val="3"/>
        </w:numPr>
        <w:ind w:left="426" w:hanging="426"/>
        <w:jc w:val="both"/>
        <w:rPr>
          <w:rFonts w:asciiTheme="minorHAnsi" w:hAnsiTheme="minorHAnsi" w:cstheme="minorHAnsi"/>
          <w:b/>
          <w:sz w:val="22"/>
          <w:szCs w:val="22"/>
        </w:rPr>
      </w:pPr>
      <w:r w:rsidRPr="00BE2DBD">
        <w:rPr>
          <w:rFonts w:asciiTheme="minorHAnsi" w:hAnsiTheme="minorHAnsi" w:cstheme="minorHAnsi"/>
          <w:b/>
          <w:sz w:val="22"/>
          <w:szCs w:val="22"/>
        </w:rPr>
        <w:t>ETAPA DE CONCERTACIÓN</w:t>
      </w:r>
      <w:r w:rsidR="0069248C" w:rsidRPr="00BE2DBD">
        <w:rPr>
          <w:rFonts w:asciiTheme="minorHAnsi" w:hAnsiTheme="minorHAnsi" w:cstheme="minorHAnsi"/>
          <w:b/>
          <w:sz w:val="22"/>
          <w:szCs w:val="22"/>
        </w:rPr>
        <w:t>.-</w:t>
      </w:r>
      <w:r w:rsidRPr="00BE2DBD">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BE10E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BE10E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0460B18" w14:textId="77777777" w:rsidR="005C0372" w:rsidRDefault="005C0372" w:rsidP="005C0372">
      <w:pPr>
        <w:jc w:val="both"/>
        <w:rPr>
          <w:rFonts w:asciiTheme="minorHAnsi" w:hAnsiTheme="minorHAnsi" w:cstheme="minorHAnsi"/>
          <w:color w:val="000000"/>
          <w:sz w:val="22"/>
          <w:szCs w:val="22"/>
        </w:rPr>
      </w:pPr>
    </w:p>
    <w:p w14:paraId="162A5D78" w14:textId="77777777" w:rsidR="005C0372" w:rsidRPr="005C0372" w:rsidRDefault="005C0372" w:rsidP="005C0372">
      <w:pPr>
        <w:ind w:left="426"/>
        <w:jc w:val="both"/>
        <w:rPr>
          <w:rFonts w:asciiTheme="minorHAnsi" w:hAnsiTheme="minorHAnsi" w:cstheme="minorHAnsi"/>
          <w:color w:val="000000"/>
          <w:sz w:val="22"/>
          <w:szCs w:val="22"/>
        </w:rPr>
      </w:pPr>
      <w:r w:rsidRPr="00BE2DBD">
        <w:rPr>
          <w:rFonts w:asciiTheme="minorHAnsi" w:hAnsiTheme="minorHAnsi" w:cstheme="minorHAnsi"/>
          <w:color w:val="000000"/>
          <w:sz w:val="22"/>
          <w:szCs w:val="22"/>
        </w:rPr>
        <w:t>Se podrá concertar con una o más empresas con la finalidad de que las mismas mejoren su propuesta económica o se adecuen al precio evaluado más bajo.</w:t>
      </w:r>
      <w:r w:rsidRPr="005C0372">
        <w:rPr>
          <w:rFonts w:asciiTheme="minorHAnsi" w:hAnsiTheme="minorHAnsi" w:cstheme="minorHAnsi"/>
          <w:color w:val="000000"/>
          <w:sz w:val="22"/>
          <w:szCs w:val="22"/>
        </w:rPr>
        <w:t xml:space="preserve"> </w:t>
      </w:r>
    </w:p>
    <w:p w14:paraId="26939A77" w14:textId="77777777" w:rsidR="005C0372" w:rsidRPr="00552079" w:rsidRDefault="005C0372"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5CAEFF28" w14:textId="77777777" w:rsidR="00BE2DBD" w:rsidRDefault="00BE2DBD" w:rsidP="003A1C43">
      <w:pPr>
        <w:ind w:left="426"/>
        <w:jc w:val="both"/>
        <w:rPr>
          <w:rFonts w:asciiTheme="minorHAnsi" w:hAnsiTheme="minorHAnsi" w:cstheme="minorHAnsi"/>
          <w:sz w:val="22"/>
          <w:szCs w:val="22"/>
        </w:rPr>
      </w:pPr>
    </w:p>
    <w:p w14:paraId="407F851C" w14:textId="77777777" w:rsidR="00BE2DBD" w:rsidRPr="00552079" w:rsidRDefault="00BE2DBD"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2A0C38" w14:textId="77777777" w:rsidR="00200697" w:rsidRDefault="00200697" w:rsidP="00B37050">
      <w:pPr>
        <w:jc w:val="center"/>
        <w:rPr>
          <w:rFonts w:asciiTheme="minorHAnsi" w:hAnsiTheme="minorHAnsi" w:cstheme="minorHAnsi"/>
          <w:b/>
          <w:sz w:val="22"/>
          <w:szCs w:val="22"/>
          <w:highlight w:val="yellow"/>
        </w:rPr>
      </w:pPr>
    </w:p>
    <w:p w14:paraId="77226C5E" w14:textId="77777777" w:rsidR="00BE2DBD" w:rsidRDefault="00BE2DBD"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136418B4" w:rsidR="00F50C94" w:rsidRDefault="00F50C94" w:rsidP="00F50C94">
      <w:pPr>
        <w:jc w:val="center"/>
        <w:rPr>
          <w:rFonts w:asciiTheme="minorHAnsi" w:hAnsiTheme="minorHAnsi" w:cstheme="minorHAnsi"/>
          <w:b/>
          <w:bCs/>
          <w:color w:val="FF0000"/>
          <w:sz w:val="22"/>
          <w:szCs w:val="22"/>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A1289" w:rsidRPr="00F5672A" w14:paraId="19A768A1" w14:textId="77777777" w:rsidTr="00FA735E">
        <w:trPr>
          <w:trHeight w:val="340"/>
          <w:jc w:val="center"/>
        </w:trPr>
        <w:tc>
          <w:tcPr>
            <w:tcW w:w="5000" w:type="pct"/>
            <w:shd w:val="clear" w:color="auto" w:fill="C6D9F1"/>
            <w:vAlign w:val="center"/>
          </w:tcPr>
          <w:p w14:paraId="658AD201" w14:textId="77777777" w:rsidR="005A1289" w:rsidRPr="00F5672A" w:rsidRDefault="005A1289" w:rsidP="00FA735E">
            <w:pPr>
              <w:pStyle w:val="Prrafodelista"/>
              <w:ind w:left="0"/>
              <w:rPr>
                <w:rFonts w:ascii="Calibri" w:hAnsi="Calibri" w:cs="Calibri"/>
                <w:b/>
              </w:rPr>
            </w:pPr>
            <w:r w:rsidRPr="00F5672A">
              <w:rPr>
                <w:rFonts w:ascii="Calibri" w:hAnsi="Calibri" w:cs="Calibri"/>
                <w:b/>
              </w:rPr>
              <w:t>GARANTÍA DE SERIEDAD DE PROPUESTA</w:t>
            </w:r>
          </w:p>
        </w:tc>
      </w:tr>
      <w:tr w:rsidR="005A1289" w:rsidRPr="00F5672A" w14:paraId="6FC59F3E" w14:textId="77777777" w:rsidTr="00FA735E">
        <w:trPr>
          <w:trHeight w:val="3954"/>
          <w:jc w:val="center"/>
        </w:trPr>
        <w:tc>
          <w:tcPr>
            <w:tcW w:w="5000" w:type="pct"/>
            <w:shd w:val="clear" w:color="auto" w:fill="auto"/>
          </w:tcPr>
          <w:p w14:paraId="4665A10F" w14:textId="77777777" w:rsidR="005A1289" w:rsidRDefault="005A1289" w:rsidP="00FA735E">
            <w:pPr>
              <w:autoSpaceDE w:val="0"/>
              <w:autoSpaceDN w:val="0"/>
              <w:adjustRightInd w:val="0"/>
              <w:jc w:val="both"/>
              <w:rPr>
                <w:rFonts w:ascii="Calibri" w:hAnsi="Calibri" w:cs="Calibri"/>
              </w:rPr>
            </w:pPr>
          </w:p>
          <w:p w14:paraId="43E09B9C" w14:textId="77777777" w:rsidR="005A1289" w:rsidRPr="00F5672A" w:rsidRDefault="005A1289" w:rsidP="00FA735E">
            <w:pPr>
              <w:autoSpaceDE w:val="0"/>
              <w:autoSpaceDN w:val="0"/>
              <w:adjustRightInd w:val="0"/>
              <w:jc w:val="both"/>
              <w:rPr>
                <w:rFonts w:ascii="Calibri" w:hAnsi="Calibri" w:cs="Calibri"/>
              </w:rPr>
            </w:pPr>
            <w:r w:rsidRPr="00F5672A">
              <w:rPr>
                <w:rFonts w:ascii="Calibri" w:hAnsi="Calibri" w:cs="Calibri"/>
              </w:rPr>
              <w:t>A elección del proponente, este podrá presentar, conjuntamente con su oferta, una de las siguientes opciones:</w:t>
            </w:r>
          </w:p>
          <w:p w14:paraId="1ABE7D60" w14:textId="77777777" w:rsidR="005A1289" w:rsidRPr="00F5672A" w:rsidRDefault="005A1289" w:rsidP="00FA735E">
            <w:pPr>
              <w:rPr>
                <w:rFonts w:ascii="Calibri" w:hAnsi="Calibri" w:cs="Calibri"/>
                <w:b/>
              </w:rPr>
            </w:pPr>
          </w:p>
          <w:p w14:paraId="18DC8D37" w14:textId="77777777" w:rsidR="005A1289" w:rsidRPr="00F5672A" w:rsidRDefault="005A1289" w:rsidP="00BE10E1">
            <w:pPr>
              <w:pStyle w:val="Prrafodelista"/>
              <w:numPr>
                <w:ilvl w:val="0"/>
                <w:numId w:val="31"/>
              </w:numPr>
              <w:contextualSpacing/>
              <w:jc w:val="both"/>
              <w:rPr>
                <w:rFonts w:ascii="Calibri" w:hAnsi="Calibri" w:cs="Calibri"/>
              </w:rPr>
            </w:pPr>
            <w:r w:rsidRPr="00F5672A">
              <w:rPr>
                <w:rFonts w:ascii="Calibri" w:hAnsi="Calibri" w:cs="Calibri"/>
              </w:rPr>
              <w:t xml:space="preserve">Carta de Crédito Stand </w:t>
            </w:r>
            <w:proofErr w:type="spellStart"/>
            <w:r w:rsidRPr="00F5672A">
              <w:rPr>
                <w:rFonts w:ascii="Calibri" w:hAnsi="Calibri" w:cs="Calibri"/>
              </w:rPr>
              <w:t>By</w:t>
            </w:r>
            <w:proofErr w:type="spellEnd"/>
            <w:r w:rsidRPr="00F5672A">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60223971" w14:textId="77777777" w:rsidR="005A1289" w:rsidRPr="00F5672A" w:rsidRDefault="005A1289" w:rsidP="00FA735E">
            <w:pPr>
              <w:pStyle w:val="Prrafodelista"/>
              <w:ind w:left="0"/>
              <w:contextualSpacing/>
              <w:jc w:val="both"/>
              <w:rPr>
                <w:rFonts w:ascii="Calibri" w:hAnsi="Calibri"/>
                <w:b/>
                <w:bCs/>
              </w:rPr>
            </w:pPr>
          </w:p>
          <w:p w14:paraId="1C028250" w14:textId="77777777" w:rsidR="005A1289" w:rsidRPr="00F5672A" w:rsidRDefault="005A1289" w:rsidP="00BE10E1">
            <w:pPr>
              <w:pStyle w:val="Prrafodelista"/>
              <w:numPr>
                <w:ilvl w:val="0"/>
                <w:numId w:val="31"/>
              </w:numPr>
              <w:contextualSpacing/>
              <w:jc w:val="both"/>
              <w:rPr>
                <w:rFonts w:ascii="Calibri" w:hAnsi="Calibri" w:cs="Calibri"/>
              </w:rPr>
            </w:pPr>
            <w:r w:rsidRPr="00F5672A">
              <w:rPr>
                <w:rFonts w:ascii="Calibri" w:hAnsi="Calibri" w:cs="Calibri"/>
              </w:rPr>
              <w:t xml:space="preserve">Boleta de Garantía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w:t>
            </w:r>
          </w:p>
          <w:p w14:paraId="274DFDDF" w14:textId="77777777" w:rsidR="005A1289" w:rsidRPr="00F5672A" w:rsidRDefault="005A1289" w:rsidP="00FA735E">
            <w:pPr>
              <w:ind w:left="567"/>
              <w:jc w:val="both"/>
              <w:rPr>
                <w:rFonts w:ascii="Calibri" w:hAnsi="Calibri" w:cs="Calibri"/>
                <w:b/>
              </w:rPr>
            </w:pPr>
          </w:p>
          <w:p w14:paraId="76112070" w14:textId="77777777" w:rsidR="005A1289" w:rsidRPr="00F5672A" w:rsidRDefault="005A1289" w:rsidP="00BE10E1">
            <w:pPr>
              <w:pStyle w:val="Prrafodelista"/>
              <w:numPr>
                <w:ilvl w:val="0"/>
                <w:numId w:val="31"/>
              </w:numPr>
              <w:contextualSpacing/>
              <w:jc w:val="both"/>
              <w:rPr>
                <w:rFonts w:ascii="Calibri" w:hAnsi="Calibri" w:cs="Calibri"/>
              </w:rPr>
            </w:pPr>
            <w:r w:rsidRPr="00F5672A">
              <w:rPr>
                <w:rFonts w:ascii="Calibri" w:hAnsi="Calibri" w:cs="Calibri"/>
              </w:rPr>
              <w:t xml:space="preserve">Garantía a Primer Requerimiento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0A164D05" w14:textId="77777777" w:rsidR="005A1289" w:rsidRPr="00F5672A" w:rsidRDefault="005A1289" w:rsidP="00FA735E">
            <w:pPr>
              <w:ind w:left="567"/>
              <w:jc w:val="both"/>
              <w:rPr>
                <w:rFonts w:ascii="Calibri" w:hAnsi="Calibri" w:cs="Calibri"/>
                <w:b/>
              </w:rPr>
            </w:pPr>
          </w:p>
          <w:p w14:paraId="149574B0" w14:textId="77777777" w:rsidR="005A1289" w:rsidRPr="00F5672A" w:rsidRDefault="005A1289" w:rsidP="00BE10E1">
            <w:pPr>
              <w:pStyle w:val="Prrafodelista"/>
              <w:numPr>
                <w:ilvl w:val="0"/>
                <w:numId w:val="31"/>
              </w:numPr>
              <w:jc w:val="both"/>
              <w:rPr>
                <w:rFonts w:ascii="Calibri" w:hAnsi="Calibri" w:cs="Calibri"/>
              </w:rPr>
            </w:pPr>
            <w:r w:rsidRPr="00F5672A">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       </w:t>
            </w:r>
          </w:p>
          <w:p w14:paraId="44AA3C6F" w14:textId="77777777" w:rsidR="005A1289" w:rsidRPr="00F5672A" w:rsidRDefault="005A1289" w:rsidP="00FA735E">
            <w:pPr>
              <w:ind w:left="567"/>
              <w:jc w:val="both"/>
              <w:rPr>
                <w:rFonts w:ascii="Calibri" w:hAnsi="Calibri" w:cs="Calibri"/>
              </w:rPr>
            </w:pPr>
          </w:p>
          <w:p w14:paraId="51DD4684" w14:textId="77777777" w:rsidR="005A1289" w:rsidRPr="00F5672A" w:rsidRDefault="005A1289" w:rsidP="00BE10E1">
            <w:pPr>
              <w:pStyle w:val="Prrafodelista"/>
              <w:numPr>
                <w:ilvl w:val="0"/>
                <w:numId w:val="31"/>
              </w:numPr>
              <w:jc w:val="both"/>
              <w:rPr>
                <w:rFonts w:ascii="Calibri" w:hAnsi="Calibri" w:cs="Calibri"/>
              </w:rPr>
            </w:pPr>
            <w:r w:rsidRPr="00F5672A">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a partir de su emisión y deberá ser emitida por un monto equivalente al 1% del valor del monto mensual de su propuesta.</w:t>
            </w:r>
          </w:p>
          <w:p w14:paraId="30E707C7" w14:textId="77777777" w:rsidR="005A1289" w:rsidRPr="00F5672A" w:rsidRDefault="005A1289" w:rsidP="00FA735E">
            <w:pPr>
              <w:ind w:left="567"/>
              <w:jc w:val="both"/>
              <w:rPr>
                <w:rFonts w:ascii="Calibri" w:hAnsi="Calibri" w:cs="Calibri"/>
              </w:rPr>
            </w:pPr>
          </w:p>
          <w:p w14:paraId="2A221E42" w14:textId="77777777" w:rsidR="005A1289" w:rsidRPr="00F5672A" w:rsidRDefault="005A1289" w:rsidP="00FA735E">
            <w:pPr>
              <w:jc w:val="both"/>
              <w:rPr>
                <w:rFonts w:ascii="Calibri" w:hAnsi="Calibri" w:cs="Calibri"/>
              </w:rPr>
            </w:pPr>
            <w:r w:rsidRPr="00F5672A">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F5672A">
              <w:rPr>
                <w:rFonts w:ascii="Calibri" w:hAnsi="Calibri" w:cs="Calibri"/>
              </w:rPr>
              <w:tab/>
            </w:r>
            <w:r w:rsidRPr="00F5672A">
              <w:rPr>
                <w:rFonts w:ascii="Calibri" w:hAnsi="Calibri" w:cs="Calibri"/>
              </w:rPr>
              <w:tab/>
            </w:r>
            <w:r w:rsidRPr="00F5672A">
              <w:rPr>
                <w:rFonts w:ascii="Calibri" w:hAnsi="Calibri" w:cs="Calibri"/>
              </w:rPr>
              <w:tab/>
            </w:r>
          </w:p>
          <w:p w14:paraId="79EF8FF5" w14:textId="77777777" w:rsidR="005A1289" w:rsidRPr="00F5672A" w:rsidRDefault="005A1289" w:rsidP="00FA735E">
            <w:pPr>
              <w:jc w:val="both"/>
              <w:rPr>
                <w:rFonts w:ascii="Calibri" w:hAnsi="Calibri" w:cs="Calibri"/>
              </w:rPr>
            </w:pPr>
          </w:p>
          <w:p w14:paraId="76729CDE" w14:textId="77777777" w:rsidR="005A1289" w:rsidRPr="00F5672A" w:rsidRDefault="005A1289" w:rsidP="00FA735E">
            <w:pPr>
              <w:jc w:val="both"/>
              <w:rPr>
                <w:rFonts w:ascii="Calibri" w:hAnsi="Calibri" w:cs="Calibri"/>
              </w:rPr>
            </w:pPr>
            <w:r w:rsidRPr="00F5672A">
              <w:rPr>
                <w:rFonts w:ascii="Calibri" w:hAnsi="Calibri" w:cs="Calibri"/>
              </w:rPr>
              <w:t>El monto de la garantía deberá calcularse de la siguiente manera:</w:t>
            </w:r>
          </w:p>
          <w:p w14:paraId="25F8DC06" w14:textId="77777777" w:rsidR="005A1289" w:rsidRPr="00F5672A" w:rsidRDefault="005A1289" w:rsidP="00FA735E">
            <w:pPr>
              <w:jc w:val="both"/>
              <w:rPr>
                <w:rFonts w:ascii="Calibri" w:hAnsi="Calibri" w:cs="Calibri"/>
                <w:highlight w:val="green"/>
              </w:rPr>
            </w:pPr>
          </w:p>
          <w:p w14:paraId="571D90E5" w14:textId="77777777" w:rsidR="005A1289" w:rsidRDefault="005A1289" w:rsidP="00FA735E">
            <w:pPr>
              <w:ind w:left="708"/>
              <w:jc w:val="both"/>
              <w:rPr>
                <w:rFonts w:ascii="Calibri" w:hAnsi="Calibri" w:cs="Calibri"/>
              </w:rPr>
            </w:pPr>
            <w:r w:rsidRPr="00F7610A">
              <w:rPr>
                <w:rFonts w:ascii="Calibri" w:hAnsi="Calibri" w:cs="Calibri"/>
              </w:rPr>
              <w:t>BG=(Monto Total Propuesta Económica x 1%)/12</w:t>
            </w:r>
          </w:p>
          <w:p w14:paraId="244C7C4E" w14:textId="77777777" w:rsidR="005A1289" w:rsidRDefault="005A1289" w:rsidP="00FA735E">
            <w:pPr>
              <w:ind w:left="708"/>
              <w:jc w:val="both"/>
              <w:rPr>
                <w:rFonts w:ascii="Calibri" w:hAnsi="Calibri" w:cs="Calibri"/>
                <w:b/>
              </w:rPr>
            </w:pPr>
          </w:p>
          <w:p w14:paraId="25499162" w14:textId="77777777" w:rsidR="005A1289" w:rsidRDefault="005A1289" w:rsidP="00FA735E">
            <w:pPr>
              <w:jc w:val="both"/>
              <w:rPr>
                <w:rFonts w:ascii="Calibri" w:hAnsi="Calibri" w:cs="Calibri"/>
              </w:rPr>
            </w:pPr>
            <w:r>
              <w:rPr>
                <w:rFonts w:ascii="Calibri" w:hAnsi="Calibri" w:cs="Calibri"/>
              </w:rPr>
              <w:lastRenderedPageBreak/>
              <w:t>Para el cálculo de la garantía deberán tenerse en cuenta los siguientes datos como referenciales</w:t>
            </w:r>
          </w:p>
          <w:p w14:paraId="125B164D" w14:textId="77777777" w:rsidR="005A1289" w:rsidRDefault="005A1289" w:rsidP="00FA735E">
            <w:pPr>
              <w:jc w:val="both"/>
              <w:rPr>
                <w:rFonts w:ascii="Calibri" w:hAnsi="Calibri" w:cs="Calibri"/>
              </w:rPr>
            </w:pPr>
          </w:p>
          <w:p w14:paraId="4B733634" w14:textId="77777777" w:rsidR="005A1289" w:rsidRDefault="005A1289" w:rsidP="00FA735E">
            <w:pPr>
              <w:ind w:left="426"/>
              <w:jc w:val="both"/>
              <w:rPr>
                <w:rFonts w:ascii="Calibri" w:hAnsi="Calibri" w:cs="Calibri"/>
              </w:rPr>
            </w:pPr>
            <w:r w:rsidRPr="00F5672A">
              <w:rPr>
                <w:rFonts w:ascii="Calibri" w:hAnsi="Calibri" w:cs="Calibri"/>
              </w:rPr>
              <w:t>Monto Total Propuesta Económica</w:t>
            </w:r>
            <w:r>
              <w:rPr>
                <w:rFonts w:ascii="Calibri" w:hAnsi="Calibri" w:cs="Calibri"/>
              </w:rPr>
              <w:t>=(Cantidad m3 Cisternas*Tarifa Cisternas + Cantidad m3 Barcazas*Tarifa Barcazas + # Análisis de Diesel * Tarifa Análisis Diesel + #Análisis de I&amp;A*</w:t>
            </w:r>
            <w:proofErr w:type="spellStart"/>
            <w:r>
              <w:rPr>
                <w:rFonts w:ascii="Calibri" w:hAnsi="Calibri" w:cs="Calibri"/>
              </w:rPr>
              <w:t>Tarífa</w:t>
            </w:r>
            <w:proofErr w:type="spellEnd"/>
            <w:r>
              <w:rPr>
                <w:rFonts w:ascii="Calibri" w:hAnsi="Calibri" w:cs="Calibri"/>
              </w:rPr>
              <w:t xml:space="preserve"> Análisis I&amp;A)</w:t>
            </w:r>
          </w:p>
          <w:p w14:paraId="1DF34581" w14:textId="77777777" w:rsidR="005A1289" w:rsidRDefault="005A1289" w:rsidP="00FA735E">
            <w:pPr>
              <w:ind w:left="426"/>
              <w:jc w:val="both"/>
              <w:rPr>
                <w:rFonts w:ascii="Calibri" w:hAnsi="Calibri" w:cs="Calibri"/>
              </w:rPr>
            </w:pPr>
          </w:p>
          <w:tbl>
            <w:tblPr>
              <w:tblW w:w="2532" w:type="dxa"/>
              <w:jc w:val="center"/>
              <w:tblCellMar>
                <w:left w:w="70" w:type="dxa"/>
                <w:right w:w="70" w:type="dxa"/>
              </w:tblCellMar>
              <w:tblLook w:val="04A0" w:firstRow="1" w:lastRow="0" w:firstColumn="1" w:lastColumn="0" w:noHBand="0" w:noVBand="1"/>
            </w:tblPr>
            <w:tblGrid>
              <w:gridCol w:w="1332"/>
              <w:gridCol w:w="1200"/>
            </w:tblGrid>
            <w:tr w:rsidR="005A1289" w:rsidRPr="00967FED" w14:paraId="52CA4EA7"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8BE2CD3" w14:textId="77777777" w:rsidR="005A1289" w:rsidRPr="00967FED" w:rsidRDefault="005A1289" w:rsidP="00FA735E">
                  <w:pPr>
                    <w:jc w:val="center"/>
                    <w:rPr>
                      <w:rFonts w:ascii="Calibri" w:hAnsi="Calibri" w:cs="Calibri"/>
                      <w:b/>
                      <w:color w:val="000000"/>
                      <w:lang w:val="es-BO" w:eastAsia="es-BO"/>
                    </w:rPr>
                  </w:pPr>
                  <w:r w:rsidRPr="00967FED">
                    <w:rPr>
                      <w:rFonts w:ascii="Calibri" w:hAnsi="Calibri" w:cs="Calibri"/>
                      <w:b/>
                      <w:color w:val="000000"/>
                    </w:rPr>
                    <w:t>INSPECCIÓN DE CANTIDAD</w:t>
                  </w:r>
                </w:p>
              </w:tc>
            </w:tr>
            <w:tr w:rsidR="005A1289" w:rsidRPr="00967FED" w14:paraId="25E62705" w14:textId="77777777" w:rsidTr="00FA735E">
              <w:trPr>
                <w:trHeight w:val="31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838C1"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Cantidad Estimada m3</w:t>
                  </w:r>
                </w:p>
              </w:tc>
            </w:tr>
            <w:tr w:rsidR="005A1289" w:rsidRPr="00967FED" w14:paraId="0A4059E7" w14:textId="77777777" w:rsidTr="00FA735E">
              <w:trPr>
                <w:trHeight w:val="3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3BBAB" w14:textId="77777777" w:rsidR="005A1289" w:rsidRPr="00967FED" w:rsidRDefault="005A1289" w:rsidP="00FA735E">
                  <w:pPr>
                    <w:rPr>
                      <w:rFonts w:ascii="Calibri" w:hAnsi="Calibri" w:cs="Calibri"/>
                      <w:color w:val="000000"/>
                    </w:rPr>
                  </w:pPr>
                  <w:r w:rsidRPr="00967FED">
                    <w:rPr>
                      <w:rFonts w:ascii="Calibri" w:hAnsi="Calibri" w:cs="Calibri"/>
                      <w:color w:val="000000"/>
                    </w:rPr>
                    <w:t>Cisternas</w:t>
                  </w:r>
                </w:p>
              </w:tc>
              <w:tc>
                <w:tcPr>
                  <w:tcW w:w="0" w:type="auto"/>
                  <w:tcBorders>
                    <w:top w:val="nil"/>
                    <w:left w:val="nil"/>
                    <w:bottom w:val="single" w:sz="4" w:space="0" w:color="auto"/>
                    <w:right w:val="single" w:sz="4" w:space="0" w:color="auto"/>
                  </w:tcBorders>
                  <w:shd w:val="clear" w:color="auto" w:fill="auto"/>
                  <w:noWrap/>
                  <w:vAlign w:val="bottom"/>
                  <w:hideMark/>
                </w:tcPr>
                <w:p w14:paraId="37F34239"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108.997</w:t>
                  </w:r>
                </w:p>
              </w:tc>
            </w:tr>
            <w:tr w:rsidR="005A1289" w:rsidRPr="00967FED" w14:paraId="043507C4" w14:textId="77777777" w:rsidTr="00FA735E">
              <w:trPr>
                <w:trHeight w:val="3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C5BA8C" w14:textId="77777777" w:rsidR="005A1289" w:rsidRPr="00967FED" w:rsidRDefault="005A1289" w:rsidP="00FA735E">
                  <w:pPr>
                    <w:rPr>
                      <w:rFonts w:ascii="Calibri" w:hAnsi="Calibri" w:cs="Calibri"/>
                      <w:color w:val="000000"/>
                    </w:rPr>
                  </w:pPr>
                  <w:r w:rsidRPr="00967FED">
                    <w:rPr>
                      <w:rFonts w:ascii="Calibri" w:hAnsi="Calibri" w:cs="Calibri"/>
                      <w:color w:val="000000"/>
                    </w:rPr>
                    <w:t xml:space="preserve">Barcazas </w:t>
                  </w:r>
                </w:p>
              </w:tc>
              <w:tc>
                <w:tcPr>
                  <w:tcW w:w="0" w:type="auto"/>
                  <w:tcBorders>
                    <w:top w:val="nil"/>
                    <w:left w:val="nil"/>
                    <w:bottom w:val="single" w:sz="4" w:space="0" w:color="auto"/>
                    <w:right w:val="single" w:sz="4" w:space="0" w:color="auto"/>
                  </w:tcBorders>
                  <w:shd w:val="clear" w:color="auto" w:fill="auto"/>
                  <w:noWrap/>
                  <w:vAlign w:val="bottom"/>
                  <w:hideMark/>
                </w:tcPr>
                <w:p w14:paraId="79927F92"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425.593</w:t>
                  </w:r>
                </w:p>
              </w:tc>
            </w:tr>
          </w:tbl>
          <w:p w14:paraId="0177AA45" w14:textId="77777777" w:rsidR="005A1289" w:rsidRDefault="005A1289" w:rsidP="00FA735E">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1989"/>
              <w:gridCol w:w="526"/>
            </w:tblGrid>
            <w:tr w:rsidR="005A1289" w:rsidRPr="00967FED" w14:paraId="35304E20"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6CBD827" w14:textId="77777777" w:rsidR="005A1289" w:rsidRPr="00967FED" w:rsidRDefault="005A1289" w:rsidP="00FA735E">
                  <w:pPr>
                    <w:jc w:val="center"/>
                    <w:rPr>
                      <w:rFonts w:ascii="Calibri" w:hAnsi="Calibri" w:cs="Calibri"/>
                      <w:b/>
                      <w:color w:val="000000"/>
                      <w:lang w:val="es-BO" w:eastAsia="es-BO"/>
                    </w:rPr>
                  </w:pPr>
                  <w:r w:rsidRPr="00967FED">
                    <w:rPr>
                      <w:rFonts w:ascii="Calibri" w:hAnsi="Calibri" w:cs="Calibri"/>
                      <w:b/>
                      <w:color w:val="000000"/>
                    </w:rPr>
                    <w:t>INSPECCIÓN DE CALIDAD</w:t>
                  </w:r>
                </w:p>
              </w:tc>
            </w:tr>
            <w:tr w:rsidR="005A1289" w:rsidRPr="00967FED" w14:paraId="2B722DF5" w14:textId="77777777" w:rsidTr="00FA735E">
              <w:trPr>
                <w:trHeight w:val="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1ED88"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Número Estimado de Análisis</w:t>
                  </w:r>
                </w:p>
              </w:tc>
            </w:tr>
            <w:tr w:rsidR="005A1289" w:rsidRPr="00967FED" w14:paraId="4FD30137" w14:textId="77777777" w:rsidTr="00FA735E">
              <w:trPr>
                <w:trHeight w:val="1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59E8A5" w14:textId="77777777" w:rsidR="005A1289" w:rsidRPr="00967FED" w:rsidRDefault="005A1289" w:rsidP="00FA735E">
                  <w:pPr>
                    <w:rPr>
                      <w:rFonts w:ascii="Calibri" w:hAnsi="Calibri" w:cs="Calibri"/>
                      <w:color w:val="000000"/>
                    </w:rPr>
                  </w:pPr>
                  <w:r w:rsidRPr="00967FED">
                    <w:rPr>
                      <w:rFonts w:ascii="Calibri" w:hAnsi="Calibri" w:cs="Calibri"/>
                      <w:color w:val="000000"/>
                    </w:rPr>
                    <w:t>Total Diesel</w:t>
                  </w:r>
                </w:p>
              </w:tc>
              <w:tc>
                <w:tcPr>
                  <w:tcW w:w="0" w:type="auto"/>
                  <w:tcBorders>
                    <w:top w:val="nil"/>
                    <w:left w:val="nil"/>
                    <w:bottom w:val="single" w:sz="4" w:space="0" w:color="auto"/>
                    <w:right w:val="single" w:sz="4" w:space="0" w:color="auto"/>
                  </w:tcBorders>
                  <w:shd w:val="clear" w:color="auto" w:fill="auto"/>
                  <w:noWrap/>
                  <w:vAlign w:val="bottom"/>
                  <w:hideMark/>
                </w:tcPr>
                <w:p w14:paraId="523ED736"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48</w:t>
                  </w:r>
                </w:p>
              </w:tc>
            </w:tr>
            <w:tr w:rsidR="005A1289" w:rsidRPr="00967FED" w14:paraId="18BFE38C"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E28992" w14:textId="77777777" w:rsidR="005A1289" w:rsidRPr="00967FED" w:rsidRDefault="005A1289" w:rsidP="00FA735E">
                  <w:pPr>
                    <w:rPr>
                      <w:rFonts w:ascii="Calibri" w:hAnsi="Calibri" w:cs="Calibri"/>
                      <w:color w:val="000000"/>
                    </w:rPr>
                  </w:pPr>
                  <w:r w:rsidRPr="00967FED">
                    <w:rPr>
                      <w:rFonts w:ascii="Calibri" w:hAnsi="Calibri" w:cs="Calibri"/>
                      <w:color w:val="000000"/>
                    </w:rPr>
                    <w:t>Total Gasolina</w:t>
                  </w:r>
                </w:p>
              </w:tc>
              <w:tc>
                <w:tcPr>
                  <w:tcW w:w="0" w:type="auto"/>
                  <w:tcBorders>
                    <w:top w:val="nil"/>
                    <w:left w:val="nil"/>
                    <w:bottom w:val="single" w:sz="4" w:space="0" w:color="auto"/>
                    <w:right w:val="single" w:sz="4" w:space="0" w:color="auto"/>
                  </w:tcBorders>
                  <w:shd w:val="clear" w:color="auto" w:fill="auto"/>
                  <w:noWrap/>
                  <w:vAlign w:val="bottom"/>
                  <w:hideMark/>
                </w:tcPr>
                <w:p w14:paraId="49C4AA23"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35</w:t>
                  </w:r>
                </w:p>
              </w:tc>
            </w:tr>
          </w:tbl>
          <w:p w14:paraId="14893BBE" w14:textId="77777777" w:rsidR="005A1289" w:rsidRPr="00F5672A" w:rsidRDefault="005A1289" w:rsidP="00FA735E">
            <w:pPr>
              <w:jc w:val="both"/>
              <w:rPr>
                <w:rFonts w:ascii="Calibri" w:hAnsi="Calibri" w:cs="Calibri"/>
                <w:b/>
              </w:rPr>
            </w:pPr>
          </w:p>
        </w:tc>
      </w:tr>
      <w:tr w:rsidR="005A1289" w:rsidRPr="00F5672A" w14:paraId="0A09D2E9" w14:textId="77777777" w:rsidTr="00FA735E">
        <w:trPr>
          <w:trHeight w:val="410"/>
          <w:jc w:val="center"/>
        </w:trPr>
        <w:tc>
          <w:tcPr>
            <w:tcW w:w="5000" w:type="pct"/>
            <w:shd w:val="clear" w:color="auto" w:fill="C6D9F1"/>
            <w:vAlign w:val="center"/>
          </w:tcPr>
          <w:p w14:paraId="0B7B08B6" w14:textId="77777777" w:rsidR="005A1289" w:rsidRPr="00F5672A" w:rsidRDefault="005A1289" w:rsidP="00FA735E">
            <w:pPr>
              <w:pStyle w:val="Prrafodelista"/>
              <w:ind w:left="0"/>
              <w:rPr>
                <w:rFonts w:ascii="Calibri" w:hAnsi="Calibri" w:cs="Calibri"/>
              </w:rPr>
            </w:pPr>
            <w:r w:rsidRPr="00F5672A">
              <w:rPr>
                <w:rFonts w:ascii="Calibri" w:hAnsi="Calibri" w:cs="Calibri"/>
                <w:b/>
              </w:rPr>
              <w:lastRenderedPageBreak/>
              <w:t>GARANTÍA DE CUMPLIMIENTO DE CONTRATO</w:t>
            </w:r>
          </w:p>
        </w:tc>
      </w:tr>
      <w:tr w:rsidR="005A1289" w:rsidRPr="00F5672A" w14:paraId="7B11F823" w14:textId="77777777" w:rsidTr="00FA735E">
        <w:trPr>
          <w:jc w:val="center"/>
        </w:trPr>
        <w:tc>
          <w:tcPr>
            <w:tcW w:w="5000" w:type="pct"/>
            <w:shd w:val="clear" w:color="auto" w:fill="auto"/>
          </w:tcPr>
          <w:p w14:paraId="35ECEF3D" w14:textId="77777777" w:rsidR="005A1289" w:rsidRPr="00F5672A" w:rsidRDefault="005A1289" w:rsidP="00FA735E">
            <w:pPr>
              <w:jc w:val="both"/>
              <w:rPr>
                <w:rFonts w:ascii="Calibri" w:hAnsi="Calibri" w:cs="Calibri"/>
              </w:rPr>
            </w:pPr>
            <w:r w:rsidRPr="00F5672A">
              <w:rPr>
                <w:rFonts w:ascii="Calibri" w:hAnsi="Calibri" w:cs="Calibri"/>
              </w:rPr>
              <w:t>El proponente, en caso de ser adjudicado, dentro de los 10 días hábiles después de la firma del Contrato, podrá optar por cualquiera de las siguientes opciones de Garantía de Cumplimiento de Contrato:</w:t>
            </w:r>
          </w:p>
          <w:p w14:paraId="5DA2D2A5" w14:textId="77777777" w:rsidR="005A1289" w:rsidRPr="00F5672A" w:rsidRDefault="005A1289" w:rsidP="00FA735E">
            <w:pPr>
              <w:rPr>
                <w:rFonts w:ascii="Calibri" w:hAnsi="Calibri" w:cs="Calibri"/>
                <w:b/>
              </w:rPr>
            </w:pPr>
          </w:p>
          <w:p w14:paraId="4A77FBD4" w14:textId="77777777" w:rsidR="005A1289" w:rsidRPr="00F5672A" w:rsidRDefault="005A1289" w:rsidP="00BE10E1">
            <w:pPr>
              <w:pStyle w:val="Prrafodelista"/>
              <w:numPr>
                <w:ilvl w:val="0"/>
                <w:numId w:val="32"/>
              </w:numPr>
              <w:contextualSpacing/>
              <w:jc w:val="both"/>
              <w:rPr>
                <w:rFonts w:ascii="Calibri" w:hAnsi="Calibri" w:cs="Calibri"/>
              </w:rPr>
            </w:pPr>
            <w:r w:rsidRPr="00F5672A">
              <w:rPr>
                <w:rFonts w:ascii="Calibri" w:hAnsi="Calibri" w:cs="Calibri"/>
              </w:rPr>
              <w:t xml:space="preserve">Carta de Crédito Stand </w:t>
            </w:r>
            <w:proofErr w:type="spellStart"/>
            <w:r w:rsidRPr="00F5672A">
              <w:rPr>
                <w:rFonts w:ascii="Calibri" w:hAnsi="Calibri" w:cs="Calibri"/>
              </w:rPr>
              <w:t>By</w:t>
            </w:r>
            <w:proofErr w:type="spellEnd"/>
            <w:r w:rsidRPr="00F5672A">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7804BF77" w14:textId="77777777" w:rsidR="005A1289" w:rsidRPr="00F5672A" w:rsidRDefault="005A1289" w:rsidP="00FA735E">
            <w:pPr>
              <w:pStyle w:val="Prrafodelista"/>
              <w:ind w:left="0"/>
              <w:contextualSpacing/>
              <w:jc w:val="both"/>
              <w:rPr>
                <w:rFonts w:ascii="Calibri" w:hAnsi="Calibri"/>
                <w:b/>
                <w:bCs/>
              </w:rPr>
            </w:pPr>
          </w:p>
          <w:p w14:paraId="6932350F" w14:textId="77777777" w:rsidR="005A1289" w:rsidRPr="00F5672A" w:rsidRDefault="005A1289" w:rsidP="00BE10E1">
            <w:pPr>
              <w:pStyle w:val="Prrafodelista"/>
              <w:numPr>
                <w:ilvl w:val="0"/>
                <w:numId w:val="32"/>
              </w:numPr>
              <w:contextualSpacing/>
              <w:jc w:val="both"/>
              <w:rPr>
                <w:rFonts w:ascii="Calibri" w:hAnsi="Calibri" w:cs="Calibri"/>
              </w:rPr>
            </w:pPr>
            <w:r w:rsidRPr="00F5672A">
              <w:rPr>
                <w:rFonts w:ascii="Calibri" w:hAnsi="Calibri" w:cs="Calibri"/>
              </w:rPr>
              <w:t xml:space="preserve">Boleta de Garantía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462A71F7" w14:textId="77777777" w:rsidR="005A1289" w:rsidRPr="00F5672A" w:rsidRDefault="005A1289" w:rsidP="00FA735E">
            <w:pPr>
              <w:ind w:left="567"/>
              <w:jc w:val="both"/>
              <w:rPr>
                <w:rFonts w:ascii="Calibri" w:hAnsi="Calibri" w:cs="Calibri"/>
                <w:b/>
              </w:rPr>
            </w:pPr>
          </w:p>
          <w:p w14:paraId="6562F1B0" w14:textId="77777777" w:rsidR="005A1289" w:rsidRPr="00F5672A" w:rsidRDefault="005A1289" w:rsidP="00BE10E1">
            <w:pPr>
              <w:pStyle w:val="Prrafodelista"/>
              <w:numPr>
                <w:ilvl w:val="0"/>
                <w:numId w:val="32"/>
              </w:numPr>
              <w:contextualSpacing/>
              <w:jc w:val="both"/>
              <w:rPr>
                <w:rFonts w:ascii="Calibri" w:hAnsi="Calibri" w:cs="Calibri"/>
              </w:rPr>
            </w:pPr>
            <w:r w:rsidRPr="00F5672A">
              <w:rPr>
                <w:rFonts w:ascii="Calibri" w:hAnsi="Calibri" w:cs="Calibri"/>
              </w:rPr>
              <w:t xml:space="preserve">Garantía a Primer Requerimiento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1FDEC86D" w14:textId="77777777" w:rsidR="005A1289" w:rsidRPr="00F5672A" w:rsidRDefault="005A1289" w:rsidP="00FA735E">
            <w:pPr>
              <w:ind w:left="567"/>
              <w:jc w:val="both"/>
              <w:rPr>
                <w:rFonts w:ascii="Calibri" w:hAnsi="Calibri" w:cs="Calibri"/>
                <w:b/>
              </w:rPr>
            </w:pPr>
          </w:p>
          <w:p w14:paraId="40BBCF1F" w14:textId="77777777" w:rsidR="005A1289" w:rsidRPr="00F5672A" w:rsidRDefault="005A1289" w:rsidP="00BE10E1">
            <w:pPr>
              <w:pStyle w:val="Prrafodelista"/>
              <w:numPr>
                <w:ilvl w:val="0"/>
                <w:numId w:val="32"/>
              </w:numPr>
              <w:jc w:val="both"/>
              <w:rPr>
                <w:rFonts w:ascii="Calibri" w:hAnsi="Calibri" w:cs="Calibri"/>
              </w:rPr>
            </w:pPr>
            <w:r w:rsidRPr="00F5672A">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14:paraId="0005A3B8" w14:textId="77777777" w:rsidR="005A1289" w:rsidRPr="00F5672A" w:rsidRDefault="005A1289" w:rsidP="00FA735E">
            <w:pPr>
              <w:ind w:left="567"/>
              <w:jc w:val="both"/>
              <w:rPr>
                <w:rFonts w:ascii="Calibri" w:hAnsi="Calibri" w:cs="Calibri"/>
              </w:rPr>
            </w:pPr>
          </w:p>
          <w:p w14:paraId="736679F2" w14:textId="77777777" w:rsidR="005A1289" w:rsidRPr="00F5672A" w:rsidRDefault="005A1289" w:rsidP="00BE10E1">
            <w:pPr>
              <w:pStyle w:val="Prrafodelista"/>
              <w:numPr>
                <w:ilvl w:val="0"/>
                <w:numId w:val="32"/>
              </w:numPr>
              <w:jc w:val="both"/>
              <w:rPr>
                <w:rFonts w:ascii="Calibri" w:hAnsi="Calibri" w:cs="Calibri"/>
              </w:rPr>
            </w:pPr>
            <w:r w:rsidRPr="00F5672A">
              <w:rPr>
                <w:rFonts w:ascii="Calibri" w:hAnsi="Calibri" w:cs="Calibri"/>
              </w:rPr>
              <w:t xml:space="preserve">(*)  Garantía a Primer Requerimiento, emitida por un Banco Local establecido en el Estado Plurinacional de Bolivia, registrada, autorizada y bajo el control de la Autoridad de Supervisión del </w:t>
            </w:r>
            <w:r w:rsidRPr="00F5672A">
              <w:rPr>
                <w:rFonts w:ascii="Calibri" w:hAnsi="Calibri" w:cs="Calibri"/>
              </w:rPr>
              <w:lastRenderedPageBreak/>
              <w:t>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14:paraId="3D612A48" w14:textId="77777777" w:rsidR="005A1289" w:rsidRPr="00F5672A" w:rsidRDefault="005A1289" w:rsidP="00FA735E">
            <w:pPr>
              <w:ind w:left="567"/>
              <w:jc w:val="both"/>
              <w:rPr>
                <w:rFonts w:ascii="Calibri" w:hAnsi="Calibri" w:cs="Calibri"/>
              </w:rPr>
            </w:pPr>
          </w:p>
          <w:p w14:paraId="539FED0A" w14:textId="77777777" w:rsidR="005A1289" w:rsidRPr="00F5672A" w:rsidRDefault="005A1289" w:rsidP="00FA735E">
            <w:pPr>
              <w:jc w:val="both"/>
              <w:rPr>
                <w:rFonts w:ascii="Calibri" w:hAnsi="Calibri" w:cs="Calibri"/>
              </w:rPr>
            </w:pPr>
            <w:r w:rsidRPr="00F5672A">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F5672A">
              <w:rPr>
                <w:rFonts w:ascii="Calibri" w:hAnsi="Calibri" w:cs="Calibri"/>
              </w:rPr>
              <w:tab/>
            </w:r>
            <w:r w:rsidRPr="00F5672A">
              <w:rPr>
                <w:rFonts w:ascii="Calibri" w:hAnsi="Calibri" w:cs="Calibri"/>
              </w:rPr>
              <w:tab/>
            </w:r>
            <w:r w:rsidRPr="00F5672A">
              <w:rPr>
                <w:rFonts w:ascii="Calibri" w:hAnsi="Calibri" w:cs="Calibri"/>
              </w:rPr>
              <w:tab/>
            </w:r>
          </w:p>
          <w:p w14:paraId="39556D27" w14:textId="77777777" w:rsidR="005A1289" w:rsidRPr="00F5672A" w:rsidRDefault="005A1289" w:rsidP="00FA735E">
            <w:pPr>
              <w:jc w:val="both"/>
              <w:rPr>
                <w:rFonts w:ascii="Calibri" w:hAnsi="Calibri" w:cs="Calibri"/>
              </w:rPr>
            </w:pPr>
          </w:p>
          <w:p w14:paraId="1D4946D0" w14:textId="77777777" w:rsidR="005A1289" w:rsidRPr="00F5672A" w:rsidRDefault="005A1289" w:rsidP="00FA735E">
            <w:pPr>
              <w:jc w:val="both"/>
              <w:rPr>
                <w:rFonts w:ascii="Calibri" w:hAnsi="Calibri" w:cs="Calibri"/>
              </w:rPr>
            </w:pPr>
            <w:r w:rsidRPr="00F5672A">
              <w:rPr>
                <w:rFonts w:ascii="Calibri" w:hAnsi="Calibri" w:cs="Calibri"/>
              </w:rPr>
              <w:t>El monto de la garantía deberá calcularse de la siguiente manera:</w:t>
            </w:r>
          </w:p>
          <w:p w14:paraId="1F2E64A5" w14:textId="77777777" w:rsidR="005A1289" w:rsidRPr="00F5672A" w:rsidRDefault="005A1289" w:rsidP="00FA735E">
            <w:pPr>
              <w:jc w:val="both"/>
              <w:rPr>
                <w:rFonts w:ascii="Calibri" w:hAnsi="Calibri" w:cs="Calibri"/>
              </w:rPr>
            </w:pPr>
          </w:p>
          <w:p w14:paraId="51D7C191" w14:textId="77777777" w:rsidR="005A1289" w:rsidRPr="00F5672A" w:rsidRDefault="005A1289" w:rsidP="00FA735E">
            <w:pPr>
              <w:ind w:left="708"/>
              <w:jc w:val="both"/>
              <w:rPr>
                <w:rFonts w:ascii="Calibri" w:hAnsi="Calibri" w:cs="Calibri"/>
              </w:rPr>
            </w:pPr>
            <w:r w:rsidRPr="0086719F">
              <w:rPr>
                <w:rFonts w:ascii="Calibri" w:hAnsi="Calibri" w:cs="Calibri"/>
              </w:rPr>
              <w:t>BG=(Monto Total Adjudicado x 7%)/12</w:t>
            </w:r>
          </w:p>
          <w:p w14:paraId="5D29B748" w14:textId="77777777" w:rsidR="005A1289" w:rsidRDefault="005A1289" w:rsidP="00FA735E">
            <w:pPr>
              <w:jc w:val="both"/>
              <w:rPr>
                <w:rFonts w:ascii="Calibri" w:hAnsi="Calibri" w:cs="Calibri"/>
              </w:rPr>
            </w:pPr>
          </w:p>
          <w:p w14:paraId="24693CAB" w14:textId="77777777" w:rsidR="005A1289" w:rsidRDefault="005A1289" w:rsidP="00FA735E">
            <w:pPr>
              <w:jc w:val="both"/>
              <w:rPr>
                <w:rFonts w:ascii="Calibri" w:hAnsi="Calibri" w:cs="Calibri"/>
              </w:rPr>
            </w:pPr>
            <w:r>
              <w:rPr>
                <w:rFonts w:ascii="Calibri" w:hAnsi="Calibri" w:cs="Calibri"/>
              </w:rPr>
              <w:t>Para el cálculo de la garantía deberán tenerse en cuenta los siguientes datos referenciales</w:t>
            </w:r>
          </w:p>
          <w:p w14:paraId="74493B18" w14:textId="77777777" w:rsidR="005A1289" w:rsidRDefault="005A1289" w:rsidP="00FA735E">
            <w:pPr>
              <w:jc w:val="both"/>
              <w:rPr>
                <w:rFonts w:ascii="Calibri" w:hAnsi="Calibri" w:cs="Calibri"/>
              </w:rPr>
            </w:pPr>
          </w:p>
          <w:p w14:paraId="386CF2CB" w14:textId="77777777" w:rsidR="005A1289" w:rsidRDefault="005A1289" w:rsidP="00FA735E">
            <w:pPr>
              <w:ind w:left="426"/>
              <w:jc w:val="both"/>
              <w:rPr>
                <w:rFonts w:ascii="Calibri" w:hAnsi="Calibri" w:cs="Calibri"/>
              </w:rPr>
            </w:pPr>
            <w:r w:rsidRPr="00F5672A">
              <w:rPr>
                <w:rFonts w:ascii="Calibri" w:hAnsi="Calibri" w:cs="Calibri"/>
              </w:rPr>
              <w:t xml:space="preserve">Monto Total </w:t>
            </w:r>
            <w:r>
              <w:rPr>
                <w:rFonts w:ascii="Calibri" w:hAnsi="Calibri" w:cs="Calibri"/>
              </w:rPr>
              <w:t>Adjudicado= (Cantidad m3 Cisternas*Tarifa Adjudicada Cisternas + Cantidad m3 Barcazas*Tarifa Adjudicada Barcazas + # Análisis de Diesel * Tarifa Adjudicada Análisis Diesel + #Análisis de I&amp;A*Tarifa Adjudicada Análisis I&amp;A)</w:t>
            </w:r>
          </w:p>
          <w:p w14:paraId="46AB1EF3" w14:textId="77777777" w:rsidR="005A1289" w:rsidRDefault="005A1289" w:rsidP="00FA735E">
            <w:pPr>
              <w:jc w:val="both"/>
              <w:rPr>
                <w:rFonts w:ascii="Calibri" w:hAnsi="Calibri" w:cs="Calibri"/>
              </w:rPr>
            </w:pPr>
          </w:p>
          <w:tbl>
            <w:tblPr>
              <w:tblW w:w="2532" w:type="dxa"/>
              <w:jc w:val="center"/>
              <w:tblCellMar>
                <w:left w:w="70" w:type="dxa"/>
                <w:right w:w="70" w:type="dxa"/>
              </w:tblCellMar>
              <w:tblLook w:val="04A0" w:firstRow="1" w:lastRow="0" w:firstColumn="1" w:lastColumn="0" w:noHBand="0" w:noVBand="1"/>
            </w:tblPr>
            <w:tblGrid>
              <w:gridCol w:w="1332"/>
              <w:gridCol w:w="1200"/>
            </w:tblGrid>
            <w:tr w:rsidR="005A1289" w:rsidRPr="00967FED" w14:paraId="0238D3ED"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DCF3BE0" w14:textId="77777777" w:rsidR="005A1289" w:rsidRPr="00967FED" w:rsidRDefault="005A1289" w:rsidP="00FA735E">
                  <w:pPr>
                    <w:jc w:val="center"/>
                    <w:rPr>
                      <w:rFonts w:ascii="Calibri" w:hAnsi="Calibri" w:cs="Calibri"/>
                      <w:color w:val="000000"/>
                      <w:lang w:val="es-BO" w:eastAsia="es-BO"/>
                    </w:rPr>
                  </w:pPr>
                  <w:r w:rsidRPr="00967FED">
                    <w:rPr>
                      <w:rFonts w:ascii="Calibri" w:hAnsi="Calibri" w:cs="Calibri"/>
                      <w:color w:val="000000"/>
                    </w:rPr>
                    <w:t>Inspección de Cantidad</w:t>
                  </w:r>
                </w:p>
              </w:tc>
            </w:tr>
            <w:tr w:rsidR="005A1289" w:rsidRPr="00967FED" w14:paraId="4080BE3F" w14:textId="77777777" w:rsidTr="00FA735E">
              <w:trPr>
                <w:trHeight w:val="1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6CC84"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Cantidad Estimada m3</w:t>
                  </w:r>
                </w:p>
              </w:tc>
            </w:tr>
            <w:tr w:rsidR="005A1289" w:rsidRPr="00967FED" w14:paraId="71836636"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0F3CA6" w14:textId="77777777" w:rsidR="005A1289" w:rsidRPr="00967FED" w:rsidRDefault="005A1289" w:rsidP="00FA735E">
                  <w:pPr>
                    <w:rPr>
                      <w:rFonts w:ascii="Calibri" w:hAnsi="Calibri" w:cs="Calibri"/>
                      <w:color w:val="000000"/>
                    </w:rPr>
                  </w:pPr>
                  <w:r w:rsidRPr="00967FED">
                    <w:rPr>
                      <w:rFonts w:ascii="Calibri" w:hAnsi="Calibri" w:cs="Calibri"/>
                      <w:color w:val="000000"/>
                    </w:rPr>
                    <w:t>Cisternas</w:t>
                  </w:r>
                </w:p>
              </w:tc>
              <w:tc>
                <w:tcPr>
                  <w:tcW w:w="0" w:type="auto"/>
                  <w:tcBorders>
                    <w:top w:val="nil"/>
                    <w:left w:val="nil"/>
                    <w:bottom w:val="single" w:sz="4" w:space="0" w:color="auto"/>
                    <w:right w:val="single" w:sz="4" w:space="0" w:color="auto"/>
                  </w:tcBorders>
                  <w:shd w:val="clear" w:color="auto" w:fill="auto"/>
                  <w:noWrap/>
                  <w:vAlign w:val="bottom"/>
                  <w:hideMark/>
                </w:tcPr>
                <w:p w14:paraId="319663E7"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108.997</w:t>
                  </w:r>
                </w:p>
              </w:tc>
            </w:tr>
            <w:tr w:rsidR="005A1289" w:rsidRPr="00967FED" w14:paraId="26303E47"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F528E4" w14:textId="77777777" w:rsidR="005A1289" w:rsidRPr="00967FED" w:rsidRDefault="005A1289" w:rsidP="00FA735E">
                  <w:pPr>
                    <w:rPr>
                      <w:rFonts w:ascii="Calibri" w:hAnsi="Calibri" w:cs="Calibri"/>
                      <w:color w:val="000000"/>
                    </w:rPr>
                  </w:pPr>
                  <w:r w:rsidRPr="00967FED">
                    <w:rPr>
                      <w:rFonts w:ascii="Calibri" w:hAnsi="Calibri" w:cs="Calibri"/>
                      <w:color w:val="000000"/>
                    </w:rPr>
                    <w:t xml:space="preserve">Barcazas </w:t>
                  </w:r>
                </w:p>
              </w:tc>
              <w:tc>
                <w:tcPr>
                  <w:tcW w:w="0" w:type="auto"/>
                  <w:tcBorders>
                    <w:top w:val="nil"/>
                    <w:left w:val="nil"/>
                    <w:bottom w:val="single" w:sz="4" w:space="0" w:color="auto"/>
                    <w:right w:val="single" w:sz="4" w:space="0" w:color="auto"/>
                  </w:tcBorders>
                  <w:shd w:val="clear" w:color="auto" w:fill="auto"/>
                  <w:noWrap/>
                  <w:vAlign w:val="bottom"/>
                  <w:hideMark/>
                </w:tcPr>
                <w:p w14:paraId="502E95A8"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425.593</w:t>
                  </w:r>
                </w:p>
              </w:tc>
            </w:tr>
          </w:tbl>
          <w:p w14:paraId="23D1E104" w14:textId="77777777" w:rsidR="005A1289" w:rsidRDefault="005A1289" w:rsidP="00FA735E">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1988"/>
              <w:gridCol w:w="527"/>
            </w:tblGrid>
            <w:tr w:rsidR="005A1289" w:rsidRPr="00967FED" w14:paraId="5F32E795"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5B22B46" w14:textId="77777777" w:rsidR="005A1289" w:rsidRPr="00967FED" w:rsidRDefault="005A1289" w:rsidP="00FA735E">
                  <w:pPr>
                    <w:jc w:val="center"/>
                    <w:rPr>
                      <w:rFonts w:ascii="Calibri" w:hAnsi="Calibri" w:cs="Calibri"/>
                      <w:color w:val="000000"/>
                      <w:lang w:val="es-BO" w:eastAsia="es-BO"/>
                    </w:rPr>
                  </w:pPr>
                  <w:r w:rsidRPr="00967FED">
                    <w:rPr>
                      <w:rFonts w:ascii="Calibri" w:hAnsi="Calibri" w:cs="Calibri"/>
                      <w:color w:val="000000"/>
                    </w:rPr>
                    <w:t>Inspección de Calidad</w:t>
                  </w:r>
                </w:p>
              </w:tc>
            </w:tr>
            <w:tr w:rsidR="005A1289" w:rsidRPr="00967FED" w14:paraId="5D3AC77A"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B2016"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Número Estimado de Análisis</w:t>
                  </w:r>
                </w:p>
              </w:tc>
            </w:tr>
            <w:tr w:rsidR="005A1289" w:rsidRPr="00967FED" w14:paraId="65FF6538"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038B35" w14:textId="77777777" w:rsidR="005A1289" w:rsidRPr="00967FED" w:rsidRDefault="005A1289" w:rsidP="00FA735E">
                  <w:pPr>
                    <w:rPr>
                      <w:rFonts w:ascii="Calibri" w:hAnsi="Calibri" w:cs="Calibri"/>
                      <w:color w:val="000000"/>
                    </w:rPr>
                  </w:pPr>
                  <w:r w:rsidRPr="00967FED">
                    <w:rPr>
                      <w:rFonts w:ascii="Calibri" w:hAnsi="Calibri" w:cs="Calibri"/>
                      <w:color w:val="000000"/>
                    </w:rPr>
                    <w:t>Total Diesel</w:t>
                  </w:r>
                </w:p>
              </w:tc>
              <w:tc>
                <w:tcPr>
                  <w:tcW w:w="0" w:type="auto"/>
                  <w:tcBorders>
                    <w:top w:val="nil"/>
                    <w:left w:val="nil"/>
                    <w:bottom w:val="single" w:sz="4" w:space="0" w:color="auto"/>
                    <w:right w:val="single" w:sz="4" w:space="0" w:color="auto"/>
                  </w:tcBorders>
                  <w:shd w:val="clear" w:color="auto" w:fill="auto"/>
                  <w:noWrap/>
                  <w:vAlign w:val="bottom"/>
                  <w:hideMark/>
                </w:tcPr>
                <w:p w14:paraId="2A003BB5"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48</w:t>
                  </w:r>
                </w:p>
              </w:tc>
            </w:tr>
            <w:tr w:rsidR="005A1289" w:rsidRPr="00967FED" w14:paraId="1EBEED72"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DB06B7" w14:textId="77777777" w:rsidR="005A1289" w:rsidRPr="00967FED" w:rsidRDefault="005A1289" w:rsidP="00FA735E">
                  <w:pPr>
                    <w:rPr>
                      <w:rFonts w:ascii="Calibri" w:hAnsi="Calibri" w:cs="Calibri"/>
                      <w:color w:val="000000"/>
                    </w:rPr>
                  </w:pPr>
                  <w:r w:rsidRPr="00967FED">
                    <w:rPr>
                      <w:rFonts w:ascii="Calibri" w:hAnsi="Calibri" w:cs="Calibri"/>
                      <w:color w:val="000000"/>
                    </w:rPr>
                    <w:t>Total Gasolina</w:t>
                  </w:r>
                </w:p>
              </w:tc>
              <w:tc>
                <w:tcPr>
                  <w:tcW w:w="0" w:type="auto"/>
                  <w:tcBorders>
                    <w:top w:val="nil"/>
                    <w:left w:val="nil"/>
                    <w:bottom w:val="single" w:sz="4" w:space="0" w:color="auto"/>
                    <w:right w:val="single" w:sz="4" w:space="0" w:color="auto"/>
                  </w:tcBorders>
                  <w:shd w:val="clear" w:color="auto" w:fill="auto"/>
                  <w:noWrap/>
                  <w:vAlign w:val="bottom"/>
                  <w:hideMark/>
                </w:tcPr>
                <w:p w14:paraId="1A9D4724"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35</w:t>
                  </w:r>
                </w:p>
              </w:tc>
            </w:tr>
          </w:tbl>
          <w:p w14:paraId="1DA7FF30" w14:textId="77777777" w:rsidR="005A1289" w:rsidRPr="00F5672A" w:rsidRDefault="005A1289" w:rsidP="00FA735E">
            <w:pPr>
              <w:jc w:val="both"/>
              <w:rPr>
                <w:rFonts w:ascii="Calibri" w:hAnsi="Calibri" w:cs="Calibri"/>
              </w:rPr>
            </w:pPr>
          </w:p>
          <w:p w14:paraId="50F5A6EF" w14:textId="77777777" w:rsidR="005A1289" w:rsidRPr="00F5672A" w:rsidRDefault="005A1289" w:rsidP="00FA735E">
            <w:pPr>
              <w:rPr>
                <w:rFonts w:ascii="Calibri" w:hAnsi="Calibri"/>
              </w:rPr>
            </w:pPr>
            <w:r w:rsidRPr="00F5672A">
              <w:rPr>
                <w:rFonts w:ascii="Calibri" w:hAnsi="Calibri" w:cs="Calibri"/>
              </w:rPr>
              <w:t>La modalidad de Garantía no podrá ser modificada durante la vigencia del contrato.</w:t>
            </w:r>
          </w:p>
        </w:tc>
      </w:tr>
    </w:tbl>
    <w:p w14:paraId="021472F5" w14:textId="77777777" w:rsidR="005A1289" w:rsidRPr="005A1289" w:rsidRDefault="005A1289"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8E21257" w14:textId="77777777" w:rsidR="00BE2DBD" w:rsidRDefault="00BE2DBD" w:rsidP="00B37050">
      <w:pPr>
        <w:jc w:val="center"/>
        <w:rPr>
          <w:rFonts w:asciiTheme="minorHAnsi" w:hAnsiTheme="minorHAnsi" w:cstheme="minorHAnsi"/>
          <w:b/>
          <w:sz w:val="22"/>
          <w:szCs w:val="22"/>
          <w:lang w:val="es-ES_tradnl"/>
        </w:rPr>
      </w:pPr>
    </w:p>
    <w:p w14:paraId="33E64F66" w14:textId="77777777" w:rsidR="00BE2DBD" w:rsidRDefault="00BE2DBD" w:rsidP="00B37050">
      <w:pPr>
        <w:jc w:val="center"/>
        <w:rPr>
          <w:rFonts w:asciiTheme="minorHAnsi" w:hAnsiTheme="minorHAnsi" w:cstheme="minorHAnsi"/>
          <w:b/>
          <w:sz w:val="22"/>
          <w:szCs w:val="22"/>
          <w:lang w:val="es-ES_tradnl"/>
        </w:rPr>
      </w:pPr>
    </w:p>
    <w:p w14:paraId="2580D3F3" w14:textId="77777777" w:rsidR="00BE2DBD" w:rsidRDefault="00BE2DBD" w:rsidP="00B37050">
      <w:pPr>
        <w:jc w:val="center"/>
        <w:rPr>
          <w:rFonts w:asciiTheme="minorHAnsi" w:hAnsiTheme="minorHAnsi" w:cstheme="minorHAnsi"/>
          <w:b/>
          <w:sz w:val="22"/>
          <w:szCs w:val="22"/>
          <w:lang w:val="es-ES_tradnl"/>
        </w:rPr>
      </w:pPr>
    </w:p>
    <w:p w14:paraId="5A4FC739" w14:textId="77777777" w:rsidR="00BE2DBD" w:rsidRDefault="00BE2DBD" w:rsidP="00B37050">
      <w:pPr>
        <w:jc w:val="center"/>
        <w:rPr>
          <w:rFonts w:asciiTheme="minorHAnsi" w:hAnsiTheme="minorHAnsi" w:cstheme="minorHAnsi"/>
          <w:b/>
          <w:sz w:val="22"/>
          <w:szCs w:val="22"/>
          <w:lang w:val="es-ES_tradnl"/>
        </w:rPr>
      </w:pPr>
    </w:p>
    <w:p w14:paraId="419ACD85" w14:textId="77777777" w:rsidR="00BE2DBD" w:rsidRDefault="00BE2DBD" w:rsidP="00B37050">
      <w:pPr>
        <w:jc w:val="center"/>
        <w:rPr>
          <w:rFonts w:asciiTheme="minorHAnsi" w:hAnsiTheme="minorHAnsi" w:cstheme="minorHAnsi"/>
          <w:b/>
          <w:sz w:val="22"/>
          <w:szCs w:val="22"/>
          <w:lang w:val="es-ES_tradnl"/>
        </w:rPr>
      </w:pPr>
    </w:p>
    <w:p w14:paraId="6ACB2BCC" w14:textId="77777777" w:rsidR="00BE2DBD" w:rsidRDefault="00BE2DBD" w:rsidP="00B37050">
      <w:pPr>
        <w:jc w:val="center"/>
        <w:rPr>
          <w:rFonts w:asciiTheme="minorHAnsi" w:hAnsiTheme="minorHAnsi" w:cstheme="minorHAnsi"/>
          <w:b/>
          <w:sz w:val="22"/>
          <w:szCs w:val="22"/>
          <w:lang w:val="es-ES_tradnl"/>
        </w:rPr>
      </w:pPr>
    </w:p>
    <w:p w14:paraId="0F5C3210" w14:textId="77777777" w:rsidR="00BE2DBD" w:rsidRDefault="00BE2DBD" w:rsidP="00B37050">
      <w:pPr>
        <w:jc w:val="center"/>
        <w:rPr>
          <w:rFonts w:asciiTheme="minorHAnsi" w:hAnsiTheme="minorHAnsi" w:cstheme="minorHAnsi"/>
          <w:b/>
          <w:sz w:val="22"/>
          <w:szCs w:val="22"/>
          <w:lang w:val="es-ES_tradnl"/>
        </w:rPr>
      </w:pPr>
    </w:p>
    <w:p w14:paraId="5EF95A84" w14:textId="77777777" w:rsidR="00BE2DBD" w:rsidRDefault="00BE2DBD" w:rsidP="00B37050">
      <w:pPr>
        <w:jc w:val="center"/>
        <w:rPr>
          <w:rFonts w:asciiTheme="minorHAnsi" w:hAnsiTheme="minorHAnsi" w:cstheme="minorHAnsi"/>
          <w:b/>
          <w:sz w:val="22"/>
          <w:szCs w:val="22"/>
          <w:lang w:val="es-ES_tradnl"/>
        </w:rPr>
      </w:pPr>
    </w:p>
    <w:p w14:paraId="1F125777" w14:textId="77777777" w:rsidR="00BE2DBD" w:rsidRDefault="00BE2DBD" w:rsidP="00B37050">
      <w:pPr>
        <w:jc w:val="center"/>
        <w:rPr>
          <w:rFonts w:asciiTheme="minorHAnsi" w:hAnsiTheme="minorHAnsi" w:cstheme="minorHAnsi"/>
          <w:b/>
          <w:sz w:val="22"/>
          <w:szCs w:val="22"/>
          <w:lang w:val="es-ES_tradnl"/>
        </w:rPr>
      </w:pPr>
    </w:p>
    <w:p w14:paraId="1DB23E15" w14:textId="77777777" w:rsidR="00BE2DBD" w:rsidRDefault="00BE2DBD" w:rsidP="00B37050">
      <w:pPr>
        <w:jc w:val="center"/>
        <w:rPr>
          <w:rFonts w:asciiTheme="minorHAnsi" w:hAnsiTheme="minorHAnsi" w:cstheme="minorHAnsi"/>
          <w:b/>
          <w:sz w:val="22"/>
          <w:szCs w:val="22"/>
          <w:lang w:val="es-ES_tradnl"/>
        </w:rPr>
      </w:pPr>
    </w:p>
    <w:p w14:paraId="5A047AE7" w14:textId="77777777" w:rsidR="00BE2DBD" w:rsidRDefault="00BE2DBD" w:rsidP="00B37050">
      <w:pPr>
        <w:jc w:val="center"/>
        <w:rPr>
          <w:rFonts w:asciiTheme="minorHAnsi" w:hAnsiTheme="minorHAnsi" w:cstheme="minorHAnsi"/>
          <w:b/>
          <w:sz w:val="22"/>
          <w:szCs w:val="22"/>
          <w:lang w:val="es-ES_tradnl"/>
        </w:rPr>
      </w:pPr>
    </w:p>
    <w:p w14:paraId="78EBD07F" w14:textId="77777777" w:rsidR="00BE2DBD" w:rsidRDefault="00BE2DBD" w:rsidP="00B37050">
      <w:pPr>
        <w:jc w:val="center"/>
        <w:rPr>
          <w:rFonts w:asciiTheme="minorHAnsi" w:hAnsiTheme="minorHAnsi" w:cstheme="minorHAnsi"/>
          <w:b/>
          <w:sz w:val="22"/>
          <w:szCs w:val="22"/>
          <w:lang w:val="es-ES_tradnl"/>
        </w:rPr>
      </w:pPr>
    </w:p>
    <w:p w14:paraId="09AA9D83" w14:textId="77777777" w:rsidR="00BE2DBD" w:rsidRDefault="00BE2DBD" w:rsidP="00B37050">
      <w:pPr>
        <w:jc w:val="center"/>
        <w:rPr>
          <w:rFonts w:asciiTheme="minorHAnsi" w:hAnsiTheme="minorHAnsi" w:cstheme="minorHAnsi"/>
          <w:b/>
          <w:sz w:val="22"/>
          <w:szCs w:val="22"/>
          <w:lang w:val="es-ES_tradnl"/>
        </w:rPr>
      </w:pPr>
    </w:p>
    <w:p w14:paraId="71696A5A" w14:textId="77777777" w:rsidR="00BE2DBD" w:rsidRDefault="00BE2DBD" w:rsidP="00B37050">
      <w:pPr>
        <w:jc w:val="center"/>
        <w:rPr>
          <w:rFonts w:asciiTheme="minorHAnsi" w:hAnsiTheme="minorHAnsi" w:cstheme="minorHAnsi"/>
          <w:b/>
          <w:sz w:val="22"/>
          <w:szCs w:val="22"/>
          <w:lang w:val="es-ES_tradnl"/>
        </w:rPr>
      </w:pPr>
    </w:p>
    <w:p w14:paraId="7421EEA3" w14:textId="77777777" w:rsidR="00BE2DBD" w:rsidRDefault="00BE2DBD" w:rsidP="00B37050">
      <w:pPr>
        <w:jc w:val="center"/>
        <w:rPr>
          <w:rFonts w:asciiTheme="minorHAnsi" w:hAnsiTheme="minorHAnsi" w:cstheme="minorHAnsi"/>
          <w:b/>
          <w:sz w:val="22"/>
          <w:szCs w:val="22"/>
          <w:lang w:val="es-ES_tradnl"/>
        </w:rPr>
      </w:pPr>
    </w:p>
    <w:p w14:paraId="54CCCB70" w14:textId="77777777" w:rsidR="00BE2DBD" w:rsidRDefault="00BE2DBD" w:rsidP="00B37050">
      <w:pPr>
        <w:jc w:val="center"/>
        <w:rPr>
          <w:rFonts w:asciiTheme="minorHAnsi" w:hAnsiTheme="minorHAnsi" w:cstheme="minorHAnsi"/>
          <w:b/>
          <w:sz w:val="22"/>
          <w:szCs w:val="22"/>
          <w:lang w:val="es-ES_tradnl"/>
        </w:rPr>
      </w:pPr>
    </w:p>
    <w:p w14:paraId="4FA57B00" w14:textId="77777777" w:rsidR="00BE2DBD" w:rsidRDefault="00BE2DBD"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FFCE62A" w14:textId="77777777" w:rsidR="005A1289" w:rsidRDefault="005A1289" w:rsidP="00B37050">
      <w:pPr>
        <w:jc w:val="both"/>
        <w:rPr>
          <w:rFonts w:asciiTheme="minorHAnsi" w:hAnsiTheme="minorHAnsi" w:cstheme="minorHAnsi"/>
          <w:snapToGrid w:val="0"/>
          <w:color w:val="FF0000"/>
          <w:sz w:val="22"/>
          <w:szCs w:val="22"/>
        </w:rPr>
      </w:pPr>
    </w:p>
    <w:tbl>
      <w:tblPr>
        <w:tblW w:w="9072" w:type="dxa"/>
        <w:tblInd w:w="70" w:type="dxa"/>
        <w:tblCellMar>
          <w:left w:w="70" w:type="dxa"/>
          <w:right w:w="70" w:type="dxa"/>
        </w:tblCellMar>
        <w:tblLook w:val="04A0" w:firstRow="1" w:lastRow="0" w:firstColumn="1" w:lastColumn="0" w:noHBand="0" w:noVBand="1"/>
      </w:tblPr>
      <w:tblGrid>
        <w:gridCol w:w="567"/>
        <w:gridCol w:w="8505"/>
      </w:tblGrid>
      <w:tr w:rsidR="005A1289" w:rsidRPr="009D1080" w14:paraId="4D53C5C0" w14:textId="77777777" w:rsidTr="00FA735E">
        <w:trPr>
          <w:trHeight w:val="379"/>
        </w:trPr>
        <w:tc>
          <w:tcPr>
            <w:tcW w:w="567" w:type="dxa"/>
            <w:tcBorders>
              <w:top w:val="single" w:sz="4" w:space="0" w:color="auto"/>
              <w:left w:val="single" w:sz="4" w:space="0" w:color="auto"/>
              <w:bottom w:val="single" w:sz="4" w:space="0" w:color="auto"/>
              <w:right w:val="single" w:sz="4" w:space="0" w:color="000000"/>
            </w:tcBorders>
            <w:shd w:val="clear" w:color="auto" w:fill="C6D9F1"/>
            <w:vAlign w:val="center"/>
          </w:tcPr>
          <w:p w14:paraId="1416AF81" w14:textId="77777777" w:rsidR="005A1289" w:rsidRPr="009D1080" w:rsidRDefault="005A1289" w:rsidP="00FA735E">
            <w:pPr>
              <w:jc w:val="center"/>
              <w:rPr>
                <w:rFonts w:ascii="Calibri" w:hAnsi="Calibri" w:cs="Calibri"/>
                <w:b/>
                <w:bCs/>
                <w:lang w:val="es-BO"/>
              </w:rPr>
            </w:pPr>
            <w:r w:rsidRPr="009D1080">
              <w:rPr>
                <w:rFonts w:ascii="Calibri" w:hAnsi="Calibri" w:cs="Calibri"/>
                <w:b/>
                <w:bCs/>
                <w:lang w:val="es-BO"/>
              </w:rPr>
              <w:t xml:space="preserve">N° </w:t>
            </w:r>
          </w:p>
        </w:tc>
        <w:tc>
          <w:tcPr>
            <w:tcW w:w="8505"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45579DF6" w14:textId="77777777" w:rsidR="005A1289" w:rsidRPr="009D1080" w:rsidRDefault="005A1289" w:rsidP="00FA735E">
            <w:pPr>
              <w:jc w:val="center"/>
              <w:rPr>
                <w:rFonts w:ascii="Calibri" w:hAnsi="Calibri" w:cs="Calibri"/>
                <w:b/>
                <w:bCs/>
                <w:lang w:val="es-BO"/>
              </w:rPr>
            </w:pPr>
            <w:r w:rsidRPr="009D1080">
              <w:rPr>
                <w:rFonts w:ascii="Calibri" w:hAnsi="Calibri" w:cs="Calibri"/>
                <w:b/>
                <w:bCs/>
                <w:lang w:val="es-BO"/>
              </w:rPr>
              <w:t>DESCRIPCIÓN DETALLADA DEL SERVICIO</w:t>
            </w:r>
          </w:p>
        </w:tc>
      </w:tr>
      <w:tr w:rsidR="005A1289" w:rsidRPr="009D1080" w14:paraId="22B793A4" w14:textId="77777777" w:rsidTr="00FA735E">
        <w:trPr>
          <w:trHeight w:val="695"/>
        </w:trPr>
        <w:tc>
          <w:tcPr>
            <w:tcW w:w="567" w:type="dxa"/>
            <w:tcBorders>
              <w:top w:val="single" w:sz="4" w:space="0" w:color="auto"/>
              <w:left w:val="single" w:sz="4" w:space="0" w:color="auto"/>
              <w:bottom w:val="single" w:sz="4" w:space="0" w:color="auto"/>
              <w:right w:val="single" w:sz="4" w:space="0" w:color="000000"/>
            </w:tcBorders>
            <w:vAlign w:val="center"/>
          </w:tcPr>
          <w:p w14:paraId="21D6395C" w14:textId="77777777" w:rsidR="005A1289" w:rsidRPr="009D1080" w:rsidRDefault="005A1289" w:rsidP="00FA735E">
            <w:pPr>
              <w:jc w:val="center"/>
              <w:rPr>
                <w:rFonts w:ascii="Calibri" w:hAnsi="Calibri" w:cs="Calibri"/>
                <w:bCs/>
                <w:lang w:val="es-BO"/>
              </w:rPr>
            </w:pPr>
            <w:r w:rsidRPr="009D1080">
              <w:rPr>
                <w:rFonts w:ascii="Calibri" w:hAnsi="Calibri" w:cs="Calibri"/>
                <w:bCs/>
                <w:lang w:val="es-BO"/>
              </w:rPr>
              <w:t>1</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633366" w14:textId="77777777" w:rsidR="005A1289" w:rsidRPr="009D1080" w:rsidRDefault="005A1289" w:rsidP="00FA735E">
            <w:pPr>
              <w:jc w:val="both"/>
              <w:rPr>
                <w:rFonts w:ascii="Calibri" w:hAnsi="Calibri" w:cs="Calibri"/>
              </w:rPr>
            </w:pPr>
            <w:r w:rsidRPr="009D1080">
              <w:rPr>
                <w:rFonts w:ascii="Calibri" w:hAnsi="Calibri" w:cs="Calibri"/>
              </w:rPr>
              <w:t xml:space="preserve">Servicio de Inspección de Cantidad y Calidad, para la importación de hidrocarburos, en </w:t>
            </w:r>
            <w:r w:rsidRPr="00FB425E">
              <w:rPr>
                <w:rFonts w:ascii="Calibri" w:hAnsi="Calibri" w:cs="Calibri"/>
                <w:lang w:val="es-BO"/>
              </w:rPr>
              <w:t>Plantas de Almacenaje y Zonas de Alije de Argentina/</w:t>
            </w:r>
            <w:r>
              <w:rPr>
                <w:rFonts w:ascii="Calibri" w:hAnsi="Calibri" w:cs="Calibri"/>
                <w:lang w:val="es-BO"/>
              </w:rPr>
              <w:t>Paraguay</w:t>
            </w:r>
            <w:r w:rsidRPr="009D1080">
              <w:rPr>
                <w:rFonts w:ascii="Calibri" w:hAnsi="Calibri" w:cs="Calibri"/>
              </w:rPr>
              <w:t>.</w:t>
            </w:r>
          </w:p>
        </w:tc>
      </w:tr>
    </w:tbl>
    <w:p w14:paraId="77A7CE45" w14:textId="77777777" w:rsidR="005A1289" w:rsidRPr="00F5672A" w:rsidRDefault="005A1289" w:rsidP="005A1289">
      <w:pPr>
        <w:rPr>
          <w:rFonts w:ascii="Calibri" w:hAnsi="Calibri" w:cs="Calibri"/>
          <w:b/>
        </w:rPr>
      </w:pPr>
    </w:p>
    <w:p w14:paraId="7BA12925" w14:textId="77777777" w:rsidR="005A1289" w:rsidRPr="00F5672A" w:rsidRDefault="005A1289" w:rsidP="00BE10E1">
      <w:pPr>
        <w:pStyle w:val="Prrafodelista"/>
        <w:numPr>
          <w:ilvl w:val="0"/>
          <w:numId w:val="33"/>
        </w:numPr>
        <w:ind w:left="567" w:hanging="567"/>
        <w:contextualSpacing/>
        <w:jc w:val="both"/>
        <w:rPr>
          <w:rFonts w:ascii="Calibri" w:hAnsi="Calibri" w:cs="Calibri"/>
          <w:b/>
          <w:bCs/>
          <w:lang w:eastAsia="es-BO"/>
        </w:rPr>
      </w:pPr>
      <w:r w:rsidRPr="00F5672A">
        <w:rPr>
          <w:rFonts w:ascii="Calibri" w:hAnsi="Calibri" w:cs="Calibri"/>
          <w:b/>
          <w:bCs/>
          <w:lang w:eastAsia="es-BO"/>
        </w:rPr>
        <w:t>CARACTERÍSTICAS DEL SERVICIO (Sujeto a Evaluación)</w:t>
      </w:r>
    </w:p>
    <w:p w14:paraId="70B468D9" w14:textId="77777777" w:rsidR="005A1289" w:rsidRPr="00F5672A" w:rsidRDefault="005A1289" w:rsidP="005A1289">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5A1289" w:rsidRPr="009D1080" w14:paraId="022DAABF" w14:textId="77777777" w:rsidTr="00FA735E">
        <w:trPr>
          <w:trHeight w:val="241"/>
        </w:trPr>
        <w:tc>
          <w:tcPr>
            <w:tcW w:w="9072" w:type="dxa"/>
            <w:shd w:val="clear" w:color="auto" w:fill="C6D9F1"/>
          </w:tcPr>
          <w:p w14:paraId="54274923" w14:textId="77777777" w:rsidR="005A1289" w:rsidRPr="009D1080" w:rsidRDefault="005A1289" w:rsidP="00FA735E">
            <w:pPr>
              <w:autoSpaceDE w:val="0"/>
              <w:autoSpaceDN w:val="0"/>
              <w:adjustRightInd w:val="0"/>
              <w:rPr>
                <w:rFonts w:ascii="Calibri" w:hAnsi="Calibri" w:cs="Calibri"/>
                <w:b/>
                <w:bCs/>
              </w:rPr>
            </w:pPr>
            <w:r w:rsidRPr="009D1080">
              <w:rPr>
                <w:rFonts w:ascii="Calibri" w:hAnsi="Calibri" w:cs="Calibri"/>
                <w:b/>
                <w:bCs/>
              </w:rPr>
              <w:t>EXPERIENCIA DEL PROPONENTE</w:t>
            </w:r>
          </w:p>
        </w:tc>
      </w:tr>
      <w:tr w:rsidR="005A1289" w:rsidRPr="009D1080" w14:paraId="07D9148D" w14:textId="77777777" w:rsidTr="00FA735E">
        <w:trPr>
          <w:trHeight w:val="2677"/>
        </w:trPr>
        <w:tc>
          <w:tcPr>
            <w:tcW w:w="9072" w:type="dxa"/>
            <w:shd w:val="clear" w:color="auto" w:fill="auto"/>
            <w:vAlign w:val="center"/>
          </w:tcPr>
          <w:p w14:paraId="2CFC0B7F" w14:textId="77777777" w:rsidR="005A1289" w:rsidRPr="009D1080" w:rsidRDefault="005A1289" w:rsidP="00FA735E">
            <w:pPr>
              <w:autoSpaceDE w:val="0"/>
              <w:autoSpaceDN w:val="0"/>
              <w:jc w:val="both"/>
              <w:rPr>
                <w:rFonts w:ascii="Calibri" w:hAnsi="Calibri" w:cs="Calibri"/>
              </w:rPr>
            </w:pPr>
            <w:r w:rsidRPr="009D1080">
              <w:rPr>
                <w:rFonts w:ascii="Calibri" w:hAnsi="Calibri" w:cs="Calibri"/>
              </w:rPr>
              <w:t>La empresa proponente deberá tener experiencia de al menos 1 año en servicios de inspección de cantidad y calidad de hidrocarburos, o haber suscrito por lo menos 1 contrato con YPFB.</w:t>
            </w:r>
          </w:p>
          <w:p w14:paraId="5C51E420" w14:textId="77777777" w:rsidR="005A1289" w:rsidRPr="009D1080" w:rsidRDefault="005A1289" w:rsidP="00FA735E">
            <w:pPr>
              <w:autoSpaceDE w:val="0"/>
              <w:autoSpaceDN w:val="0"/>
              <w:jc w:val="both"/>
              <w:rPr>
                <w:rFonts w:ascii="Calibri" w:hAnsi="Calibri" w:cs="Calibri"/>
              </w:rPr>
            </w:pPr>
          </w:p>
          <w:p w14:paraId="4CA97A10" w14:textId="77777777" w:rsidR="005A1289" w:rsidRPr="009D1080" w:rsidRDefault="005A1289" w:rsidP="00FA735E">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14:paraId="1CBC9ADF" w14:textId="77777777" w:rsidR="005A1289" w:rsidRPr="009D1080" w:rsidRDefault="005A1289" w:rsidP="00FA735E">
            <w:pPr>
              <w:autoSpaceDE w:val="0"/>
              <w:autoSpaceDN w:val="0"/>
              <w:jc w:val="both"/>
              <w:rPr>
                <w:rFonts w:ascii="Calibri" w:hAnsi="Calibri" w:cs="Calibri"/>
              </w:rPr>
            </w:pPr>
          </w:p>
          <w:p w14:paraId="0A8E1570" w14:textId="77777777" w:rsidR="005A1289" w:rsidRPr="009D1080" w:rsidRDefault="005A1289" w:rsidP="00FA735E">
            <w:pPr>
              <w:autoSpaceDE w:val="0"/>
              <w:autoSpaceDN w:val="0"/>
              <w:adjustRightInd w:val="0"/>
              <w:jc w:val="both"/>
              <w:rPr>
                <w:rFonts w:ascii="Calibri" w:hAnsi="Calibri" w:cs="Calibri"/>
                <w:b/>
                <w:bCs/>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r>
      <w:tr w:rsidR="00A265BE" w:rsidRPr="009D1080" w14:paraId="03A9BFBA" w14:textId="77777777" w:rsidTr="00D54202">
        <w:trPr>
          <w:trHeight w:val="336"/>
        </w:trPr>
        <w:tc>
          <w:tcPr>
            <w:tcW w:w="9072" w:type="dxa"/>
            <w:shd w:val="clear" w:color="auto" w:fill="B6DDE8" w:themeFill="accent5" w:themeFillTint="66"/>
            <w:vAlign w:val="center"/>
          </w:tcPr>
          <w:p w14:paraId="4CE83799" w14:textId="720A664F" w:rsidR="00A265BE" w:rsidRPr="009D1080" w:rsidRDefault="00A265BE" w:rsidP="00D54202">
            <w:pPr>
              <w:autoSpaceDE w:val="0"/>
              <w:autoSpaceDN w:val="0"/>
              <w:rPr>
                <w:rFonts w:ascii="Calibri" w:hAnsi="Calibri" w:cs="Calibri"/>
              </w:rPr>
            </w:pPr>
            <w:r w:rsidRPr="00C90301">
              <w:rPr>
                <w:rFonts w:ascii="Calibri" w:hAnsi="Calibri" w:cs="Calibri"/>
                <w:b/>
              </w:rPr>
              <w:t>LABORATORIO PARA CERTIFICACIÓN DE CALIDAD</w:t>
            </w:r>
          </w:p>
        </w:tc>
      </w:tr>
      <w:tr w:rsidR="00A265BE" w:rsidRPr="009D1080" w14:paraId="60AB2069" w14:textId="77777777" w:rsidTr="00706C38">
        <w:trPr>
          <w:trHeight w:val="994"/>
        </w:trPr>
        <w:tc>
          <w:tcPr>
            <w:tcW w:w="9072" w:type="dxa"/>
            <w:shd w:val="clear" w:color="auto" w:fill="auto"/>
          </w:tcPr>
          <w:p w14:paraId="33550B9C" w14:textId="1403D984" w:rsidR="00A265BE" w:rsidRPr="009D1080" w:rsidRDefault="00A265BE" w:rsidP="00FA735E">
            <w:pPr>
              <w:autoSpaceDE w:val="0"/>
              <w:autoSpaceDN w:val="0"/>
              <w:jc w:val="both"/>
              <w:rPr>
                <w:rFonts w:ascii="Calibri" w:hAnsi="Calibri" w:cs="Calibri"/>
              </w:rPr>
            </w:pPr>
            <w:r w:rsidRPr="009D1080">
              <w:rPr>
                <w:rFonts w:ascii="Calibri" w:hAnsi="Calibri" w:cs="Calibri"/>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r>
    </w:tbl>
    <w:p w14:paraId="2DF614CE" w14:textId="77777777" w:rsidR="005A1289" w:rsidRPr="00F5672A" w:rsidRDefault="005A1289" w:rsidP="005A1289">
      <w:pPr>
        <w:pStyle w:val="Prrafodelista"/>
        <w:ind w:left="0"/>
        <w:contextualSpacing/>
        <w:jc w:val="both"/>
        <w:rPr>
          <w:rFonts w:ascii="Calibri" w:hAnsi="Calibri" w:cs="Calibri"/>
          <w:b/>
          <w:bCs/>
          <w:lang w:eastAsia="es-BO"/>
        </w:rPr>
      </w:pPr>
    </w:p>
    <w:p w14:paraId="5488E36C" w14:textId="77777777" w:rsidR="005A1289" w:rsidRPr="006C5D70" w:rsidRDefault="005A1289" w:rsidP="00BE10E1">
      <w:pPr>
        <w:pStyle w:val="Prrafodelista"/>
        <w:numPr>
          <w:ilvl w:val="0"/>
          <w:numId w:val="33"/>
        </w:numPr>
        <w:ind w:left="567" w:hanging="567"/>
        <w:contextualSpacing/>
        <w:jc w:val="both"/>
        <w:rPr>
          <w:rFonts w:ascii="Calibri" w:hAnsi="Calibri" w:cs="Calibri"/>
          <w:b/>
          <w:bCs/>
          <w:lang w:eastAsia="es-BO"/>
        </w:rPr>
      </w:pPr>
      <w:r w:rsidRPr="00F5672A">
        <w:rPr>
          <w:rFonts w:ascii="Calibri" w:hAnsi="Calibri" w:cs="Calibri"/>
          <w:b/>
          <w:bCs/>
          <w:lang w:eastAsia="es-BO"/>
        </w:rPr>
        <w:t>CONDICIONES REQUERIDAS PARA EL SERVICIO</w:t>
      </w:r>
      <w:r>
        <w:rPr>
          <w:rFonts w:ascii="Calibri" w:hAnsi="Calibri" w:cs="Calibri"/>
          <w:b/>
          <w:bCs/>
          <w:lang w:eastAsia="es-BO"/>
        </w:rPr>
        <w:t xml:space="preserve"> </w:t>
      </w:r>
      <w:r w:rsidRPr="005A4D29">
        <w:rPr>
          <w:rFonts w:ascii="Calibri" w:hAnsi="Calibri" w:cs="Calibri"/>
          <w:b/>
          <w:bCs/>
          <w:lang w:eastAsia="es-BO"/>
        </w:rPr>
        <w:t>(</w:t>
      </w:r>
      <w:r>
        <w:rPr>
          <w:rFonts w:ascii="Calibri" w:hAnsi="Calibri" w:cs="Calibri"/>
          <w:b/>
          <w:bCs/>
          <w:lang w:eastAsia="es-BO"/>
        </w:rPr>
        <w:t>De c</w:t>
      </w:r>
      <w:r w:rsidRPr="005A4D29">
        <w:rPr>
          <w:rFonts w:ascii="Calibri" w:hAnsi="Calibri" w:cs="Calibri"/>
          <w:b/>
          <w:bCs/>
          <w:lang w:eastAsia="es-BO"/>
        </w:rPr>
        <w:t>umplimiento obligatorio</w:t>
      </w:r>
      <w:r>
        <w:rPr>
          <w:rFonts w:ascii="Calibri" w:hAnsi="Calibri" w:cs="Calibri"/>
          <w:b/>
          <w:bCs/>
          <w:lang w:eastAsia="es-BO"/>
        </w:rPr>
        <w:t xml:space="preserve"> por el proponente</w:t>
      </w:r>
      <w:r w:rsidRPr="005A4D29">
        <w:rPr>
          <w:rFonts w:ascii="Calibri" w:hAnsi="Calibri" w:cs="Calibri"/>
          <w:b/>
          <w:bCs/>
          <w:lang w:eastAsia="es-BO"/>
        </w:rPr>
        <w:t>)</w:t>
      </w:r>
    </w:p>
    <w:p w14:paraId="2289961B" w14:textId="77777777" w:rsidR="005A1289" w:rsidRPr="00F5672A" w:rsidRDefault="005A1289" w:rsidP="005A1289">
      <w:pPr>
        <w:pStyle w:val="Prrafodelista"/>
        <w:ind w:left="0"/>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5A1289" w:rsidRPr="00B37B3C" w14:paraId="0962BEA7" w14:textId="77777777" w:rsidTr="00FA735E">
        <w:trPr>
          <w:trHeight w:val="245"/>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1350448E" w14:textId="77777777" w:rsidR="005A1289" w:rsidRPr="00B37B3C" w:rsidRDefault="005A1289" w:rsidP="00FA735E">
            <w:pPr>
              <w:autoSpaceDE w:val="0"/>
              <w:autoSpaceDN w:val="0"/>
              <w:adjustRightInd w:val="0"/>
              <w:rPr>
                <w:rFonts w:ascii="Calibri" w:hAnsi="Calibri" w:cs="Calibri"/>
                <w:b/>
                <w:bCs/>
              </w:rPr>
            </w:pPr>
            <w:r w:rsidRPr="00B37B3C">
              <w:rPr>
                <w:rFonts w:ascii="Calibri" w:hAnsi="Calibri" w:cs="Calibri"/>
                <w:b/>
                <w:bCs/>
              </w:rPr>
              <w:t>PLAZO DEL SERVICIO</w:t>
            </w:r>
          </w:p>
        </w:tc>
      </w:tr>
      <w:tr w:rsidR="005A1289" w:rsidRPr="00B37B3C" w14:paraId="15B4D9B2" w14:textId="77777777" w:rsidTr="00FA735E">
        <w:trPr>
          <w:trHeight w:val="359"/>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2C38AF96" w14:textId="77777777" w:rsidR="005A1289" w:rsidRPr="00B37B3C" w:rsidRDefault="005A1289" w:rsidP="00FA735E">
            <w:pPr>
              <w:autoSpaceDE w:val="0"/>
              <w:autoSpaceDN w:val="0"/>
              <w:adjustRightInd w:val="0"/>
              <w:rPr>
                <w:rFonts w:ascii="Calibri" w:hAnsi="Calibri" w:cs="Calibri"/>
                <w:bCs/>
              </w:rPr>
            </w:pPr>
            <w:r w:rsidRPr="00B37B3C">
              <w:rPr>
                <w:rFonts w:ascii="Calibri" w:hAnsi="Calibri" w:cs="Calibri"/>
                <w:bCs/>
              </w:rPr>
              <w:t>Desde el 1ro de enero de 2017 hasta el 31 de diciembre de 2017.</w:t>
            </w:r>
          </w:p>
        </w:tc>
      </w:tr>
      <w:tr w:rsidR="005A1289" w:rsidRPr="00B37B3C" w14:paraId="4B03A783" w14:textId="77777777" w:rsidTr="00FA735E">
        <w:trPr>
          <w:trHeight w:val="325"/>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56105116" w14:textId="77777777" w:rsidR="005A1289" w:rsidRPr="00B37B3C" w:rsidRDefault="005A1289" w:rsidP="00FA735E">
            <w:pPr>
              <w:autoSpaceDE w:val="0"/>
              <w:autoSpaceDN w:val="0"/>
              <w:adjustRightInd w:val="0"/>
              <w:jc w:val="both"/>
              <w:rPr>
                <w:rFonts w:ascii="Calibri" w:hAnsi="Calibri" w:cs="Calibri"/>
              </w:rPr>
            </w:pPr>
            <w:r w:rsidRPr="00B37B3C">
              <w:rPr>
                <w:rFonts w:ascii="Calibri" w:hAnsi="Calibri" w:cs="Calibri"/>
                <w:b/>
                <w:bCs/>
              </w:rPr>
              <w:t xml:space="preserve">LUGAR DE PRESTACIÓN DEL SERVICIO </w:t>
            </w:r>
          </w:p>
        </w:tc>
      </w:tr>
      <w:tr w:rsidR="005A1289" w:rsidRPr="00B37B3C" w14:paraId="1D8199AE"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663E235B" w14:textId="77777777" w:rsidR="005A1289" w:rsidRDefault="005A1289" w:rsidP="00FA735E">
            <w:pPr>
              <w:autoSpaceDE w:val="0"/>
              <w:autoSpaceDN w:val="0"/>
              <w:adjustRightInd w:val="0"/>
              <w:jc w:val="both"/>
              <w:rPr>
                <w:rFonts w:ascii="Calibri" w:hAnsi="Calibri" w:cs="Calibri"/>
              </w:rPr>
            </w:pPr>
            <w:r>
              <w:rPr>
                <w:rFonts w:ascii="Calibri" w:hAnsi="Calibri" w:cs="Calibri"/>
              </w:rPr>
              <w:t>S</w:t>
            </w:r>
            <w:r w:rsidRPr="00B37B3C">
              <w:rPr>
                <w:rFonts w:ascii="Calibri" w:hAnsi="Calibri" w:cs="Calibri"/>
              </w:rPr>
              <w:t xml:space="preserve">e requiere la prestación del servicio de inspección </w:t>
            </w:r>
            <w:r w:rsidRPr="00FA0C75">
              <w:rPr>
                <w:rFonts w:ascii="Calibri" w:hAnsi="Calibri" w:cs="Calibri"/>
              </w:rPr>
              <w:t>en Plantas, Puertos y Zonas de Alije en Argentina y</w:t>
            </w:r>
            <w:r>
              <w:rPr>
                <w:rFonts w:ascii="Calibri" w:hAnsi="Calibri" w:cs="Calibri"/>
              </w:rPr>
              <w:t xml:space="preserve"> Paraguay.</w:t>
            </w:r>
          </w:p>
          <w:p w14:paraId="78DF40EF" w14:textId="77777777" w:rsidR="005A1289" w:rsidRPr="00FA0C75" w:rsidRDefault="005A1289" w:rsidP="00FA735E">
            <w:pPr>
              <w:autoSpaceDE w:val="0"/>
              <w:autoSpaceDN w:val="0"/>
              <w:adjustRightInd w:val="0"/>
              <w:jc w:val="both"/>
              <w:rPr>
                <w:rFonts w:ascii="Calibri" w:hAnsi="Calibri" w:cs="Calibri"/>
              </w:rPr>
            </w:pPr>
          </w:p>
          <w:p w14:paraId="27CAF9BA" w14:textId="77777777" w:rsidR="005A1289" w:rsidRPr="00FA0C75" w:rsidRDefault="005A1289" w:rsidP="00FA735E">
            <w:pPr>
              <w:autoSpaceDE w:val="0"/>
              <w:autoSpaceDN w:val="0"/>
              <w:adjustRightInd w:val="0"/>
              <w:jc w:val="both"/>
              <w:rPr>
                <w:rFonts w:ascii="Calibri" w:hAnsi="Calibri" w:cs="Calibri"/>
              </w:rPr>
            </w:pPr>
            <w:r w:rsidRPr="00FA0C75">
              <w:rPr>
                <w:rFonts w:ascii="Calibri" w:hAnsi="Calibri" w:cs="Calibri"/>
              </w:rPr>
              <w:t>El servicio consiste en el control permanente en Plantas, zonas de Alije y Puertos, durante la operación de carga de Barcazas y Cisternas. Para el efecto, el inspector participará en todas las operaciones que se realicen en los lugares nominados por YPFB</w:t>
            </w:r>
            <w:r>
              <w:rPr>
                <w:rFonts w:ascii="Calibri" w:hAnsi="Calibri" w:cs="Calibri"/>
              </w:rPr>
              <w:t>, de acuerdo a la modalidad de compra y/ almacenaje</w:t>
            </w:r>
            <w:r w:rsidRPr="00FA0C75">
              <w:rPr>
                <w:rFonts w:ascii="Calibri" w:hAnsi="Calibri" w:cs="Calibri"/>
              </w:rPr>
              <w:t xml:space="preserve">.   </w:t>
            </w:r>
          </w:p>
          <w:p w14:paraId="30DB1370" w14:textId="77777777" w:rsidR="005A1289" w:rsidRPr="00FA0C75" w:rsidRDefault="005A1289" w:rsidP="00FA735E">
            <w:pPr>
              <w:autoSpaceDE w:val="0"/>
              <w:autoSpaceDN w:val="0"/>
              <w:adjustRightInd w:val="0"/>
              <w:jc w:val="both"/>
              <w:rPr>
                <w:rFonts w:ascii="Calibri" w:hAnsi="Calibri" w:cs="Calibri"/>
              </w:rPr>
            </w:pPr>
          </w:p>
          <w:p w14:paraId="5F85725F" w14:textId="77777777" w:rsidR="005A1289" w:rsidRPr="00B37B3C" w:rsidRDefault="005A1289" w:rsidP="00FA735E">
            <w:pPr>
              <w:jc w:val="both"/>
              <w:rPr>
                <w:rFonts w:ascii="Calibri" w:hAnsi="Calibri" w:cs="Calibri"/>
              </w:rPr>
            </w:pPr>
            <w:r w:rsidRPr="00FA0C75">
              <w:rPr>
                <w:rFonts w:ascii="Calibri" w:hAnsi="Calibri" w:cs="Calibri"/>
              </w:rPr>
              <w:t>Antes del inicio de cada operación, YPFB nominará la Planta, Puerto o Zona de Alije en la cual la empresa de inspección realizará el servicio.</w:t>
            </w:r>
          </w:p>
        </w:tc>
      </w:tr>
      <w:tr w:rsidR="005A1289" w:rsidRPr="00B37B3C" w14:paraId="3A629495"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FF162A9" w14:textId="77777777" w:rsidR="005A1289" w:rsidRPr="00A662B0" w:rsidRDefault="005A1289" w:rsidP="00FA735E">
            <w:pPr>
              <w:autoSpaceDE w:val="0"/>
              <w:autoSpaceDN w:val="0"/>
              <w:adjustRightInd w:val="0"/>
              <w:jc w:val="both"/>
              <w:rPr>
                <w:rFonts w:ascii="Calibri" w:hAnsi="Calibri" w:cs="Calibri"/>
                <w:b/>
              </w:rPr>
            </w:pPr>
            <w:r w:rsidRPr="00A662B0">
              <w:rPr>
                <w:rFonts w:ascii="Calibri" w:hAnsi="Calibri" w:cs="Calibri"/>
                <w:b/>
              </w:rPr>
              <w:t xml:space="preserve">DESCRIPCIÓN DEL SERVICIO </w:t>
            </w:r>
          </w:p>
        </w:tc>
      </w:tr>
      <w:tr w:rsidR="005A1289" w:rsidRPr="00B37B3C" w14:paraId="56320DCE"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72EAF1E4" w14:textId="77777777" w:rsidR="005A1289" w:rsidRPr="00B37B3C" w:rsidRDefault="005A1289" w:rsidP="00FA735E">
            <w:pPr>
              <w:autoSpaceDE w:val="0"/>
              <w:autoSpaceDN w:val="0"/>
              <w:adjustRightInd w:val="0"/>
              <w:jc w:val="both"/>
              <w:rPr>
                <w:rFonts w:ascii="Calibri" w:hAnsi="Calibri" w:cs="Calibri"/>
              </w:rPr>
            </w:pPr>
          </w:p>
          <w:p w14:paraId="3A4EA8E5" w14:textId="77777777" w:rsidR="005A1289" w:rsidRPr="00A662B0" w:rsidRDefault="005A1289" w:rsidP="00BE10E1">
            <w:pPr>
              <w:numPr>
                <w:ilvl w:val="0"/>
                <w:numId w:val="35"/>
              </w:numPr>
              <w:tabs>
                <w:tab w:val="left" w:pos="567"/>
              </w:tabs>
              <w:rPr>
                <w:rFonts w:ascii="Calibri" w:hAnsi="Calibri" w:cs="Calibri"/>
                <w:b/>
              </w:rPr>
            </w:pPr>
            <w:r w:rsidRPr="00A662B0">
              <w:rPr>
                <w:rFonts w:ascii="Calibri" w:hAnsi="Calibri" w:cs="Calibri"/>
                <w:b/>
              </w:rPr>
              <w:t>PRODUCTOS</w:t>
            </w:r>
          </w:p>
          <w:p w14:paraId="76B236C6" w14:textId="77777777" w:rsidR="005A1289" w:rsidRPr="009D1080" w:rsidRDefault="005A1289" w:rsidP="00FA735E">
            <w:pPr>
              <w:autoSpaceDE w:val="0"/>
              <w:autoSpaceDN w:val="0"/>
              <w:adjustRightInd w:val="0"/>
              <w:jc w:val="both"/>
              <w:rPr>
                <w:rFonts w:ascii="Calibri" w:hAnsi="Calibri" w:cs="Calibri"/>
              </w:rPr>
            </w:pPr>
          </w:p>
          <w:p w14:paraId="2DEC451D" w14:textId="77777777" w:rsidR="005A1289" w:rsidRDefault="005A1289" w:rsidP="00BE10E1">
            <w:pPr>
              <w:numPr>
                <w:ilvl w:val="0"/>
                <w:numId w:val="36"/>
              </w:numPr>
              <w:ind w:left="916"/>
              <w:rPr>
                <w:rFonts w:ascii="Calibri" w:hAnsi="Calibri" w:cs="Calibri"/>
              </w:rPr>
            </w:pPr>
            <w:r w:rsidRPr="009D1080">
              <w:rPr>
                <w:rFonts w:ascii="Calibri" w:hAnsi="Calibri" w:cs="Calibri"/>
              </w:rPr>
              <w:t xml:space="preserve">Diesel </w:t>
            </w:r>
            <w:proofErr w:type="spellStart"/>
            <w:r w:rsidRPr="009D1080">
              <w:rPr>
                <w:rFonts w:ascii="Calibri" w:hAnsi="Calibri" w:cs="Calibri"/>
              </w:rPr>
              <w:t>Oil</w:t>
            </w:r>
            <w:proofErr w:type="spellEnd"/>
          </w:p>
          <w:p w14:paraId="5C2434B0" w14:textId="77777777" w:rsidR="005A1289" w:rsidRPr="009D1080" w:rsidRDefault="005A1289" w:rsidP="00BE10E1">
            <w:pPr>
              <w:numPr>
                <w:ilvl w:val="0"/>
                <w:numId w:val="36"/>
              </w:numPr>
              <w:ind w:left="916"/>
              <w:rPr>
                <w:rFonts w:ascii="Calibri" w:hAnsi="Calibri" w:cs="Calibri"/>
              </w:rPr>
            </w:pPr>
            <w:r w:rsidRPr="00A662B0">
              <w:rPr>
                <w:rFonts w:ascii="Calibri" w:hAnsi="Calibri" w:cs="Calibri"/>
              </w:rPr>
              <w:t>Insumos y Aditivos (para la obtención de Gasolina Especial)</w:t>
            </w:r>
          </w:p>
          <w:p w14:paraId="740624E4" w14:textId="77777777" w:rsidR="005A1289" w:rsidRDefault="005A1289" w:rsidP="00FA735E">
            <w:pPr>
              <w:autoSpaceDE w:val="0"/>
              <w:autoSpaceDN w:val="0"/>
              <w:adjustRightInd w:val="0"/>
              <w:jc w:val="both"/>
              <w:rPr>
                <w:rFonts w:ascii="Calibri" w:hAnsi="Calibri" w:cs="Calibri"/>
              </w:rPr>
            </w:pPr>
          </w:p>
          <w:p w14:paraId="2AC240AE" w14:textId="77777777" w:rsidR="005A1289" w:rsidRPr="00A662B0" w:rsidRDefault="005A1289" w:rsidP="00FA735E">
            <w:pPr>
              <w:autoSpaceDE w:val="0"/>
              <w:autoSpaceDN w:val="0"/>
              <w:adjustRightInd w:val="0"/>
              <w:jc w:val="both"/>
              <w:rPr>
                <w:rFonts w:ascii="Calibri" w:hAnsi="Calibri" w:cs="Calibri"/>
              </w:rPr>
            </w:pPr>
            <w:r w:rsidRPr="00A662B0">
              <w:rPr>
                <w:rFonts w:ascii="Calibri" w:hAnsi="Calibri" w:cs="Calibri"/>
              </w:rPr>
              <w:lastRenderedPageBreak/>
              <w:t>YPFB notificará a la empresa inspectora cuando requiera el servicio de inspección de otros productos a los anteriormente expuestos.</w:t>
            </w:r>
          </w:p>
          <w:p w14:paraId="793824CE" w14:textId="77777777" w:rsidR="005A1289" w:rsidRPr="00B37B3C" w:rsidRDefault="005A1289" w:rsidP="00FA735E">
            <w:pPr>
              <w:autoSpaceDE w:val="0"/>
              <w:autoSpaceDN w:val="0"/>
              <w:adjustRightInd w:val="0"/>
              <w:jc w:val="both"/>
              <w:rPr>
                <w:rFonts w:ascii="Calibri" w:hAnsi="Calibri" w:cs="Calibri"/>
              </w:rPr>
            </w:pPr>
          </w:p>
          <w:p w14:paraId="79E8EB9E" w14:textId="77777777" w:rsidR="005A1289" w:rsidRPr="00A662B0" w:rsidRDefault="005A1289" w:rsidP="00BE10E1">
            <w:pPr>
              <w:numPr>
                <w:ilvl w:val="0"/>
                <w:numId w:val="35"/>
              </w:numPr>
              <w:tabs>
                <w:tab w:val="left" w:pos="567"/>
              </w:tabs>
              <w:rPr>
                <w:rFonts w:ascii="Calibri" w:hAnsi="Calibri" w:cs="Calibri"/>
                <w:b/>
              </w:rPr>
            </w:pPr>
            <w:r w:rsidRPr="00A662B0">
              <w:rPr>
                <w:rFonts w:ascii="Calibri" w:hAnsi="Calibri" w:cs="Calibri"/>
                <w:b/>
              </w:rPr>
              <w:t>SERVICIOS REQUERIDOS</w:t>
            </w:r>
          </w:p>
          <w:p w14:paraId="77A4051B" w14:textId="77777777" w:rsidR="005A1289" w:rsidRPr="009D1080" w:rsidRDefault="005A1289" w:rsidP="00FA735E">
            <w:pPr>
              <w:autoSpaceDE w:val="0"/>
              <w:autoSpaceDN w:val="0"/>
              <w:adjustRightInd w:val="0"/>
              <w:jc w:val="both"/>
              <w:rPr>
                <w:rFonts w:ascii="Calibri" w:hAnsi="Calibri" w:cs="Calibri"/>
              </w:rPr>
            </w:pPr>
          </w:p>
          <w:p w14:paraId="6A64CE9F" w14:textId="77777777" w:rsidR="005A1289" w:rsidRPr="009D1080" w:rsidRDefault="005A1289" w:rsidP="00FA735E">
            <w:pPr>
              <w:autoSpaceDE w:val="0"/>
              <w:autoSpaceDN w:val="0"/>
              <w:adjustRightInd w:val="0"/>
              <w:jc w:val="both"/>
              <w:rPr>
                <w:rFonts w:ascii="Calibri" w:hAnsi="Calibri" w:cs="Calibri"/>
              </w:rPr>
            </w:pPr>
            <w:r w:rsidRPr="009D1080">
              <w:rPr>
                <w:rFonts w:ascii="Calibri" w:hAnsi="Calibri" w:cs="Calibri"/>
              </w:rPr>
              <w:t>Los Servicios requeridos son:</w:t>
            </w:r>
          </w:p>
          <w:p w14:paraId="3857A6AB" w14:textId="77777777" w:rsidR="005A1289" w:rsidRDefault="005A1289" w:rsidP="00FA735E">
            <w:pPr>
              <w:autoSpaceDE w:val="0"/>
              <w:autoSpaceDN w:val="0"/>
              <w:adjustRightInd w:val="0"/>
              <w:jc w:val="both"/>
              <w:rPr>
                <w:rFonts w:ascii="Calibri" w:hAnsi="Calibri" w:cs="Calibri"/>
              </w:rPr>
            </w:pPr>
          </w:p>
          <w:tbl>
            <w:tblPr>
              <w:tblW w:w="5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7"/>
            </w:tblGrid>
            <w:tr w:rsidR="005A1289" w:rsidRPr="009D1080" w14:paraId="7953279D" w14:textId="77777777" w:rsidTr="00FA735E">
              <w:trPr>
                <w:trHeight w:val="162"/>
                <w:jc w:val="center"/>
              </w:trPr>
              <w:tc>
                <w:tcPr>
                  <w:tcW w:w="5097" w:type="dxa"/>
                  <w:shd w:val="clear" w:color="000000" w:fill="D9D9D9"/>
                  <w:vAlign w:val="center"/>
                </w:tcPr>
                <w:p w14:paraId="15A1C018" w14:textId="77777777" w:rsidR="005A1289" w:rsidRPr="009D1080" w:rsidRDefault="005A1289" w:rsidP="00FA735E">
                  <w:pPr>
                    <w:jc w:val="center"/>
                    <w:rPr>
                      <w:rFonts w:ascii="Calibri" w:hAnsi="Calibri" w:cs="Calibri"/>
                      <w:b/>
                      <w:bCs/>
                      <w:color w:val="000000"/>
                      <w:sz w:val="18"/>
                    </w:rPr>
                  </w:pPr>
                  <w:r w:rsidRPr="009D1080">
                    <w:rPr>
                      <w:rFonts w:ascii="Calibri" w:hAnsi="Calibri" w:cs="Calibri"/>
                      <w:b/>
                      <w:bCs/>
                      <w:color w:val="000000"/>
                      <w:sz w:val="18"/>
                    </w:rPr>
                    <w:t xml:space="preserve">Importación </w:t>
                  </w:r>
                </w:p>
              </w:tc>
            </w:tr>
            <w:tr w:rsidR="005A1289" w:rsidRPr="009D1080" w14:paraId="24036E1E" w14:textId="77777777" w:rsidTr="00FA735E">
              <w:trPr>
                <w:trHeight w:val="20"/>
                <w:jc w:val="center"/>
              </w:trPr>
              <w:tc>
                <w:tcPr>
                  <w:tcW w:w="5097" w:type="dxa"/>
                  <w:shd w:val="clear" w:color="auto" w:fill="auto"/>
                  <w:vAlign w:val="center"/>
                  <w:hideMark/>
                </w:tcPr>
                <w:p w14:paraId="0623BC82" w14:textId="77777777" w:rsidR="005A1289" w:rsidRPr="009D1080" w:rsidRDefault="005A1289" w:rsidP="00FA735E">
                  <w:pPr>
                    <w:jc w:val="both"/>
                    <w:rPr>
                      <w:rFonts w:ascii="Calibri" w:hAnsi="Calibri" w:cs="Calibri"/>
                      <w:color w:val="000000"/>
                      <w:sz w:val="18"/>
                    </w:rPr>
                  </w:pPr>
                  <w:r w:rsidRPr="009D1080">
                    <w:rPr>
                      <w:rFonts w:ascii="Calibri" w:hAnsi="Calibri" w:cs="Calibri"/>
                      <w:color w:val="000000"/>
                      <w:sz w:val="18"/>
                    </w:rPr>
                    <w:t>Inspección de cantidad, en el despacho a camiones cisternas</w:t>
                  </w:r>
                </w:p>
              </w:tc>
            </w:tr>
            <w:tr w:rsidR="005A1289" w:rsidRPr="009D1080" w14:paraId="603D4A92" w14:textId="77777777" w:rsidTr="00FA735E">
              <w:trPr>
                <w:trHeight w:val="20"/>
                <w:jc w:val="center"/>
              </w:trPr>
              <w:tc>
                <w:tcPr>
                  <w:tcW w:w="5097" w:type="dxa"/>
                  <w:shd w:val="clear" w:color="auto" w:fill="auto"/>
                  <w:vAlign w:val="center"/>
                </w:tcPr>
                <w:p w14:paraId="32A432CA" w14:textId="77777777" w:rsidR="005A1289" w:rsidRPr="009D1080" w:rsidRDefault="005A1289" w:rsidP="00FA735E">
                  <w:pPr>
                    <w:jc w:val="both"/>
                    <w:rPr>
                      <w:rFonts w:ascii="Calibri" w:hAnsi="Calibri" w:cs="Calibri"/>
                      <w:color w:val="000000"/>
                      <w:sz w:val="18"/>
                    </w:rPr>
                  </w:pPr>
                  <w:r w:rsidRPr="009D1080">
                    <w:rPr>
                      <w:rFonts w:ascii="Calibri" w:hAnsi="Calibri" w:cs="Calibri"/>
                      <w:color w:val="000000"/>
                      <w:sz w:val="18"/>
                    </w:rPr>
                    <w:t xml:space="preserve">Inspección de cantidad, en el despacho a </w:t>
                  </w:r>
                  <w:r>
                    <w:rPr>
                      <w:rFonts w:ascii="Calibri" w:hAnsi="Calibri" w:cs="Calibri"/>
                      <w:color w:val="000000"/>
                      <w:sz w:val="18"/>
                    </w:rPr>
                    <w:t>barcazas</w:t>
                  </w:r>
                </w:p>
              </w:tc>
            </w:tr>
            <w:tr w:rsidR="005A1289" w:rsidRPr="009D1080" w14:paraId="247C91A9" w14:textId="77777777" w:rsidTr="00FA735E">
              <w:trPr>
                <w:trHeight w:val="20"/>
                <w:jc w:val="center"/>
              </w:trPr>
              <w:tc>
                <w:tcPr>
                  <w:tcW w:w="5097" w:type="dxa"/>
                  <w:shd w:val="clear" w:color="auto" w:fill="auto"/>
                  <w:vAlign w:val="center"/>
                  <w:hideMark/>
                </w:tcPr>
                <w:p w14:paraId="2A629F0D" w14:textId="77777777" w:rsidR="005A1289" w:rsidRPr="009D1080" w:rsidRDefault="005A1289" w:rsidP="00FA735E">
                  <w:pPr>
                    <w:jc w:val="both"/>
                    <w:rPr>
                      <w:rFonts w:ascii="Calibri" w:hAnsi="Calibri" w:cs="Calibri"/>
                      <w:color w:val="000000"/>
                      <w:sz w:val="18"/>
                    </w:rPr>
                  </w:pPr>
                  <w:r w:rsidRPr="009D1080">
                    <w:rPr>
                      <w:rFonts w:ascii="Calibri" w:hAnsi="Calibri" w:cs="Calibri"/>
                      <w:color w:val="000000"/>
                      <w:sz w:val="18"/>
                    </w:rPr>
                    <w:t>Inspección de Calidad de producto a requerimiento de YPFB para el despacho de cisternas – Diésel Oíl</w:t>
                  </w:r>
                </w:p>
              </w:tc>
            </w:tr>
            <w:tr w:rsidR="005A1289" w:rsidRPr="009D1080" w14:paraId="6DC229DF" w14:textId="77777777" w:rsidTr="00FA735E">
              <w:trPr>
                <w:trHeight w:val="20"/>
                <w:jc w:val="center"/>
              </w:trPr>
              <w:tc>
                <w:tcPr>
                  <w:tcW w:w="5097" w:type="dxa"/>
                  <w:shd w:val="clear" w:color="auto" w:fill="auto"/>
                  <w:vAlign w:val="center"/>
                  <w:hideMark/>
                </w:tcPr>
                <w:p w14:paraId="59ECD55D" w14:textId="77777777" w:rsidR="005A1289" w:rsidRPr="009D1080" w:rsidRDefault="005A1289" w:rsidP="00FA735E">
                  <w:pPr>
                    <w:jc w:val="both"/>
                    <w:rPr>
                      <w:rFonts w:ascii="Calibri" w:hAnsi="Calibri" w:cs="Calibri"/>
                      <w:color w:val="000000"/>
                      <w:sz w:val="18"/>
                    </w:rPr>
                  </w:pPr>
                  <w:r w:rsidRPr="009D1080">
                    <w:rPr>
                      <w:rFonts w:ascii="Calibri" w:hAnsi="Calibri" w:cs="Calibri"/>
                      <w:color w:val="000000"/>
                      <w:sz w:val="18"/>
                    </w:rPr>
                    <w:t xml:space="preserve">Inspección de Calidad de producto a requerimiento de YPFB para el despacho de cisternas – </w:t>
                  </w:r>
                  <w:r>
                    <w:rPr>
                      <w:rFonts w:ascii="Calibri" w:hAnsi="Calibri" w:cs="Calibri"/>
                      <w:color w:val="000000"/>
                      <w:sz w:val="18"/>
                    </w:rPr>
                    <w:t>Insumos y Aditivos</w:t>
                  </w:r>
                </w:p>
              </w:tc>
            </w:tr>
            <w:tr w:rsidR="005A1289" w:rsidRPr="009D1080" w14:paraId="7B600197" w14:textId="77777777" w:rsidTr="00FA735E">
              <w:trPr>
                <w:trHeight w:val="20"/>
                <w:jc w:val="center"/>
              </w:trPr>
              <w:tc>
                <w:tcPr>
                  <w:tcW w:w="5097" w:type="dxa"/>
                  <w:shd w:val="clear" w:color="auto" w:fill="auto"/>
                  <w:vAlign w:val="center"/>
                </w:tcPr>
                <w:p w14:paraId="4CCD4F17" w14:textId="77777777" w:rsidR="005A1289" w:rsidRPr="009D1080" w:rsidRDefault="005A1289" w:rsidP="00FA735E">
                  <w:pPr>
                    <w:jc w:val="both"/>
                    <w:rPr>
                      <w:rFonts w:ascii="Calibri" w:hAnsi="Calibri" w:cs="Calibri"/>
                      <w:color w:val="000000"/>
                      <w:sz w:val="18"/>
                    </w:rPr>
                  </w:pPr>
                  <w:r>
                    <w:rPr>
                      <w:rFonts w:ascii="Calibri" w:hAnsi="Calibri" w:cs="Calibri"/>
                      <w:color w:val="000000"/>
                      <w:sz w:val="18"/>
                    </w:rPr>
                    <w:t>Inspección en Alijes</w:t>
                  </w:r>
                </w:p>
              </w:tc>
            </w:tr>
          </w:tbl>
          <w:p w14:paraId="2D29EEB3" w14:textId="77777777" w:rsidR="005A1289" w:rsidRDefault="005A1289" w:rsidP="00FA735E">
            <w:pPr>
              <w:autoSpaceDE w:val="0"/>
              <w:autoSpaceDN w:val="0"/>
              <w:adjustRightInd w:val="0"/>
              <w:jc w:val="both"/>
              <w:rPr>
                <w:rFonts w:ascii="Calibri" w:hAnsi="Calibri" w:cs="Calibri"/>
              </w:rPr>
            </w:pPr>
          </w:p>
          <w:p w14:paraId="3CB711C9" w14:textId="77777777" w:rsidR="005A1289" w:rsidRPr="00A662B0" w:rsidRDefault="005A1289" w:rsidP="00FA735E">
            <w:pPr>
              <w:autoSpaceDE w:val="0"/>
              <w:autoSpaceDN w:val="0"/>
              <w:adjustRightInd w:val="0"/>
              <w:jc w:val="both"/>
              <w:rPr>
                <w:rFonts w:ascii="Calibri" w:hAnsi="Calibri" w:cs="Calibri"/>
              </w:rPr>
            </w:pPr>
          </w:p>
        </w:tc>
      </w:tr>
      <w:tr w:rsidR="005A1289" w:rsidRPr="009D1080" w14:paraId="4E00EBB4"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5948841B" w14:textId="77777777" w:rsidR="005A1289" w:rsidRPr="00A662B0" w:rsidRDefault="005A1289" w:rsidP="00FA735E">
            <w:pPr>
              <w:autoSpaceDE w:val="0"/>
              <w:autoSpaceDN w:val="0"/>
              <w:adjustRightInd w:val="0"/>
              <w:rPr>
                <w:rFonts w:ascii="Calibri" w:hAnsi="Calibri" w:cs="Calibri"/>
                <w:b/>
              </w:rPr>
            </w:pPr>
            <w:r w:rsidRPr="00A662B0">
              <w:rPr>
                <w:rFonts w:ascii="Calibri" w:hAnsi="Calibri" w:cs="Calibri"/>
                <w:b/>
              </w:rPr>
              <w:lastRenderedPageBreak/>
              <w:t xml:space="preserve">OPERACIÓN DEL SERVICIO </w:t>
            </w:r>
          </w:p>
        </w:tc>
      </w:tr>
      <w:tr w:rsidR="005A1289" w:rsidRPr="00B37B3C" w14:paraId="4E3CD853"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145F47D0" w14:textId="77777777" w:rsidR="005A1289" w:rsidRPr="00CD3B4B" w:rsidRDefault="005A1289" w:rsidP="00BE10E1">
            <w:pPr>
              <w:numPr>
                <w:ilvl w:val="0"/>
                <w:numId w:val="37"/>
              </w:numPr>
              <w:autoSpaceDE w:val="0"/>
              <w:autoSpaceDN w:val="0"/>
              <w:adjustRightInd w:val="0"/>
              <w:ind w:left="425" w:hanging="425"/>
              <w:jc w:val="both"/>
              <w:rPr>
                <w:rFonts w:ascii="Calibri" w:hAnsi="Calibri" w:cs="Calibri"/>
              </w:rPr>
            </w:pPr>
            <w:r w:rsidRPr="00CD3B4B">
              <w:rPr>
                <w:rFonts w:ascii="Calibri" w:hAnsi="Calibri" w:cs="Calibri"/>
              </w:rPr>
              <w:t>Solicitud de orden de despacho de producto de YPFB enviado a Jefe de Planta con copia a la empresa inspectora, mediante correo electrónico y/o fax (nominación de cisternas).</w:t>
            </w:r>
          </w:p>
          <w:p w14:paraId="2652ADDD" w14:textId="77777777" w:rsidR="005A1289" w:rsidRPr="007B2F8D" w:rsidRDefault="005A1289" w:rsidP="00FA735E">
            <w:pPr>
              <w:autoSpaceDE w:val="0"/>
              <w:autoSpaceDN w:val="0"/>
              <w:adjustRightInd w:val="0"/>
              <w:ind w:left="425" w:hanging="425"/>
              <w:jc w:val="both"/>
              <w:rPr>
                <w:rFonts w:ascii="Calibri" w:hAnsi="Calibri" w:cs="Calibri"/>
              </w:rPr>
            </w:pPr>
          </w:p>
          <w:p w14:paraId="4CE4ACB5" w14:textId="77777777" w:rsidR="005A1289" w:rsidRPr="007B2F8D" w:rsidRDefault="005A1289" w:rsidP="00BE10E1">
            <w:pPr>
              <w:numPr>
                <w:ilvl w:val="0"/>
                <w:numId w:val="37"/>
              </w:numPr>
              <w:autoSpaceDE w:val="0"/>
              <w:autoSpaceDN w:val="0"/>
              <w:adjustRightInd w:val="0"/>
              <w:ind w:left="425" w:hanging="425"/>
              <w:jc w:val="both"/>
              <w:rPr>
                <w:rFonts w:ascii="Calibri" w:hAnsi="Calibri" w:cs="Calibri"/>
              </w:rPr>
            </w:pPr>
            <w:r w:rsidRPr="007B2F8D">
              <w:rPr>
                <w:rFonts w:ascii="Calibri" w:hAnsi="Calibri" w:cs="Calibri"/>
              </w:rPr>
              <w:t>Control de Despacho del producto en forma diaria en las Plantas</w:t>
            </w:r>
            <w:r>
              <w:rPr>
                <w:rFonts w:ascii="Calibri" w:hAnsi="Calibri" w:cs="Calibri"/>
              </w:rPr>
              <w:t xml:space="preserve"> de Carga, Puertos o Zonas de Alije</w:t>
            </w:r>
            <w:r w:rsidRPr="007B2F8D">
              <w:rPr>
                <w:rFonts w:ascii="Calibri" w:hAnsi="Calibri" w:cs="Calibri"/>
              </w:rPr>
              <w:t>, en los términos definidos precedentemente.</w:t>
            </w:r>
          </w:p>
          <w:p w14:paraId="7BC28925" w14:textId="77777777" w:rsidR="005A1289" w:rsidRPr="007B2F8D" w:rsidRDefault="005A1289" w:rsidP="00FA735E">
            <w:pPr>
              <w:autoSpaceDE w:val="0"/>
              <w:autoSpaceDN w:val="0"/>
              <w:adjustRightInd w:val="0"/>
              <w:ind w:left="425" w:hanging="425"/>
              <w:jc w:val="both"/>
              <w:rPr>
                <w:rFonts w:ascii="Calibri" w:hAnsi="Calibri" w:cs="Calibri"/>
              </w:rPr>
            </w:pPr>
          </w:p>
          <w:p w14:paraId="71145822" w14:textId="77777777" w:rsidR="005A1289" w:rsidRPr="007B2F8D" w:rsidRDefault="005A1289" w:rsidP="00BE10E1">
            <w:pPr>
              <w:numPr>
                <w:ilvl w:val="0"/>
                <w:numId w:val="37"/>
              </w:numPr>
              <w:autoSpaceDE w:val="0"/>
              <w:autoSpaceDN w:val="0"/>
              <w:adjustRightInd w:val="0"/>
              <w:ind w:left="425" w:hanging="425"/>
              <w:jc w:val="both"/>
              <w:rPr>
                <w:rFonts w:ascii="Calibri" w:hAnsi="Calibri" w:cs="Calibri"/>
              </w:rPr>
            </w:pPr>
            <w:r w:rsidRPr="007B2F8D">
              <w:rPr>
                <w:rFonts w:ascii="Calibri" w:hAnsi="Calibri" w:cs="Calibri"/>
              </w:rPr>
              <w:t>Revisión de la capacidad de la cisterna a ser cargada.</w:t>
            </w:r>
          </w:p>
          <w:p w14:paraId="34860EC2" w14:textId="77777777" w:rsidR="005A1289" w:rsidRPr="007B2F8D" w:rsidRDefault="005A1289" w:rsidP="00FA735E">
            <w:pPr>
              <w:autoSpaceDE w:val="0"/>
              <w:autoSpaceDN w:val="0"/>
              <w:adjustRightInd w:val="0"/>
              <w:ind w:left="425" w:hanging="425"/>
              <w:jc w:val="both"/>
              <w:rPr>
                <w:rFonts w:ascii="Calibri" w:hAnsi="Calibri" w:cs="Calibri"/>
              </w:rPr>
            </w:pPr>
          </w:p>
          <w:p w14:paraId="15F0EC70" w14:textId="77777777" w:rsidR="005A1289" w:rsidRPr="007B2F8D" w:rsidRDefault="005A1289" w:rsidP="00BE10E1">
            <w:pPr>
              <w:numPr>
                <w:ilvl w:val="0"/>
                <w:numId w:val="37"/>
              </w:numPr>
              <w:autoSpaceDE w:val="0"/>
              <w:autoSpaceDN w:val="0"/>
              <w:adjustRightInd w:val="0"/>
              <w:ind w:left="425" w:hanging="425"/>
              <w:jc w:val="both"/>
              <w:rPr>
                <w:rFonts w:ascii="Calibri" w:hAnsi="Calibri" w:cs="Calibri"/>
              </w:rPr>
            </w:pPr>
            <w:r w:rsidRPr="009D1080">
              <w:rPr>
                <w:rFonts w:ascii="Calibri" w:hAnsi="Calibri" w:cs="Calibri"/>
                <w:bCs/>
                <w:color w:val="000000"/>
                <w:lang w:val="es-ES_tradnl"/>
              </w:rPr>
              <w:t xml:space="preserve">Verificación del empaquetado de la línea de carga del tanque de tierra </w:t>
            </w:r>
            <w:r>
              <w:rPr>
                <w:rFonts w:ascii="Calibri" w:hAnsi="Calibri" w:cs="Calibri"/>
                <w:bCs/>
                <w:color w:val="000000"/>
                <w:lang w:val="es-ES_tradnl"/>
              </w:rPr>
              <w:t xml:space="preserve">al punto de conexión </w:t>
            </w:r>
            <w:r w:rsidRPr="009D1080">
              <w:rPr>
                <w:rFonts w:ascii="Calibri" w:hAnsi="Calibri" w:cs="Calibri"/>
                <w:bCs/>
                <w:color w:val="000000"/>
                <w:lang w:val="es-ES_tradnl"/>
              </w:rPr>
              <w:t>a las cisternas en planta</w:t>
            </w:r>
            <w:r w:rsidRPr="007B2F8D">
              <w:rPr>
                <w:rFonts w:ascii="Calibri" w:hAnsi="Calibri" w:cs="Calibri"/>
              </w:rPr>
              <w:t>.</w:t>
            </w:r>
          </w:p>
          <w:p w14:paraId="56AB54DC" w14:textId="77777777" w:rsidR="005A1289" w:rsidRPr="007B2F8D" w:rsidRDefault="005A1289" w:rsidP="00FA735E">
            <w:pPr>
              <w:autoSpaceDE w:val="0"/>
              <w:autoSpaceDN w:val="0"/>
              <w:adjustRightInd w:val="0"/>
              <w:ind w:left="425" w:hanging="425"/>
              <w:jc w:val="both"/>
              <w:rPr>
                <w:rFonts w:ascii="Calibri" w:hAnsi="Calibri" w:cs="Calibri"/>
              </w:rPr>
            </w:pPr>
          </w:p>
          <w:p w14:paraId="05E36367" w14:textId="77777777" w:rsidR="005A1289" w:rsidRPr="007B2F8D" w:rsidRDefault="005A1289" w:rsidP="00BE10E1">
            <w:pPr>
              <w:numPr>
                <w:ilvl w:val="0"/>
                <w:numId w:val="37"/>
              </w:numPr>
              <w:autoSpaceDE w:val="0"/>
              <w:autoSpaceDN w:val="0"/>
              <w:adjustRightInd w:val="0"/>
              <w:ind w:left="425" w:hanging="425"/>
              <w:jc w:val="both"/>
              <w:rPr>
                <w:rFonts w:ascii="Calibri" w:hAnsi="Calibri" w:cs="Calibri"/>
              </w:rPr>
            </w:pPr>
            <w:r w:rsidRPr="007B2F8D">
              <w:rPr>
                <w:rFonts w:ascii="Calibri" w:hAnsi="Calibri" w:cs="Calibri"/>
              </w:rPr>
              <w:t xml:space="preserve">Supervisión de carga de las cisternas por parte del almacenador, además de medición de altura de referencia, altura de producto, temperatura y API de cada uno de las cisternas para su respectivo control en origen </w:t>
            </w:r>
            <w:r>
              <w:rPr>
                <w:rFonts w:ascii="Calibri" w:hAnsi="Calibri" w:cs="Calibri"/>
              </w:rPr>
              <w:t xml:space="preserve">y </w:t>
            </w:r>
            <w:r w:rsidRPr="007B2F8D">
              <w:rPr>
                <w:rFonts w:ascii="Calibri" w:hAnsi="Calibri" w:cs="Calibri"/>
              </w:rPr>
              <w:t>destino.</w:t>
            </w:r>
          </w:p>
          <w:p w14:paraId="7F6913F9" w14:textId="77777777" w:rsidR="005A1289" w:rsidRPr="007B2F8D" w:rsidRDefault="005A1289" w:rsidP="00FA735E">
            <w:pPr>
              <w:autoSpaceDE w:val="0"/>
              <w:autoSpaceDN w:val="0"/>
              <w:adjustRightInd w:val="0"/>
              <w:ind w:left="425" w:hanging="425"/>
              <w:jc w:val="both"/>
              <w:rPr>
                <w:rFonts w:ascii="Calibri" w:hAnsi="Calibri" w:cs="Calibri"/>
              </w:rPr>
            </w:pPr>
          </w:p>
          <w:p w14:paraId="7D302214" w14:textId="77777777" w:rsidR="005A1289" w:rsidRPr="007B2F8D" w:rsidRDefault="005A1289" w:rsidP="00BE10E1">
            <w:pPr>
              <w:numPr>
                <w:ilvl w:val="0"/>
                <w:numId w:val="37"/>
              </w:numPr>
              <w:autoSpaceDE w:val="0"/>
              <w:autoSpaceDN w:val="0"/>
              <w:adjustRightInd w:val="0"/>
              <w:ind w:left="425" w:hanging="425"/>
              <w:jc w:val="both"/>
              <w:rPr>
                <w:rFonts w:ascii="Calibri" w:hAnsi="Calibri" w:cs="Calibri"/>
              </w:rPr>
            </w:pPr>
            <w:r w:rsidRPr="007B2F8D">
              <w:rPr>
                <w:rFonts w:ascii="Calibri" w:hAnsi="Calibri" w:cs="Calibri"/>
              </w:rPr>
              <w:t>Toma de lectura del meter inicial y final del volumen cargado.</w:t>
            </w:r>
          </w:p>
          <w:p w14:paraId="3A984563" w14:textId="77777777" w:rsidR="005A1289" w:rsidRPr="007B2F8D" w:rsidRDefault="005A1289" w:rsidP="00FA735E">
            <w:pPr>
              <w:autoSpaceDE w:val="0"/>
              <w:autoSpaceDN w:val="0"/>
              <w:adjustRightInd w:val="0"/>
              <w:ind w:left="425" w:hanging="425"/>
              <w:jc w:val="both"/>
              <w:rPr>
                <w:rFonts w:ascii="Calibri" w:hAnsi="Calibri" w:cs="Calibri"/>
              </w:rPr>
            </w:pPr>
          </w:p>
          <w:p w14:paraId="7EAAC4FF" w14:textId="77777777" w:rsidR="005A1289" w:rsidRDefault="005A1289" w:rsidP="00BE10E1">
            <w:pPr>
              <w:numPr>
                <w:ilvl w:val="0"/>
                <w:numId w:val="37"/>
              </w:numPr>
              <w:autoSpaceDE w:val="0"/>
              <w:autoSpaceDN w:val="0"/>
              <w:adjustRightInd w:val="0"/>
              <w:ind w:left="425" w:hanging="425"/>
              <w:jc w:val="both"/>
              <w:rPr>
                <w:rFonts w:ascii="Calibri" w:hAnsi="Calibri" w:cs="Calibri"/>
              </w:rPr>
            </w:pPr>
            <w:r w:rsidRPr="007B2F8D">
              <w:rPr>
                <w:rFonts w:ascii="Calibri" w:hAnsi="Calibri" w:cs="Calibri"/>
              </w:rPr>
              <w:t>Precintado de la cisterna y registro de códigos en documentos de despacho.</w:t>
            </w:r>
          </w:p>
          <w:p w14:paraId="78546943" w14:textId="77777777" w:rsidR="005A1289" w:rsidRDefault="005A1289" w:rsidP="00FA735E">
            <w:pPr>
              <w:pStyle w:val="Prrafodelista"/>
              <w:rPr>
                <w:rFonts w:ascii="Calibri" w:hAnsi="Calibri" w:cs="Calibri"/>
              </w:rPr>
            </w:pPr>
          </w:p>
          <w:p w14:paraId="59572EA4" w14:textId="77777777" w:rsidR="005A1289" w:rsidRDefault="005A1289" w:rsidP="00BE10E1">
            <w:pPr>
              <w:numPr>
                <w:ilvl w:val="0"/>
                <w:numId w:val="37"/>
              </w:numPr>
              <w:autoSpaceDE w:val="0"/>
              <w:autoSpaceDN w:val="0"/>
              <w:adjustRightInd w:val="0"/>
              <w:ind w:left="425" w:hanging="425"/>
              <w:jc w:val="both"/>
              <w:rPr>
                <w:rFonts w:ascii="Calibri" w:hAnsi="Calibri" w:cs="Calibri"/>
              </w:rPr>
            </w:pPr>
            <w:r w:rsidRPr="008869E4">
              <w:rPr>
                <w:rFonts w:ascii="Calibri" w:hAnsi="Calibri" w:cs="Calibri"/>
              </w:rPr>
              <w:t>Revisión de condiciones de las cisternas, inspección visual de válvulas, rosetas de calibración, limpieza, precintos.</w:t>
            </w:r>
          </w:p>
          <w:p w14:paraId="00A53ACD" w14:textId="77777777" w:rsidR="005A1289" w:rsidRDefault="005A1289" w:rsidP="00FA735E">
            <w:pPr>
              <w:pStyle w:val="Prrafodelista"/>
              <w:rPr>
                <w:rFonts w:ascii="Calibri" w:hAnsi="Calibri" w:cs="Calibri"/>
              </w:rPr>
            </w:pPr>
          </w:p>
          <w:p w14:paraId="5DCD6931" w14:textId="77777777" w:rsidR="005A1289" w:rsidRDefault="005A1289" w:rsidP="00BE10E1">
            <w:pPr>
              <w:numPr>
                <w:ilvl w:val="0"/>
                <w:numId w:val="37"/>
              </w:numPr>
              <w:autoSpaceDE w:val="0"/>
              <w:autoSpaceDN w:val="0"/>
              <w:adjustRightInd w:val="0"/>
              <w:ind w:left="425" w:hanging="425"/>
              <w:jc w:val="both"/>
              <w:rPr>
                <w:rFonts w:ascii="Calibri" w:hAnsi="Calibri" w:cs="Calibri"/>
              </w:rPr>
            </w:pPr>
            <w:r w:rsidRPr="008869E4">
              <w:rPr>
                <w:rFonts w:ascii="Calibri" w:hAnsi="Calibri" w:cs="Calibri"/>
              </w:rPr>
              <w:t>Emisión del certificado de entrega de producto, temperatura promedio y API de meter, además adjunt</w:t>
            </w:r>
            <w:r>
              <w:rPr>
                <w:rFonts w:ascii="Calibri" w:hAnsi="Calibri" w:cs="Calibri"/>
              </w:rPr>
              <w:t>ar</w:t>
            </w:r>
            <w:r w:rsidRPr="008869E4">
              <w:rPr>
                <w:rFonts w:ascii="Calibri" w:hAnsi="Calibri" w:cs="Calibri"/>
              </w:rPr>
              <w:t xml:space="preserve"> la planilla de medición de cada cisterna.</w:t>
            </w:r>
          </w:p>
          <w:p w14:paraId="2C4968C6" w14:textId="77777777" w:rsidR="005A1289" w:rsidRDefault="005A1289" w:rsidP="00FA735E">
            <w:pPr>
              <w:autoSpaceDE w:val="0"/>
              <w:autoSpaceDN w:val="0"/>
              <w:adjustRightInd w:val="0"/>
              <w:ind w:left="425"/>
              <w:jc w:val="both"/>
              <w:rPr>
                <w:rFonts w:ascii="Calibri" w:hAnsi="Calibri" w:cs="Calibri"/>
              </w:rPr>
            </w:pPr>
          </w:p>
          <w:p w14:paraId="17454F6C" w14:textId="77777777" w:rsidR="005A1289" w:rsidRDefault="005A1289" w:rsidP="00BE10E1">
            <w:pPr>
              <w:numPr>
                <w:ilvl w:val="0"/>
                <w:numId w:val="37"/>
              </w:numPr>
              <w:autoSpaceDE w:val="0"/>
              <w:autoSpaceDN w:val="0"/>
              <w:adjustRightInd w:val="0"/>
              <w:ind w:left="425" w:hanging="425"/>
              <w:jc w:val="both"/>
              <w:rPr>
                <w:rFonts w:ascii="Calibri" w:hAnsi="Calibri" w:cs="Calibri"/>
              </w:rPr>
            </w:pPr>
            <w:r w:rsidRPr="008869E4">
              <w:rPr>
                <w:rFonts w:ascii="Calibri" w:hAnsi="Calibri" w:cs="Calibri"/>
              </w:rPr>
              <w:t>Entrega de documentos al funcionario representante de la empresa de transporte antes del retiro de las cisternas de las instalaciones de la planta (certificados de calidad y/o verificación, certificado de despacho, hoja de ruta, etc.).</w:t>
            </w:r>
            <w:r>
              <w:rPr>
                <w:rFonts w:ascii="Calibri" w:hAnsi="Calibri" w:cs="Calibri"/>
              </w:rPr>
              <w:t xml:space="preserve"> </w:t>
            </w:r>
          </w:p>
          <w:p w14:paraId="59048D64" w14:textId="77777777" w:rsidR="005A1289" w:rsidRDefault="005A1289" w:rsidP="00FA735E">
            <w:pPr>
              <w:pStyle w:val="Prrafodelista"/>
              <w:rPr>
                <w:rFonts w:ascii="Calibri" w:hAnsi="Calibri" w:cs="Calibri"/>
                <w:b/>
                <w:bCs/>
                <w:color w:val="000000"/>
                <w:lang w:val="es-ES_tradnl"/>
              </w:rPr>
            </w:pPr>
          </w:p>
          <w:p w14:paraId="1EB12726" w14:textId="77777777" w:rsidR="005A1289" w:rsidRPr="00C67146" w:rsidRDefault="005A1289" w:rsidP="00BE10E1">
            <w:pPr>
              <w:numPr>
                <w:ilvl w:val="0"/>
                <w:numId w:val="37"/>
              </w:numPr>
              <w:autoSpaceDE w:val="0"/>
              <w:autoSpaceDN w:val="0"/>
              <w:adjustRightInd w:val="0"/>
              <w:ind w:left="425" w:hanging="425"/>
              <w:jc w:val="both"/>
              <w:rPr>
                <w:rFonts w:ascii="Calibri" w:hAnsi="Calibri" w:cs="Calibri"/>
              </w:rPr>
            </w:pPr>
            <w:r w:rsidRPr="00C67146">
              <w:rPr>
                <w:rFonts w:ascii="Calibri" w:hAnsi="Calibri" w:cs="Calibri"/>
                <w:b/>
                <w:bCs/>
                <w:color w:val="000000"/>
                <w:lang w:val="es-ES_tradnl"/>
              </w:rPr>
              <w:t>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r>
              <w:rPr>
                <w:rFonts w:ascii="Calibri" w:hAnsi="Calibri" w:cs="Calibri"/>
                <w:b/>
                <w:bCs/>
                <w:color w:val="000000"/>
                <w:lang w:val="es-ES_tradnl"/>
              </w:rPr>
              <w:t>.</w:t>
            </w:r>
          </w:p>
          <w:p w14:paraId="0D378CE9" w14:textId="77777777" w:rsidR="005A1289" w:rsidRDefault="005A1289" w:rsidP="00FA735E">
            <w:pPr>
              <w:pStyle w:val="Prrafodelista"/>
              <w:rPr>
                <w:rFonts w:ascii="Calibri" w:hAnsi="Calibri" w:cs="Calibri"/>
              </w:rPr>
            </w:pPr>
          </w:p>
          <w:p w14:paraId="272591A6" w14:textId="77777777" w:rsidR="005A1289" w:rsidRDefault="005A1289" w:rsidP="00BE10E1">
            <w:pPr>
              <w:numPr>
                <w:ilvl w:val="0"/>
                <w:numId w:val="37"/>
              </w:numPr>
              <w:autoSpaceDE w:val="0"/>
              <w:autoSpaceDN w:val="0"/>
              <w:adjustRightInd w:val="0"/>
              <w:ind w:left="425" w:hanging="425"/>
              <w:jc w:val="both"/>
              <w:rPr>
                <w:rFonts w:ascii="Calibri" w:hAnsi="Calibri" w:cs="Calibri"/>
              </w:rPr>
            </w:pPr>
            <w:r w:rsidRPr="008869E4">
              <w:rPr>
                <w:rFonts w:ascii="Calibri" w:hAnsi="Calibri" w:cs="Calibri"/>
              </w:rPr>
              <w:t>Envío de toda la información de despachos vía email a YPFB, junto a todas las observaciones que pudieran haberse notado en el periodo de carga con fecha, hora de despacho y retiro de las cisternas.</w:t>
            </w:r>
          </w:p>
          <w:p w14:paraId="67516053" w14:textId="77777777" w:rsidR="005A1289" w:rsidRDefault="005A1289" w:rsidP="00FA735E">
            <w:pPr>
              <w:autoSpaceDE w:val="0"/>
              <w:autoSpaceDN w:val="0"/>
              <w:adjustRightInd w:val="0"/>
              <w:ind w:left="425"/>
              <w:jc w:val="both"/>
              <w:rPr>
                <w:rFonts w:ascii="Calibri" w:hAnsi="Calibri" w:cs="Calibri"/>
              </w:rPr>
            </w:pPr>
          </w:p>
          <w:p w14:paraId="37E933E2" w14:textId="77777777" w:rsidR="005A1289" w:rsidRDefault="005A1289" w:rsidP="00BE10E1">
            <w:pPr>
              <w:numPr>
                <w:ilvl w:val="0"/>
                <w:numId w:val="37"/>
              </w:numPr>
              <w:autoSpaceDE w:val="0"/>
              <w:autoSpaceDN w:val="0"/>
              <w:adjustRightInd w:val="0"/>
              <w:ind w:left="425" w:hanging="425"/>
              <w:jc w:val="both"/>
              <w:rPr>
                <w:rFonts w:ascii="Calibri" w:hAnsi="Calibri" w:cs="Calibri"/>
              </w:rPr>
            </w:pPr>
            <w:r w:rsidRPr="008869E4">
              <w:rPr>
                <w:rFonts w:ascii="Calibri" w:hAnsi="Calibri" w:cs="Calibri"/>
              </w:rPr>
              <w:t>Se realizará un seguimiento mensual del tanque, informando diariamente los saldos de producto con los que cuenta YPFB dentro de las instalaciones de planta.</w:t>
            </w:r>
          </w:p>
          <w:p w14:paraId="087835E1" w14:textId="77777777" w:rsidR="005A1289" w:rsidRDefault="005A1289" w:rsidP="00FA735E">
            <w:pPr>
              <w:autoSpaceDE w:val="0"/>
              <w:autoSpaceDN w:val="0"/>
              <w:adjustRightInd w:val="0"/>
              <w:ind w:left="425"/>
              <w:jc w:val="both"/>
              <w:rPr>
                <w:rFonts w:ascii="Calibri" w:hAnsi="Calibri" w:cs="Calibri"/>
              </w:rPr>
            </w:pPr>
          </w:p>
          <w:p w14:paraId="06B7A4E0" w14:textId="77777777" w:rsidR="005A1289" w:rsidRPr="00B37B3C" w:rsidRDefault="005A1289" w:rsidP="00BE10E1">
            <w:pPr>
              <w:numPr>
                <w:ilvl w:val="0"/>
                <w:numId w:val="37"/>
              </w:numPr>
              <w:autoSpaceDE w:val="0"/>
              <w:autoSpaceDN w:val="0"/>
              <w:adjustRightInd w:val="0"/>
              <w:ind w:left="425" w:hanging="425"/>
              <w:jc w:val="both"/>
              <w:rPr>
                <w:rFonts w:ascii="Calibri" w:hAnsi="Calibri" w:cs="Calibri"/>
              </w:rPr>
            </w:pPr>
            <w:r w:rsidRPr="008B2511">
              <w:rPr>
                <w:rFonts w:ascii="Calibri" w:hAnsi="Calibri" w:cs="Calibri"/>
              </w:rPr>
              <w:t>Certificación de la Cantidad despachada a camiones cisterna del producto almacenado en la citada planta.</w:t>
            </w:r>
          </w:p>
        </w:tc>
      </w:tr>
      <w:tr w:rsidR="005A1289" w:rsidRPr="009D1080" w14:paraId="386CDCCE"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F43D5C7" w14:textId="77777777" w:rsidR="005A1289" w:rsidRPr="00EE3646" w:rsidRDefault="005A1289" w:rsidP="00FA735E">
            <w:pPr>
              <w:autoSpaceDE w:val="0"/>
              <w:autoSpaceDN w:val="0"/>
              <w:adjustRightInd w:val="0"/>
              <w:ind w:left="425" w:hanging="425"/>
              <w:rPr>
                <w:rFonts w:ascii="Calibri" w:hAnsi="Calibri" w:cs="Calibri"/>
                <w:b/>
              </w:rPr>
            </w:pPr>
            <w:r w:rsidRPr="00EE3646">
              <w:rPr>
                <w:rFonts w:ascii="Calibri" w:hAnsi="Calibri" w:cs="Calibri"/>
                <w:b/>
              </w:rPr>
              <w:lastRenderedPageBreak/>
              <w:t>TIEMPO DE ENTREGA DE LOS CERTIFICADOS DE IMPORTACIÓN DE HIDROCARBUROS</w:t>
            </w:r>
          </w:p>
        </w:tc>
      </w:tr>
      <w:tr w:rsidR="005A1289" w:rsidRPr="009D1080" w14:paraId="1886CCF2"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435F9670" w14:textId="77777777" w:rsidR="005A1289" w:rsidRPr="00EE3646" w:rsidRDefault="005A1289" w:rsidP="00BE10E1">
            <w:pPr>
              <w:pStyle w:val="Prrafodelista"/>
              <w:widowControl w:val="0"/>
              <w:numPr>
                <w:ilvl w:val="2"/>
                <w:numId w:val="38"/>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Los certificados de calidad deberán enviarse a YPFB, vía física y vía correo electrónico, en un lapso no mayor a 72 (setenta y dos) horas posteriores a la solicitud realizada de YPFB, de análisis del producto en Planta.</w:t>
            </w:r>
          </w:p>
          <w:p w14:paraId="451B2B17" w14:textId="77777777" w:rsidR="005A1289" w:rsidRPr="00EE3646" w:rsidRDefault="005A1289" w:rsidP="00FA735E">
            <w:pPr>
              <w:ind w:left="425" w:hanging="425"/>
              <w:rPr>
                <w:rFonts w:ascii="Calibri" w:hAnsi="Calibri" w:cs="Calibri"/>
              </w:rPr>
            </w:pPr>
          </w:p>
          <w:p w14:paraId="3E50FA7B" w14:textId="77777777" w:rsidR="005A1289" w:rsidRPr="00EE3646" w:rsidRDefault="005A1289" w:rsidP="00BE10E1">
            <w:pPr>
              <w:pStyle w:val="Prrafodelista"/>
              <w:widowControl w:val="0"/>
              <w:numPr>
                <w:ilvl w:val="2"/>
                <w:numId w:val="38"/>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El tiempo de remisión de los certificados de calidad podrá variar en función a otros parámetros adicionales de calidad que YPFB requiera.</w:t>
            </w:r>
          </w:p>
          <w:p w14:paraId="43A61474" w14:textId="77777777" w:rsidR="005A1289" w:rsidRPr="00EE3646" w:rsidRDefault="005A1289" w:rsidP="00FA735E">
            <w:pPr>
              <w:ind w:left="425" w:hanging="425"/>
              <w:rPr>
                <w:rFonts w:ascii="Calibri" w:hAnsi="Calibri" w:cs="Calibri"/>
              </w:rPr>
            </w:pPr>
          </w:p>
          <w:p w14:paraId="556B82D3" w14:textId="77777777" w:rsidR="005A1289" w:rsidRPr="00EE3646" w:rsidRDefault="005A1289" w:rsidP="00BE10E1">
            <w:pPr>
              <w:pStyle w:val="Prrafodelista"/>
              <w:widowControl w:val="0"/>
              <w:numPr>
                <w:ilvl w:val="2"/>
                <w:numId w:val="38"/>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En caso de análisis de calidad que requiera remitirse la muestra a laboratorio, los tiempos de remisión de los certificados, se consideraran a partir de la fecha de ingreso de las muestras a dicho laboratorio.</w:t>
            </w:r>
          </w:p>
        </w:tc>
      </w:tr>
      <w:tr w:rsidR="005A1289" w:rsidRPr="009D1080" w14:paraId="3A77BB35"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06710FCC" w14:textId="77777777" w:rsidR="005A1289" w:rsidRPr="00EE3646" w:rsidRDefault="005A1289" w:rsidP="00FA735E">
            <w:pPr>
              <w:autoSpaceDE w:val="0"/>
              <w:autoSpaceDN w:val="0"/>
              <w:adjustRightInd w:val="0"/>
              <w:ind w:left="425" w:hanging="425"/>
              <w:rPr>
                <w:rFonts w:ascii="Calibri" w:hAnsi="Calibri" w:cs="Calibri"/>
              </w:rPr>
            </w:pPr>
            <w:r w:rsidRPr="00EE3646">
              <w:rPr>
                <w:rFonts w:ascii="Calibri" w:hAnsi="Calibri" w:cs="Calibri"/>
                <w:b/>
              </w:rPr>
              <w:t>OBLIGACIONES DE LA EMPRESA INSPECTORA</w:t>
            </w:r>
          </w:p>
        </w:tc>
      </w:tr>
      <w:tr w:rsidR="005A1289" w:rsidRPr="00FB0261" w14:paraId="2FC9024C"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1E55BFA4" w14:textId="77777777" w:rsidR="005A1289" w:rsidRPr="00EE3646" w:rsidRDefault="005A1289" w:rsidP="00BE10E1">
            <w:pPr>
              <w:pStyle w:val="Prrafodelista"/>
              <w:widowControl w:val="0"/>
              <w:numPr>
                <w:ilvl w:val="0"/>
                <w:numId w:val="39"/>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Proporcionar a las personas que presten los servicios contratados, toda la indumentaria, equipos de seguridad y elementos necesarios para el ejercicio de sus labores, según la naturaleza de las mismas y lo dispuesto en las normas legales vigentes.</w:t>
            </w:r>
          </w:p>
          <w:p w14:paraId="5AA5B2D2" w14:textId="77777777" w:rsidR="005A1289" w:rsidRPr="00EE3646" w:rsidRDefault="005A1289" w:rsidP="00FA735E">
            <w:pPr>
              <w:pStyle w:val="Prrafodelista"/>
              <w:widowControl w:val="0"/>
              <w:shd w:val="clear" w:color="auto" w:fill="FFFFFF"/>
              <w:autoSpaceDE w:val="0"/>
              <w:autoSpaceDN w:val="0"/>
              <w:adjustRightInd w:val="0"/>
              <w:ind w:left="425" w:hanging="425"/>
              <w:contextualSpacing/>
              <w:jc w:val="both"/>
              <w:rPr>
                <w:rFonts w:ascii="Calibri" w:hAnsi="Calibri" w:cs="Calibri"/>
              </w:rPr>
            </w:pPr>
          </w:p>
          <w:p w14:paraId="21C9FDA1" w14:textId="77777777" w:rsidR="005A1289" w:rsidRPr="00EE3646" w:rsidRDefault="005A1289" w:rsidP="00BE10E1">
            <w:pPr>
              <w:pStyle w:val="Prrafodelista"/>
              <w:widowControl w:val="0"/>
              <w:numPr>
                <w:ilvl w:val="0"/>
                <w:numId w:val="39"/>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Contar con el personal suficiente e idóneo para dar cumplimiento al servicio contratado de conformidad al contrato.</w:t>
            </w:r>
          </w:p>
          <w:p w14:paraId="5D13CD12" w14:textId="77777777" w:rsidR="005A1289" w:rsidRPr="00EE3646" w:rsidRDefault="005A1289" w:rsidP="00FA735E">
            <w:pPr>
              <w:pStyle w:val="Prrafodelista"/>
              <w:widowControl w:val="0"/>
              <w:shd w:val="clear" w:color="auto" w:fill="FFFFFF"/>
              <w:autoSpaceDE w:val="0"/>
              <w:autoSpaceDN w:val="0"/>
              <w:adjustRightInd w:val="0"/>
              <w:ind w:left="425" w:hanging="425"/>
              <w:contextualSpacing/>
              <w:jc w:val="both"/>
              <w:rPr>
                <w:rFonts w:ascii="Calibri" w:hAnsi="Calibri" w:cs="Calibri"/>
              </w:rPr>
            </w:pPr>
          </w:p>
          <w:p w14:paraId="5BAF2599" w14:textId="77777777" w:rsidR="005A1289" w:rsidRPr="00EE3646" w:rsidRDefault="005A1289" w:rsidP="00BE10E1">
            <w:pPr>
              <w:pStyle w:val="Prrafodelista"/>
              <w:widowControl w:val="0"/>
              <w:numPr>
                <w:ilvl w:val="0"/>
                <w:numId w:val="39"/>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Dar estricto cumplimiento a las normas sobre higiene, seguridad y prevención de riesgos conforme a la legislación vigente, como también a las exigencias de los terminales de descarga.</w:t>
            </w:r>
          </w:p>
          <w:p w14:paraId="6942344C" w14:textId="77777777" w:rsidR="005A1289" w:rsidRPr="00EE3646" w:rsidRDefault="005A1289" w:rsidP="00FA735E">
            <w:pPr>
              <w:pStyle w:val="Prrafodelista"/>
              <w:widowControl w:val="0"/>
              <w:shd w:val="clear" w:color="auto" w:fill="FFFFFF"/>
              <w:autoSpaceDE w:val="0"/>
              <w:autoSpaceDN w:val="0"/>
              <w:adjustRightInd w:val="0"/>
              <w:ind w:left="425" w:hanging="425"/>
              <w:contextualSpacing/>
              <w:jc w:val="both"/>
              <w:rPr>
                <w:rFonts w:ascii="Calibri" w:hAnsi="Calibri" w:cs="Calibri"/>
              </w:rPr>
            </w:pPr>
          </w:p>
          <w:p w14:paraId="2BDD4005" w14:textId="77777777" w:rsidR="005A1289" w:rsidRPr="00EE3646" w:rsidRDefault="005A1289" w:rsidP="00BE10E1">
            <w:pPr>
              <w:pStyle w:val="Prrafodelista"/>
              <w:widowControl w:val="0"/>
              <w:numPr>
                <w:ilvl w:val="0"/>
                <w:numId w:val="39"/>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14:paraId="61EDD5AF" w14:textId="77777777" w:rsidR="005A1289" w:rsidRPr="00EE3646" w:rsidRDefault="005A1289" w:rsidP="00FA735E">
            <w:pPr>
              <w:pStyle w:val="Prrafodelista"/>
              <w:widowControl w:val="0"/>
              <w:shd w:val="clear" w:color="auto" w:fill="FFFFFF"/>
              <w:autoSpaceDE w:val="0"/>
              <w:autoSpaceDN w:val="0"/>
              <w:adjustRightInd w:val="0"/>
              <w:ind w:left="425" w:hanging="425"/>
              <w:contextualSpacing/>
              <w:jc w:val="both"/>
              <w:rPr>
                <w:rFonts w:ascii="Calibri" w:hAnsi="Calibri" w:cs="Calibri"/>
              </w:rPr>
            </w:pPr>
          </w:p>
          <w:p w14:paraId="7C2B7A8E" w14:textId="77777777" w:rsidR="005A1289" w:rsidRPr="00EE3646" w:rsidRDefault="005A1289" w:rsidP="00BE10E1">
            <w:pPr>
              <w:pStyle w:val="Prrafodelista"/>
              <w:widowControl w:val="0"/>
              <w:numPr>
                <w:ilvl w:val="0"/>
                <w:numId w:val="39"/>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Todos los equipos e instrumentos utilizados para la determinación de las especificaciones de calidad y cantidad, deberán poseer un récord de calibración/reparación vigente, acorde con las Normas ASTM (API), el cual podrá ser solicitado por el Inspector, YPFB y/o de la Terminal. De no existir, se deberá emitir una "Carta de Notificación" que formará parte del juego de documentos oficiales que avalen el cargamento.</w:t>
            </w:r>
          </w:p>
          <w:p w14:paraId="2B098D94" w14:textId="77777777" w:rsidR="005A1289" w:rsidRPr="00EE3646" w:rsidRDefault="005A1289" w:rsidP="00FA735E">
            <w:pPr>
              <w:pStyle w:val="Prrafodelista"/>
              <w:widowControl w:val="0"/>
              <w:shd w:val="clear" w:color="auto" w:fill="FFFFFF"/>
              <w:autoSpaceDE w:val="0"/>
              <w:autoSpaceDN w:val="0"/>
              <w:adjustRightInd w:val="0"/>
              <w:ind w:left="425" w:hanging="425"/>
              <w:contextualSpacing/>
              <w:jc w:val="both"/>
              <w:rPr>
                <w:rFonts w:ascii="Calibri" w:hAnsi="Calibri" w:cs="Calibri"/>
              </w:rPr>
            </w:pPr>
          </w:p>
          <w:p w14:paraId="28892123" w14:textId="77777777" w:rsidR="005A1289" w:rsidRPr="00EE3646" w:rsidRDefault="005A1289" w:rsidP="00BE10E1">
            <w:pPr>
              <w:pStyle w:val="Prrafodelista"/>
              <w:widowControl w:val="0"/>
              <w:numPr>
                <w:ilvl w:val="0"/>
                <w:numId w:val="39"/>
              </w:numPr>
              <w:shd w:val="clear" w:color="auto" w:fill="FFFFFF"/>
              <w:autoSpaceDE w:val="0"/>
              <w:autoSpaceDN w:val="0"/>
              <w:adjustRightInd w:val="0"/>
              <w:ind w:left="425" w:hanging="425"/>
              <w:contextualSpacing/>
              <w:jc w:val="both"/>
              <w:rPr>
                <w:rFonts w:ascii="Calibri" w:hAnsi="Calibri" w:cs="Calibri"/>
              </w:rPr>
            </w:pPr>
            <w:r w:rsidRPr="00EE3646">
              <w:rPr>
                <w:rFonts w:ascii="Calibri" w:hAnsi="Calibri" w:cs="Calibri"/>
              </w:rPr>
              <w:t>Los volúmenes de hidrocarburos líquidos se medirán en litros, metros cúbicos y barriles, estos volúmenes serán corregidos o estandarizados tanto en origen como en destino a la temperatura de 60°F.</w:t>
            </w:r>
          </w:p>
        </w:tc>
      </w:tr>
      <w:tr w:rsidR="005A1289" w:rsidRPr="00A92021" w14:paraId="75E20176"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4D69FB7E" w14:textId="77777777" w:rsidR="005A1289" w:rsidRPr="002B2C25" w:rsidRDefault="005A1289" w:rsidP="00FA735E">
            <w:pPr>
              <w:autoSpaceDE w:val="0"/>
              <w:autoSpaceDN w:val="0"/>
              <w:adjustRightInd w:val="0"/>
              <w:ind w:left="425" w:hanging="425"/>
              <w:rPr>
                <w:rFonts w:ascii="Calibri" w:hAnsi="Calibri" w:cs="Calibri"/>
              </w:rPr>
            </w:pPr>
            <w:r w:rsidRPr="002B2C25">
              <w:rPr>
                <w:rFonts w:ascii="Calibri" w:hAnsi="Calibri" w:cs="Calibri"/>
                <w:b/>
              </w:rPr>
              <w:t>SISTEMAS INFORMÁTICOS</w:t>
            </w:r>
          </w:p>
        </w:tc>
      </w:tr>
      <w:tr w:rsidR="005A1289" w:rsidRPr="00AA6A9F" w14:paraId="6EEBE4E8"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7A5F1342" w14:textId="77777777" w:rsidR="005A1289" w:rsidRPr="002B2C25" w:rsidRDefault="005A1289" w:rsidP="00BE10E1">
            <w:pPr>
              <w:pStyle w:val="Prrafodelista"/>
              <w:numPr>
                <w:ilvl w:val="0"/>
                <w:numId w:val="40"/>
              </w:numPr>
              <w:autoSpaceDE w:val="0"/>
              <w:autoSpaceDN w:val="0"/>
              <w:adjustRightInd w:val="0"/>
              <w:ind w:left="425" w:hanging="425"/>
              <w:jc w:val="both"/>
              <w:rPr>
                <w:rFonts w:ascii="Calibri" w:hAnsi="Calibri" w:cs="Calibri"/>
              </w:rPr>
            </w:pPr>
            <w:r w:rsidRPr="002B2C25">
              <w:rPr>
                <w:rFonts w:ascii="Calibri" w:hAnsi="Calibri" w:cs="Calibri"/>
              </w:rPr>
              <w:t>La empresa inspectora deberá designar al personal capacitado para el manejo del sistema</w:t>
            </w:r>
            <w:r>
              <w:rPr>
                <w:rFonts w:ascii="Calibri" w:hAnsi="Calibri" w:cs="Calibri"/>
              </w:rPr>
              <w:t xml:space="preserve"> informático </w:t>
            </w:r>
            <w:r w:rsidRPr="002B2C25">
              <w:rPr>
                <w:rFonts w:ascii="Calibri" w:hAnsi="Calibri" w:cs="Calibri"/>
              </w:rPr>
              <w:t xml:space="preserve"> proporcionado por YPFB</w:t>
            </w:r>
          </w:p>
          <w:p w14:paraId="2C72D3DF" w14:textId="77777777" w:rsidR="005A1289" w:rsidRPr="002B2C25" w:rsidRDefault="005A1289" w:rsidP="00BE10E1">
            <w:pPr>
              <w:pStyle w:val="Prrafodelista"/>
              <w:numPr>
                <w:ilvl w:val="0"/>
                <w:numId w:val="40"/>
              </w:numPr>
              <w:autoSpaceDE w:val="0"/>
              <w:autoSpaceDN w:val="0"/>
              <w:adjustRightInd w:val="0"/>
              <w:ind w:left="425" w:hanging="425"/>
              <w:jc w:val="both"/>
              <w:rPr>
                <w:rFonts w:ascii="Calibri" w:hAnsi="Calibri" w:cs="Calibri"/>
              </w:rPr>
            </w:pPr>
            <w:r w:rsidRPr="002B2C25">
              <w:rPr>
                <w:rFonts w:ascii="Calibri" w:hAnsi="Calibri" w:cs="Calibri"/>
              </w:rPr>
              <w:t>Llenar el sistema</w:t>
            </w:r>
            <w:r>
              <w:rPr>
                <w:rFonts w:ascii="Calibri" w:hAnsi="Calibri" w:cs="Calibri"/>
              </w:rPr>
              <w:t xml:space="preserve"> informático</w:t>
            </w:r>
            <w:r w:rsidRPr="002B2C25">
              <w:rPr>
                <w:rFonts w:ascii="Calibri" w:hAnsi="Calibri" w:cs="Calibri"/>
              </w:rPr>
              <w:t xml:space="preserve"> vigente de forma diaria con todas las operaciones realizadas en las plantas donde se requiere el servicio, de acuerdo a manual adjunto.</w:t>
            </w:r>
          </w:p>
          <w:p w14:paraId="4C36E675" w14:textId="77777777" w:rsidR="005A1289" w:rsidRPr="002B2C25" w:rsidRDefault="005A1289" w:rsidP="00BE10E1">
            <w:pPr>
              <w:pStyle w:val="Prrafodelista"/>
              <w:numPr>
                <w:ilvl w:val="0"/>
                <w:numId w:val="40"/>
              </w:numPr>
              <w:autoSpaceDE w:val="0"/>
              <w:autoSpaceDN w:val="0"/>
              <w:adjustRightInd w:val="0"/>
              <w:ind w:left="425" w:hanging="425"/>
              <w:jc w:val="both"/>
              <w:rPr>
                <w:rFonts w:ascii="Calibri" w:hAnsi="Calibri" w:cs="Calibri"/>
              </w:rPr>
            </w:pPr>
            <w:r w:rsidRPr="002B2C25">
              <w:rPr>
                <w:rFonts w:ascii="Calibri" w:hAnsi="Calibri" w:cs="Calibri"/>
              </w:rPr>
              <w:t>Asumir la responsabilidad de la calidad de información introducida al sistema independientemente que el sistema sea de propiedad de YPFB.</w:t>
            </w:r>
          </w:p>
          <w:p w14:paraId="7133E52D" w14:textId="77777777" w:rsidR="005A1289" w:rsidRPr="002B2C25" w:rsidRDefault="005A1289" w:rsidP="00BE10E1">
            <w:pPr>
              <w:pStyle w:val="Prrafodelista"/>
              <w:numPr>
                <w:ilvl w:val="0"/>
                <w:numId w:val="40"/>
              </w:numPr>
              <w:autoSpaceDE w:val="0"/>
              <w:autoSpaceDN w:val="0"/>
              <w:adjustRightInd w:val="0"/>
              <w:ind w:left="425" w:hanging="425"/>
              <w:jc w:val="both"/>
              <w:rPr>
                <w:rFonts w:ascii="Calibri" w:hAnsi="Calibri" w:cs="Calibri"/>
              </w:rPr>
            </w:pPr>
            <w:r w:rsidRPr="002B2C25">
              <w:rPr>
                <w:rFonts w:ascii="Calibri" w:hAnsi="Calibri" w:cs="Calibri"/>
              </w:rPr>
              <w:t xml:space="preserve">La empresa inspectora deberá proporcionar equipos de comunicación, computación y accesorios necesarios para la generación e impresión de los reportes y Certificados solicitados por YPFB en todas las plantas donde se requiera el servicio. </w:t>
            </w:r>
          </w:p>
        </w:tc>
      </w:tr>
      <w:tr w:rsidR="005A1289" w:rsidRPr="00B37B3C" w14:paraId="6D15DF0D"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6AB99855" w14:textId="77777777" w:rsidR="005A1289" w:rsidRPr="00B37B3C" w:rsidRDefault="005A1289" w:rsidP="00FA735E">
            <w:pPr>
              <w:autoSpaceDE w:val="0"/>
              <w:autoSpaceDN w:val="0"/>
              <w:adjustRightInd w:val="0"/>
              <w:ind w:left="425" w:hanging="425"/>
              <w:rPr>
                <w:rFonts w:ascii="Calibri" w:hAnsi="Calibri" w:cs="Calibri"/>
              </w:rPr>
            </w:pPr>
            <w:r w:rsidRPr="00D24917">
              <w:rPr>
                <w:rFonts w:ascii="Calibri" w:hAnsi="Calibri" w:cs="Calibri"/>
                <w:b/>
              </w:rPr>
              <w:t>FORMA DE PAGO</w:t>
            </w:r>
            <w:r w:rsidRPr="00D24917">
              <w:rPr>
                <w:rFonts w:ascii="Calibri" w:hAnsi="Calibri" w:cs="Calibri"/>
              </w:rPr>
              <w:t xml:space="preserve">  </w:t>
            </w:r>
          </w:p>
        </w:tc>
      </w:tr>
      <w:tr w:rsidR="005A1289" w:rsidRPr="00B37B3C" w14:paraId="1E29BCBB"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7B1ADE52" w14:textId="77777777" w:rsidR="005A1289" w:rsidRPr="00341F48" w:rsidRDefault="005A1289" w:rsidP="00FA735E">
            <w:pPr>
              <w:pStyle w:val="Prrafodelista"/>
              <w:ind w:left="0"/>
              <w:rPr>
                <w:rFonts w:ascii="Calibri" w:hAnsi="Calibri" w:cs="Calibri"/>
              </w:rPr>
            </w:pPr>
            <w:r w:rsidRPr="00341F48">
              <w:rPr>
                <w:rFonts w:ascii="Calibri" w:hAnsi="Calibri" w:cs="Calibri"/>
              </w:rPr>
              <w:t xml:space="preserve">La forma de pago será </w:t>
            </w:r>
            <w:proofErr w:type="spellStart"/>
            <w:r w:rsidRPr="00341F48">
              <w:rPr>
                <w:rFonts w:ascii="Calibri" w:hAnsi="Calibri" w:cs="Calibri"/>
              </w:rPr>
              <w:t>postpago</w:t>
            </w:r>
            <w:proofErr w:type="spellEnd"/>
            <w:r w:rsidRPr="00341F48">
              <w:rPr>
                <w:rFonts w:ascii="Calibri" w:hAnsi="Calibri" w:cs="Calibri"/>
              </w:rPr>
              <w:t xml:space="preserve"> mediante transferencia bancaria a la cuenta que para tal efecto designe la </w:t>
            </w:r>
            <w:r w:rsidRPr="00341F48">
              <w:rPr>
                <w:rFonts w:ascii="Calibri" w:hAnsi="Calibri" w:cs="Calibri"/>
              </w:rPr>
              <w:lastRenderedPageBreak/>
              <w:t xml:space="preserve">empresa proveedora del servicio. Todos los gastos inherentes a estas transferencias estarán a cargo del proveedor del servicio. </w:t>
            </w:r>
          </w:p>
          <w:p w14:paraId="50CFDF82" w14:textId="77777777" w:rsidR="005A1289" w:rsidRPr="00341F48" w:rsidRDefault="005A1289" w:rsidP="00FA735E">
            <w:pPr>
              <w:pStyle w:val="Prrafodelista"/>
              <w:ind w:left="0"/>
              <w:rPr>
                <w:rFonts w:ascii="Calibri" w:hAnsi="Calibri" w:cs="Calibri"/>
              </w:rPr>
            </w:pPr>
          </w:p>
          <w:p w14:paraId="51BE5179" w14:textId="77777777" w:rsidR="005A1289" w:rsidRPr="00341F48" w:rsidRDefault="005A1289" w:rsidP="00FA735E">
            <w:pPr>
              <w:pStyle w:val="Prrafodelista"/>
              <w:ind w:left="0"/>
              <w:rPr>
                <w:rFonts w:ascii="Calibri" w:hAnsi="Calibri" w:cs="Calibri"/>
              </w:rPr>
            </w:pPr>
            <w:r w:rsidRPr="00341F48">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14:paraId="0D48613B" w14:textId="77777777" w:rsidR="005A1289" w:rsidRPr="00341F48" w:rsidRDefault="005A1289" w:rsidP="00FA735E">
            <w:pPr>
              <w:pStyle w:val="Prrafodelista"/>
              <w:ind w:left="0"/>
              <w:rPr>
                <w:rFonts w:ascii="Calibri" w:hAnsi="Calibri" w:cs="Calibri"/>
              </w:rPr>
            </w:pPr>
          </w:p>
          <w:p w14:paraId="2CC6D8D8" w14:textId="77777777" w:rsidR="005A1289" w:rsidRPr="00341F48" w:rsidRDefault="005A1289" w:rsidP="00FA735E">
            <w:pPr>
              <w:pStyle w:val="Prrafodelista"/>
              <w:ind w:left="0"/>
              <w:rPr>
                <w:rFonts w:ascii="Calibri" w:hAnsi="Calibri" w:cs="Calibri"/>
              </w:rPr>
            </w:pPr>
            <w:r w:rsidRPr="00341F48">
              <w:rPr>
                <w:rFonts w:ascii="Calibri" w:hAnsi="Calibri" w:cs="Calibri"/>
              </w:rPr>
              <w:t xml:space="preserve">Esta solicitud deberá ser enviada de forma mensual dentro los diez días calendario del mes siguiente de haber sido </w:t>
            </w:r>
            <w:proofErr w:type="gramStart"/>
            <w:r w:rsidRPr="00341F48">
              <w:rPr>
                <w:rFonts w:ascii="Calibri" w:hAnsi="Calibri" w:cs="Calibri"/>
              </w:rPr>
              <w:t>prestado</w:t>
            </w:r>
            <w:proofErr w:type="gramEnd"/>
            <w:r w:rsidRPr="00341F48">
              <w:rPr>
                <w:rFonts w:ascii="Calibri" w:hAnsi="Calibri" w:cs="Calibri"/>
              </w:rPr>
              <w:t xml:space="preserve"> el servicio.</w:t>
            </w:r>
          </w:p>
          <w:p w14:paraId="6379AA16" w14:textId="77777777" w:rsidR="005A1289" w:rsidRPr="0032766B" w:rsidRDefault="005A1289" w:rsidP="00FA735E">
            <w:pPr>
              <w:pStyle w:val="Prrafodelista"/>
              <w:ind w:left="0"/>
              <w:rPr>
                <w:rFonts w:ascii="Calibri" w:hAnsi="Calibri" w:cs="Calibri"/>
              </w:rPr>
            </w:pPr>
          </w:p>
          <w:p w14:paraId="4D7F031B" w14:textId="77777777" w:rsidR="005A1289" w:rsidRPr="0032766B" w:rsidRDefault="005A1289" w:rsidP="00FA735E">
            <w:pPr>
              <w:pStyle w:val="Prrafodelista"/>
              <w:ind w:left="0"/>
              <w:rPr>
                <w:rFonts w:ascii="Calibri" w:hAnsi="Calibri" w:cs="Calibri"/>
              </w:rPr>
            </w:pPr>
            <w:r w:rsidRPr="0032766B">
              <w:rPr>
                <w:rFonts w:ascii="Calibri" w:hAnsi="Calibri" w:cs="Calibri"/>
              </w:rPr>
              <w:t>El proponente será responsable de remitir junto a la factura comercial, la siguiente documentación en 2 ejemplares anillados, debidamente firmados:</w:t>
            </w:r>
          </w:p>
          <w:p w14:paraId="1CA6F8FB" w14:textId="77777777" w:rsidR="005A1289" w:rsidRPr="0032766B" w:rsidRDefault="005A1289" w:rsidP="00BE10E1">
            <w:pPr>
              <w:numPr>
                <w:ilvl w:val="0"/>
                <w:numId w:val="34"/>
              </w:numPr>
              <w:tabs>
                <w:tab w:val="num" w:pos="851"/>
              </w:tabs>
              <w:autoSpaceDE w:val="0"/>
              <w:autoSpaceDN w:val="0"/>
              <w:adjustRightInd w:val="0"/>
              <w:ind w:left="851" w:hanging="425"/>
              <w:jc w:val="both"/>
              <w:rPr>
                <w:rFonts w:ascii="Calibri" w:hAnsi="Calibri" w:cs="Calibri"/>
              </w:rPr>
            </w:pPr>
            <w:r w:rsidRPr="0032766B">
              <w:rPr>
                <w:rFonts w:ascii="Calibri" w:hAnsi="Calibri" w:cs="Calibri"/>
              </w:rPr>
              <w:t>Impresión reporte mensual de movimiento de producto de YPFB, generado por el sistema informático de YPFB, sellado y firmado.</w:t>
            </w:r>
          </w:p>
          <w:p w14:paraId="4CAA6450" w14:textId="77777777" w:rsidR="005A1289" w:rsidRPr="0032766B" w:rsidRDefault="005A1289" w:rsidP="00BE10E1">
            <w:pPr>
              <w:numPr>
                <w:ilvl w:val="0"/>
                <w:numId w:val="34"/>
              </w:numPr>
              <w:tabs>
                <w:tab w:val="num" w:pos="851"/>
              </w:tabs>
              <w:ind w:left="851" w:hanging="425"/>
              <w:jc w:val="both"/>
              <w:rPr>
                <w:rFonts w:ascii="Calibri" w:hAnsi="Calibri" w:cs="Calibri"/>
              </w:rPr>
            </w:pPr>
            <w:r w:rsidRPr="0032766B">
              <w:rPr>
                <w:rFonts w:ascii="Calibri" w:hAnsi="Calibri" w:cs="Calibri"/>
              </w:rPr>
              <w:t xml:space="preserve">Informes de calidad realizados. </w:t>
            </w:r>
          </w:p>
          <w:p w14:paraId="3FD73491" w14:textId="77777777" w:rsidR="005A1289" w:rsidRPr="0032766B" w:rsidRDefault="005A1289" w:rsidP="00BE10E1">
            <w:pPr>
              <w:numPr>
                <w:ilvl w:val="0"/>
                <w:numId w:val="34"/>
              </w:numPr>
              <w:tabs>
                <w:tab w:val="num" w:pos="851"/>
              </w:tabs>
              <w:ind w:left="851" w:hanging="425"/>
              <w:jc w:val="both"/>
              <w:rPr>
                <w:rFonts w:ascii="Calibri" w:hAnsi="Calibri" w:cs="Calibri"/>
              </w:rPr>
            </w:pPr>
            <w:r w:rsidRPr="0032766B">
              <w:rPr>
                <w:rFonts w:ascii="Calibri" w:hAnsi="Calibri" w:cs="Calibri"/>
              </w:rPr>
              <w:t>Otros adicionales a solicitud de YPFB</w:t>
            </w:r>
          </w:p>
          <w:p w14:paraId="3E0880E8" w14:textId="77777777" w:rsidR="005A1289" w:rsidRPr="0032766B" w:rsidRDefault="005A1289" w:rsidP="00FA735E">
            <w:pPr>
              <w:pStyle w:val="Prrafodelista"/>
              <w:ind w:left="425" w:hanging="425"/>
              <w:rPr>
                <w:rFonts w:ascii="Calibri" w:hAnsi="Calibri" w:cs="Calibri"/>
              </w:rPr>
            </w:pPr>
          </w:p>
          <w:p w14:paraId="67462323" w14:textId="77777777" w:rsidR="005A1289" w:rsidRDefault="005A1289" w:rsidP="00FA735E">
            <w:pPr>
              <w:autoSpaceDE w:val="0"/>
              <w:autoSpaceDN w:val="0"/>
              <w:adjustRightInd w:val="0"/>
              <w:jc w:val="both"/>
              <w:rPr>
                <w:rFonts w:ascii="Calibri" w:hAnsi="Calibri" w:cs="Calibri"/>
              </w:rPr>
            </w:pPr>
            <w:r w:rsidRPr="0032766B">
              <w:rPr>
                <w:rFonts w:ascii="Calibri" w:hAnsi="Calibri" w:cs="Calibri"/>
              </w:rPr>
              <w:t>La factura serán canceladas dentro de los treinta (30) días siguientes a la fecha de recepción de la misma en las oficinas de YPFB</w:t>
            </w:r>
            <w:r>
              <w:rPr>
                <w:rFonts w:ascii="Calibri" w:hAnsi="Calibri" w:cs="Calibri"/>
              </w:rPr>
              <w:t>,</w:t>
            </w:r>
            <w:r w:rsidRPr="0032766B">
              <w:rPr>
                <w:rFonts w:ascii="Calibri" w:hAnsi="Calibri" w:cs="Calibri"/>
              </w:rPr>
              <w:t xml:space="preserve"> ubicadas</w:t>
            </w:r>
            <w:r>
              <w:rPr>
                <w:rFonts w:ascii="Calibri" w:hAnsi="Calibri" w:cs="Calibri"/>
              </w:rPr>
              <w:t xml:space="preserve"> en</w:t>
            </w:r>
            <w:r w:rsidRPr="0032766B">
              <w:rPr>
                <w:rFonts w:ascii="Calibri" w:hAnsi="Calibri" w:cs="Calibri"/>
              </w:rPr>
              <w:t xml:space="preserve"> la Calle Bueno Nº 185 </w:t>
            </w:r>
            <w:r>
              <w:rPr>
                <w:rFonts w:ascii="Calibri" w:hAnsi="Calibri" w:cs="Calibri"/>
              </w:rPr>
              <w:t xml:space="preserve">de la ciudad de </w:t>
            </w:r>
            <w:r w:rsidRPr="0032766B">
              <w:rPr>
                <w:rFonts w:ascii="Calibri" w:hAnsi="Calibri" w:cs="Calibri"/>
              </w:rPr>
              <w:t xml:space="preserve">La Paz-Bolivia, siempre y cuando se adjunte toda la documentación requerida señalada anteriormente, caso contrario el proceso de pago será </w:t>
            </w:r>
            <w:r>
              <w:rPr>
                <w:rFonts w:ascii="Calibri" w:hAnsi="Calibri" w:cs="Calibri"/>
              </w:rPr>
              <w:t>retrasado en tanto subsanen las observaciones</w:t>
            </w:r>
            <w:r w:rsidRPr="0032766B">
              <w:rPr>
                <w:rFonts w:ascii="Calibri" w:hAnsi="Calibri" w:cs="Calibri"/>
              </w:rPr>
              <w:t>.</w:t>
            </w:r>
          </w:p>
          <w:p w14:paraId="08BEF446" w14:textId="77777777" w:rsidR="005A1289" w:rsidRPr="00341F48" w:rsidRDefault="005A1289" w:rsidP="00FA735E">
            <w:pPr>
              <w:pStyle w:val="Prrafodelista"/>
              <w:ind w:left="0"/>
              <w:rPr>
                <w:rFonts w:ascii="Calibri" w:hAnsi="Calibri" w:cs="Calibri"/>
              </w:rPr>
            </w:pPr>
          </w:p>
          <w:p w14:paraId="20ADCCE4" w14:textId="77777777" w:rsidR="005A1289" w:rsidRDefault="005A1289" w:rsidP="00FA735E">
            <w:pPr>
              <w:pStyle w:val="Prrafodelista"/>
              <w:ind w:left="0"/>
              <w:rPr>
                <w:rFonts w:ascii="Calibri" w:hAnsi="Calibri" w:cs="Calibri"/>
              </w:rPr>
            </w:pPr>
            <w:r w:rsidRPr="00341F48">
              <w:rPr>
                <w:rFonts w:ascii="Calibri" w:hAnsi="Calibri" w:cs="Calibri"/>
              </w:rPr>
              <w:t>La Empresa de Inspección al emitir los documentos que amparen un cargamento será responsable de la información en ellos expresados.</w:t>
            </w:r>
          </w:p>
          <w:p w14:paraId="469A07CA" w14:textId="77777777" w:rsidR="005A1289" w:rsidRPr="00B37B3C" w:rsidRDefault="005A1289" w:rsidP="00FA735E">
            <w:pPr>
              <w:pStyle w:val="Prrafodelista"/>
              <w:ind w:left="0"/>
              <w:rPr>
                <w:rFonts w:ascii="Calibri" w:hAnsi="Calibri" w:cs="Calibri"/>
              </w:rPr>
            </w:pPr>
          </w:p>
        </w:tc>
      </w:tr>
      <w:tr w:rsidR="005A1289" w:rsidRPr="009D1080" w14:paraId="4AAE739F"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14:paraId="423A1E70" w14:textId="77777777" w:rsidR="005A1289" w:rsidRPr="00264FD9" w:rsidRDefault="005A1289" w:rsidP="00FA735E">
            <w:pPr>
              <w:autoSpaceDE w:val="0"/>
              <w:autoSpaceDN w:val="0"/>
              <w:adjustRightInd w:val="0"/>
              <w:ind w:left="425" w:hanging="425"/>
              <w:rPr>
                <w:rFonts w:ascii="Calibri" w:hAnsi="Calibri" w:cs="Calibri"/>
              </w:rPr>
            </w:pPr>
            <w:r w:rsidRPr="00264FD9">
              <w:rPr>
                <w:rFonts w:ascii="Calibri" w:hAnsi="Calibri" w:cs="Calibri"/>
                <w:b/>
              </w:rPr>
              <w:lastRenderedPageBreak/>
              <w:t>PARÁMETROS DE ANÁLISIS</w:t>
            </w:r>
          </w:p>
        </w:tc>
      </w:tr>
      <w:tr w:rsidR="005A1289" w:rsidRPr="009D1080" w14:paraId="4673BF46" w14:textId="77777777" w:rsidTr="00FA735E">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219678CD" w14:textId="77777777" w:rsidR="005A1289" w:rsidRPr="000E3498" w:rsidRDefault="005A1289" w:rsidP="00FA735E">
            <w:pPr>
              <w:pStyle w:val="Prrafodelista"/>
              <w:ind w:left="0"/>
              <w:jc w:val="both"/>
              <w:rPr>
                <w:rFonts w:ascii="Calibri" w:hAnsi="Calibri" w:cs="Calibri"/>
              </w:rPr>
            </w:pPr>
            <w:r w:rsidRPr="000E3498">
              <w:rPr>
                <w:rFonts w:ascii="Calibri" w:hAnsi="Calibri" w:cs="Calibri"/>
              </w:rPr>
              <w:t>La empresa inspectora deberá entregar a YPFB los certificados de análisis  de calidad en las siguientes circunstancias:</w:t>
            </w:r>
          </w:p>
          <w:p w14:paraId="24A50260" w14:textId="77777777" w:rsidR="005A1289" w:rsidRPr="000E3498" w:rsidRDefault="005A1289" w:rsidP="00FA735E">
            <w:pPr>
              <w:pStyle w:val="Prrafodelista"/>
              <w:rPr>
                <w:rFonts w:ascii="Calibri" w:hAnsi="Calibri" w:cs="Calibri"/>
              </w:rPr>
            </w:pPr>
          </w:p>
          <w:p w14:paraId="6958F5AA" w14:textId="77777777" w:rsidR="005A1289" w:rsidRPr="00264FD9" w:rsidRDefault="005A1289" w:rsidP="00FA735E">
            <w:pPr>
              <w:ind w:left="708"/>
              <w:jc w:val="both"/>
              <w:rPr>
                <w:rFonts w:ascii="Calibri" w:hAnsi="Calibri" w:cs="Calibri"/>
                <w:lang w:val="es-ES_tradnl"/>
              </w:rPr>
            </w:pPr>
            <w:r w:rsidRPr="00264FD9">
              <w:rPr>
                <w:rFonts w:ascii="Calibri" w:hAnsi="Calibri" w:cs="Calibri"/>
                <w:lang w:val="es-ES_tradnl"/>
              </w:rPr>
              <w:t>Para Entregas FCA</w:t>
            </w:r>
            <w:r>
              <w:rPr>
                <w:rFonts w:ascii="Calibri" w:hAnsi="Calibri" w:cs="Calibri"/>
                <w:lang w:val="es-ES_tradnl"/>
              </w:rPr>
              <w:t xml:space="preserve">: </w:t>
            </w:r>
            <w:r w:rsidRPr="00264FD9">
              <w:rPr>
                <w:rFonts w:ascii="Calibri" w:hAnsi="Calibri" w:cs="Calibri"/>
                <w:lang w:val="es-ES_tradnl"/>
              </w:rPr>
              <w:t>Cada vez que se descargue el tanque, que se descargue producto o exista trasvase de producto.</w:t>
            </w:r>
          </w:p>
          <w:p w14:paraId="14D55DF7" w14:textId="77777777" w:rsidR="005A1289" w:rsidRPr="00264FD9" w:rsidRDefault="005A1289" w:rsidP="00FA735E">
            <w:pPr>
              <w:ind w:left="708"/>
              <w:jc w:val="both"/>
              <w:rPr>
                <w:rFonts w:ascii="Calibri" w:hAnsi="Calibri" w:cs="Calibri"/>
                <w:lang w:val="es-ES_tradnl"/>
              </w:rPr>
            </w:pPr>
          </w:p>
          <w:p w14:paraId="58829316" w14:textId="77777777" w:rsidR="005A1289" w:rsidRPr="00264FD9" w:rsidRDefault="005A1289" w:rsidP="00FA735E">
            <w:pPr>
              <w:ind w:left="708"/>
              <w:jc w:val="both"/>
              <w:rPr>
                <w:rFonts w:ascii="Calibri" w:hAnsi="Calibri" w:cs="Calibri"/>
                <w:lang w:val="es-ES_tradnl"/>
              </w:rPr>
            </w:pPr>
            <w:r w:rsidRPr="00264FD9">
              <w:rPr>
                <w:rFonts w:ascii="Calibri" w:hAnsi="Calibri" w:cs="Calibri"/>
                <w:lang w:val="es-ES_tradnl"/>
              </w:rPr>
              <w:t>Para Entregas FOB</w:t>
            </w:r>
            <w:r>
              <w:rPr>
                <w:rFonts w:ascii="Calibri" w:hAnsi="Calibri" w:cs="Calibri"/>
                <w:lang w:val="es-ES_tradnl"/>
              </w:rPr>
              <w:t xml:space="preserve">: </w:t>
            </w:r>
            <w:r w:rsidRPr="00264FD9">
              <w:rPr>
                <w:rFonts w:ascii="Calibri" w:hAnsi="Calibri" w:cs="Calibri"/>
                <w:lang w:val="es-ES_tradnl"/>
              </w:rPr>
              <w:t>Antes de la carga del producto.</w:t>
            </w:r>
          </w:p>
          <w:p w14:paraId="2451A256" w14:textId="77777777" w:rsidR="005A1289" w:rsidRPr="00264FD9" w:rsidRDefault="005A1289" w:rsidP="00FA735E">
            <w:pPr>
              <w:ind w:left="708"/>
              <w:jc w:val="both"/>
              <w:rPr>
                <w:rFonts w:ascii="Calibri" w:hAnsi="Calibri" w:cs="Calibri"/>
                <w:lang w:val="es-ES_tradnl"/>
              </w:rPr>
            </w:pPr>
          </w:p>
          <w:p w14:paraId="6ACD93EF" w14:textId="77777777" w:rsidR="005A1289" w:rsidRPr="00264FD9" w:rsidRDefault="005A1289" w:rsidP="00FA735E">
            <w:pPr>
              <w:ind w:left="708"/>
              <w:jc w:val="both"/>
              <w:rPr>
                <w:rFonts w:ascii="Calibri" w:hAnsi="Calibri" w:cs="Calibri"/>
                <w:lang w:val="es-ES_tradnl"/>
              </w:rPr>
            </w:pPr>
            <w:r>
              <w:rPr>
                <w:rFonts w:ascii="Calibri" w:hAnsi="Calibri" w:cs="Calibri"/>
                <w:lang w:val="es-ES_tradnl"/>
              </w:rPr>
              <w:t xml:space="preserve">Para Entregas DAP: </w:t>
            </w:r>
            <w:r w:rsidRPr="00264FD9">
              <w:rPr>
                <w:rFonts w:ascii="Calibri" w:hAnsi="Calibri" w:cs="Calibri"/>
                <w:lang w:val="es-ES_tradnl"/>
              </w:rPr>
              <w:t>Antes de la carga del producto.</w:t>
            </w:r>
          </w:p>
          <w:p w14:paraId="6BB117BB" w14:textId="77777777" w:rsidR="005A1289" w:rsidRPr="00264FD9" w:rsidRDefault="005A1289" w:rsidP="00FA735E">
            <w:pPr>
              <w:pStyle w:val="Prrafodelista"/>
              <w:rPr>
                <w:rFonts w:ascii="Calibri" w:hAnsi="Calibri" w:cs="Calibri"/>
                <w:lang w:val="es-ES_tradnl"/>
              </w:rPr>
            </w:pPr>
          </w:p>
          <w:p w14:paraId="03E84DF5" w14:textId="77777777" w:rsidR="005A1289" w:rsidRPr="000E3498" w:rsidRDefault="005A1289" w:rsidP="00FA735E">
            <w:pPr>
              <w:pStyle w:val="Prrafodelista"/>
              <w:ind w:left="0"/>
              <w:rPr>
                <w:rFonts w:ascii="Calibri" w:hAnsi="Calibri" w:cs="Calibri"/>
              </w:rPr>
            </w:pPr>
            <w:r w:rsidRPr="000E3498">
              <w:rPr>
                <w:rFonts w:ascii="Calibri" w:hAnsi="Calibri" w:cs="Calibri"/>
              </w:rPr>
              <w:t>La empresa inspectora deberá verificar que el producto que sea despachado en Planta de Origen cumpla con los siguientes parámetros de calidad:</w:t>
            </w:r>
          </w:p>
          <w:p w14:paraId="02036E93" w14:textId="77777777" w:rsidR="005A1289" w:rsidRPr="00264FD9" w:rsidRDefault="005A1289" w:rsidP="00FA735E">
            <w:pPr>
              <w:jc w:val="center"/>
              <w:rPr>
                <w:rFonts w:ascii="Calibri" w:eastAsia="Calibri" w:hAnsi="Calibri"/>
                <w:b/>
                <w:lang w:val="es-BO"/>
              </w:rPr>
            </w:pPr>
            <w:r w:rsidRPr="00264FD9">
              <w:rPr>
                <w:rFonts w:ascii="Calibri" w:eastAsia="Calibri" w:hAnsi="Calibri"/>
                <w:b/>
                <w:lang w:val="es-BO"/>
              </w:rPr>
              <w:t>Diesel</w:t>
            </w:r>
            <w:r>
              <w:rPr>
                <w:rFonts w:ascii="Calibri" w:eastAsia="Calibri" w:hAnsi="Calibri"/>
                <w:b/>
                <w:lang w:val="es-BO"/>
              </w:rPr>
              <w:t xml:space="preserve"> </w:t>
            </w:r>
            <w:proofErr w:type="spellStart"/>
            <w:r>
              <w:rPr>
                <w:rFonts w:ascii="Calibri" w:eastAsia="Calibri" w:hAnsi="Calibri"/>
                <w:b/>
                <w:lang w:val="es-BO"/>
              </w:rPr>
              <w:t>Oil</w:t>
            </w:r>
            <w:proofErr w:type="spellEnd"/>
          </w:p>
          <w:tbl>
            <w:tblPr>
              <w:tblW w:w="0" w:type="auto"/>
              <w:jc w:val="center"/>
              <w:tblInd w:w="2" w:type="dxa"/>
              <w:tblLayout w:type="fixed"/>
              <w:tblCellMar>
                <w:left w:w="0" w:type="dxa"/>
                <w:right w:w="0" w:type="dxa"/>
              </w:tblCellMar>
              <w:tblLook w:val="04A0" w:firstRow="1" w:lastRow="0" w:firstColumn="1" w:lastColumn="0" w:noHBand="0" w:noVBand="1"/>
            </w:tblPr>
            <w:tblGrid>
              <w:gridCol w:w="2244"/>
              <w:gridCol w:w="984"/>
              <w:gridCol w:w="709"/>
              <w:gridCol w:w="850"/>
              <w:gridCol w:w="851"/>
              <w:gridCol w:w="320"/>
              <w:gridCol w:w="530"/>
              <w:gridCol w:w="298"/>
              <w:gridCol w:w="553"/>
              <w:gridCol w:w="162"/>
            </w:tblGrid>
            <w:tr w:rsidR="005A1289" w:rsidRPr="00335E0A" w14:paraId="29B70C77" w14:textId="77777777" w:rsidTr="00FA735E">
              <w:trPr>
                <w:gridAfter w:val="1"/>
                <w:wAfter w:w="162" w:type="dxa"/>
                <w:trHeight w:val="215"/>
                <w:jc w:val="center"/>
              </w:trPr>
              <w:tc>
                <w:tcPr>
                  <w:tcW w:w="2244" w:type="dxa"/>
                  <w:vMerge w:val="restart"/>
                  <w:tcBorders>
                    <w:top w:val="single" w:sz="8" w:space="0" w:color="auto"/>
                    <w:left w:val="single" w:sz="8" w:space="0" w:color="auto"/>
                    <w:bottom w:val="nil"/>
                    <w:right w:val="nil"/>
                  </w:tcBorders>
                  <w:shd w:val="clear" w:color="auto" w:fill="D9D9D9"/>
                  <w:noWrap/>
                  <w:tcMar>
                    <w:top w:w="0" w:type="dxa"/>
                    <w:left w:w="70" w:type="dxa"/>
                    <w:bottom w:w="0" w:type="dxa"/>
                    <w:right w:w="70" w:type="dxa"/>
                  </w:tcMar>
                  <w:vAlign w:val="center"/>
                  <w:hideMark/>
                </w:tcPr>
                <w:p w14:paraId="58B5A437" w14:textId="77777777" w:rsidR="005A1289" w:rsidRPr="00335E0A" w:rsidRDefault="005A1289" w:rsidP="00FA735E">
                  <w:pPr>
                    <w:jc w:val="center"/>
                    <w:rPr>
                      <w:rFonts w:ascii="Calibri" w:eastAsia="Calibri" w:hAnsi="Calibri"/>
                      <w:b/>
                      <w:bCs/>
                      <w:sz w:val="14"/>
                      <w:lang w:val="es-BO" w:eastAsia="es-BO"/>
                    </w:rPr>
                  </w:pPr>
                  <w:r w:rsidRPr="00335E0A">
                    <w:rPr>
                      <w:rFonts w:ascii="Calibri" w:eastAsia="Calibri" w:hAnsi="Calibri"/>
                      <w:b/>
                      <w:bCs/>
                      <w:sz w:val="14"/>
                      <w:lang w:val="es-BO" w:eastAsia="es-BO"/>
                    </w:rPr>
                    <w:t>PRUEBA</w:t>
                  </w:r>
                </w:p>
              </w:tc>
              <w:tc>
                <w:tcPr>
                  <w:tcW w:w="1693" w:type="dxa"/>
                  <w:gridSpan w:val="2"/>
                  <w:tcBorders>
                    <w:top w:val="single" w:sz="8" w:space="0" w:color="auto"/>
                    <w:left w:val="single" w:sz="8" w:space="0" w:color="auto"/>
                    <w:bottom w:val="single" w:sz="8" w:space="0" w:color="auto"/>
                    <w:right w:val="single" w:sz="8" w:space="0" w:color="000000"/>
                  </w:tcBorders>
                  <w:shd w:val="clear" w:color="auto" w:fill="D9D9D9"/>
                  <w:noWrap/>
                  <w:tcMar>
                    <w:top w:w="0" w:type="dxa"/>
                    <w:left w:w="70" w:type="dxa"/>
                    <w:bottom w:w="0" w:type="dxa"/>
                    <w:right w:w="70" w:type="dxa"/>
                  </w:tcMar>
                  <w:vAlign w:val="center"/>
                  <w:hideMark/>
                </w:tcPr>
                <w:p w14:paraId="4B69AF45" w14:textId="77777777" w:rsidR="005A1289" w:rsidRPr="00335E0A" w:rsidRDefault="005A1289" w:rsidP="00FA735E">
                  <w:pPr>
                    <w:jc w:val="center"/>
                    <w:rPr>
                      <w:rFonts w:ascii="Calibri" w:eastAsia="Calibri" w:hAnsi="Calibri"/>
                      <w:b/>
                      <w:bCs/>
                      <w:sz w:val="14"/>
                      <w:lang w:val="es-BO" w:eastAsia="es-BO"/>
                    </w:rPr>
                  </w:pPr>
                  <w:r w:rsidRPr="00335E0A">
                    <w:rPr>
                      <w:rFonts w:ascii="Calibri" w:eastAsia="Calibri" w:hAnsi="Calibri"/>
                      <w:b/>
                      <w:bCs/>
                      <w:sz w:val="14"/>
                      <w:lang w:val="es-BO" w:eastAsia="es-BO"/>
                    </w:rPr>
                    <w:t>ORIENTE (*)</w:t>
                  </w:r>
                </w:p>
              </w:tc>
              <w:tc>
                <w:tcPr>
                  <w:tcW w:w="850" w:type="dxa"/>
                  <w:vMerge w:val="restart"/>
                  <w:tcBorders>
                    <w:top w:val="single" w:sz="8" w:space="0" w:color="auto"/>
                    <w:left w:val="nil"/>
                    <w:bottom w:val="nil"/>
                    <w:right w:val="single" w:sz="8" w:space="0" w:color="auto"/>
                  </w:tcBorders>
                  <w:shd w:val="clear" w:color="auto" w:fill="D9D9D9"/>
                  <w:noWrap/>
                  <w:tcMar>
                    <w:top w:w="0" w:type="dxa"/>
                    <w:left w:w="70" w:type="dxa"/>
                    <w:bottom w:w="0" w:type="dxa"/>
                    <w:right w:w="70" w:type="dxa"/>
                  </w:tcMar>
                  <w:vAlign w:val="center"/>
                  <w:hideMark/>
                </w:tcPr>
                <w:p w14:paraId="3075BA04" w14:textId="77777777" w:rsidR="005A1289" w:rsidRPr="00335E0A" w:rsidRDefault="005A1289" w:rsidP="00FA735E">
                  <w:pPr>
                    <w:jc w:val="center"/>
                    <w:rPr>
                      <w:rFonts w:ascii="Calibri" w:eastAsia="Calibri" w:hAnsi="Calibri"/>
                      <w:b/>
                      <w:bCs/>
                      <w:sz w:val="14"/>
                      <w:lang w:val="es-BO" w:eastAsia="es-BO"/>
                    </w:rPr>
                  </w:pPr>
                  <w:r w:rsidRPr="00335E0A">
                    <w:rPr>
                      <w:rFonts w:ascii="Calibri" w:eastAsia="Calibri" w:hAnsi="Calibri"/>
                      <w:b/>
                      <w:bCs/>
                      <w:sz w:val="14"/>
                      <w:lang w:val="es-BO" w:eastAsia="es-BO"/>
                    </w:rPr>
                    <w:t>UNIDAD</w:t>
                  </w:r>
                </w:p>
              </w:tc>
              <w:tc>
                <w:tcPr>
                  <w:tcW w:w="2552" w:type="dxa"/>
                  <w:gridSpan w:val="5"/>
                  <w:tcBorders>
                    <w:top w:val="single" w:sz="8" w:space="0" w:color="auto"/>
                    <w:left w:val="nil"/>
                    <w:bottom w:val="nil"/>
                    <w:right w:val="single" w:sz="8" w:space="0" w:color="000000"/>
                  </w:tcBorders>
                  <w:shd w:val="clear" w:color="auto" w:fill="D9D9D9"/>
                  <w:noWrap/>
                  <w:tcMar>
                    <w:top w:w="0" w:type="dxa"/>
                    <w:left w:w="70" w:type="dxa"/>
                    <w:bottom w:w="0" w:type="dxa"/>
                    <w:right w:w="70" w:type="dxa"/>
                  </w:tcMar>
                  <w:vAlign w:val="center"/>
                  <w:hideMark/>
                </w:tcPr>
                <w:p w14:paraId="2F6DFE07" w14:textId="77777777" w:rsidR="005A1289" w:rsidRPr="00335E0A" w:rsidRDefault="005A1289" w:rsidP="00FA735E">
                  <w:pPr>
                    <w:jc w:val="center"/>
                    <w:rPr>
                      <w:rFonts w:ascii="Calibri" w:eastAsia="Calibri" w:hAnsi="Calibri"/>
                      <w:b/>
                      <w:bCs/>
                      <w:sz w:val="14"/>
                      <w:lang w:val="es-BO" w:eastAsia="es-BO"/>
                    </w:rPr>
                  </w:pPr>
                  <w:r w:rsidRPr="00335E0A">
                    <w:rPr>
                      <w:rFonts w:ascii="Calibri" w:eastAsia="Calibri" w:hAnsi="Calibri"/>
                      <w:b/>
                      <w:bCs/>
                      <w:sz w:val="14"/>
                      <w:lang w:val="es-BO" w:eastAsia="es-BO"/>
                    </w:rPr>
                    <w:t>METODO ASTM</w:t>
                  </w:r>
                </w:p>
              </w:tc>
            </w:tr>
            <w:tr w:rsidR="005A1289" w:rsidRPr="00335E0A" w14:paraId="482AE71C" w14:textId="77777777" w:rsidTr="00FA735E">
              <w:trPr>
                <w:gridAfter w:val="1"/>
                <w:wAfter w:w="162" w:type="dxa"/>
                <w:trHeight w:val="37"/>
                <w:jc w:val="center"/>
              </w:trPr>
              <w:tc>
                <w:tcPr>
                  <w:tcW w:w="2244" w:type="dxa"/>
                  <w:vMerge/>
                  <w:tcBorders>
                    <w:top w:val="single" w:sz="8" w:space="0" w:color="auto"/>
                    <w:left w:val="single" w:sz="8" w:space="0" w:color="auto"/>
                    <w:bottom w:val="nil"/>
                    <w:right w:val="nil"/>
                  </w:tcBorders>
                  <w:shd w:val="clear" w:color="auto" w:fill="D9D9D9"/>
                  <w:vAlign w:val="center"/>
                  <w:hideMark/>
                </w:tcPr>
                <w:p w14:paraId="6E65F45D" w14:textId="77777777" w:rsidR="005A1289" w:rsidRPr="00335E0A" w:rsidRDefault="005A1289" w:rsidP="00FA735E">
                  <w:pPr>
                    <w:rPr>
                      <w:rFonts w:ascii="Calibri" w:eastAsia="Calibri" w:hAnsi="Calibri"/>
                      <w:b/>
                      <w:bCs/>
                      <w:sz w:val="14"/>
                      <w:lang w:val="es-BO" w:eastAsia="es-BO"/>
                    </w:rPr>
                  </w:pPr>
                </w:p>
              </w:tc>
              <w:tc>
                <w:tcPr>
                  <w:tcW w:w="984" w:type="dxa"/>
                  <w:tcBorders>
                    <w:top w:val="nil"/>
                    <w:left w:val="single" w:sz="8" w:space="0" w:color="auto"/>
                    <w:bottom w:val="nil"/>
                    <w:right w:val="nil"/>
                  </w:tcBorders>
                  <w:shd w:val="clear" w:color="auto" w:fill="D9D9D9"/>
                  <w:noWrap/>
                  <w:tcMar>
                    <w:top w:w="0" w:type="dxa"/>
                    <w:left w:w="70" w:type="dxa"/>
                    <w:bottom w:w="0" w:type="dxa"/>
                    <w:right w:w="70" w:type="dxa"/>
                  </w:tcMar>
                  <w:vAlign w:val="center"/>
                  <w:hideMark/>
                </w:tcPr>
                <w:p w14:paraId="585C8A6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MIN.</w:t>
                  </w:r>
                </w:p>
              </w:tc>
              <w:tc>
                <w:tcPr>
                  <w:tcW w:w="709" w:type="dxa"/>
                  <w:tcBorders>
                    <w:top w:val="nil"/>
                    <w:left w:val="single" w:sz="8" w:space="0" w:color="auto"/>
                    <w:bottom w:val="nil"/>
                    <w:right w:val="single" w:sz="8" w:space="0" w:color="auto"/>
                  </w:tcBorders>
                  <w:shd w:val="clear" w:color="auto" w:fill="D9D9D9"/>
                  <w:noWrap/>
                  <w:tcMar>
                    <w:top w:w="0" w:type="dxa"/>
                    <w:left w:w="70" w:type="dxa"/>
                    <w:bottom w:w="0" w:type="dxa"/>
                    <w:right w:w="70" w:type="dxa"/>
                  </w:tcMar>
                  <w:vAlign w:val="center"/>
                  <w:hideMark/>
                </w:tcPr>
                <w:p w14:paraId="7136333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MAX.</w:t>
                  </w:r>
                </w:p>
              </w:tc>
              <w:tc>
                <w:tcPr>
                  <w:tcW w:w="850" w:type="dxa"/>
                  <w:vMerge/>
                  <w:tcBorders>
                    <w:top w:val="single" w:sz="8" w:space="0" w:color="auto"/>
                    <w:left w:val="nil"/>
                    <w:bottom w:val="nil"/>
                    <w:right w:val="single" w:sz="8" w:space="0" w:color="auto"/>
                  </w:tcBorders>
                  <w:shd w:val="clear" w:color="auto" w:fill="D9D9D9"/>
                  <w:vAlign w:val="center"/>
                  <w:hideMark/>
                </w:tcPr>
                <w:p w14:paraId="47577562" w14:textId="77777777" w:rsidR="005A1289" w:rsidRPr="00335E0A" w:rsidRDefault="005A1289" w:rsidP="00FA735E">
                  <w:pPr>
                    <w:rPr>
                      <w:rFonts w:ascii="Calibri" w:eastAsia="Calibri" w:hAnsi="Calibri"/>
                      <w:b/>
                      <w:bCs/>
                      <w:sz w:val="14"/>
                      <w:lang w:val="es-BO" w:eastAsia="es-BO"/>
                    </w:rPr>
                  </w:pPr>
                </w:p>
              </w:tc>
              <w:tc>
                <w:tcPr>
                  <w:tcW w:w="851"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013F17A2" w14:textId="77777777" w:rsidR="005A1289" w:rsidRPr="00335E0A" w:rsidRDefault="005A1289" w:rsidP="00FA735E">
                  <w:pPr>
                    <w:jc w:val="center"/>
                    <w:rPr>
                      <w:rFonts w:ascii="Calibri" w:eastAsia="Calibri" w:hAnsi="Calibri"/>
                      <w:sz w:val="14"/>
                      <w:lang w:val="es-BO" w:eastAsia="es-BO"/>
                    </w:rPr>
                  </w:pPr>
                  <w:proofErr w:type="spellStart"/>
                  <w:r w:rsidRPr="00335E0A">
                    <w:rPr>
                      <w:rFonts w:ascii="Calibri" w:eastAsia="Calibri" w:hAnsi="Calibri"/>
                      <w:sz w:val="14"/>
                      <w:lang w:val="es-BO" w:eastAsia="es-BO"/>
                    </w:rPr>
                    <w:t>Altern</w:t>
                  </w:r>
                  <w:proofErr w:type="spellEnd"/>
                  <w:r w:rsidRPr="00335E0A">
                    <w:rPr>
                      <w:rFonts w:ascii="Calibri" w:eastAsia="Calibri" w:hAnsi="Calibri"/>
                      <w:sz w:val="14"/>
                      <w:lang w:val="es-BO" w:eastAsia="es-BO"/>
                    </w:rPr>
                    <w:t>. 1</w:t>
                  </w:r>
                </w:p>
              </w:tc>
              <w:tc>
                <w:tcPr>
                  <w:tcW w:w="850"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6C7A4BF5" w14:textId="77777777" w:rsidR="005A1289" w:rsidRPr="00335E0A" w:rsidRDefault="005A1289" w:rsidP="00FA735E">
                  <w:pPr>
                    <w:jc w:val="center"/>
                    <w:rPr>
                      <w:rFonts w:ascii="Calibri" w:eastAsia="Calibri" w:hAnsi="Calibri"/>
                      <w:sz w:val="14"/>
                      <w:lang w:val="es-BO" w:eastAsia="es-BO"/>
                    </w:rPr>
                  </w:pPr>
                  <w:proofErr w:type="spellStart"/>
                  <w:r w:rsidRPr="00335E0A">
                    <w:rPr>
                      <w:rFonts w:ascii="Calibri" w:eastAsia="Calibri" w:hAnsi="Calibri"/>
                      <w:sz w:val="14"/>
                      <w:lang w:val="es-BO" w:eastAsia="es-BO"/>
                    </w:rPr>
                    <w:t>Altern</w:t>
                  </w:r>
                  <w:proofErr w:type="spellEnd"/>
                  <w:r w:rsidRPr="00335E0A">
                    <w:rPr>
                      <w:rFonts w:ascii="Calibri" w:eastAsia="Calibri" w:hAnsi="Calibri"/>
                      <w:sz w:val="14"/>
                      <w:lang w:val="es-BO" w:eastAsia="es-BO"/>
                    </w:rPr>
                    <w:t>. 2</w:t>
                  </w:r>
                </w:p>
              </w:tc>
              <w:tc>
                <w:tcPr>
                  <w:tcW w:w="851"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2AC0F95B" w14:textId="77777777" w:rsidR="005A1289" w:rsidRPr="00335E0A" w:rsidRDefault="005A1289" w:rsidP="00FA735E">
                  <w:pPr>
                    <w:jc w:val="center"/>
                    <w:rPr>
                      <w:rFonts w:ascii="Calibri" w:eastAsia="Calibri" w:hAnsi="Calibri"/>
                      <w:sz w:val="14"/>
                      <w:lang w:val="es-BO" w:eastAsia="es-BO"/>
                    </w:rPr>
                  </w:pPr>
                  <w:proofErr w:type="spellStart"/>
                  <w:r w:rsidRPr="00335E0A">
                    <w:rPr>
                      <w:rFonts w:ascii="Calibri" w:eastAsia="Calibri" w:hAnsi="Calibri"/>
                      <w:sz w:val="14"/>
                      <w:lang w:val="es-BO" w:eastAsia="es-BO"/>
                    </w:rPr>
                    <w:t>Altern</w:t>
                  </w:r>
                  <w:proofErr w:type="spellEnd"/>
                  <w:r w:rsidRPr="00335E0A">
                    <w:rPr>
                      <w:rFonts w:ascii="Calibri" w:eastAsia="Calibri" w:hAnsi="Calibri"/>
                      <w:sz w:val="14"/>
                      <w:lang w:val="es-BO" w:eastAsia="es-BO"/>
                    </w:rPr>
                    <w:t>. 3</w:t>
                  </w:r>
                </w:p>
              </w:tc>
            </w:tr>
            <w:tr w:rsidR="005A1289" w:rsidRPr="00335E0A" w14:paraId="4BDBB32F" w14:textId="77777777" w:rsidTr="00FA735E">
              <w:trPr>
                <w:gridAfter w:val="1"/>
                <w:wAfter w:w="162" w:type="dxa"/>
                <w:trHeight w:val="205"/>
                <w:jc w:val="center"/>
              </w:trPr>
              <w:tc>
                <w:tcPr>
                  <w:tcW w:w="2244" w:type="dxa"/>
                  <w:tcBorders>
                    <w:top w:val="single" w:sz="8" w:space="0" w:color="auto"/>
                    <w:left w:val="single" w:sz="8" w:space="0" w:color="auto"/>
                    <w:bottom w:val="nil"/>
                    <w:right w:val="nil"/>
                  </w:tcBorders>
                  <w:shd w:val="clear" w:color="auto" w:fill="auto"/>
                  <w:noWrap/>
                  <w:tcMar>
                    <w:top w:w="0" w:type="dxa"/>
                    <w:left w:w="70" w:type="dxa"/>
                    <w:bottom w:w="0" w:type="dxa"/>
                    <w:right w:w="70" w:type="dxa"/>
                  </w:tcMar>
                  <w:vAlign w:val="bottom"/>
                  <w:hideMark/>
                </w:tcPr>
                <w:p w14:paraId="30F0E8DA"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Gravedad Específica 15,6/15,6°C</w:t>
                  </w:r>
                </w:p>
              </w:tc>
              <w:tc>
                <w:tcPr>
                  <w:tcW w:w="984"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521B83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0,80</w:t>
                  </w:r>
                </w:p>
              </w:tc>
              <w:tc>
                <w:tcPr>
                  <w:tcW w:w="709"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9A487E6"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0,88</w:t>
                  </w:r>
                </w:p>
              </w:tc>
              <w:tc>
                <w:tcPr>
                  <w:tcW w:w="850" w:type="dxa"/>
                  <w:tcBorders>
                    <w:top w:val="single" w:sz="8" w:space="0" w:color="auto"/>
                    <w:left w:val="nil"/>
                    <w:bottom w:val="single" w:sz="8" w:space="0" w:color="auto"/>
                    <w:right w:val="nil"/>
                  </w:tcBorders>
                  <w:shd w:val="clear" w:color="auto" w:fill="auto"/>
                  <w:noWrap/>
                  <w:tcMar>
                    <w:top w:w="0" w:type="dxa"/>
                    <w:left w:w="70" w:type="dxa"/>
                    <w:bottom w:w="0" w:type="dxa"/>
                    <w:right w:w="70" w:type="dxa"/>
                  </w:tcMar>
                  <w:vAlign w:val="bottom"/>
                  <w:hideMark/>
                </w:tcPr>
                <w:p w14:paraId="57FE3056" w14:textId="77777777" w:rsidR="005A1289" w:rsidRPr="00335E0A" w:rsidRDefault="005A1289" w:rsidP="00FA735E">
                  <w:pPr>
                    <w:jc w:val="center"/>
                    <w:rPr>
                      <w:rFonts w:ascii="Calibri" w:eastAsia="Calibri" w:hAnsi="Calibri"/>
                      <w:b/>
                      <w:bCs/>
                      <w:sz w:val="14"/>
                      <w:lang w:val="es-BO" w:eastAsia="es-BO"/>
                    </w:rPr>
                  </w:pPr>
                  <w:r w:rsidRPr="00335E0A">
                    <w:rPr>
                      <w:rFonts w:ascii="Calibri" w:eastAsia="Calibri" w:hAnsi="Calibri"/>
                      <w:b/>
                      <w:bCs/>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4D912C68"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- 1298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5617177"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- 4052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64ABA59"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5BCD7A87"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4675FD85"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Corrosión lámina de Cobre (3h/100ºC)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78BC34A"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7CFBDE9"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3</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47B546D2"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06AC274"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xml:space="preserve">D - 130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AB29FA6"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1A39665"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635B969A"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74E28513"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Azufre Total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11829A8"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702E056"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1464EF9A"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7F48AECC"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- 1266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266CFBB"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- 4294</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D3C0A14"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- 2622</w:t>
                  </w:r>
                </w:p>
              </w:tc>
            </w:tr>
            <w:tr w:rsidR="005A1289" w:rsidRPr="00335E0A" w14:paraId="19026836"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4BAD7D04"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9A1F1F2"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4CBB58B" w14:textId="77777777" w:rsidR="005A1289" w:rsidRPr="00335E0A" w:rsidRDefault="005A1289" w:rsidP="00FA735E">
                  <w:pPr>
                    <w:jc w:val="center"/>
                    <w:rPr>
                      <w:rFonts w:ascii="Calibri" w:eastAsia="Calibri" w:hAnsi="Calibri"/>
                      <w:b/>
                      <w:bCs/>
                      <w:sz w:val="14"/>
                      <w:lang w:val="es-BO" w:eastAsia="es-BO"/>
                    </w:rPr>
                  </w:pPr>
                  <w:r w:rsidRPr="00335E0A">
                    <w:rPr>
                      <w:rFonts w:ascii="Calibri" w:eastAsia="Calibri" w:hAnsi="Calibri"/>
                      <w:b/>
                      <w:bCs/>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06006D2B"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968ABAA"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- 97</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F8E769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7678267"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7A975DCE"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0C649B57"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Punto de Inflamación</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AA8032B"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38 (100,4)</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A8E42B0"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6EA1515F"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DBB97E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- 93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0BE8201"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78E5674"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29482ECC"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1BF6947C"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Apariencia</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14:paraId="5DAB1B3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Cristalina</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083FA902"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D4362A8"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Visual</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D2C91F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1E8566B"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0D7FA8E1"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51381F7A" w14:textId="77777777" w:rsidR="005A1289" w:rsidRPr="00335E0A" w:rsidRDefault="005A1289" w:rsidP="00FA735E">
                  <w:pPr>
                    <w:rPr>
                      <w:rFonts w:ascii="Calibri" w:eastAsia="Calibri" w:hAnsi="Calibri"/>
                      <w:sz w:val="14"/>
                      <w:lang w:val="es-BO" w:eastAsia="es-BO"/>
                    </w:rPr>
                  </w:pPr>
                  <w:proofErr w:type="spellStart"/>
                  <w:r w:rsidRPr="00335E0A">
                    <w:rPr>
                      <w:rFonts w:ascii="Calibri" w:eastAsia="Calibri" w:hAnsi="Calibri"/>
                      <w:sz w:val="14"/>
                      <w:lang w:val="es-BO" w:eastAsia="es-BO"/>
                    </w:rPr>
                    <w:t>Viscocidad</w:t>
                  </w:r>
                  <w:proofErr w:type="spellEnd"/>
                  <w:r w:rsidRPr="00335E0A">
                    <w:rPr>
                      <w:rFonts w:ascii="Calibri" w:eastAsia="Calibri" w:hAnsi="Calibri"/>
                      <w:sz w:val="14"/>
                      <w:lang w:val="es-BO" w:eastAsia="es-BO"/>
                    </w:rPr>
                    <w:t xml:space="preserve"> Cinemática a 40ºC</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711C5D3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1,7</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830F546"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5,5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393E66A8" w14:textId="77777777" w:rsidR="005A1289" w:rsidRPr="00335E0A" w:rsidRDefault="005A1289" w:rsidP="00FA735E">
                  <w:pPr>
                    <w:jc w:val="center"/>
                    <w:rPr>
                      <w:rFonts w:ascii="Calibri" w:eastAsia="Calibri" w:hAnsi="Calibri"/>
                      <w:sz w:val="14"/>
                      <w:lang w:val="es-BO" w:eastAsia="es-BO"/>
                    </w:rPr>
                  </w:pPr>
                  <w:proofErr w:type="spellStart"/>
                  <w:r w:rsidRPr="00335E0A">
                    <w:rPr>
                      <w:rFonts w:ascii="Calibri" w:eastAsia="Calibri" w:hAnsi="Calibri"/>
                      <w:sz w:val="14"/>
                      <w:lang w:val="es-BO" w:eastAsia="es-BO"/>
                    </w:rPr>
                    <w:t>cSt</w:t>
                  </w:r>
                  <w:proofErr w:type="spellEnd"/>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9F507E9"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D- 445</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83D370F"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- 7042</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F7603E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52DE8399"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757E86EB" w14:textId="77777777" w:rsidR="005A1289" w:rsidRPr="00335E0A" w:rsidRDefault="005A1289" w:rsidP="00FA735E">
                  <w:pPr>
                    <w:rPr>
                      <w:rFonts w:ascii="Calibri" w:eastAsia="Calibri" w:hAnsi="Calibri"/>
                      <w:sz w:val="14"/>
                      <w:lang w:val="es-BO" w:eastAsia="es-BO"/>
                    </w:rPr>
                  </w:pPr>
                  <w:proofErr w:type="spellStart"/>
                  <w:r w:rsidRPr="00335E0A">
                    <w:rPr>
                      <w:rFonts w:ascii="Calibri" w:eastAsia="Calibri" w:hAnsi="Calibri"/>
                      <w:sz w:val="14"/>
                      <w:lang w:val="es-BO" w:eastAsia="es-BO"/>
                    </w:rPr>
                    <w:t>Indice</w:t>
                  </w:r>
                  <w:proofErr w:type="spellEnd"/>
                  <w:r w:rsidRPr="00335E0A">
                    <w:rPr>
                      <w:rFonts w:ascii="Calibri" w:eastAsia="Calibri" w:hAnsi="Calibri"/>
                      <w:sz w:val="14"/>
                      <w:lang w:val="es-BO" w:eastAsia="es-BO"/>
                    </w:rPr>
                    <w:t xml:space="preserve"> de </w:t>
                  </w:r>
                  <w:proofErr w:type="spellStart"/>
                  <w:r w:rsidRPr="00335E0A">
                    <w:rPr>
                      <w:rFonts w:ascii="Calibri" w:eastAsia="Calibri" w:hAnsi="Calibri"/>
                      <w:sz w:val="14"/>
                      <w:lang w:val="es-BO" w:eastAsia="es-BO"/>
                    </w:rPr>
                    <w:t>Cetano</w:t>
                  </w:r>
                  <w:proofErr w:type="spellEnd"/>
                  <w:r w:rsidRPr="00335E0A">
                    <w:rPr>
                      <w:rFonts w:ascii="Calibri" w:eastAsia="Calibri" w:hAnsi="Calibri"/>
                      <w:sz w:val="14"/>
                      <w:lang w:val="es-BO" w:eastAsia="es-BO"/>
                    </w:rPr>
                    <w:t xml:space="preserve"> (**)</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20AD4A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45</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448C6760"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5966B8DF"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4CF2B89"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- 976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AC60F85"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- 4737</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B4E389D"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33F7CF1E"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3D6B76FF"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xml:space="preserve">Número de </w:t>
                  </w:r>
                  <w:proofErr w:type="spellStart"/>
                  <w:r w:rsidRPr="00335E0A">
                    <w:rPr>
                      <w:rFonts w:ascii="Calibri" w:eastAsia="Calibri" w:hAnsi="Calibri"/>
                      <w:sz w:val="14"/>
                      <w:lang w:val="es-BO" w:eastAsia="es-BO"/>
                    </w:rPr>
                    <w:t>Cetano</w:t>
                  </w:r>
                  <w:proofErr w:type="spellEnd"/>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EC0FC7C"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42</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CA317CF"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07D53638"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98DC9E7"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- 613</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F87684D"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8B93375"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45B8E7BB"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tcMar>
                    <w:top w:w="0" w:type="dxa"/>
                    <w:left w:w="70" w:type="dxa"/>
                    <w:bottom w:w="0" w:type="dxa"/>
                    <w:right w:w="70" w:type="dxa"/>
                  </w:tcMar>
                  <w:vAlign w:val="bottom"/>
                  <w:hideMark/>
                </w:tcPr>
                <w:p w14:paraId="44D193E8"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xml:space="preserve">Residuo Carbonoso </w:t>
                  </w:r>
                  <w:proofErr w:type="spellStart"/>
                  <w:r w:rsidRPr="00335E0A">
                    <w:rPr>
                      <w:rFonts w:ascii="Calibri" w:eastAsia="Calibri" w:hAnsi="Calibri"/>
                      <w:sz w:val="14"/>
                      <w:lang w:val="es-BO" w:eastAsia="es-BO"/>
                    </w:rPr>
                    <w:t>Ramsbottom</w:t>
                  </w:r>
                  <w:proofErr w:type="spellEnd"/>
                  <w:r w:rsidRPr="00335E0A">
                    <w:rPr>
                      <w:rFonts w:ascii="Calibri" w:eastAsia="Calibri" w:hAnsi="Calibri"/>
                      <w:sz w:val="14"/>
                      <w:lang w:val="es-BO" w:eastAsia="es-BO"/>
                    </w:rPr>
                    <w:t xml:space="preserve"> del 10% de Residuo Destilado</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3723F53D"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983E359"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0,30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center"/>
                  <w:hideMark/>
                </w:tcPr>
                <w:p w14:paraId="53B5C464"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F3C224A"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D - 524</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0FC7BA6"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D - 189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3120786E"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D - 4530</w:t>
                  </w:r>
                </w:p>
              </w:tc>
            </w:tr>
            <w:tr w:rsidR="005A1289" w:rsidRPr="00335E0A" w14:paraId="19DD94BB"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619ECD9E"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lastRenderedPageBreak/>
                    <w:t>Cenizas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4431AB0"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D63A82E"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0,02</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3337C92C"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7E2D7C5D"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- 482</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20904C1"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F083B74"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4D337A53"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649F7743"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Agua y Sedimentos</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4AF416C"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26D9E4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0,05</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225E060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Peso</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C19F42B"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- 1796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AB8BCE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- 2709</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7C330AD5"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5F962EEF"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4AE8A030"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xml:space="preserve">Destilación </w:t>
                  </w:r>
                  <w:proofErr w:type="spellStart"/>
                  <w:r w:rsidRPr="00335E0A">
                    <w:rPr>
                      <w:rFonts w:ascii="Calibri" w:eastAsia="Calibri" w:hAnsi="Calibri"/>
                      <w:sz w:val="14"/>
                      <w:lang w:val="es-BO" w:eastAsia="es-BO"/>
                    </w:rPr>
                    <w:t>Engler</w:t>
                  </w:r>
                  <w:proofErr w:type="spellEnd"/>
                  <w:r w:rsidRPr="00335E0A">
                    <w:rPr>
                      <w:rFonts w:ascii="Calibri" w:eastAsia="Calibri" w:hAnsi="Calibri"/>
                      <w:sz w:val="14"/>
                      <w:lang w:val="es-BO" w:eastAsia="es-BO"/>
                    </w:rPr>
                    <w:t xml:space="preserve"> (760 </w:t>
                  </w:r>
                  <w:proofErr w:type="spellStart"/>
                  <w:r w:rsidRPr="00335E0A">
                    <w:rPr>
                      <w:rFonts w:ascii="Calibri" w:eastAsia="Calibri" w:hAnsi="Calibri"/>
                      <w:sz w:val="14"/>
                      <w:lang w:val="es-BO" w:eastAsia="es-BO"/>
                    </w:rPr>
                    <w:t>mmHg</w:t>
                  </w:r>
                  <w:proofErr w:type="spellEnd"/>
                  <w:r w:rsidRPr="00335E0A">
                    <w:rPr>
                      <w:rFonts w:ascii="Calibri" w:eastAsia="Calibri" w:hAnsi="Calibri"/>
                      <w:sz w:val="14"/>
                      <w:lang w:val="es-BO" w:eastAsia="es-BO"/>
                    </w:rPr>
                    <w:t>)</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95629B4"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98AB72E"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39A242EB"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0EDF7BB"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- 86</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644589E9"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AC8ACB3"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1129550A"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1F9373D9"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90% Vol.</w:t>
                  </w:r>
                </w:p>
              </w:tc>
              <w:tc>
                <w:tcPr>
                  <w:tcW w:w="984"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76D00A52"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282 (540)</w:t>
                  </w:r>
                </w:p>
              </w:tc>
              <w:tc>
                <w:tcPr>
                  <w:tcW w:w="70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628D85D"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382 (720)</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080122E8"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°C (°F)</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EA4DDD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5DE9C55"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48201097"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5BC09B0A"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79B00E7C"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Poder Calorífico</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14:paraId="7228B18A"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1E2FFD23"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BTU/lb</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320EE0E3"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- 4868</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7FD62EA4"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D - 240</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6C84309"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1FC96EBB" w14:textId="77777777" w:rsidTr="00FA735E">
              <w:trPr>
                <w:gridAfter w:val="1"/>
                <w:wAfter w:w="162" w:type="dxa"/>
                <w:trHeight w:val="205"/>
                <w:jc w:val="center"/>
              </w:trPr>
              <w:tc>
                <w:tcPr>
                  <w:tcW w:w="2244"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14:paraId="0708C89F"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Color ASTM</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14:paraId="77052425"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1B489BFA"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4B94751A"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- 1500</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195D318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2741BBAC"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1190B6AB" w14:textId="77777777" w:rsidTr="00FA735E">
              <w:trPr>
                <w:gridAfter w:val="1"/>
                <w:wAfter w:w="162" w:type="dxa"/>
                <w:trHeight w:val="215"/>
                <w:jc w:val="center"/>
              </w:trPr>
              <w:tc>
                <w:tcPr>
                  <w:tcW w:w="2244" w:type="dxa"/>
                  <w:tcBorders>
                    <w:top w:val="nil"/>
                    <w:left w:val="single" w:sz="8" w:space="0" w:color="auto"/>
                    <w:bottom w:val="single" w:sz="8" w:space="0" w:color="auto"/>
                    <w:right w:val="nil"/>
                  </w:tcBorders>
                  <w:shd w:val="clear" w:color="auto" w:fill="auto"/>
                  <w:noWrap/>
                  <w:tcMar>
                    <w:top w:w="0" w:type="dxa"/>
                    <w:left w:w="70" w:type="dxa"/>
                    <w:bottom w:w="0" w:type="dxa"/>
                    <w:right w:w="70" w:type="dxa"/>
                  </w:tcMar>
                  <w:vAlign w:val="bottom"/>
                  <w:hideMark/>
                </w:tcPr>
                <w:p w14:paraId="0DA9CD16"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Contenido de Aromáticos Totales</w:t>
                  </w:r>
                </w:p>
              </w:tc>
              <w:tc>
                <w:tcPr>
                  <w:tcW w:w="1693"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14:paraId="462D6D9A"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Informar</w:t>
                  </w:r>
                </w:p>
              </w:tc>
              <w:tc>
                <w:tcPr>
                  <w:tcW w:w="850"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14:paraId="57D29804"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Vol.</w:t>
                  </w:r>
                </w:p>
              </w:tc>
              <w:tc>
                <w:tcPr>
                  <w:tcW w:w="85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451EC0F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D - 1319</w:t>
                  </w:r>
                </w:p>
              </w:tc>
              <w:tc>
                <w:tcPr>
                  <w:tcW w:w="850"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47DCE88B"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c>
                <w:tcPr>
                  <w:tcW w:w="851"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0D1F42B"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5F5035F4" w14:textId="77777777" w:rsidTr="00FA735E">
              <w:trPr>
                <w:trHeight w:val="215"/>
                <w:jc w:val="center"/>
              </w:trPr>
              <w:tc>
                <w:tcPr>
                  <w:tcW w:w="2244" w:type="dxa"/>
                  <w:tcBorders>
                    <w:top w:val="nil"/>
                    <w:left w:val="single" w:sz="8" w:space="0" w:color="auto"/>
                    <w:bottom w:val="nil"/>
                    <w:right w:val="nil"/>
                  </w:tcBorders>
                  <w:noWrap/>
                  <w:tcMar>
                    <w:top w:w="0" w:type="dxa"/>
                    <w:left w:w="70" w:type="dxa"/>
                    <w:bottom w:w="0" w:type="dxa"/>
                    <w:right w:w="70" w:type="dxa"/>
                  </w:tcMar>
                  <w:vAlign w:val="bottom"/>
                  <w:hideMark/>
                </w:tcPr>
                <w:p w14:paraId="77BC7591"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 </w:t>
                  </w:r>
                </w:p>
              </w:tc>
              <w:tc>
                <w:tcPr>
                  <w:tcW w:w="984" w:type="dxa"/>
                  <w:noWrap/>
                  <w:tcMar>
                    <w:top w:w="0" w:type="dxa"/>
                    <w:left w:w="70" w:type="dxa"/>
                    <w:bottom w:w="0" w:type="dxa"/>
                    <w:right w:w="70" w:type="dxa"/>
                  </w:tcMar>
                  <w:vAlign w:val="bottom"/>
                  <w:hideMark/>
                </w:tcPr>
                <w:p w14:paraId="13F730E7" w14:textId="77777777" w:rsidR="005A1289" w:rsidRPr="00335E0A" w:rsidRDefault="005A1289" w:rsidP="00FA735E">
                  <w:pPr>
                    <w:rPr>
                      <w:rFonts w:ascii="Calibri" w:hAnsi="Calibri"/>
                      <w:sz w:val="14"/>
                      <w:lang w:val="es-BO" w:eastAsia="es-BO"/>
                    </w:rPr>
                  </w:pPr>
                </w:p>
              </w:tc>
              <w:tc>
                <w:tcPr>
                  <w:tcW w:w="709" w:type="dxa"/>
                  <w:noWrap/>
                  <w:tcMar>
                    <w:top w:w="0" w:type="dxa"/>
                    <w:left w:w="70" w:type="dxa"/>
                    <w:bottom w:w="0" w:type="dxa"/>
                    <w:right w:w="70" w:type="dxa"/>
                  </w:tcMar>
                  <w:vAlign w:val="bottom"/>
                  <w:hideMark/>
                </w:tcPr>
                <w:p w14:paraId="0D1BDB79" w14:textId="77777777" w:rsidR="005A1289" w:rsidRPr="00335E0A" w:rsidRDefault="005A1289" w:rsidP="00FA735E">
                  <w:pPr>
                    <w:rPr>
                      <w:rFonts w:ascii="Calibri" w:hAnsi="Calibri"/>
                      <w:sz w:val="14"/>
                      <w:lang w:val="es-BO" w:eastAsia="es-BO"/>
                    </w:rPr>
                  </w:pPr>
                </w:p>
              </w:tc>
              <w:tc>
                <w:tcPr>
                  <w:tcW w:w="850" w:type="dxa"/>
                  <w:noWrap/>
                  <w:tcMar>
                    <w:top w:w="0" w:type="dxa"/>
                    <w:left w:w="70" w:type="dxa"/>
                    <w:bottom w:w="0" w:type="dxa"/>
                    <w:right w:w="70" w:type="dxa"/>
                  </w:tcMar>
                  <w:vAlign w:val="bottom"/>
                  <w:hideMark/>
                </w:tcPr>
                <w:p w14:paraId="00BF645D" w14:textId="77777777" w:rsidR="005A1289" w:rsidRPr="00335E0A" w:rsidRDefault="005A1289" w:rsidP="00FA735E">
                  <w:pPr>
                    <w:rPr>
                      <w:rFonts w:ascii="Calibri" w:hAnsi="Calibri"/>
                      <w:sz w:val="14"/>
                      <w:lang w:val="es-BO" w:eastAsia="es-BO"/>
                    </w:rPr>
                  </w:pPr>
                </w:p>
              </w:tc>
              <w:tc>
                <w:tcPr>
                  <w:tcW w:w="851" w:type="dxa"/>
                  <w:noWrap/>
                  <w:tcMar>
                    <w:top w:w="0" w:type="dxa"/>
                    <w:left w:w="70" w:type="dxa"/>
                    <w:bottom w:w="0" w:type="dxa"/>
                    <w:right w:w="70" w:type="dxa"/>
                  </w:tcMar>
                  <w:vAlign w:val="bottom"/>
                  <w:hideMark/>
                </w:tcPr>
                <w:p w14:paraId="4979E820" w14:textId="77777777" w:rsidR="005A1289" w:rsidRPr="00335E0A" w:rsidRDefault="005A1289" w:rsidP="00FA735E">
                  <w:pPr>
                    <w:rPr>
                      <w:rFonts w:ascii="Calibri" w:hAnsi="Calibri"/>
                      <w:sz w:val="14"/>
                      <w:lang w:val="es-BO" w:eastAsia="es-BO"/>
                    </w:rPr>
                  </w:pPr>
                </w:p>
              </w:tc>
              <w:tc>
                <w:tcPr>
                  <w:tcW w:w="320" w:type="dxa"/>
                  <w:noWrap/>
                  <w:tcMar>
                    <w:top w:w="0" w:type="dxa"/>
                    <w:left w:w="70" w:type="dxa"/>
                    <w:bottom w:w="0" w:type="dxa"/>
                    <w:right w:w="70" w:type="dxa"/>
                  </w:tcMar>
                  <w:vAlign w:val="bottom"/>
                  <w:hideMark/>
                </w:tcPr>
                <w:p w14:paraId="64CAF122" w14:textId="77777777" w:rsidR="005A1289" w:rsidRPr="00335E0A" w:rsidRDefault="005A1289" w:rsidP="00FA735E">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14:paraId="5891A507" w14:textId="77777777" w:rsidR="005A1289" w:rsidRPr="00335E0A" w:rsidRDefault="005A1289" w:rsidP="00FA735E">
                  <w:pPr>
                    <w:rPr>
                      <w:rFonts w:ascii="Calibri" w:hAnsi="Calibri"/>
                      <w:sz w:val="14"/>
                      <w:lang w:val="es-BO" w:eastAsia="es-BO"/>
                    </w:rPr>
                  </w:pPr>
                </w:p>
              </w:tc>
              <w:tc>
                <w:tcPr>
                  <w:tcW w:w="553" w:type="dxa"/>
                  <w:noWrap/>
                  <w:tcMar>
                    <w:top w:w="0" w:type="dxa"/>
                    <w:left w:w="70" w:type="dxa"/>
                    <w:bottom w:w="0" w:type="dxa"/>
                    <w:right w:w="70" w:type="dxa"/>
                  </w:tcMar>
                  <w:vAlign w:val="bottom"/>
                  <w:hideMark/>
                </w:tcPr>
                <w:p w14:paraId="6674EB29" w14:textId="77777777" w:rsidR="005A1289" w:rsidRPr="00335E0A" w:rsidRDefault="005A1289" w:rsidP="00FA735E">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14:paraId="2E6E7A22"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 </w:t>
                  </w:r>
                </w:p>
              </w:tc>
            </w:tr>
            <w:tr w:rsidR="005A1289" w:rsidRPr="00335E0A" w14:paraId="4FD579FB" w14:textId="77777777" w:rsidTr="00FA735E">
              <w:trPr>
                <w:trHeight w:val="54"/>
                <w:jc w:val="center"/>
              </w:trPr>
              <w:tc>
                <w:tcPr>
                  <w:tcW w:w="2244"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14:paraId="2332B60C"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ZONA ORIENTE (*)</w:t>
                  </w:r>
                </w:p>
              </w:tc>
              <w:tc>
                <w:tcPr>
                  <w:tcW w:w="98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B7EAD1E"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Ene Feb Mar</w:t>
                  </w:r>
                </w:p>
              </w:tc>
              <w:tc>
                <w:tcPr>
                  <w:tcW w:w="7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75C4520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Abr</w:t>
                  </w:r>
                </w:p>
              </w:tc>
              <w:tc>
                <w:tcPr>
                  <w:tcW w:w="850"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78BD9BF"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Oct Nov</w:t>
                  </w:r>
                </w:p>
              </w:tc>
              <w:tc>
                <w:tcPr>
                  <w:tcW w:w="85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1B2D29F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Dic</w:t>
                  </w:r>
                </w:p>
              </w:tc>
              <w:tc>
                <w:tcPr>
                  <w:tcW w:w="320" w:type="dxa"/>
                  <w:noWrap/>
                  <w:tcMar>
                    <w:top w:w="0" w:type="dxa"/>
                    <w:left w:w="70" w:type="dxa"/>
                    <w:bottom w:w="0" w:type="dxa"/>
                    <w:right w:w="70" w:type="dxa"/>
                  </w:tcMar>
                  <w:vAlign w:val="bottom"/>
                  <w:hideMark/>
                </w:tcPr>
                <w:p w14:paraId="2EAF9756" w14:textId="77777777" w:rsidR="005A1289" w:rsidRPr="00335E0A" w:rsidRDefault="005A1289" w:rsidP="00FA735E">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14:paraId="214D9756" w14:textId="77777777" w:rsidR="005A1289" w:rsidRPr="00335E0A" w:rsidRDefault="005A1289" w:rsidP="00FA735E">
                  <w:pPr>
                    <w:rPr>
                      <w:rFonts w:ascii="Calibri" w:hAnsi="Calibri"/>
                      <w:sz w:val="14"/>
                      <w:lang w:val="es-BO" w:eastAsia="es-BO"/>
                    </w:rPr>
                  </w:pPr>
                </w:p>
              </w:tc>
              <w:tc>
                <w:tcPr>
                  <w:tcW w:w="553" w:type="dxa"/>
                  <w:noWrap/>
                  <w:tcMar>
                    <w:top w:w="0" w:type="dxa"/>
                    <w:left w:w="70" w:type="dxa"/>
                    <w:bottom w:w="0" w:type="dxa"/>
                    <w:right w:w="70" w:type="dxa"/>
                  </w:tcMar>
                  <w:vAlign w:val="bottom"/>
                  <w:hideMark/>
                </w:tcPr>
                <w:p w14:paraId="38B37098" w14:textId="77777777" w:rsidR="005A1289" w:rsidRPr="00335E0A" w:rsidRDefault="005A1289" w:rsidP="00FA735E">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14:paraId="56F35374" w14:textId="77777777" w:rsidR="005A1289" w:rsidRPr="00335E0A" w:rsidRDefault="005A1289" w:rsidP="00FA735E">
                  <w:pPr>
                    <w:jc w:val="center"/>
                    <w:rPr>
                      <w:rFonts w:ascii="Calibri" w:eastAsia="Calibri" w:hAnsi="Calibri" w:cs="Arial"/>
                      <w:sz w:val="14"/>
                      <w:lang w:val="es-BO" w:eastAsia="es-BO"/>
                    </w:rPr>
                  </w:pPr>
                  <w:r w:rsidRPr="00335E0A">
                    <w:rPr>
                      <w:rFonts w:ascii="Calibri" w:eastAsia="Calibri" w:hAnsi="Calibri" w:cs="Arial"/>
                      <w:sz w:val="14"/>
                      <w:lang w:val="es-BO" w:eastAsia="es-BO"/>
                    </w:rPr>
                    <w:t> </w:t>
                  </w:r>
                </w:p>
              </w:tc>
            </w:tr>
            <w:tr w:rsidR="005A1289" w:rsidRPr="00335E0A" w14:paraId="55FAC858" w14:textId="77777777" w:rsidTr="00FA735E">
              <w:trPr>
                <w:trHeight w:val="215"/>
                <w:jc w:val="center"/>
              </w:trPr>
              <w:tc>
                <w:tcPr>
                  <w:tcW w:w="2244"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14:paraId="4BB58127" w14:textId="77777777" w:rsidR="005A1289" w:rsidRPr="00335E0A" w:rsidRDefault="005A1289" w:rsidP="00FA735E">
                  <w:pPr>
                    <w:rPr>
                      <w:rFonts w:ascii="Calibri" w:eastAsia="Calibri" w:hAnsi="Calibri"/>
                      <w:sz w:val="14"/>
                      <w:lang w:val="es-BO" w:eastAsia="es-BO"/>
                    </w:rPr>
                  </w:pPr>
                  <w:r w:rsidRPr="00335E0A">
                    <w:rPr>
                      <w:rFonts w:ascii="Calibri" w:eastAsia="Calibri" w:hAnsi="Calibri"/>
                      <w:sz w:val="14"/>
                      <w:lang w:val="es-BO" w:eastAsia="es-BO"/>
                    </w:rPr>
                    <w:t>PUNTO DE ESCURRIMIENTO</w:t>
                  </w:r>
                </w:p>
              </w:tc>
              <w:tc>
                <w:tcPr>
                  <w:tcW w:w="9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D288F63"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12 (53,6)</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1170C0"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7 (44,6)</w:t>
                  </w:r>
                </w:p>
              </w:tc>
              <w:tc>
                <w:tcPr>
                  <w:tcW w:w="8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1F60E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9 (48,2)</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D527A7" w14:textId="77777777" w:rsidR="005A1289" w:rsidRPr="00335E0A" w:rsidRDefault="005A1289" w:rsidP="00FA735E">
                  <w:pPr>
                    <w:jc w:val="center"/>
                    <w:rPr>
                      <w:rFonts w:ascii="Calibri" w:eastAsia="Calibri" w:hAnsi="Calibri"/>
                      <w:sz w:val="14"/>
                      <w:lang w:val="es-BO" w:eastAsia="es-BO"/>
                    </w:rPr>
                  </w:pPr>
                  <w:r w:rsidRPr="00335E0A">
                    <w:rPr>
                      <w:rFonts w:ascii="Calibri" w:eastAsia="Calibri" w:hAnsi="Calibri"/>
                      <w:sz w:val="14"/>
                      <w:lang w:val="es-BO" w:eastAsia="es-BO"/>
                    </w:rPr>
                    <w:t>12 (53,6)</w:t>
                  </w:r>
                </w:p>
              </w:tc>
              <w:tc>
                <w:tcPr>
                  <w:tcW w:w="320" w:type="dxa"/>
                  <w:noWrap/>
                  <w:tcMar>
                    <w:top w:w="0" w:type="dxa"/>
                    <w:left w:w="70" w:type="dxa"/>
                    <w:bottom w:w="0" w:type="dxa"/>
                    <w:right w:w="70" w:type="dxa"/>
                  </w:tcMar>
                  <w:vAlign w:val="bottom"/>
                  <w:hideMark/>
                </w:tcPr>
                <w:p w14:paraId="625F122D" w14:textId="77777777" w:rsidR="005A1289" w:rsidRPr="00335E0A" w:rsidRDefault="005A1289" w:rsidP="00FA735E">
                  <w:pPr>
                    <w:rPr>
                      <w:rFonts w:ascii="Calibri" w:hAnsi="Calibri"/>
                      <w:sz w:val="14"/>
                      <w:lang w:val="es-BO" w:eastAsia="es-BO"/>
                    </w:rPr>
                  </w:pPr>
                </w:p>
              </w:tc>
              <w:tc>
                <w:tcPr>
                  <w:tcW w:w="828" w:type="dxa"/>
                  <w:gridSpan w:val="2"/>
                  <w:noWrap/>
                  <w:tcMar>
                    <w:top w:w="0" w:type="dxa"/>
                    <w:left w:w="70" w:type="dxa"/>
                    <w:bottom w:w="0" w:type="dxa"/>
                    <w:right w:w="70" w:type="dxa"/>
                  </w:tcMar>
                  <w:vAlign w:val="bottom"/>
                  <w:hideMark/>
                </w:tcPr>
                <w:p w14:paraId="74492EC6" w14:textId="77777777" w:rsidR="005A1289" w:rsidRPr="00335E0A" w:rsidRDefault="005A1289" w:rsidP="00FA735E">
                  <w:pPr>
                    <w:rPr>
                      <w:rFonts w:ascii="Calibri" w:hAnsi="Calibri"/>
                      <w:sz w:val="14"/>
                      <w:lang w:val="es-BO" w:eastAsia="es-BO"/>
                    </w:rPr>
                  </w:pPr>
                </w:p>
              </w:tc>
              <w:tc>
                <w:tcPr>
                  <w:tcW w:w="553" w:type="dxa"/>
                  <w:noWrap/>
                  <w:tcMar>
                    <w:top w:w="0" w:type="dxa"/>
                    <w:left w:w="70" w:type="dxa"/>
                    <w:bottom w:w="0" w:type="dxa"/>
                    <w:right w:w="70" w:type="dxa"/>
                  </w:tcMar>
                  <w:vAlign w:val="bottom"/>
                  <w:hideMark/>
                </w:tcPr>
                <w:p w14:paraId="36944762" w14:textId="77777777" w:rsidR="005A1289" w:rsidRPr="00335E0A" w:rsidRDefault="005A1289" w:rsidP="00FA735E">
                  <w:pPr>
                    <w:rPr>
                      <w:rFonts w:ascii="Calibri" w:hAnsi="Calibri"/>
                      <w:sz w:val="14"/>
                      <w:lang w:val="es-BO" w:eastAsia="es-BO"/>
                    </w:rPr>
                  </w:pPr>
                </w:p>
              </w:tc>
              <w:tc>
                <w:tcPr>
                  <w:tcW w:w="162" w:type="dxa"/>
                  <w:tcBorders>
                    <w:top w:val="nil"/>
                    <w:left w:val="nil"/>
                    <w:bottom w:val="nil"/>
                  </w:tcBorders>
                  <w:noWrap/>
                  <w:tcMar>
                    <w:top w:w="0" w:type="dxa"/>
                    <w:left w:w="70" w:type="dxa"/>
                    <w:bottom w:w="0" w:type="dxa"/>
                    <w:right w:w="70" w:type="dxa"/>
                  </w:tcMar>
                  <w:vAlign w:val="bottom"/>
                  <w:hideMark/>
                </w:tcPr>
                <w:p w14:paraId="71835257" w14:textId="77777777" w:rsidR="005A1289" w:rsidRPr="00335E0A" w:rsidRDefault="005A1289" w:rsidP="00FA735E">
                  <w:pPr>
                    <w:jc w:val="center"/>
                    <w:rPr>
                      <w:rFonts w:ascii="Calibri" w:eastAsia="Calibri" w:hAnsi="Calibri" w:cs="Arial"/>
                      <w:sz w:val="14"/>
                      <w:lang w:val="es-BO" w:eastAsia="es-BO"/>
                    </w:rPr>
                  </w:pPr>
                  <w:r w:rsidRPr="00335E0A">
                    <w:rPr>
                      <w:rFonts w:ascii="Calibri" w:eastAsia="Calibri" w:hAnsi="Calibri" w:cs="Arial"/>
                      <w:sz w:val="14"/>
                      <w:lang w:val="es-BO" w:eastAsia="es-BO"/>
                    </w:rPr>
                    <w:t> </w:t>
                  </w:r>
                </w:p>
              </w:tc>
            </w:tr>
          </w:tbl>
          <w:p w14:paraId="10E4B1D0" w14:textId="77777777" w:rsidR="005A1289" w:rsidRPr="00264FD9" w:rsidRDefault="005A1289" w:rsidP="00FA735E">
            <w:pPr>
              <w:rPr>
                <w:rFonts w:ascii="Calibri" w:eastAsia="Calibri" w:hAnsi="Calibri"/>
                <w:lang w:val="es-BO"/>
              </w:rPr>
            </w:pPr>
          </w:p>
          <w:p w14:paraId="308623DF" w14:textId="77777777" w:rsidR="005A1289" w:rsidRDefault="005A1289" w:rsidP="00FA735E">
            <w:pPr>
              <w:jc w:val="center"/>
              <w:rPr>
                <w:rFonts w:ascii="Calibri" w:eastAsia="Calibri" w:hAnsi="Calibri"/>
                <w:b/>
                <w:lang w:val="es-BO"/>
              </w:rPr>
            </w:pPr>
          </w:p>
          <w:p w14:paraId="251AFB67" w14:textId="77777777" w:rsidR="005A1289" w:rsidRPr="00264FD9" w:rsidRDefault="005A1289" w:rsidP="00FA735E">
            <w:pPr>
              <w:jc w:val="center"/>
              <w:rPr>
                <w:rFonts w:ascii="Calibri" w:eastAsia="Calibri" w:hAnsi="Calibri"/>
                <w:b/>
                <w:lang w:val="es-BO"/>
              </w:rPr>
            </w:pPr>
            <w:r w:rsidRPr="00264FD9">
              <w:rPr>
                <w:rFonts w:ascii="Calibri" w:eastAsia="Calibri" w:hAnsi="Calibri"/>
                <w:b/>
                <w:lang w:val="es-BO"/>
              </w:rPr>
              <w:t>Gasolina</w:t>
            </w:r>
          </w:p>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8"/>
              <w:gridCol w:w="709"/>
              <w:gridCol w:w="523"/>
              <w:gridCol w:w="475"/>
              <w:gridCol w:w="277"/>
              <w:gridCol w:w="567"/>
              <w:gridCol w:w="709"/>
              <w:gridCol w:w="709"/>
              <w:gridCol w:w="708"/>
              <w:gridCol w:w="750"/>
              <w:gridCol w:w="810"/>
            </w:tblGrid>
            <w:tr w:rsidR="005A1289" w:rsidRPr="00335E0A" w14:paraId="4269138A" w14:textId="77777777" w:rsidTr="00FA735E">
              <w:trPr>
                <w:trHeight w:val="214"/>
                <w:jc w:val="center"/>
              </w:trPr>
              <w:tc>
                <w:tcPr>
                  <w:tcW w:w="2188" w:type="dxa"/>
                  <w:vMerge w:val="restart"/>
                  <w:shd w:val="clear" w:color="auto" w:fill="D9D9D9"/>
                  <w:noWrap/>
                  <w:tcMar>
                    <w:top w:w="0" w:type="dxa"/>
                    <w:left w:w="70" w:type="dxa"/>
                    <w:bottom w:w="0" w:type="dxa"/>
                    <w:right w:w="70" w:type="dxa"/>
                  </w:tcMar>
                  <w:vAlign w:val="center"/>
                  <w:hideMark/>
                </w:tcPr>
                <w:p w14:paraId="172B6CA5" w14:textId="77777777" w:rsidR="005A1289" w:rsidRPr="00335E0A" w:rsidRDefault="005A1289" w:rsidP="00FA735E">
                  <w:pPr>
                    <w:jc w:val="center"/>
                    <w:rPr>
                      <w:rFonts w:ascii="Calibri" w:eastAsia="Calibri" w:hAnsi="Calibri"/>
                      <w:b/>
                      <w:bCs/>
                      <w:sz w:val="16"/>
                      <w:lang w:val="es-BO" w:eastAsia="es-BO"/>
                    </w:rPr>
                  </w:pPr>
                  <w:r w:rsidRPr="00335E0A">
                    <w:rPr>
                      <w:rFonts w:ascii="Calibri" w:eastAsia="Calibri" w:hAnsi="Calibri"/>
                      <w:b/>
                      <w:bCs/>
                      <w:sz w:val="16"/>
                      <w:lang w:val="es-BO" w:eastAsia="es-BO"/>
                    </w:rPr>
                    <w:t>PRUEBA</w:t>
                  </w:r>
                </w:p>
              </w:tc>
              <w:tc>
                <w:tcPr>
                  <w:tcW w:w="1232" w:type="dxa"/>
                  <w:gridSpan w:val="2"/>
                  <w:shd w:val="clear" w:color="auto" w:fill="D9D9D9"/>
                  <w:noWrap/>
                  <w:tcMar>
                    <w:top w:w="0" w:type="dxa"/>
                    <w:left w:w="70" w:type="dxa"/>
                    <w:bottom w:w="0" w:type="dxa"/>
                    <w:right w:w="70" w:type="dxa"/>
                  </w:tcMar>
                  <w:vAlign w:val="center"/>
                  <w:hideMark/>
                </w:tcPr>
                <w:p w14:paraId="77F3C1B1" w14:textId="77777777" w:rsidR="005A1289" w:rsidRPr="00335E0A" w:rsidRDefault="005A1289" w:rsidP="00FA735E">
                  <w:pPr>
                    <w:jc w:val="center"/>
                    <w:rPr>
                      <w:rFonts w:ascii="Calibri" w:eastAsia="Calibri" w:hAnsi="Calibri"/>
                      <w:b/>
                      <w:bCs/>
                      <w:sz w:val="16"/>
                      <w:lang w:val="es-BO" w:eastAsia="es-BO"/>
                    </w:rPr>
                  </w:pPr>
                  <w:r w:rsidRPr="00335E0A">
                    <w:rPr>
                      <w:rFonts w:ascii="Calibri" w:eastAsia="Calibri" w:hAnsi="Calibri"/>
                      <w:b/>
                      <w:bCs/>
                      <w:sz w:val="16"/>
                      <w:lang w:val="es-BO" w:eastAsia="es-BO"/>
                    </w:rPr>
                    <w:t>VERANO (*)</w:t>
                  </w:r>
                </w:p>
              </w:tc>
              <w:tc>
                <w:tcPr>
                  <w:tcW w:w="1319" w:type="dxa"/>
                  <w:gridSpan w:val="3"/>
                  <w:shd w:val="clear" w:color="auto" w:fill="D9D9D9"/>
                  <w:noWrap/>
                  <w:tcMar>
                    <w:top w:w="0" w:type="dxa"/>
                    <w:left w:w="70" w:type="dxa"/>
                    <w:bottom w:w="0" w:type="dxa"/>
                    <w:right w:w="70" w:type="dxa"/>
                  </w:tcMar>
                  <w:vAlign w:val="center"/>
                  <w:hideMark/>
                </w:tcPr>
                <w:p w14:paraId="5D5A95A4" w14:textId="77777777" w:rsidR="005A1289" w:rsidRPr="00335E0A" w:rsidRDefault="005A1289" w:rsidP="00FA735E">
                  <w:pPr>
                    <w:jc w:val="center"/>
                    <w:rPr>
                      <w:rFonts w:ascii="Calibri" w:eastAsia="Calibri" w:hAnsi="Calibri"/>
                      <w:b/>
                      <w:bCs/>
                      <w:sz w:val="16"/>
                      <w:lang w:val="es-BO" w:eastAsia="es-BO"/>
                    </w:rPr>
                  </w:pPr>
                  <w:r w:rsidRPr="00335E0A">
                    <w:rPr>
                      <w:rFonts w:ascii="Calibri" w:eastAsia="Calibri" w:hAnsi="Calibri"/>
                      <w:b/>
                      <w:bCs/>
                      <w:sz w:val="16"/>
                      <w:lang w:val="es-BO" w:eastAsia="es-BO"/>
                    </w:rPr>
                    <w:t>INVIERNO</w:t>
                  </w:r>
                </w:p>
              </w:tc>
              <w:tc>
                <w:tcPr>
                  <w:tcW w:w="709" w:type="dxa"/>
                  <w:vMerge w:val="restart"/>
                  <w:shd w:val="clear" w:color="auto" w:fill="D9D9D9"/>
                  <w:noWrap/>
                  <w:tcMar>
                    <w:top w:w="0" w:type="dxa"/>
                    <w:left w:w="70" w:type="dxa"/>
                    <w:bottom w:w="0" w:type="dxa"/>
                    <w:right w:w="70" w:type="dxa"/>
                  </w:tcMar>
                  <w:vAlign w:val="center"/>
                  <w:hideMark/>
                </w:tcPr>
                <w:p w14:paraId="772B959B" w14:textId="77777777" w:rsidR="005A1289" w:rsidRPr="00335E0A" w:rsidRDefault="005A1289" w:rsidP="00FA735E">
                  <w:pPr>
                    <w:jc w:val="center"/>
                    <w:rPr>
                      <w:rFonts w:ascii="Calibri" w:eastAsia="Calibri" w:hAnsi="Calibri"/>
                      <w:b/>
                      <w:bCs/>
                      <w:sz w:val="16"/>
                      <w:lang w:val="es-BO" w:eastAsia="es-BO"/>
                    </w:rPr>
                  </w:pPr>
                  <w:r w:rsidRPr="00335E0A">
                    <w:rPr>
                      <w:rFonts w:ascii="Calibri" w:eastAsia="Calibri" w:hAnsi="Calibri"/>
                      <w:b/>
                      <w:bCs/>
                      <w:sz w:val="16"/>
                      <w:lang w:val="es-BO" w:eastAsia="es-BO"/>
                    </w:rPr>
                    <w:t>UNIDAD</w:t>
                  </w:r>
                </w:p>
              </w:tc>
              <w:tc>
                <w:tcPr>
                  <w:tcW w:w="2977" w:type="dxa"/>
                  <w:gridSpan w:val="4"/>
                  <w:shd w:val="clear" w:color="auto" w:fill="D9D9D9"/>
                  <w:noWrap/>
                  <w:tcMar>
                    <w:top w:w="0" w:type="dxa"/>
                    <w:left w:w="70" w:type="dxa"/>
                    <w:bottom w:w="0" w:type="dxa"/>
                    <w:right w:w="70" w:type="dxa"/>
                  </w:tcMar>
                  <w:vAlign w:val="center"/>
                  <w:hideMark/>
                </w:tcPr>
                <w:p w14:paraId="5E176420" w14:textId="77777777" w:rsidR="005A1289" w:rsidRPr="00335E0A" w:rsidRDefault="005A1289" w:rsidP="00FA735E">
                  <w:pPr>
                    <w:jc w:val="center"/>
                    <w:rPr>
                      <w:rFonts w:ascii="Calibri" w:eastAsia="Calibri" w:hAnsi="Calibri"/>
                      <w:b/>
                      <w:bCs/>
                      <w:sz w:val="16"/>
                      <w:lang w:val="es-BO" w:eastAsia="es-BO"/>
                    </w:rPr>
                  </w:pPr>
                  <w:r w:rsidRPr="00335E0A">
                    <w:rPr>
                      <w:rFonts w:ascii="Calibri" w:eastAsia="Calibri" w:hAnsi="Calibri"/>
                      <w:b/>
                      <w:bCs/>
                      <w:sz w:val="16"/>
                      <w:lang w:val="es-BO" w:eastAsia="es-BO"/>
                    </w:rPr>
                    <w:t>METODO ASTM</w:t>
                  </w:r>
                </w:p>
              </w:tc>
            </w:tr>
            <w:tr w:rsidR="005A1289" w:rsidRPr="00335E0A" w14:paraId="6F82D108" w14:textId="77777777" w:rsidTr="00FA735E">
              <w:trPr>
                <w:trHeight w:val="214"/>
                <w:jc w:val="center"/>
              </w:trPr>
              <w:tc>
                <w:tcPr>
                  <w:tcW w:w="2188" w:type="dxa"/>
                  <w:vMerge/>
                  <w:shd w:val="clear" w:color="auto" w:fill="D9D9D9"/>
                  <w:vAlign w:val="center"/>
                  <w:hideMark/>
                </w:tcPr>
                <w:p w14:paraId="541F6EE5" w14:textId="77777777" w:rsidR="005A1289" w:rsidRPr="00335E0A" w:rsidRDefault="005A1289" w:rsidP="00FA735E">
                  <w:pPr>
                    <w:rPr>
                      <w:rFonts w:ascii="Calibri" w:eastAsia="Calibri" w:hAnsi="Calibri"/>
                      <w:b/>
                      <w:bCs/>
                      <w:sz w:val="16"/>
                      <w:lang w:val="es-BO" w:eastAsia="es-BO"/>
                    </w:rPr>
                  </w:pPr>
                </w:p>
              </w:tc>
              <w:tc>
                <w:tcPr>
                  <w:tcW w:w="709" w:type="dxa"/>
                  <w:shd w:val="clear" w:color="auto" w:fill="D9D9D9"/>
                  <w:noWrap/>
                  <w:tcMar>
                    <w:top w:w="0" w:type="dxa"/>
                    <w:left w:w="70" w:type="dxa"/>
                    <w:bottom w:w="0" w:type="dxa"/>
                    <w:right w:w="70" w:type="dxa"/>
                  </w:tcMar>
                  <w:vAlign w:val="center"/>
                  <w:hideMark/>
                </w:tcPr>
                <w:p w14:paraId="54EE384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MIN.</w:t>
                  </w:r>
                </w:p>
              </w:tc>
              <w:tc>
                <w:tcPr>
                  <w:tcW w:w="523" w:type="dxa"/>
                  <w:shd w:val="clear" w:color="auto" w:fill="D9D9D9"/>
                  <w:noWrap/>
                  <w:tcMar>
                    <w:top w:w="0" w:type="dxa"/>
                    <w:left w:w="70" w:type="dxa"/>
                    <w:bottom w:w="0" w:type="dxa"/>
                    <w:right w:w="70" w:type="dxa"/>
                  </w:tcMar>
                  <w:vAlign w:val="center"/>
                  <w:hideMark/>
                </w:tcPr>
                <w:p w14:paraId="51F1197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MAX.</w:t>
                  </w:r>
                </w:p>
              </w:tc>
              <w:tc>
                <w:tcPr>
                  <w:tcW w:w="752" w:type="dxa"/>
                  <w:gridSpan w:val="2"/>
                  <w:shd w:val="clear" w:color="auto" w:fill="D9D9D9"/>
                  <w:noWrap/>
                  <w:tcMar>
                    <w:top w:w="0" w:type="dxa"/>
                    <w:left w:w="70" w:type="dxa"/>
                    <w:bottom w:w="0" w:type="dxa"/>
                    <w:right w:w="70" w:type="dxa"/>
                  </w:tcMar>
                  <w:vAlign w:val="center"/>
                  <w:hideMark/>
                </w:tcPr>
                <w:p w14:paraId="296B9E4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MIN.</w:t>
                  </w:r>
                </w:p>
              </w:tc>
              <w:tc>
                <w:tcPr>
                  <w:tcW w:w="567" w:type="dxa"/>
                  <w:shd w:val="clear" w:color="auto" w:fill="D9D9D9"/>
                  <w:noWrap/>
                  <w:tcMar>
                    <w:top w:w="0" w:type="dxa"/>
                    <w:left w:w="70" w:type="dxa"/>
                    <w:bottom w:w="0" w:type="dxa"/>
                    <w:right w:w="70" w:type="dxa"/>
                  </w:tcMar>
                  <w:vAlign w:val="center"/>
                  <w:hideMark/>
                </w:tcPr>
                <w:p w14:paraId="20A33F9E"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MAX.</w:t>
                  </w:r>
                </w:p>
              </w:tc>
              <w:tc>
                <w:tcPr>
                  <w:tcW w:w="709" w:type="dxa"/>
                  <w:vMerge/>
                  <w:shd w:val="clear" w:color="auto" w:fill="D9D9D9"/>
                  <w:vAlign w:val="center"/>
                  <w:hideMark/>
                </w:tcPr>
                <w:p w14:paraId="31CC4A9E" w14:textId="77777777" w:rsidR="005A1289" w:rsidRPr="00335E0A" w:rsidRDefault="005A1289" w:rsidP="00FA735E">
                  <w:pPr>
                    <w:rPr>
                      <w:rFonts w:ascii="Calibri" w:eastAsia="Calibri" w:hAnsi="Calibri"/>
                      <w:b/>
                      <w:bCs/>
                      <w:sz w:val="16"/>
                      <w:lang w:val="es-BO" w:eastAsia="es-BO"/>
                    </w:rPr>
                  </w:pPr>
                </w:p>
              </w:tc>
              <w:tc>
                <w:tcPr>
                  <w:tcW w:w="709" w:type="dxa"/>
                  <w:shd w:val="clear" w:color="auto" w:fill="D9D9D9"/>
                  <w:noWrap/>
                  <w:tcMar>
                    <w:top w:w="0" w:type="dxa"/>
                    <w:left w:w="70" w:type="dxa"/>
                    <w:bottom w:w="0" w:type="dxa"/>
                    <w:right w:w="70" w:type="dxa"/>
                  </w:tcMar>
                  <w:vAlign w:val="center"/>
                  <w:hideMark/>
                </w:tcPr>
                <w:p w14:paraId="05576E69" w14:textId="77777777" w:rsidR="005A1289" w:rsidRPr="00335E0A" w:rsidRDefault="005A1289" w:rsidP="00FA735E">
                  <w:pPr>
                    <w:jc w:val="center"/>
                    <w:rPr>
                      <w:rFonts w:ascii="Calibri" w:eastAsia="Calibri" w:hAnsi="Calibri"/>
                      <w:sz w:val="16"/>
                      <w:lang w:val="es-BO" w:eastAsia="es-BO"/>
                    </w:rPr>
                  </w:pPr>
                  <w:proofErr w:type="spellStart"/>
                  <w:r w:rsidRPr="00335E0A">
                    <w:rPr>
                      <w:rFonts w:ascii="Calibri" w:eastAsia="Calibri" w:hAnsi="Calibri"/>
                      <w:sz w:val="16"/>
                      <w:lang w:val="es-BO" w:eastAsia="es-BO"/>
                    </w:rPr>
                    <w:t>Altern</w:t>
                  </w:r>
                  <w:proofErr w:type="spellEnd"/>
                  <w:r w:rsidRPr="00335E0A">
                    <w:rPr>
                      <w:rFonts w:ascii="Calibri" w:eastAsia="Calibri" w:hAnsi="Calibri"/>
                      <w:sz w:val="16"/>
                      <w:lang w:val="es-BO" w:eastAsia="es-BO"/>
                    </w:rPr>
                    <w:t>. 1</w:t>
                  </w:r>
                </w:p>
              </w:tc>
              <w:tc>
                <w:tcPr>
                  <w:tcW w:w="708" w:type="dxa"/>
                  <w:shd w:val="clear" w:color="auto" w:fill="D9D9D9"/>
                  <w:noWrap/>
                  <w:tcMar>
                    <w:top w:w="0" w:type="dxa"/>
                    <w:left w:w="70" w:type="dxa"/>
                    <w:bottom w:w="0" w:type="dxa"/>
                    <w:right w:w="70" w:type="dxa"/>
                  </w:tcMar>
                  <w:vAlign w:val="center"/>
                  <w:hideMark/>
                </w:tcPr>
                <w:p w14:paraId="063371EA" w14:textId="77777777" w:rsidR="005A1289" w:rsidRPr="00335E0A" w:rsidRDefault="005A1289" w:rsidP="00FA735E">
                  <w:pPr>
                    <w:jc w:val="center"/>
                    <w:rPr>
                      <w:rFonts w:ascii="Calibri" w:eastAsia="Calibri" w:hAnsi="Calibri"/>
                      <w:sz w:val="16"/>
                      <w:lang w:val="es-BO" w:eastAsia="es-BO"/>
                    </w:rPr>
                  </w:pPr>
                  <w:proofErr w:type="spellStart"/>
                  <w:r w:rsidRPr="00335E0A">
                    <w:rPr>
                      <w:rFonts w:ascii="Calibri" w:eastAsia="Calibri" w:hAnsi="Calibri"/>
                      <w:sz w:val="16"/>
                      <w:lang w:val="es-BO" w:eastAsia="es-BO"/>
                    </w:rPr>
                    <w:t>Altern</w:t>
                  </w:r>
                  <w:proofErr w:type="spellEnd"/>
                  <w:r w:rsidRPr="00335E0A">
                    <w:rPr>
                      <w:rFonts w:ascii="Calibri" w:eastAsia="Calibri" w:hAnsi="Calibri"/>
                      <w:sz w:val="16"/>
                      <w:lang w:val="es-BO" w:eastAsia="es-BO"/>
                    </w:rPr>
                    <w:t>. 2</w:t>
                  </w:r>
                </w:p>
              </w:tc>
              <w:tc>
                <w:tcPr>
                  <w:tcW w:w="750" w:type="dxa"/>
                  <w:shd w:val="clear" w:color="auto" w:fill="D9D9D9"/>
                  <w:noWrap/>
                  <w:tcMar>
                    <w:top w:w="0" w:type="dxa"/>
                    <w:left w:w="70" w:type="dxa"/>
                    <w:bottom w:w="0" w:type="dxa"/>
                    <w:right w:w="70" w:type="dxa"/>
                  </w:tcMar>
                  <w:vAlign w:val="center"/>
                  <w:hideMark/>
                </w:tcPr>
                <w:p w14:paraId="7EA5C138" w14:textId="77777777" w:rsidR="005A1289" w:rsidRPr="00335E0A" w:rsidRDefault="005A1289" w:rsidP="00FA735E">
                  <w:pPr>
                    <w:jc w:val="center"/>
                    <w:rPr>
                      <w:rFonts w:ascii="Calibri" w:eastAsia="Calibri" w:hAnsi="Calibri"/>
                      <w:sz w:val="16"/>
                      <w:lang w:val="es-BO" w:eastAsia="es-BO"/>
                    </w:rPr>
                  </w:pPr>
                  <w:proofErr w:type="spellStart"/>
                  <w:r w:rsidRPr="00335E0A">
                    <w:rPr>
                      <w:rFonts w:ascii="Calibri" w:eastAsia="Calibri" w:hAnsi="Calibri"/>
                      <w:sz w:val="16"/>
                      <w:lang w:val="es-BO" w:eastAsia="es-BO"/>
                    </w:rPr>
                    <w:t>Altern</w:t>
                  </w:r>
                  <w:proofErr w:type="spellEnd"/>
                  <w:r w:rsidRPr="00335E0A">
                    <w:rPr>
                      <w:rFonts w:ascii="Calibri" w:eastAsia="Calibri" w:hAnsi="Calibri"/>
                      <w:sz w:val="16"/>
                      <w:lang w:val="es-BO" w:eastAsia="es-BO"/>
                    </w:rPr>
                    <w:t>. 3</w:t>
                  </w:r>
                </w:p>
              </w:tc>
              <w:tc>
                <w:tcPr>
                  <w:tcW w:w="810" w:type="dxa"/>
                  <w:shd w:val="clear" w:color="auto" w:fill="D9D9D9"/>
                  <w:noWrap/>
                  <w:tcMar>
                    <w:top w:w="0" w:type="dxa"/>
                    <w:left w:w="70" w:type="dxa"/>
                    <w:bottom w:w="0" w:type="dxa"/>
                    <w:right w:w="70" w:type="dxa"/>
                  </w:tcMar>
                  <w:vAlign w:val="center"/>
                  <w:hideMark/>
                </w:tcPr>
                <w:p w14:paraId="37F28FC9" w14:textId="77777777" w:rsidR="005A1289" w:rsidRPr="00335E0A" w:rsidRDefault="005A1289" w:rsidP="00FA735E">
                  <w:pPr>
                    <w:jc w:val="center"/>
                    <w:rPr>
                      <w:rFonts w:ascii="Calibri" w:eastAsia="Calibri" w:hAnsi="Calibri"/>
                      <w:sz w:val="16"/>
                      <w:lang w:val="es-BO" w:eastAsia="es-BO"/>
                    </w:rPr>
                  </w:pPr>
                  <w:proofErr w:type="spellStart"/>
                  <w:r w:rsidRPr="00335E0A">
                    <w:rPr>
                      <w:rFonts w:ascii="Calibri" w:eastAsia="Calibri" w:hAnsi="Calibri"/>
                      <w:sz w:val="16"/>
                      <w:lang w:val="es-BO" w:eastAsia="es-BO"/>
                    </w:rPr>
                    <w:t>Altern</w:t>
                  </w:r>
                  <w:proofErr w:type="spellEnd"/>
                  <w:r w:rsidRPr="00335E0A">
                    <w:rPr>
                      <w:rFonts w:ascii="Calibri" w:eastAsia="Calibri" w:hAnsi="Calibri"/>
                      <w:sz w:val="16"/>
                      <w:lang w:val="es-BO" w:eastAsia="es-BO"/>
                    </w:rPr>
                    <w:t>. 4</w:t>
                  </w:r>
                </w:p>
              </w:tc>
            </w:tr>
            <w:tr w:rsidR="005A1289" w:rsidRPr="00335E0A" w14:paraId="3B2A2CE7"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089A16E5"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Gravedad Específica 15,6/15,6°C</w:t>
                  </w:r>
                </w:p>
              </w:tc>
              <w:tc>
                <w:tcPr>
                  <w:tcW w:w="1232" w:type="dxa"/>
                  <w:gridSpan w:val="2"/>
                  <w:shd w:val="clear" w:color="auto" w:fill="auto"/>
                  <w:noWrap/>
                  <w:tcMar>
                    <w:top w:w="0" w:type="dxa"/>
                    <w:left w:w="70" w:type="dxa"/>
                    <w:bottom w:w="0" w:type="dxa"/>
                    <w:right w:w="70" w:type="dxa"/>
                  </w:tcMar>
                  <w:vAlign w:val="bottom"/>
                  <w:hideMark/>
                </w:tcPr>
                <w:p w14:paraId="1A6D13C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14:paraId="659B8E4E"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709" w:type="dxa"/>
                  <w:shd w:val="clear" w:color="auto" w:fill="auto"/>
                  <w:noWrap/>
                  <w:tcMar>
                    <w:top w:w="0" w:type="dxa"/>
                    <w:left w:w="70" w:type="dxa"/>
                    <w:bottom w:w="0" w:type="dxa"/>
                    <w:right w:w="70" w:type="dxa"/>
                  </w:tcMar>
                  <w:vAlign w:val="bottom"/>
                  <w:hideMark/>
                </w:tcPr>
                <w:p w14:paraId="1BAF333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2B4C4F2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- 1298</w:t>
                  </w:r>
                </w:p>
              </w:tc>
              <w:tc>
                <w:tcPr>
                  <w:tcW w:w="708" w:type="dxa"/>
                  <w:shd w:val="clear" w:color="auto" w:fill="auto"/>
                  <w:noWrap/>
                  <w:tcMar>
                    <w:top w:w="0" w:type="dxa"/>
                    <w:left w:w="70" w:type="dxa"/>
                    <w:bottom w:w="0" w:type="dxa"/>
                    <w:right w:w="70" w:type="dxa"/>
                  </w:tcMar>
                  <w:vAlign w:val="bottom"/>
                  <w:hideMark/>
                </w:tcPr>
                <w:p w14:paraId="2986197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- 4052</w:t>
                  </w:r>
                </w:p>
              </w:tc>
              <w:tc>
                <w:tcPr>
                  <w:tcW w:w="750" w:type="dxa"/>
                  <w:shd w:val="clear" w:color="auto" w:fill="auto"/>
                  <w:noWrap/>
                  <w:tcMar>
                    <w:top w:w="0" w:type="dxa"/>
                    <w:left w:w="70" w:type="dxa"/>
                    <w:bottom w:w="0" w:type="dxa"/>
                    <w:right w:w="70" w:type="dxa"/>
                  </w:tcMar>
                  <w:vAlign w:val="bottom"/>
                  <w:hideMark/>
                </w:tcPr>
                <w:p w14:paraId="188A97F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17F55E2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59B7836F"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5C0963DF"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Relación V/L= 20 (760 </w:t>
                  </w:r>
                  <w:proofErr w:type="spellStart"/>
                  <w:r w:rsidRPr="00335E0A">
                    <w:rPr>
                      <w:rFonts w:ascii="Calibri" w:eastAsia="Calibri" w:hAnsi="Calibri"/>
                      <w:sz w:val="16"/>
                      <w:lang w:val="es-BO" w:eastAsia="es-BO"/>
                    </w:rPr>
                    <w:t>mmHg</w:t>
                  </w:r>
                  <w:proofErr w:type="spellEnd"/>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6F49469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51 (124)</w:t>
                  </w:r>
                </w:p>
              </w:tc>
              <w:tc>
                <w:tcPr>
                  <w:tcW w:w="523" w:type="dxa"/>
                  <w:shd w:val="clear" w:color="auto" w:fill="auto"/>
                  <w:noWrap/>
                  <w:tcMar>
                    <w:top w:w="0" w:type="dxa"/>
                    <w:left w:w="70" w:type="dxa"/>
                    <w:bottom w:w="0" w:type="dxa"/>
                    <w:right w:w="70" w:type="dxa"/>
                  </w:tcMar>
                  <w:vAlign w:val="bottom"/>
                  <w:hideMark/>
                </w:tcPr>
                <w:p w14:paraId="6924F95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2" w:type="dxa"/>
                  <w:gridSpan w:val="2"/>
                  <w:shd w:val="clear" w:color="auto" w:fill="auto"/>
                  <w:noWrap/>
                  <w:tcMar>
                    <w:top w:w="0" w:type="dxa"/>
                    <w:left w:w="70" w:type="dxa"/>
                    <w:bottom w:w="0" w:type="dxa"/>
                    <w:right w:w="70" w:type="dxa"/>
                  </w:tcMar>
                  <w:vAlign w:val="bottom"/>
                  <w:hideMark/>
                </w:tcPr>
                <w:p w14:paraId="4A7FA37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51 (124)</w:t>
                  </w:r>
                </w:p>
              </w:tc>
              <w:tc>
                <w:tcPr>
                  <w:tcW w:w="567" w:type="dxa"/>
                  <w:shd w:val="clear" w:color="auto" w:fill="auto"/>
                  <w:noWrap/>
                  <w:tcMar>
                    <w:top w:w="0" w:type="dxa"/>
                    <w:left w:w="70" w:type="dxa"/>
                    <w:bottom w:w="0" w:type="dxa"/>
                    <w:right w:w="70" w:type="dxa"/>
                  </w:tcMar>
                  <w:vAlign w:val="bottom"/>
                  <w:hideMark/>
                </w:tcPr>
                <w:p w14:paraId="1DAF63B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9" w:type="dxa"/>
                  <w:shd w:val="clear" w:color="auto" w:fill="auto"/>
                  <w:noWrap/>
                  <w:tcMar>
                    <w:top w:w="0" w:type="dxa"/>
                    <w:left w:w="70" w:type="dxa"/>
                    <w:bottom w:w="0" w:type="dxa"/>
                    <w:right w:w="70" w:type="dxa"/>
                  </w:tcMar>
                  <w:vAlign w:val="bottom"/>
                  <w:hideMark/>
                </w:tcPr>
                <w:p w14:paraId="6C91995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 °F)</w:t>
                  </w:r>
                </w:p>
              </w:tc>
              <w:tc>
                <w:tcPr>
                  <w:tcW w:w="709" w:type="dxa"/>
                  <w:shd w:val="clear" w:color="auto" w:fill="auto"/>
                  <w:noWrap/>
                  <w:tcMar>
                    <w:top w:w="0" w:type="dxa"/>
                    <w:left w:w="70" w:type="dxa"/>
                    <w:bottom w:w="0" w:type="dxa"/>
                    <w:right w:w="70" w:type="dxa"/>
                  </w:tcMar>
                  <w:vAlign w:val="bottom"/>
                  <w:hideMark/>
                </w:tcPr>
                <w:p w14:paraId="28B425A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- 2533</w:t>
                  </w:r>
                </w:p>
              </w:tc>
              <w:tc>
                <w:tcPr>
                  <w:tcW w:w="708" w:type="dxa"/>
                  <w:shd w:val="clear" w:color="auto" w:fill="auto"/>
                  <w:noWrap/>
                  <w:tcMar>
                    <w:top w:w="0" w:type="dxa"/>
                    <w:left w:w="70" w:type="dxa"/>
                    <w:bottom w:w="0" w:type="dxa"/>
                    <w:right w:w="70" w:type="dxa"/>
                  </w:tcMar>
                  <w:vAlign w:val="bottom"/>
                  <w:hideMark/>
                </w:tcPr>
                <w:p w14:paraId="22152E2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- 2533</w:t>
                  </w:r>
                </w:p>
              </w:tc>
              <w:tc>
                <w:tcPr>
                  <w:tcW w:w="750" w:type="dxa"/>
                  <w:shd w:val="clear" w:color="auto" w:fill="auto"/>
                  <w:noWrap/>
                  <w:tcMar>
                    <w:top w:w="0" w:type="dxa"/>
                    <w:left w:w="70" w:type="dxa"/>
                    <w:bottom w:w="0" w:type="dxa"/>
                    <w:right w:w="70" w:type="dxa"/>
                  </w:tcMar>
                  <w:vAlign w:val="bottom"/>
                  <w:hideMark/>
                </w:tcPr>
                <w:p w14:paraId="2197F6F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5DE9498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575C8975"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703A11A9"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Tensión de Vapor </w:t>
                  </w:r>
                  <w:proofErr w:type="spellStart"/>
                  <w:r w:rsidRPr="00335E0A">
                    <w:rPr>
                      <w:rFonts w:ascii="Calibri" w:eastAsia="Calibri" w:hAnsi="Calibri"/>
                      <w:sz w:val="16"/>
                      <w:lang w:val="es-BO" w:eastAsia="es-BO"/>
                    </w:rPr>
                    <w:t>Reid</w:t>
                  </w:r>
                  <w:proofErr w:type="spellEnd"/>
                  <w:r w:rsidRPr="00335E0A">
                    <w:rPr>
                      <w:rFonts w:ascii="Calibri" w:eastAsia="Calibri" w:hAnsi="Calibri"/>
                      <w:sz w:val="16"/>
                      <w:lang w:val="es-BO" w:eastAsia="es-BO"/>
                    </w:rPr>
                    <w:t xml:space="preserve"> a 100°F (37,8°C)</w:t>
                  </w:r>
                </w:p>
              </w:tc>
              <w:tc>
                <w:tcPr>
                  <w:tcW w:w="709" w:type="dxa"/>
                  <w:shd w:val="clear" w:color="auto" w:fill="auto"/>
                  <w:noWrap/>
                  <w:tcMar>
                    <w:top w:w="0" w:type="dxa"/>
                    <w:left w:w="70" w:type="dxa"/>
                    <w:bottom w:w="0" w:type="dxa"/>
                    <w:right w:w="70" w:type="dxa"/>
                  </w:tcMar>
                  <w:vAlign w:val="bottom"/>
                  <w:hideMark/>
                </w:tcPr>
                <w:p w14:paraId="7EC4868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5,5</w:t>
                  </w:r>
                </w:p>
              </w:tc>
              <w:tc>
                <w:tcPr>
                  <w:tcW w:w="523" w:type="dxa"/>
                  <w:shd w:val="clear" w:color="auto" w:fill="auto"/>
                  <w:noWrap/>
                  <w:tcMar>
                    <w:top w:w="0" w:type="dxa"/>
                    <w:left w:w="70" w:type="dxa"/>
                    <w:bottom w:w="0" w:type="dxa"/>
                    <w:right w:w="70" w:type="dxa"/>
                  </w:tcMar>
                  <w:vAlign w:val="bottom"/>
                  <w:hideMark/>
                </w:tcPr>
                <w:p w14:paraId="5469553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9</w:t>
                  </w:r>
                </w:p>
              </w:tc>
              <w:tc>
                <w:tcPr>
                  <w:tcW w:w="752" w:type="dxa"/>
                  <w:gridSpan w:val="2"/>
                  <w:shd w:val="clear" w:color="auto" w:fill="auto"/>
                  <w:noWrap/>
                  <w:tcMar>
                    <w:top w:w="0" w:type="dxa"/>
                    <w:left w:w="70" w:type="dxa"/>
                    <w:bottom w:w="0" w:type="dxa"/>
                    <w:right w:w="70" w:type="dxa"/>
                  </w:tcMar>
                  <w:vAlign w:val="bottom"/>
                  <w:hideMark/>
                </w:tcPr>
                <w:p w14:paraId="67F5E72E"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5,5</w:t>
                  </w:r>
                </w:p>
              </w:tc>
              <w:tc>
                <w:tcPr>
                  <w:tcW w:w="567" w:type="dxa"/>
                  <w:shd w:val="clear" w:color="auto" w:fill="auto"/>
                  <w:noWrap/>
                  <w:tcMar>
                    <w:top w:w="0" w:type="dxa"/>
                    <w:left w:w="70" w:type="dxa"/>
                    <w:bottom w:w="0" w:type="dxa"/>
                    <w:right w:w="70" w:type="dxa"/>
                  </w:tcMar>
                  <w:vAlign w:val="bottom"/>
                  <w:hideMark/>
                </w:tcPr>
                <w:p w14:paraId="5FB2BA4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9</w:t>
                  </w:r>
                </w:p>
              </w:tc>
              <w:tc>
                <w:tcPr>
                  <w:tcW w:w="709" w:type="dxa"/>
                  <w:shd w:val="clear" w:color="auto" w:fill="auto"/>
                  <w:noWrap/>
                  <w:tcMar>
                    <w:top w:w="0" w:type="dxa"/>
                    <w:left w:w="70" w:type="dxa"/>
                    <w:bottom w:w="0" w:type="dxa"/>
                    <w:right w:w="70" w:type="dxa"/>
                  </w:tcMar>
                  <w:vAlign w:val="bottom"/>
                  <w:hideMark/>
                </w:tcPr>
                <w:p w14:paraId="66A05B0E" w14:textId="77777777" w:rsidR="005A1289" w:rsidRPr="00335E0A" w:rsidRDefault="005A1289" w:rsidP="00FA735E">
                  <w:pPr>
                    <w:jc w:val="center"/>
                    <w:rPr>
                      <w:rFonts w:ascii="Calibri" w:eastAsia="Calibri" w:hAnsi="Calibri"/>
                      <w:sz w:val="16"/>
                      <w:lang w:val="es-BO" w:eastAsia="es-BO"/>
                    </w:rPr>
                  </w:pPr>
                  <w:proofErr w:type="spellStart"/>
                  <w:r w:rsidRPr="00335E0A">
                    <w:rPr>
                      <w:rFonts w:ascii="Calibri" w:eastAsia="Calibri" w:hAnsi="Calibri"/>
                      <w:sz w:val="16"/>
                      <w:lang w:val="es-BO" w:eastAsia="es-BO"/>
                    </w:rPr>
                    <w:t>psig</w:t>
                  </w:r>
                  <w:proofErr w:type="spellEnd"/>
                </w:p>
              </w:tc>
              <w:tc>
                <w:tcPr>
                  <w:tcW w:w="709" w:type="dxa"/>
                  <w:shd w:val="clear" w:color="auto" w:fill="auto"/>
                  <w:noWrap/>
                  <w:tcMar>
                    <w:top w:w="0" w:type="dxa"/>
                    <w:left w:w="70" w:type="dxa"/>
                    <w:bottom w:w="0" w:type="dxa"/>
                    <w:right w:w="70" w:type="dxa"/>
                  </w:tcMar>
                  <w:vAlign w:val="bottom"/>
                  <w:hideMark/>
                </w:tcPr>
                <w:p w14:paraId="30D2033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- 323</w:t>
                  </w:r>
                </w:p>
              </w:tc>
              <w:tc>
                <w:tcPr>
                  <w:tcW w:w="708" w:type="dxa"/>
                  <w:shd w:val="clear" w:color="auto" w:fill="auto"/>
                  <w:noWrap/>
                  <w:tcMar>
                    <w:top w:w="0" w:type="dxa"/>
                    <w:left w:w="70" w:type="dxa"/>
                    <w:bottom w:w="0" w:type="dxa"/>
                    <w:right w:w="70" w:type="dxa"/>
                  </w:tcMar>
                  <w:vAlign w:val="bottom"/>
                  <w:hideMark/>
                </w:tcPr>
                <w:p w14:paraId="03D1909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- 4953</w:t>
                  </w:r>
                </w:p>
              </w:tc>
              <w:tc>
                <w:tcPr>
                  <w:tcW w:w="750" w:type="dxa"/>
                  <w:shd w:val="clear" w:color="auto" w:fill="auto"/>
                  <w:noWrap/>
                  <w:tcMar>
                    <w:top w:w="0" w:type="dxa"/>
                    <w:left w:w="70" w:type="dxa"/>
                    <w:bottom w:w="0" w:type="dxa"/>
                    <w:right w:w="70" w:type="dxa"/>
                  </w:tcMar>
                  <w:vAlign w:val="bottom"/>
                  <w:hideMark/>
                </w:tcPr>
                <w:p w14:paraId="19A4111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- 5191</w:t>
                  </w:r>
                </w:p>
              </w:tc>
              <w:tc>
                <w:tcPr>
                  <w:tcW w:w="810" w:type="dxa"/>
                  <w:shd w:val="clear" w:color="auto" w:fill="auto"/>
                  <w:noWrap/>
                  <w:tcMar>
                    <w:top w:w="0" w:type="dxa"/>
                    <w:left w:w="70" w:type="dxa"/>
                    <w:bottom w:w="0" w:type="dxa"/>
                    <w:right w:w="70" w:type="dxa"/>
                  </w:tcMar>
                  <w:vAlign w:val="bottom"/>
                  <w:hideMark/>
                </w:tcPr>
                <w:p w14:paraId="4630C0A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67D45BAD"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14123AD4"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Contenido de Plomo (**)</w:t>
                  </w:r>
                </w:p>
              </w:tc>
              <w:tc>
                <w:tcPr>
                  <w:tcW w:w="709" w:type="dxa"/>
                  <w:shd w:val="clear" w:color="auto" w:fill="auto"/>
                  <w:noWrap/>
                  <w:tcMar>
                    <w:top w:w="0" w:type="dxa"/>
                    <w:left w:w="70" w:type="dxa"/>
                    <w:bottom w:w="0" w:type="dxa"/>
                    <w:right w:w="70" w:type="dxa"/>
                  </w:tcMar>
                  <w:vAlign w:val="bottom"/>
                  <w:hideMark/>
                </w:tcPr>
                <w:p w14:paraId="1A678B0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114CF48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0,013</w:t>
                  </w:r>
                </w:p>
              </w:tc>
              <w:tc>
                <w:tcPr>
                  <w:tcW w:w="752" w:type="dxa"/>
                  <w:gridSpan w:val="2"/>
                  <w:shd w:val="clear" w:color="auto" w:fill="auto"/>
                  <w:noWrap/>
                  <w:tcMar>
                    <w:top w:w="0" w:type="dxa"/>
                    <w:left w:w="70" w:type="dxa"/>
                    <w:bottom w:w="0" w:type="dxa"/>
                    <w:right w:w="70" w:type="dxa"/>
                  </w:tcMar>
                  <w:vAlign w:val="bottom"/>
                  <w:hideMark/>
                </w:tcPr>
                <w:p w14:paraId="504E350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67" w:type="dxa"/>
                  <w:shd w:val="clear" w:color="auto" w:fill="auto"/>
                  <w:noWrap/>
                  <w:tcMar>
                    <w:top w:w="0" w:type="dxa"/>
                    <w:left w:w="70" w:type="dxa"/>
                    <w:bottom w:w="0" w:type="dxa"/>
                    <w:right w:w="70" w:type="dxa"/>
                  </w:tcMar>
                  <w:vAlign w:val="bottom"/>
                  <w:hideMark/>
                </w:tcPr>
                <w:p w14:paraId="6355917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0,013</w:t>
                  </w:r>
                </w:p>
              </w:tc>
              <w:tc>
                <w:tcPr>
                  <w:tcW w:w="709" w:type="dxa"/>
                  <w:shd w:val="clear" w:color="auto" w:fill="auto"/>
                  <w:noWrap/>
                  <w:tcMar>
                    <w:top w:w="0" w:type="dxa"/>
                    <w:left w:w="70" w:type="dxa"/>
                    <w:bottom w:w="0" w:type="dxa"/>
                    <w:right w:w="70" w:type="dxa"/>
                  </w:tcMar>
                  <w:vAlign w:val="bottom"/>
                  <w:hideMark/>
                </w:tcPr>
                <w:p w14:paraId="64BAF52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g Pb/L</w:t>
                  </w:r>
                </w:p>
              </w:tc>
              <w:tc>
                <w:tcPr>
                  <w:tcW w:w="709" w:type="dxa"/>
                  <w:shd w:val="clear" w:color="auto" w:fill="auto"/>
                  <w:noWrap/>
                  <w:tcMar>
                    <w:top w:w="0" w:type="dxa"/>
                    <w:left w:w="70" w:type="dxa"/>
                    <w:bottom w:w="0" w:type="dxa"/>
                    <w:right w:w="70" w:type="dxa"/>
                  </w:tcMar>
                  <w:vAlign w:val="bottom"/>
                  <w:hideMark/>
                </w:tcPr>
                <w:p w14:paraId="735B87F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- 3237</w:t>
                  </w:r>
                </w:p>
              </w:tc>
              <w:tc>
                <w:tcPr>
                  <w:tcW w:w="708" w:type="dxa"/>
                  <w:shd w:val="clear" w:color="auto" w:fill="auto"/>
                  <w:noWrap/>
                  <w:tcMar>
                    <w:top w:w="0" w:type="dxa"/>
                    <w:left w:w="70" w:type="dxa"/>
                    <w:bottom w:w="0" w:type="dxa"/>
                    <w:right w:w="70" w:type="dxa"/>
                  </w:tcMar>
                  <w:vAlign w:val="bottom"/>
                  <w:hideMark/>
                </w:tcPr>
                <w:p w14:paraId="197D2FA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- 5059</w:t>
                  </w:r>
                </w:p>
              </w:tc>
              <w:tc>
                <w:tcPr>
                  <w:tcW w:w="750" w:type="dxa"/>
                  <w:shd w:val="clear" w:color="auto" w:fill="auto"/>
                  <w:noWrap/>
                  <w:tcMar>
                    <w:top w:w="0" w:type="dxa"/>
                    <w:left w:w="70" w:type="dxa"/>
                    <w:bottom w:w="0" w:type="dxa"/>
                    <w:right w:w="70" w:type="dxa"/>
                  </w:tcMar>
                  <w:vAlign w:val="bottom"/>
                  <w:hideMark/>
                </w:tcPr>
                <w:p w14:paraId="7299263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785B764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09BFE9E9"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58CDE160"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Corrosión lámina de Cobre</w:t>
                  </w:r>
                </w:p>
              </w:tc>
              <w:tc>
                <w:tcPr>
                  <w:tcW w:w="709" w:type="dxa"/>
                  <w:shd w:val="clear" w:color="auto" w:fill="auto"/>
                  <w:noWrap/>
                  <w:tcMar>
                    <w:top w:w="0" w:type="dxa"/>
                    <w:left w:w="70" w:type="dxa"/>
                    <w:bottom w:w="0" w:type="dxa"/>
                    <w:right w:w="70" w:type="dxa"/>
                  </w:tcMar>
                  <w:vAlign w:val="bottom"/>
                  <w:hideMark/>
                </w:tcPr>
                <w:p w14:paraId="6D4BFE6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176CCB0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w:t>
                  </w:r>
                </w:p>
              </w:tc>
              <w:tc>
                <w:tcPr>
                  <w:tcW w:w="752" w:type="dxa"/>
                  <w:gridSpan w:val="2"/>
                  <w:shd w:val="clear" w:color="auto" w:fill="auto"/>
                  <w:noWrap/>
                  <w:tcMar>
                    <w:top w:w="0" w:type="dxa"/>
                    <w:left w:w="70" w:type="dxa"/>
                    <w:bottom w:w="0" w:type="dxa"/>
                    <w:right w:w="70" w:type="dxa"/>
                  </w:tcMar>
                  <w:vAlign w:val="bottom"/>
                  <w:hideMark/>
                </w:tcPr>
                <w:p w14:paraId="43B4C7B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67" w:type="dxa"/>
                  <w:shd w:val="clear" w:color="auto" w:fill="auto"/>
                  <w:noWrap/>
                  <w:tcMar>
                    <w:top w:w="0" w:type="dxa"/>
                    <w:left w:w="70" w:type="dxa"/>
                    <w:bottom w:w="0" w:type="dxa"/>
                    <w:right w:w="70" w:type="dxa"/>
                  </w:tcMar>
                  <w:vAlign w:val="bottom"/>
                  <w:hideMark/>
                </w:tcPr>
                <w:p w14:paraId="095FB0D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w:t>
                  </w:r>
                </w:p>
              </w:tc>
              <w:tc>
                <w:tcPr>
                  <w:tcW w:w="709" w:type="dxa"/>
                  <w:shd w:val="clear" w:color="auto" w:fill="auto"/>
                  <w:noWrap/>
                  <w:tcMar>
                    <w:top w:w="0" w:type="dxa"/>
                    <w:left w:w="70" w:type="dxa"/>
                    <w:bottom w:w="0" w:type="dxa"/>
                    <w:right w:w="70" w:type="dxa"/>
                  </w:tcMar>
                  <w:vAlign w:val="bottom"/>
                  <w:hideMark/>
                </w:tcPr>
                <w:p w14:paraId="370F383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5DED4EB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- 130</w:t>
                  </w:r>
                </w:p>
              </w:tc>
              <w:tc>
                <w:tcPr>
                  <w:tcW w:w="708" w:type="dxa"/>
                  <w:shd w:val="clear" w:color="auto" w:fill="auto"/>
                  <w:noWrap/>
                  <w:tcMar>
                    <w:top w:w="0" w:type="dxa"/>
                    <w:left w:w="70" w:type="dxa"/>
                    <w:bottom w:w="0" w:type="dxa"/>
                    <w:right w:w="70" w:type="dxa"/>
                  </w:tcMar>
                  <w:vAlign w:val="bottom"/>
                  <w:hideMark/>
                </w:tcPr>
                <w:p w14:paraId="73F23C3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2EFCF37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391585E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1DEE6108"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227D3915"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Gomas Existentes</w:t>
                  </w:r>
                </w:p>
              </w:tc>
              <w:tc>
                <w:tcPr>
                  <w:tcW w:w="709" w:type="dxa"/>
                  <w:shd w:val="clear" w:color="auto" w:fill="auto"/>
                  <w:noWrap/>
                  <w:tcMar>
                    <w:top w:w="0" w:type="dxa"/>
                    <w:left w:w="70" w:type="dxa"/>
                    <w:bottom w:w="0" w:type="dxa"/>
                    <w:right w:w="70" w:type="dxa"/>
                  </w:tcMar>
                  <w:vAlign w:val="bottom"/>
                  <w:hideMark/>
                </w:tcPr>
                <w:p w14:paraId="39039F4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5B01B5D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5</w:t>
                  </w:r>
                </w:p>
              </w:tc>
              <w:tc>
                <w:tcPr>
                  <w:tcW w:w="752" w:type="dxa"/>
                  <w:gridSpan w:val="2"/>
                  <w:shd w:val="clear" w:color="auto" w:fill="auto"/>
                  <w:noWrap/>
                  <w:tcMar>
                    <w:top w:w="0" w:type="dxa"/>
                    <w:left w:w="70" w:type="dxa"/>
                    <w:bottom w:w="0" w:type="dxa"/>
                    <w:right w:w="70" w:type="dxa"/>
                  </w:tcMar>
                  <w:vAlign w:val="bottom"/>
                  <w:hideMark/>
                </w:tcPr>
                <w:p w14:paraId="6BAAC80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67" w:type="dxa"/>
                  <w:shd w:val="clear" w:color="auto" w:fill="auto"/>
                  <w:noWrap/>
                  <w:tcMar>
                    <w:top w:w="0" w:type="dxa"/>
                    <w:left w:w="70" w:type="dxa"/>
                    <w:bottom w:w="0" w:type="dxa"/>
                    <w:right w:w="70" w:type="dxa"/>
                  </w:tcMar>
                  <w:vAlign w:val="bottom"/>
                  <w:hideMark/>
                </w:tcPr>
                <w:p w14:paraId="11C8D89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5</w:t>
                  </w:r>
                </w:p>
              </w:tc>
              <w:tc>
                <w:tcPr>
                  <w:tcW w:w="709" w:type="dxa"/>
                  <w:shd w:val="clear" w:color="auto" w:fill="auto"/>
                  <w:noWrap/>
                  <w:tcMar>
                    <w:top w:w="0" w:type="dxa"/>
                    <w:left w:w="70" w:type="dxa"/>
                    <w:bottom w:w="0" w:type="dxa"/>
                    <w:right w:w="70" w:type="dxa"/>
                  </w:tcMar>
                  <w:vAlign w:val="bottom"/>
                  <w:hideMark/>
                </w:tcPr>
                <w:p w14:paraId="6128D75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mg/100mL</w:t>
                  </w:r>
                </w:p>
              </w:tc>
              <w:tc>
                <w:tcPr>
                  <w:tcW w:w="709" w:type="dxa"/>
                  <w:shd w:val="clear" w:color="auto" w:fill="auto"/>
                  <w:noWrap/>
                  <w:tcMar>
                    <w:top w:w="0" w:type="dxa"/>
                    <w:left w:w="70" w:type="dxa"/>
                    <w:bottom w:w="0" w:type="dxa"/>
                    <w:right w:w="70" w:type="dxa"/>
                  </w:tcMar>
                  <w:vAlign w:val="bottom"/>
                  <w:hideMark/>
                </w:tcPr>
                <w:p w14:paraId="76D9117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- 381</w:t>
                  </w:r>
                </w:p>
              </w:tc>
              <w:tc>
                <w:tcPr>
                  <w:tcW w:w="708" w:type="dxa"/>
                  <w:shd w:val="clear" w:color="auto" w:fill="auto"/>
                  <w:noWrap/>
                  <w:tcMar>
                    <w:top w:w="0" w:type="dxa"/>
                    <w:left w:w="70" w:type="dxa"/>
                    <w:bottom w:w="0" w:type="dxa"/>
                    <w:right w:w="70" w:type="dxa"/>
                  </w:tcMar>
                  <w:vAlign w:val="bottom"/>
                  <w:hideMark/>
                </w:tcPr>
                <w:p w14:paraId="007F262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28E72A4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474E325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6400541C"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5D0D1FDC"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Azufre Total</w:t>
                  </w:r>
                </w:p>
              </w:tc>
              <w:tc>
                <w:tcPr>
                  <w:tcW w:w="709" w:type="dxa"/>
                  <w:shd w:val="clear" w:color="auto" w:fill="auto"/>
                  <w:noWrap/>
                  <w:tcMar>
                    <w:top w:w="0" w:type="dxa"/>
                    <w:left w:w="70" w:type="dxa"/>
                    <w:bottom w:w="0" w:type="dxa"/>
                    <w:right w:w="70" w:type="dxa"/>
                  </w:tcMar>
                  <w:vAlign w:val="bottom"/>
                  <w:hideMark/>
                </w:tcPr>
                <w:p w14:paraId="5B8C1E5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29753DF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0,05</w:t>
                  </w:r>
                </w:p>
              </w:tc>
              <w:tc>
                <w:tcPr>
                  <w:tcW w:w="752" w:type="dxa"/>
                  <w:gridSpan w:val="2"/>
                  <w:shd w:val="clear" w:color="auto" w:fill="auto"/>
                  <w:noWrap/>
                  <w:tcMar>
                    <w:top w:w="0" w:type="dxa"/>
                    <w:left w:w="70" w:type="dxa"/>
                    <w:bottom w:w="0" w:type="dxa"/>
                    <w:right w:w="70" w:type="dxa"/>
                  </w:tcMar>
                  <w:vAlign w:val="bottom"/>
                  <w:hideMark/>
                </w:tcPr>
                <w:p w14:paraId="11D6C2F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67" w:type="dxa"/>
                  <w:shd w:val="clear" w:color="auto" w:fill="auto"/>
                  <w:noWrap/>
                  <w:tcMar>
                    <w:top w:w="0" w:type="dxa"/>
                    <w:left w:w="70" w:type="dxa"/>
                    <w:bottom w:w="0" w:type="dxa"/>
                    <w:right w:w="70" w:type="dxa"/>
                  </w:tcMar>
                  <w:vAlign w:val="bottom"/>
                  <w:hideMark/>
                </w:tcPr>
                <w:p w14:paraId="7703155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0,05</w:t>
                  </w:r>
                </w:p>
              </w:tc>
              <w:tc>
                <w:tcPr>
                  <w:tcW w:w="709" w:type="dxa"/>
                  <w:shd w:val="clear" w:color="auto" w:fill="auto"/>
                  <w:noWrap/>
                  <w:tcMar>
                    <w:top w:w="0" w:type="dxa"/>
                    <w:left w:w="70" w:type="dxa"/>
                    <w:bottom w:w="0" w:type="dxa"/>
                    <w:right w:w="70" w:type="dxa"/>
                  </w:tcMar>
                  <w:vAlign w:val="bottom"/>
                  <w:hideMark/>
                </w:tcPr>
                <w:p w14:paraId="4C57662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peso</w:t>
                  </w:r>
                </w:p>
              </w:tc>
              <w:tc>
                <w:tcPr>
                  <w:tcW w:w="709" w:type="dxa"/>
                  <w:shd w:val="clear" w:color="auto" w:fill="auto"/>
                  <w:noWrap/>
                  <w:tcMar>
                    <w:top w:w="0" w:type="dxa"/>
                    <w:left w:w="70" w:type="dxa"/>
                    <w:bottom w:w="0" w:type="dxa"/>
                    <w:right w:w="70" w:type="dxa"/>
                  </w:tcMar>
                  <w:vAlign w:val="bottom"/>
                  <w:hideMark/>
                </w:tcPr>
                <w:p w14:paraId="4FF5D5A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- 1266</w:t>
                  </w:r>
                </w:p>
              </w:tc>
              <w:tc>
                <w:tcPr>
                  <w:tcW w:w="708" w:type="dxa"/>
                  <w:shd w:val="clear" w:color="auto" w:fill="auto"/>
                  <w:noWrap/>
                  <w:tcMar>
                    <w:top w:w="0" w:type="dxa"/>
                    <w:left w:w="70" w:type="dxa"/>
                    <w:bottom w:w="0" w:type="dxa"/>
                    <w:right w:w="70" w:type="dxa"/>
                  </w:tcMar>
                  <w:vAlign w:val="bottom"/>
                  <w:hideMark/>
                </w:tcPr>
                <w:p w14:paraId="251172E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- 2622</w:t>
                  </w:r>
                </w:p>
              </w:tc>
              <w:tc>
                <w:tcPr>
                  <w:tcW w:w="750" w:type="dxa"/>
                  <w:shd w:val="clear" w:color="auto" w:fill="auto"/>
                  <w:noWrap/>
                  <w:tcMar>
                    <w:top w:w="0" w:type="dxa"/>
                    <w:left w:w="70" w:type="dxa"/>
                    <w:bottom w:w="0" w:type="dxa"/>
                    <w:right w:w="70" w:type="dxa"/>
                  </w:tcMar>
                  <w:vAlign w:val="bottom"/>
                  <w:hideMark/>
                </w:tcPr>
                <w:p w14:paraId="2972EE7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- 4294</w:t>
                  </w:r>
                </w:p>
              </w:tc>
              <w:tc>
                <w:tcPr>
                  <w:tcW w:w="810" w:type="dxa"/>
                  <w:shd w:val="clear" w:color="auto" w:fill="auto"/>
                  <w:noWrap/>
                  <w:tcMar>
                    <w:top w:w="0" w:type="dxa"/>
                    <w:left w:w="70" w:type="dxa"/>
                    <w:bottom w:w="0" w:type="dxa"/>
                    <w:right w:w="70" w:type="dxa"/>
                  </w:tcMar>
                  <w:vAlign w:val="bottom"/>
                  <w:hideMark/>
                </w:tcPr>
                <w:p w14:paraId="3932916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13D1B41F"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7BA7AB82"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Octanaje RON</w:t>
                  </w:r>
                </w:p>
              </w:tc>
              <w:tc>
                <w:tcPr>
                  <w:tcW w:w="709" w:type="dxa"/>
                  <w:shd w:val="clear" w:color="auto" w:fill="auto"/>
                  <w:noWrap/>
                  <w:tcMar>
                    <w:top w:w="0" w:type="dxa"/>
                    <w:left w:w="70" w:type="dxa"/>
                    <w:bottom w:w="0" w:type="dxa"/>
                    <w:right w:w="70" w:type="dxa"/>
                  </w:tcMar>
                  <w:vAlign w:val="bottom"/>
                  <w:hideMark/>
                </w:tcPr>
                <w:p w14:paraId="6A6B854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85</w:t>
                  </w:r>
                </w:p>
              </w:tc>
              <w:tc>
                <w:tcPr>
                  <w:tcW w:w="523" w:type="dxa"/>
                  <w:shd w:val="clear" w:color="auto" w:fill="auto"/>
                  <w:noWrap/>
                  <w:tcMar>
                    <w:top w:w="0" w:type="dxa"/>
                    <w:left w:w="70" w:type="dxa"/>
                    <w:bottom w:w="0" w:type="dxa"/>
                    <w:right w:w="70" w:type="dxa"/>
                  </w:tcMar>
                  <w:vAlign w:val="bottom"/>
                  <w:hideMark/>
                </w:tcPr>
                <w:p w14:paraId="39E5A42E"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97</w:t>
                  </w:r>
                </w:p>
              </w:tc>
              <w:tc>
                <w:tcPr>
                  <w:tcW w:w="752" w:type="dxa"/>
                  <w:gridSpan w:val="2"/>
                  <w:shd w:val="clear" w:color="auto" w:fill="auto"/>
                  <w:noWrap/>
                  <w:tcMar>
                    <w:top w:w="0" w:type="dxa"/>
                    <w:left w:w="70" w:type="dxa"/>
                    <w:bottom w:w="0" w:type="dxa"/>
                    <w:right w:w="70" w:type="dxa"/>
                  </w:tcMar>
                  <w:vAlign w:val="bottom"/>
                  <w:hideMark/>
                </w:tcPr>
                <w:p w14:paraId="39D83DF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85</w:t>
                  </w:r>
                </w:p>
              </w:tc>
              <w:tc>
                <w:tcPr>
                  <w:tcW w:w="567" w:type="dxa"/>
                  <w:shd w:val="clear" w:color="auto" w:fill="auto"/>
                  <w:noWrap/>
                  <w:tcMar>
                    <w:top w:w="0" w:type="dxa"/>
                    <w:left w:w="70" w:type="dxa"/>
                    <w:bottom w:w="0" w:type="dxa"/>
                    <w:right w:w="70" w:type="dxa"/>
                  </w:tcMar>
                  <w:vAlign w:val="bottom"/>
                  <w:hideMark/>
                </w:tcPr>
                <w:p w14:paraId="37CD407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97</w:t>
                  </w:r>
                </w:p>
              </w:tc>
              <w:tc>
                <w:tcPr>
                  <w:tcW w:w="709" w:type="dxa"/>
                  <w:shd w:val="clear" w:color="auto" w:fill="auto"/>
                  <w:noWrap/>
                  <w:tcMar>
                    <w:top w:w="0" w:type="dxa"/>
                    <w:left w:w="70" w:type="dxa"/>
                    <w:bottom w:w="0" w:type="dxa"/>
                    <w:right w:w="70" w:type="dxa"/>
                  </w:tcMar>
                  <w:vAlign w:val="bottom"/>
                  <w:hideMark/>
                </w:tcPr>
                <w:p w14:paraId="582EB6A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1321D89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- 2699</w:t>
                  </w:r>
                </w:p>
              </w:tc>
              <w:tc>
                <w:tcPr>
                  <w:tcW w:w="708" w:type="dxa"/>
                  <w:shd w:val="clear" w:color="auto" w:fill="auto"/>
                  <w:noWrap/>
                  <w:tcMar>
                    <w:top w:w="0" w:type="dxa"/>
                    <w:left w:w="70" w:type="dxa"/>
                    <w:bottom w:w="0" w:type="dxa"/>
                    <w:right w:w="70" w:type="dxa"/>
                  </w:tcMar>
                  <w:vAlign w:val="bottom"/>
                  <w:hideMark/>
                </w:tcPr>
                <w:p w14:paraId="147F145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6A3C0E4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1CFC3D8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002CE262"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6EF7CCB2"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Octanaje MON</w:t>
                  </w:r>
                </w:p>
              </w:tc>
              <w:tc>
                <w:tcPr>
                  <w:tcW w:w="1232" w:type="dxa"/>
                  <w:gridSpan w:val="2"/>
                  <w:shd w:val="clear" w:color="auto" w:fill="auto"/>
                  <w:noWrap/>
                  <w:tcMar>
                    <w:top w:w="0" w:type="dxa"/>
                    <w:left w:w="70" w:type="dxa"/>
                    <w:bottom w:w="0" w:type="dxa"/>
                    <w:right w:w="70" w:type="dxa"/>
                  </w:tcMar>
                  <w:vAlign w:val="bottom"/>
                  <w:hideMark/>
                </w:tcPr>
                <w:p w14:paraId="3374B4C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14:paraId="1F48610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709" w:type="dxa"/>
                  <w:shd w:val="clear" w:color="auto" w:fill="auto"/>
                  <w:noWrap/>
                  <w:tcMar>
                    <w:top w:w="0" w:type="dxa"/>
                    <w:left w:w="70" w:type="dxa"/>
                    <w:bottom w:w="0" w:type="dxa"/>
                    <w:right w:w="70" w:type="dxa"/>
                  </w:tcMar>
                  <w:vAlign w:val="bottom"/>
                  <w:hideMark/>
                </w:tcPr>
                <w:p w14:paraId="36C02E5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05BF0B7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D- 2700</w:t>
                  </w:r>
                </w:p>
              </w:tc>
              <w:tc>
                <w:tcPr>
                  <w:tcW w:w="708" w:type="dxa"/>
                  <w:shd w:val="clear" w:color="auto" w:fill="auto"/>
                  <w:noWrap/>
                  <w:tcMar>
                    <w:top w:w="0" w:type="dxa"/>
                    <w:left w:w="70" w:type="dxa"/>
                    <w:bottom w:w="0" w:type="dxa"/>
                    <w:right w:w="70" w:type="dxa"/>
                  </w:tcMar>
                  <w:vAlign w:val="bottom"/>
                  <w:hideMark/>
                </w:tcPr>
                <w:p w14:paraId="0D28774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6473BEF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47721F7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6AE02148"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54F58325" w14:textId="77777777" w:rsidR="005A1289" w:rsidRPr="00335E0A" w:rsidRDefault="005A1289" w:rsidP="00FA735E">
                  <w:pPr>
                    <w:rPr>
                      <w:rFonts w:ascii="Calibri" w:eastAsia="Calibri" w:hAnsi="Calibri"/>
                      <w:sz w:val="16"/>
                      <w:lang w:val="es-BO" w:eastAsia="es-BO"/>
                    </w:rPr>
                  </w:pPr>
                  <w:proofErr w:type="spellStart"/>
                  <w:r w:rsidRPr="00335E0A">
                    <w:rPr>
                      <w:rFonts w:ascii="Calibri" w:eastAsia="Calibri" w:hAnsi="Calibri"/>
                      <w:sz w:val="16"/>
                      <w:lang w:val="es-BO" w:eastAsia="es-BO"/>
                    </w:rPr>
                    <w:t>Indice</w:t>
                  </w:r>
                  <w:proofErr w:type="spellEnd"/>
                  <w:r w:rsidRPr="00335E0A">
                    <w:rPr>
                      <w:rFonts w:ascii="Calibri" w:eastAsia="Calibri" w:hAnsi="Calibri"/>
                      <w:sz w:val="16"/>
                      <w:lang w:val="es-BO" w:eastAsia="es-BO"/>
                    </w:rPr>
                    <w:t xml:space="preserve"> Antidetonante (RON+MON)/2</w:t>
                  </w:r>
                </w:p>
              </w:tc>
              <w:tc>
                <w:tcPr>
                  <w:tcW w:w="1232" w:type="dxa"/>
                  <w:gridSpan w:val="2"/>
                  <w:shd w:val="clear" w:color="auto" w:fill="auto"/>
                  <w:noWrap/>
                  <w:tcMar>
                    <w:top w:w="0" w:type="dxa"/>
                    <w:left w:w="70" w:type="dxa"/>
                    <w:bottom w:w="0" w:type="dxa"/>
                    <w:right w:w="70" w:type="dxa"/>
                  </w:tcMar>
                  <w:vAlign w:val="bottom"/>
                  <w:hideMark/>
                </w:tcPr>
                <w:p w14:paraId="69B50F7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14:paraId="621F151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709" w:type="dxa"/>
                  <w:shd w:val="clear" w:color="auto" w:fill="auto"/>
                  <w:noWrap/>
                  <w:tcMar>
                    <w:top w:w="0" w:type="dxa"/>
                    <w:left w:w="70" w:type="dxa"/>
                    <w:bottom w:w="0" w:type="dxa"/>
                    <w:right w:w="70" w:type="dxa"/>
                  </w:tcMar>
                  <w:vAlign w:val="bottom"/>
                  <w:hideMark/>
                </w:tcPr>
                <w:p w14:paraId="5D79949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1C4607E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8" w:type="dxa"/>
                  <w:shd w:val="clear" w:color="auto" w:fill="auto"/>
                  <w:noWrap/>
                  <w:tcMar>
                    <w:top w:w="0" w:type="dxa"/>
                    <w:left w:w="70" w:type="dxa"/>
                    <w:bottom w:w="0" w:type="dxa"/>
                    <w:right w:w="70" w:type="dxa"/>
                  </w:tcMar>
                  <w:vAlign w:val="bottom"/>
                  <w:hideMark/>
                </w:tcPr>
                <w:p w14:paraId="45AAC2E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4302D28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5E5480D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69735FC2"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3369AB30"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Color</w:t>
                  </w:r>
                </w:p>
              </w:tc>
              <w:tc>
                <w:tcPr>
                  <w:tcW w:w="2551" w:type="dxa"/>
                  <w:gridSpan w:val="5"/>
                  <w:shd w:val="clear" w:color="auto" w:fill="auto"/>
                  <w:noWrap/>
                  <w:tcMar>
                    <w:top w:w="0" w:type="dxa"/>
                    <w:left w:w="70" w:type="dxa"/>
                    <w:bottom w:w="0" w:type="dxa"/>
                    <w:right w:w="70" w:type="dxa"/>
                  </w:tcMar>
                  <w:vAlign w:val="bottom"/>
                  <w:hideMark/>
                </w:tcPr>
                <w:p w14:paraId="77D916C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Incoloro a Ligeramente Amarillo</w:t>
                  </w:r>
                </w:p>
              </w:tc>
              <w:tc>
                <w:tcPr>
                  <w:tcW w:w="709" w:type="dxa"/>
                  <w:shd w:val="clear" w:color="auto" w:fill="auto"/>
                  <w:noWrap/>
                  <w:tcMar>
                    <w:top w:w="0" w:type="dxa"/>
                    <w:left w:w="70" w:type="dxa"/>
                    <w:bottom w:w="0" w:type="dxa"/>
                    <w:right w:w="70" w:type="dxa"/>
                  </w:tcMar>
                  <w:vAlign w:val="bottom"/>
                  <w:hideMark/>
                </w:tcPr>
                <w:p w14:paraId="5E4C591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32029E3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Visual</w:t>
                  </w:r>
                </w:p>
              </w:tc>
              <w:tc>
                <w:tcPr>
                  <w:tcW w:w="708" w:type="dxa"/>
                  <w:shd w:val="clear" w:color="auto" w:fill="auto"/>
                  <w:noWrap/>
                  <w:tcMar>
                    <w:top w:w="0" w:type="dxa"/>
                    <w:left w:w="70" w:type="dxa"/>
                    <w:bottom w:w="0" w:type="dxa"/>
                    <w:right w:w="70" w:type="dxa"/>
                  </w:tcMar>
                  <w:vAlign w:val="bottom"/>
                  <w:hideMark/>
                </w:tcPr>
                <w:p w14:paraId="297BD20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0E347B8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0E72E97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2B8FABA1"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0A2D740A"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Apariencia</w:t>
                  </w:r>
                </w:p>
              </w:tc>
              <w:tc>
                <w:tcPr>
                  <w:tcW w:w="1232" w:type="dxa"/>
                  <w:gridSpan w:val="2"/>
                  <w:shd w:val="clear" w:color="auto" w:fill="auto"/>
                  <w:noWrap/>
                  <w:tcMar>
                    <w:top w:w="0" w:type="dxa"/>
                    <w:left w:w="70" w:type="dxa"/>
                    <w:bottom w:w="0" w:type="dxa"/>
                    <w:right w:w="70" w:type="dxa"/>
                  </w:tcMar>
                  <w:vAlign w:val="bottom"/>
                  <w:hideMark/>
                </w:tcPr>
                <w:p w14:paraId="0CC95FF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Cristalina</w:t>
                  </w:r>
                </w:p>
              </w:tc>
              <w:tc>
                <w:tcPr>
                  <w:tcW w:w="1319" w:type="dxa"/>
                  <w:gridSpan w:val="3"/>
                  <w:shd w:val="clear" w:color="auto" w:fill="auto"/>
                  <w:noWrap/>
                  <w:tcMar>
                    <w:top w:w="0" w:type="dxa"/>
                    <w:left w:w="70" w:type="dxa"/>
                    <w:bottom w:w="0" w:type="dxa"/>
                    <w:right w:w="70" w:type="dxa"/>
                  </w:tcMar>
                  <w:vAlign w:val="bottom"/>
                  <w:hideMark/>
                </w:tcPr>
                <w:p w14:paraId="2472CF9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Cristalina</w:t>
                  </w:r>
                </w:p>
              </w:tc>
              <w:tc>
                <w:tcPr>
                  <w:tcW w:w="709" w:type="dxa"/>
                  <w:shd w:val="clear" w:color="auto" w:fill="auto"/>
                  <w:noWrap/>
                  <w:tcMar>
                    <w:top w:w="0" w:type="dxa"/>
                    <w:left w:w="70" w:type="dxa"/>
                    <w:bottom w:w="0" w:type="dxa"/>
                    <w:right w:w="70" w:type="dxa"/>
                  </w:tcMar>
                  <w:vAlign w:val="bottom"/>
                  <w:hideMark/>
                </w:tcPr>
                <w:p w14:paraId="63926CF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036AC71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Visual</w:t>
                  </w:r>
                </w:p>
              </w:tc>
              <w:tc>
                <w:tcPr>
                  <w:tcW w:w="708" w:type="dxa"/>
                  <w:shd w:val="clear" w:color="auto" w:fill="auto"/>
                  <w:noWrap/>
                  <w:tcMar>
                    <w:top w:w="0" w:type="dxa"/>
                    <w:left w:w="70" w:type="dxa"/>
                    <w:bottom w:w="0" w:type="dxa"/>
                    <w:right w:w="70" w:type="dxa"/>
                  </w:tcMar>
                  <w:vAlign w:val="bottom"/>
                  <w:hideMark/>
                </w:tcPr>
                <w:p w14:paraId="3263F61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3FE500E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4F5FDC3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636392DE"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41B8192D"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Poder Calorífico</w:t>
                  </w:r>
                </w:p>
              </w:tc>
              <w:tc>
                <w:tcPr>
                  <w:tcW w:w="1232" w:type="dxa"/>
                  <w:gridSpan w:val="2"/>
                  <w:shd w:val="clear" w:color="auto" w:fill="auto"/>
                  <w:noWrap/>
                  <w:tcMar>
                    <w:top w:w="0" w:type="dxa"/>
                    <w:left w:w="70" w:type="dxa"/>
                    <w:bottom w:w="0" w:type="dxa"/>
                    <w:right w:w="70" w:type="dxa"/>
                  </w:tcMar>
                  <w:vAlign w:val="bottom"/>
                  <w:hideMark/>
                </w:tcPr>
                <w:p w14:paraId="4EAABD7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1319" w:type="dxa"/>
                  <w:gridSpan w:val="3"/>
                  <w:shd w:val="clear" w:color="auto" w:fill="auto"/>
                  <w:noWrap/>
                  <w:tcMar>
                    <w:top w:w="0" w:type="dxa"/>
                    <w:left w:w="70" w:type="dxa"/>
                    <w:bottom w:w="0" w:type="dxa"/>
                    <w:right w:w="70" w:type="dxa"/>
                  </w:tcMar>
                  <w:vAlign w:val="bottom"/>
                  <w:hideMark/>
                </w:tcPr>
                <w:p w14:paraId="0732A00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Informar</w:t>
                  </w:r>
                </w:p>
              </w:tc>
              <w:tc>
                <w:tcPr>
                  <w:tcW w:w="709" w:type="dxa"/>
                  <w:shd w:val="clear" w:color="auto" w:fill="auto"/>
                  <w:noWrap/>
                  <w:tcMar>
                    <w:top w:w="0" w:type="dxa"/>
                    <w:left w:w="70" w:type="dxa"/>
                    <w:bottom w:w="0" w:type="dxa"/>
                    <w:right w:w="70" w:type="dxa"/>
                  </w:tcMar>
                  <w:vAlign w:val="bottom"/>
                  <w:hideMark/>
                </w:tcPr>
                <w:p w14:paraId="3C32B9D6" w14:textId="77777777" w:rsidR="005A1289" w:rsidRPr="00335E0A" w:rsidRDefault="005A1289" w:rsidP="00FA735E">
                  <w:pPr>
                    <w:jc w:val="center"/>
                    <w:rPr>
                      <w:rFonts w:ascii="Calibri" w:eastAsia="Calibri" w:hAnsi="Calibri"/>
                      <w:sz w:val="16"/>
                      <w:lang w:val="es-BO" w:eastAsia="es-BO"/>
                    </w:rPr>
                  </w:pPr>
                  <w:proofErr w:type="spellStart"/>
                  <w:r w:rsidRPr="00335E0A">
                    <w:rPr>
                      <w:rFonts w:ascii="Calibri" w:eastAsia="Calibri" w:hAnsi="Calibri"/>
                      <w:sz w:val="16"/>
                      <w:lang w:val="es-BO" w:eastAsia="es-BO"/>
                    </w:rPr>
                    <w:t>Btu</w:t>
                  </w:r>
                  <w:proofErr w:type="spellEnd"/>
                  <w:r w:rsidRPr="00335E0A">
                    <w:rPr>
                      <w:rFonts w:ascii="Calibri" w:eastAsia="Calibri" w:hAnsi="Calibri"/>
                      <w:sz w:val="16"/>
                      <w:lang w:val="es-BO" w:eastAsia="es-BO"/>
                    </w:rPr>
                    <w:t>/Lb</w:t>
                  </w:r>
                </w:p>
              </w:tc>
              <w:tc>
                <w:tcPr>
                  <w:tcW w:w="709" w:type="dxa"/>
                  <w:shd w:val="clear" w:color="auto" w:fill="auto"/>
                  <w:noWrap/>
                  <w:tcMar>
                    <w:top w:w="0" w:type="dxa"/>
                    <w:left w:w="70" w:type="dxa"/>
                    <w:bottom w:w="0" w:type="dxa"/>
                    <w:right w:w="70" w:type="dxa"/>
                  </w:tcMar>
                  <w:vAlign w:val="bottom"/>
                  <w:hideMark/>
                </w:tcPr>
                <w:p w14:paraId="0110198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-240</w:t>
                  </w:r>
                </w:p>
              </w:tc>
              <w:tc>
                <w:tcPr>
                  <w:tcW w:w="708" w:type="dxa"/>
                  <w:shd w:val="clear" w:color="auto" w:fill="auto"/>
                  <w:noWrap/>
                  <w:tcMar>
                    <w:top w:w="0" w:type="dxa"/>
                    <w:left w:w="70" w:type="dxa"/>
                    <w:bottom w:w="0" w:type="dxa"/>
                    <w:right w:w="70" w:type="dxa"/>
                  </w:tcMar>
                  <w:vAlign w:val="bottom"/>
                  <w:hideMark/>
                </w:tcPr>
                <w:p w14:paraId="61B091F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4DDC412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15BBDEE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794771CA"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7E064302"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Destilación </w:t>
                  </w:r>
                  <w:proofErr w:type="spellStart"/>
                  <w:r w:rsidRPr="00335E0A">
                    <w:rPr>
                      <w:rFonts w:ascii="Calibri" w:eastAsia="Calibri" w:hAnsi="Calibri"/>
                      <w:sz w:val="16"/>
                      <w:lang w:val="es-BO" w:eastAsia="es-BO"/>
                    </w:rPr>
                    <w:t>Engler</w:t>
                  </w:r>
                  <w:proofErr w:type="spellEnd"/>
                  <w:r w:rsidRPr="00335E0A">
                    <w:rPr>
                      <w:rFonts w:ascii="Calibri" w:eastAsia="Calibri" w:hAnsi="Calibri"/>
                      <w:sz w:val="16"/>
                      <w:lang w:val="es-BO" w:eastAsia="es-BO"/>
                    </w:rPr>
                    <w:t xml:space="preserve"> (760 </w:t>
                  </w:r>
                  <w:proofErr w:type="spellStart"/>
                  <w:r w:rsidRPr="00335E0A">
                    <w:rPr>
                      <w:rFonts w:ascii="Calibri" w:eastAsia="Calibri" w:hAnsi="Calibri"/>
                      <w:sz w:val="16"/>
                      <w:lang w:val="es-BO" w:eastAsia="es-BO"/>
                    </w:rPr>
                    <w:t>mmHg</w:t>
                  </w:r>
                  <w:proofErr w:type="spellEnd"/>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5145A74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78300D4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475" w:type="dxa"/>
                  <w:shd w:val="clear" w:color="auto" w:fill="auto"/>
                  <w:noWrap/>
                  <w:tcMar>
                    <w:top w:w="0" w:type="dxa"/>
                    <w:left w:w="70" w:type="dxa"/>
                    <w:bottom w:w="0" w:type="dxa"/>
                    <w:right w:w="70" w:type="dxa"/>
                  </w:tcMar>
                  <w:vAlign w:val="bottom"/>
                  <w:hideMark/>
                </w:tcPr>
                <w:p w14:paraId="667B95D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2E2F788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9" w:type="dxa"/>
                  <w:shd w:val="clear" w:color="auto" w:fill="auto"/>
                  <w:noWrap/>
                  <w:tcMar>
                    <w:top w:w="0" w:type="dxa"/>
                    <w:left w:w="70" w:type="dxa"/>
                    <w:bottom w:w="0" w:type="dxa"/>
                    <w:right w:w="70" w:type="dxa"/>
                  </w:tcMar>
                  <w:vAlign w:val="bottom"/>
                  <w:hideMark/>
                </w:tcPr>
                <w:p w14:paraId="6E2F815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w:t>
                  </w:r>
                </w:p>
              </w:tc>
              <w:tc>
                <w:tcPr>
                  <w:tcW w:w="709" w:type="dxa"/>
                  <w:shd w:val="clear" w:color="auto" w:fill="auto"/>
                  <w:noWrap/>
                  <w:tcMar>
                    <w:top w:w="0" w:type="dxa"/>
                    <w:left w:w="70" w:type="dxa"/>
                    <w:bottom w:w="0" w:type="dxa"/>
                    <w:right w:w="70" w:type="dxa"/>
                  </w:tcMar>
                  <w:vAlign w:val="bottom"/>
                  <w:hideMark/>
                </w:tcPr>
                <w:p w14:paraId="2F8216E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- 86</w:t>
                  </w:r>
                </w:p>
              </w:tc>
              <w:tc>
                <w:tcPr>
                  <w:tcW w:w="708" w:type="dxa"/>
                  <w:shd w:val="clear" w:color="auto" w:fill="auto"/>
                  <w:noWrap/>
                  <w:tcMar>
                    <w:top w:w="0" w:type="dxa"/>
                    <w:left w:w="70" w:type="dxa"/>
                    <w:bottom w:w="0" w:type="dxa"/>
                    <w:right w:w="70" w:type="dxa"/>
                  </w:tcMar>
                  <w:vAlign w:val="bottom"/>
                  <w:hideMark/>
                </w:tcPr>
                <w:p w14:paraId="2CB5D1E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5643061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644D01B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748CB9B4"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44E547F2"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10% Vol.</w:t>
                  </w:r>
                </w:p>
              </w:tc>
              <w:tc>
                <w:tcPr>
                  <w:tcW w:w="709" w:type="dxa"/>
                  <w:shd w:val="clear" w:color="auto" w:fill="auto"/>
                  <w:noWrap/>
                  <w:tcMar>
                    <w:top w:w="0" w:type="dxa"/>
                    <w:left w:w="70" w:type="dxa"/>
                    <w:bottom w:w="0" w:type="dxa"/>
                    <w:right w:w="70" w:type="dxa"/>
                  </w:tcMar>
                  <w:vAlign w:val="bottom"/>
                  <w:hideMark/>
                </w:tcPr>
                <w:p w14:paraId="2B05E89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1CB9460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65 (149)</w:t>
                  </w:r>
                </w:p>
              </w:tc>
              <w:tc>
                <w:tcPr>
                  <w:tcW w:w="475" w:type="dxa"/>
                  <w:shd w:val="clear" w:color="auto" w:fill="auto"/>
                  <w:noWrap/>
                  <w:tcMar>
                    <w:top w:w="0" w:type="dxa"/>
                    <w:left w:w="70" w:type="dxa"/>
                    <w:bottom w:w="0" w:type="dxa"/>
                    <w:right w:w="70" w:type="dxa"/>
                  </w:tcMar>
                  <w:vAlign w:val="bottom"/>
                  <w:hideMark/>
                </w:tcPr>
                <w:p w14:paraId="0AC0F5A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279BEEF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60 (140)</w:t>
                  </w:r>
                </w:p>
              </w:tc>
              <w:tc>
                <w:tcPr>
                  <w:tcW w:w="709" w:type="dxa"/>
                  <w:shd w:val="clear" w:color="auto" w:fill="auto"/>
                  <w:noWrap/>
                  <w:tcMar>
                    <w:top w:w="0" w:type="dxa"/>
                    <w:left w:w="70" w:type="dxa"/>
                    <w:bottom w:w="0" w:type="dxa"/>
                    <w:right w:w="70" w:type="dxa"/>
                  </w:tcMar>
                  <w:vAlign w:val="bottom"/>
                  <w:hideMark/>
                </w:tcPr>
                <w:p w14:paraId="242B4C8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 (°F)</w:t>
                  </w:r>
                </w:p>
              </w:tc>
              <w:tc>
                <w:tcPr>
                  <w:tcW w:w="709" w:type="dxa"/>
                  <w:shd w:val="clear" w:color="auto" w:fill="auto"/>
                  <w:noWrap/>
                  <w:tcMar>
                    <w:top w:w="0" w:type="dxa"/>
                    <w:left w:w="70" w:type="dxa"/>
                    <w:bottom w:w="0" w:type="dxa"/>
                    <w:right w:w="70" w:type="dxa"/>
                  </w:tcMar>
                  <w:vAlign w:val="bottom"/>
                  <w:hideMark/>
                </w:tcPr>
                <w:p w14:paraId="2C23A5DE"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8" w:type="dxa"/>
                  <w:shd w:val="clear" w:color="auto" w:fill="auto"/>
                  <w:noWrap/>
                  <w:tcMar>
                    <w:top w:w="0" w:type="dxa"/>
                    <w:left w:w="70" w:type="dxa"/>
                    <w:bottom w:w="0" w:type="dxa"/>
                    <w:right w:w="70" w:type="dxa"/>
                  </w:tcMar>
                  <w:vAlign w:val="bottom"/>
                  <w:hideMark/>
                </w:tcPr>
                <w:p w14:paraId="6E9F12C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67A07A6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1284325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4D0F5598"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55BD16C4"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50% Vol.</w:t>
                  </w:r>
                </w:p>
              </w:tc>
              <w:tc>
                <w:tcPr>
                  <w:tcW w:w="709" w:type="dxa"/>
                  <w:shd w:val="clear" w:color="auto" w:fill="auto"/>
                  <w:noWrap/>
                  <w:tcMar>
                    <w:top w:w="0" w:type="dxa"/>
                    <w:left w:w="70" w:type="dxa"/>
                    <w:bottom w:w="0" w:type="dxa"/>
                    <w:right w:w="70" w:type="dxa"/>
                  </w:tcMar>
                  <w:vAlign w:val="bottom"/>
                  <w:hideMark/>
                </w:tcPr>
                <w:p w14:paraId="521F381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77 (170)</w:t>
                  </w:r>
                </w:p>
              </w:tc>
              <w:tc>
                <w:tcPr>
                  <w:tcW w:w="523" w:type="dxa"/>
                  <w:shd w:val="clear" w:color="auto" w:fill="auto"/>
                  <w:noWrap/>
                  <w:tcMar>
                    <w:top w:w="0" w:type="dxa"/>
                    <w:left w:w="70" w:type="dxa"/>
                    <w:bottom w:w="0" w:type="dxa"/>
                    <w:right w:w="70" w:type="dxa"/>
                  </w:tcMar>
                  <w:vAlign w:val="bottom"/>
                  <w:hideMark/>
                </w:tcPr>
                <w:p w14:paraId="12B7B0D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118 (245)</w:t>
                  </w:r>
                </w:p>
              </w:tc>
              <w:tc>
                <w:tcPr>
                  <w:tcW w:w="475" w:type="dxa"/>
                  <w:shd w:val="clear" w:color="auto" w:fill="auto"/>
                  <w:noWrap/>
                  <w:tcMar>
                    <w:top w:w="0" w:type="dxa"/>
                    <w:left w:w="70" w:type="dxa"/>
                    <w:bottom w:w="0" w:type="dxa"/>
                    <w:right w:w="70" w:type="dxa"/>
                  </w:tcMar>
                  <w:vAlign w:val="bottom"/>
                  <w:hideMark/>
                </w:tcPr>
                <w:p w14:paraId="2C08ADF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77 (170)</w:t>
                  </w:r>
                </w:p>
              </w:tc>
              <w:tc>
                <w:tcPr>
                  <w:tcW w:w="844" w:type="dxa"/>
                  <w:gridSpan w:val="2"/>
                  <w:shd w:val="clear" w:color="auto" w:fill="auto"/>
                  <w:noWrap/>
                  <w:tcMar>
                    <w:top w:w="0" w:type="dxa"/>
                    <w:left w:w="70" w:type="dxa"/>
                    <w:bottom w:w="0" w:type="dxa"/>
                    <w:right w:w="70" w:type="dxa"/>
                  </w:tcMar>
                  <w:vAlign w:val="bottom"/>
                  <w:hideMark/>
                </w:tcPr>
                <w:p w14:paraId="640749A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116 (240)</w:t>
                  </w:r>
                </w:p>
              </w:tc>
              <w:tc>
                <w:tcPr>
                  <w:tcW w:w="709" w:type="dxa"/>
                  <w:shd w:val="clear" w:color="auto" w:fill="auto"/>
                  <w:noWrap/>
                  <w:tcMar>
                    <w:top w:w="0" w:type="dxa"/>
                    <w:left w:w="70" w:type="dxa"/>
                    <w:bottom w:w="0" w:type="dxa"/>
                    <w:right w:w="70" w:type="dxa"/>
                  </w:tcMar>
                  <w:vAlign w:val="bottom"/>
                  <w:hideMark/>
                </w:tcPr>
                <w:p w14:paraId="06A172D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 (°F)</w:t>
                  </w:r>
                </w:p>
              </w:tc>
              <w:tc>
                <w:tcPr>
                  <w:tcW w:w="709" w:type="dxa"/>
                  <w:shd w:val="clear" w:color="auto" w:fill="auto"/>
                  <w:noWrap/>
                  <w:tcMar>
                    <w:top w:w="0" w:type="dxa"/>
                    <w:left w:w="70" w:type="dxa"/>
                    <w:bottom w:w="0" w:type="dxa"/>
                    <w:right w:w="70" w:type="dxa"/>
                  </w:tcMar>
                  <w:vAlign w:val="bottom"/>
                  <w:hideMark/>
                </w:tcPr>
                <w:p w14:paraId="7ABFA6E0"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8" w:type="dxa"/>
                  <w:shd w:val="clear" w:color="auto" w:fill="auto"/>
                  <w:noWrap/>
                  <w:tcMar>
                    <w:top w:w="0" w:type="dxa"/>
                    <w:left w:w="70" w:type="dxa"/>
                    <w:bottom w:w="0" w:type="dxa"/>
                    <w:right w:w="70" w:type="dxa"/>
                  </w:tcMar>
                  <w:vAlign w:val="bottom"/>
                  <w:hideMark/>
                </w:tcPr>
                <w:p w14:paraId="2571DA7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1BD78B4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37081B6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2289B68D"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60537DA3"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90% Vol.</w:t>
                  </w:r>
                </w:p>
              </w:tc>
              <w:tc>
                <w:tcPr>
                  <w:tcW w:w="709" w:type="dxa"/>
                  <w:shd w:val="clear" w:color="auto" w:fill="auto"/>
                  <w:noWrap/>
                  <w:tcMar>
                    <w:top w:w="0" w:type="dxa"/>
                    <w:left w:w="70" w:type="dxa"/>
                    <w:bottom w:w="0" w:type="dxa"/>
                    <w:right w:w="70" w:type="dxa"/>
                  </w:tcMar>
                  <w:vAlign w:val="bottom"/>
                  <w:hideMark/>
                </w:tcPr>
                <w:p w14:paraId="7E07B2B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0861561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190 (374)</w:t>
                  </w:r>
                </w:p>
              </w:tc>
              <w:tc>
                <w:tcPr>
                  <w:tcW w:w="475" w:type="dxa"/>
                  <w:shd w:val="clear" w:color="auto" w:fill="auto"/>
                  <w:noWrap/>
                  <w:tcMar>
                    <w:top w:w="0" w:type="dxa"/>
                    <w:left w:w="70" w:type="dxa"/>
                    <w:bottom w:w="0" w:type="dxa"/>
                    <w:right w:w="70" w:type="dxa"/>
                  </w:tcMar>
                  <w:vAlign w:val="bottom"/>
                  <w:hideMark/>
                </w:tcPr>
                <w:p w14:paraId="1931021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0829A2E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185 (365)</w:t>
                  </w:r>
                </w:p>
              </w:tc>
              <w:tc>
                <w:tcPr>
                  <w:tcW w:w="709" w:type="dxa"/>
                  <w:shd w:val="clear" w:color="auto" w:fill="auto"/>
                  <w:noWrap/>
                  <w:tcMar>
                    <w:top w:w="0" w:type="dxa"/>
                    <w:left w:w="70" w:type="dxa"/>
                    <w:bottom w:w="0" w:type="dxa"/>
                    <w:right w:w="70" w:type="dxa"/>
                  </w:tcMar>
                  <w:vAlign w:val="bottom"/>
                  <w:hideMark/>
                </w:tcPr>
                <w:p w14:paraId="405BC93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 (°F)</w:t>
                  </w:r>
                </w:p>
              </w:tc>
              <w:tc>
                <w:tcPr>
                  <w:tcW w:w="709" w:type="dxa"/>
                  <w:shd w:val="clear" w:color="auto" w:fill="auto"/>
                  <w:noWrap/>
                  <w:tcMar>
                    <w:top w:w="0" w:type="dxa"/>
                    <w:left w:w="70" w:type="dxa"/>
                    <w:bottom w:w="0" w:type="dxa"/>
                    <w:right w:w="70" w:type="dxa"/>
                  </w:tcMar>
                  <w:vAlign w:val="bottom"/>
                  <w:hideMark/>
                </w:tcPr>
                <w:p w14:paraId="1C42430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8" w:type="dxa"/>
                  <w:shd w:val="clear" w:color="auto" w:fill="auto"/>
                  <w:noWrap/>
                  <w:tcMar>
                    <w:top w:w="0" w:type="dxa"/>
                    <w:left w:w="70" w:type="dxa"/>
                    <w:bottom w:w="0" w:type="dxa"/>
                    <w:right w:w="70" w:type="dxa"/>
                  </w:tcMar>
                  <w:vAlign w:val="bottom"/>
                  <w:hideMark/>
                </w:tcPr>
                <w:p w14:paraId="35114DE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73E6C79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77841E4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30436E98"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182CFA58"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       Punto Final </w:t>
                  </w:r>
                </w:p>
              </w:tc>
              <w:tc>
                <w:tcPr>
                  <w:tcW w:w="709" w:type="dxa"/>
                  <w:shd w:val="clear" w:color="auto" w:fill="auto"/>
                  <w:noWrap/>
                  <w:tcMar>
                    <w:top w:w="0" w:type="dxa"/>
                    <w:left w:w="70" w:type="dxa"/>
                    <w:bottom w:w="0" w:type="dxa"/>
                    <w:right w:w="70" w:type="dxa"/>
                  </w:tcMar>
                  <w:vAlign w:val="bottom"/>
                  <w:hideMark/>
                </w:tcPr>
                <w:p w14:paraId="108CC18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02E8734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225 (437)</w:t>
                  </w:r>
                </w:p>
              </w:tc>
              <w:tc>
                <w:tcPr>
                  <w:tcW w:w="475" w:type="dxa"/>
                  <w:shd w:val="clear" w:color="auto" w:fill="auto"/>
                  <w:noWrap/>
                  <w:tcMar>
                    <w:top w:w="0" w:type="dxa"/>
                    <w:left w:w="70" w:type="dxa"/>
                    <w:bottom w:w="0" w:type="dxa"/>
                    <w:right w:w="70" w:type="dxa"/>
                  </w:tcMar>
                  <w:vAlign w:val="bottom"/>
                  <w:hideMark/>
                </w:tcPr>
                <w:p w14:paraId="2A9AC5C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0EA2477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225 (437)</w:t>
                  </w:r>
                </w:p>
              </w:tc>
              <w:tc>
                <w:tcPr>
                  <w:tcW w:w="709" w:type="dxa"/>
                  <w:shd w:val="clear" w:color="auto" w:fill="auto"/>
                  <w:noWrap/>
                  <w:tcMar>
                    <w:top w:w="0" w:type="dxa"/>
                    <w:left w:w="70" w:type="dxa"/>
                    <w:bottom w:w="0" w:type="dxa"/>
                    <w:right w:w="70" w:type="dxa"/>
                  </w:tcMar>
                  <w:vAlign w:val="bottom"/>
                  <w:hideMark/>
                </w:tcPr>
                <w:p w14:paraId="029CD82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°C (°F)</w:t>
                  </w:r>
                </w:p>
              </w:tc>
              <w:tc>
                <w:tcPr>
                  <w:tcW w:w="709" w:type="dxa"/>
                  <w:shd w:val="clear" w:color="auto" w:fill="auto"/>
                  <w:noWrap/>
                  <w:tcMar>
                    <w:top w:w="0" w:type="dxa"/>
                    <w:left w:w="70" w:type="dxa"/>
                    <w:bottom w:w="0" w:type="dxa"/>
                    <w:right w:w="70" w:type="dxa"/>
                  </w:tcMar>
                  <w:vAlign w:val="bottom"/>
                  <w:hideMark/>
                </w:tcPr>
                <w:p w14:paraId="561E33C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8" w:type="dxa"/>
                  <w:shd w:val="clear" w:color="auto" w:fill="auto"/>
                  <w:noWrap/>
                  <w:tcMar>
                    <w:top w:w="0" w:type="dxa"/>
                    <w:left w:w="70" w:type="dxa"/>
                    <w:bottom w:w="0" w:type="dxa"/>
                    <w:right w:w="70" w:type="dxa"/>
                  </w:tcMar>
                  <w:vAlign w:val="bottom"/>
                  <w:hideMark/>
                </w:tcPr>
                <w:p w14:paraId="5FB535AE"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45D943A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3B04552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10DF520A"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25F68441"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Residuo</w:t>
                  </w:r>
                </w:p>
              </w:tc>
              <w:tc>
                <w:tcPr>
                  <w:tcW w:w="709" w:type="dxa"/>
                  <w:shd w:val="clear" w:color="auto" w:fill="auto"/>
                  <w:noWrap/>
                  <w:tcMar>
                    <w:top w:w="0" w:type="dxa"/>
                    <w:left w:w="70" w:type="dxa"/>
                    <w:bottom w:w="0" w:type="dxa"/>
                    <w:right w:w="70" w:type="dxa"/>
                  </w:tcMar>
                  <w:vAlign w:val="bottom"/>
                  <w:hideMark/>
                </w:tcPr>
                <w:p w14:paraId="7D3C6C9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121E681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2</w:t>
                  </w:r>
                </w:p>
              </w:tc>
              <w:tc>
                <w:tcPr>
                  <w:tcW w:w="475" w:type="dxa"/>
                  <w:shd w:val="clear" w:color="auto" w:fill="auto"/>
                  <w:noWrap/>
                  <w:tcMar>
                    <w:top w:w="0" w:type="dxa"/>
                    <w:left w:w="70" w:type="dxa"/>
                    <w:bottom w:w="0" w:type="dxa"/>
                    <w:right w:w="70" w:type="dxa"/>
                  </w:tcMar>
                  <w:vAlign w:val="bottom"/>
                  <w:hideMark/>
                </w:tcPr>
                <w:p w14:paraId="338C442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271F411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2</w:t>
                  </w:r>
                </w:p>
              </w:tc>
              <w:tc>
                <w:tcPr>
                  <w:tcW w:w="709" w:type="dxa"/>
                  <w:shd w:val="clear" w:color="auto" w:fill="auto"/>
                  <w:noWrap/>
                  <w:tcMar>
                    <w:top w:w="0" w:type="dxa"/>
                    <w:left w:w="70" w:type="dxa"/>
                    <w:bottom w:w="0" w:type="dxa"/>
                    <w:right w:w="70" w:type="dxa"/>
                  </w:tcMar>
                  <w:vAlign w:val="bottom"/>
                  <w:hideMark/>
                </w:tcPr>
                <w:p w14:paraId="75100C2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Vol.</w:t>
                  </w:r>
                </w:p>
              </w:tc>
              <w:tc>
                <w:tcPr>
                  <w:tcW w:w="709" w:type="dxa"/>
                  <w:shd w:val="clear" w:color="auto" w:fill="auto"/>
                  <w:noWrap/>
                  <w:tcMar>
                    <w:top w:w="0" w:type="dxa"/>
                    <w:left w:w="70" w:type="dxa"/>
                    <w:bottom w:w="0" w:type="dxa"/>
                    <w:right w:w="70" w:type="dxa"/>
                  </w:tcMar>
                  <w:vAlign w:val="bottom"/>
                  <w:hideMark/>
                </w:tcPr>
                <w:p w14:paraId="03AF325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08" w:type="dxa"/>
                  <w:shd w:val="clear" w:color="auto" w:fill="auto"/>
                  <w:noWrap/>
                  <w:tcMar>
                    <w:top w:w="0" w:type="dxa"/>
                    <w:left w:w="70" w:type="dxa"/>
                    <w:bottom w:w="0" w:type="dxa"/>
                    <w:right w:w="70" w:type="dxa"/>
                  </w:tcMar>
                  <w:vAlign w:val="bottom"/>
                  <w:hideMark/>
                </w:tcPr>
                <w:p w14:paraId="732B55A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6082A36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0EC4042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0D377917"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625AFA42"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Contenido de Aromáticos Totales</w:t>
                  </w:r>
                </w:p>
              </w:tc>
              <w:tc>
                <w:tcPr>
                  <w:tcW w:w="709" w:type="dxa"/>
                  <w:shd w:val="clear" w:color="auto" w:fill="auto"/>
                  <w:noWrap/>
                  <w:tcMar>
                    <w:top w:w="0" w:type="dxa"/>
                    <w:left w:w="70" w:type="dxa"/>
                    <w:bottom w:w="0" w:type="dxa"/>
                    <w:right w:w="70" w:type="dxa"/>
                  </w:tcMar>
                  <w:vAlign w:val="bottom"/>
                  <w:hideMark/>
                </w:tcPr>
                <w:p w14:paraId="573FB1C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41933C0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42</w:t>
                  </w:r>
                </w:p>
              </w:tc>
              <w:tc>
                <w:tcPr>
                  <w:tcW w:w="475" w:type="dxa"/>
                  <w:shd w:val="clear" w:color="auto" w:fill="auto"/>
                  <w:noWrap/>
                  <w:tcMar>
                    <w:top w:w="0" w:type="dxa"/>
                    <w:left w:w="70" w:type="dxa"/>
                    <w:bottom w:w="0" w:type="dxa"/>
                    <w:right w:w="70" w:type="dxa"/>
                  </w:tcMar>
                  <w:vAlign w:val="bottom"/>
                  <w:hideMark/>
                </w:tcPr>
                <w:p w14:paraId="4872257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5E133E8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42</w:t>
                  </w:r>
                </w:p>
              </w:tc>
              <w:tc>
                <w:tcPr>
                  <w:tcW w:w="709" w:type="dxa"/>
                  <w:shd w:val="clear" w:color="auto" w:fill="auto"/>
                  <w:noWrap/>
                  <w:tcMar>
                    <w:top w:w="0" w:type="dxa"/>
                    <w:left w:w="70" w:type="dxa"/>
                    <w:bottom w:w="0" w:type="dxa"/>
                    <w:right w:w="70" w:type="dxa"/>
                  </w:tcMar>
                  <w:vAlign w:val="bottom"/>
                  <w:hideMark/>
                </w:tcPr>
                <w:p w14:paraId="2352E97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Vol.</w:t>
                  </w:r>
                </w:p>
              </w:tc>
              <w:tc>
                <w:tcPr>
                  <w:tcW w:w="709" w:type="dxa"/>
                  <w:shd w:val="clear" w:color="auto" w:fill="auto"/>
                  <w:noWrap/>
                  <w:tcMar>
                    <w:top w:w="0" w:type="dxa"/>
                    <w:left w:w="70" w:type="dxa"/>
                    <w:bottom w:w="0" w:type="dxa"/>
                    <w:right w:w="70" w:type="dxa"/>
                  </w:tcMar>
                  <w:vAlign w:val="bottom"/>
                  <w:hideMark/>
                </w:tcPr>
                <w:p w14:paraId="3ED3FA1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- 1319</w:t>
                  </w:r>
                </w:p>
              </w:tc>
              <w:tc>
                <w:tcPr>
                  <w:tcW w:w="708" w:type="dxa"/>
                  <w:shd w:val="clear" w:color="auto" w:fill="auto"/>
                  <w:noWrap/>
                  <w:tcMar>
                    <w:top w:w="0" w:type="dxa"/>
                    <w:left w:w="70" w:type="dxa"/>
                    <w:bottom w:w="0" w:type="dxa"/>
                    <w:right w:w="70" w:type="dxa"/>
                  </w:tcMar>
                  <w:vAlign w:val="bottom"/>
                  <w:hideMark/>
                </w:tcPr>
                <w:p w14:paraId="652EE99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- 5134</w:t>
                  </w:r>
                </w:p>
              </w:tc>
              <w:tc>
                <w:tcPr>
                  <w:tcW w:w="750" w:type="dxa"/>
                  <w:shd w:val="clear" w:color="auto" w:fill="auto"/>
                  <w:noWrap/>
                  <w:tcMar>
                    <w:top w:w="0" w:type="dxa"/>
                    <w:left w:w="70" w:type="dxa"/>
                    <w:bottom w:w="0" w:type="dxa"/>
                    <w:right w:w="70" w:type="dxa"/>
                  </w:tcMar>
                  <w:vAlign w:val="bottom"/>
                  <w:hideMark/>
                </w:tcPr>
                <w:p w14:paraId="53C576B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- 5769</w:t>
                  </w:r>
                </w:p>
              </w:tc>
              <w:tc>
                <w:tcPr>
                  <w:tcW w:w="810" w:type="dxa"/>
                  <w:shd w:val="clear" w:color="auto" w:fill="auto"/>
                  <w:noWrap/>
                  <w:tcMar>
                    <w:top w:w="0" w:type="dxa"/>
                    <w:left w:w="70" w:type="dxa"/>
                    <w:bottom w:w="0" w:type="dxa"/>
                    <w:right w:w="70" w:type="dxa"/>
                  </w:tcMar>
                  <w:vAlign w:val="bottom"/>
                  <w:hideMark/>
                </w:tcPr>
                <w:p w14:paraId="5968314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- 6729</w:t>
                  </w:r>
                </w:p>
              </w:tc>
            </w:tr>
            <w:tr w:rsidR="005A1289" w:rsidRPr="00335E0A" w14:paraId="679E3336"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242D2A58"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Contenido de Olefinas  </w:t>
                  </w:r>
                </w:p>
              </w:tc>
              <w:tc>
                <w:tcPr>
                  <w:tcW w:w="709" w:type="dxa"/>
                  <w:shd w:val="clear" w:color="auto" w:fill="auto"/>
                  <w:noWrap/>
                  <w:tcMar>
                    <w:top w:w="0" w:type="dxa"/>
                    <w:left w:w="70" w:type="dxa"/>
                    <w:bottom w:w="0" w:type="dxa"/>
                    <w:right w:w="70" w:type="dxa"/>
                  </w:tcMar>
                  <w:vAlign w:val="bottom"/>
                  <w:hideMark/>
                </w:tcPr>
                <w:p w14:paraId="73BE344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62E87E7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18</w:t>
                  </w:r>
                </w:p>
              </w:tc>
              <w:tc>
                <w:tcPr>
                  <w:tcW w:w="475" w:type="dxa"/>
                  <w:shd w:val="clear" w:color="auto" w:fill="auto"/>
                  <w:noWrap/>
                  <w:tcMar>
                    <w:top w:w="0" w:type="dxa"/>
                    <w:left w:w="70" w:type="dxa"/>
                    <w:bottom w:w="0" w:type="dxa"/>
                    <w:right w:w="70" w:type="dxa"/>
                  </w:tcMar>
                  <w:vAlign w:val="bottom"/>
                  <w:hideMark/>
                </w:tcPr>
                <w:p w14:paraId="0C4903B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68210EF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18</w:t>
                  </w:r>
                </w:p>
              </w:tc>
              <w:tc>
                <w:tcPr>
                  <w:tcW w:w="709" w:type="dxa"/>
                  <w:shd w:val="clear" w:color="auto" w:fill="auto"/>
                  <w:noWrap/>
                  <w:tcMar>
                    <w:top w:w="0" w:type="dxa"/>
                    <w:left w:w="70" w:type="dxa"/>
                    <w:bottom w:w="0" w:type="dxa"/>
                    <w:right w:w="70" w:type="dxa"/>
                  </w:tcMar>
                  <w:vAlign w:val="bottom"/>
                  <w:hideMark/>
                </w:tcPr>
                <w:p w14:paraId="574851D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Vol.</w:t>
                  </w:r>
                </w:p>
              </w:tc>
              <w:tc>
                <w:tcPr>
                  <w:tcW w:w="709" w:type="dxa"/>
                  <w:shd w:val="clear" w:color="auto" w:fill="auto"/>
                  <w:noWrap/>
                  <w:tcMar>
                    <w:top w:w="0" w:type="dxa"/>
                    <w:left w:w="70" w:type="dxa"/>
                    <w:bottom w:w="0" w:type="dxa"/>
                    <w:right w:w="70" w:type="dxa"/>
                  </w:tcMar>
                  <w:vAlign w:val="bottom"/>
                  <w:hideMark/>
                </w:tcPr>
                <w:p w14:paraId="0C78170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- 1319</w:t>
                  </w:r>
                </w:p>
              </w:tc>
              <w:tc>
                <w:tcPr>
                  <w:tcW w:w="708" w:type="dxa"/>
                  <w:shd w:val="clear" w:color="auto" w:fill="auto"/>
                  <w:noWrap/>
                  <w:tcMar>
                    <w:top w:w="0" w:type="dxa"/>
                    <w:left w:w="70" w:type="dxa"/>
                    <w:bottom w:w="0" w:type="dxa"/>
                    <w:right w:w="70" w:type="dxa"/>
                  </w:tcMar>
                  <w:vAlign w:val="bottom"/>
                  <w:hideMark/>
                </w:tcPr>
                <w:p w14:paraId="7617EEF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- 5134</w:t>
                  </w:r>
                </w:p>
              </w:tc>
              <w:tc>
                <w:tcPr>
                  <w:tcW w:w="750" w:type="dxa"/>
                  <w:shd w:val="clear" w:color="auto" w:fill="auto"/>
                  <w:noWrap/>
                  <w:tcMar>
                    <w:top w:w="0" w:type="dxa"/>
                    <w:left w:w="70" w:type="dxa"/>
                    <w:bottom w:w="0" w:type="dxa"/>
                    <w:right w:w="70" w:type="dxa"/>
                  </w:tcMar>
                  <w:vAlign w:val="bottom"/>
                  <w:hideMark/>
                </w:tcPr>
                <w:p w14:paraId="0F372C8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- 6729</w:t>
                  </w:r>
                </w:p>
              </w:tc>
              <w:tc>
                <w:tcPr>
                  <w:tcW w:w="810" w:type="dxa"/>
                  <w:shd w:val="clear" w:color="auto" w:fill="auto"/>
                  <w:noWrap/>
                  <w:tcMar>
                    <w:top w:w="0" w:type="dxa"/>
                    <w:left w:w="70" w:type="dxa"/>
                    <w:bottom w:w="0" w:type="dxa"/>
                    <w:right w:w="70" w:type="dxa"/>
                  </w:tcMar>
                  <w:vAlign w:val="bottom"/>
                  <w:hideMark/>
                </w:tcPr>
                <w:p w14:paraId="52B43D3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498BAA03"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3B1F8798"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Contenido de Benceno</w:t>
                  </w:r>
                </w:p>
              </w:tc>
              <w:tc>
                <w:tcPr>
                  <w:tcW w:w="709" w:type="dxa"/>
                  <w:shd w:val="clear" w:color="auto" w:fill="auto"/>
                  <w:noWrap/>
                  <w:tcMar>
                    <w:top w:w="0" w:type="dxa"/>
                    <w:left w:w="70" w:type="dxa"/>
                    <w:bottom w:w="0" w:type="dxa"/>
                    <w:right w:w="70" w:type="dxa"/>
                  </w:tcMar>
                  <w:vAlign w:val="bottom"/>
                  <w:hideMark/>
                </w:tcPr>
                <w:p w14:paraId="43A1980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29530FA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3</w:t>
                  </w:r>
                </w:p>
              </w:tc>
              <w:tc>
                <w:tcPr>
                  <w:tcW w:w="475" w:type="dxa"/>
                  <w:shd w:val="clear" w:color="auto" w:fill="auto"/>
                  <w:noWrap/>
                  <w:tcMar>
                    <w:top w:w="0" w:type="dxa"/>
                    <w:left w:w="70" w:type="dxa"/>
                    <w:bottom w:w="0" w:type="dxa"/>
                    <w:right w:w="70" w:type="dxa"/>
                  </w:tcMar>
                  <w:vAlign w:val="bottom"/>
                  <w:hideMark/>
                </w:tcPr>
                <w:p w14:paraId="728C46D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0A86A9C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3</w:t>
                  </w:r>
                </w:p>
              </w:tc>
              <w:tc>
                <w:tcPr>
                  <w:tcW w:w="709" w:type="dxa"/>
                  <w:shd w:val="clear" w:color="auto" w:fill="auto"/>
                  <w:noWrap/>
                  <w:tcMar>
                    <w:top w:w="0" w:type="dxa"/>
                    <w:left w:w="70" w:type="dxa"/>
                    <w:bottom w:w="0" w:type="dxa"/>
                    <w:right w:w="70" w:type="dxa"/>
                  </w:tcMar>
                  <w:vAlign w:val="bottom"/>
                  <w:hideMark/>
                </w:tcPr>
                <w:p w14:paraId="6B2B307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Vol.</w:t>
                  </w:r>
                </w:p>
              </w:tc>
              <w:tc>
                <w:tcPr>
                  <w:tcW w:w="709" w:type="dxa"/>
                  <w:shd w:val="clear" w:color="auto" w:fill="auto"/>
                  <w:noWrap/>
                  <w:tcMar>
                    <w:top w:w="0" w:type="dxa"/>
                    <w:left w:w="70" w:type="dxa"/>
                    <w:bottom w:w="0" w:type="dxa"/>
                    <w:right w:w="70" w:type="dxa"/>
                  </w:tcMar>
                  <w:vAlign w:val="bottom"/>
                  <w:hideMark/>
                </w:tcPr>
                <w:p w14:paraId="72F05AB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- 4053</w:t>
                  </w:r>
                </w:p>
              </w:tc>
              <w:tc>
                <w:tcPr>
                  <w:tcW w:w="708" w:type="dxa"/>
                  <w:shd w:val="clear" w:color="auto" w:fill="auto"/>
                  <w:noWrap/>
                  <w:tcMar>
                    <w:top w:w="0" w:type="dxa"/>
                    <w:left w:w="70" w:type="dxa"/>
                    <w:bottom w:w="0" w:type="dxa"/>
                    <w:right w:w="70" w:type="dxa"/>
                  </w:tcMar>
                  <w:vAlign w:val="bottom"/>
                  <w:hideMark/>
                </w:tcPr>
                <w:p w14:paraId="09D6065D"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- 5134</w:t>
                  </w:r>
                </w:p>
              </w:tc>
              <w:tc>
                <w:tcPr>
                  <w:tcW w:w="750" w:type="dxa"/>
                  <w:shd w:val="clear" w:color="auto" w:fill="auto"/>
                  <w:noWrap/>
                  <w:tcMar>
                    <w:top w:w="0" w:type="dxa"/>
                    <w:left w:w="70" w:type="dxa"/>
                    <w:bottom w:w="0" w:type="dxa"/>
                    <w:right w:w="70" w:type="dxa"/>
                  </w:tcMar>
                  <w:vAlign w:val="bottom"/>
                  <w:hideMark/>
                </w:tcPr>
                <w:p w14:paraId="72BEE171"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- 3606</w:t>
                  </w:r>
                </w:p>
              </w:tc>
              <w:tc>
                <w:tcPr>
                  <w:tcW w:w="810" w:type="dxa"/>
                  <w:shd w:val="clear" w:color="auto" w:fill="auto"/>
                  <w:noWrap/>
                  <w:tcMar>
                    <w:top w:w="0" w:type="dxa"/>
                    <w:left w:w="70" w:type="dxa"/>
                    <w:bottom w:w="0" w:type="dxa"/>
                    <w:right w:w="70" w:type="dxa"/>
                  </w:tcMar>
                  <w:vAlign w:val="bottom"/>
                  <w:hideMark/>
                </w:tcPr>
                <w:p w14:paraId="1FDBAD14"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- 5769</w:t>
                  </w:r>
                </w:p>
              </w:tc>
            </w:tr>
            <w:tr w:rsidR="005A1289" w:rsidRPr="00335E0A" w14:paraId="4673BA35" w14:textId="77777777" w:rsidTr="00FA735E">
              <w:trPr>
                <w:trHeight w:val="204"/>
                <w:jc w:val="center"/>
              </w:trPr>
              <w:tc>
                <w:tcPr>
                  <w:tcW w:w="2188" w:type="dxa"/>
                  <w:shd w:val="clear" w:color="auto" w:fill="auto"/>
                  <w:noWrap/>
                  <w:tcMar>
                    <w:top w:w="0" w:type="dxa"/>
                    <w:left w:w="70" w:type="dxa"/>
                    <w:bottom w:w="0" w:type="dxa"/>
                    <w:right w:w="70" w:type="dxa"/>
                  </w:tcMar>
                  <w:vAlign w:val="bottom"/>
                  <w:hideMark/>
                </w:tcPr>
                <w:p w14:paraId="0E061573"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Contenido de Manganeso </w:t>
                  </w:r>
                </w:p>
              </w:tc>
              <w:tc>
                <w:tcPr>
                  <w:tcW w:w="709" w:type="dxa"/>
                  <w:shd w:val="clear" w:color="auto" w:fill="auto"/>
                  <w:noWrap/>
                  <w:tcMar>
                    <w:top w:w="0" w:type="dxa"/>
                    <w:left w:w="70" w:type="dxa"/>
                    <w:bottom w:w="0" w:type="dxa"/>
                    <w:right w:w="70" w:type="dxa"/>
                  </w:tcMar>
                  <w:vAlign w:val="bottom"/>
                  <w:hideMark/>
                </w:tcPr>
                <w:p w14:paraId="1A71A6E2"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151BF83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18</w:t>
                  </w:r>
                </w:p>
              </w:tc>
              <w:tc>
                <w:tcPr>
                  <w:tcW w:w="475" w:type="dxa"/>
                  <w:shd w:val="clear" w:color="auto" w:fill="auto"/>
                  <w:noWrap/>
                  <w:tcMar>
                    <w:top w:w="0" w:type="dxa"/>
                    <w:left w:w="70" w:type="dxa"/>
                    <w:bottom w:w="0" w:type="dxa"/>
                    <w:right w:w="70" w:type="dxa"/>
                  </w:tcMar>
                  <w:vAlign w:val="bottom"/>
                  <w:hideMark/>
                </w:tcPr>
                <w:p w14:paraId="6D0EB7E3"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68B1721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18</w:t>
                  </w:r>
                </w:p>
              </w:tc>
              <w:tc>
                <w:tcPr>
                  <w:tcW w:w="709" w:type="dxa"/>
                  <w:shd w:val="clear" w:color="auto" w:fill="auto"/>
                  <w:noWrap/>
                  <w:tcMar>
                    <w:top w:w="0" w:type="dxa"/>
                    <w:left w:w="70" w:type="dxa"/>
                    <w:bottom w:w="0" w:type="dxa"/>
                    <w:right w:w="70" w:type="dxa"/>
                  </w:tcMar>
                  <w:vAlign w:val="bottom"/>
                  <w:hideMark/>
                </w:tcPr>
                <w:p w14:paraId="7A734C5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mg Mn/ L</w:t>
                  </w:r>
                </w:p>
              </w:tc>
              <w:tc>
                <w:tcPr>
                  <w:tcW w:w="709" w:type="dxa"/>
                  <w:shd w:val="clear" w:color="auto" w:fill="auto"/>
                  <w:noWrap/>
                  <w:tcMar>
                    <w:top w:w="0" w:type="dxa"/>
                    <w:left w:w="70" w:type="dxa"/>
                    <w:bottom w:w="0" w:type="dxa"/>
                    <w:right w:w="70" w:type="dxa"/>
                  </w:tcMar>
                  <w:vAlign w:val="bottom"/>
                  <w:hideMark/>
                </w:tcPr>
                <w:p w14:paraId="3444EAA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- 3831</w:t>
                  </w:r>
                </w:p>
              </w:tc>
              <w:tc>
                <w:tcPr>
                  <w:tcW w:w="708" w:type="dxa"/>
                  <w:shd w:val="clear" w:color="auto" w:fill="auto"/>
                  <w:noWrap/>
                  <w:tcMar>
                    <w:top w:w="0" w:type="dxa"/>
                    <w:left w:w="70" w:type="dxa"/>
                    <w:bottom w:w="0" w:type="dxa"/>
                    <w:right w:w="70" w:type="dxa"/>
                  </w:tcMar>
                  <w:vAlign w:val="bottom"/>
                  <w:hideMark/>
                </w:tcPr>
                <w:p w14:paraId="52EB712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750" w:type="dxa"/>
                  <w:shd w:val="clear" w:color="auto" w:fill="auto"/>
                  <w:noWrap/>
                  <w:tcMar>
                    <w:top w:w="0" w:type="dxa"/>
                    <w:left w:w="70" w:type="dxa"/>
                    <w:bottom w:w="0" w:type="dxa"/>
                    <w:right w:w="70" w:type="dxa"/>
                  </w:tcMar>
                  <w:vAlign w:val="bottom"/>
                  <w:hideMark/>
                </w:tcPr>
                <w:p w14:paraId="2D6170A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0E2BEEC5"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7CE2EF7C" w14:textId="77777777" w:rsidTr="00FA735E">
              <w:trPr>
                <w:trHeight w:val="214"/>
                <w:jc w:val="center"/>
              </w:trPr>
              <w:tc>
                <w:tcPr>
                  <w:tcW w:w="2188" w:type="dxa"/>
                  <w:shd w:val="clear" w:color="auto" w:fill="auto"/>
                  <w:noWrap/>
                  <w:tcMar>
                    <w:top w:w="0" w:type="dxa"/>
                    <w:left w:w="70" w:type="dxa"/>
                    <w:bottom w:w="0" w:type="dxa"/>
                    <w:right w:w="70" w:type="dxa"/>
                  </w:tcMar>
                  <w:vAlign w:val="bottom"/>
                  <w:hideMark/>
                </w:tcPr>
                <w:p w14:paraId="60BB5766"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Contenido de Oxígeno</w:t>
                  </w:r>
                </w:p>
              </w:tc>
              <w:tc>
                <w:tcPr>
                  <w:tcW w:w="709" w:type="dxa"/>
                  <w:shd w:val="clear" w:color="auto" w:fill="auto"/>
                  <w:noWrap/>
                  <w:tcMar>
                    <w:top w:w="0" w:type="dxa"/>
                    <w:left w:w="70" w:type="dxa"/>
                    <w:bottom w:w="0" w:type="dxa"/>
                    <w:right w:w="70" w:type="dxa"/>
                  </w:tcMar>
                  <w:vAlign w:val="bottom"/>
                  <w:hideMark/>
                </w:tcPr>
                <w:p w14:paraId="0E14BD39"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523" w:type="dxa"/>
                  <w:shd w:val="clear" w:color="auto" w:fill="auto"/>
                  <w:noWrap/>
                  <w:tcMar>
                    <w:top w:w="0" w:type="dxa"/>
                    <w:left w:w="70" w:type="dxa"/>
                    <w:bottom w:w="0" w:type="dxa"/>
                    <w:right w:w="70" w:type="dxa"/>
                  </w:tcMar>
                  <w:vAlign w:val="bottom"/>
                  <w:hideMark/>
                </w:tcPr>
                <w:p w14:paraId="4CABED07"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2,7</w:t>
                  </w:r>
                </w:p>
              </w:tc>
              <w:tc>
                <w:tcPr>
                  <w:tcW w:w="475" w:type="dxa"/>
                  <w:shd w:val="clear" w:color="auto" w:fill="auto"/>
                  <w:noWrap/>
                  <w:tcMar>
                    <w:top w:w="0" w:type="dxa"/>
                    <w:left w:w="70" w:type="dxa"/>
                    <w:bottom w:w="0" w:type="dxa"/>
                    <w:right w:w="70" w:type="dxa"/>
                  </w:tcMar>
                  <w:vAlign w:val="bottom"/>
                  <w:hideMark/>
                </w:tcPr>
                <w:p w14:paraId="7AB0FDA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44" w:type="dxa"/>
                  <w:gridSpan w:val="2"/>
                  <w:shd w:val="clear" w:color="auto" w:fill="auto"/>
                  <w:noWrap/>
                  <w:tcMar>
                    <w:top w:w="0" w:type="dxa"/>
                    <w:left w:w="70" w:type="dxa"/>
                    <w:bottom w:w="0" w:type="dxa"/>
                    <w:right w:w="70" w:type="dxa"/>
                  </w:tcMar>
                  <w:vAlign w:val="bottom"/>
                  <w:hideMark/>
                </w:tcPr>
                <w:p w14:paraId="7300073F"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2,7</w:t>
                  </w:r>
                </w:p>
              </w:tc>
              <w:tc>
                <w:tcPr>
                  <w:tcW w:w="709" w:type="dxa"/>
                  <w:shd w:val="clear" w:color="auto" w:fill="auto"/>
                  <w:noWrap/>
                  <w:tcMar>
                    <w:top w:w="0" w:type="dxa"/>
                    <w:left w:w="70" w:type="dxa"/>
                    <w:bottom w:w="0" w:type="dxa"/>
                    <w:right w:w="70" w:type="dxa"/>
                  </w:tcMar>
                  <w:vAlign w:val="bottom"/>
                  <w:hideMark/>
                </w:tcPr>
                <w:p w14:paraId="6322E768"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Peso</w:t>
                  </w:r>
                </w:p>
              </w:tc>
              <w:tc>
                <w:tcPr>
                  <w:tcW w:w="709" w:type="dxa"/>
                  <w:shd w:val="clear" w:color="auto" w:fill="auto"/>
                  <w:noWrap/>
                  <w:tcMar>
                    <w:top w:w="0" w:type="dxa"/>
                    <w:left w:w="70" w:type="dxa"/>
                    <w:bottom w:w="0" w:type="dxa"/>
                    <w:right w:w="70" w:type="dxa"/>
                  </w:tcMar>
                  <w:vAlign w:val="bottom"/>
                  <w:hideMark/>
                </w:tcPr>
                <w:p w14:paraId="4D1473CC"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- 2504</w:t>
                  </w:r>
                </w:p>
              </w:tc>
              <w:tc>
                <w:tcPr>
                  <w:tcW w:w="708" w:type="dxa"/>
                  <w:shd w:val="clear" w:color="auto" w:fill="auto"/>
                  <w:noWrap/>
                  <w:tcMar>
                    <w:top w:w="0" w:type="dxa"/>
                    <w:left w:w="70" w:type="dxa"/>
                    <w:bottom w:w="0" w:type="dxa"/>
                    <w:right w:w="70" w:type="dxa"/>
                  </w:tcMar>
                  <w:vAlign w:val="bottom"/>
                  <w:hideMark/>
                </w:tcPr>
                <w:p w14:paraId="24AB2BFB"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D - 4815</w:t>
                  </w:r>
                </w:p>
              </w:tc>
              <w:tc>
                <w:tcPr>
                  <w:tcW w:w="750" w:type="dxa"/>
                  <w:shd w:val="clear" w:color="auto" w:fill="auto"/>
                  <w:noWrap/>
                  <w:tcMar>
                    <w:top w:w="0" w:type="dxa"/>
                    <w:left w:w="70" w:type="dxa"/>
                    <w:bottom w:w="0" w:type="dxa"/>
                    <w:right w:w="70" w:type="dxa"/>
                  </w:tcMar>
                  <w:vAlign w:val="bottom"/>
                  <w:hideMark/>
                </w:tcPr>
                <w:p w14:paraId="55C311FA"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c>
                <w:tcPr>
                  <w:tcW w:w="810" w:type="dxa"/>
                  <w:shd w:val="clear" w:color="auto" w:fill="auto"/>
                  <w:noWrap/>
                  <w:tcMar>
                    <w:top w:w="0" w:type="dxa"/>
                    <w:left w:w="70" w:type="dxa"/>
                    <w:bottom w:w="0" w:type="dxa"/>
                    <w:right w:w="70" w:type="dxa"/>
                  </w:tcMar>
                  <w:vAlign w:val="bottom"/>
                  <w:hideMark/>
                </w:tcPr>
                <w:p w14:paraId="37957CD6" w14:textId="77777777" w:rsidR="005A1289" w:rsidRPr="00335E0A" w:rsidRDefault="005A1289" w:rsidP="00FA735E">
                  <w:pPr>
                    <w:jc w:val="center"/>
                    <w:rPr>
                      <w:rFonts w:ascii="Calibri" w:eastAsia="Calibri" w:hAnsi="Calibri"/>
                      <w:sz w:val="16"/>
                      <w:lang w:val="es-BO" w:eastAsia="es-BO"/>
                    </w:rPr>
                  </w:pPr>
                  <w:r w:rsidRPr="00335E0A">
                    <w:rPr>
                      <w:rFonts w:ascii="Calibri" w:eastAsia="Calibri" w:hAnsi="Calibri"/>
                      <w:sz w:val="16"/>
                      <w:lang w:val="es-BO" w:eastAsia="es-BO"/>
                    </w:rPr>
                    <w:t> </w:t>
                  </w:r>
                </w:p>
              </w:tc>
            </w:tr>
            <w:tr w:rsidR="005A1289" w:rsidRPr="00335E0A" w14:paraId="104845D3" w14:textId="77777777" w:rsidTr="00FA735E">
              <w:trPr>
                <w:trHeight w:val="204"/>
                <w:jc w:val="center"/>
              </w:trPr>
              <w:tc>
                <w:tcPr>
                  <w:tcW w:w="8425" w:type="dxa"/>
                  <w:gridSpan w:val="11"/>
                  <w:shd w:val="clear" w:color="auto" w:fill="auto"/>
                  <w:noWrap/>
                  <w:tcMar>
                    <w:top w:w="0" w:type="dxa"/>
                    <w:left w:w="70" w:type="dxa"/>
                    <w:bottom w:w="0" w:type="dxa"/>
                    <w:right w:w="70" w:type="dxa"/>
                  </w:tcMar>
                  <w:vAlign w:val="bottom"/>
                  <w:hideMark/>
                </w:tcPr>
                <w:p w14:paraId="290A6EC5" w14:textId="77777777" w:rsidR="005A1289" w:rsidRPr="00335E0A" w:rsidRDefault="005A1289" w:rsidP="00FA735E">
                  <w:pPr>
                    <w:rPr>
                      <w:rFonts w:ascii="Calibri" w:eastAsia="Calibri" w:hAnsi="Calibri"/>
                      <w:sz w:val="16"/>
                      <w:lang w:val="es-BO" w:eastAsia="es-BO"/>
                    </w:rPr>
                  </w:pPr>
                  <w:r w:rsidRPr="00335E0A">
                    <w:rPr>
                      <w:rFonts w:ascii="Calibri" w:eastAsia="Calibri" w:hAnsi="Calibri"/>
                      <w:sz w:val="16"/>
                      <w:lang w:val="es-BO" w:eastAsia="es-BO"/>
                    </w:rPr>
                    <w:t xml:space="preserve">(*) Verano se define del 1º de Septiembre al 31 de Marzo e </w:t>
                  </w:r>
                  <w:proofErr w:type="gramStart"/>
                  <w:r w:rsidRPr="00335E0A">
                    <w:rPr>
                      <w:rFonts w:ascii="Calibri" w:eastAsia="Calibri" w:hAnsi="Calibri"/>
                      <w:sz w:val="16"/>
                      <w:lang w:val="es-BO" w:eastAsia="es-BO"/>
                    </w:rPr>
                    <w:t>Invierno</w:t>
                  </w:r>
                  <w:proofErr w:type="gramEnd"/>
                  <w:r w:rsidRPr="00335E0A">
                    <w:rPr>
                      <w:rFonts w:ascii="Calibri" w:eastAsia="Calibri" w:hAnsi="Calibri"/>
                      <w:sz w:val="16"/>
                      <w:lang w:val="es-BO" w:eastAsia="es-BO"/>
                    </w:rPr>
                    <w:t xml:space="preserve"> se define del 1º de Abril al 31 de Agosto.</w:t>
                  </w:r>
                </w:p>
              </w:tc>
            </w:tr>
            <w:tr w:rsidR="005A1289" w:rsidRPr="00335E0A" w14:paraId="2D0F5A46" w14:textId="77777777" w:rsidTr="00FA735E">
              <w:trPr>
                <w:trHeight w:val="143"/>
                <w:jc w:val="center"/>
              </w:trPr>
              <w:tc>
                <w:tcPr>
                  <w:tcW w:w="8425" w:type="dxa"/>
                  <w:gridSpan w:val="11"/>
                  <w:shd w:val="clear" w:color="auto" w:fill="auto"/>
                  <w:tcMar>
                    <w:top w:w="0" w:type="dxa"/>
                    <w:left w:w="70" w:type="dxa"/>
                    <w:bottom w:w="0" w:type="dxa"/>
                    <w:right w:w="70" w:type="dxa"/>
                  </w:tcMar>
                  <w:vAlign w:val="bottom"/>
                  <w:hideMark/>
                </w:tcPr>
                <w:p w14:paraId="3FAB635A" w14:textId="77777777" w:rsidR="005A1289" w:rsidRPr="00335E0A" w:rsidRDefault="005A1289" w:rsidP="00FA735E">
                  <w:pPr>
                    <w:jc w:val="both"/>
                    <w:rPr>
                      <w:rFonts w:ascii="Calibri" w:eastAsia="Calibri" w:hAnsi="Calibri"/>
                      <w:sz w:val="16"/>
                      <w:lang w:val="es-BO" w:eastAsia="es-BO"/>
                    </w:rPr>
                  </w:pPr>
                  <w:r w:rsidRPr="00335E0A">
                    <w:rPr>
                      <w:rFonts w:ascii="Calibri" w:eastAsia="Calibri" w:hAnsi="Calibri"/>
                      <w:sz w:val="16"/>
                      <w:lang w:val="es-BO" w:eastAsia="es-BO"/>
                    </w:rPr>
                    <w:t>(**) El contenido de plomo especificado es un valor intrínseco de la materia prima sin haberse adicionado cantidad alguna del mismo con fines de mejorar su octanaje.</w:t>
                  </w:r>
                </w:p>
              </w:tc>
            </w:tr>
          </w:tbl>
          <w:p w14:paraId="4106FC75" w14:textId="77777777" w:rsidR="005A1289" w:rsidRPr="009E1ADE" w:rsidRDefault="005A1289" w:rsidP="00FA735E">
            <w:pPr>
              <w:pStyle w:val="Textoindependiente"/>
              <w:spacing w:after="0"/>
              <w:jc w:val="both"/>
              <w:rPr>
                <w:rFonts w:ascii="Calibri" w:hAnsi="Calibri" w:cs="Calibri"/>
                <w:lang w:val="es-BO"/>
              </w:rPr>
            </w:pPr>
          </w:p>
          <w:p w14:paraId="440FE3DA" w14:textId="77777777" w:rsidR="005A1289" w:rsidRPr="009E1ADE" w:rsidRDefault="005A1289" w:rsidP="00FA735E">
            <w:pPr>
              <w:pStyle w:val="Textoindependiente"/>
              <w:spacing w:after="0"/>
              <w:jc w:val="both"/>
              <w:rPr>
                <w:rFonts w:ascii="Calibri" w:hAnsi="Calibri" w:cs="Calibri"/>
                <w:lang w:val="es-BO"/>
              </w:rPr>
            </w:pPr>
            <w:r w:rsidRPr="00264FD9">
              <w:rPr>
                <w:rFonts w:ascii="Calibri" w:hAnsi="Calibri" w:cs="Calibri"/>
                <w:lang w:val="es-ES_tradnl"/>
              </w:rPr>
              <w:t>En caso que YPFB requiera el servicio de toma de muestras y análisis de calidad de otros productos a los establecidos en el detalle de productos, la tarifa será acordada entre las Partes en base al tarifario que la empresa proporcione.</w:t>
            </w:r>
          </w:p>
          <w:p w14:paraId="30A509BF" w14:textId="77777777" w:rsidR="005A1289" w:rsidRPr="00264FD9" w:rsidRDefault="005A1289" w:rsidP="00FA735E">
            <w:pPr>
              <w:pStyle w:val="Prrafodelista"/>
              <w:ind w:left="0"/>
              <w:rPr>
                <w:rFonts w:ascii="Calibri" w:hAnsi="Calibri" w:cs="Calibri"/>
              </w:rPr>
            </w:pPr>
          </w:p>
        </w:tc>
      </w:tr>
      <w:tr w:rsidR="005A1289" w:rsidRPr="009D1080" w14:paraId="5EF43E12" w14:textId="77777777" w:rsidTr="00FA735E">
        <w:trPr>
          <w:trHeight w:val="70"/>
        </w:trPr>
        <w:tc>
          <w:tcPr>
            <w:tcW w:w="9072" w:type="dxa"/>
            <w:shd w:val="clear" w:color="auto" w:fill="C6D9F1"/>
          </w:tcPr>
          <w:p w14:paraId="11395165" w14:textId="77777777" w:rsidR="005A1289" w:rsidRPr="009D1080" w:rsidRDefault="005A1289" w:rsidP="00FA735E">
            <w:pPr>
              <w:autoSpaceDE w:val="0"/>
              <w:autoSpaceDN w:val="0"/>
              <w:adjustRightInd w:val="0"/>
              <w:rPr>
                <w:rFonts w:ascii="Calibri" w:hAnsi="Calibri" w:cs="Calibri"/>
                <w:b/>
                <w:bCs/>
              </w:rPr>
            </w:pPr>
            <w:r w:rsidRPr="009D1080">
              <w:rPr>
                <w:rFonts w:ascii="Calibri" w:hAnsi="Calibri" w:cs="Calibri"/>
                <w:b/>
              </w:rPr>
              <w:lastRenderedPageBreak/>
              <w:t>SERVICIO CONEXOS</w:t>
            </w:r>
          </w:p>
        </w:tc>
      </w:tr>
      <w:tr w:rsidR="005A1289" w:rsidRPr="009D1080" w14:paraId="6294E812" w14:textId="77777777" w:rsidTr="00FA735E">
        <w:trPr>
          <w:trHeight w:val="70"/>
        </w:trPr>
        <w:tc>
          <w:tcPr>
            <w:tcW w:w="9072" w:type="dxa"/>
            <w:shd w:val="clear" w:color="auto" w:fill="auto"/>
          </w:tcPr>
          <w:p w14:paraId="5AFE2316" w14:textId="77777777" w:rsidR="005A1289" w:rsidRPr="009D1080" w:rsidRDefault="005A1289" w:rsidP="00FA735E">
            <w:pPr>
              <w:autoSpaceDE w:val="0"/>
              <w:autoSpaceDN w:val="0"/>
              <w:adjustRightInd w:val="0"/>
              <w:rPr>
                <w:rFonts w:ascii="Calibri" w:hAnsi="Calibri" w:cs="Calibri"/>
                <w:b/>
                <w:bCs/>
              </w:rPr>
            </w:pPr>
            <w:r w:rsidRPr="009D1080">
              <w:rPr>
                <w:rFonts w:ascii="Calibri" w:hAnsi="Calibri" w:cs="Calibri"/>
              </w:rPr>
              <w:t>Los costos de los materiales a ser utilizados correrán por cuenta de la Empresa Inspectora.</w:t>
            </w:r>
          </w:p>
        </w:tc>
      </w:tr>
      <w:tr w:rsidR="005A1289" w:rsidRPr="006675BA" w14:paraId="2CEC3CB7" w14:textId="77777777" w:rsidTr="00FA735E">
        <w:trPr>
          <w:trHeight w:val="70"/>
        </w:trPr>
        <w:tc>
          <w:tcPr>
            <w:tcW w:w="9072" w:type="dxa"/>
            <w:shd w:val="clear" w:color="auto" w:fill="C6D9F1"/>
            <w:vAlign w:val="center"/>
          </w:tcPr>
          <w:p w14:paraId="0597D5A8" w14:textId="77777777" w:rsidR="005A1289" w:rsidRPr="006675BA" w:rsidRDefault="005A1289" w:rsidP="00FA735E">
            <w:pPr>
              <w:rPr>
                <w:rFonts w:ascii="Calibri" w:hAnsi="Calibri" w:cs="Calibri"/>
                <w:b/>
                <w:bCs/>
              </w:rPr>
            </w:pPr>
            <w:r w:rsidRPr="006675BA">
              <w:rPr>
                <w:rFonts w:ascii="Calibri" w:hAnsi="Calibri" w:cs="Calibri"/>
                <w:b/>
                <w:bCs/>
              </w:rPr>
              <w:lastRenderedPageBreak/>
              <w:t>FORMA DE ADJUDICACIÓN</w:t>
            </w:r>
          </w:p>
        </w:tc>
      </w:tr>
      <w:tr w:rsidR="005A1289" w:rsidRPr="006675BA" w14:paraId="60147CF1" w14:textId="77777777" w:rsidTr="00FA735E">
        <w:trPr>
          <w:trHeight w:val="70"/>
        </w:trPr>
        <w:tc>
          <w:tcPr>
            <w:tcW w:w="9072" w:type="dxa"/>
            <w:shd w:val="clear" w:color="auto" w:fill="auto"/>
            <w:vAlign w:val="center"/>
          </w:tcPr>
          <w:p w14:paraId="7DE1F22C" w14:textId="77777777" w:rsidR="005A1289" w:rsidRPr="006675BA" w:rsidRDefault="005A1289" w:rsidP="00FA735E">
            <w:pPr>
              <w:rPr>
                <w:rFonts w:ascii="Calibri" w:hAnsi="Calibri" w:cs="Calibri"/>
                <w:b/>
                <w:bCs/>
              </w:rPr>
            </w:pPr>
            <w:r w:rsidRPr="006675BA">
              <w:rPr>
                <w:rFonts w:ascii="Calibri" w:hAnsi="Calibri" w:cs="Calibri"/>
              </w:rPr>
              <w:t xml:space="preserve">La forma de adjudicación será por el total. </w:t>
            </w:r>
          </w:p>
        </w:tc>
      </w:tr>
      <w:tr w:rsidR="005A1289" w:rsidRPr="006675BA" w14:paraId="549E2016" w14:textId="77777777" w:rsidTr="00FA735E">
        <w:trPr>
          <w:trHeight w:val="70"/>
        </w:trPr>
        <w:tc>
          <w:tcPr>
            <w:tcW w:w="9072" w:type="dxa"/>
            <w:shd w:val="clear" w:color="auto" w:fill="C6D9F1"/>
            <w:vAlign w:val="center"/>
          </w:tcPr>
          <w:p w14:paraId="0D0A063E" w14:textId="77777777" w:rsidR="005A1289" w:rsidRPr="006675BA" w:rsidRDefault="005A1289" w:rsidP="00FA735E">
            <w:pPr>
              <w:rPr>
                <w:rFonts w:ascii="Calibri" w:hAnsi="Calibri" w:cs="Calibri"/>
              </w:rPr>
            </w:pPr>
            <w:r w:rsidRPr="006675BA">
              <w:rPr>
                <w:rFonts w:ascii="Calibri" w:hAnsi="Calibri" w:cs="Calibri"/>
                <w:b/>
                <w:bCs/>
              </w:rPr>
              <w:t>MÉTODO DE SELECCIÓN</w:t>
            </w:r>
          </w:p>
        </w:tc>
      </w:tr>
      <w:tr w:rsidR="005A1289" w:rsidRPr="006675BA" w14:paraId="62C55442" w14:textId="77777777" w:rsidTr="00FA735E">
        <w:trPr>
          <w:trHeight w:val="70"/>
        </w:trPr>
        <w:tc>
          <w:tcPr>
            <w:tcW w:w="9072" w:type="dxa"/>
            <w:shd w:val="clear" w:color="auto" w:fill="auto"/>
            <w:vAlign w:val="center"/>
          </w:tcPr>
          <w:p w14:paraId="5141C23C" w14:textId="77777777" w:rsidR="005A1289" w:rsidRPr="006675BA" w:rsidRDefault="005A1289" w:rsidP="00FA735E">
            <w:pPr>
              <w:rPr>
                <w:rFonts w:ascii="Calibri" w:hAnsi="Calibri" w:cs="Calibri"/>
              </w:rPr>
            </w:pPr>
            <w:r w:rsidRPr="006675BA">
              <w:rPr>
                <w:rFonts w:ascii="Calibri" w:hAnsi="Calibri" w:cs="Calibri"/>
              </w:rPr>
              <w:t>El método de selección será el de “PRECIO EVALUADO MAS BAJO”</w:t>
            </w:r>
          </w:p>
        </w:tc>
      </w:tr>
      <w:tr w:rsidR="005A1289" w:rsidRPr="006675BA" w14:paraId="3B447707" w14:textId="77777777" w:rsidTr="00FA735E">
        <w:trPr>
          <w:trHeight w:val="70"/>
        </w:trPr>
        <w:tc>
          <w:tcPr>
            <w:tcW w:w="9072" w:type="dxa"/>
            <w:shd w:val="clear" w:color="auto" w:fill="C6D9F1"/>
            <w:vAlign w:val="center"/>
          </w:tcPr>
          <w:p w14:paraId="473E475C" w14:textId="77777777" w:rsidR="005A1289" w:rsidRPr="006675BA" w:rsidRDefault="005A1289" w:rsidP="00FA735E">
            <w:pPr>
              <w:autoSpaceDE w:val="0"/>
              <w:autoSpaceDN w:val="0"/>
              <w:adjustRightInd w:val="0"/>
              <w:jc w:val="both"/>
              <w:rPr>
                <w:rFonts w:ascii="Calibri" w:hAnsi="Calibri" w:cs="Calibri"/>
              </w:rPr>
            </w:pPr>
            <w:r w:rsidRPr="006675BA">
              <w:rPr>
                <w:rFonts w:ascii="Calibri" w:hAnsi="Calibri" w:cs="Calibri"/>
                <w:b/>
                <w:bCs/>
              </w:rPr>
              <w:t>FISCAL DEL SERVICIO</w:t>
            </w:r>
          </w:p>
        </w:tc>
      </w:tr>
      <w:tr w:rsidR="005A1289" w:rsidRPr="006675BA" w14:paraId="5D21FBAF" w14:textId="77777777" w:rsidTr="00FA735E">
        <w:trPr>
          <w:trHeight w:val="70"/>
        </w:trPr>
        <w:tc>
          <w:tcPr>
            <w:tcW w:w="9072" w:type="dxa"/>
            <w:shd w:val="clear" w:color="auto" w:fill="auto"/>
            <w:vAlign w:val="center"/>
          </w:tcPr>
          <w:p w14:paraId="4C9722E1" w14:textId="77777777" w:rsidR="005A1289" w:rsidRPr="006675BA" w:rsidRDefault="005A1289" w:rsidP="00FA735E">
            <w:pPr>
              <w:autoSpaceDE w:val="0"/>
              <w:autoSpaceDN w:val="0"/>
              <w:adjustRightInd w:val="0"/>
              <w:jc w:val="both"/>
              <w:rPr>
                <w:rFonts w:ascii="Calibri" w:hAnsi="Calibri" w:cs="Calibri"/>
              </w:rPr>
            </w:pPr>
            <w:r w:rsidRPr="006675BA">
              <w:rPr>
                <w:rFonts w:ascii="Calibri" w:hAnsi="Calibri" w:cs="Calibri"/>
              </w:rPr>
              <w:t xml:space="preserve">YPFB, designará un FISCAL DEL SERVICIO para fines de seguimiento y control del servicio. </w:t>
            </w:r>
          </w:p>
        </w:tc>
      </w:tr>
      <w:tr w:rsidR="005A1289" w:rsidRPr="00B37B3C" w14:paraId="44F1B692" w14:textId="77777777" w:rsidTr="00FA735E">
        <w:trPr>
          <w:trHeight w:val="70"/>
        </w:trPr>
        <w:tc>
          <w:tcPr>
            <w:tcW w:w="9072" w:type="dxa"/>
            <w:shd w:val="clear" w:color="auto" w:fill="C6D9F1"/>
          </w:tcPr>
          <w:p w14:paraId="7BC162A1" w14:textId="77777777" w:rsidR="005A1289" w:rsidRPr="00B37B3C" w:rsidRDefault="005A1289" w:rsidP="00FA735E">
            <w:pPr>
              <w:rPr>
                <w:rFonts w:ascii="Calibri" w:hAnsi="Calibri" w:cs="Calibri"/>
                <w:b/>
                <w:bCs/>
              </w:rPr>
            </w:pPr>
            <w:r w:rsidRPr="00B37B3C">
              <w:rPr>
                <w:rFonts w:ascii="Calibri" w:hAnsi="Calibri" w:cs="Calibri"/>
                <w:b/>
              </w:rPr>
              <w:t>MULTAS</w:t>
            </w:r>
          </w:p>
        </w:tc>
      </w:tr>
      <w:tr w:rsidR="005A1289" w:rsidRPr="00B37B3C" w14:paraId="05DCAAFC" w14:textId="77777777" w:rsidTr="00FA735E">
        <w:trPr>
          <w:trHeight w:val="554"/>
        </w:trPr>
        <w:tc>
          <w:tcPr>
            <w:tcW w:w="9072" w:type="dxa"/>
            <w:shd w:val="clear" w:color="auto" w:fill="auto"/>
          </w:tcPr>
          <w:p w14:paraId="07F5D117" w14:textId="77777777" w:rsidR="005A1289" w:rsidRPr="00E83223" w:rsidRDefault="005A1289" w:rsidP="00FA735E">
            <w:pPr>
              <w:autoSpaceDE w:val="0"/>
              <w:autoSpaceDN w:val="0"/>
              <w:adjustRightInd w:val="0"/>
              <w:jc w:val="both"/>
              <w:rPr>
                <w:rFonts w:ascii="Calibri" w:hAnsi="Calibri" w:cs="Calibri"/>
              </w:rPr>
            </w:pPr>
            <w:r w:rsidRPr="00E83223">
              <w:rPr>
                <w:rFonts w:ascii="Calibri" w:hAnsi="Calibri" w:cs="Calibri"/>
              </w:rPr>
              <w:t xml:space="preserve">En caso que los camiones cisternas presenten producto fuera de especificaciones en la planta de destino (sedimento, lodo y/o agua), se comunicará de inmediato al inspector de origen  para que, a través de un laboratorio independiente, se saque una muestra en tanque origen y de esta manera confirmar la calidad de producto cargado y se compare con la muestra obtenida en destino, a fin de identificar responsables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w:t>
            </w:r>
            <w:r>
              <w:rPr>
                <w:rFonts w:ascii="Calibri" w:hAnsi="Calibri" w:cs="Calibri"/>
              </w:rPr>
              <w:t>la empresa inspectora</w:t>
            </w:r>
            <w:r w:rsidRPr="00E83223">
              <w:rPr>
                <w:rFonts w:ascii="Calibri" w:hAnsi="Calibri" w:cs="Calibri"/>
              </w:rPr>
              <w:t>.</w:t>
            </w:r>
          </w:p>
          <w:p w14:paraId="7C630EDB" w14:textId="77777777" w:rsidR="005A1289" w:rsidRPr="00E83223" w:rsidRDefault="005A1289" w:rsidP="00FA735E">
            <w:pPr>
              <w:autoSpaceDE w:val="0"/>
              <w:autoSpaceDN w:val="0"/>
              <w:adjustRightInd w:val="0"/>
              <w:jc w:val="both"/>
              <w:rPr>
                <w:rFonts w:ascii="Calibri" w:hAnsi="Calibri" w:cs="Calibri"/>
              </w:rPr>
            </w:pPr>
          </w:p>
          <w:p w14:paraId="7F3DEDE7" w14:textId="77777777" w:rsidR="005A1289" w:rsidRPr="00B37B3C" w:rsidRDefault="005A1289" w:rsidP="00FA735E">
            <w:pPr>
              <w:autoSpaceDE w:val="0"/>
              <w:autoSpaceDN w:val="0"/>
              <w:adjustRightInd w:val="0"/>
              <w:jc w:val="both"/>
              <w:rPr>
                <w:rFonts w:ascii="Calibri" w:hAnsi="Calibri" w:cs="Arial"/>
                <w:bCs/>
                <w:lang w:val="es-ES_tradnl"/>
              </w:rPr>
            </w:pPr>
            <w:r w:rsidRPr="00E83223">
              <w:rPr>
                <w:rFonts w:ascii="Calibri" w:hAnsi="Calibri" w:cs="Calibri"/>
              </w:rPr>
              <w:t xml:space="preserve">En caso de que la responsabilidad sea de </w:t>
            </w:r>
            <w:r>
              <w:rPr>
                <w:rFonts w:ascii="Calibri" w:hAnsi="Calibri" w:cs="Calibri"/>
              </w:rPr>
              <w:t>la empresa inspectora</w:t>
            </w:r>
            <w:r w:rsidRPr="00E83223">
              <w:rPr>
                <w:rFonts w:ascii="Calibri" w:hAnsi="Calibri" w:cs="Calibri"/>
              </w:rPr>
              <w:t xml:space="preserve">, dichos montos serán descontados del monto a facturar del mes correspondiente o </w:t>
            </w:r>
            <w:r>
              <w:rPr>
                <w:rFonts w:ascii="Calibri" w:hAnsi="Calibri" w:cs="Calibri"/>
              </w:rPr>
              <w:t>la empresa inspectora</w:t>
            </w:r>
            <w:r w:rsidRPr="00E83223">
              <w:rPr>
                <w:rFonts w:ascii="Calibri" w:hAnsi="Calibri" w:cs="Calibri"/>
              </w:rPr>
              <w:t xml:space="preserve"> deberá efectuar un depósito por dicho monto.</w:t>
            </w:r>
          </w:p>
        </w:tc>
      </w:tr>
      <w:tr w:rsidR="005A1289" w:rsidRPr="009D1080" w14:paraId="55E714CC" w14:textId="77777777" w:rsidTr="00FA735E">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14:paraId="7D9846F5" w14:textId="77777777" w:rsidR="005A1289" w:rsidRPr="009D1080" w:rsidRDefault="005A1289" w:rsidP="00FA735E">
            <w:pPr>
              <w:rPr>
                <w:rFonts w:ascii="Calibri" w:hAnsi="Calibri" w:cs="Calibri"/>
              </w:rPr>
            </w:pPr>
            <w:r w:rsidRPr="00B37B3C">
              <w:rPr>
                <w:rFonts w:ascii="Calibri" w:hAnsi="Calibri" w:cs="Calibri"/>
                <w:b/>
                <w:bCs/>
              </w:rPr>
              <w:t>LEY APLICABLE</w:t>
            </w:r>
          </w:p>
        </w:tc>
      </w:tr>
      <w:tr w:rsidR="005A1289" w:rsidRPr="00862228" w14:paraId="64174E6E" w14:textId="77777777" w:rsidTr="00FA735E">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1D15B040" w14:textId="77777777" w:rsidR="005A1289" w:rsidRPr="00862228" w:rsidRDefault="005A1289" w:rsidP="00FA735E">
            <w:pPr>
              <w:autoSpaceDE w:val="0"/>
              <w:autoSpaceDN w:val="0"/>
              <w:adjustRightInd w:val="0"/>
              <w:jc w:val="both"/>
              <w:rPr>
                <w:rFonts w:ascii="Calibri" w:hAnsi="Calibri" w:cs="Calibri"/>
              </w:rPr>
            </w:pPr>
            <w:r w:rsidRPr="00862228">
              <w:rPr>
                <w:rFonts w:ascii="Calibri" w:hAnsi="Calibri" w:cs="Calibri"/>
              </w:rPr>
              <w:t>El contrato se interpretará y se regirá de acuerdo a las leyes del Estado Plurinacional de Bolivia.</w:t>
            </w:r>
          </w:p>
        </w:tc>
      </w:tr>
      <w:tr w:rsidR="005A1289" w:rsidRPr="00862228" w14:paraId="4F89C428" w14:textId="77777777" w:rsidTr="00FA735E">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BDD6EE"/>
          </w:tcPr>
          <w:p w14:paraId="6D28C13A" w14:textId="77777777" w:rsidR="005A1289" w:rsidRPr="001913E0" w:rsidRDefault="005A1289" w:rsidP="00FA735E">
            <w:pPr>
              <w:autoSpaceDE w:val="0"/>
              <w:autoSpaceDN w:val="0"/>
              <w:adjustRightInd w:val="0"/>
              <w:jc w:val="both"/>
              <w:rPr>
                <w:rFonts w:ascii="Calibri" w:hAnsi="Calibri" w:cs="Calibri"/>
                <w:b/>
              </w:rPr>
            </w:pPr>
            <w:r w:rsidRPr="001913E0">
              <w:rPr>
                <w:rFonts w:ascii="Calibri" w:hAnsi="Calibri" w:cs="Calibri"/>
                <w:b/>
              </w:rPr>
              <w:t>CONDICIONES DE SERVICIO RECURRENTE</w:t>
            </w:r>
          </w:p>
        </w:tc>
      </w:tr>
      <w:tr w:rsidR="005A1289" w:rsidRPr="00862228" w14:paraId="23695899" w14:textId="77777777" w:rsidTr="00FA735E">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7337168F" w14:textId="77777777" w:rsidR="005A1289" w:rsidRPr="001913E0" w:rsidRDefault="005A1289" w:rsidP="00FA735E">
            <w:pPr>
              <w:autoSpaceDE w:val="0"/>
              <w:autoSpaceDN w:val="0"/>
              <w:adjustRightInd w:val="0"/>
              <w:jc w:val="both"/>
              <w:rPr>
                <w:rFonts w:ascii="Calibri" w:hAnsi="Calibri" w:cs="Calibri"/>
              </w:rPr>
            </w:pPr>
            <w:r w:rsidRPr="001913E0">
              <w:rPr>
                <w:rFonts w:ascii="Calibri" w:hAnsi="Calibri" w:cs="Calibri"/>
              </w:rPr>
              <w:t>El proceso de contratación no obstante de llegar hasta la adjudicación, se llevara a cabo sin compromiso estando sujeto a la aprobación del presupuesto de la siguiente gestión.</w:t>
            </w:r>
          </w:p>
        </w:tc>
      </w:tr>
      <w:tr w:rsidR="005A1289" w:rsidRPr="00862228" w14:paraId="7EC80CC5" w14:textId="77777777" w:rsidTr="00FA735E">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tcPr>
          <w:p w14:paraId="1B78A7BF" w14:textId="77777777" w:rsidR="005A1289" w:rsidRPr="00862228" w:rsidRDefault="005A1289" w:rsidP="00FA735E">
            <w:pPr>
              <w:autoSpaceDE w:val="0"/>
              <w:autoSpaceDN w:val="0"/>
              <w:adjustRightInd w:val="0"/>
              <w:jc w:val="both"/>
              <w:rPr>
                <w:rFonts w:ascii="Calibri" w:hAnsi="Calibri" w:cs="Calibri"/>
                <w:b/>
              </w:rPr>
            </w:pPr>
            <w:r w:rsidRPr="00862228">
              <w:rPr>
                <w:rFonts w:ascii="Calibri" w:hAnsi="Calibri" w:cs="Calibri"/>
                <w:b/>
              </w:rPr>
              <w:t>VALIDACIONES</w:t>
            </w:r>
          </w:p>
        </w:tc>
      </w:tr>
      <w:tr w:rsidR="005A1289" w:rsidRPr="00862228" w14:paraId="78E658B5" w14:textId="77777777" w:rsidTr="00FA735E">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5B9EDF38" w14:textId="77777777" w:rsidR="005A1289" w:rsidRPr="00862228" w:rsidRDefault="005A1289" w:rsidP="00FA735E">
            <w:pPr>
              <w:autoSpaceDE w:val="0"/>
              <w:autoSpaceDN w:val="0"/>
              <w:adjustRightInd w:val="0"/>
              <w:jc w:val="both"/>
              <w:rPr>
                <w:rFonts w:ascii="Calibri" w:hAnsi="Calibri" w:cs="Calibri"/>
              </w:rPr>
            </w:pPr>
            <w:r w:rsidRPr="00862228">
              <w:rPr>
                <w:rFonts w:ascii="Calibri" w:hAnsi="Calibri" w:cs="Calibri"/>
              </w:rPr>
              <w:t>Se adjuntan Anexos de las Validaciones</w:t>
            </w:r>
          </w:p>
        </w:tc>
      </w:tr>
    </w:tbl>
    <w:p w14:paraId="37E61123" w14:textId="77777777" w:rsidR="005A1289" w:rsidRDefault="005A1289" w:rsidP="005A1289">
      <w:pPr>
        <w:tabs>
          <w:tab w:val="left" w:pos="4002"/>
        </w:tabs>
        <w:rPr>
          <w:rFonts w:asciiTheme="minorHAnsi" w:hAnsiTheme="minorHAnsi" w:cstheme="minorHAnsi"/>
          <w:b/>
          <w:color w:val="000000"/>
          <w:sz w:val="22"/>
          <w:szCs w:val="22"/>
        </w:rPr>
      </w:pPr>
    </w:p>
    <w:p w14:paraId="102C4F73" w14:textId="77777777" w:rsidR="005A1289" w:rsidRDefault="005A1289" w:rsidP="005A1289">
      <w:pPr>
        <w:tabs>
          <w:tab w:val="left" w:pos="4002"/>
        </w:tabs>
        <w:rPr>
          <w:rFonts w:asciiTheme="minorHAnsi" w:hAnsiTheme="minorHAnsi" w:cstheme="minorHAnsi"/>
          <w:b/>
          <w:color w:val="000000"/>
          <w:sz w:val="22"/>
          <w:szCs w:val="22"/>
        </w:rPr>
      </w:pPr>
    </w:p>
    <w:p w14:paraId="0EF09931" w14:textId="77777777" w:rsidR="005A1289" w:rsidRDefault="005A1289" w:rsidP="005A1289">
      <w:pPr>
        <w:tabs>
          <w:tab w:val="left" w:pos="4002"/>
        </w:tabs>
        <w:rPr>
          <w:rFonts w:asciiTheme="minorHAnsi" w:hAnsiTheme="minorHAnsi" w:cstheme="minorHAnsi"/>
          <w:b/>
          <w:color w:val="000000"/>
          <w:sz w:val="22"/>
          <w:szCs w:val="22"/>
        </w:rPr>
      </w:pPr>
    </w:p>
    <w:p w14:paraId="3F3198EF" w14:textId="77777777" w:rsidR="005A1289" w:rsidRDefault="005A1289" w:rsidP="005A1289">
      <w:pPr>
        <w:tabs>
          <w:tab w:val="left" w:pos="4002"/>
        </w:tabs>
        <w:rPr>
          <w:rFonts w:asciiTheme="minorHAnsi" w:hAnsiTheme="minorHAnsi" w:cstheme="minorHAnsi"/>
          <w:b/>
          <w:color w:val="000000"/>
          <w:sz w:val="22"/>
          <w:szCs w:val="22"/>
        </w:rPr>
      </w:pPr>
    </w:p>
    <w:p w14:paraId="6CC4E223" w14:textId="77777777" w:rsidR="005A1289" w:rsidRDefault="005A1289" w:rsidP="005A1289">
      <w:pPr>
        <w:tabs>
          <w:tab w:val="left" w:pos="4002"/>
        </w:tabs>
        <w:rPr>
          <w:rFonts w:asciiTheme="minorHAnsi" w:hAnsiTheme="minorHAnsi" w:cstheme="minorHAnsi"/>
          <w:b/>
          <w:color w:val="000000"/>
          <w:sz w:val="22"/>
          <w:szCs w:val="22"/>
        </w:rPr>
      </w:pPr>
    </w:p>
    <w:p w14:paraId="58244655" w14:textId="77777777" w:rsidR="005A1289" w:rsidRDefault="005A1289" w:rsidP="005A1289">
      <w:pPr>
        <w:tabs>
          <w:tab w:val="left" w:pos="4002"/>
        </w:tabs>
        <w:rPr>
          <w:rFonts w:asciiTheme="minorHAnsi" w:hAnsiTheme="minorHAnsi" w:cstheme="minorHAnsi"/>
          <w:b/>
          <w:color w:val="000000"/>
          <w:sz w:val="22"/>
          <w:szCs w:val="22"/>
        </w:rPr>
      </w:pPr>
    </w:p>
    <w:p w14:paraId="02AB2132" w14:textId="77777777" w:rsidR="005A1289" w:rsidRDefault="005A1289" w:rsidP="005A1289">
      <w:pPr>
        <w:tabs>
          <w:tab w:val="left" w:pos="4002"/>
        </w:tabs>
        <w:rPr>
          <w:rFonts w:asciiTheme="minorHAnsi" w:hAnsiTheme="minorHAnsi" w:cstheme="minorHAnsi"/>
          <w:b/>
          <w:color w:val="000000"/>
          <w:sz w:val="22"/>
          <w:szCs w:val="22"/>
        </w:rPr>
      </w:pPr>
    </w:p>
    <w:p w14:paraId="7A25275E" w14:textId="77777777" w:rsidR="005A1289" w:rsidRDefault="005A1289" w:rsidP="005A1289">
      <w:pPr>
        <w:tabs>
          <w:tab w:val="left" w:pos="4002"/>
        </w:tabs>
        <w:rPr>
          <w:rFonts w:asciiTheme="minorHAnsi" w:hAnsiTheme="minorHAnsi" w:cstheme="minorHAnsi"/>
          <w:b/>
          <w:color w:val="000000"/>
          <w:sz w:val="22"/>
          <w:szCs w:val="22"/>
        </w:rPr>
      </w:pPr>
    </w:p>
    <w:p w14:paraId="7E6447CB" w14:textId="77777777" w:rsidR="005A1289" w:rsidRDefault="005A1289" w:rsidP="005A1289">
      <w:pPr>
        <w:tabs>
          <w:tab w:val="left" w:pos="4002"/>
        </w:tabs>
        <w:rPr>
          <w:rFonts w:asciiTheme="minorHAnsi" w:hAnsiTheme="minorHAnsi" w:cstheme="minorHAnsi"/>
          <w:b/>
          <w:color w:val="000000"/>
          <w:sz w:val="22"/>
          <w:szCs w:val="22"/>
        </w:rPr>
      </w:pPr>
    </w:p>
    <w:p w14:paraId="6823373F" w14:textId="77777777" w:rsidR="005A1289" w:rsidRDefault="005A1289" w:rsidP="005A1289">
      <w:pPr>
        <w:tabs>
          <w:tab w:val="left" w:pos="4002"/>
        </w:tabs>
        <w:rPr>
          <w:rFonts w:asciiTheme="minorHAnsi" w:hAnsiTheme="minorHAnsi" w:cstheme="minorHAnsi"/>
          <w:b/>
          <w:color w:val="000000"/>
          <w:sz w:val="22"/>
          <w:szCs w:val="22"/>
        </w:rPr>
      </w:pPr>
    </w:p>
    <w:p w14:paraId="2A0B5982" w14:textId="77777777" w:rsidR="005A1289" w:rsidRDefault="005A1289" w:rsidP="005A1289">
      <w:pPr>
        <w:tabs>
          <w:tab w:val="left" w:pos="4002"/>
        </w:tabs>
        <w:rPr>
          <w:rFonts w:asciiTheme="minorHAnsi" w:hAnsiTheme="minorHAnsi" w:cstheme="minorHAnsi"/>
          <w:b/>
          <w:color w:val="000000"/>
          <w:sz w:val="22"/>
          <w:szCs w:val="22"/>
        </w:rPr>
      </w:pPr>
    </w:p>
    <w:p w14:paraId="1075A01A" w14:textId="77777777" w:rsidR="005A1289" w:rsidRDefault="005A1289" w:rsidP="005A1289">
      <w:pPr>
        <w:tabs>
          <w:tab w:val="left" w:pos="4002"/>
        </w:tabs>
        <w:rPr>
          <w:rFonts w:asciiTheme="minorHAnsi" w:hAnsiTheme="minorHAnsi" w:cstheme="minorHAnsi"/>
          <w:b/>
          <w:color w:val="000000"/>
          <w:sz w:val="22"/>
          <w:szCs w:val="22"/>
        </w:rPr>
      </w:pPr>
    </w:p>
    <w:p w14:paraId="0B8BD10D" w14:textId="77777777" w:rsidR="005A1289" w:rsidRDefault="005A1289" w:rsidP="005A1289">
      <w:pPr>
        <w:tabs>
          <w:tab w:val="left" w:pos="4002"/>
        </w:tabs>
        <w:rPr>
          <w:rFonts w:asciiTheme="minorHAnsi" w:hAnsiTheme="minorHAnsi" w:cstheme="minorHAnsi"/>
          <w:b/>
          <w:color w:val="000000"/>
          <w:sz w:val="22"/>
          <w:szCs w:val="22"/>
        </w:rPr>
      </w:pPr>
    </w:p>
    <w:p w14:paraId="0DDF9DC4" w14:textId="77777777" w:rsidR="005A1289" w:rsidRDefault="005A1289" w:rsidP="005A1289">
      <w:pPr>
        <w:tabs>
          <w:tab w:val="left" w:pos="4002"/>
        </w:tabs>
        <w:rPr>
          <w:rFonts w:asciiTheme="minorHAnsi" w:hAnsiTheme="minorHAnsi" w:cstheme="minorHAnsi"/>
          <w:b/>
          <w:color w:val="000000"/>
          <w:sz w:val="22"/>
          <w:szCs w:val="22"/>
        </w:rPr>
      </w:pPr>
    </w:p>
    <w:p w14:paraId="56B42AF7" w14:textId="77777777" w:rsidR="005A1289" w:rsidRDefault="005A1289" w:rsidP="005A1289">
      <w:pPr>
        <w:tabs>
          <w:tab w:val="left" w:pos="4002"/>
        </w:tabs>
        <w:rPr>
          <w:rFonts w:asciiTheme="minorHAnsi" w:hAnsiTheme="minorHAnsi" w:cstheme="minorHAnsi"/>
          <w:b/>
          <w:color w:val="000000"/>
          <w:sz w:val="22"/>
          <w:szCs w:val="22"/>
        </w:rPr>
      </w:pPr>
    </w:p>
    <w:p w14:paraId="58E11980" w14:textId="77777777" w:rsidR="005A1289" w:rsidRDefault="005A1289" w:rsidP="005A1289">
      <w:pPr>
        <w:tabs>
          <w:tab w:val="left" w:pos="4002"/>
        </w:tabs>
        <w:rPr>
          <w:rFonts w:asciiTheme="minorHAnsi" w:hAnsiTheme="minorHAnsi" w:cstheme="minorHAnsi"/>
          <w:b/>
          <w:color w:val="000000"/>
          <w:sz w:val="22"/>
          <w:szCs w:val="22"/>
        </w:rPr>
      </w:pPr>
    </w:p>
    <w:p w14:paraId="4E9C2030" w14:textId="77777777" w:rsidR="005A1289" w:rsidRDefault="005A1289" w:rsidP="005A1289">
      <w:pPr>
        <w:tabs>
          <w:tab w:val="left" w:pos="4002"/>
        </w:tabs>
        <w:rPr>
          <w:rFonts w:asciiTheme="minorHAnsi" w:hAnsiTheme="minorHAnsi" w:cstheme="minorHAnsi"/>
          <w:b/>
          <w:color w:val="000000"/>
          <w:sz w:val="22"/>
          <w:szCs w:val="22"/>
        </w:rPr>
      </w:pPr>
    </w:p>
    <w:p w14:paraId="568B9F5D" w14:textId="77777777" w:rsidR="005A1289" w:rsidRDefault="005A1289" w:rsidP="005A1289">
      <w:pPr>
        <w:tabs>
          <w:tab w:val="left" w:pos="4002"/>
        </w:tabs>
        <w:rPr>
          <w:rFonts w:asciiTheme="minorHAnsi" w:hAnsiTheme="minorHAnsi" w:cstheme="minorHAnsi"/>
          <w:b/>
          <w:color w:val="000000"/>
          <w:sz w:val="22"/>
          <w:szCs w:val="22"/>
        </w:rPr>
      </w:pPr>
    </w:p>
    <w:p w14:paraId="5B2369B9" w14:textId="77777777" w:rsidR="00F651AB" w:rsidRDefault="00F651AB" w:rsidP="005A1289">
      <w:pPr>
        <w:tabs>
          <w:tab w:val="left" w:pos="4002"/>
        </w:tabs>
        <w:rPr>
          <w:rFonts w:asciiTheme="minorHAnsi" w:hAnsiTheme="minorHAnsi" w:cstheme="minorHAnsi"/>
          <w:b/>
          <w:color w:val="000000"/>
          <w:sz w:val="22"/>
          <w:szCs w:val="22"/>
        </w:rPr>
      </w:pPr>
    </w:p>
    <w:p w14:paraId="456D8907" w14:textId="77777777" w:rsidR="005A1289" w:rsidRDefault="005A1289" w:rsidP="005A1289">
      <w:pPr>
        <w:tabs>
          <w:tab w:val="left" w:pos="4002"/>
        </w:tabs>
        <w:rPr>
          <w:rFonts w:asciiTheme="minorHAnsi" w:hAnsiTheme="minorHAnsi" w:cstheme="minorHAnsi"/>
          <w:b/>
          <w:color w:val="000000"/>
          <w:sz w:val="22"/>
          <w:szCs w:val="22"/>
        </w:rPr>
      </w:pPr>
    </w:p>
    <w:p w14:paraId="162EAE02" w14:textId="77777777" w:rsidR="005A1289" w:rsidRDefault="005A1289" w:rsidP="005A1289">
      <w:pPr>
        <w:tabs>
          <w:tab w:val="left" w:pos="4002"/>
        </w:tabs>
        <w:rPr>
          <w:rFonts w:asciiTheme="minorHAnsi" w:hAnsiTheme="minorHAnsi" w:cstheme="minorHAnsi"/>
          <w:b/>
          <w:color w:val="000000"/>
          <w:sz w:val="22"/>
          <w:szCs w:val="22"/>
        </w:rPr>
      </w:pPr>
    </w:p>
    <w:p w14:paraId="17D63BC0" w14:textId="77777777" w:rsidR="005A1289" w:rsidRDefault="005A1289" w:rsidP="005A1289">
      <w:pPr>
        <w:tabs>
          <w:tab w:val="left" w:pos="4002"/>
        </w:tabs>
        <w:rPr>
          <w:rFonts w:asciiTheme="minorHAnsi" w:hAnsiTheme="minorHAnsi" w:cstheme="minorHAnsi"/>
          <w:b/>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A1289" w:rsidRPr="00F5672A" w14:paraId="08301B9D" w14:textId="77777777" w:rsidTr="00FA735E">
        <w:trPr>
          <w:jc w:val="center"/>
        </w:trPr>
        <w:tc>
          <w:tcPr>
            <w:tcW w:w="5000" w:type="pct"/>
            <w:tcBorders>
              <w:bottom w:val="single" w:sz="4" w:space="0" w:color="auto"/>
            </w:tcBorders>
            <w:shd w:val="clear" w:color="auto" w:fill="C6D9F1"/>
            <w:vAlign w:val="center"/>
          </w:tcPr>
          <w:p w14:paraId="10BEF0FF" w14:textId="77777777" w:rsidR="005A1289" w:rsidRPr="00F5672A" w:rsidRDefault="005A1289" w:rsidP="00FA735E">
            <w:pPr>
              <w:rPr>
                <w:rFonts w:ascii="Calibri" w:hAnsi="Calibri" w:cs="Calibri"/>
              </w:rPr>
            </w:pPr>
            <w:r w:rsidRPr="00F5672A">
              <w:rPr>
                <w:rFonts w:ascii="Calibri" w:hAnsi="Calibri" w:cs="Calibri"/>
                <w:b/>
                <w:bCs/>
                <w:lang w:eastAsia="es-BO"/>
              </w:rPr>
              <w:lastRenderedPageBreak/>
              <w:br w:type="page"/>
              <w:t>ANEXO 1: GARANTÍAS FINANCIERAS</w:t>
            </w:r>
          </w:p>
        </w:tc>
      </w:tr>
      <w:tr w:rsidR="005A1289" w:rsidRPr="00F5672A" w14:paraId="7103BC74" w14:textId="77777777" w:rsidTr="00FA735E">
        <w:trPr>
          <w:jc w:val="center"/>
        </w:trPr>
        <w:tc>
          <w:tcPr>
            <w:tcW w:w="5000" w:type="pct"/>
            <w:shd w:val="clear" w:color="auto" w:fill="C6D9F1"/>
          </w:tcPr>
          <w:p w14:paraId="38A0199F" w14:textId="77777777" w:rsidR="005A1289" w:rsidRPr="00F5672A" w:rsidRDefault="005A1289" w:rsidP="00FA735E">
            <w:pPr>
              <w:pStyle w:val="Prrafodelista"/>
              <w:ind w:left="0"/>
              <w:rPr>
                <w:rFonts w:ascii="Calibri" w:hAnsi="Calibri" w:cs="Calibri"/>
                <w:b/>
              </w:rPr>
            </w:pPr>
            <w:r w:rsidRPr="00F5672A">
              <w:rPr>
                <w:rFonts w:ascii="Calibri" w:hAnsi="Calibri" w:cs="Calibri"/>
                <w:b/>
              </w:rPr>
              <w:t>GARANTÍA DE SERIEDAD DE PROPUESTA</w:t>
            </w:r>
          </w:p>
        </w:tc>
      </w:tr>
      <w:tr w:rsidR="005A1289" w:rsidRPr="00F5672A" w14:paraId="1F910633" w14:textId="77777777" w:rsidTr="00FA735E">
        <w:trPr>
          <w:trHeight w:val="2678"/>
          <w:jc w:val="center"/>
        </w:trPr>
        <w:tc>
          <w:tcPr>
            <w:tcW w:w="5000" w:type="pct"/>
            <w:shd w:val="clear" w:color="auto" w:fill="auto"/>
          </w:tcPr>
          <w:p w14:paraId="3761AA39" w14:textId="77777777" w:rsidR="005A1289" w:rsidRPr="00F5672A" w:rsidRDefault="005A1289" w:rsidP="00FA735E">
            <w:pPr>
              <w:autoSpaceDE w:val="0"/>
              <w:autoSpaceDN w:val="0"/>
              <w:adjustRightInd w:val="0"/>
              <w:jc w:val="both"/>
              <w:rPr>
                <w:rFonts w:ascii="Calibri" w:hAnsi="Calibri" w:cs="Calibri"/>
              </w:rPr>
            </w:pPr>
            <w:r w:rsidRPr="00F5672A">
              <w:rPr>
                <w:rFonts w:ascii="Calibri" w:hAnsi="Calibri" w:cs="Calibri"/>
              </w:rPr>
              <w:t>A elección del proponente, este podrá presentar, conjuntamente con su oferta, una de las siguientes opciones:</w:t>
            </w:r>
          </w:p>
          <w:p w14:paraId="38CC1EC1" w14:textId="77777777" w:rsidR="005A1289" w:rsidRPr="00F5672A" w:rsidRDefault="005A1289" w:rsidP="00FA735E">
            <w:pPr>
              <w:rPr>
                <w:rFonts w:ascii="Calibri" w:hAnsi="Calibri" w:cs="Calibri"/>
                <w:b/>
              </w:rPr>
            </w:pPr>
          </w:p>
          <w:p w14:paraId="09C4A7FC" w14:textId="77777777" w:rsidR="005A1289" w:rsidRPr="00F5672A" w:rsidRDefault="005A1289" w:rsidP="00BE10E1">
            <w:pPr>
              <w:pStyle w:val="Prrafodelista"/>
              <w:numPr>
                <w:ilvl w:val="0"/>
                <w:numId w:val="41"/>
              </w:numPr>
              <w:contextualSpacing/>
              <w:jc w:val="both"/>
              <w:rPr>
                <w:rFonts w:ascii="Calibri" w:hAnsi="Calibri" w:cs="Calibri"/>
              </w:rPr>
            </w:pPr>
            <w:r w:rsidRPr="00F5672A">
              <w:rPr>
                <w:rFonts w:ascii="Calibri" w:hAnsi="Calibri" w:cs="Calibri"/>
              </w:rPr>
              <w:t xml:space="preserve">Carta de Crédito Stand </w:t>
            </w:r>
            <w:proofErr w:type="spellStart"/>
            <w:r w:rsidRPr="00F5672A">
              <w:rPr>
                <w:rFonts w:ascii="Calibri" w:hAnsi="Calibri" w:cs="Calibri"/>
              </w:rPr>
              <w:t>By</w:t>
            </w:r>
            <w:proofErr w:type="spellEnd"/>
            <w:r w:rsidRPr="00F5672A">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586D282A" w14:textId="77777777" w:rsidR="005A1289" w:rsidRPr="00F5672A" w:rsidRDefault="005A1289" w:rsidP="00FA735E">
            <w:pPr>
              <w:pStyle w:val="Prrafodelista"/>
              <w:ind w:left="0"/>
              <w:contextualSpacing/>
              <w:jc w:val="both"/>
              <w:rPr>
                <w:rFonts w:ascii="Calibri" w:hAnsi="Calibri"/>
                <w:b/>
                <w:bCs/>
              </w:rPr>
            </w:pPr>
          </w:p>
          <w:p w14:paraId="6EAAC73F" w14:textId="77777777" w:rsidR="005A1289" w:rsidRPr="00F5672A" w:rsidRDefault="005A1289" w:rsidP="00BE10E1">
            <w:pPr>
              <w:pStyle w:val="Prrafodelista"/>
              <w:numPr>
                <w:ilvl w:val="0"/>
                <w:numId w:val="41"/>
              </w:numPr>
              <w:contextualSpacing/>
              <w:jc w:val="both"/>
              <w:rPr>
                <w:rFonts w:ascii="Calibri" w:hAnsi="Calibri" w:cs="Calibri"/>
              </w:rPr>
            </w:pPr>
            <w:r w:rsidRPr="00F5672A">
              <w:rPr>
                <w:rFonts w:ascii="Calibri" w:hAnsi="Calibri" w:cs="Calibri"/>
              </w:rPr>
              <w:t xml:space="preserve">Boleta de Garantía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w:t>
            </w:r>
          </w:p>
          <w:p w14:paraId="28AA9C9F" w14:textId="77777777" w:rsidR="005A1289" w:rsidRPr="00F5672A" w:rsidRDefault="005A1289" w:rsidP="00FA735E">
            <w:pPr>
              <w:ind w:left="567"/>
              <w:jc w:val="both"/>
              <w:rPr>
                <w:rFonts w:ascii="Calibri" w:hAnsi="Calibri" w:cs="Calibri"/>
                <w:b/>
              </w:rPr>
            </w:pPr>
          </w:p>
          <w:p w14:paraId="3447466C" w14:textId="77777777" w:rsidR="005A1289" w:rsidRPr="00F5672A" w:rsidRDefault="005A1289" w:rsidP="00BE10E1">
            <w:pPr>
              <w:pStyle w:val="Prrafodelista"/>
              <w:numPr>
                <w:ilvl w:val="0"/>
                <w:numId w:val="41"/>
              </w:numPr>
              <w:contextualSpacing/>
              <w:jc w:val="both"/>
              <w:rPr>
                <w:rFonts w:ascii="Calibri" w:hAnsi="Calibri" w:cs="Calibri"/>
              </w:rPr>
            </w:pPr>
            <w:r w:rsidRPr="00F5672A">
              <w:rPr>
                <w:rFonts w:ascii="Calibri" w:hAnsi="Calibri" w:cs="Calibri"/>
              </w:rPr>
              <w:t xml:space="preserve">Garantía a Primer Requerimiento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2D655BBA" w14:textId="77777777" w:rsidR="005A1289" w:rsidRPr="00F5672A" w:rsidRDefault="005A1289" w:rsidP="00FA735E">
            <w:pPr>
              <w:ind w:left="567"/>
              <w:jc w:val="both"/>
              <w:rPr>
                <w:rFonts w:ascii="Calibri" w:hAnsi="Calibri" w:cs="Calibri"/>
                <w:b/>
              </w:rPr>
            </w:pPr>
          </w:p>
          <w:p w14:paraId="247CB4C8" w14:textId="77777777" w:rsidR="005A1289" w:rsidRPr="00F5672A" w:rsidRDefault="005A1289" w:rsidP="00BE10E1">
            <w:pPr>
              <w:pStyle w:val="Prrafodelista"/>
              <w:numPr>
                <w:ilvl w:val="0"/>
                <w:numId w:val="41"/>
              </w:numPr>
              <w:jc w:val="both"/>
              <w:rPr>
                <w:rFonts w:ascii="Calibri" w:hAnsi="Calibri" w:cs="Calibri"/>
              </w:rPr>
            </w:pPr>
            <w:r w:rsidRPr="00F5672A">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       </w:t>
            </w:r>
          </w:p>
          <w:p w14:paraId="5F3017B3" w14:textId="77777777" w:rsidR="005A1289" w:rsidRPr="00F5672A" w:rsidRDefault="005A1289" w:rsidP="00FA735E">
            <w:pPr>
              <w:ind w:left="567"/>
              <w:jc w:val="both"/>
              <w:rPr>
                <w:rFonts w:ascii="Calibri" w:hAnsi="Calibri" w:cs="Calibri"/>
              </w:rPr>
            </w:pPr>
          </w:p>
          <w:p w14:paraId="530A0CF6" w14:textId="77777777" w:rsidR="005A1289" w:rsidRPr="00F5672A" w:rsidRDefault="005A1289" w:rsidP="00BE10E1">
            <w:pPr>
              <w:pStyle w:val="Prrafodelista"/>
              <w:numPr>
                <w:ilvl w:val="0"/>
                <w:numId w:val="41"/>
              </w:numPr>
              <w:jc w:val="both"/>
              <w:rPr>
                <w:rFonts w:ascii="Calibri" w:hAnsi="Calibri" w:cs="Calibri"/>
              </w:rPr>
            </w:pPr>
            <w:r w:rsidRPr="00F5672A">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a partir de su emisión y deberá ser emitida por un monto equivalente al 1% del valor del monto mensual de su propuesta.</w:t>
            </w:r>
          </w:p>
          <w:p w14:paraId="43A01887" w14:textId="77777777" w:rsidR="005A1289" w:rsidRPr="00F5672A" w:rsidRDefault="005A1289" w:rsidP="00FA735E">
            <w:pPr>
              <w:ind w:left="567"/>
              <w:jc w:val="both"/>
              <w:rPr>
                <w:rFonts w:ascii="Calibri" w:hAnsi="Calibri" w:cs="Calibri"/>
              </w:rPr>
            </w:pPr>
          </w:p>
          <w:p w14:paraId="6FD9C0BE" w14:textId="77777777" w:rsidR="005A1289" w:rsidRPr="00F5672A" w:rsidRDefault="005A1289" w:rsidP="00FA735E">
            <w:pPr>
              <w:jc w:val="both"/>
              <w:rPr>
                <w:rFonts w:ascii="Calibri" w:hAnsi="Calibri" w:cs="Calibri"/>
              </w:rPr>
            </w:pPr>
            <w:r w:rsidRPr="00F5672A">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F5672A">
              <w:rPr>
                <w:rFonts w:ascii="Calibri" w:hAnsi="Calibri" w:cs="Calibri"/>
              </w:rPr>
              <w:tab/>
            </w:r>
            <w:r w:rsidRPr="00F5672A">
              <w:rPr>
                <w:rFonts w:ascii="Calibri" w:hAnsi="Calibri" w:cs="Calibri"/>
              </w:rPr>
              <w:tab/>
            </w:r>
            <w:r w:rsidRPr="00F5672A">
              <w:rPr>
                <w:rFonts w:ascii="Calibri" w:hAnsi="Calibri" w:cs="Calibri"/>
              </w:rPr>
              <w:tab/>
            </w:r>
          </w:p>
          <w:p w14:paraId="0FC420BA" w14:textId="77777777" w:rsidR="005A1289" w:rsidRPr="00F5672A" w:rsidRDefault="005A1289" w:rsidP="00FA735E">
            <w:pPr>
              <w:jc w:val="both"/>
              <w:rPr>
                <w:rFonts w:ascii="Calibri" w:hAnsi="Calibri" w:cs="Calibri"/>
              </w:rPr>
            </w:pPr>
          </w:p>
          <w:p w14:paraId="72284207" w14:textId="77777777" w:rsidR="005A1289" w:rsidRPr="00F5672A" w:rsidRDefault="005A1289" w:rsidP="00FA735E">
            <w:pPr>
              <w:jc w:val="both"/>
              <w:rPr>
                <w:rFonts w:ascii="Calibri" w:hAnsi="Calibri" w:cs="Calibri"/>
              </w:rPr>
            </w:pPr>
            <w:r w:rsidRPr="00F5672A">
              <w:rPr>
                <w:rFonts w:ascii="Calibri" w:hAnsi="Calibri" w:cs="Calibri"/>
              </w:rPr>
              <w:t>El monto de la garantía deberá calcularse de la siguiente manera:</w:t>
            </w:r>
          </w:p>
          <w:p w14:paraId="0D7A0B2B" w14:textId="77777777" w:rsidR="005A1289" w:rsidRPr="00F5672A" w:rsidRDefault="005A1289" w:rsidP="00FA735E">
            <w:pPr>
              <w:jc w:val="both"/>
              <w:rPr>
                <w:rFonts w:ascii="Calibri" w:hAnsi="Calibri" w:cs="Calibri"/>
                <w:highlight w:val="green"/>
              </w:rPr>
            </w:pPr>
          </w:p>
          <w:p w14:paraId="1E0B3795" w14:textId="77777777" w:rsidR="005A1289" w:rsidRDefault="005A1289" w:rsidP="00FA735E">
            <w:pPr>
              <w:ind w:left="708"/>
              <w:jc w:val="both"/>
              <w:rPr>
                <w:rFonts w:ascii="Calibri" w:hAnsi="Calibri" w:cs="Calibri"/>
              </w:rPr>
            </w:pPr>
            <w:r w:rsidRPr="0086716E">
              <w:rPr>
                <w:rFonts w:ascii="Calibri" w:hAnsi="Calibri" w:cs="Calibri"/>
              </w:rPr>
              <w:t>BG=(Monto Total Propuesta Económica x 1%)/12</w:t>
            </w:r>
          </w:p>
          <w:p w14:paraId="2F600321" w14:textId="77777777" w:rsidR="005A1289" w:rsidRDefault="005A1289" w:rsidP="00FA735E">
            <w:pPr>
              <w:ind w:left="708"/>
              <w:jc w:val="both"/>
              <w:rPr>
                <w:rFonts w:ascii="Calibri" w:hAnsi="Calibri" w:cs="Calibri"/>
              </w:rPr>
            </w:pPr>
          </w:p>
          <w:p w14:paraId="1164E514" w14:textId="77777777" w:rsidR="005A1289" w:rsidRDefault="005A1289" w:rsidP="00FA735E">
            <w:pPr>
              <w:jc w:val="both"/>
              <w:rPr>
                <w:rFonts w:ascii="Calibri" w:hAnsi="Calibri" w:cs="Calibri"/>
              </w:rPr>
            </w:pPr>
            <w:r>
              <w:rPr>
                <w:rFonts w:ascii="Calibri" w:hAnsi="Calibri" w:cs="Calibri"/>
              </w:rPr>
              <w:t>Para el cálculo de la garantía deberán tenerse en cuenta los siguientes datos como referenciales</w:t>
            </w:r>
          </w:p>
          <w:p w14:paraId="66B4ECCE" w14:textId="77777777" w:rsidR="005A1289" w:rsidRDefault="005A1289" w:rsidP="00FA735E">
            <w:pPr>
              <w:jc w:val="both"/>
              <w:rPr>
                <w:rFonts w:ascii="Calibri" w:hAnsi="Calibri" w:cs="Calibri"/>
              </w:rPr>
            </w:pPr>
          </w:p>
          <w:p w14:paraId="45ED920C" w14:textId="77777777" w:rsidR="005A1289" w:rsidRDefault="005A1289" w:rsidP="00FA735E">
            <w:pPr>
              <w:ind w:left="426"/>
              <w:jc w:val="both"/>
              <w:rPr>
                <w:rFonts w:ascii="Calibri" w:hAnsi="Calibri" w:cs="Calibri"/>
              </w:rPr>
            </w:pPr>
            <w:r w:rsidRPr="00F5672A">
              <w:rPr>
                <w:rFonts w:ascii="Calibri" w:hAnsi="Calibri" w:cs="Calibri"/>
              </w:rPr>
              <w:t>Monto Total Propuesta Económica</w:t>
            </w:r>
            <w:r>
              <w:rPr>
                <w:rFonts w:ascii="Calibri" w:hAnsi="Calibri" w:cs="Calibri"/>
              </w:rPr>
              <w:t>=(Cantidad m3 Cisternas*Tarifa Cisternas + Cantidad m3 Barcazas*Tarifa Barcazas + # Análisis de Diesel * Tarifa Análisis Diesel + #Análisis de I&amp;A*</w:t>
            </w:r>
            <w:proofErr w:type="spellStart"/>
            <w:r>
              <w:rPr>
                <w:rFonts w:ascii="Calibri" w:hAnsi="Calibri" w:cs="Calibri"/>
              </w:rPr>
              <w:t>Tarífa</w:t>
            </w:r>
            <w:proofErr w:type="spellEnd"/>
            <w:r>
              <w:rPr>
                <w:rFonts w:ascii="Calibri" w:hAnsi="Calibri" w:cs="Calibri"/>
              </w:rPr>
              <w:t xml:space="preserve"> Análisis I&amp;A)</w:t>
            </w:r>
          </w:p>
          <w:tbl>
            <w:tblPr>
              <w:tblW w:w="2532" w:type="dxa"/>
              <w:jc w:val="center"/>
              <w:tblCellMar>
                <w:left w:w="70" w:type="dxa"/>
                <w:right w:w="70" w:type="dxa"/>
              </w:tblCellMar>
              <w:tblLook w:val="04A0" w:firstRow="1" w:lastRow="0" w:firstColumn="1" w:lastColumn="0" w:noHBand="0" w:noVBand="1"/>
            </w:tblPr>
            <w:tblGrid>
              <w:gridCol w:w="1332"/>
              <w:gridCol w:w="1200"/>
            </w:tblGrid>
            <w:tr w:rsidR="005A1289" w:rsidRPr="00967FED" w14:paraId="564E06D8"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608AFD3" w14:textId="77777777" w:rsidR="005A1289" w:rsidRPr="00967FED" w:rsidRDefault="005A1289" w:rsidP="00FA735E">
                  <w:pPr>
                    <w:jc w:val="center"/>
                    <w:rPr>
                      <w:rFonts w:ascii="Calibri" w:hAnsi="Calibri" w:cs="Calibri"/>
                      <w:b/>
                      <w:color w:val="000000"/>
                      <w:lang w:val="es-BO" w:eastAsia="es-BO"/>
                    </w:rPr>
                  </w:pPr>
                  <w:r w:rsidRPr="00967FED">
                    <w:rPr>
                      <w:rFonts w:ascii="Calibri" w:hAnsi="Calibri" w:cs="Calibri"/>
                      <w:b/>
                      <w:color w:val="000000"/>
                    </w:rPr>
                    <w:t>INSPECCIÓN DE CANTIDAD</w:t>
                  </w:r>
                </w:p>
              </w:tc>
            </w:tr>
            <w:tr w:rsidR="005A1289" w:rsidRPr="00967FED" w14:paraId="0B8BF396" w14:textId="77777777" w:rsidTr="00FA735E">
              <w:trPr>
                <w:trHeight w:val="31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97A78"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lastRenderedPageBreak/>
                    <w:t>Cantidad Estimada m3</w:t>
                  </w:r>
                </w:p>
              </w:tc>
            </w:tr>
            <w:tr w:rsidR="005A1289" w:rsidRPr="00967FED" w14:paraId="58ECEC74" w14:textId="77777777" w:rsidTr="00FA735E">
              <w:trPr>
                <w:trHeight w:val="3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0C787E" w14:textId="77777777" w:rsidR="005A1289" w:rsidRPr="00967FED" w:rsidRDefault="005A1289" w:rsidP="00FA735E">
                  <w:pPr>
                    <w:rPr>
                      <w:rFonts w:ascii="Calibri" w:hAnsi="Calibri" w:cs="Calibri"/>
                      <w:color w:val="000000"/>
                    </w:rPr>
                  </w:pPr>
                  <w:r w:rsidRPr="00967FED">
                    <w:rPr>
                      <w:rFonts w:ascii="Calibri" w:hAnsi="Calibri" w:cs="Calibri"/>
                      <w:color w:val="000000"/>
                    </w:rPr>
                    <w:t>Cisternas</w:t>
                  </w:r>
                </w:p>
              </w:tc>
              <w:tc>
                <w:tcPr>
                  <w:tcW w:w="0" w:type="auto"/>
                  <w:tcBorders>
                    <w:top w:val="nil"/>
                    <w:left w:val="nil"/>
                    <w:bottom w:val="single" w:sz="4" w:space="0" w:color="auto"/>
                    <w:right w:val="single" w:sz="4" w:space="0" w:color="auto"/>
                  </w:tcBorders>
                  <w:shd w:val="clear" w:color="auto" w:fill="auto"/>
                  <w:noWrap/>
                  <w:vAlign w:val="bottom"/>
                  <w:hideMark/>
                </w:tcPr>
                <w:p w14:paraId="607739B0"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108.997</w:t>
                  </w:r>
                </w:p>
              </w:tc>
            </w:tr>
            <w:tr w:rsidR="005A1289" w:rsidRPr="00967FED" w14:paraId="6920A733" w14:textId="77777777" w:rsidTr="00FA735E">
              <w:trPr>
                <w:trHeight w:val="3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37FDFA" w14:textId="77777777" w:rsidR="005A1289" w:rsidRPr="00967FED" w:rsidRDefault="005A1289" w:rsidP="00FA735E">
                  <w:pPr>
                    <w:rPr>
                      <w:rFonts w:ascii="Calibri" w:hAnsi="Calibri" w:cs="Calibri"/>
                      <w:color w:val="000000"/>
                    </w:rPr>
                  </w:pPr>
                  <w:r w:rsidRPr="00967FED">
                    <w:rPr>
                      <w:rFonts w:ascii="Calibri" w:hAnsi="Calibri" w:cs="Calibri"/>
                      <w:color w:val="000000"/>
                    </w:rPr>
                    <w:t xml:space="preserve">Barcazas </w:t>
                  </w:r>
                </w:p>
              </w:tc>
              <w:tc>
                <w:tcPr>
                  <w:tcW w:w="0" w:type="auto"/>
                  <w:tcBorders>
                    <w:top w:val="nil"/>
                    <w:left w:val="nil"/>
                    <w:bottom w:val="single" w:sz="4" w:space="0" w:color="auto"/>
                    <w:right w:val="single" w:sz="4" w:space="0" w:color="auto"/>
                  </w:tcBorders>
                  <w:shd w:val="clear" w:color="auto" w:fill="auto"/>
                  <w:noWrap/>
                  <w:vAlign w:val="bottom"/>
                  <w:hideMark/>
                </w:tcPr>
                <w:p w14:paraId="43171F82"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425.593</w:t>
                  </w:r>
                </w:p>
              </w:tc>
            </w:tr>
          </w:tbl>
          <w:p w14:paraId="24BB3BBA" w14:textId="77777777" w:rsidR="005A1289" w:rsidRDefault="005A1289" w:rsidP="00FA735E">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1989"/>
              <w:gridCol w:w="526"/>
            </w:tblGrid>
            <w:tr w:rsidR="005A1289" w:rsidRPr="00967FED" w14:paraId="16D7C4E5"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DEF0D23" w14:textId="77777777" w:rsidR="005A1289" w:rsidRPr="00967FED" w:rsidRDefault="005A1289" w:rsidP="00FA735E">
                  <w:pPr>
                    <w:jc w:val="center"/>
                    <w:rPr>
                      <w:rFonts w:ascii="Calibri" w:hAnsi="Calibri" w:cs="Calibri"/>
                      <w:b/>
                      <w:color w:val="000000"/>
                      <w:lang w:val="es-BO" w:eastAsia="es-BO"/>
                    </w:rPr>
                  </w:pPr>
                  <w:r w:rsidRPr="00967FED">
                    <w:rPr>
                      <w:rFonts w:ascii="Calibri" w:hAnsi="Calibri" w:cs="Calibri"/>
                      <w:b/>
                      <w:color w:val="000000"/>
                    </w:rPr>
                    <w:t>INSPECCIÓN DE CALIDAD</w:t>
                  </w:r>
                </w:p>
              </w:tc>
            </w:tr>
            <w:tr w:rsidR="005A1289" w:rsidRPr="00967FED" w14:paraId="6D7403D7" w14:textId="77777777" w:rsidTr="00FA735E">
              <w:trPr>
                <w:trHeight w:val="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93C1C"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Número Estimado de Análisis</w:t>
                  </w:r>
                </w:p>
              </w:tc>
            </w:tr>
            <w:tr w:rsidR="005A1289" w:rsidRPr="00967FED" w14:paraId="3211F226" w14:textId="77777777" w:rsidTr="00FA735E">
              <w:trPr>
                <w:trHeight w:val="1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C4511C" w14:textId="77777777" w:rsidR="005A1289" w:rsidRPr="00967FED" w:rsidRDefault="005A1289" w:rsidP="00FA735E">
                  <w:pPr>
                    <w:rPr>
                      <w:rFonts w:ascii="Calibri" w:hAnsi="Calibri" w:cs="Calibri"/>
                      <w:color w:val="000000"/>
                    </w:rPr>
                  </w:pPr>
                  <w:r w:rsidRPr="00967FED">
                    <w:rPr>
                      <w:rFonts w:ascii="Calibri" w:hAnsi="Calibri" w:cs="Calibri"/>
                      <w:color w:val="000000"/>
                    </w:rPr>
                    <w:t>Total Diesel</w:t>
                  </w:r>
                </w:p>
              </w:tc>
              <w:tc>
                <w:tcPr>
                  <w:tcW w:w="0" w:type="auto"/>
                  <w:tcBorders>
                    <w:top w:val="nil"/>
                    <w:left w:val="nil"/>
                    <w:bottom w:val="single" w:sz="4" w:space="0" w:color="auto"/>
                    <w:right w:val="single" w:sz="4" w:space="0" w:color="auto"/>
                  </w:tcBorders>
                  <w:shd w:val="clear" w:color="auto" w:fill="auto"/>
                  <w:noWrap/>
                  <w:vAlign w:val="bottom"/>
                  <w:hideMark/>
                </w:tcPr>
                <w:p w14:paraId="04685859"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48</w:t>
                  </w:r>
                </w:p>
              </w:tc>
            </w:tr>
            <w:tr w:rsidR="005A1289" w:rsidRPr="00967FED" w14:paraId="62408243"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836EE6" w14:textId="77777777" w:rsidR="005A1289" w:rsidRPr="00967FED" w:rsidRDefault="005A1289" w:rsidP="00FA735E">
                  <w:pPr>
                    <w:rPr>
                      <w:rFonts w:ascii="Calibri" w:hAnsi="Calibri" w:cs="Calibri"/>
                      <w:color w:val="000000"/>
                    </w:rPr>
                  </w:pPr>
                  <w:r w:rsidRPr="00967FED">
                    <w:rPr>
                      <w:rFonts w:ascii="Calibri" w:hAnsi="Calibri" w:cs="Calibri"/>
                      <w:color w:val="000000"/>
                    </w:rPr>
                    <w:t>Total Gasolina</w:t>
                  </w:r>
                </w:p>
              </w:tc>
              <w:tc>
                <w:tcPr>
                  <w:tcW w:w="0" w:type="auto"/>
                  <w:tcBorders>
                    <w:top w:val="nil"/>
                    <w:left w:val="nil"/>
                    <w:bottom w:val="single" w:sz="4" w:space="0" w:color="auto"/>
                    <w:right w:val="single" w:sz="4" w:space="0" w:color="auto"/>
                  </w:tcBorders>
                  <w:shd w:val="clear" w:color="auto" w:fill="auto"/>
                  <w:noWrap/>
                  <w:vAlign w:val="bottom"/>
                  <w:hideMark/>
                </w:tcPr>
                <w:p w14:paraId="4E425841"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35</w:t>
                  </w:r>
                </w:p>
              </w:tc>
            </w:tr>
          </w:tbl>
          <w:p w14:paraId="5FD23D92" w14:textId="77777777" w:rsidR="005A1289" w:rsidRPr="00F5672A" w:rsidRDefault="005A1289" w:rsidP="00FA735E">
            <w:pPr>
              <w:jc w:val="both"/>
              <w:rPr>
                <w:rFonts w:ascii="Calibri" w:hAnsi="Calibri" w:cs="Calibri"/>
                <w:b/>
              </w:rPr>
            </w:pPr>
          </w:p>
        </w:tc>
      </w:tr>
      <w:tr w:rsidR="005A1289" w:rsidRPr="00F5672A" w14:paraId="4AAD0775" w14:textId="77777777" w:rsidTr="00FA735E">
        <w:trPr>
          <w:jc w:val="center"/>
        </w:trPr>
        <w:tc>
          <w:tcPr>
            <w:tcW w:w="5000" w:type="pct"/>
            <w:shd w:val="clear" w:color="auto" w:fill="C6D9F1"/>
          </w:tcPr>
          <w:p w14:paraId="19A7852E" w14:textId="77777777" w:rsidR="005A1289" w:rsidRPr="00F5672A" w:rsidRDefault="005A1289" w:rsidP="00FA735E">
            <w:pPr>
              <w:pStyle w:val="Prrafodelista"/>
              <w:ind w:left="0"/>
              <w:rPr>
                <w:rFonts w:ascii="Calibri" w:hAnsi="Calibri" w:cs="Calibri"/>
              </w:rPr>
            </w:pPr>
            <w:r w:rsidRPr="00F5672A">
              <w:rPr>
                <w:rFonts w:ascii="Calibri" w:hAnsi="Calibri" w:cs="Calibri"/>
                <w:b/>
              </w:rPr>
              <w:lastRenderedPageBreak/>
              <w:t>GARANTÍA DE CUMPLIMIENTO DE CONTRATO</w:t>
            </w:r>
          </w:p>
        </w:tc>
      </w:tr>
      <w:tr w:rsidR="005A1289" w:rsidRPr="00F5672A" w14:paraId="0BFA1EB0" w14:textId="77777777" w:rsidTr="00FA735E">
        <w:trPr>
          <w:jc w:val="center"/>
        </w:trPr>
        <w:tc>
          <w:tcPr>
            <w:tcW w:w="5000" w:type="pct"/>
            <w:shd w:val="clear" w:color="auto" w:fill="auto"/>
          </w:tcPr>
          <w:p w14:paraId="6B03F3DC" w14:textId="77777777" w:rsidR="005A1289" w:rsidRPr="00F5672A" w:rsidRDefault="005A1289" w:rsidP="00FA735E">
            <w:pPr>
              <w:jc w:val="both"/>
              <w:rPr>
                <w:rFonts w:ascii="Calibri" w:hAnsi="Calibri" w:cs="Calibri"/>
              </w:rPr>
            </w:pPr>
            <w:r w:rsidRPr="00F5672A">
              <w:rPr>
                <w:rFonts w:ascii="Calibri" w:hAnsi="Calibri" w:cs="Calibri"/>
              </w:rPr>
              <w:t>El proponente, en caso de ser adjudicado, dentro de los 10 días hábiles después de la firma del Contrato, podrá optar por cualquiera de las siguientes opciones de Garantía de Cumplimiento de Contrato:</w:t>
            </w:r>
          </w:p>
          <w:p w14:paraId="11AF2F64" w14:textId="77777777" w:rsidR="005A1289" w:rsidRPr="00F5672A" w:rsidRDefault="005A1289" w:rsidP="00FA735E">
            <w:pPr>
              <w:rPr>
                <w:rFonts w:ascii="Calibri" w:hAnsi="Calibri" w:cs="Calibri"/>
                <w:b/>
              </w:rPr>
            </w:pPr>
          </w:p>
          <w:p w14:paraId="08B9DB89" w14:textId="77777777" w:rsidR="005A1289" w:rsidRPr="00F5672A" w:rsidRDefault="005A1289" w:rsidP="00BE10E1">
            <w:pPr>
              <w:pStyle w:val="Prrafodelista"/>
              <w:numPr>
                <w:ilvl w:val="0"/>
                <w:numId w:val="42"/>
              </w:numPr>
              <w:contextualSpacing/>
              <w:jc w:val="both"/>
              <w:rPr>
                <w:rFonts w:ascii="Calibri" w:hAnsi="Calibri" w:cs="Calibri"/>
              </w:rPr>
            </w:pPr>
            <w:r w:rsidRPr="00F5672A">
              <w:rPr>
                <w:rFonts w:ascii="Calibri" w:hAnsi="Calibri" w:cs="Calibri"/>
              </w:rPr>
              <w:t xml:space="preserve">Carta de Crédito Stand </w:t>
            </w:r>
            <w:proofErr w:type="spellStart"/>
            <w:r w:rsidRPr="00F5672A">
              <w:rPr>
                <w:rFonts w:ascii="Calibri" w:hAnsi="Calibri" w:cs="Calibri"/>
              </w:rPr>
              <w:t>By</w:t>
            </w:r>
            <w:proofErr w:type="spellEnd"/>
            <w:r w:rsidRPr="00F5672A">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5D27BFD4" w14:textId="77777777" w:rsidR="005A1289" w:rsidRPr="00F5672A" w:rsidRDefault="005A1289" w:rsidP="00FA735E">
            <w:pPr>
              <w:pStyle w:val="Prrafodelista"/>
              <w:ind w:left="0"/>
              <w:contextualSpacing/>
              <w:jc w:val="both"/>
              <w:rPr>
                <w:rFonts w:ascii="Calibri" w:hAnsi="Calibri"/>
                <w:b/>
                <w:bCs/>
              </w:rPr>
            </w:pPr>
          </w:p>
          <w:p w14:paraId="58F71689" w14:textId="77777777" w:rsidR="005A1289" w:rsidRPr="00F5672A" w:rsidRDefault="005A1289" w:rsidP="00BE10E1">
            <w:pPr>
              <w:pStyle w:val="Prrafodelista"/>
              <w:numPr>
                <w:ilvl w:val="0"/>
                <w:numId w:val="42"/>
              </w:numPr>
              <w:contextualSpacing/>
              <w:jc w:val="both"/>
              <w:rPr>
                <w:rFonts w:ascii="Calibri" w:hAnsi="Calibri" w:cs="Calibri"/>
              </w:rPr>
            </w:pPr>
            <w:r w:rsidRPr="00F5672A">
              <w:rPr>
                <w:rFonts w:ascii="Calibri" w:hAnsi="Calibri" w:cs="Calibri"/>
              </w:rPr>
              <w:t xml:space="preserve">Boleta de Garantía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1A285C8A" w14:textId="77777777" w:rsidR="005A1289" w:rsidRPr="00F5672A" w:rsidRDefault="005A1289" w:rsidP="00FA735E">
            <w:pPr>
              <w:ind w:left="567"/>
              <w:jc w:val="both"/>
              <w:rPr>
                <w:rFonts w:ascii="Calibri" w:hAnsi="Calibri" w:cs="Calibri"/>
                <w:b/>
              </w:rPr>
            </w:pPr>
          </w:p>
          <w:p w14:paraId="1972DAA6" w14:textId="77777777" w:rsidR="005A1289" w:rsidRPr="00F5672A" w:rsidRDefault="005A1289" w:rsidP="00BE10E1">
            <w:pPr>
              <w:pStyle w:val="Prrafodelista"/>
              <w:numPr>
                <w:ilvl w:val="0"/>
                <w:numId w:val="42"/>
              </w:numPr>
              <w:contextualSpacing/>
              <w:jc w:val="both"/>
              <w:rPr>
                <w:rFonts w:ascii="Calibri" w:hAnsi="Calibri" w:cs="Calibri"/>
              </w:rPr>
            </w:pPr>
            <w:r w:rsidRPr="00F5672A">
              <w:rPr>
                <w:rFonts w:ascii="Calibri" w:hAnsi="Calibri" w:cs="Calibri"/>
              </w:rPr>
              <w:t xml:space="preserve">Garantía a Primer Requerimiento contra garantizada (por una carta de crédito Stand </w:t>
            </w:r>
            <w:proofErr w:type="spellStart"/>
            <w:r w:rsidRPr="00F5672A">
              <w:rPr>
                <w:rFonts w:ascii="Calibri" w:hAnsi="Calibri" w:cs="Calibri"/>
              </w:rPr>
              <w:t>By</w:t>
            </w:r>
            <w:proofErr w:type="spellEnd"/>
            <w:r w:rsidRPr="00F5672A">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663AD4D7" w14:textId="77777777" w:rsidR="005A1289" w:rsidRPr="00F5672A" w:rsidRDefault="005A1289" w:rsidP="00FA735E">
            <w:pPr>
              <w:ind w:left="567"/>
              <w:jc w:val="both"/>
              <w:rPr>
                <w:rFonts w:ascii="Calibri" w:hAnsi="Calibri" w:cs="Calibri"/>
                <w:b/>
              </w:rPr>
            </w:pPr>
          </w:p>
          <w:p w14:paraId="7A042155" w14:textId="77777777" w:rsidR="005A1289" w:rsidRPr="00F5672A" w:rsidRDefault="005A1289" w:rsidP="00BE10E1">
            <w:pPr>
              <w:pStyle w:val="Prrafodelista"/>
              <w:numPr>
                <w:ilvl w:val="0"/>
                <w:numId w:val="42"/>
              </w:numPr>
              <w:jc w:val="both"/>
              <w:rPr>
                <w:rFonts w:ascii="Calibri" w:hAnsi="Calibri" w:cs="Calibri"/>
              </w:rPr>
            </w:pPr>
            <w:r w:rsidRPr="00F5672A">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14:paraId="0B7FA2EF" w14:textId="77777777" w:rsidR="005A1289" w:rsidRPr="00F5672A" w:rsidRDefault="005A1289" w:rsidP="00FA735E">
            <w:pPr>
              <w:ind w:left="567"/>
              <w:jc w:val="both"/>
              <w:rPr>
                <w:rFonts w:ascii="Calibri" w:hAnsi="Calibri" w:cs="Calibri"/>
              </w:rPr>
            </w:pPr>
          </w:p>
          <w:p w14:paraId="3A9A516A" w14:textId="77777777" w:rsidR="005A1289" w:rsidRPr="00F5672A" w:rsidRDefault="005A1289" w:rsidP="00BE10E1">
            <w:pPr>
              <w:pStyle w:val="Prrafodelista"/>
              <w:numPr>
                <w:ilvl w:val="0"/>
                <w:numId w:val="42"/>
              </w:numPr>
              <w:jc w:val="both"/>
              <w:rPr>
                <w:rFonts w:ascii="Calibri" w:hAnsi="Calibri" w:cs="Calibri"/>
              </w:rPr>
            </w:pPr>
            <w:r w:rsidRPr="00F5672A">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14:paraId="4D3217E3" w14:textId="77777777" w:rsidR="005A1289" w:rsidRPr="00F5672A" w:rsidRDefault="005A1289" w:rsidP="00FA735E">
            <w:pPr>
              <w:ind w:left="567"/>
              <w:jc w:val="both"/>
              <w:rPr>
                <w:rFonts w:ascii="Calibri" w:hAnsi="Calibri" w:cs="Calibri"/>
              </w:rPr>
            </w:pPr>
          </w:p>
          <w:p w14:paraId="15CB4B24" w14:textId="77777777" w:rsidR="005A1289" w:rsidRPr="00F5672A" w:rsidRDefault="005A1289" w:rsidP="00FA735E">
            <w:pPr>
              <w:jc w:val="both"/>
              <w:rPr>
                <w:rFonts w:ascii="Calibri" w:hAnsi="Calibri" w:cs="Calibri"/>
              </w:rPr>
            </w:pPr>
            <w:r w:rsidRPr="00F5672A">
              <w:rPr>
                <w:rFonts w:ascii="Calibri" w:hAnsi="Calibri" w:cs="Calibri"/>
              </w:rPr>
              <w:t xml:space="preserve">(*) Esta será válida únicamente cuando la empresa contratista adjunte una certificación emitida por </w:t>
            </w:r>
            <w:r w:rsidRPr="00F5672A">
              <w:rPr>
                <w:rFonts w:ascii="Calibri" w:hAnsi="Calibri" w:cs="Calibri"/>
              </w:rPr>
              <w:lastRenderedPageBreak/>
              <w:t>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F5672A">
              <w:rPr>
                <w:rFonts w:ascii="Calibri" w:hAnsi="Calibri" w:cs="Calibri"/>
              </w:rPr>
              <w:tab/>
            </w:r>
            <w:r w:rsidRPr="00F5672A">
              <w:rPr>
                <w:rFonts w:ascii="Calibri" w:hAnsi="Calibri" w:cs="Calibri"/>
              </w:rPr>
              <w:tab/>
            </w:r>
            <w:r w:rsidRPr="00F5672A">
              <w:rPr>
                <w:rFonts w:ascii="Calibri" w:hAnsi="Calibri" w:cs="Calibri"/>
              </w:rPr>
              <w:tab/>
            </w:r>
          </w:p>
          <w:p w14:paraId="330E583B" w14:textId="77777777" w:rsidR="005A1289" w:rsidRPr="00F5672A" w:rsidRDefault="005A1289" w:rsidP="00FA735E">
            <w:pPr>
              <w:jc w:val="both"/>
              <w:rPr>
                <w:rFonts w:ascii="Calibri" w:hAnsi="Calibri" w:cs="Calibri"/>
              </w:rPr>
            </w:pPr>
          </w:p>
          <w:p w14:paraId="485B9318" w14:textId="77777777" w:rsidR="005A1289" w:rsidRPr="00F5672A" w:rsidRDefault="005A1289" w:rsidP="00FA735E">
            <w:pPr>
              <w:jc w:val="both"/>
              <w:rPr>
                <w:rFonts w:ascii="Calibri" w:hAnsi="Calibri" w:cs="Calibri"/>
              </w:rPr>
            </w:pPr>
            <w:r w:rsidRPr="00F5672A">
              <w:rPr>
                <w:rFonts w:ascii="Calibri" w:hAnsi="Calibri" w:cs="Calibri"/>
              </w:rPr>
              <w:t>El monto de la garantía deberá calcularse de la siguiente manera:</w:t>
            </w:r>
          </w:p>
          <w:p w14:paraId="7C26DA61" w14:textId="77777777" w:rsidR="005A1289" w:rsidRPr="00F5672A" w:rsidRDefault="005A1289" w:rsidP="00FA735E">
            <w:pPr>
              <w:jc w:val="both"/>
              <w:rPr>
                <w:rFonts w:ascii="Calibri" w:hAnsi="Calibri" w:cs="Calibri"/>
              </w:rPr>
            </w:pPr>
          </w:p>
          <w:p w14:paraId="7994B332" w14:textId="77777777" w:rsidR="005A1289" w:rsidRPr="00F5672A" w:rsidRDefault="005A1289" w:rsidP="00FA735E">
            <w:pPr>
              <w:ind w:left="708"/>
              <w:jc w:val="both"/>
              <w:rPr>
                <w:rFonts w:ascii="Calibri" w:hAnsi="Calibri" w:cs="Calibri"/>
              </w:rPr>
            </w:pPr>
            <w:r w:rsidRPr="0086716E">
              <w:rPr>
                <w:rFonts w:ascii="Calibri" w:hAnsi="Calibri" w:cs="Calibri"/>
              </w:rPr>
              <w:t>BG=(Monto Total Adjudicado x 7%)/12</w:t>
            </w:r>
          </w:p>
          <w:p w14:paraId="58AB7E06" w14:textId="77777777" w:rsidR="005A1289" w:rsidRPr="00F5672A" w:rsidRDefault="005A1289" w:rsidP="00FA735E">
            <w:pPr>
              <w:jc w:val="both"/>
              <w:rPr>
                <w:rFonts w:ascii="Calibri" w:hAnsi="Calibri" w:cs="Calibri"/>
              </w:rPr>
            </w:pPr>
          </w:p>
          <w:p w14:paraId="460E8592" w14:textId="77777777" w:rsidR="005A1289" w:rsidRDefault="005A1289" w:rsidP="00FA735E">
            <w:pPr>
              <w:jc w:val="both"/>
              <w:rPr>
                <w:rFonts w:ascii="Calibri" w:hAnsi="Calibri" w:cs="Calibri"/>
              </w:rPr>
            </w:pPr>
            <w:r>
              <w:rPr>
                <w:rFonts w:ascii="Calibri" w:hAnsi="Calibri" w:cs="Calibri"/>
              </w:rPr>
              <w:t>Para el cálculo de la garantía deberán tenerse en cuenta los siguientes datos referenciales</w:t>
            </w:r>
          </w:p>
          <w:p w14:paraId="36270044" w14:textId="77777777" w:rsidR="005A1289" w:rsidRDefault="005A1289" w:rsidP="00FA735E">
            <w:pPr>
              <w:jc w:val="both"/>
              <w:rPr>
                <w:rFonts w:ascii="Calibri" w:hAnsi="Calibri" w:cs="Calibri"/>
              </w:rPr>
            </w:pPr>
          </w:p>
          <w:p w14:paraId="1141FC75" w14:textId="77777777" w:rsidR="005A1289" w:rsidRDefault="005A1289" w:rsidP="00FA735E">
            <w:pPr>
              <w:ind w:left="708"/>
              <w:jc w:val="both"/>
              <w:rPr>
                <w:rFonts w:ascii="Calibri" w:hAnsi="Calibri" w:cs="Calibri"/>
              </w:rPr>
            </w:pPr>
            <w:r w:rsidRPr="00F5672A">
              <w:rPr>
                <w:rFonts w:ascii="Calibri" w:hAnsi="Calibri" w:cs="Calibri"/>
              </w:rPr>
              <w:t xml:space="preserve">Monto Total </w:t>
            </w:r>
            <w:r>
              <w:rPr>
                <w:rFonts w:ascii="Calibri" w:hAnsi="Calibri" w:cs="Calibri"/>
              </w:rPr>
              <w:t>Adjudicado= (Cantidad m3 Cisternas*Tarifa Adjudicada Cisternas + Cantidad m3 Barcazas*Tarifa Adjudicada Barcazas + # Análisis de Diesel * Tarifa Adjudicada Análisis Diesel + #Análisis de I&amp;A*Tarifa Adjudicada Análisis I&amp;A)</w:t>
            </w:r>
          </w:p>
          <w:p w14:paraId="2B7EE07C" w14:textId="77777777" w:rsidR="005A1289" w:rsidRDefault="005A1289" w:rsidP="00FA735E">
            <w:pPr>
              <w:jc w:val="both"/>
              <w:rPr>
                <w:rFonts w:ascii="Calibri" w:hAnsi="Calibri" w:cs="Calibri"/>
              </w:rPr>
            </w:pPr>
          </w:p>
          <w:tbl>
            <w:tblPr>
              <w:tblW w:w="2532" w:type="dxa"/>
              <w:jc w:val="center"/>
              <w:tblCellMar>
                <w:left w:w="70" w:type="dxa"/>
                <w:right w:w="70" w:type="dxa"/>
              </w:tblCellMar>
              <w:tblLook w:val="04A0" w:firstRow="1" w:lastRow="0" w:firstColumn="1" w:lastColumn="0" w:noHBand="0" w:noVBand="1"/>
            </w:tblPr>
            <w:tblGrid>
              <w:gridCol w:w="1332"/>
              <w:gridCol w:w="1200"/>
            </w:tblGrid>
            <w:tr w:rsidR="005A1289" w:rsidRPr="00967FED" w14:paraId="0D3A2233"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D76AF91" w14:textId="77777777" w:rsidR="005A1289" w:rsidRPr="00967FED" w:rsidRDefault="005A1289" w:rsidP="00FA735E">
                  <w:pPr>
                    <w:jc w:val="center"/>
                    <w:rPr>
                      <w:rFonts w:ascii="Calibri" w:hAnsi="Calibri" w:cs="Calibri"/>
                      <w:color w:val="000000"/>
                      <w:lang w:val="es-BO" w:eastAsia="es-BO"/>
                    </w:rPr>
                  </w:pPr>
                  <w:r w:rsidRPr="00967FED">
                    <w:rPr>
                      <w:rFonts w:ascii="Calibri" w:hAnsi="Calibri" w:cs="Calibri"/>
                      <w:color w:val="000000"/>
                    </w:rPr>
                    <w:t>Inspección de Cantidad</w:t>
                  </w:r>
                </w:p>
              </w:tc>
            </w:tr>
            <w:tr w:rsidR="005A1289" w:rsidRPr="00967FED" w14:paraId="219EA948" w14:textId="77777777" w:rsidTr="00FA735E">
              <w:trPr>
                <w:trHeight w:val="1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EADD0"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Cantidad Estimada m3</w:t>
                  </w:r>
                </w:p>
              </w:tc>
            </w:tr>
            <w:tr w:rsidR="005A1289" w:rsidRPr="00967FED" w14:paraId="1C92EBDA"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D0E2C8" w14:textId="77777777" w:rsidR="005A1289" w:rsidRPr="00967FED" w:rsidRDefault="005A1289" w:rsidP="00FA735E">
                  <w:pPr>
                    <w:rPr>
                      <w:rFonts w:ascii="Calibri" w:hAnsi="Calibri" w:cs="Calibri"/>
                      <w:color w:val="000000"/>
                    </w:rPr>
                  </w:pPr>
                  <w:r w:rsidRPr="00967FED">
                    <w:rPr>
                      <w:rFonts w:ascii="Calibri" w:hAnsi="Calibri" w:cs="Calibri"/>
                      <w:color w:val="000000"/>
                    </w:rPr>
                    <w:t>Cisternas</w:t>
                  </w:r>
                </w:p>
              </w:tc>
              <w:tc>
                <w:tcPr>
                  <w:tcW w:w="0" w:type="auto"/>
                  <w:tcBorders>
                    <w:top w:val="nil"/>
                    <w:left w:val="nil"/>
                    <w:bottom w:val="single" w:sz="4" w:space="0" w:color="auto"/>
                    <w:right w:val="single" w:sz="4" w:space="0" w:color="auto"/>
                  </w:tcBorders>
                  <w:shd w:val="clear" w:color="auto" w:fill="auto"/>
                  <w:noWrap/>
                  <w:vAlign w:val="bottom"/>
                  <w:hideMark/>
                </w:tcPr>
                <w:p w14:paraId="0E98F245"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108.997</w:t>
                  </w:r>
                </w:p>
              </w:tc>
            </w:tr>
            <w:tr w:rsidR="005A1289" w:rsidRPr="00967FED" w14:paraId="481542CB"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6ED92B" w14:textId="77777777" w:rsidR="005A1289" w:rsidRPr="00967FED" w:rsidRDefault="005A1289" w:rsidP="00FA735E">
                  <w:pPr>
                    <w:rPr>
                      <w:rFonts w:ascii="Calibri" w:hAnsi="Calibri" w:cs="Calibri"/>
                      <w:color w:val="000000"/>
                    </w:rPr>
                  </w:pPr>
                  <w:r w:rsidRPr="00967FED">
                    <w:rPr>
                      <w:rFonts w:ascii="Calibri" w:hAnsi="Calibri" w:cs="Calibri"/>
                      <w:color w:val="000000"/>
                    </w:rPr>
                    <w:t xml:space="preserve">Barcazas </w:t>
                  </w:r>
                </w:p>
              </w:tc>
              <w:tc>
                <w:tcPr>
                  <w:tcW w:w="0" w:type="auto"/>
                  <w:tcBorders>
                    <w:top w:val="nil"/>
                    <w:left w:val="nil"/>
                    <w:bottom w:val="single" w:sz="4" w:space="0" w:color="auto"/>
                    <w:right w:val="single" w:sz="4" w:space="0" w:color="auto"/>
                  </w:tcBorders>
                  <w:shd w:val="clear" w:color="auto" w:fill="auto"/>
                  <w:noWrap/>
                  <w:vAlign w:val="bottom"/>
                  <w:hideMark/>
                </w:tcPr>
                <w:p w14:paraId="768E31B1"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425.593</w:t>
                  </w:r>
                </w:p>
              </w:tc>
            </w:tr>
          </w:tbl>
          <w:p w14:paraId="72B04A5F" w14:textId="77777777" w:rsidR="005A1289" w:rsidRDefault="005A1289" w:rsidP="00FA735E">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1988"/>
              <w:gridCol w:w="527"/>
            </w:tblGrid>
            <w:tr w:rsidR="005A1289" w:rsidRPr="00967FED" w14:paraId="67ADC80D"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0221C8A" w14:textId="77777777" w:rsidR="005A1289" w:rsidRPr="00967FED" w:rsidRDefault="005A1289" w:rsidP="00FA735E">
                  <w:pPr>
                    <w:jc w:val="center"/>
                    <w:rPr>
                      <w:rFonts w:ascii="Calibri" w:hAnsi="Calibri" w:cs="Calibri"/>
                      <w:color w:val="000000"/>
                      <w:lang w:val="es-BO" w:eastAsia="es-BO"/>
                    </w:rPr>
                  </w:pPr>
                  <w:r w:rsidRPr="00967FED">
                    <w:rPr>
                      <w:rFonts w:ascii="Calibri" w:hAnsi="Calibri" w:cs="Calibri"/>
                      <w:color w:val="000000"/>
                    </w:rPr>
                    <w:t>Inspección de Calidad</w:t>
                  </w:r>
                </w:p>
              </w:tc>
            </w:tr>
            <w:tr w:rsidR="005A1289" w:rsidRPr="00967FED" w14:paraId="10966AF3" w14:textId="77777777" w:rsidTr="00FA735E">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0868C" w14:textId="77777777" w:rsidR="005A1289" w:rsidRPr="00967FED" w:rsidRDefault="005A1289" w:rsidP="00FA735E">
                  <w:pPr>
                    <w:jc w:val="center"/>
                    <w:rPr>
                      <w:rFonts w:ascii="Calibri" w:hAnsi="Calibri" w:cs="Calibri"/>
                      <w:color w:val="000000"/>
                    </w:rPr>
                  </w:pPr>
                  <w:r w:rsidRPr="00967FED">
                    <w:rPr>
                      <w:rFonts w:ascii="Calibri" w:hAnsi="Calibri" w:cs="Calibri"/>
                      <w:color w:val="000000"/>
                    </w:rPr>
                    <w:t>Número Estimado de Análisis</w:t>
                  </w:r>
                </w:p>
              </w:tc>
            </w:tr>
            <w:tr w:rsidR="005A1289" w:rsidRPr="00967FED" w14:paraId="474350D2"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91A7B1" w14:textId="77777777" w:rsidR="005A1289" w:rsidRPr="00967FED" w:rsidRDefault="005A1289" w:rsidP="00FA735E">
                  <w:pPr>
                    <w:rPr>
                      <w:rFonts w:ascii="Calibri" w:hAnsi="Calibri" w:cs="Calibri"/>
                      <w:color w:val="000000"/>
                    </w:rPr>
                  </w:pPr>
                  <w:r w:rsidRPr="00967FED">
                    <w:rPr>
                      <w:rFonts w:ascii="Calibri" w:hAnsi="Calibri" w:cs="Calibri"/>
                      <w:color w:val="000000"/>
                    </w:rPr>
                    <w:t>Total Diesel</w:t>
                  </w:r>
                </w:p>
              </w:tc>
              <w:tc>
                <w:tcPr>
                  <w:tcW w:w="0" w:type="auto"/>
                  <w:tcBorders>
                    <w:top w:val="nil"/>
                    <w:left w:val="nil"/>
                    <w:bottom w:val="single" w:sz="4" w:space="0" w:color="auto"/>
                    <w:right w:val="single" w:sz="4" w:space="0" w:color="auto"/>
                  </w:tcBorders>
                  <w:shd w:val="clear" w:color="auto" w:fill="auto"/>
                  <w:noWrap/>
                  <w:vAlign w:val="bottom"/>
                  <w:hideMark/>
                </w:tcPr>
                <w:p w14:paraId="6FDB3313"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48</w:t>
                  </w:r>
                </w:p>
              </w:tc>
            </w:tr>
            <w:tr w:rsidR="005A1289" w:rsidRPr="00967FED" w14:paraId="254AB4CE" w14:textId="77777777" w:rsidTr="00FA735E">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8057EF" w14:textId="77777777" w:rsidR="005A1289" w:rsidRPr="00967FED" w:rsidRDefault="005A1289" w:rsidP="00FA735E">
                  <w:pPr>
                    <w:rPr>
                      <w:rFonts w:ascii="Calibri" w:hAnsi="Calibri" w:cs="Calibri"/>
                      <w:color w:val="000000"/>
                    </w:rPr>
                  </w:pPr>
                  <w:r w:rsidRPr="00967FED">
                    <w:rPr>
                      <w:rFonts w:ascii="Calibri" w:hAnsi="Calibri" w:cs="Calibri"/>
                      <w:color w:val="000000"/>
                    </w:rPr>
                    <w:t>Total Gasolina</w:t>
                  </w:r>
                </w:p>
              </w:tc>
              <w:tc>
                <w:tcPr>
                  <w:tcW w:w="0" w:type="auto"/>
                  <w:tcBorders>
                    <w:top w:val="nil"/>
                    <w:left w:val="nil"/>
                    <w:bottom w:val="single" w:sz="4" w:space="0" w:color="auto"/>
                    <w:right w:val="single" w:sz="4" w:space="0" w:color="auto"/>
                  </w:tcBorders>
                  <w:shd w:val="clear" w:color="auto" w:fill="auto"/>
                  <w:noWrap/>
                  <w:vAlign w:val="bottom"/>
                  <w:hideMark/>
                </w:tcPr>
                <w:p w14:paraId="62BA6F3F" w14:textId="77777777" w:rsidR="005A1289" w:rsidRPr="00967FED" w:rsidRDefault="005A1289" w:rsidP="00FA735E">
                  <w:pPr>
                    <w:jc w:val="right"/>
                    <w:rPr>
                      <w:rFonts w:ascii="Calibri" w:hAnsi="Calibri" w:cs="Calibri"/>
                      <w:color w:val="000000"/>
                    </w:rPr>
                  </w:pPr>
                  <w:r w:rsidRPr="00967FED">
                    <w:rPr>
                      <w:rFonts w:ascii="Calibri" w:hAnsi="Calibri" w:cs="Calibri"/>
                      <w:color w:val="000000"/>
                    </w:rPr>
                    <w:t>35</w:t>
                  </w:r>
                </w:p>
              </w:tc>
            </w:tr>
          </w:tbl>
          <w:p w14:paraId="3E071269" w14:textId="77777777" w:rsidR="005A1289" w:rsidRPr="00F5672A" w:rsidRDefault="005A1289" w:rsidP="00FA735E">
            <w:pPr>
              <w:jc w:val="both"/>
              <w:rPr>
                <w:rFonts w:ascii="Calibri" w:hAnsi="Calibri" w:cs="Calibri"/>
              </w:rPr>
            </w:pPr>
          </w:p>
          <w:p w14:paraId="305A1C3D" w14:textId="77777777" w:rsidR="005A1289" w:rsidRPr="00F5672A" w:rsidRDefault="005A1289" w:rsidP="00FA735E">
            <w:pPr>
              <w:rPr>
                <w:rFonts w:ascii="Calibri" w:hAnsi="Calibri"/>
              </w:rPr>
            </w:pPr>
            <w:r w:rsidRPr="00F5672A">
              <w:rPr>
                <w:rFonts w:ascii="Calibri" w:hAnsi="Calibri" w:cs="Calibri"/>
              </w:rPr>
              <w:t>La modalidad de Garantía no podrá ser modificada durante la vigencia del contrato.</w:t>
            </w:r>
          </w:p>
        </w:tc>
      </w:tr>
    </w:tbl>
    <w:p w14:paraId="4DFB0C17" w14:textId="027B6023" w:rsidR="00D0399F" w:rsidRPr="00552079" w:rsidRDefault="00F119DA" w:rsidP="005A1289">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BE10E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BE10E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77FE3DEA" w:rsidR="0062452F" w:rsidRPr="00FA735E" w:rsidRDefault="0062452F" w:rsidP="00BE10E1">
      <w:pPr>
        <w:pStyle w:val="Prrafodelista"/>
        <w:numPr>
          <w:ilvl w:val="0"/>
          <w:numId w:val="16"/>
        </w:numPr>
        <w:jc w:val="both"/>
        <w:rPr>
          <w:rFonts w:asciiTheme="minorHAnsi" w:hAnsiTheme="minorHAnsi" w:cstheme="minorHAnsi"/>
          <w:sz w:val="22"/>
          <w:szCs w:val="22"/>
        </w:rPr>
      </w:pPr>
      <w:r w:rsidRPr="00FA735E">
        <w:rPr>
          <w:rFonts w:asciiTheme="minorHAnsi" w:hAnsiTheme="minorHAnsi" w:cstheme="minorHAnsi"/>
          <w:sz w:val="22"/>
          <w:szCs w:val="22"/>
        </w:rPr>
        <w:t>Fotocopia simple del documento de Registro Tributario o su e</w:t>
      </w:r>
      <w:r w:rsidR="00D377D6" w:rsidRPr="00FA735E">
        <w:rPr>
          <w:rFonts w:asciiTheme="minorHAnsi" w:hAnsiTheme="minorHAnsi" w:cstheme="minorHAnsi"/>
          <w:sz w:val="22"/>
          <w:szCs w:val="22"/>
        </w:rPr>
        <w:t>quivalente en el país de origen, (</w:t>
      </w:r>
      <w:r w:rsidR="00016229" w:rsidRPr="00FA735E">
        <w:rPr>
          <w:rFonts w:asciiTheme="minorHAnsi" w:hAnsiTheme="minorHAnsi" w:cstheme="minorHAnsi"/>
          <w:sz w:val="22"/>
          <w:szCs w:val="22"/>
        </w:rPr>
        <w:t>salvo que esté</w:t>
      </w:r>
      <w:r w:rsidR="00D377D6" w:rsidRPr="00FA735E">
        <w:rPr>
          <w:rFonts w:asciiTheme="minorHAnsi" w:hAnsiTheme="minorHAnsi" w:cstheme="minorHAnsi"/>
          <w:sz w:val="22"/>
          <w:szCs w:val="22"/>
        </w:rPr>
        <w:t xml:space="preserve"> consignado en otro documento legal solicitado o no sea emitido por la normativa en el país de origen)</w:t>
      </w:r>
    </w:p>
    <w:p w14:paraId="73AF1050" w14:textId="467B229B" w:rsidR="000A2BD2" w:rsidRPr="00AB0118" w:rsidRDefault="000A2BD2" w:rsidP="00BE10E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2C3B6FE9" w:rsidR="004A11B1" w:rsidRPr="00AB0118" w:rsidRDefault="000A2BD2" w:rsidP="00BE10E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A735E">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FCC1286" w14:textId="77777777" w:rsidR="00E44A26" w:rsidRPr="00552079" w:rsidRDefault="00E44A26" w:rsidP="00BE10E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02EFA481" w14:textId="6FAEEBB6" w:rsidR="00E44A26" w:rsidRPr="006C2A2F" w:rsidRDefault="00E44A26" w:rsidP="00BE10E1">
      <w:pPr>
        <w:pStyle w:val="Prrafodelista"/>
        <w:numPr>
          <w:ilvl w:val="0"/>
          <w:numId w:val="23"/>
        </w:numPr>
        <w:jc w:val="both"/>
        <w:rPr>
          <w:rFonts w:asciiTheme="minorHAnsi" w:hAnsiTheme="minorHAnsi" w:cstheme="minorHAnsi"/>
          <w:sz w:val="22"/>
          <w:szCs w:val="22"/>
        </w:rPr>
      </w:pPr>
      <w:r w:rsidRPr="006C2A2F">
        <w:rPr>
          <w:rFonts w:asciiTheme="minorHAnsi" w:hAnsiTheme="minorHAnsi" w:cstheme="minorHAnsi"/>
          <w:sz w:val="22"/>
          <w:szCs w:val="22"/>
        </w:rPr>
        <w:t xml:space="preserve">Fotocopia simple </w:t>
      </w:r>
      <w:r w:rsidR="00591F6C" w:rsidRPr="006C2A2F">
        <w:rPr>
          <w:rFonts w:asciiTheme="minorHAnsi" w:hAnsiTheme="minorHAnsi" w:cstheme="minorHAnsi"/>
          <w:sz w:val="22"/>
          <w:szCs w:val="22"/>
        </w:rPr>
        <w:t>del Poder</w:t>
      </w:r>
      <w:r w:rsidRPr="006C2A2F">
        <w:rPr>
          <w:rFonts w:asciiTheme="minorHAnsi" w:hAnsiTheme="minorHAnsi" w:cstheme="minorHAnsi"/>
          <w:sz w:val="22"/>
          <w:szCs w:val="22"/>
        </w:rPr>
        <w:t xml:space="preserve"> de representación legal</w:t>
      </w:r>
      <w:r w:rsidR="00591F6C" w:rsidRPr="006C2A2F">
        <w:rPr>
          <w:rFonts w:asciiTheme="minorHAnsi" w:hAnsiTheme="minorHAnsi" w:cstheme="minorHAnsi"/>
          <w:sz w:val="22"/>
          <w:szCs w:val="22"/>
        </w:rPr>
        <w:t xml:space="preserve"> o el equivalente en el país de origen</w:t>
      </w:r>
      <w:r w:rsidRPr="006C2A2F">
        <w:rPr>
          <w:rFonts w:asciiTheme="minorHAnsi" w:hAnsiTheme="minorHAnsi" w:cstheme="minorHAnsi"/>
          <w:sz w:val="22"/>
          <w:szCs w:val="22"/>
        </w:rPr>
        <w:t>.</w:t>
      </w:r>
    </w:p>
    <w:p w14:paraId="3E86AC39" w14:textId="77777777" w:rsidR="00E44A26" w:rsidRDefault="00E44A26" w:rsidP="00BE10E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792A5001" w14:textId="77777777" w:rsidR="00E44A26" w:rsidRDefault="00E44A26" w:rsidP="00BE10E1">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24959EBA" w:rsidR="00141D35" w:rsidRPr="00552079" w:rsidRDefault="00141D35" w:rsidP="00BE10E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591F6C">
        <w:rPr>
          <w:rFonts w:asciiTheme="minorHAnsi" w:hAnsiTheme="minorHAnsi" w:cstheme="minorHAnsi"/>
          <w:b/>
          <w:sz w:val="22"/>
          <w:szCs w:val="22"/>
        </w:rPr>
        <w:t xml:space="preserve"> </w:t>
      </w:r>
      <w:r w:rsidR="00591F6C" w:rsidRPr="006C2A2F">
        <w:rPr>
          <w:rFonts w:asciiTheme="minorHAnsi" w:hAnsiTheme="minorHAnsi" w:cstheme="minorHAnsi"/>
          <w:b/>
          <w:sz w:val="22"/>
          <w:szCs w:val="22"/>
        </w:rPr>
        <w:t>O SU EQUIVALENTE</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BE10E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A57A9F9" w:rsidR="00097B8A" w:rsidRDefault="000A2BD2" w:rsidP="00BE10E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3F244A92" w:rsidR="00E44A26" w:rsidRPr="006C2A2F" w:rsidRDefault="00E44A26" w:rsidP="00BE10E1">
      <w:pPr>
        <w:pStyle w:val="Prrafodelista"/>
        <w:numPr>
          <w:ilvl w:val="0"/>
          <w:numId w:val="24"/>
        </w:numPr>
        <w:ind w:left="1276"/>
        <w:jc w:val="both"/>
        <w:rPr>
          <w:rFonts w:asciiTheme="minorHAnsi" w:hAnsiTheme="minorHAnsi" w:cstheme="minorHAnsi"/>
          <w:sz w:val="22"/>
          <w:szCs w:val="22"/>
        </w:rPr>
      </w:pPr>
      <w:r w:rsidRPr="006C2A2F">
        <w:rPr>
          <w:rFonts w:asciiTheme="minorHAnsi" w:eastAsia="Calibri" w:hAnsiTheme="minorHAnsi" w:cstheme="minorHAnsi"/>
          <w:sz w:val="22"/>
          <w:szCs w:val="22"/>
          <w:lang w:val="es-BO"/>
        </w:rPr>
        <w:t>Fotocopia simple del documento de</w:t>
      </w:r>
      <w:r w:rsidR="00591F6C" w:rsidRPr="006C2A2F">
        <w:rPr>
          <w:rFonts w:asciiTheme="minorHAnsi" w:eastAsia="Calibri" w:hAnsiTheme="minorHAnsi" w:cstheme="minorHAnsi"/>
          <w:sz w:val="22"/>
          <w:szCs w:val="22"/>
          <w:lang w:val="es-BO"/>
        </w:rPr>
        <w:t xml:space="preserve"> constitución de la asociación accidental o su equivalente en el país de origen</w:t>
      </w:r>
      <w:r w:rsidRPr="006C2A2F">
        <w:rPr>
          <w:rFonts w:asciiTheme="minorHAnsi" w:eastAsia="Calibri" w:hAnsiTheme="minorHAnsi" w:cstheme="minorHAnsi"/>
          <w:sz w:val="22"/>
          <w:szCs w:val="22"/>
          <w:lang w:val="es-BO"/>
        </w:rPr>
        <w:t>,</w:t>
      </w:r>
      <w:r w:rsidR="00591F6C" w:rsidRPr="006C2A2F">
        <w:rPr>
          <w:rFonts w:asciiTheme="minorHAnsi" w:eastAsia="Calibri" w:hAnsiTheme="minorHAnsi" w:cstheme="minorHAnsi"/>
          <w:sz w:val="22"/>
          <w:szCs w:val="22"/>
          <w:lang w:val="es-BO"/>
        </w:rPr>
        <w:t xml:space="preserve"> determinando objeto, porcentaje de participación, domicilio y responsabilidades.</w:t>
      </w:r>
    </w:p>
    <w:p w14:paraId="532AD984" w14:textId="00EFCC2F" w:rsidR="00E44A26" w:rsidRDefault="00E44A26" w:rsidP="00BE10E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591F6C">
        <w:rPr>
          <w:rFonts w:asciiTheme="minorHAnsi" w:hAnsiTheme="minorHAnsi" w:cstheme="minorHAnsi"/>
          <w:sz w:val="22"/>
          <w:szCs w:val="22"/>
        </w:rPr>
        <w:t>del Poder</w:t>
      </w:r>
      <w:r>
        <w:rPr>
          <w:rFonts w:asciiTheme="minorHAnsi" w:hAnsiTheme="minorHAnsi" w:cstheme="minorHAnsi"/>
          <w:sz w:val="22"/>
          <w:szCs w:val="22"/>
        </w:rPr>
        <w:t xml:space="preserve"> de representación legal</w:t>
      </w:r>
      <w:r w:rsidR="00591F6C">
        <w:rPr>
          <w:rFonts w:asciiTheme="minorHAnsi" w:hAnsiTheme="minorHAnsi" w:cstheme="minorHAnsi"/>
          <w:sz w:val="22"/>
          <w:szCs w:val="22"/>
        </w:rPr>
        <w:t xml:space="preserve"> o el equivalente en el país de origen</w:t>
      </w:r>
      <w:r>
        <w:rPr>
          <w:rFonts w:asciiTheme="minorHAnsi" w:hAnsiTheme="minorHAnsi" w:cstheme="minorHAnsi"/>
          <w:sz w:val="22"/>
          <w:szCs w:val="22"/>
        </w:rPr>
        <w:t>.</w:t>
      </w:r>
    </w:p>
    <w:p w14:paraId="507CBBBB" w14:textId="2DE78BA0" w:rsidR="00375675" w:rsidRPr="00E44A26" w:rsidRDefault="00E44A26" w:rsidP="00BE10E1">
      <w:pPr>
        <w:pStyle w:val="Prrafodelista"/>
        <w:numPr>
          <w:ilvl w:val="0"/>
          <w:numId w:val="24"/>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22D9ABCE" w:rsidR="00141D35" w:rsidRPr="00552079" w:rsidRDefault="00591F6C"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Documentación a ser presentada por cada empresa que conforma la Asociación Accidental:</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77777777" w:rsidR="0062452F" w:rsidRDefault="0062452F" w:rsidP="00BE10E1">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5537364D" w:rsidR="00D94CE2" w:rsidRPr="007F2473" w:rsidRDefault="000A2BD2" w:rsidP="00BE10E1">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(para procesos mayores al millón de bolivianos</w:t>
      </w:r>
      <w:r w:rsidR="00201DB8">
        <w:rPr>
          <w:rFonts w:asciiTheme="minorHAnsi" w:hAnsiTheme="minorHAnsi" w:cstheme="minorHAnsi"/>
          <w:sz w:val="22"/>
          <w:szCs w:val="22"/>
        </w:rPr>
        <w:t xml:space="preserve"> o su equivalente en dólares estadounidenses</w:t>
      </w:r>
      <w:r w:rsidR="00AB0118" w:rsidRPr="007F2473">
        <w:rPr>
          <w:rFonts w:asciiTheme="minorHAnsi" w:hAnsiTheme="minorHAnsi" w:cstheme="minorHAnsi"/>
          <w:sz w:val="22"/>
          <w:szCs w:val="22"/>
        </w:rPr>
        <w:t xml:space="preserve">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6C2A2F" w:rsidRDefault="00E44A26" w:rsidP="00BE10E1">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w:t>
      </w:r>
      <w:r w:rsidRPr="006C2A2F">
        <w:rPr>
          <w:rFonts w:asciiTheme="minorHAnsi" w:hAnsiTheme="minorHAnsi" w:cstheme="minorHAnsi"/>
          <w:sz w:val="22"/>
          <w:szCs w:val="22"/>
        </w:rPr>
        <w:t>de origen.</w:t>
      </w:r>
    </w:p>
    <w:p w14:paraId="4BA43590" w14:textId="03F4BF2E" w:rsidR="00E44A26" w:rsidRPr="00552079" w:rsidRDefault="00E44A26" w:rsidP="00BE10E1">
      <w:pPr>
        <w:pStyle w:val="Prrafodelista"/>
        <w:numPr>
          <w:ilvl w:val="0"/>
          <w:numId w:val="22"/>
        </w:numPr>
        <w:ind w:left="993"/>
        <w:jc w:val="both"/>
        <w:rPr>
          <w:rFonts w:asciiTheme="minorHAnsi" w:hAnsiTheme="minorHAnsi" w:cstheme="minorHAnsi"/>
          <w:sz w:val="22"/>
          <w:szCs w:val="22"/>
        </w:rPr>
      </w:pPr>
      <w:r w:rsidRPr="006C2A2F">
        <w:rPr>
          <w:rFonts w:asciiTheme="minorHAnsi" w:hAnsiTheme="minorHAnsi" w:cstheme="minorHAnsi"/>
          <w:sz w:val="22"/>
          <w:szCs w:val="22"/>
        </w:rPr>
        <w:t xml:space="preserve">Fotocopia simple </w:t>
      </w:r>
      <w:r w:rsidR="00591F6C" w:rsidRPr="006C2A2F">
        <w:rPr>
          <w:rFonts w:asciiTheme="minorHAnsi" w:hAnsiTheme="minorHAnsi" w:cstheme="minorHAnsi"/>
          <w:sz w:val="22"/>
          <w:szCs w:val="22"/>
        </w:rPr>
        <w:t>del Poder</w:t>
      </w:r>
      <w:r w:rsidRPr="006C2A2F">
        <w:rPr>
          <w:rFonts w:asciiTheme="minorHAnsi" w:hAnsiTheme="minorHAnsi" w:cstheme="minorHAnsi"/>
          <w:sz w:val="22"/>
          <w:szCs w:val="22"/>
        </w:rPr>
        <w:t xml:space="preserve"> de representación legal</w:t>
      </w:r>
      <w:r w:rsidR="00591F6C" w:rsidRPr="006C2A2F">
        <w:rPr>
          <w:rFonts w:asciiTheme="minorHAnsi" w:hAnsiTheme="minorHAnsi" w:cstheme="minorHAnsi"/>
          <w:sz w:val="22"/>
          <w:szCs w:val="22"/>
        </w:rPr>
        <w:t xml:space="preserve"> o su equivalente en el país de origen</w:t>
      </w:r>
      <w:r w:rsidRPr="006C2A2F">
        <w:rPr>
          <w:rFonts w:asciiTheme="minorHAnsi" w:hAnsiTheme="minorHAnsi" w:cstheme="minorHAnsi"/>
          <w:sz w:val="22"/>
          <w:szCs w:val="22"/>
        </w:rPr>
        <w:t>.</w:t>
      </w:r>
    </w:p>
    <w:p w14:paraId="75A7B5AB" w14:textId="77777777" w:rsidR="00E44A26" w:rsidRDefault="00E44A26" w:rsidP="00BE10E1">
      <w:pPr>
        <w:pStyle w:val="Prrafodelista"/>
        <w:numPr>
          <w:ilvl w:val="0"/>
          <w:numId w:val="22"/>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6DD3DA0E" w14:textId="77777777" w:rsidR="00E44A26" w:rsidRDefault="00E44A26" w:rsidP="00BE10E1">
      <w:pPr>
        <w:pStyle w:val="Prrafodelista"/>
        <w:numPr>
          <w:ilvl w:val="0"/>
          <w:numId w:val="22"/>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BE10E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BE10E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90054F2" w:rsid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1A6D7962" w14:textId="77777777" w:rsidR="004B1621" w:rsidRDefault="004B1621" w:rsidP="00F7579B">
      <w:pPr>
        <w:ind w:left="2832" w:hanging="2124"/>
        <w:jc w:val="both"/>
        <w:rPr>
          <w:rFonts w:asciiTheme="minorHAnsi" w:hAnsiTheme="minorHAnsi" w:cstheme="minorHAnsi"/>
          <w:sz w:val="22"/>
          <w:szCs w:val="22"/>
          <w:lang w:val="es-BO"/>
        </w:rPr>
      </w:pPr>
    </w:p>
    <w:p w14:paraId="74D65959" w14:textId="089F8B74" w:rsidR="004B1621" w:rsidRPr="009D49EA" w:rsidRDefault="004B1621"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t xml:space="preserve">Declaración jurada de cumplimiento de especificaciones </w:t>
      </w:r>
      <w:r w:rsidR="00BE3B9C">
        <w:rPr>
          <w:rFonts w:asciiTheme="minorHAnsi" w:hAnsiTheme="minorHAnsi" w:cstheme="minorHAnsi"/>
          <w:sz w:val="22"/>
          <w:szCs w:val="22"/>
          <w:lang w:val="es-BO"/>
        </w:rPr>
        <w:t>técnicas</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75A46C7" w14:textId="77777777" w:rsidR="000E4271" w:rsidRDefault="000E4271" w:rsidP="007F2473">
      <w:pPr>
        <w:jc w:val="both"/>
        <w:rPr>
          <w:rFonts w:asciiTheme="minorHAnsi" w:hAnsiTheme="minorHAnsi" w:cstheme="minorHAnsi"/>
          <w:sz w:val="22"/>
          <w:szCs w:val="22"/>
        </w:rPr>
      </w:pPr>
    </w:p>
    <w:p w14:paraId="5D5A4165" w14:textId="77777777" w:rsidR="000E4271" w:rsidRDefault="000E4271" w:rsidP="00B37050">
      <w:pPr>
        <w:ind w:left="2832" w:hanging="2123"/>
        <w:jc w:val="both"/>
        <w:rPr>
          <w:rFonts w:asciiTheme="minorHAnsi" w:hAnsiTheme="minorHAnsi" w:cstheme="minorHAnsi"/>
          <w:sz w:val="22"/>
          <w:szCs w:val="22"/>
        </w:rPr>
      </w:pPr>
    </w:p>
    <w:p w14:paraId="508CEDD8" w14:textId="77777777" w:rsidR="007C0B66" w:rsidRDefault="007C0B66" w:rsidP="00B37050">
      <w:pPr>
        <w:ind w:left="2832" w:hanging="2123"/>
        <w:jc w:val="both"/>
        <w:rPr>
          <w:rFonts w:asciiTheme="minorHAnsi" w:hAnsiTheme="minorHAnsi" w:cstheme="minorHAnsi"/>
          <w:sz w:val="22"/>
          <w:szCs w:val="22"/>
        </w:rPr>
      </w:pPr>
    </w:p>
    <w:p w14:paraId="498D5C8C" w14:textId="77777777" w:rsidR="007C0B66" w:rsidRDefault="007C0B66" w:rsidP="00B37050">
      <w:pPr>
        <w:ind w:left="2832" w:hanging="2123"/>
        <w:jc w:val="both"/>
        <w:rPr>
          <w:rFonts w:asciiTheme="minorHAnsi" w:hAnsiTheme="minorHAnsi" w:cstheme="minorHAnsi"/>
          <w:sz w:val="22"/>
          <w:szCs w:val="22"/>
        </w:rPr>
      </w:pPr>
    </w:p>
    <w:p w14:paraId="5F5704ED" w14:textId="77777777" w:rsidR="00591F6C" w:rsidRDefault="00591F6C" w:rsidP="00B37050">
      <w:pPr>
        <w:ind w:left="2832" w:hanging="2123"/>
        <w:jc w:val="both"/>
        <w:rPr>
          <w:rFonts w:asciiTheme="minorHAnsi" w:hAnsiTheme="minorHAnsi" w:cstheme="minorHAnsi"/>
          <w:sz w:val="22"/>
          <w:szCs w:val="22"/>
        </w:rPr>
      </w:pPr>
    </w:p>
    <w:p w14:paraId="2864E14C" w14:textId="77777777" w:rsidR="00591F6C" w:rsidRDefault="00591F6C" w:rsidP="00B37050">
      <w:pPr>
        <w:ind w:left="2832" w:hanging="2123"/>
        <w:jc w:val="both"/>
        <w:rPr>
          <w:rFonts w:asciiTheme="minorHAnsi" w:hAnsiTheme="minorHAnsi" w:cstheme="minorHAnsi"/>
          <w:sz w:val="22"/>
          <w:szCs w:val="22"/>
        </w:rPr>
      </w:pPr>
    </w:p>
    <w:p w14:paraId="4F2441F9" w14:textId="77777777" w:rsidR="007C0B66" w:rsidRDefault="007C0B66" w:rsidP="00B37050">
      <w:pPr>
        <w:ind w:left="2832" w:hanging="2123"/>
        <w:jc w:val="both"/>
        <w:rPr>
          <w:rFonts w:asciiTheme="minorHAnsi" w:hAnsiTheme="minorHAnsi" w:cstheme="minorHAnsi"/>
          <w:sz w:val="22"/>
          <w:szCs w:val="22"/>
        </w:rPr>
      </w:pPr>
    </w:p>
    <w:p w14:paraId="6CC78C9F" w14:textId="77777777" w:rsidR="006C2A2F" w:rsidRDefault="006C2A2F" w:rsidP="00775867">
      <w:pPr>
        <w:jc w:val="center"/>
        <w:rPr>
          <w:rFonts w:asciiTheme="minorHAnsi" w:hAnsiTheme="minorHAnsi" w:cstheme="minorHAnsi"/>
          <w:b/>
          <w:sz w:val="22"/>
          <w:szCs w:val="22"/>
        </w:rPr>
      </w:pPr>
    </w:p>
    <w:p w14:paraId="3E6A9F41" w14:textId="77777777" w:rsidR="006C2A2F" w:rsidRDefault="006C2A2F" w:rsidP="00775867">
      <w:pPr>
        <w:jc w:val="center"/>
        <w:rPr>
          <w:rFonts w:asciiTheme="minorHAnsi" w:hAnsiTheme="minorHAnsi" w:cstheme="minorHAnsi"/>
          <w:b/>
          <w:sz w:val="22"/>
          <w:szCs w:val="22"/>
        </w:rPr>
      </w:pPr>
    </w:p>
    <w:p w14:paraId="1B6C653F" w14:textId="77777777" w:rsidR="006C2A2F" w:rsidRDefault="006C2A2F" w:rsidP="00775867">
      <w:pPr>
        <w:jc w:val="center"/>
        <w:rPr>
          <w:rFonts w:asciiTheme="minorHAnsi" w:hAnsiTheme="minorHAnsi" w:cstheme="minorHAnsi"/>
          <w:b/>
          <w:sz w:val="22"/>
          <w:szCs w:val="22"/>
        </w:rPr>
      </w:pPr>
    </w:p>
    <w:p w14:paraId="2874D331" w14:textId="77777777" w:rsidR="006C2A2F" w:rsidRDefault="006C2A2F" w:rsidP="00775867">
      <w:pPr>
        <w:jc w:val="center"/>
        <w:rPr>
          <w:rFonts w:asciiTheme="minorHAnsi" w:hAnsiTheme="minorHAnsi" w:cstheme="minorHAnsi"/>
          <w:b/>
          <w:sz w:val="22"/>
          <w:szCs w:val="22"/>
        </w:rPr>
      </w:pPr>
    </w:p>
    <w:p w14:paraId="24D6C636" w14:textId="77777777" w:rsidR="006C2A2F" w:rsidRDefault="006C2A2F" w:rsidP="00775867">
      <w:pPr>
        <w:jc w:val="center"/>
        <w:rPr>
          <w:rFonts w:asciiTheme="minorHAnsi" w:hAnsiTheme="minorHAnsi" w:cstheme="minorHAnsi"/>
          <w:b/>
          <w:sz w:val="22"/>
          <w:szCs w:val="22"/>
        </w:rPr>
      </w:pPr>
    </w:p>
    <w:p w14:paraId="5E7EBD10" w14:textId="77777777" w:rsidR="006C2A2F" w:rsidRDefault="006C2A2F" w:rsidP="00775867">
      <w:pPr>
        <w:jc w:val="center"/>
        <w:rPr>
          <w:rFonts w:asciiTheme="minorHAnsi" w:hAnsiTheme="minorHAnsi" w:cstheme="minorHAnsi"/>
          <w:b/>
          <w:sz w:val="22"/>
          <w:szCs w:val="22"/>
        </w:rPr>
      </w:pPr>
    </w:p>
    <w:p w14:paraId="3F27F889" w14:textId="77777777" w:rsidR="006C2A2F" w:rsidRDefault="006C2A2F" w:rsidP="00775867">
      <w:pPr>
        <w:jc w:val="center"/>
        <w:rPr>
          <w:rFonts w:asciiTheme="minorHAnsi" w:hAnsiTheme="minorHAnsi" w:cstheme="minorHAnsi"/>
          <w:b/>
          <w:sz w:val="22"/>
          <w:szCs w:val="22"/>
        </w:rPr>
      </w:pPr>
    </w:p>
    <w:p w14:paraId="7B7684EB" w14:textId="77777777" w:rsidR="006C2A2F" w:rsidRDefault="006C2A2F" w:rsidP="00775867">
      <w:pPr>
        <w:jc w:val="center"/>
        <w:rPr>
          <w:rFonts w:asciiTheme="minorHAnsi" w:hAnsiTheme="minorHAnsi" w:cstheme="minorHAnsi"/>
          <w:b/>
          <w:sz w:val="22"/>
          <w:szCs w:val="22"/>
        </w:rPr>
      </w:pPr>
    </w:p>
    <w:p w14:paraId="0CD633D2" w14:textId="77777777" w:rsidR="006C2A2F" w:rsidRDefault="006C2A2F" w:rsidP="00775867">
      <w:pPr>
        <w:jc w:val="center"/>
        <w:rPr>
          <w:rFonts w:asciiTheme="minorHAnsi" w:hAnsiTheme="minorHAnsi" w:cstheme="minorHAnsi"/>
          <w:b/>
          <w:sz w:val="22"/>
          <w:szCs w:val="22"/>
        </w:rPr>
      </w:pPr>
    </w:p>
    <w:p w14:paraId="108EA9ED" w14:textId="77777777" w:rsidR="006C2A2F" w:rsidRDefault="006C2A2F" w:rsidP="00775867">
      <w:pPr>
        <w:jc w:val="center"/>
        <w:rPr>
          <w:rFonts w:asciiTheme="minorHAnsi" w:hAnsiTheme="minorHAnsi" w:cstheme="minorHAnsi"/>
          <w:b/>
          <w:sz w:val="22"/>
          <w:szCs w:val="22"/>
        </w:rPr>
      </w:pPr>
    </w:p>
    <w:p w14:paraId="4C19AA23" w14:textId="77777777" w:rsidR="006C2A2F" w:rsidRDefault="006C2A2F"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1CC9967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1F513B" w:rsidRDefault="007C0B66" w:rsidP="00BE10E1">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6BDAC63" w14:textId="2FE7BA48" w:rsidR="007C0B66" w:rsidRPr="0013466C" w:rsidRDefault="007C0B66" w:rsidP="00BE10E1">
      <w:pPr>
        <w:pStyle w:val="Prrafodelista"/>
        <w:numPr>
          <w:ilvl w:val="0"/>
          <w:numId w:val="25"/>
        </w:numPr>
        <w:contextualSpacing/>
        <w:jc w:val="both"/>
        <w:rPr>
          <w:rFonts w:asciiTheme="minorHAnsi" w:hAnsiTheme="minorHAnsi" w:cstheme="minorHAnsi"/>
          <w:color w:val="000000"/>
          <w:sz w:val="22"/>
          <w:szCs w:val="22"/>
        </w:rPr>
      </w:pPr>
      <w:r w:rsidRPr="0013466C">
        <w:rPr>
          <w:rFonts w:asciiTheme="minorHAnsi" w:hAnsiTheme="minorHAnsi" w:cstheme="minorHAnsi"/>
          <w:sz w:val="22"/>
          <w:szCs w:val="22"/>
        </w:rPr>
        <w:t xml:space="preserve">Original o fotocopia legalizada </w:t>
      </w:r>
      <w:r w:rsidR="00591F6C" w:rsidRPr="0013466C">
        <w:rPr>
          <w:rFonts w:asciiTheme="minorHAnsi" w:hAnsiTheme="minorHAnsi" w:cstheme="minorHAnsi"/>
          <w:sz w:val="22"/>
          <w:szCs w:val="22"/>
        </w:rPr>
        <w:t>del Poder</w:t>
      </w:r>
      <w:r w:rsidRPr="0013466C">
        <w:rPr>
          <w:rFonts w:asciiTheme="minorHAnsi" w:hAnsiTheme="minorHAnsi" w:cstheme="minorHAnsi"/>
          <w:sz w:val="22"/>
          <w:szCs w:val="22"/>
        </w:rPr>
        <w:t xml:space="preserve"> de representación legal</w:t>
      </w:r>
      <w:r w:rsidR="00591F6C" w:rsidRPr="0013466C">
        <w:rPr>
          <w:rFonts w:asciiTheme="minorHAnsi" w:hAnsiTheme="minorHAnsi" w:cstheme="minorHAnsi"/>
          <w:sz w:val="22"/>
          <w:szCs w:val="22"/>
        </w:rPr>
        <w:t xml:space="preserve"> o su equivalente en el país de origen</w:t>
      </w:r>
      <w:r w:rsidRPr="0013466C">
        <w:rPr>
          <w:rFonts w:asciiTheme="minorHAnsi" w:hAnsiTheme="minorHAnsi" w:cstheme="minorHAnsi"/>
          <w:sz w:val="22"/>
          <w:szCs w:val="22"/>
        </w:rPr>
        <w:t>.</w:t>
      </w:r>
    </w:p>
    <w:p w14:paraId="64521452" w14:textId="77777777" w:rsidR="00591F6C" w:rsidRPr="0019673D" w:rsidRDefault="00591F6C" w:rsidP="00BE10E1">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58B35C4" w14:textId="34BDA7A1" w:rsidR="007C0B66" w:rsidRPr="0013466C" w:rsidRDefault="007C0B66" w:rsidP="00BE10E1">
      <w:pPr>
        <w:pStyle w:val="Prrafodelista"/>
        <w:numPr>
          <w:ilvl w:val="0"/>
          <w:numId w:val="25"/>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lastRenderedPageBreak/>
        <w:t>Original o fotocopia legalizada del documento de Constitución de la Asociación Accidental</w:t>
      </w:r>
      <w:r w:rsidR="00591F6C" w:rsidRPr="0013466C">
        <w:rPr>
          <w:rFonts w:asciiTheme="minorHAnsi" w:hAnsiTheme="minorHAnsi" w:cstheme="minorHAnsi"/>
          <w:color w:val="000000"/>
          <w:sz w:val="22"/>
          <w:szCs w:val="22"/>
        </w:rPr>
        <w:t xml:space="preserve"> o su equivalente en el país de origen</w:t>
      </w:r>
      <w:r w:rsidRPr="0013466C">
        <w:rPr>
          <w:rFonts w:asciiTheme="minorHAnsi" w:hAnsiTheme="minorHAnsi" w:cstheme="minorHAnsi"/>
          <w:color w:val="000000"/>
          <w:sz w:val="22"/>
          <w:szCs w:val="22"/>
        </w:rPr>
        <w:t xml:space="preserve">, determinando </w:t>
      </w:r>
      <w:r w:rsidR="00591F6C" w:rsidRPr="0013466C">
        <w:rPr>
          <w:rFonts w:asciiTheme="minorHAnsi" w:hAnsiTheme="minorHAnsi" w:cstheme="minorHAnsi"/>
          <w:color w:val="000000"/>
          <w:sz w:val="22"/>
          <w:szCs w:val="22"/>
        </w:rPr>
        <w:t xml:space="preserve">objeto, </w:t>
      </w:r>
      <w:r w:rsidRPr="0013466C">
        <w:rPr>
          <w:rFonts w:asciiTheme="minorHAnsi" w:hAnsiTheme="minorHAnsi" w:cstheme="minorHAnsi"/>
          <w:color w:val="000000"/>
          <w:sz w:val="22"/>
          <w:szCs w:val="22"/>
        </w:rPr>
        <w:t xml:space="preserve">porcentaje de participación, domicilio </w:t>
      </w:r>
      <w:r w:rsidR="00591F6C" w:rsidRPr="0013466C">
        <w:rPr>
          <w:rFonts w:asciiTheme="minorHAnsi" w:hAnsiTheme="minorHAnsi" w:cstheme="minorHAnsi"/>
          <w:color w:val="000000"/>
          <w:sz w:val="22"/>
          <w:szCs w:val="22"/>
        </w:rPr>
        <w:t>y responsabilidades</w:t>
      </w:r>
      <w:r w:rsidRPr="0013466C">
        <w:rPr>
          <w:rFonts w:asciiTheme="minorHAnsi" w:hAnsiTheme="minorHAnsi" w:cstheme="minorHAnsi"/>
          <w:color w:val="000000"/>
          <w:sz w:val="22"/>
          <w:szCs w:val="22"/>
        </w:rPr>
        <w:t>.</w:t>
      </w:r>
      <w:r w:rsidR="00591F6C" w:rsidRPr="0013466C">
        <w:rPr>
          <w:rFonts w:asciiTheme="minorHAnsi" w:hAnsiTheme="minorHAnsi" w:cstheme="minorHAnsi"/>
          <w:color w:val="000000"/>
          <w:sz w:val="22"/>
          <w:szCs w:val="22"/>
        </w:rPr>
        <w:t xml:space="preserve"> </w:t>
      </w:r>
      <w:r w:rsidRPr="0013466C">
        <w:rPr>
          <w:rFonts w:asciiTheme="minorHAnsi" w:hAnsiTheme="minorHAnsi" w:cstheme="minorHAnsi"/>
          <w:color w:val="000000"/>
          <w:sz w:val="22"/>
          <w:szCs w:val="22"/>
        </w:rPr>
        <w:t>(si corresponde)</w:t>
      </w:r>
    </w:p>
    <w:p w14:paraId="789A9E4E" w14:textId="0FA5A5D9" w:rsidR="007C0B66" w:rsidRPr="0013466C" w:rsidRDefault="007C0B66" w:rsidP="00BE10E1">
      <w:pPr>
        <w:pStyle w:val="Prrafodelista"/>
        <w:numPr>
          <w:ilvl w:val="0"/>
          <w:numId w:val="25"/>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t xml:space="preserve">Original o fotocopia legalizada </w:t>
      </w:r>
      <w:r w:rsidRPr="0013466C">
        <w:rPr>
          <w:rFonts w:asciiTheme="minorHAnsi" w:hAnsiTheme="minorHAnsi" w:cstheme="minorHAnsi"/>
          <w:sz w:val="22"/>
          <w:szCs w:val="22"/>
        </w:rPr>
        <w:t xml:space="preserve">del </w:t>
      </w:r>
      <w:r w:rsidR="00D377D6" w:rsidRPr="0013466C">
        <w:rPr>
          <w:rFonts w:asciiTheme="minorHAnsi" w:hAnsiTheme="minorHAnsi" w:cstheme="minorHAnsi"/>
          <w:sz w:val="22"/>
          <w:szCs w:val="22"/>
        </w:rPr>
        <w:t>Poder</w:t>
      </w:r>
      <w:r w:rsidRPr="0013466C">
        <w:rPr>
          <w:rFonts w:asciiTheme="minorHAnsi" w:hAnsiTheme="minorHAnsi" w:cstheme="minorHAnsi"/>
          <w:sz w:val="22"/>
          <w:szCs w:val="22"/>
        </w:rPr>
        <w:t xml:space="preserve"> de representación legal </w:t>
      </w:r>
      <w:r w:rsidRPr="0013466C">
        <w:rPr>
          <w:rFonts w:asciiTheme="minorHAnsi" w:hAnsiTheme="minorHAnsi" w:cstheme="minorHAnsi"/>
          <w:color w:val="000000"/>
          <w:sz w:val="22"/>
          <w:szCs w:val="22"/>
        </w:rPr>
        <w:t>de la Asociación Accidental</w:t>
      </w:r>
      <w:r w:rsidR="00D377D6" w:rsidRPr="0013466C">
        <w:rPr>
          <w:rFonts w:asciiTheme="minorHAnsi" w:hAnsiTheme="minorHAnsi" w:cstheme="minorHAnsi"/>
          <w:color w:val="000000"/>
          <w:sz w:val="22"/>
          <w:szCs w:val="22"/>
        </w:rPr>
        <w:t xml:space="preserve"> o su equivalente en el país de origen</w:t>
      </w:r>
      <w:r w:rsidRPr="0013466C">
        <w:rPr>
          <w:rFonts w:asciiTheme="minorHAnsi" w:hAnsiTheme="minorHAnsi" w:cstheme="minorHAnsi"/>
          <w:color w:val="000000"/>
          <w:sz w:val="22"/>
          <w:szCs w:val="22"/>
        </w:rPr>
        <w:t xml:space="preserve"> (si corresponde).</w:t>
      </w:r>
    </w:p>
    <w:p w14:paraId="60D82BC7" w14:textId="0A10F54C" w:rsidR="00D377D6" w:rsidRPr="0013466C" w:rsidRDefault="00D377D6" w:rsidP="00BE10E1">
      <w:pPr>
        <w:pStyle w:val="Prrafodelista"/>
        <w:numPr>
          <w:ilvl w:val="0"/>
          <w:numId w:val="25"/>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t>Fotocopia simple del documento de identificación personal del representante legal.</w:t>
      </w:r>
    </w:p>
    <w:p w14:paraId="479F18D6" w14:textId="6F2BF608" w:rsidR="00D377D6" w:rsidRPr="0013466C" w:rsidRDefault="00D377D6" w:rsidP="00BE10E1">
      <w:pPr>
        <w:pStyle w:val="Prrafodelista"/>
        <w:numPr>
          <w:ilvl w:val="0"/>
          <w:numId w:val="25"/>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t>Documentación a ser presentada por cada empresa que conforma la asociación accidental (Si corresponde):</w:t>
      </w:r>
    </w:p>
    <w:p w14:paraId="4A480670" w14:textId="6E8AEEB1" w:rsidR="00D377D6" w:rsidRPr="0013466C" w:rsidRDefault="00D377D6" w:rsidP="00BE10E1">
      <w:pPr>
        <w:pStyle w:val="Prrafodelista"/>
        <w:numPr>
          <w:ilvl w:val="0"/>
          <w:numId w:val="29"/>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t>Original o fotocopia legalizada del documento de constitución de la empresa o su equivalente en el país de origen.</w:t>
      </w:r>
    </w:p>
    <w:p w14:paraId="760D127B" w14:textId="23AEAF74" w:rsidR="00D377D6" w:rsidRPr="0013466C" w:rsidRDefault="00D377D6" w:rsidP="00BE10E1">
      <w:pPr>
        <w:pStyle w:val="Prrafodelista"/>
        <w:numPr>
          <w:ilvl w:val="0"/>
          <w:numId w:val="29"/>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t>Original o fotocopia legalizada del poder de representación legal o su equivalente en el país de origen.</w:t>
      </w:r>
    </w:p>
    <w:p w14:paraId="0BED24F0" w14:textId="0E262BE9" w:rsidR="00D377D6" w:rsidRPr="0013466C" w:rsidRDefault="00D377D6" w:rsidP="00BE10E1">
      <w:pPr>
        <w:pStyle w:val="Prrafodelista"/>
        <w:numPr>
          <w:ilvl w:val="0"/>
          <w:numId w:val="29"/>
        </w:numPr>
        <w:contextualSpacing/>
        <w:jc w:val="both"/>
        <w:rPr>
          <w:rFonts w:asciiTheme="minorHAnsi" w:hAnsiTheme="minorHAnsi" w:cstheme="minorHAnsi"/>
          <w:color w:val="000000"/>
          <w:sz w:val="22"/>
          <w:szCs w:val="22"/>
        </w:rPr>
      </w:pPr>
      <w:r w:rsidRPr="0013466C">
        <w:rPr>
          <w:rFonts w:asciiTheme="minorHAnsi" w:hAnsiTheme="minorHAnsi" w:cstheme="minorHAnsi"/>
          <w:color w:val="000000"/>
          <w:sz w:val="22"/>
          <w:szCs w:val="22"/>
        </w:rPr>
        <w:t>Fotocopia simple del documento de identificación personal del representante legal.</w:t>
      </w:r>
    </w:p>
    <w:p w14:paraId="04D36F30" w14:textId="77777777" w:rsidR="00361D6E" w:rsidRPr="00361D6E" w:rsidRDefault="007C0B66" w:rsidP="00BE10E1">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1A33D24D" w14:textId="77777777" w:rsidR="00361D6E" w:rsidRDefault="00361D6E" w:rsidP="00361D6E">
      <w:pPr>
        <w:ind w:left="720"/>
        <w:jc w:val="both"/>
        <w:rPr>
          <w:rFonts w:asciiTheme="minorHAnsi" w:hAnsiTheme="minorHAnsi" w:cstheme="minorHAnsi"/>
          <w:color w:val="000000"/>
          <w:sz w:val="22"/>
          <w:szCs w:val="22"/>
        </w:rPr>
      </w:pPr>
    </w:p>
    <w:p w14:paraId="0325B5E7" w14:textId="77777777" w:rsidR="00361D6E" w:rsidRPr="0014285C" w:rsidRDefault="00361D6E" w:rsidP="00361D6E">
      <w:pPr>
        <w:ind w:left="360"/>
        <w:jc w:val="both"/>
        <w:rPr>
          <w:rFonts w:ascii="Calibri" w:hAnsi="Calibri" w:cs="Calibri"/>
          <w:sz w:val="22"/>
        </w:rPr>
      </w:pPr>
      <w:r w:rsidRPr="0014285C">
        <w:rPr>
          <w:rFonts w:ascii="Calibri" w:hAnsi="Calibri" w:cs="Calibri"/>
          <w:sz w:val="22"/>
        </w:rPr>
        <w:t>El proponente, en caso de ser adjudicado, dentro de los 10 días hábiles después de la firma del Contrato, podrá optar por cualquiera de las siguientes opciones de Garantía de Cumplimiento de Contrato:</w:t>
      </w:r>
    </w:p>
    <w:p w14:paraId="58C02413" w14:textId="77777777" w:rsidR="00361D6E" w:rsidRPr="0014285C" w:rsidRDefault="00361D6E" w:rsidP="00361D6E">
      <w:pPr>
        <w:rPr>
          <w:rFonts w:ascii="Calibri" w:hAnsi="Calibri" w:cs="Calibri"/>
          <w:b/>
          <w:sz w:val="22"/>
        </w:rPr>
      </w:pPr>
    </w:p>
    <w:p w14:paraId="5E34DFD8" w14:textId="77777777" w:rsidR="00361D6E" w:rsidRPr="0014285C" w:rsidRDefault="00361D6E" w:rsidP="00BE10E1">
      <w:pPr>
        <w:pStyle w:val="Prrafodelista"/>
        <w:numPr>
          <w:ilvl w:val="0"/>
          <w:numId w:val="43"/>
        </w:numPr>
        <w:contextualSpacing/>
        <w:jc w:val="both"/>
        <w:rPr>
          <w:rFonts w:ascii="Calibri" w:hAnsi="Calibri" w:cs="Calibri"/>
          <w:sz w:val="22"/>
        </w:rPr>
      </w:pPr>
      <w:r w:rsidRPr="0014285C">
        <w:rPr>
          <w:rFonts w:ascii="Calibri" w:hAnsi="Calibri" w:cs="Calibri"/>
          <w:sz w:val="22"/>
        </w:rPr>
        <w:t xml:space="preserve">Carta de Crédito Stand </w:t>
      </w:r>
      <w:proofErr w:type="spellStart"/>
      <w:r w:rsidRPr="0014285C">
        <w:rPr>
          <w:rFonts w:ascii="Calibri" w:hAnsi="Calibri" w:cs="Calibri"/>
          <w:sz w:val="22"/>
        </w:rPr>
        <w:t>By</w:t>
      </w:r>
      <w:proofErr w:type="spellEnd"/>
      <w:r w:rsidRPr="0014285C">
        <w:rPr>
          <w:rFonts w:ascii="Calibri" w:hAnsi="Calibri" w:cs="Calibri"/>
          <w:sz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1357E7BA" w14:textId="77777777" w:rsidR="00361D6E" w:rsidRPr="0014285C" w:rsidRDefault="00361D6E" w:rsidP="00BE10E1">
      <w:pPr>
        <w:pStyle w:val="Prrafodelista"/>
        <w:numPr>
          <w:ilvl w:val="0"/>
          <w:numId w:val="43"/>
        </w:numPr>
        <w:contextualSpacing/>
        <w:jc w:val="both"/>
        <w:rPr>
          <w:rFonts w:ascii="Calibri" w:hAnsi="Calibri" w:cs="Calibri"/>
          <w:sz w:val="22"/>
        </w:rPr>
      </w:pPr>
      <w:r w:rsidRPr="0014285C">
        <w:rPr>
          <w:rFonts w:ascii="Calibri" w:hAnsi="Calibri" w:cs="Calibri"/>
          <w:sz w:val="22"/>
        </w:rPr>
        <w:t xml:space="preserve">Boleta de Garantía contra garantizada (por una carta de crédito Stand </w:t>
      </w:r>
      <w:proofErr w:type="spellStart"/>
      <w:r w:rsidRPr="0014285C">
        <w:rPr>
          <w:rFonts w:ascii="Calibri" w:hAnsi="Calibri" w:cs="Calibri"/>
          <w:sz w:val="22"/>
        </w:rPr>
        <w:t>By</w:t>
      </w:r>
      <w:proofErr w:type="spellEnd"/>
      <w:r w:rsidRPr="0014285C">
        <w:rPr>
          <w:rFonts w:ascii="Calibri" w:hAnsi="Calibri" w:cs="Calibri"/>
          <w:sz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6D1F04AD" w14:textId="77777777" w:rsidR="00361D6E" w:rsidRPr="0014285C" w:rsidRDefault="00361D6E" w:rsidP="00BE10E1">
      <w:pPr>
        <w:pStyle w:val="Prrafodelista"/>
        <w:numPr>
          <w:ilvl w:val="0"/>
          <w:numId w:val="43"/>
        </w:numPr>
        <w:contextualSpacing/>
        <w:jc w:val="both"/>
        <w:rPr>
          <w:rFonts w:ascii="Calibri" w:hAnsi="Calibri" w:cs="Calibri"/>
          <w:sz w:val="22"/>
        </w:rPr>
      </w:pPr>
      <w:r w:rsidRPr="0014285C">
        <w:rPr>
          <w:rFonts w:ascii="Calibri" w:hAnsi="Calibri" w:cs="Calibri"/>
          <w:sz w:val="22"/>
        </w:rPr>
        <w:t xml:space="preserve">Garantía a Primer Requerimiento contra garantizada (por una carta de crédito Stand </w:t>
      </w:r>
      <w:proofErr w:type="spellStart"/>
      <w:r w:rsidRPr="0014285C">
        <w:rPr>
          <w:rFonts w:ascii="Calibri" w:hAnsi="Calibri" w:cs="Calibri"/>
          <w:sz w:val="22"/>
        </w:rPr>
        <w:t>By</w:t>
      </w:r>
      <w:proofErr w:type="spellEnd"/>
      <w:r w:rsidRPr="0014285C">
        <w:rPr>
          <w:rFonts w:ascii="Calibri" w:hAnsi="Calibri" w:cs="Calibri"/>
          <w:sz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4BF480D2" w14:textId="77777777" w:rsidR="00361D6E" w:rsidRPr="0014285C" w:rsidRDefault="00361D6E" w:rsidP="00BE10E1">
      <w:pPr>
        <w:pStyle w:val="Prrafodelista"/>
        <w:numPr>
          <w:ilvl w:val="0"/>
          <w:numId w:val="43"/>
        </w:numPr>
        <w:jc w:val="both"/>
        <w:rPr>
          <w:rFonts w:ascii="Calibri" w:hAnsi="Calibri" w:cs="Calibri"/>
          <w:sz w:val="22"/>
        </w:rPr>
      </w:pPr>
      <w:r w:rsidRPr="0014285C">
        <w:rPr>
          <w:rFonts w:ascii="Calibri" w:hAnsi="Calibri" w:cs="Calibri"/>
          <w:sz w:val="22"/>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14:paraId="7DFED5A5" w14:textId="77777777" w:rsidR="00361D6E" w:rsidRPr="0014285C" w:rsidRDefault="00361D6E" w:rsidP="00361D6E">
      <w:pPr>
        <w:ind w:left="567"/>
        <w:jc w:val="both"/>
        <w:rPr>
          <w:rFonts w:ascii="Calibri" w:hAnsi="Calibri" w:cs="Calibri"/>
          <w:sz w:val="22"/>
        </w:rPr>
      </w:pPr>
    </w:p>
    <w:p w14:paraId="34572795" w14:textId="77777777" w:rsidR="00361D6E" w:rsidRPr="0014285C" w:rsidRDefault="00361D6E" w:rsidP="00BE10E1">
      <w:pPr>
        <w:pStyle w:val="Prrafodelista"/>
        <w:numPr>
          <w:ilvl w:val="0"/>
          <w:numId w:val="43"/>
        </w:numPr>
        <w:jc w:val="both"/>
        <w:rPr>
          <w:rFonts w:ascii="Calibri" w:hAnsi="Calibri" w:cs="Calibri"/>
          <w:sz w:val="22"/>
        </w:rPr>
      </w:pPr>
      <w:r w:rsidRPr="0014285C">
        <w:rPr>
          <w:rFonts w:ascii="Calibri" w:hAnsi="Calibri" w:cs="Calibri"/>
          <w:sz w:val="22"/>
        </w:rPr>
        <w:lastRenderedPageBreak/>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14:paraId="0E9656B9" w14:textId="77777777" w:rsidR="00361D6E" w:rsidRPr="0014285C" w:rsidRDefault="00361D6E" w:rsidP="00361D6E">
      <w:pPr>
        <w:ind w:left="567"/>
        <w:jc w:val="both"/>
        <w:rPr>
          <w:rFonts w:ascii="Calibri" w:hAnsi="Calibri" w:cs="Calibri"/>
          <w:sz w:val="22"/>
        </w:rPr>
      </w:pPr>
    </w:p>
    <w:p w14:paraId="165716E0" w14:textId="47A1A68E" w:rsidR="00361D6E" w:rsidRPr="0014285C" w:rsidRDefault="00361D6E" w:rsidP="0073326A">
      <w:pPr>
        <w:ind w:left="360"/>
        <w:jc w:val="both"/>
        <w:rPr>
          <w:rFonts w:ascii="Calibri" w:hAnsi="Calibri" w:cs="Calibri"/>
          <w:sz w:val="22"/>
        </w:rPr>
      </w:pPr>
      <w:r w:rsidRPr="0014285C">
        <w:rPr>
          <w:rFonts w:ascii="Calibri" w:hAnsi="Calibri" w:cs="Calibri"/>
          <w:sz w:val="22"/>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14285C">
        <w:rPr>
          <w:rFonts w:ascii="Calibri" w:hAnsi="Calibri" w:cs="Calibri"/>
          <w:sz w:val="22"/>
        </w:rPr>
        <w:tab/>
      </w:r>
      <w:r w:rsidRPr="0014285C">
        <w:rPr>
          <w:rFonts w:ascii="Calibri" w:hAnsi="Calibri" w:cs="Calibri"/>
          <w:sz w:val="22"/>
        </w:rPr>
        <w:tab/>
      </w:r>
      <w:r w:rsidRPr="0014285C">
        <w:rPr>
          <w:rFonts w:ascii="Calibri" w:hAnsi="Calibri" w:cs="Calibri"/>
          <w:sz w:val="22"/>
        </w:rPr>
        <w:tab/>
      </w:r>
    </w:p>
    <w:p w14:paraId="2615525D" w14:textId="77777777" w:rsidR="00361D6E" w:rsidRPr="0014285C" w:rsidRDefault="00361D6E" w:rsidP="00361D6E">
      <w:pPr>
        <w:ind w:firstLine="360"/>
        <w:jc w:val="both"/>
        <w:rPr>
          <w:rFonts w:ascii="Calibri" w:hAnsi="Calibri" w:cs="Calibri"/>
          <w:sz w:val="22"/>
        </w:rPr>
      </w:pPr>
      <w:r w:rsidRPr="0014285C">
        <w:rPr>
          <w:rFonts w:ascii="Calibri" w:hAnsi="Calibri" w:cs="Calibri"/>
          <w:sz w:val="22"/>
        </w:rPr>
        <w:t>El monto de la garantía deberá calcularse de la siguiente manera:</w:t>
      </w:r>
    </w:p>
    <w:p w14:paraId="1B057C19" w14:textId="77777777" w:rsidR="00361D6E" w:rsidRPr="0014285C" w:rsidRDefault="00361D6E" w:rsidP="00361D6E">
      <w:pPr>
        <w:jc w:val="both"/>
        <w:rPr>
          <w:rFonts w:ascii="Calibri" w:hAnsi="Calibri" w:cs="Calibri"/>
          <w:sz w:val="22"/>
        </w:rPr>
      </w:pPr>
    </w:p>
    <w:p w14:paraId="3C769B68" w14:textId="77777777" w:rsidR="00361D6E" w:rsidRPr="0014285C" w:rsidRDefault="00361D6E" w:rsidP="00361D6E">
      <w:pPr>
        <w:ind w:left="708"/>
        <w:jc w:val="both"/>
        <w:rPr>
          <w:rFonts w:ascii="Calibri" w:hAnsi="Calibri" w:cs="Calibri"/>
          <w:sz w:val="22"/>
        </w:rPr>
      </w:pPr>
      <w:r w:rsidRPr="00A35201">
        <w:rPr>
          <w:rFonts w:ascii="Calibri" w:hAnsi="Calibri" w:cs="Calibri"/>
          <w:sz w:val="22"/>
        </w:rPr>
        <w:t>BG</w:t>
      </w:r>
      <w:proofErr w:type="gramStart"/>
      <w:r w:rsidRPr="00A35201">
        <w:rPr>
          <w:rFonts w:ascii="Calibri" w:hAnsi="Calibri" w:cs="Calibri"/>
          <w:sz w:val="22"/>
        </w:rPr>
        <w:t>=(</w:t>
      </w:r>
      <w:proofErr w:type="gramEnd"/>
      <w:r w:rsidRPr="00A35201">
        <w:rPr>
          <w:rFonts w:ascii="Calibri" w:hAnsi="Calibri" w:cs="Calibri"/>
          <w:sz w:val="22"/>
        </w:rPr>
        <w:t>Monto Total Adjudicado x 7%)/12</w:t>
      </w:r>
    </w:p>
    <w:p w14:paraId="2D34B3D5" w14:textId="77777777" w:rsidR="00361D6E" w:rsidRPr="0014285C" w:rsidRDefault="00361D6E" w:rsidP="00361D6E">
      <w:pPr>
        <w:jc w:val="both"/>
        <w:rPr>
          <w:rFonts w:ascii="Calibri" w:hAnsi="Calibri" w:cs="Calibri"/>
          <w:sz w:val="22"/>
        </w:rPr>
      </w:pPr>
    </w:p>
    <w:p w14:paraId="59E3BE0E" w14:textId="77777777" w:rsidR="00361D6E" w:rsidRPr="00A35201" w:rsidRDefault="00361D6E" w:rsidP="00361D6E">
      <w:pPr>
        <w:ind w:firstLine="426"/>
        <w:jc w:val="both"/>
        <w:rPr>
          <w:rFonts w:ascii="Calibri" w:hAnsi="Calibri" w:cs="Calibri"/>
          <w:sz w:val="22"/>
        </w:rPr>
      </w:pPr>
      <w:r w:rsidRPr="00A35201">
        <w:rPr>
          <w:rFonts w:ascii="Calibri" w:hAnsi="Calibri" w:cs="Calibri"/>
          <w:sz w:val="22"/>
        </w:rPr>
        <w:t>Para el cálculo de la garantía deberán tenerse en cuenta los siguientes datos referenciales</w:t>
      </w:r>
    </w:p>
    <w:p w14:paraId="10FF0A76" w14:textId="77777777" w:rsidR="00361D6E" w:rsidRPr="00A35201" w:rsidRDefault="00361D6E" w:rsidP="00361D6E">
      <w:pPr>
        <w:jc w:val="both"/>
        <w:rPr>
          <w:rFonts w:ascii="Calibri" w:hAnsi="Calibri" w:cs="Calibri"/>
          <w:sz w:val="22"/>
        </w:rPr>
      </w:pPr>
    </w:p>
    <w:p w14:paraId="23410F82" w14:textId="77777777" w:rsidR="00361D6E" w:rsidRPr="00A35201" w:rsidRDefault="00361D6E" w:rsidP="00361D6E">
      <w:pPr>
        <w:ind w:left="426"/>
        <w:jc w:val="both"/>
        <w:rPr>
          <w:rFonts w:ascii="Calibri" w:hAnsi="Calibri" w:cs="Calibri"/>
          <w:sz w:val="22"/>
        </w:rPr>
      </w:pPr>
      <w:r w:rsidRPr="00A35201">
        <w:rPr>
          <w:rFonts w:ascii="Calibri" w:hAnsi="Calibri" w:cs="Calibri"/>
          <w:sz w:val="22"/>
        </w:rPr>
        <w:t>Monto Total Adjudicado= (Cantidad m3 Cisternas*Tarifa Adjudicada Cisternas + Cantidad m3 Barcazas*Tarifa Adjudicada Barcazas + # Análisis de Diesel * Tarifa Adjudicada Análisis Diesel + #Análisis de I&amp;A*Tarifa Adjudicada Análisis I&amp;A)</w:t>
      </w:r>
    </w:p>
    <w:p w14:paraId="11FCC260" w14:textId="77777777" w:rsidR="00361D6E" w:rsidRPr="00A35201" w:rsidRDefault="00361D6E" w:rsidP="00361D6E">
      <w:pPr>
        <w:jc w:val="both"/>
        <w:rPr>
          <w:rFonts w:ascii="Calibri" w:hAnsi="Calibri" w:cs="Calibri"/>
          <w:sz w:val="22"/>
        </w:rPr>
      </w:pPr>
    </w:p>
    <w:tbl>
      <w:tblPr>
        <w:tblW w:w="2532" w:type="dxa"/>
        <w:jc w:val="center"/>
        <w:tblCellMar>
          <w:left w:w="70" w:type="dxa"/>
          <w:right w:w="70" w:type="dxa"/>
        </w:tblCellMar>
        <w:tblLook w:val="04A0" w:firstRow="1" w:lastRow="0" w:firstColumn="1" w:lastColumn="0" w:noHBand="0" w:noVBand="1"/>
      </w:tblPr>
      <w:tblGrid>
        <w:gridCol w:w="1332"/>
        <w:gridCol w:w="1200"/>
      </w:tblGrid>
      <w:tr w:rsidR="00361D6E" w:rsidRPr="00A35201" w14:paraId="71C9BF87" w14:textId="77777777" w:rsidTr="00B7446B">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8B98FAE" w14:textId="77777777" w:rsidR="00361D6E" w:rsidRPr="00A35201" w:rsidRDefault="00361D6E" w:rsidP="00B7446B">
            <w:pPr>
              <w:jc w:val="center"/>
              <w:rPr>
                <w:rFonts w:ascii="Calibri" w:hAnsi="Calibri" w:cs="Calibri"/>
                <w:color w:val="000000"/>
                <w:sz w:val="22"/>
                <w:lang w:val="es-BO" w:eastAsia="es-BO"/>
              </w:rPr>
            </w:pPr>
            <w:r w:rsidRPr="00A35201">
              <w:rPr>
                <w:rFonts w:ascii="Calibri" w:hAnsi="Calibri" w:cs="Calibri"/>
                <w:color w:val="000000"/>
                <w:sz w:val="22"/>
              </w:rPr>
              <w:t>Inspección de Cantidad</w:t>
            </w:r>
          </w:p>
        </w:tc>
      </w:tr>
      <w:tr w:rsidR="00361D6E" w:rsidRPr="00A35201" w14:paraId="2F128B89" w14:textId="77777777" w:rsidTr="00B7446B">
        <w:trPr>
          <w:trHeight w:val="1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59C85" w14:textId="77777777" w:rsidR="00361D6E" w:rsidRPr="00A35201" w:rsidRDefault="00361D6E" w:rsidP="00B7446B">
            <w:pPr>
              <w:jc w:val="center"/>
              <w:rPr>
                <w:rFonts w:ascii="Calibri" w:hAnsi="Calibri" w:cs="Calibri"/>
                <w:color w:val="000000"/>
                <w:sz w:val="22"/>
              </w:rPr>
            </w:pPr>
            <w:r w:rsidRPr="00A35201">
              <w:rPr>
                <w:rFonts w:ascii="Calibri" w:hAnsi="Calibri" w:cs="Calibri"/>
                <w:color w:val="000000"/>
                <w:sz w:val="22"/>
              </w:rPr>
              <w:t>Cantidad Estimada m3</w:t>
            </w:r>
          </w:p>
        </w:tc>
      </w:tr>
      <w:tr w:rsidR="00361D6E" w:rsidRPr="00A35201" w14:paraId="4E427FB8" w14:textId="77777777" w:rsidTr="00B7446B">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7FCBDA" w14:textId="77777777" w:rsidR="00361D6E" w:rsidRPr="00A35201" w:rsidRDefault="00361D6E" w:rsidP="00B7446B">
            <w:pPr>
              <w:rPr>
                <w:rFonts w:ascii="Calibri" w:hAnsi="Calibri" w:cs="Calibri"/>
                <w:color w:val="000000"/>
                <w:sz w:val="22"/>
              </w:rPr>
            </w:pPr>
            <w:r w:rsidRPr="00A35201">
              <w:rPr>
                <w:rFonts w:ascii="Calibri" w:hAnsi="Calibri" w:cs="Calibri"/>
                <w:color w:val="000000"/>
                <w:sz w:val="22"/>
              </w:rPr>
              <w:t>Cisternas</w:t>
            </w:r>
          </w:p>
        </w:tc>
        <w:tc>
          <w:tcPr>
            <w:tcW w:w="0" w:type="auto"/>
            <w:tcBorders>
              <w:top w:val="nil"/>
              <w:left w:val="nil"/>
              <w:bottom w:val="single" w:sz="4" w:space="0" w:color="auto"/>
              <w:right w:val="single" w:sz="4" w:space="0" w:color="auto"/>
            </w:tcBorders>
            <w:shd w:val="clear" w:color="auto" w:fill="auto"/>
            <w:noWrap/>
            <w:vAlign w:val="bottom"/>
            <w:hideMark/>
          </w:tcPr>
          <w:p w14:paraId="42BC562B" w14:textId="77777777" w:rsidR="00361D6E" w:rsidRPr="00A35201" w:rsidRDefault="00361D6E" w:rsidP="00B7446B">
            <w:pPr>
              <w:jc w:val="right"/>
              <w:rPr>
                <w:rFonts w:ascii="Calibri" w:hAnsi="Calibri" w:cs="Calibri"/>
                <w:color w:val="000000"/>
                <w:sz w:val="22"/>
              </w:rPr>
            </w:pPr>
            <w:r w:rsidRPr="00A35201">
              <w:rPr>
                <w:rFonts w:ascii="Calibri" w:hAnsi="Calibri" w:cs="Calibri"/>
                <w:color w:val="000000"/>
                <w:sz w:val="22"/>
              </w:rPr>
              <w:t>108.997</w:t>
            </w:r>
          </w:p>
        </w:tc>
      </w:tr>
      <w:tr w:rsidR="00361D6E" w:rsidRPr="00A35201" w14:paraId="005F608D" w14:textId="77777777" w:rsidTr="00B7446B">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A9659" w14:textId="77777777" w:rsidR="00361D6E" w:rsidRPr="00A35201" w:rsidRDefault="00361D6E" w:rsidP="00B7446B">
            <w:pPr>
              <w:rPr>
                <w:rFonts w:ascii="Calibri" w:hAnsi="Calibri" w:cs="Calibri"/>
                <w:color w:val="000000"/>
                <w:sz w:val="22"/>
              </w:rPr>
            </w:pPr>
            <w:r w:rsidRPr="00A35201">
              <w:rPr>
                <w:rFonts w:ascii="Calibri" w:hAnsi="Calibri" w:cs="Calibri"/>
                <w:color w:val="000000"/>
                <w:sz w:val="22"/>
              </w:rPr>
              <w:t xml:space="preserve">Barcazas </w:t>
            </w:r>
          </w:p>
        </w:tc>
        <w:tc>
          <w:tcPr>
            <w:tcW w:w="0" w:type="auto"/>
            <w:tcBorders>
              <w:top w:val="nil"/>
              <w:left w:val="nil"/>
              <w:bottom w:val="single" w:sz="4" w:space="0" w:color="auto"/>
              <w:right w:val="single" w:sz="4" w:space="0" w:color="auto"/>
            </w:tcBorders>
            <w:shd w:val="clear" w:color="auto" w:fill="auto"/>
            <w:noWrap/>
            <w:vAlign w:val="bottom"/>
            <w:hideMark/>
          </w:tcPr>
          <w:p w14:paraId="44D6D2BC" w14:textId="77777777" w:rsidR="00361D6E" w:rsidRPr="00A35201" w:rsidRDefault="00361D6E" w:rsidP="00B7446B">
            <w:pPr>
              <w:jc w:val="right"/>
              <w:rPr>
                <w:rFonts w:ascii="Calibri" w:hAnsi="Calibri" w:cs="Calibri"/>
                <w:color w:val="000000"/>
                <w:sz w:val="22"/>
              </w:rPr>
            </w:pPr>
            <w:r w:rsidRPr="00A35201">
              <w:rPr>
                <w:rFonts w:ascii="Calibri" w:hAnsi="Calibri" w:cs="Calibri"/>
                <w:color w:val="000000"/>
                <w:sz w:val="22"/>
              </w:rPr>
              <w:t>425.593</w:t>
            </w:r>
          </w:p>
        </w:tc>
      </w:tr>
    </w:tbl>
    <w:p w14:paraId="6607A410" w14:textId="77777777" w:rsidR="00361D6E" w:rsidRPr="00A35201" w:rsidRDefault="00361D6E" w:rsidP="00361D6E">
      <w:pPr>
        <w:jc w:val="both"/>
        <w:rPr>
          <w:rFonts w:ascii="Calibri" w:hAnsi="Calibri" w:cs="Calibri"/>
          <w:sz w:val="22"/>
        </w:rPr>
      </w:pPr>
    </w:p>
    <w:tbl>
      <w:tblPr>
        <w:tblW w:w="0" w:type="auto"/>
        <w:jc w:val="center"/>
        <w:tblCellMar>
          <w:left w:w="70" w:type="dxa"/>
          <w:right w:w="70" w:type="dxa"/>
        </w:tblCellMar>
        <w:tblLook w:val="04A0" w:firstRow="1" w:lastRow="0" w:firstColumn="1" w:lastColumn="0" w:noHBand="0" w:noVBand="1"/>
      </w:tblPr>
      <w:tblGrid>
        <w:gridCol w:w="2187"/>
        <w:gridCol w:w="565"/>
      </w:tblGrid>
      <w:tr w:rsidR="00361D6E" w:rsidRPr="00A35201" w14:paraId="51C6CF13" w14:textId="77777777" w:rsidTr="00B7446B">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E2DE569" w14:textId="77777777" w:rsidR="00361D6E" w:rsidRPr="00A35201" w:rsidRDefault="00361D6E" w:rsidP="00B7446B">
            <w:pPr>
              <w:jc w:val="center"/>
              <w:rPr>
                <w:rFonts w:ascii="Calibri" w:hAnsi="Calibri" w:cs="Calibri"/>
                <w:color w:val="000000"/>
                <w:sz w:val="22"/>
                <w:lang w:val="es-BO" w:eastAsia="es-BO"/>
              </w:rPr>
            </w:pPr>
            <w:r w:rsidRPr="00A35201">
              <w:rPr>
                <w:rFonts w:ascii="Calibri" w:hAnsi="Calibri" w:cs="Calibri"/>
                <w:color w:val="000000"/>
                <w:sz w:val="22"/>
              </w:rPr>
              <w:t>Inspección de Calidad</w:t>
            </w:r>
          </w:p>
        </w:tc>
      </w:tr>
      <w:tr w:rsidR="00361D6E" w:rsidRPr="00A35201" w14:paraId="338780ED" w14:textId="77777777" w:rsidTr="00B7446B">
        <w:trPr>
          <w:trHeight w:val="6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2F540" w14:textId="77777777" w:rsidR="00361D6E" w:rsidRPr="00A35201" w:rsidRDefault="00361D6E" w:rsidP="00B7446B">
            <w:pPr>
              <w:jc w:val="center"/>
              <w:rPr>
                <w:rFonts w:ascii="Calibri" w:hAnsi="Calibri" w:cs="Calibri"/>
                <w:color w:val="000000"/>
                <w:sz w:val="22"/>
              </w:rPr>
            </w:pPr>
            <w:r w:rsidRPr="00A35201">
              <w:rPr>
                <w:rFonts w:ascii="Calibri" w:hAnsi="Calibri" w:cs="Calibri"/>
                <w:color w:val="000000"/>
                <w:sz w:val="22"/>
              </w:rPr>
              <w:t>Número Estimado de Análisis</w:t>
            </w:r>
          </w:p>
        </w:tc>
      </w:tr>
      <w:tr w:rsidR="00361D6E" w:rsidRPr="00A35201" w14:paraId="52EF7645" w14:textId="77777777" w:rsidTr="00B7446B">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69D46B" w14:textId="77777777" w:rsidR="00361D6E" w:rsidRPr="00A35201" w:rsidRDefault="00361D6E" w:rsidP="00B7446B">
            <w:pPr>
              <w:rPr>
                <w:rFonts w:ascii="Calibri" w:hAnsi="Calibri" w:cs="Calibri"/>
                <w:color w:val="000000"/>
                <w:sz w:val="22"/>
              </w:rPr>
            </w:pPr>
            <w:r w:rsidRPr="00A35201">
              <w:rPr>
                <w:rFonts w:ascii="Calibri" w:hAnsi="Calibri" w:cs="Calibri"/>
                <w:color w:val="000000"/>
                <w:sz w:val="22"/>
              </w:rPr>
              <w:t>Total Diesel</w:t>
            </w:r>
          </w:p>
        </w:tc>
        <w:tc>
          <w:tcPr>
            <w:tcW w:w="0" w:type="auto"/>
            <w:tcBorders>
              <w:top w:val="nil"/>
              <w:left w:val="nil"/>
              <w:bottom w:val="single" w:sz="4" w:space="0" w:color="auto"/>
              <w:right w:val="single" w:sz="4" w:space="0" w:color="auto"/>
            </w:tcBorders>
            <w:shd w:val="clear" w:color="auto" w:fill="auto"/>
            <w:noWrap/>
            <w:vAlign w:val="bottom"/>
            <w:hideMark/>
          </w:tcPr>
          <w:p w14:paraId="27070249" w14:textId="77777777" w:rsidR="00361D6E" w:rsidRPr="00A35201" w:rsidRDefault="00361D6E" w:rsidP="00B7446B">
            <w:pPr>
              <w:jc w:val="right"/>
              <w:rPr>
                <w:rFonts w:ascii="Calibri" w:hAnsi="Calibri" w:cs="Calibri"/>
                <w:color w:val="000000"/>
                <w:sz w:val="22"/>
              </w:rPr>
            </w:pPr>
            <w:r w:rsidRPr="00A35201">
              <w:rPr>
                <w:rFonts w:ascii="Calibri" w:hAnsi="Calibri" w:cs="Calibri"/>
                <w:color w:val="000000"/>
                <w:sz w:val="22"/>
              </w:rPr>
              <w:t>48</w:t>
            </w:r>
          </w:p>
        </w:tc>
      </w:tr>
      <w:tr w:rsidR="00361D6E" w:rsidRPr="00A35201" w14:paraId="100BCB48" w14:textId="77777777" w:rsidTr="00B7446B">
        <w:trPr>
          <w:trHeight w:val="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92768" w14:textId="77777777" w:rsidR="00361D6E" w:rsidRPr="00A35201" w:rsidRDefault="00361D6E" w:rsidP="00B7446B">
            <w:pPr>
              <w:rPr>
                <w:rFonts w:ascii="Calibri" w:hAnsi="Calibri" w:cs="Calibri"/>
                <w:color w:val="000000"/>
                <w:sz w:val="22"/>
              </w:rPr>
            </w:pPr>
            <w:r w:rsidRPr="00A35201">
              <w:rPr>
                <w:rFonts w:ascii="Calibri" w:hAnsi="Calibri" w:cs="Calibri"/>
                <w:color w:val="000000"/>
                <w:sz w:val="22"/>
              </w:rPr>
              <w:t>Total Gasolina</w:t>
            </w:r>
          </w:p>
        </w:tc>
        <w:tc>
          <w:tcPr>
            <w:tcW w:w="0" w:type="auto"/>
            <w:tcBorders>
              <w:top w:val="nil"/>
              <w:left w:val="nil"/>
              <w:bottom w:val="single" w:sz="4" w:space="0" w:color="auto"/>
              <w:right w:val="single" w:sz="4" w:space="0" w:color="auto"/>
            </w:tcBorders>
            <w:shd w:val="clear" w:color="auto" w:fill="auto"/>
            <w:noWrap/>
            <w:vAlign w:val="bottom"/>
            <w:hideMark/>
          </w:tcPr>
          <w:p w14:paraId="5989A1AA" w14:textId="77777777" w:rsidR="00361D6E" w:rsidRPr="00A35201" w:rsidRDefault="00361D6E" w:rsidP="00B7446B">
            <w:pPr>
              <w:jc w:val="right"/>
              <w:rPr>
                <w:rFonts w:ascii="Calibri" w:hAnsi="Calibri" w:cs="Calibri"/>
                <w:color w:val="000000"/>
                <w:sz w:val="22"/>
              </w:rPr>
            </w:pPr>
            <w:r w:rsidRPr="00A35201">
              <w:rPr>
                <w:rFonts w:ascii="Calibri" w:hAnsi="Calibri" w:cs="Calibri"/>
                <w:color w:val="000000"/>
                <w:sz w:val="22"/>
              </w:rPr>
              <w:t>35</w:t>
            </w:r>
          </w:p>
        </w:tc>
      </w:tr>
    </w:tbl>
    <w:p w14:paraId="2F823870" w14:textId="77777777" w:rsidR="00361D6E" w:rsidRPr="00A35201" w:rsidRDefault="00361D6E" w:rsidP="00361D6E">
      <w:pPr>
        <w:jc w:val="both"/>
        <w:rPr>
          <w:rFonts w:ascii="Calibri" w:hAnsi="Calibri" w:cs="Calibri"/>
          <w:sz w:val="22"/>
        </w:rPr>
      </w:pPr>
    </w:p>
    <w:p w14:paraId="31BBEBC4" w14:textId="77777777" w:rsidR="00361D6E" w:rsidRPr="00A35201" w:rsidRDefault="00361D6E" w:rsidP="00361D6E">
      <w:pPr>
        <w:ind w:left="720"/>
        <w:jc w:val="both"/>
        <w:rPr>
          <w:rFonts w:ascii="Calibri" w:hAnsi="Calibri" w:cs="Calibri"/>
          <w:sz w:val="24"/>
        </w:rPr>
      </w:pPr>
      <w:r w:rsidRPr="00A35201">
        <w:rPr>
          <w:rFonts w:ascii="Calibri" w:hAnsi="Calibri" w:cs="Calibri"/>
          <w:sz w:val="22"/>
        </w:rPr>
        <w:t>La modalidad de Garantía no podrá ser modificada durante la vigencia del contrato.</w:t>
      </w:r>
    </w:p>
    <w:p w14:paraId="79245D8C" w14:textId="77777777" w:rsidR="00361D6E" w:rsidRPr="00361D6E" w:rsidRDefault="00361D6E" w:rsidP="00361D6E">
      <w:pPr>
        <w:ind w:left="720"/>
        <w:jc w:val="both"/>
        <w:rPr>
          <w:rFonts w:asciiTheme="minorHAnsi" w:hAnsiTheme="minorHAnsi" w:cstheme="minorHAnsi"/>
          <w:color w:val="000000"/>
          <w:sz w:val="22"/>
          <w:szCs w:val="22"/>
        </w:rPr>
      </w:pPr>
    </w:p>
    <w:p w14:paraId="0616475F" w14:textId="4E3C26FA" w:rsidR="007C0B66" w:rsidRPr="0013370D" w:rsidRDefault="007C0B66" w:rsidP="00BE10E1">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w:t>
      </w:r>
      <w:r w:rsidR="00D377D6">
        <w:rPr>
          <w:rFonts w:asciiTheme="minorHAnsi" w:eastAsia="Calibri" w:hAnsiTheme="minorHAnsi" w:cstheme="minorHAnsi"/>
          <w:sz w:val="22"/>
          <w:szCs w:val="22"/>
          <w:lang w:val="es-BO"/>
        </w:rPr>
        <w:t>sta Contrato de Adhesión (si</w:t>
      </w:r>
      <w:r>
        <w:rPr>
          <w:rFonts w:asciiTheme="minorHAnsi" w:eastAsia="Calibri" w:hAnsiTheme="minorHAnsi" w:cstheme="minorHAnsi"/>
          <w:sz w:val="22"/>
          <w:szCs w:val="22"/>
          <w:lang w:val="es-BO"/>
        </w:rPr>
        <w:t xml:space="preserve"> corresponda)</w:t>
      </w:r>
    </w:p>
    <w:p w14:paraId="1FBCAB7B" w14:textId="77777777" w:rsidR="007C0B66" w:rsidRPr="00552079" w:rsidRDefault="007C0B66" w:rsidP="00BE10E1">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74B0216E" w14:textId="21C50613" w:rsidR="00D377D6" w:rsidRPr="00D71120" w:rsidRDefault="00D377D6" w:rsidP="00D377D6">
      <w:pPr>
        <w:jc w:val="both"/>
        <w:rPr>
          <w:rFonts w:asciiTheme="minorHAnsi" w:hAnsiTheme="minorHAnsi" w:cstheme="minorHAnsi"/>
          <w:sz w:val="22"/>
          <w:szCs w:val="22"/>
        </w:rPr>
      </w:pPr>
      <w:r w:rsidRPr="00361D6E">
        <w:rPr>
          <w:rFonts w:asciiTheme="minorHAnsi" w:hAnsiTheme="minorHAnsi" w:cstheme="minorHAnsi"/>
          <w:sz w:val="22"/>
          <w:szCs w:val="22"/>
        </w:rPr>
        <w:t>Nota: Los documentos de constitución, documentos de representación legal y el documento de registro de la empresa (comercial, tributario u otro), deben ser originales o legalizados en el país de origen (con traducción simple en caso de que sea otro idioma distinto al castellano). Adicionalmente, se requerirá fotocopia simple del documento de identidad del representante.</w:t>
      </w:r>
    </w:p>
    <w:p w14:paraId="4A778C15" w14:textId="77777777" w:rsidR="00303FFB" w:rsidRDefault="00303FFB" w:rsidP="00B37050">
      <w:pPr>
        <w:ind w:left="720"/>
        <w:jc w:val="both"/>
        <w:rPr>
          <w:rFonts w:asciiTheme="minorHAnsi" w:hAnsiTheme="minorHAnsi" w:cstheme="minorHAnsi"/>
          <w:sz w:val="22"/>
          <w:szCs w:val="22"/>
        </w:rPr>
      </w:pPr>
    </w:p>
    <w:p w14:paraId="586976A3" w14:textId="77777777" w:rsidR="00D377D6" w:rsidRPr="00552079" w:rsidRDefault="00D377D6"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Default="00FA78A9" w:rsidP="00FA78A9">
      <w:pPr>
        <w:jc w:val="center"/>
        <w:rPr>
          <w:rFonts w:asciiTheme="minorHAnsi" w:hAnsiTheme="minorHAnsi" w:cstheme="minorHAnsi"/>
          <w:b/>
          <w:sz w:val="22"/>
          <w:szCs w:val="22"/>
          <w:lang w:val="es-BO"/>
        </w:rPr>
      </w:pPr>
    </w:p>
    <w:tbl>
      <w:tblPr>
        <w:tblW w:w="4962" w:type="pct"/>
        <w:tblInd w:w="70" w:type="dxa"/>
        <w:tblCellMar>
          <w:left w:w="70" w:type="dxa"/>
          <w:right w:w="70" w:type="dxa"/>
        </w:tblCellMar>
        <w:tblLook w:val="04A0" w:firstRow="1" w:lastRow="0" w:firstColumn="1" w:lastColumn="0" w:noHBand="0" w:noVBand="1"/>
      </w:tblPr>
      <w:tblGrid>
        <w:gridCol w:w="4395"/>
        <w:gridCol w:w="2410"/>
        <w:gridCol w:w="2388"/>
      </w:tblGrid>
      <w:tr w:rsidR="00416E5F" w:rsidRPr="00D64F30" w14:paraId="305DA9EB" w14:textId="77777777" w:rsidTr="00B7446B">
        <w:trPr>
          <w:trHeight w:val="315"/>
        </w:trPr>
        <w:tc>
          <w:tcPr>
            <w:tcW w:w="3701" w:type="pct"/>
            <w:gridSpan w:val="2"/>
            <w:tcBorders>
              <w:top w:val="single" w:sz="8" w:space="0" w:color="auto"/>
              <w:left w:val="single" w:sz="8" w:space="0" w:color="auto"/>
              <w:bottom w:val="single" w:sz="8" w:space="0" w:color="auto"/>
              <w:right w:val="single" w:sz="4" w:space="0" w:color="000000"/>
            </w:tcBorders>
            <w:shd w:val="clear" w:color="auto" w:fill="D9D9D9" w:themeFill="background1" w:themeFillShade="D9"/>
            <w:noWrap/>
            <w:vAlign w:val="center"/>
            <w:hideMark/>
          </w:tcPr>
          <w:p w14:paraId="550AC497" w14:textId="77777777" w:rsidR="00416E5F" w:rsidRPr="00011F66" w:rsidRDefault="00416E5F" w:rsidP="00B7446B">
            <w:pPr>
              <w:jc w:val="center"/>
              <w:rPr>
                <w:rFonts w:asciiTheme="minorHAnsi" w:hAnsiTheme="minorHAnsi" w:cstheme="minorHAnsi"/>
                <w:b/>
                <w:sz w:val="22"/>
                <w:szCs w:val="22"/>
                <w:lang w:val="es-BO"/>
              </w:rPr>
            </w:pPr>
            <w:r w:rsidRPr="00011F66">
              <w:rPr>
                <w:rFonts w:asciiTheme="minorHAnsi" w:hAnsiTheme="minorHAnsi" w:cstheme="minorHAnsi"/>
                <w:b/>
                <w:sz w:val="22"/>
                <w:szCs w:val="22"/>
                <w:lang w:val="es-BO"/>
              </w:rPr>
              <w:t>CONCEPTO</w:t>
            </w:r>
          </w:p>
        </w:tc>
        <w:tc>
          <w:tcPr>
            <w:tcW w:w="1299" w:type="pct"/>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1924B60A" w14:textId="77777777" w:rsidR="00416E5F" w:rsidRDefault="00416E5F" w:rsidP="00B7446B">
            <w:pPr>
              <w:jc w:val="center"/>
              <w:rPr>
                <w:rFonts w:asciiTheme="minorHAnsi" w:hAnsiTheme="minorHAnsi" w:cstheme="minorHAnsi"/>
                <w:b/>
                <w:sz w:val="22"/>
                <w:szCs w:val="22"/>
                <w:lang w:val="es-BO"/>
              </w:rPr>
            </w:pPr>
            <w:r>
              <w:rPr>
                <w:rFonts w:asciiTheme="minorHAnsi" w:hAnsiTheme="minorHAnsi" w:cstheme="minorHAnsi"/>
                <w:b/>
                <w:sz w:val="22"/>
                <w:szCs w:val="22"/>
                <w:lang w:val="es-BO"/>
              </w:rPr>
              <w:t>PRECIO UNITARIO</w:t>
            </w:r>
          </w:p>
          <w:p w14:paraId="306867AA" w14:textId="77777777" w:rsidR="00416E5F" w:rsidRPr="00011F66" w:rsidRDefault="00416E5F" w:rsidP="00B7446B">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$US</w:t>
            </w:r>
          </w:p>
        </w:tc>
      </w:tr>
      <w:tr w:rsidR="00416E5F" w:rsidRPr="00D64F30" w14:paraId="5262FE2E" w14:textId="77777777" w:rsidTr="00B7446B">
        <w:trPr>
          <w:trHeight w:val="300"/>
        </w:trPr>
        <w:tc>
          <w:tcPr>
            <w:tcW w:w="5000" w:type="pct"/>
            <w:gridSpan w:val="3"/>
            <w:tcBorders>
              <w:top w:val="nil"/>
              <w:left w:val="single" w:sz="8" w:space="0" w:color="auto"/>
              <w:bottom w:val="single" w:sz="4" w:space="0" w:color="auto"/>
              <w:right w:val="single" w:sz="4" w:space="0" w:color="auto"/>
            </w:tcBorders>
            <w:shd w:val="clear" w:color="auto" w:fill="auto"/>
            <w:noWrap/>
            <w:vAlign w:val="center"/>
          </w:tcPr>
          <w:p w14:paraId="144C68F3" w14:textId="77777777" w:rsidR="00416E5F" w:rsidRPr="00D64F30" w:rsidRDefault="00416E5F" w:rsidP="00B7446B">
            <w:pPr>
              <w:rPr>
                <w:rFonts w:ascii="Calibri" w:hAnsi="Calibri" w:cs="Calibri"/>
                <w:color w:val="000000"/>
              </w:rPr>
            </w:pPr>
            <w:r w:rsidRPr="00D64F30">
              <w:rPr>
                <w:rFonts w:ascii="Calibri" w:hAnsi="Calibri" w:cs="Calibri"/>
                <w:color w:val="000000"/>
              </w:rPr>
              <w:t>ANÁLISIS DE CANTIDAD</w:t>
            </w:r>
          </w:p>
        </w:tc>
      </w:tr>
      <w:tr w:rsidR="00416E5F" w:rsidRPr="00D64F30" w14:paraId="4EF4CA8E" w14:textId="77777777" w:rsidTr="00B7446B">
        <w:trPr>
          <w:trHeight w:val="300"/>
        </w:trPr>
        <w:tc>
          <w:tcPr>
            <w:tcW w:w="2390" w:type="pct"/>
            <w:tcBorders>
              <w:top w:val="nil"/>
              <w:left w:val="single" w:sz="8" w:space="0" w:color="auto"/>
              <w:bottom w:val="single" w:sz="4" w:space="0" w:color="auto"/>
              <w:right w:val="single" w:sz="4" w:space="0" w:color="auto"/>
            </w:tcBorders>
            <w:shd w:val="clear" w:color="auto" w:fill="auto"/>
            <w:noWrap/>
            <w:vAlign w:val="center"/>
            <w:hideMark/>
          </w:tcPr>
          <w:p w14:paraId="3ABE04A0" w14:textId="77777777" w:rsidR="00416E5F" w:rsidRPr="00D64F30" w:rsidRDefault="00416E5F" w:rsidP="00B7446B">
            <w:pPr>
              <w:rPr>
                <w:rFonts w:ascii="Calibri" w:hAnsi="Calibri" w:cs="Calibri"/>
                <w:color w:val="000000"/>
              </w:rPr>
            </w:pPr>
            <w:r w:rsidRPr="00D64F30">
              <w:rPr>
                <w:rFonts w:ascii="Calibri" w:hAnsi="Calibri" w:cs="Calibri"/>
                <w:color w:val="000000"/>
              </w:rPr>
              <w:t>Servicio de Inspección de Carga de Camiones</w:t>
            </w:r>
          </w:p>
        </w:tc>
        <w:tc>
          <w:tcPr>
            <w:tcW w:w="1311" w:type="pct"/>
            <w:tcBorders>
              <w:top w:val="nil"/>
              <w:left w:val="nil"/>
              <w:bottom w:val="single" w:sz="4" w:space="0" w:color="auto"/>
              <w:right w:val="single" w:sz="4" w:space="0" w:color="auto"/>
            </w:tcBorders>
            <w:shd w:val="clear" w:color="auto" w:fill="auto"/>
            <w:noWrap/>
            <w:vAlign w:val="center"/>
            <w:hideMark/>
          </w:tcPr>
          <w:p w14:paraId="26C446C4" w14:textId="77777777" w:rsidR="00416E5F" w:rsidRPr="00D64F30" w:rsidRDefault="00416E5F" w:rsidP="00B7446B">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M3</w:t>
            </w:r>
          </w:p>
        </w:tc>
        <w:tc>
          <w:tcPr>
            <w:tcW w:w="1299" w:type="pct"/>
            <w:tcBorders>
              <w:top w:val="nil"/>
              <w:left w:val="nil"/>
              <w:bottom w:val="single" w:sz="4" w:space="0" w:color="auto"/>
              <w:right w:val="single" w:sz="4" w:space="0" w:color="auto"/>
            </w:tcBorders>
            <w:shd w:val="clear" w:color="auto" w:fill="auto"/>
            <w:noWrap/>
            <w:vAlign w:val="center"/>
          </w:tcPr>
          <w:p w14:paraId="52DBA278" w14:textId="77777777" w:rsidR="00416E5F" w:rsidRPr="00D64F30" w:rsidRDefault="00416E5F" w:rsidP="00B7446B">
            <w:pPr>
              <w:jc w:val="right"/>
              <w:rPr>
                <w:rFonts w:ascii="Calibri" w:hAnsi="Calibri" w:cs="Calibri"/>
                <w:color w:val="000000"/>
              </w:rPr>
            </w:pPr>
          </w:p>
        </w:tc>
      </w:tr>
      <w:tr w:rsidR="00416E5F" w:rsidRPr="00D64F30" w14:paraId="757DBD0B" w14:textId="77777777" w:rsidTr="00B7446B">
        <w:trPr>
          <w:trHeight w:val="315"/>
        </w:trPr>
        <w:tc>
          <w:tcPr>
            <w:tcW w:w="2390" w:type="pct"/>
            <w:tcBorders>
              <w:top w:val="nil"/>
              <w:left w:val="single" w:sz="8" w:space="0" w:color="auto"/>
              <w:bottom w:val="single" w:sz="8" w:space="0" w:color="auto"/>
              <w:right w:val="single" w:sz="4" w:space="0" w:color="auto"/>
            </w:tcBorders>
            <w:shd w:val="clear" w:color="auto" w:fill="auto"/>
            <w:noWrap/>
            <w:vAlign w:val="center"/>
            <w:hideMark/>
          </w:tcPr>
          <w:p w14:paraId="200B982F" w14:textId="77777777" w:rsidR="00416E5F" w:rsidRPr="00D64F30" w:rsidRDefault="00416E5F" w:rsidP="00B7446B">
            <w:pPr>
              <w:rPr>
                <w:rFonts w:ascii="Calibri" w:hAnsi="Calibri" w:cs="Calibri"/>
                <w:color w:val="000000"/>
              </w:rPr>
            </w:pPr>
            <w:r w:rsidRPr="00D64F30">
              <w:rPr>
                <w:rFonts w:ascii="Calibri" w:hAnsi="Calibri" w:cs="Calibri"/>
                <w:color w:val="000000"/>
              </w:rPr>
              <w:t>Servicio de Inspección de Carga de Barcazas</w:t>
            </w:r>
          </w:p>
        </w:tc>
        <w:tc>
          <w:tcPr>
            <w:tcW w:w="1311" w:type="pct"/>
            <w:tcBorders>
              <w:top w:val="nil"/>
              <w:left w:val="nil"/>
              <w:bottom w:val="single" w:sz="8" w:space="0" w:color="auto"/>
              <w:right w:val="single" w:sz="4" w:space="0" w:color="auto"/>
            </w:tcBorders>
            <w:shd w:val="clear" w:color="auto" w:fill="auto"/>
            <w:noWrap/>
            <w:vAlign w:val="center"/>
            <w:hideMark/>
          </w:tcPr>
          <w:p w14:paraId="77D9FA71" w14:textId="77777777" w:rsidR="00416E5F" w:rsidRPr="00D64F30" w:rsidRDefault="00416E5F" w:rsidP="00B7446B">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M3</w:t>
            </w:r>
          </w:p>
        </w:tc>
        <w:tc>
          <w:tcPr>
            <w:tcW w:w="1299" w:type="pct"/>
            <w:tcBorders>
              <w:top w:val="nil"/>
              <w:left w:val="nil"/>
              <w:bottom w:val="single" w:sz="8" w:space="0" w:color="auto"/>
              <w:right w:val="single" w:sz="4" w:space="0" w:color="auto"/>
            </w:tcBorders>
            <w:shd w:val="clear" w:color="auto" w:fill="auto"/>
            <w:noWrap/>
            <w:vAlign w:val="center"/>
          </w:tcPr>
          <w:p w14:paraId="0069CA2C" w14:textId="77777777" w:rsidR="00416E5F" w:rsidRPr="00D64F30" w:rsidRDefault="00416E5F" w:rsidP="00B7446B">
            <w:pPr>
              <w:jc w:val="right"/>
              <w:rPr>
                <w:rFonts w:ascii="Calibri" w:hAnsi="Calibri" w:cs="Calibri"/>
                <w:color w:val="000000"/>
              </w:rPr>
            </w:pPr>
          </w:p>
        </w:tc>
      </w:tr>
      <w:tr w:rsidR="00416E5F" w:rsidRPr="00D64F30" w14:paraId="30D1F42B" w14:textId="77777777" w:rsidTr="00B7446B">
        <w:trPr>
          <w:trHeight w:val="300"/>
        </w:trPr>
        <w:tc>
          <w:tcPr>
            <w:tcW w:w="5000" w:type="pct"/>
            <w:gridSpan w:val="3"/>
            <w:tcBorders>
              <w:top w:val="nil"/>
              <w:left w:val="single" w:sz="8" w:space="0" w:color="auto"/>
              <w:bottom w:val="single" w:sz="4" w:space="0" w:color="auto"/>
              <w:right w:val="single" w:sz="4" w:space="0" w:color="auto"/>
            </w:tcBorders>
            <w:shd w:val="clear" w:color="auto" w:fill="auto"/>
            <w:noWrap/>
            <w:vAlign w:val="center"/>
            <w:hideMark/>
          </w:tcPr>
          <w:p w14:paraId="73CA3EA3" w14:textId="77777777" w:rsidR="00416E5F" w:rsidRPr="00D64F30" w:rsidRDefault="00416E5F" w:rsidP="00B7446B">
            <w:pPr>
              <w:rPr>
                <w:rFonts w:ascii="Calibri" w:hAnsi="Calibri" w:cs="Calibri"/>
                <w:color w:val="000000"/>
              </w:rPr>
            </w:pPr>
            <w:r w:rsidRPr="00D64F30">
              <w:rPr>
                <w:rFonts w:ascii="Calibri" w:hAnsi="Calibri" w:cs="Calibri"/>
                <w:color w:val="000000"/>
              </w:rPr>
              <w:t>ANÁLISIS DE CALIDAD </w:t>
            </w:r>
          </w:p>
        </w:tc>
      </w:tr>
      <w:tr w:rsidR="00416E5F" w:rsidRPr="00D64F30" w14:paraId="6520DB72" w14:textId="77777777" w:rsidTr="00B7446B">
        <w:trPr>
          <w:trHeight w:val="300"/>
        </w:trPr>
        <w:tc>
          <w:tcPr>
            <w:tcW w:w="2390" w:type="pct"/>
            <w:tcBorders>
              <w:top w:val="nil"/>
              <w:left w:val="single" w:sz="8" w:space="0" w:color="auto"/>
              <w:bottom w:val="single" w:sz="4" w:space="0" w:color="auto"/>
              <w:right w:val="single" w:sz="4" w:space="0" w:color="auto"/>
            </w:tcBorders>
            <w:shd w:val="clear" w:color="auto" w:fill="auto"/>
            <w:noWrap/>
            <w:vAlign w:val="center"/>
            <w:hideMark/>
          </w:tcPr>
          <w:p w14:paraId="0190E054" w14:textId="77777777" w:rsidR="00416E5F" w:rsidRPr="00D64F30" w:rsidRDefault="00416E5F" w:rsidP="00B7446B">
            <w:pPr>
              <w:rPr>
                <w:rFonts w:ascii="Calibri" w:hAnsi="Calibri" w:cs="Calibri"/>
                <w:color w:val="000000"/>
              </w:rPr>
            </w:pPr>
            <w:r w:rsidRPr="00D64F30">
              <w:rPr>
                <w:rFonts w:ascii="Calibri" w:hAnsi="Calibri" w:cs="Calibri"/>
                <w:color w:val="000000"/>
              </w:rPr>
              <w:t>Diesel</w:t>
            </w:r>
          </w:p>
        </w:tc>
        <w:tc>
          <w:tcPr>
            <w:tcW w:w="1311" w:type="pct"/>
            <w:tcBorders>
              <w:top w:val="nil"/>
              <w:left w:val="nil"/>
              <w:bottom w:val="single" w:sz="4" w:space="0" w:color="auto"/>
              <w:right w:val="single" w:sz="4" w:space="0" w:color="auto"/>
            </w:tcBorders>
            <w:shd w:val="clear" w:color="auto" w:fill="auto"/>
            <w:noWrap/>
            <w:vAlign w:val="center"/>
            <w:hideMark/>
          </w:tcPr>
          <w:p w14:paraId="2DFAADAA" w14:textId="77777777" w:rsidR="00416E5F" w:rsidRPr="00D64F30" w:rsidRDefault="00416E5F" w:rsidP="00B7446B">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por Análisis</w:t>
            </w:r>
          </w:p>
        </w:tc>
        <w:tc>
          <w:tcPr>
            <w:tcW w:w="1299" w:type="pct"/>
            <w:tcBorders>
              <w:top w:val="nil"/>
              <w:left w:val="nil"/>
              <w:bottom w:val="single" w:sz="4" w:space="0" w:color="auto"/>
              <w:right w:val="single" w:sz="4" w:space="0" w:color="auto"/>
            </w:tcBorders>
            <w:shd w:val="clear" w:color="auto" w:fill="auto"/>
            <w:noWrap/>
            <w:vAlign w:val="center"/>
          </w:tcPr>
          <w:p w14:paraId="04E5209D" w14:textId="77777777" w:rsidR="00416E5F" w:rsidRPr="00D64F30" w:rsidRDefault="00416E5F" w:rsidP="00B7446B">
            <w:pPr>
              <w:jc w:val="right"/>
              <w:rPr>
                <w:rFonts w:ascii="Calibri" w:hAnsi="Calibri" w:cs="Calibri"/>
                <w:color w:val="000000"/>
              </w:rPr>
            </w:pPr>
          </w:p>
        </w:tc>
      </w:tr>
      <w:tr w:rsidR="00416E5F" w:rsidRPr="00D64F30" w14:paraId="4BEF21C8" w14:textId="77777777" w:rsidTr="00B7446B">
        <w:trPr>
          <w:trHeight w:val="315"/>
        </w:trPr>
        <w:tc>
          <w:tcPr>
            <w:tcW w:w="2390" w:type="pct"/>
            <w:tcBorders>
              <w:top w:val="nil"/>
              <w:left w:val="single" w:sz="8" w:space="0" w:color="auto"/>
              <w:bottom w:val="single" w:sz="8" w:space="0" w:color="auto"/>
              <w:right w:val="single" w:sz="4" w:space="0" w:color="auto"/>
            </w:tcBorders>
            <w:shd w:val="clear" w:color="auto" w:fill="auto"/>
            <w:noWrap/>
            <w:vAlign w:val="center"/>
            <w:hideMark/>
          </w:tcPr>
          <w:p w14:paraId="388F93A5" w14:textId="77777777" w:rsidR="00416E5F" w:rsidRPr="00D64F30" w:rsidRDefault="00416E5F" w:rsidP="00B7446B">
            <w:pPr>
              <w:rPr>
                <w:rFonts w:ascii="Calibri" w:hAnsi="Calibri" w:cs="Calibri"/>
                <w:color w:val="000000"/>
              </w:rPr>
            </w:pPr>
            <w:r w:rsidRPr="00D64F30">
              <w:rPr>
                <w:rFonts w:ascii="Calibri" w:hAnsi="Calibri" w:cs="Calibri"/>
                <w:color w:val="000000"/>
              </w:rPr>
              <w:t>Insumos y Aditivos</w:t>
            </w:r>
          </w:p>
        </w:tc>
        <w:tc>
          <w:tcPr>
            <w:tcW w:w="1311" w:type="pct"/>
            <w:tcBorders>
              <w:top w:val="nil"/>
              <w:left w:val="nil"/>
              <w:bottom w:val="single" w:sz="8" w:space="0" w:color="auto"/>
              <w:right w:val="single" w:sz="4" w:space="0" w:color="auto"/>
            </w:tcBorders>
            <w:shd w:val="clear" w:color="auto" w:fill="auto"/>
            <w:noWrap/>
            <w:vAlign w:val="center"/>
            <w:hideMark/>
          </w:tcPr>
          <w:p w14:paraId="77200066" w14:textId="77777777" w:rsidR="00416E5F" w:rsidRPr="00D64F30" w:rsidRDefault="00416E5F" w:rsidP="00B7446B">
            <w:pPr>
              <w:rPr>
                <w:rFonts w:ascii="Calibri" w:hAnsi="Calibri" w:cs="Calibri"/>
                <w:color w:val="000000"/>
              </w:rPr>
            </w:pPr>
            <w:r w:rsidRPr="00D64F30">
              <w:rPr>
                <w:rFonts w:ascii="Calibri" w:hAnsi="Calibri" w:cs="Calibri"/>
                <w:color w:val="000000"/>
              </w:rPr>
              <w:t xml:space="preserve">Tarifa </w:t>
            </w:r>
            <w:r>
              <w:rPr>
                <w:rFonts w:ascii="Calibri" w:hAnsi="Calibri" w:cs="Calibri"/>
                <w:color w:val="000000"/>
              </w:rPr>
              <w:t xml:space="preserve">$US </w:t>
            </w:r>
            <w:r w:rsidRPr="00D64F30">
              <w:rPr>
                <w:rFonts w:ascii="Calibri" w:hAnsi="Calibri" w:cs="Calibri"/>
                <w:color w:val="000000"/>
              </w:rPr>
              <w:t>por Análisis</w:t>
            </w:r>
          </w:p>
        </w:tc>
        <w:tc>
          <w:tcPr>
            <w:tcW w:w="1299" w:type="pct"/>
            <w:tcBorders>
              <w:top w:val="nil"/>
              <w:left w:val="nil"/>
              <w:bottom w:val="single" w:sz="8" w:space="0" w:color="auto"/>
              <w:right w:val="single" w:sz="4" w:space="0" w:color="auto"/>
            </w:tcBorders>
            <w:shd w:val="clear" w:color="auto" w:fill="auto"/>
            <w:noWrap/>
            <w:vAlign w:val="center"/>
          </w:tcPr>
          <w:p w14:paraId="21BC32A1" w14:textId="77777777" w:rsidR="00416E5F" w:rsidRPr="00D64F30" w:rsidRDefault="00416E5F" w:rsidP="00B7446B">
            <w:pPr>
              <w:jc w:val="right"/>
              <w:rPr>
                <w:rFonts w:ascii="Calibri" w:hAnsi="Calibri" w:cs="Calibri"/>
                <w:color w:val="000000"/>
              </w:rPr>
            </w:pPr>
          </w:p>
        </w:tc>
      </w:tr>
    </w:tbl>
    <w:p w14:paraId="2FEFC096" w14:textId="77777777" w:rsidR="00416E5F" w:rsidRDefault="00416E5F" w:rsidP="00416E5F">
      <w:pPr>
        <w:rPr>
          <w:rFonts w:asciiTheme="minorHAnsi" w:hAnsiTheme="minorHAnsi" w:cstheme="minorHAnsi"/>
          <w:b/>
          <w:szCs w:val="22"/>
        </w:rPr>
      </w:pPr>
    </w:p>
    <w:p w14:paraId="1BBC068C" w14:textId="77777777" w:rsidR="00416E5F" w:rsidRDefault="00416E5F" w:rsidP="00416E5F">
      <w:pPr>
        <w:rPr>
          <w:rFonts w:asciiTheme="minorHAnsi" w:hAnsiTheme="minorHAnsi" w:cstheme="minorHAnsi"/>
          <w:b/>
          <w:szCs w:val="22"/>
        </w:rPr>
      </w:pPr>
      <w:r w:rsidRPr="00011F66">
        <w:rPr>
          <w:rFonts w:asciiTheme="minorHAnsi" w:hAnsiTheme="minorHAnsi" w:cstheme="minorHAnsi"/>
          <w:b/>
          <w:szCs w:val="22"/>
        </w:rPr>
        <w:t xml:space="preserve">Nota: </w:t>
      </w:r>
    </w:p>
    <w:p w14:paraId="1753EA59" w14:textId="77777777" w:rsidR="00416E5F" w:rsidRPr="00F43452" w:rsidRDefault="00416E5F" w:rsidP="00BE10E1">
      <w:pPr>
        <w:pStyle w:val="Prrafodelista"/>
        <w:numPr>
          <w:ilvl w:val="0"/>
          <w:numId w:val="34"/>
        </w:numPr>
        <w:tabs>
          <w:tab w:val="clear" w:pos="1134"/>
          <w:tab w:val="num" w:pos="426"/>
          <w:tab w:val="left" w:pos="567"/>
        </w:tabs>
        <w:ind w:left="425" w:firstLine="0"/>
        <w:jc w:val="both"/>
        <w:rPr>
          <w:rFonts w:asciiTheme="minorHAnsi" w:hAnsiTheme="minorHAnsi" w:cstheme="minorHAnsi"/>
          <w:sz w:val="22"/>
          <w:szCs w:val="22"/>
        </w:rPr>
      </w:pPr>
      <w:r w:rsidRPr="00F43452">
        <w:rPr>
          <w:rFonts w:asciiTheme="minorHAnsi" w:hAnsiTheme="minorHAnsi" w:cstheme="minorHAnsi"/>
          <w:szCs w:val="22"/>
        </w:rPr>
        <w:t>Los precios cotizados deben ser expresados máximo con dos decimales.</w:t>
      </w:r>
    </w:p>
    <w:p w14:paraId="095228BC" w14:textId="77777777" w:rsidR="00416E5F" w:rsidRPr="00F43452" w:rsidRDefault="00416E5F" w:rsidP="00BE10E1">
      <w:pPr>
        <w:pStyle w:val="Prrafodelista"/>
        <w:numPr>
          <w:ilvl w:val="0"/>
          <w:numId w:val="34"/>
        </w:numPr>
        <w:tabs>
          <w:tab w:val="clear" w:pos="1134"/>
          <w:tab w:val="num" w:pos="426"/>
          <w:tab w:val="left" w:pos="567"/>
        </w:tabs>
        <w:ind w:left="425" w:firstLine="0"/>
        <w:jc w:val="both"/>
        <w:rPr>
          <w:rFonts w:asciiTheme="minorHAnsi" w:hAnsiTheme="minorHAnsi" w:cstheme="minorHAnsi"/>
          <w:sz w:val="22"/>
          <w:szCs w:val="22"/>
        </w:rPr>
      </w:pPr>
      <w:r w:rsidRPr="00F43452">
        <w:rPr>
          <w:rFonts w:ascii="Calibri" w:hAnsi="Calibri" w:cs="Calibri"/>
          <w:bCs/>
          <w:szCs w:val="16"/>
        </w:rPr>
        <w:t xml:space="preserve">Solo para efectos de evaluación y determinación del precio evaluado más bajo se tomará en cuenta la sumatoria del total de los </w:t>
      </w:r>
      <w:r>
        <w:rPr>
          <w:rFonts w:ascii="Calibri" w:hAnsi="Calibri" w:cs="Calibri"/>
          <w:bCs/>
          <w:szCs w:val="16"/>
        </w:rPr>
        <w:t>servicios</w:t>
      </w:r>
      <w:r w:rsidRPr="00F43452">
        <w:rPr>
          <w:rFonts w:ascii="Calibri" w:hAnsi="Calibri" w:cs="Calibri"/>
          <w:bCs/>
          <w:szCs w:val="16"/>
        </w:rPr>
        <w:t xml:space="preserve"> solicitados. </w:t>
      </w:r>
    </w:p>
    <w:p w14:paraId="1FF5D759" w14:textId="77777777" w:rsidR="00416E5F" w:rsidRPr="00416E5F" w:rsidRDefault="00416E5F" w:rsidP="00FA78A9">
      <w:pPr>
        <w:jc w:val="center"/>
        <w:rPr>
          <w:rFonts w:asciiTheme="minorHAnsi" w:hAnsiTheme="minorHAnsi" w:cstheme="minorHAnsi"/>
          <w:b/>
          <w:sz w:val="22"/>
          <w:szCs w:val="22"/>
        </w:rPr>
      </w:pPr>
    </w:p>
    <w:p w14:paraId="35533AFD" w14:textId="77777777" w:rsidR="00416E5F" w:rsidRPr="00552079" w:rsidRDefault="00416E5F" w:rsidP="00FA78A9">
      <w:pPr>
        <w:jc w:val="center"/>
        <w:rPr>
          <w:rFonts w:asciiTheme="minorHAnsi" w:hAnsiTheme="minorHAnsi" w:cstheme="minorHAnsi"/>
          <w:b/>
          <w:sz w:val="22"/>
          <w:szCs w:val="22"/>
          <w:lang w:val="es-BO"/>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9"/>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39"/>
        <w:gridCol w:w="3153"/>
        <w:gridCol w:w="537"/>
        <w:gridCol w:w="506"/>
        <w:gridCol w:w="844"/>
      </w:tblGrid>
      <w:tr w:rsidR="0013510E" w:rsidRPr="00C75BEC" w14:paraId="57917591" w14:textId="77777777" w:rsidTr="008B02C3">
        <w:trPr>
          <w:tblHeader/>
          <w:jc w:val="center"/>
        </w:trPr>
        <w:tc>
          <w:tcPr>
            <w:tcW w:w="413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5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B02C3">
        <w:trPr>
          <w:cantSplit/>
          <w:trHeight w:val="1448"/>
          <w:jc w:val="center"/>
        </w:trPr>
        <w:tc>
          <w:tcPr>
            <w:tcW w:w="4139" w:type="dxa"/>
            <w:shd w:val="clear" w:color="auto" w:fill="D9D9D9" w:themeFill="background1" w:themeFillShade="D9"/>
            <w:vAlign w:val="center"/>
          </w:tcPr>
          <w:p w14:paraId="02581041" w14:textId="4270600C"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315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8B02C3">
        <w:trPr>
          <w:jc w:val="center"/>
        </w:trPr>
        <w:tc>
          <w:tcPr>
            <w:tcW w:w="4139" w:type="dxa"/>
            <w:vAlign w:val="center"/>
          </w:tcPr>
          <w:p w14:paraId="09159284" w14:textId="77777777" w:rsidR="008B02C3" w:rsidRPr="009D1080" w:rsidRDefault="008B02C3" w:rsidP="008B02C3">
            <w:pPr>
              <w:autoSpaceDE w:val="0"/>
              <w:autoSpaceDN w:val="0"/>
              <w:jc w:val="both"/>
              <w:rPr>
                <w:rFonts w:ascii="Calibri" w:hAnsi="Calibri" w:cs="Calibri"/>
              </w:rPr>
            </w:pPr>
            <w:r w:rsidRPr="009D1080">
              <w:rPr>
                <w:rFonts w:ascii="Calibri" w:hAnsi="Calibri" w:cs="Calibri"/>
              </w:rPr>
              <w:t>La empresa proponente deberá tener experiencia de al menos 1 año en servicios de inspección de cantidad y calidad de hidrocarburos, o haber suscrito por lo menos 1 contrato con YPFB.</w:t>
            </w:r>
          </w:p>
          <w:p w14:paraId="1BA27506" w14:textId="77777777" w:rsidR="008B02C3" w:rsidRPr="009D1080" w:rsidRDefault="008B02C3" w:rsidP="008B02C3">
            <w:pPr>
              <w:autoSpaceDE w:val="0"/>
              <w:autoSpaceDN w:val="0"/>
              <w:jc w:val="both"/>
              <w:rPr>
                <w:rFonts w:ascii="Calibri" w:hAnsi="Calibri" w:cs="Calibri"/>
              </w:rPr>
            </w:pPr>
          </w:p>
          <w:p w14:paraId="42701AF5" w14:textId="77777777" w:rsidR="008B02C3" w:rsidRPr="009D1080" w:rsidRDefault="008B02C3" w:rsidP="008B02C3">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14:paraId="61C6F02F" w14:textId="77777777" w:rsidR="008B02C3" w:rsidRPr="009D1080" w:rsidRDefault="008B02C3" w:rsidP="008B02C3">
            <w:pPr>
              <w:autoSpaceDE w:val="0"/>
              <w:autoSpaceDN w:val="0"/>
              <w:jc w:val="both"/>
              <w:rPr>
                <w:rFonts w:ascii="Calibri" w:hAnsi="Calibri" w:cs="Calibri"/>
              </w:rPr>
            </w:pPr>
          </w:p>
          <w:p w14:paraId="1307A983" w14:textId="27F92A58" w:rsidR="0013510E" w:rsidRPr="00DB5AAF" w:rsidRDefault="008B02C3" w:rsidP="008B02C3">
            <w:pPr>
              <w:rPr>
                <w:rFonts w:ascii="Calibri" w:hAnsi="Calibri" w:cs="Calibri"/>
                <w:b/>
                <w:sz w:val="18"/>
                <w:szCs w:val="18"/>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c>
          <w:tcPr>
            <w:tcW w:w="3153" w:type="dxa"/>
            <w:vAlign w:val="center"/>
          </w:tcPr>
          <w:p w14:paraId="27FECEBF" w14:textId="77777777" w:rsidR="0013510E" w:rsidRPr="00DB5AAF" w:rsidRDefault="0013510E" w:rsidP="00126BEB">
            <w:pPr>
              <w:rPr>
                <w:rFonts w:ascii="Calibri" w:hAnsi="Calibri" w:cs="Calibri"/>
                <w:b/>
                <w:sz w:val="18"/>
                <w:szCs w:val="18"/>
              </w:rPr>
            </w:pPr>
          </w:p>
        </w:tc>
        <w:tc>
          <w:tcPr>
            <w:tcW w:w="53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6"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4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8B02C3">
        <w:trPr>
          <w:jc w:val="center"/>
        </w:trPr>
        <w:tc>
          <w:tcPr>
            <w:tcW w:w="4139" w:type="dxa"/>
            <w:vAlign w:val="center"/>
          </w:tcPr>
          <w:p w14:paraId="66AD9E54" w14:textId="77777777" w:rsidR="0013510E" w:rsidRDefault="008B02C3" w:rsidP="008B02C3">
            <w:pPr>
              <w:autoSpaceDE w:val="0"/>
              <w:autoSpaceDN w:val="0"/>
              <w:adjustRightInd w:val="0"/>
              <w:jc w:val="both"/>
              <w:rPr>
                <w:rFonts w:ascii="Calibri" w:hAnsi="Calibri" w:cs="Calibri"/>
                <w:b/>
              </w:rPr>
            </w:pPr>
            <w:r w:rsidRPr="00C90301">
              <w:rPr>
                <w:rFonts w:ascii="Calibri" w:hAnsi="Calibri" w:cs="Calibri"/>
                <w:b/>
              </w:rPr>
              <w:t>LABORATORIO PARA CERTIFICACIÓN DE CALIDAD</w:t>
            </w:r>
          </w:p>
          <w:p w14:paraId="39E73ED0" w14:textId="45F3C10F" w:rsidR="008B02C3" w:rsidRPr="00DB5AAF" w:rsidRDefault="008B02C3" w:rsidP="008B02C3">
            <w:pPr>
              <w:autoSpaceDE w:val="0"/>
              <w:autoSpaceDN w:val="0"/>
              <w:adjustRightInd w:val="0"/>
              <w:jc w:val="both"/>
              <w:rPr>
                <w:rFonts w:ascii="Calibri" w:hAnsi="Calibri" w:cs="Calibri"/>
                <w:sz w:val="18"/>
                <w:szCs w:val="18"/>
              </w:rPr>
            </w:pPr>
            <w:r w:rsidRPr="009D1080">
              <w:rPr>
                <w:rFonts w:ascii="Calibri" w:hAnsi="Calibri" w:cs="Calibri"/>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c>
          <w:tcPr>
            <w:tcW w:w="3153" w:type="dxa"/>
            <w:vAlign w:val="center"/>
          </w:tcPr>
          <w:p w14:paraId="77617EBC" w14:textId="77777777" w:rsidR="0013510E" w:rsidRPr="00DB5AAF" w:rsidRDefault="0013510E" w:rsidP="00126BEB">
            <w:pPr>
              <w:rPr>
                <w:rFonts w:ascii="Calibri" w:hAnsi="Calibri" w:cs="Calibri"/>
                <w:b/>
                <w:sz w:val="18"/>
                <w:szCs w:val="18"/>
              </w:rPr>
            </w:pPr>
          </w:p>
        </w:tc>
        <w:tc>
          <w:tcPr>
            <w:tcW w:w="537" w:type="dxa"/>
            <w:vAlign w:val="center"/>
          </w:tcPr>
          <w:p w14:paraId="7247F5F1" w14:textId="77777777" w:rsidR="0013510E" w:rsidRPr="00DB5AAF" w:rsidRDefault="0013510E" w:rsidP="00126BEB">
            <w:pPr>
              <w:rPr>
                <w:rFonts w:ascii="Calibri" w:hAnsi="Calibri" w:cs="Calibri"/>
                <w:b/>
                <w:sz w:val="18"/>
                <w:szCs w:val="18"/>
              </w:rPr>
            </w:pPr>
          </w:p>
        </w:tc>
        <w:tc>
          <w:tcPr>
            <w:tcW w:w="506" w:type="dxa"/>
            <w:vAlign w:val="center"/>
          </w:tcPr>
          <w:p w14:paraId="4DB3244C" w14:textId="77777777" w:rsidR="0013510E" w:rsidRPr="00DB5AAF" w:rsidRDefault="0013510E" w:rsidP="00126BEB">
            <w:pPr>
              <w:rPr>
                <w:rFonts w:ascii="Calibri" w:hAnsi="Calibri" w:cs="Calibri"/>
                <w:b/>
                <w:sz w:val="18"/>
                <w:szCs w:val="18"/>
              </w:rPr>
            </w:pPr>
          </w:p>
        </w:tc>
        <w:tc>
          <w:tcPr>
            <w:tcW w:w="844" w:type="dxa"/>
            <w:vAlign w:val="center"/>
          </w:tcPr>
          <w:p w14:paraId="6C845A4A"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2A46614F" w14:textId="77777777" w:rsidR="001E1B33" w:rsidRDefault="001E1B33" w:rsidP="001E1B3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690FDAF4" w14:textId="77777777" w:rsidR="001E1B33" w:rsidRDefault="001E1B33" w:rsidP="001E1B33">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DEL PROPONENTE</w:t>
      </w:r>
    </w:p>
    <w:p w14:paraId="204FB8E1" w14:textId="77777777" w:rsidR="001E1B33" w:rsidRDefault="001E1B33" w:rsidP="001E1B33">
      <w:pPr>
        <w:jc w:val="center"/>
        <w:rPr>
          <w:rFonts w:asciiTheme="minorHAnsi" w:hAnsiTheme="minorHAnsi" w:cstheme="minorHAnsi"/>
          <w:b/>
          <w:bCs/>
          <w:sz w:val="22"/>
          <w:szCs w:val="22"/>
          <w:lang w:eastAsia="es-BO"/>
        </w:rPr>
      </w:pPr>
    </w:p>
    <w:p w14:paraId="2D745B58" w14:textId="77777777" w:rsidR="001E1B33" w:rsidRDefault="001E1B33" w:rsidP="001E1B33">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63E0FD02" w14:textId="77777777" w:rsidR="001E1B33" w:rsidRDefault="001E1B33" w:rsidP="001E1B33">
      <w:pPr>
        <w:ind w:left="-709"/>
        <w:rPr>
          <w:rFonts w:asciiTheme="minorHAnsi" w:hAnsiTheme="minorHAnsi" w:cstheme="minorHAnsi"/>
          <w:b/>
          <w:sz w:val="8"/>
          <w:szCs w:val="22"/>
        </w:rPr>
      </w:pPr>
    </w:p>
    <w:p w14:paraId="49571EDA" w14:textId="77777777" w:rsidR="001E1B33" w:rsidRDefault="001E1B33" w:rsidP="001E1B33">
      <w:pPr>
        <w:jc w:val="center"/>
        <w:rPr>
          <w:rFonts w:asciiTheme="minorHAnsi" w:hAnsiTheme="minorHAnsi" w:cstheme="minorHAnsi"/>
          <w:b/>
          <w:bCs/>
          <w:i/>
          <w:iCs/>
          <w:sz w:val="22"/>
          <w:szCs w:val="22"/>
        </w:rPr>
      </w:pPr>
    </w:p>
    <w:tbl>
      <w:tblPr>
        <w:tblW w:w="10065" w:type="dxa"/>
        <w:jc w:val="center"/>
        <w:tblCellMar>
          <w:left w:w="70" w:type="dxa"/>
          <w:right w:w="70" w:type="dxa"/>
        </w:tblCellMar>
        <w:tblLook w:val="04A0" w:firstRow="1" w:lastRow="0" w:firstColumn="1" w:lastColumn="0" w:noHBand="0" w:noVBand="1"/>
      </w:tblPr>
      <w:tblGrid>
        <w:gridCol w:w="562"/>
        <w:gridCol w:w="1668"/>
        <w:gridCol w:w="2377"/>
        <w:gridCol w:w="1801"/>
        <w:gridCol w:w="1470"/>
        <w:gridCol w:w="2187"/>
      </w:tblGrid>
      <w:tr w:rsidR="001E1B33" w14:paraId="03F9346C" w14:textId="77777777" w:rsidTr="00B7446B">
        <w:trPr>
          <w:trHeight w:val="398"/>
          <w:jc w:val="center"/>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2E4764F7"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DE LA EMPRESA</w:t>
            </w:r>
          </w:p>
        </w:tc>
      </w:tr>
      <w:tr w:rsidR="001E1B33" w14:paraId="655E055F" w14:textId="77777777" w:rsidTr="00B7446B">
        <w:trPr>
          <w:trHeight w:val="351"/>
          <w:jc w:val="center"/>
        </w:trPr>
        <w:tc>
          <w:tcPr>
            <w:tcW w:w="562" w:type="dxa"/>
            <w:vMerge w:val="restart"/>
            <w:tcBorders>
              <w:top w:val="single" w:sz="4" w:space="0" w:color="auto"/>
              <w:left w:val="single" w:sz="4" w:space="0" w:color="auto"/>
              <w:bottom w:val="single" w:sz="4" w:space="0" w:color="000000"/>
              <w:right w:val="single" w:sz="4" w:space="0" w:color="000000"/>
            </w:tcBorders>
            <w:shd w:val="clear" w:color="auto" w:fill="DAEEF3"/>
            <w:noWrap/>
            <w:vAlign w:val="center"/>
            <w:hideMark/>
          </w:tcPr>
          <w:p w14:paraId="0A5CBACD"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2276FA5B"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Empresa Contratante</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496F2B28"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de la Contratación</w:t>
            </w:r>
          </w:p>
        </w:tc>
        <w:tc>
          <w:tcPr>
            <w:tcW w:w="3271" w:type="dxa"/>
            <w:gridSpan w:val="2"/>
            <w:tcBorders>
              <w:top w:val="single" w:sz="4" w:space="0" w:color="auto"/>
              <w:left w:val="nil"/>
              <w:bottom w:val="single" w:sz="4" w:space="0" w:color="auto"/>
              <w:right w:val="single" w:sz="4" w:space="0" w:color="auto"/>
            </w:tcBorders>
            <w:shd w:val="clear" w:color="auto" w:fill="DAEEF3"/>
            <w:noWrap/>
            <w:vAlign w:val="center"/>
            <w:hideMark/>
          </w:tcPr>
          <w:p w14:paraId="48D77CEA"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Periodo de Ejecución</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0DDFFF9E"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Forma de Participación (Asociado/No Asociado)</w:t>
            </w:r>
          </w:p>
        </w:tc>
      </w:tr>
      <w:tr w:rsidR="001E1B33" w14:paraId="5B12213E" w14:textId="77777777" w:rsidTr="00B7446B">
        <w:trPr>
          <w:trHeight w:val="351"/>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6300F775" w14:textId="77777777" w:rsidR="001E1B33" w:rsidRDefault="001E1B33" w:rsidP="00B7446B">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23D90" w14:textId="77777777" w:rsidR="001E1B33" w:rsidRDefault="001E1B33" w:rsidP="00B7446B">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09308" w14:textId="77777777" w:rsidR="001E1B33" w:rsidRDefault="001E1B33" w:rsidP="00B7446B">
            <w:pPr>
              <w:rPr>
                <w:rFonts w:asciiTheme="minorHAnsi" w:hAnsiTheme="minorHAnsi" w:cstheme="minorHAnsi"/>
                <w:b/>
                <w:bCs/>
                <w:sz w:val="22"/>
                <w:szCs w:val="22"/>
                <w:lang w:eastAsia="es-BO"/>
              </w:rPr>
            </w:pPr>
          </w:p>
        </w:tc>
        <w:tc>
          <w:tcPr>
            <w:tcW w:w="1801" w:type="dxa"/>
            <w:tcBorders>
              <w:top w:val="nil"/>
              <w:left w:val="nil"/>
              <w:bottom w:val="single" w:sz="4" w:space="0" w:color="auto"/>
              <w:right w:val="single" w:sz="4" w:space="0" w:color="auto"/>
            </w:tcBorders>
            <w:shd w:val="clear" w:color="auto" w:fill="DAEEF3"/>
            <w:vAlign w:val="center"/>
            <w:hideMark/>
          </w:tcPr>
          <w:p w14:paraId="26356BF4"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Inicio</w:t>
            </w:r>
            <w:r>
              <w:rPr>
                <w:rFonts w:asciiTheme="minorHAnsi" w:hAnsiTheme="minorHAnsi" w:cstheme="minorHAnsi"/>
                <w:b/>
                <w:bCs/>
                <w:sz w:val="22"/>
                <w:szCs w:val="22"/>
                <w:lang w:eastAsia="es-BO"/>
              </w:rPr>
              <w:br/>
              <w:t>(día/mes/año)</w:t>
            </w:r>
          </w:p>
        </w:tc>
        <w:tc>
          <w:tcPr>
            <w:tcW w:w="1470" w:type="dxa"/>
            <w:tcBorders>
              <w:top w:val="nil"/>
              <w:left w:val="nil"/>
              <w:bottom w:val="single" w:sz="4" w:space="0" w:color="auto"/>
              <w:right w:val="single" w:sz="4" w:space="0" w:color="auto"/>
            </w:tcBorders>
            <w:shd w:val="clear" w:color="auto" w:fill="DAEEF3"/>
            <w:vAlign w:val="center"/>
            <w:hideMark/>
          </w:tcPr>
          <w:p w14:paraId="6A7B4582"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Fin</w:t>
            </w:r>
            <w:r>
              <w:rPr>
                <w:rFonts w:asciiTheme="minorHAnsi" w:hAnsiTheme="minorHAnsi" w:cstheme="minorHAnsi"/>
                <w:b/>
                <w:bCs/>
                <w:sz w:val="22"/>
                <w:szCs w:val="22"/>
                <w:lang w:eastAsia="es-BO"/>
              </w:rPr>
              <w:br/>
              <w:t>(día/mes/año)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66C36" w14:textId="77777777" w:rsidR="001E1B33" w:rsidRDefault="001E1B33" w:rsidP="00B7446B">
            <w:pPr>
              <w:rPr>
                <w:rFonts w:asciiTheme="minorHAnsi" w:hAnsiTheme="minorHAnsi" w:cstheme="minorHAnsi"/>
                <w:b/>
                <w:bCs/>
                <w:sz w:val="22"/>
                <w:szCs w:val="22"/>
                <w:lang w:eastAsia="es-BO"/>
              </w:rPr>
            </w:pPr>
          </w:p>
        </w:tc>
      </w:tr>
      <w:tr w:rsidR="001E1B33" w14:paraId="1AFCC869" w14:textId="77777777" w:rsidTr="00B7446B">
        <w:trPr>
          <w:trHeight w:val="297"/>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61922841"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668" w:type="dxa"/>
            <w:tcBorders>
              <w:top w:val="single" w:sz="4" w:space="0" w:color="auto"/>
              <w:left w:val="nil"/>
              <w:bottom w:val="single" w:sz="4" w:space="0" w:color="auto"/>
              <w:right w:val="single" w:sz="4" w:space="0" w:color="000000"/>
            </w:tcBorders>
            <w:noWrap/>
            <w:vAlign w:val="center"/>
            <w:hideMark/>
          </w:tcPr>
          <w:p w14:paraId="3F1F328F"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2AE375D6"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732C5D11"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07FB5C93"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511B2F92"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E1B33" w14:paraId="263D307A" w14:textId="77777777" w:rsidTr="00B7446B">
        <w:trPr>
          <w:trHeight w:val="326"/>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6EA12BD9"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668" w:type="dxa"/>
            <w:tcBorders>
              <w:top w:val="single" w:sz="4" w:space="0" w:color="auto"/>
              <w:left w:val="nil"/>
              <w:bottom w:val="single" w:sz="4" w:space="0" w:color="auto"/>
              <w:right w:val="single" w:sz="4" w:space="0" w:color="000000"/>
            </w:tcBorders>
            <w:noWrap/>
            <w:vAlign w:val="center"/>
            <w:hideMark/>
          </w:tcPr>
          <w:p w14:paraId="381C1D84"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29A52A32"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40508074"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6B5CB622"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5EC427F1"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E1B33" w14:paraId="3013D927" w14:textId="77777777" w:rsidTr="00B7446B">
        <w:trPr>
          <w:trHeight w:val="281"/>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14798FB1"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668" w:type="dxa"/>
            <w:tcBorders>
              <w:top w:val="single" w:sz="4" w:space="0" w:color="auto"/>
              <w:left w:val="nil"/>
              <w:bottom w:val="single" w:sz="4" w:space="0" w:color="auto"/>
              <w:right w:val="single" w:sz="4" w:space="0" w:color="000000"/>
            </w:tcBorders>
            <w:noWrap/>
            <w:vAlign w:val="center"/>
            <w:hideMark/>
          </w:tcPr>
          <w:p w14:paraId="168A24D6"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4CB3EDAC"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2DB1C7B6"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18475DFF"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04EDC10E"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E1B33" w14:paraId="123CD810" w14:textId="77777777" w:rsidTr="00B7446B">
        <w:trPr>
          <w:trHeight w:val="360"/>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047E8750"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1668" w:type="dxa"/>
            <w:tcBorders>
              <w:top w:val="single" w:sz="4" w:space="0" w:color="auto"/>
              <w:left w:val="nil"/>
              <w:bottom w:val="single" w:sz="4" w:space="0" w:color="auto"/>
              <w:right w:val="single" w:sz="4" w:space="0" w:color="000000"/>
            </w:tcBorders>
            <w:noWrap/>
            <w:vAlign w:val="center"/>
            <w:hideMark/>
          </w:tcPr>
          <w:p w14:paraId="0519A8E3"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4470AF02"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31F6AF74"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5FB5B2CE" w14:textId="77777777" w:rsidR="001E1B33" w:rsidRDefault="001E1B33" w:rsidP="00B7446B">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5899757B" w14:textId="77777777" w:rsidR="001E1B33" w:rsidRDefault="001E1B33" w:rsidP="00B7446B">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E1B33" w14:paraId="4033A1E9" w14:textId="77777777" w:rsidTr="00B7446B">
        <w:trPr>
          <w:trHeight w:val="2481"/>
          <w:jc w:val="center"/>
        </w:trPr>
        <w:tc>
          <w:tcPr>
            <w:tcW w:w="10065" w:type="dxa"/>
            <w:gridSpan w:val="6"/>
            <w:tcBorders>
              <w:top w:val="single" w:sz="4" w:space="0" w:color="auto"/>
              <w:left w:val="single" w:sz="4" w:space="0" w:color="auto"/>
              <w:bottom w:val="single" w:sz="4" w:space="0" w:color="auto"/>
              <w:right w:val="single" w:sz="4" w:space="0" w:color="000000"/>
            </w:tcBorders>
            <w:vAlign w:val="center"/>
            <w:hideMark/>
          </w:tcPr>
          <w:p w14:paraId="43399243" w14:textId="77777777" w:rsidR="001E1B33" w:rsidRDefault="001E1B33" w:rsidP="00B7446B">
            <w:pPr>
              <w:spacing w:line="276" w:lineRule="auto"/>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Nota.- </w:t>
            </w:r>
          </w:p>
          <w:p w14:paraId="12ACF3E0" w14:textId="77777777" w:rsidR="001E1B33" w:rsidRPr="0017498A" w:rsidRDefault="001E1B33" w:rsidP="00B7446B">
            <w:pPr>
              <w:jc w:val="both"/>
              <w:rPr>
                <w:rFonts w:asciiTheme="minorHAnsi" w:hAnsiTheme="minorHAnsi" w:cstheme="minorHAnsi"/>
                <w:szCs w:val="22"/>
                <w:lang w:eastAsia="es-BO"/>
              </w:rPr>
            </w:pPr>
            <w:r w:rsidRPr="0017498A">
              <w:rPr>
                <w:rFonts w:asciiTheme="minorHAnsi" w:hAnsiTheme="minorHAnsi" w:cstheme="minorHAnsi"/>
                <w:szCs w:val="22"/>
                <w:lang w:eastAsia="es-BO"/>
              </w:rPr>
              <w:t>En caso de que el proponente no haya suscrito ningún contrato</w:t>
            </w:r>
            <w:r>
              <w:rPr>
                <w:rFonts w:asciiTheme="minorHAnsi" w:hAnsiTheme="minorHAnsi" w:cstheme="minorHAnsi"/>
                <w:szCs w:val="22"/>
                <w:lang w:eastAsia="es-BO"/>
              </w:rPr>
              <w:t>(s)</w:t>
            </w:r>
            <w:r w:rsidRPr="0017498A">
              <w:rPr>
                <w:rFonts w:asciiTheme="minorHAnsi" w:hAnsiTheme="minorHAnsi" w:cstheme="minorHAnsi"/>
                <w:szCs w:val="22"/>
                <w:lang w:eastAsia="es-BO"/>
              </w:rPr>
              <w:t xml:space="preserve"> con YPFB, deberá </w:t>
            </w:r>
            <w:r>
              <w:rPr>
                <w:rFonts w:asciiTheme="minorHAnsi" w:hAnsiTheme="minorHAnsi" w:cstheme="minorHAnsi"/>
                <w:szCs w:val="22"/>
                <w:lang w:eastAsia="es-BO"/>
              </w:rPr>
              <w:t>incluir</w:t>
            </w:r>
            <w:r w:rsidRPr="0017498A">
              <w:rPr>
                <w:rFonts w:asciiTheme="minorHAnsi" w:hAnsiTheme="minorHAnsi" w:cstheme="minorHAnsi"/>
                <w:szCs w:val="22"/>
                <w:lang w:eastAsia="es-BO"/>
              </w:rPr>
              <w:t xml:space="preserve"> </w:t>
            </w:r>
            <w:r>
              <w:rPr>
                <w:rFonts w:asciiTheme="minorHAnsi" w:hAnsiTheme="minorHAnsi" w:cstheme="minorHAnsi"/>
                <w:szCs w:val="22"/>
                <w:lang w:eastAsia="es-BO"/>
              </w:rPr>
              <w:t>en su propuesta la documentación que acredite su experiencia</w:t>
            </w:r>
            <w:r w:rsidRPr="0017498A">
              <w:rPr>
                <w:rFonts w:asciiTheme="minorHAnsi" w:hAnsiTheme="minorHAnsi" w:cstheme="minorHAnsi"/>
                <w:szCs w:val="22"/>
                <w:lang w:eastAsia="es-BO"/>
              </w:rPr>
              <w:t>. (Copia de contratos, facturas u otros documentos que respalde la experiencia mencionada).</w:t>
            </w:r>
          </w:p>
          <w:p w14:paraId="1014A28F" w14:textId="77777777" w:rsidR="001E1B33" w:rsidRPr="0017498A" w:rsidRDefault="001E1B33" w:rsidP="00B7446B">
            <w:pPr>
              <w:jc w:val="both"/>
              <w:rPr>
                <w:rFonts w:asciiTheme="minorHAnsi" w:hAnsiTheme="minorHAnsi" w:cstheme="minorHAnsi"/>
                <w:szCs w:val="22"/>
                <w:lang w:eastAsia="es-BO"/>
              </w:rPr>
            </w:pPr>
          </w:p>
          <w:p w14:paraId="02ACF4AF" w14:textId="77777777" w:rsidR="001E1B33" w:rsidRDefault="001E1B33" w:rsidP="00B7446B">
            <w:pPr>
              <w:jc w:val="both"/>
              <w:rPr>
                <w:rFonts w:asciiTheme="minorHAnsi" w:hAnsiTheme="minorHAnsi" w:cstheme="minorHAnsi"/>
                <w:sz w:val="22"/>
                <w:szCs w:val="22"/>
                <w:lang w:eastAsia="es-BO"/>
              </w:rPr>
            </w:pPr>
            <w:r w:rsidRPr="0017498A">
              <w:rPr>
                <w:rFonts w:asciiTheme="minorHAnsi" w:hAnsiTheme="minorHAnsi" w:cstheme="minorHAnsi"/>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1E1B33" w14:paraId="35FE317C" w14:textId="77777777" w:rsidTr="00B7446B">
        <w:trPr>
          <w:trHeight w:val="449"/>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DAEEF3"/>
            <w:noWrap/>
            <w:vAlign w:val="center"/>
            <w:hideMark/>
          </w:tcPr>
          <w:p w14:paraId="17D7344D"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Para proponentes que hayan firmado contratos con YPFB deberán detallar el número de contrato y fecha del mismo:</w:t>
            </w:r>
          </w:p>
        </w:tc>
      </w:tr>
      <w:tr w:rsidR="001E1B33" w14:paraId="2E99CB6C" w14:textId="77777777" w:rsidTr="00B7446B">
        <w:trPr>
          <w:trHeight w:val="399"/>
          <w:jc w:val="center"/>
        </w:trPr>
        <w:tc>
          <w:tcPr>
            <w:tcW w:w="562" w:type="dxa"/>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73BD2EC5"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r>
              <w:rPr>
                <w:rFonts w:asciiTheme="minorHAnsi" w:hAnsiTheme="minorHAnsi" w:cstheme="minorHAnsi"/>
                <w:sz w:val="22"/>
                <w:szCs w:val="22"/>
                <w:lang w:eastAsia="es-BO"/>
              </w:rPr>
              <w:t> </w:t>
            </w:r>
          </w:p>
        </w:tc>
        <w:tc>
          <w:tcPr>
            <w:tcW w:w="7316" w:type="dxa"/>
            <w:gridSpan w:val="4"/>
            <w:tcBorders>
              <w:top w:val="single" w:sz="4" w:space="0" w:color="auto"/>
              <w:left w:val="nil"/>
              <w:bottom w:val="single" w:sz="4" w:space="0" w:color="auto"/>
              <w:right w:val="single" w:sz="4" w:space="0" w:color="auto"/>
            </w:tcBorders>
            <w:shd w:val="clear" w:color="auto" w:fill="DAEEF3"/>
            <w:vAlign w:val="center"/>
            <w:hideMark/>
          </w:tcPr>
          <w:p w14:paraId="3BB83BC5"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y Número de Contrato</w:t>
            </w:r>
          </w:p>
        </w:tc>
        <w:tc>
          <w:tcPr>
            <w:tcW w:w="2187" w:type="dxa"/>
            <w:tcBorders>
              <w:top w:val="single" w:sz="4" w:space="0" w:color="auto"/>
              <w:left w:val="nil"/>
              <w:bottom w:val="single" w:sz="4" w:space="0" w:color="auto"/>
              <w:right w:val="single" w:sz="4" w:space="0" w:color="000000"/>
            </w:tcBorders>
            <w:shd w:val="clear" w:color="auto" w:fill="DAEEF3"/>
            <w:vAlign w:val="center"/>
            <w:hideMark/>
          </w:tcPr>
          <w:p w14:paraId="25D9C651"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Fecha</w:t>
            </w:r>
          </w:p>
        </w:tc>
      </w:tr>
      <w:tr w:rsidR="001E1B33" w14:paraId="03203165" w14:textId="77777777" w:rsidTr="00B7446B">
        <w:trPr>
          <w:trHeight w:val="236"/>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D1DB856" w14:textId="77777777" w:rsidR="001E1B33" w:rsidRPr="00BF575A" w:rsidRDefault="001E1B33" w:rsidP="00B7446B">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1</w:t>
            </w:r>
          </w:p>
        </w:tc>
        <w:tc>
          <w:tcPr>
            <w:tcW w:w="7316" w:type="dxa"/>
            <w:gridSpan w:val="4"/>
            <w:tcBorders>
              <w:top w:val="single" w:sz="4" w:space="0" w:color="auto"/>
              <w:left w:val="nil"/>
              <w:bottom w:val="single" w:sz="4" w:space="0" w:color="auto"/>
              <w:right w:val="single" w:sz="4" w:space="0" w:color="auto"/>
            </w:tcBorders>
            <w:vAlign w:val="center"/>
          </w:tcPr>
          <w:p w14:paraId="5835ADBB" w14:textId="77777777" w:rsidR="001E1B33" w:rsidRDefault="001E1B33" w:rsidP="00B7446B">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1E56CDC1" w14:textId="77777777" w:rsidR="001E1B33" w:rsidRDefault="001E1B33" w:rsidP="00B7446B">
            <w:pPr>
              <w:spacing w:line="276" w:lineRule="auto"/>
              <w:jc w:val="center"/>
              <w:rPr>
                <w:rFonts w:asciiTheme="minorHAnsi" w:hAnsiTheme="minorHAnsi" w:cstheme="minorHAnsi"/>
                <w:b/>
                <w:bCs/>
                <w:sz w:val="22"/>
                <w:szCs w:val="22"/>
                <w:lang w:eastAsia="es-BO"/>
              </w:rPr>
            </w:pPr>
          </w:p>
        </w:tc>
      </w:tr>
      <w:tr w:rsidR="001E1B33" w14:paraId="3335B666" w14:textId="77777777" w:rsidTr="00B7446B">
        <w:trPr>
          <w:trHeight w:val="227"/>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5139FB9" w14:textId="77777777" w:rsidR="001E1B33" w:rsidRPr="00BF575A" w:rsidRDefault="001E1B33" w:rsidP="00B7446B">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2</w:t>
            </w:r>
          </w:p>
        </w:tc>
        <w:tc>
          <w:tcPr>
            <w:tcW w:w="7316" w:type="dxa"/>
            <w:gridSpan w:val="4"/>
            <w:tcBorders>
              <w:top w:val="single" w:sz="4" w:space="0" w:color="auto"/>
              <w:left w:val="nil"/>
              <w:bottom w:val="single" w:sz="4" w:space="0" w:color="auto"/>
              <w:right w:val="single" w:sz="4" w:space="0" w:color="auto"/>
            </w:tcBorders>
            <w:vAlign w:val="center"/>
          </w:tcPr>
          <w:p w14:paraId="5CE3403E" w14:textId="77777777" w:rsidR="001E1B33" w:rsidRDefault="001E1B33" w:rsidP="00B7446B">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152478A9" w14:textId="77777777" w:rsidR="001E1B33" w:rsidRDefault="001E1B33" w:rsidP="00B7446B">
            <w:pPr>
              <w:spacing w:line="276" w:lineRule="auto"/>
              <w:jc w:val="center"/>
              <w:rPr>
                <w:rFonts w:asciiTheme="minorHAnsi" w:hAnsiTheme="minorHAnsi" w:cstheme="minorHAnsi"/>
                <w:b/>
                <w:bCs/>
                <w:sz w:val="22"/>
                <w:szCs w:val="22"/>
                <w:lang w:eastAsia="es-BO"/>
              </w:rPr>
            </w:pPr>
          </w:p>
        </w:tc>
      </w:tr>
      <w:tr w:rsidR="001E1B33" w14:paraId="56AEE59F" w14:textId="77777777" w:rsidTr="00B7446B">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EA33A14" w14:textId="77777777" w:rsidR="001E1B33" w:rsidRPr="00BF575A" w:rsidRDefault="001E1B33" w:rsidP="00B7446B">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3</w:t>
            </w:r>
          </w:p>
        </w:tc>
        <w:tc>
          <w:tcPr>
            <w:tcW w:w="7316" w:type="dxa"/>
            <w:gridSpan w:val="4"/>
            <w:tcBorders>
              <w:top w:val="single" w:sz="4" w:space="0" w:color="auto"/>
              <w:left w:val="nil"/>
              <w:bottom w:val="single" w:sz="4" w:space="0" w:color="auto"/>
              <w:right w:val="single" w:sz="4" w:space="0" w:color="auto"/>
            </w:tcBorders>
            <w:vAlign w:val="center"/>
          </w:tcPr>
          <w:p w14:paraId="46F7CEA2" w14:textId="77777777" w:rsidR="001E1B33" w:rsidRDefault="001E1B33" w:rsidP="00B7446B">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2BBEEDA0" w14:textId="77777777" w:rsidR="001E1B33" w:rsidRDefault="001E1B33" w:rsidP="00B7446B">
            <w:pPr>
              <w:spacing w:line="276" w:lineRule="auto"/>
              <w:jc w:val="center"/>
              <w:rPr>
                <w:rFonts w:asciiTheme="minorHAnsi" w:hAnsiTheme="minorHAnsi" w:cstheme="minorHAnsi"/>
                <w:b/>
                <w:bCs/>
                <w:sz w:val="22"/>
                <w:szCs w:val="22"/>
                <w:lang w:eastAsia="es-BO"/>
              </w:rPr>
            </w:pPr>
          </w:p>
        </w:tc>
      </w:tr>
      <w:tr w:rsidR="001E1B33" w14:paraId="7F48B356" w14:textId="77777777" w:rsidTr="00B7446B">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EABDE14" w14:textId="77777777" w:rsidR="001E1B33" w:rsidRDefault="001E1B33" w:rsidP="00B7446B">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w:t>
            </w:r>
          </w:p>
        </w:tc>
        <w:tc>
          <w:tcPr>
            <w:tcW w:w="7316" w:type="dxa"/>
            <w:gridSpan w:val="4"/>
            <w:tcBorders>
              <w:top w:val="single" w:sz="4" w:space="0" w:color="auto"/>
              <w:left w:val="nil"/>
              <w:bottom w:val="single" w:sz="4" w:space="0" w:color="auto"/>
              <w:right w:val="single" w:sz="4" w:space="0" w:color="auto"/>
            </w:tcBorders>
            <w:vAlign w:val="center"/>
          </w:tcPr>
          <w:p w14:paraId="72736C85" w14:textId="77777777" w:rsidR="001E1B33" w:rsidRDefault="001E1B33" w:rsidP="00B7446B">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5117208D" w14:textId="77777777" w:rsidR="001E1B33" w:rsidRDefault="001E1B33" w:rsidP="00B7446B">
            <w:pPr>
              <w:spacing w:line="276" w:lineRule="auto"/>
              <w:jc w:val="center"/>
              <w:rPr>
                <w:rFonts w:asciiTheme="minorHAnsi" w:hAnsiTheme="minorHAnsi" w:cstheme="minorHAnsi"/>
                <w:b/>
                <w:bCs/>
                <w:sz w:val="22"/>
                <w:szCs w:val="22"/>
                <w:lang w:eastAsia="es-BO"/>
              </w:rPr>
            </w:pPr>
          </w:p>
        </w:tc>
      </w:tr>
      <w:tr w:rsidR="001E1B33" w14:paraId="725F2129" w14:textId="77777777" w:rsidTr="00B7446B">
        <w:trPr>
          <w:trHeight w:val="977"/>
          <w:jc w:val="center"/>
        </w:trPr>
        <w:tc>
          <w:tcPr>
            <w:tcW w:w="10065" w:type="dxa"/>
            <w:gridSpan w:val="6"/>
            <w:tcBorders>
              <w:top w:val="single" w:sz="4" w:space="0" w:color="auto"/>
              <w:left w:val="single" w:sz="4" w:space="0" w:color="auto"/>
              <w:bottom w:val="single" w:sz="4" w:space="0" w:color="auto"/>
              <w:right w:val="single" w:sz="4" w:space="0" w:color="000000"/>
            </w:tcBorders>
            <w:noWrap/>
            <w:vAlign w:val="center"/>
          </w:tcPr>
          <w:p w14:paraId="2314DC96" w14:textId="77777777" w:rsidR="001E1B33" w:rsidRPr="0017498A" w:rsidRDefault="001E1B33" w:rsidP="00B7446B">
            <w:pPr>
              <w:jc w:val="both"/>
              <w:rPr>
                <w:rFonts w:asciiTheme="minorHAnsi" w:hAnsiTheme="minorHAnsi" w:cstheme="minorHAnsi"/>
                <w:color w:val="000000"/>
                <w:sz w:val="22"/>
                <w:szCs w:val="22"/>
                <w:lang w:eastAsia="es-BO"/>
              </w:rPr>
            </w:pPr>
            <w:r w:rsidRPr="00D928B6">
              <w:rPr>
                <w:rFonts w:asciiTheme="minorHAnsi" w:hAnsiTheme="minorHAnsi" w:cstheme="minorHAnsi"/>
                <w:color w:val="000000"/>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1CB36C17" w14:textId="77777777" w:rsidR="001E1B33" w:rsidRDefault="001E1B33" w:rsidP="00E10B34">
      <w:pPr>
        <w:ind w:left="-709"/>
        <w:rPr>
          <w:rFonts w:asciiTheme="minorHAnsi" w:hAnsiTheme="minorHAnsi" w:cstheme="minorHAnsi"/>
          <w:b/>
          <w:sz w:val="22"/>
          <w:szCs w:val="22"/>
        </w:rPr>
      </w:pPr>
    </w:p>
    <w:p w14:paraId="20E0DC9F" w14:textId="77777777" w:rsidR="00EB5ED3" w:rsidRPr="00EB5ED3" w:rsidRDefault="00EB5ED3" w:rsidP="00E10B34">
      <w:pPr>
        <w:ind w:left="-709"/>
        <w:rPr>
          <w:rFonts w:asciiTheme="minorHAnsi" w:hAnsiTheme="minorHAnsi" w:cstheme="minorHAnsi"/>
          <w:b/>
          <w:sz w:val="8"/>
          <w:szCs w:val="22"/>
        </w:rPr>
      </w:pPr>
    </w:p>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7B512DA8" w14:textId="77777777" w:rsidR="00E00406" w:rsidRDefault="00E00406" w:rsidP="00BD420D">
      <w:pPr>
        <w:jc w:val="center"/>
        <w:rPr>
          <w:rFonts w:asciiTheme="minorHAnsi" w:hAnsiTheme="minorHAnsi" w:cstheme="minorHAnsi"/>
          <w:b/>
          <w:sz w:val="22"/>
          <w:szCs w:val="22"/>
        </w:rPr>
      </w:pPr>
    </w:p>
    <w:p w14:paraId="74517453" w14:textId="77777777" w:rsidR="00E00406" w:rsidRDefault="00E00406" w:rsidP="00BD420D">
      <w:pPr>
        <w:jc w:val="center"/>
        <w:rPr>
          <w:rFonts w:asciiTheme="minorHAnsi" w:hAnsiTheme="minorHAnsi" w:cstheme="minorHAnsi"/>
          <w:b/>
          <w:sz w:val="22"/>
          <w:szCs w:val="22"/>
        </w:rPr>
      </w:pPr>
    </w:p>
    <w:p w14:paraId="73E87C60" w14:textId="77777777" w:rsidR="00E00406" w:rsidRDefault="00E00406" w:rsidP="00BD420D">
      <w:pPr>
        <w:jc w:val="center"/>
        <w:rPr>
          <w:rFonts w:asciiTheme="minorHAnsi" w:hAnsiTheme="minorHAnsi" w:cstheme="minorHAnsi"/>
          <w:b/>
          <w:sz w:val="22"/>
          <w:szCs w:val="22"/>
        </w:rPr>
      </w:pPr>
    </w:p>
    <w:p w14:paraId="38F86231" w14:textId="77777777" w:rsidR="00E00406" w:rsidRDefault="00E00406" w:rsidP="00BD420D">
      <w:pPr>
        <w:jc w:val="center"/>
        <w:rPr>
          <w:rFonts w:asciiTheme="minorHAnsi" w:hAnsiTheme="minorHAnsi" w:cstheme="minorHAnsi"/>
          <w:b/>
          <w:sz w:val="22"/>
          <w:szCs w:val="22"/>
        </w:rPr>
      </w:pPr>
    </w:p>
    <w:p w14:paraId="2BDBBA42" w14:textId="77777777" w:rsidR="00E00406" w:rsidRDefault="00E00406" w:rsidP="00BD420D">
      <w:pPr>
        <w:jc w:val="center"/>
        <w:rPr>
          <w:rFonts w:asciiTheme="minorHAnsi" w:hAnsiTheme="minorHAnsi" w:cstheme="minorHAnsi"/>
          <w:b/>
          <w:sz w:val="22"/>
          <w:szCs w:val="22"/>
        </w:rPr>
      </w:pPr>
    </w:p>
    <w:p w14:paraId="27854241" w14:textId="77777777" w:rsidR="00E00406" w:rsidRDefault="00E00406" w:rsidP="00BD420D">
      <w:pPr>
        <w:jc w:val="center"/>
        <w:rPr>
          <w:rFonts w:asciiTheme="minorHAnsi" w:hAnsiTheme="minorHAnsi" w:cstheme="minorHAnsi"/>
          <w:b/>
          <w:sz w:val="22"/>
          <w:szCs w:val="22"/>
        </w:rPr>
      </w:pPr>
    </w:p>
    <w:p w14:paraId="19CDEB85" w14:textId="314235F3" w:rsidR="00CF066E" w:rsidRPr="00E308B3" w:rsidRDefault="00CF066E" w:rsidP="00CF066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0BD10418" w14:textId="77777777" w:rsidR="00CF066E" w:rsidRPr="00E308B3" w:rsidRDefault="00CF066E" w:rsidP="00CF066E">
      <w:pPr>
        <w:jc w:val="center"/>
        <w:rPr>
          <w:rFonts w:asciiTheme="minorHAnsi" w:hAnsiTheme="minorHAnsi" w:cstheme="minorHAnsi"/>
          <w:b/>
          <w:sz w:val="22"/>
          <w:szCs w:val="22"/>
        </w:rPr>
      </w:pPr>
    </w:p>
    <w:p w14:paraId="6C96B7BA" w14:textId="77777777" w:rsidR="00CF066E" w:rsidRPr="00E308B3" w:rsidRDefault="00CF066E" w:rsidP="00CF066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6D133E73" w14:textId="77777777" w:rsidR="00CF066E" w:rsidRPr="00E308B3" w:rsidRDefault="00CF066E" w:rsidP="00CF066E">
      <w:pPr>
        <w:jc w:val="both"/>
        <w:rPr>
          <w:rFonts w:asciiTheme="minorHAnsi" w:hAnsiTheme="minorHAnsi" w:cstheme="minorHAnsi"/>
          <w:sz w:val="22"/>
          <w:szCs w:val="22"/>
        </w:rPr>
      </w:pPr>
    </w:p>
    <w:p w14:paraId="164FA091" w14:textId="77777777" w:rsidR="00CF066E" w:rsidRPr="00E308B3" w:rsidRDefault="00CF066E" w:rsidP="00CF066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F066E" w:rsidRPr="00E308B3" w14:paraId="0FB9257A" w14:textId="77777777" w:rsidTr="00B7446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7CF859D" w14:textId="77777777" w:rsidR="00CF066E" w:rsidRPr="00E308B3" w:rsidRDefault="00CF066E" w:rsidP="00B7446B">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F458E95" w14:textId="77777777" w:rsidR="00CF066E" w:rsidRPr="00E308B3" w:rsidRDefault="00CF066E" w:rsidP="00B7446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A7BCCF5" w14:textId="77777777" w:rsidR="00CF066E" w:rsidRPr="00E308B3" w:rsidRDefault="00CF066E" w:rsidP="00B7446B">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2A72C340" w14:textId="77777777" w:rsidR="00CF066E" w:rsidRPr="00E308B3" w:rsidRDefault="00CF066E" w:rsidP="00B7446B">
            <w:pPr>
              <w:rPr>
                <w:rFonts w:asciiTheme="minorHAnsi" w:hAnsiTheme="minorHAnsi" w:cstheme="minorHAnsi"/>
                <w:sz w:val="22"/>
                <w:szCs w:val="22"/>
              </w:rPr>
            </w:pPr>
          </w:p>
        </w:tc>
      </w:tr>
      <w:tr w:rsidR="00CF066E" w:rsidRPr="00E308B3" w14:paraId="03DE87B7" w14:textId="77777777" w:rsidTr="00B7446B">
        <w:tc>
          <w:tcPr>
            <w:tcW w:w="2870" w:type="dxa"/>
            <w:tcBorders>
              <w:top w:val="nil"/>
              <w:left w:val="single" w:sz="12" w:space="0" w:color="auto"/>
              <w:bottom w:val="nil"/>
              <w:right w:val="nil"/>
            </w:tcBorders>
            <w:shd w:val="clear" w:color="auto" w:fill="auto"/>
            <w:tcMar>
              <w:left w:w="0" w:type="dxa"/>
              <w:right w:w="0" w:type="dxa"/>
            </w:tcMar>
            <w:vAlign w:val="center"/>
          </w:tcPr>
          <w:p w14:paraId="4CDF67C7" w14:textId="77777777" w:rsidR="00CF066E" w:rsidRPr="00E308B3" w:rsidRDefault="00CF066E" w:rsidP="00B7446B">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9D0872" w14:textId="77777777" w:rsidR="00CF066E" w:rsidRPr="00E308B3" w:rsidRDefault="00CF066E" w:rsidP="00B7446B">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059DE5E" w14:textId="77777777" w:rsidR="00CF066E" w:rsidRPr="00E308B3" w:rsidRDefault="00CF066E" w:rsidP="00B7446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2B4BE00" w14:textId="77777777" w:rsidR="00CF066E" w:rsidRPr="00E308B3" w:rsidRDefault="00CF066E" w:rsidP="00B7446B">
            <w:pPr>
              <w:jc w:val="center"/>
              <w:rPr>
                <w:rFonts w:asciiTheme="minorHAnsi" w:hAnsiTheme="minorHAnsi" w:cstheme="minorHAnsi"/>
                <w:sz w:val="22"/>
                <w:szCs w:val="22"/>
              </w:rPr>
            </w:pPr>
          </w:p>
          <w:p w14:paraId="2AE9D799" w14:textId="77777777" w:rsidR="00CF066E" w:rsidRPr="00E308B3" w:rsidRDefault="00CF066E" w:rsidP="00B7446B">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6800DB00" w14:textId="77777777" w:rsidR="00CF066E" w:rsidRPr="00E308B3" w:rsidRDefault="00CF066E" w:rsidP="00B7446B">
            <w:pPr>
              <w:rPr>
                <w:rFonts w:asciiTheme="minorHAnsi" w:hAnsiTheme="minorHAnsi" w:cstheme="minorHAnsi"/>
                <w:sz w:val="22"/>
                <w:szCs w:val="22"/>
              </w:rPr>
            </w:pPr>
          </w:p>
        </w:tc>
      </w:tr>
      <w:tr w:rsidR="00CF066E" w:rsidRPr="00E308B3" w14:paraId="24F69594" w14:textId="77777777" w:rsidTr="00B7446B">
        <w:tc>
          <w:tcPr>
            <w:tcW w:w="2870" w:type="dxa"/>
            <w:tcBorders>
              <w:top w:val="nil"/>
              <w:left w:val="single" w:sz="12" w:space="0" w:color="auto"/>
              <w:bottom w:val="nil"/>
              <w:right w:val="nil"/>
            </w:tcBorders>
            <w:shd w:val="clear" w:color="auto" w:fill="auto"/>
            <w:tcMar>
              <w:left w:w="0" w:type="dxa"/>
              <w:right w:w="0" w:type="dxa"/>
            </w:tcMar>
            <w:vAlign w:val="center"/>
          </w:tcPr>
          <w:p w14:paraId="0B091C80" w14:textId="77777777" w:rsidR="00CF066E" w:rsidRPr="00E308B3" w:rsidRDefault="00CF066E" w:rsidP="00B7446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79703A2" w14:textId="77777777" w:rsidR="00CF066E" w:rsidRPr="00E308B3" w:rsidRDefault="00CF066E" w:rsidP="00B7446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7735356" w14:textId="77777777" w:rsidR="00CF066E" w:rsidRPr="00E308B3" w:rsidRDefault="00CF066E" w:rsidP="00B7446B">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1E510341" w14:textId="77777777" w:rsidR="00CF066E" w:rsidRPr="00E308B3" w:rsidRDefault="00CF066E" w:rsidP="00B7446B">
            <w:pPr>
              <w:rPr>
                <w:rFonts w:asciiTheme="minorHAnsi" w:hAnsiTheme="minorHAnsi" w:cstheme="minorHAnsi"/>
                <w:sz w:val="22"/>
                <w:szCs w:val="22"/>
              </w:rPr>
            </w:pPr>
          </w:p>
        </w:tc>
      </w:tr>
      <w:tr w:rsidR="00CF066E" w:rsidRPr="00E308B3" w14:paraId="77AE0673" w14:textId="77777777" w:rsidTr="00B7446B">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22D514C0" w14:textId="77777777" w:rsidR="00CF066E" w:rsidRPr="00E308B3" w:rsidRDefault="00CF066E" w:rsidP="00B7446B">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6389D640" w14:textId="77777777" w:rsidR="00CF066E" w:rsidRPr="00E308B3" w:rsidRDefault="00CF066E" w:rsidP="00B7446B">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39ED408C" w14:textId="77777777" w:rsidR="00CF066E" w:rsidRPr="00E308B3" w:rsidRDefault="00CF066E" w:rsidP="00B7446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DD218E5" w14:textId="77777777" w:rsidR="00CF066E" w:rsidRPr="00E308B3" w:rsidRDefault="00CF066E" w:rsidP="00B7446B">
            <w:pPr>
              <w:rPr>
                <w:rFonts w:asciiTheme="minorHAnsi" w:hAnsiTheme="minorHAnsi" w:cstheme="minorHAnsi"/>
                <w:sz w:val="22"/>
                <w:szCs w:val="22"/>
              </w:rPr>
            </w:pPr>
          </w:p>
          <w:p w14:paraId="6011E175" w14:textId="77777777" w:rsidR="00CF066E" w:rsidRPr="00E308B3" w:rsidRDefault="00CF066E" w:rsidP="00B7446B">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9031E4C" w14:textId="77777777" w:rsidR="00CF066E" w:rsidRPr="00E308B3" w:rsidRDefault="00CF066E" w:rsidP="00B7446B">
            <w:pPr>
              <w:rPr>
                <w:rFonts w:asciiTheme="minorHAnsi" w:hAnsiTheme="minorHAnsi" w:cstheme="minorHAnsi"/>
                <w:sz w:val="22"/>
                <w:szCs w:val="22"/>
              </w:rPr>
            </w:pPr>
          </w:p>
        </w:tc>
      </w:tr>
      <w:tr w:rsidR="00CF066E" w:rsidRPr="00E308B3" w14:paraId="677A65E1" w14:textId="77777777" w:rsidTr="00B7446B">
        <w:tc>
          <w:tcPr>
            <w:tcW w:w="2870" w:type="dxa"/>
            <w:tcBorders>
              <w:top w:val="nil"/>
              <w:left w:val="single" w:sz="12" w:space="0" w:color="auto"/>
              <w:bottom w:val="nil"/>
              <w:right w:val="nil"/>
            </w:tcBorders>
            <w:shd w:val="clear" w:color="auto" w:fill="auto"/>
            <w:tcMar>
              <w:left w:w="0" w:type="dxa"/>
              <w:right w:w="0" w:type="dxa"/>
            </w:tcMar>
            <w:vAlign w:val="center"/>
          </w:tcPr>
          <w:p w14:paraId="6A3A567F" w14:textId="77777777" w:rsidR="00CF066E" w:rsidRPr="00E308B3" w:rsidRDefault="00CF066E" w:rsidP="00B7446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5B15358E" w14:textId="77777777" w:rsidR="00CF066E" w:rsidRPr="00E308B3" w:rsidRDefault="00CF066E" w:rsidP="00B7446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57B4663F" w14:textId="77777777" w:rsidR="00CF066E" w:rsidRPr="00E308B3" w:rsidRDefault="00CF066E" w:rsidP="00B7446B">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EC35AAD" w14:textId="77777777" w:rsidR="00CF066E" w:rsidRPr="00E308B3" w:rsidRDefault="00CF066E" w:rsidP="00B7446B">
            <w:pPr>
              <w:rPr>
                <w:rFonts w:asciiTheme="minorHAnsi" w:hAnsiTheme="minorHAnsi" w:cstheme="minorHAnsi"/>
                <w:sz w:val="22"/>
                <w:szCs w:val="22"/>
              </w:rPr>
            </w:pPr>
          </w:p>
        </w:tc>
      </w:tr>
      <w:tr w:rsidR="00CF066E" w:rsidRPr="00E308B3" w14:paraId="55BB566D" w14:textId="77777777" w:rsidTr="00B7446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DA34A12" w14:textId="77777777" w:rsidR="00CF066E" w:rsidRPr="00E308B3" w:rsidRDefault="00CF066E" w:rsidP="00B7446B">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C5D6C81" w14:textId="77777777" w:rsidR="00CF066E" w:rsidRPr="00E308B3" w:rsidRDefault="00CF066E" w:rsidP="00B7446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07187426" w14:textId="77777777" w:rsidR="00CF066E" w:rsidRPr="00E308B3" w:rsidRDefault="00CF066E" w:rsidP="00B7446B">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502C7CC4" w14:textId="77777777" w:rsidR="00CF066E" w:rsidRPr="00E308B3" w:rsidRDefault="00CF066E" w:rsidP="00B7446B">
            <w:pPr>
              <w:rPr>
                <w:rFonts w:asciiTheme="minorHAnsi" w:hAnsiTheme="minorHAnsi" w:cstheme="minorHAnsi"/>
                <w:sz w:val="22"/>
                <w:szCs w:val="22"/>
              </w:rPr>
            </w:pPr>
          </w:p>
        </w:tc>
      </w:tr>
    </w:tbl>
    <w:p w14:paraId="0EEF6AAB" w14:textId="77777777" w:rsidR="00CF066E" w:rsidRPr="00E308B3" w:rsidRDefault="00CF066E" w:rsidP="00CF066E">
      <w:pPr>
        <w:jc w:val="center"/>
        <w:rPr>
          <w:rFonts w:asciiTheme="minorHAnsi" w:hAnsiTheme="minorHAnsi" w:cstheme="minorHAnsi"/>
          <w:sz w:val="22"/>
          <w:szCs w:val="22"/>
        </w:rPr>
      </w:pPr>
    </w:p>
    <w:p w14:paraId="11DBD826" w14:textId="77777777" w:rsidR="00CF066E" w:rsidRDefault="00CF066E" w:rsidP="00CF066E">
      <w:pPr>
        <w:jc w:val="both"/>
        <w:rPr>
          <w:rFonts w:asciiTheme="minorHAnsi" w:hAnsiTheme="minorHAnsi" w:cstheme="minorHAnsi"/>
          <w:sz w:val="22"/>
          <w:szCs w:val="22"/>
        </w:rPr>
      </w:pPr>
    </w:p>
    <w:p w14:paraId="39FFDBDC" w14:textId="77777777" w:rsidR="00CF066E" w:rsidRPr="00E308B3" w:rsidRDefault="00CF066E" w:rsidP="00CF066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27A24749" w14:textId="77777777" w:rsidR="00CF066E" w:rsidRPr="00E308B3" w:rsidRDefault="00CF066E" w:rsidP="00CF066E">
      <w:pPr>
        <w:jc w:val="both"/>
        <w:rPr>
          <w:rFonts w:asciiTheme="minorHAnsi" w:hAnsiTheme="minorHAnsi" w:cstheme="minorHAnsi"/>
          <w:sz w:val="22"/>
          <w:szCs w:val="22"/>
        </w:rPr>
      </w:pPr>
    </w:p>
    <w:p w14:paraId="1795967C" w14:textId="3273B33D" w:rsidR="00CF066E" w:rsidRPr="003B31EF" w:rsidRDefault="00CF066E" w:rsidP="00CF066E">
      <w:pPr>
        <w:jc w:val="both"/>
        <w:rPr>
          <w:rFonts w:asciiTheme="minorHAnsi" w:hAnsiTheme="minorHAnsi" w:cstheme="minorHAns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xml:space="preserve">, compromiso de cumplimiento y manifiesto </w:t>
      </w:r>
      <w:r>
        <w:rPr>
          <w:rFonts w:asciiTheme="minorHAnsi" w:hAnsiTheme="minorHAnsi" w:cstheme="minorHAnsi"/>
          <w:sz w:val="22"/>
          <w:szCs w:val="22"/>
          <w:lang w:val="es-ES_tradnl"/>
        </w:rPr>
        <w:t>que</w:t>
      </w:r>
      <w:r w:rsidRPr="003B31EF">
        <w:rPr>
          <w:rFonts w:asciiTheme="minorHAnsi" w:hAnsiTheme="minorHAnsi" w:cstheme="minorHAnsi"/>
          <w:sz w:val="22"/>
          <w:szCs w:val="22"/>
        </w:rPr>
        <w:t xml:space="preserve"> la empresa a la cual represento cumplirá con </w:t>
      </w:r>
      <w:r>
        <w:rPr>
          <w:rFonts w:asciiTheme="minorHAnsi" w:hAnsiTheme="minorHAnsi" w:cstheme="minorHAnsi"/>
          <w:sz w:val="22"/>
          <w:szCs w:val="22"/>
        </w:rPr>
        <w:t xml:space="preserve">todo </w:t>
      </w:r>
      <w:r w:rsidRPr="000D02C3">
        <w:rPr>
          <w:rFonts w:ascii="Calibri" w:hAnsi="Calibri" w:cs="Calibri"/>
          <w:color w:val="000000"/>
          <w:sz w:val="22"/>
          <w:szCs w:val="22"/>
        </w:rPr>
        <w:t xml:space="preserve">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183031">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Parte</w:t>
      </w:r>
      <w:r w:rsidRPr="000D02C3">
        <w:rPr>
          <w:rFonts w:ascii="Calibri" w:hAnsi="Calibri" w:cs="Calibri"/>
          <w:color w:val="000000"/>
          <w:sz w:val="22"/>
          <w:szCs w:val="22"/>
        </w:rPr>
        <w:t xml:space="preserv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Pr>
          <w:rFonts w:ascii="Calibri" w:hAnsi="Calibri" w:cs="Calibri"/>
          <w:sz w:val="22"/>
          <w:szCs w:val="22"/>
        </w:rPr>
        <w:t>.</w:t>
      </w:r>
    </w:p>
    <w:p w14:paraId="60BADA27" w14:textId="77777777" w:rsidR="00CF066E" w:rsidRDefault="00CF066E" w:rsidP="00CF066E"/>
    <w:p w14:paraId="7B4FF277" w14:textId="77777777" w:rsidR="00CF066E" w:rsidRDefault="00CF066E" w:rsidP="00CF066E">
      <w:pPr>
        <w:jc w:val="center"/>
        <w:rPr>
          <w:rFonts w:ascii="Calibri" w:hAnsi="Calibri" w:cs="Calibri"/>
          <w:b/>
          <w:sz w:val="22"/>
          <w:szCs w:val="16"/>
        </w:rPr>
      </w:pPr>
    </w:p>
    <w:p w14:paraId="4515B970" w14:textId="77777777" w:rsidR="00CF066E" w:rsidRDefault="00CF066E" w:rsidP="00CF066E">
      <w:pPr>
        <w:jc w:val="center"/>
        <w:rPr>
          <w:rFonts w:ascii="Calibri" w:hAnsi="Calibri" w:cs="Calibri"/>
          <w:b/>
          <w:sz w:val="22"/>
          <w:szCs w:val="16"/>
        </w:rPr>
      </w:pPr>
    </w:p>
    <w:p w14:paraId="6D77E16A" w14:textId="77777777" w:rsidR="00CF066E" w:rsidRDefault="00CF066E" w:rsidP="00CF066E">
      <w:pPr>
        <w:jc w:val="center"/>
        <w:rPr>
          <w:rFonts w:ascii="Calibri" w:hAnsi="Calibri" w:cs="Calibri"/>
          <w:b/>
          <w:sz w:val="22"/>
          <w:szCs w:val="16"/>
        </w:rPr>
      </w:pPr>
    </w:p>
    <w:p w14:paraId="2B0F96A5" w14:textId="77777777" w:rsidR="00CF066E" w:rsidRDefault="00CF066E" w:rsidP="00CF066E">
      <w:pPr>
        <w:jc w:val="center"/>
        <w:rPr>
          <w:rFonts w:ascii="Calibri" w:hAnsi="Calibri" w:cs="Calibri"/>
          <w:b/>
          <w:sz w:val="22"/>
          <w:szCs w:val="16"/>
        </w:rPr>
      </w:pPr>
    </w:p>
    <w:p w14:paraId="10130A97" w14:textId="77777777" w:rsidR="00CF066E" w:rsidRDefault="00CF066E" w:rsidP="00CF066E">
      <w:pPr>
        <w:jc w:val="center"/>
        <w:rPr>
          <w:rFonts w:ascii="Calibri" w:hAnsi="Calibri" w:cs="Calibri"/>
          <w:b/>
          <w:sz w:val="22"/>
          <w:szCs w:val="16"/>
        </w:rPr>
      </w:pPr>
    </w:p>
    <w:p w14:paraId="458A03BE" w14:textId="77777777" w:rsidR="00CF066E" w:rsidRPr="00552079" w:rsidRDefault="00CF066E" w:rsidP="00CF066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ABE7566" w14:textId="77777777" w:rsidR="00CF066E" w:rsidRPr="00552079" w:rsidRDefault="00CF066E" w:rsidP="00CF066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7AAC10A" w14:textId="77777777" w:rsidR="00CF066E" w:rsidRPr="00552079" w:rsidRDefault="00CF066E" w:rsidP="00CF066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2A5B2AD" w14:textId="77777777" w:rsidR="00CF066E" w:rsidRPr="00CF066E" w:rsidRDefault="00CF066E" w:rsidP="00BD420D">
      <w:pPr>
        <w:jc w:val="center"/>
        <w:rPr>
          <w:rFonts w:asciiTheme="minorHAnsi" w:hAnsiTheme="minorHAnsi" w:cstheme="minorHAnsi"/>
          <w:b/>
          <w:sz w:val="22"/>
          <w:szCs w:val="22"/>
          <w:lang w:val="es-BO"/>
        </w:rPr>
      </w:pPr>
    </w:p>
    <w:p w14:paraId="79C454F6" w14:textId="77777777" w:rsidR="00CF066E" w:rsidRDefault="00CF066E" w:rsidP="00BD420D">
      <w:pPr>
        <w:jc w:val="center"/>
        <w:rPr>
          <w:rFonts w:asciiTheme="minorHAnsi" w:hAnsiTheme="minorHAnsi" w:cstheme="minorHAnsi"/>
          <w:b/>
          <w:sz w:val="22"/>
          <w:szCs w:val="22"/>
        </w:rPr>
      </w:pPr>
    </w:p>
    <w:p w14:paraId="7BFC5175" w14:textId="77777777" w:rsidR="00CF066E" w:rsidRDefault="00CF066E" w:rsidP="00BD420D">
      <w:pPr>
        <w:jc w:val="center"/>
        <w:rPr>
          <w:rFonts w:asciiTheme="minorHAnsi" w:hAnsiTheme="minorHAnsi" w:cstheme="minorHAnsi"/>
          <w:b/>
          <w:sz w:val="22"/>
          <w:szCs w:val="22"/>
        </w:rPr>
      </w:pPr>
    </w:p>
    <w:p w14:paraId="541C8245" w14:textId="77777777" w:rsidR="00CF066E" w:rsidRDefault="00CF066E" w:rsidP="00BD420D">
      <w:pPr>
        <w:jc w:val="center"/>
        <w:rPr>
          <w:rFonts w:asciiTheme="minorHAnsi" w:hAnsiTheme="minorHAnsi" w:cstheme="minorHAnsi"/>
          <w:b/>
          <w:sz w:val="22"/>
          <w:szCs w:val="22"/>
        </w:rPr>
      </w:pPr>
    </w:p>
    <w:p w14:paraId="64BE667C" w14:textId="77777777" w:rsidR="00CF066E" w:rsidRDefault="00CF066E" w:rsidP="00BD420D">
      <w:pPr>
        <w:jc w:val="center"/>
        <w:rPr>
          <w:rFonts w:asciiTheme="minorHAnsi" w:hAnsiTheme="minorHAnsi" w:cstheme="minorHAnsi"/>
          <w:b/>
          <w:sz w:val="22"/>
          <w:szCs w:val="22"/>
        </w:rPr>
      </w:pPr>
    </w:p>
    <w:p w14:paraId="776E7F95" w14:textId="77777777" w:rsidR="00CF066E" w:rsidRDefault="00CF066E" w:rsidP="00BD420D">
      <w:pPr>
        <w:jc w:val="center"/>
        <w:rPr>
          <w:rFonts w:asciiTheme="minorHAnsi" w:hAnsiTheme="minorHAnsi" w:cstheme="minorHAnsi"/>
          <w:b/>
          <w:sz w:val="22"/>
          <w:szCs w:val="22"/>
        </w:rPr>
      </w:pPr>
    </w:p>
    <w:p w14:paraId="65215D7B" w14:textId="77777777" w:rsidR="00CF066E" w:rsidRDefault="00CF066E" w:rsidP="00BD420D">
      <w:pPr>
        <w:jc w:val="center"/>
        <w:rPr>
          <w:rFonts w:asciiTheme="minorHAnsi" w:hAnsiTheme="minorHAnsi" w:cstheme="minorHAnsi"/>
          <w:b/>
          <w:sz w:val="22"/>
          <w:szCs w:val="22"/>
        </w:rPr>
      </w:pPr>
    </w:p>
    <w:p w14:paraId="4C0C1651" w14:textId="77777777" w:rsidR="00CF066E" w:rsidRDefault="00CF066E" w:rsidP="00BD420D">
      <w:pPr>
        <w:jc w:val="center"/>
        <w:rPr>
          <w:rFonts w:asciiTheme="minorHAnsi" w:hAnsiTheme="minorHAnsi" w:cstheme="minorHAnsi"/>
          <w:b/>
          <w:sz w:val="22"/>
          <w:szCs w:val="22"/>
        </w:rPr>
      </w:pPr>
    </w:p>
    <w:p w14:paraId="06C10B14" w14:textId="77777777" w:rsidR="00CF066E" w:rsidRDefault="00CF066E" w:rsidP="00BD420D">
      <w:pPr>
        <w:jc w:val="center"/>
        <w:rPr>
          <w:rFonts w:asciiTheme="minorHAnsi" w:hAnsiTheme="minorHAnsi" w:cstheme="minorHAnsi"/>
          <w:b/>
          <w:sz w:val="22"/>
          <w:szCs w:val="22"/>
        </w:rPr>
      </w:pPr>
    </w:p>
    <w:p w14:paraId="36D2B617" w14:textId="77777777" w:rsidR="00CF066E" w:rsidRDefault="00CF066E" w:rsidP="00BD420D">
      <w:pPr>
        <w:jc w:val="center"/>
        <w:rPr>
          <w:rFonts w:asciiTheme="minorHAnsi" w:hAnsiTheme="minorHAnsi" w:cstheme="minorHAnsi"/>
          <w:b/>
          <w:sz w:val="22"/>
          <w:szCs w:val="22"/>
        </w:rPr>
      </w:pPr>
    </w:p>
    <w:p w14:paraId="4CA05032" w14:textId="77777777" w:rsidR="00CF066E" w:rsidRDefault="00CF066E" w:rsidP="00BD420D">
      <w:pPr>
        <w:jc w:val="center"/>
        <w:rPr>
          <w:rFonts w:asciiTheme="minorHAnsi" w:hAnsiTheme="minorHAnsi" w:cstheme="minorHAnsi"/>
          <w:b/>
          <w:sz w:val="22"/>
          <w:szCs w:val="22"/>
        </w:rPr>
      </w:pPr>
    </w:p>
    <w:p w14:paraId="3D315EB6" w14:textId="77777777" w:rsidR="00CF066E" w:rsidRDefault="00CF066E" w:rsidP="00BD420D">
      <w:pPr>
        <w:jc w:val="center"/>
        <w:rPr>
          <w:rFonts w:asciiTheme="minorHAnsi" w:hAnsiTheme="minorHAnsi" w:cstheme="minorHAnsi"/>
          <w:b/>
          <w:sz w:val="22"/>
          <w:szCs w:val="22"/>
        </w:rPr>
      </w:pPr>
    </w:p>
    <w:p w14:paraId="2A0B5013" w14:textId="77777777" w:rsidR="00CF066E" w:rsidRDefault="00CF066E" w:rsidP="00BD420D">
      <w:pPr>
        <w:jc w:val="center"/>
        <w:rPr>
          <w:rFonts w:asciiTheme="minorHAnsi" w:hAnsiTheme="minorHAnsi" w:cstheme="minorHAnsi"/>
          <w:b/>
          <w:sz w:val="22"/>
          <w:szCs w:val="22"/>
        </w:rPr>
      </w:pPr>
    </w:p>
    <w:p w14:paraId="0F0BA838" w14:textId="77777777" w:rsidR="00CF066E" w:rsidRDefault="00CF066E" w:rsidP="00BD420D">
      <w:pPr>
        <w:jc w:val="center"/>
        <w:rPr>
          <w:rFonts w:asciiTheme="minorHAnsi" w:hAnsiTheme="minorHAnsi" w:cstheme="minorHAnsi"/>
          <w:b/>
          <w:sz w:val="22"/>
          <w:szCs w:val="22"/>
        </w:rPr>
      </w:pPr>
    </w:p>
    <w:p w14:paraId="4D41327A" w14:textId="77777777" w:rsidR="00CF066E" w:rsidRDefault="00CF066E" w:rsidP="00BD420D">
      <w:pPr>
        <w:jc w:val="center"/>
        <w:rPr>
          <w:rFonts w:asciiTheme="minorHAnsi" w:hAnsiTheme="minorHAnsi" w:cstheme="minorHAnsi"/>
          <w:b/>
          <w:sz w:val="22"/>
          <w:szCs w:val="22"/>
        </w:rPr>
      </w:pPr>
    </w:p>
    <w:p w14:paraId="593A4CC2" w14:textId="77777777" w:rsidR="00CF066E" w:rsidRDefault="00CF066E" w:rsidP="00BD420D">
      <w:pPr>
        <w:jc w:val="center"/>
        <w:rPr>
          <w:rFonts w:asciiTheme="minorHAnsi" w:hAnsiTheme="minorHAnsi" w:cstheme="minorHAnsi"/>
          <w:b/>
          <w:sz w:val="22"/>
          <w:szCs w:val="22"/>
        </w:rPr>
      </w:pPr>
    </w:p>
    <w:p w14:paraId="2C9F9189" w14:textId="77777777" w:rsidR="00CF066E" w:rsidRDefault="00CF066E"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bookmarkStart w:id="5" w:name="_GoBack"/>
      <w:bookmarkEnd w:id="5"/>
      <w:r w:rsidRPr="0079099D">
        <w:rPr>
          <w:rFonts w:asciiTheme="minorHAnsi" w:hAnsiTheme="minorHAnsi" w:cstheme="minorHAnsi"/>
          <w:b/>
          <w:sz w:val="22"/>
          <w:szCs w:val="22"/>
        </w:rPr>
        <w:t>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26F4469C" w:rsidR="00BD420D" w:rsidRPr="00F12DD2" w:rsidRDefault="00BD420D" w:rsidP="00BE10E1">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BE10E1">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BE10E1">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BE10E1">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BE10E1">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BE10E1">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BE10E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BE10E1">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BE10E1">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BE10E1">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750CD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2125C9">
      <w:pPr>
        <w:pStyle w:val="Sinespaciado"/>
        <w:ind w:left="284"/>
        <w:jc w:val="both"/>
        <w:rPr>
          <w:rFonts w:asciiTheme="minorHAnsi" w:hAnsiTheme="minorHAnsi" w:cstheme="minorHAnsi"/>
        </w:rPr>
      </w:pPr>
    </w:p>
    <w:p w14:paraId="42A968A3" w14:textId="07AE3575"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2125C9">
      <w:pPr>
        <w:pStyle w:val="Sinespaciado"/>
        <w:ind w:left="284"/>
        <w:jc w:val="both"/>
        <w:rPr>
          <w:rFonts w:asciiTheme="minorHAnsi" w:hAnsiTheme="minorHAnsi" w:cstheme="minorHAnsi"/>
        </w:rPr>
      </w:pPr>
    </w:p>
    <w:p w14:paraId="0366C14F" w14:textId="77777777"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BE10E1">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D162342" w14:textId="08EFF707"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8E46B6E" w14:textId="77777777" w:rsidR="00750CDD" w:rsidRDefault="00750CDD" w:rsidP="00750CDD">
      <w:pPr>
        <w:pStyle w:val="Sinespaciado"/>
        <w:ind w:left="426"/>
        <w:jc w:val="both"/>
        <w:rPr>
          <w:rFonts w:asciiTheme="minorHAnsi" w:hAnsiTheme="minorHAnsi" w:cstheme="minorHAnsi"/>
        </w:rPr>
      </w:pPr>
    </w:p>
    <w:p w14:paraId="0E3CE31E" w14:textId="77777777" w:rsidR="00BD420D" w:rsidRPr="00552079" w:rsidRDefault="00BD420D" w:rsidP="00B542AA">
      <w:pP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2EDEF7E1" w14:textId="250D5C60" w:rsidR="00BD420D" w:rsidRDefault="00BD420D" w:rsidP="00B542AA">
      <w:pPr>
        <w:tabs>
          <w:tab w:val="left" w:pos="2581"/>
        </w:tabs>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5AE55" w14:textId="77777777" w:rsidR="00BE10E1" w:rsidRDefault="00BE10E1">
      <w:r>
        <w:separator/>
      </w:r>
    </w:p>
  </w:endnote>
  <w:endnote w:type="continuationSeparator" w:id="0">
    <w:p w14:paraId="2CDEF3C6" w14:textId="77777777" w:rsidR="00BE10E1" w:rsidRDefault="00BE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FA735E" w:rsidRDefault="00FA735E">
    <w:pPr>
      <w:pStyle w:val="Piedepgina"/>
      <w:jc w:val="right"/>
    </w:pPr>
    <w:r>
      <w:fldChar w:fldCharType="begin"/>
    </w:r>
    <w:r>
      <w:instrText xml:space="preserve"> PAGE   \* MERGEFORMAT </w:instrText>
    </w:r>
    <w:r>
      <w:fldChar w:fldCharType="separate"/>
    </w:r>
    <w:r w:rsidR="0090790E">
      <w:rPr>
        <w:noProof/>
      </w:rPr>
      <w:t>37</w:t>
    </w:r>
    <w:r>
      <w:fldChar w:fldCharType="end"/>
    </w:r>
  </w:p>
  <w:p w14:paraId="310C69EE" w14:textId="77777777" w:rsidR="00FA735E" w:rsidRDefault="00FA73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61C0A" w14:textId="77777777" w:rsidR="00BE10E1" w:rsidRDefault="00BE10E1">
      <w:r>
        <w:separator/>
      </w:r>
    </w:p>
  </w:footnote>
  <w:footnote w:type="continuationSeparator" w:id="0">
    <w:p w14:paraId="19C78F3C" w14:textId="77777777" w:rsidR="00BE10E1" w:rsidRDefault="00BE10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56762AC1"/>
    <w:multiLevelType w:val="hybridMultilevel"/>
    <w:tmpl w:val="E75A13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1A47287"/>
    <w:multiLevelType w:val="hybridMultilevel"/>
    <w:tmpl w:val="E75A13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3A8392E"/>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79F62747"/>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AD77003"/>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3"/>
  </w:num>
  <w:num w:numId="3">
    <w:abstractNumId w:val="32"/>
  </w:num>
  <w:num w:numId="4">
    <w:abstractNumId w:val="6"/>
  </w:num>
  <w:num w:numId="5">
    <w:abstractNumId w:val="20"/>
  </w:num>
  <w:num w:numId="6">
    <w:abstractNumId w:val="22"/>
  </w:num>
  <w:num w:numId="7">
    <w:abstractNumId w:val="0"/>
  </w:num>
  <w:num w:numId="8">
    <w:abstractNumId w:val="34"/>
  </w:num>
  <w:num w:numId="9">
    <w:abstractNumId w:val="15"/>
  </w:num>
  <w:num w:numId="10">
    <w:abstractNumId w:val="41"/>
  </w:num>
  <w:num w:numId="11">
    <w:abstractNumId w:val="4"/>
  </w:num>
  <w:num w:numId="12">
    <w:abstractNumId w:val="7"/>
  </w:num>
  <w:num w:numId="13">
    <w:abstractNumId w:val="27"/>
  </w:num>
  <w:num w:numId="14">
    <w:abstractNumId w:val="25"/>
  </w:num>
  <w:num w:numId="15">
    <w:abstractNumId w:val="28"/>
  </w:num>
  <w:num w:numId="16">
    <w:abstractNumId w:val="11"/>
  </w:num>
  <w:num w:numId="17">
    <w:abstractNumId w:val="2"/>
  </w:num>
  <w:num w:numId="18">
    <w:abstractNumId w:val="33"/>
  </w:num>
  <w:num w:numId="19">
    <w:abstractNumId w:val="1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2"/>
  </w:num>
  <w:num w:numId="23">
    <w:abstractNumId w:val="30"/>
  </w:num>
  <w:num w:numId="24">
    <w:abstractNumId w:val="23"/>
  </w:num>
  <w:num w:numId="25">
    <w:abstractNumId w:val="19"/>
  </w:num>
  <w:num w:numId="26">
    <w:abstractNumId w:val="26"/>
  </w:num>
  <w:num w:numId="27">
    <w:abstractNumId w:val="24"/>
  </w:num>
  <w:num w:numId="28">
    <w:abstractNumId w:val="31"/>
  </w:num>
  <w:num w:numId="29">
    <w:abstractNumId w:val="14"/>
  </w:num>
  <w:num w:numId="30">
    <w:abstractNumId w:val="8"/>
  </w:num>
  <w:num w:numId="31">
    <w:abstractNumId w:val="35"/>
  </w:num>
  <w:num w:numId="32">
    <w:abstractNumId w:val="36"/>
  </w:num>
  <w:num w:numId="33">
    <w:abstractNumId w:val="1"/>
  </w:num>
  <w:num w:numId="34">
    <w:abstractNumId w:val="37"/>
  </w:num>
  <w:num w:numId="35">
    <w:abstractNumId w:val="21"/>
  </w:num>
  <w:num w:numId="36">
    <w:abstractNumId w:val="17"/>
  </w:num>
  <w:num w:numId="37">
    <w:abstractNumId w:val="39"/>
  </w:num>
  <w:num w:numId="38">
    <w:abstractNumId w:val="5"/>
  </w:num>
  <w:num w:numId="39">
    <w:abstractNumId w:val="42"/>
  </w:num>
  <w:num w:numId="40">
    <w:abstractNumId w:val="10"/>
  </w:num>
  <w:num w:numId="41">
    <w:abstractNumId w:val="29"/>
  </w:num>
  <w:num w:numId="42">
    <w:abstractNumId w:val="40"/>
  </w:num>
  <w:num w:numId="43">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229"/>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CE3"/>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466C"/>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6B90"/>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B33"/>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220"/>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4CA"/>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84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681"/>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1D6E"/>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493"/>
    <w:rsid w:val="00391811"/>
    <w:rsid w:val="00391FD4"/>
    <w:rsid w:val="00392340"/>
    <w:rsid w:val="00392B3E"/>
    <w:rsid w:val="00392C27"/>
    <w:rsid w:val="0039314B"/>
    <w:rsid w:val="00393231"/>
    <w:rsid w:val="003933D7"/>
    <w:rsid w:val="00393583"/>
    <w:rsid w:val="00393AA4"/>
    <w:rsid w:val="00393D82"/>
    <w:rsid w:val="003941AC"/>
    <w:rsid w:val="00394C5B"/>
    <w:rsid w:val="003954E1"/>
    <w:rsid w:val="0039550C"/>
    <w:rsid w:val="00395E21"/>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07F7B"/>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6E5F"/>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2D0"/>
    <w:rsid w:val="00475BA2"/>
    <w:rsid w:val="0047671D"/>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21"/>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1F6C"/>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89"/>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372"/>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153"/>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B8"/>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A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A2F"/>
    <w:rsid w:val="006C2B71"/>
    <w:rsid w:val="006C2DB5"/>
    <w:rsid w:val="006C327D"/>
    <w:rsid w:val="006C3347"/>
    <w:rsid w:val="006C33FE"/>
    <w:rsid w:val="006C35FE"/>
    <w:rsid w:val="006C3E5E"/>
    <w:rsid w:val="006C42CF"/>
    <w:rsid w:val="006C4671"/>
    <w:rsid w:val="006C5286"/>
    <w:rsid w:val="006C541D"/>
    <w:rsid w:val="006C575C"/>
    <w:rsid w:val="006C5DA2"/>
    <w:rsid w:val="006C6003"/>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26A"/>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6328"/>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2C3"/>
    <w:rsid w:val="008B05C5"/>
    <w:rsid w:val="008B068A"/>
    <w:rsid w:val="008B13C0"/>
    <w:rsid w:val="008B1477"/>
    <w:rsid w:val="008B18F4"/>
    <w:rsid w:val="008B1C27"/>
    <w:rsid w:val="008B3549"/>
    <w:rsid w:val="008B3A2B"/>
    <w:rsid w:val="008B3C8C"/>
    <w:rsid w:val="008B3F19"/>
    <w:rsid w:val="008B45EB"/>
    <w:rsid w:val="008B46F7"/>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1897"/>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431"/>
    <w:rsid w:val="0090763E"/>
    <w:rsid w:val="009077F5"/>
    <w:rsid w:val="0090790E"/>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380"/>
    <w:rsid w:val="009B4466"/>
    <w:rsid w:val="009B4948"/>
    <w:rsid w:val="009B4BB6"/>
    <w:rsid w:val="009B52CC"/>
    <w:rsid w:val="009B6146"/>
    <w:rsid w:val="009B6E82"/>
    <w:rsid w:val="009B7046"/>
    <w:rsid w:val="009B789F"/>
    <w:rsid w:val="009B79A1"/>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65BE"/>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84B"/>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286"/>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593"/>
    <w:rsid w:val="00B378E5"/>
    <w:rsid w:val="00B37EA0"/>
    <w:rsid w:val="00B40001"/>
    <w:rsid w:val="00B4049E"/>
    <w:rsid w:val="00B4062C"/>
    <w:rsid w:val="00B40AFC"/>
    <w:rsid w:val="00B40D0C"/>
    <w:rsid w:val="00B4134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0CE"/>
    <w:rsid w:val="00B47471"/>
    <w:rsid w:val="00B477DC"/>
    <w:rsid w:val="00B477E8"/>
    <w:rsid w:val="00B50D0C"/>
    <w:rsid w:val="00B50D51"/>
    <w:rsid w:val="00B50E95"/>
    <w:rsid w:val="00B5168C"/>
    <w:rsid w:val="00B517AF"/>
    <w:rsid w:val="00B52B6B"/>
    <w:rsid w:val="00B52B7F"/>
    <w:rsid w:val="00B53596"/>
    <w:rsid w:val="00B542AA"/>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435"/>
    <w:rsid w:val="00B63F03"/>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99F"/>
    <w:rsid w:val="00B75A92"/>
    <w:rsid w:val="00B767BE"/>
    <w:rsid w:val="00B76854"/>
    <w:rsid w:val="00B77243"/>
    <w:rsid w:val="00B772B0"/>
    <w:rsid w:val="00B77511"/>
    <w:rsid w:val="00B8021A"/>
    <w:rsid w:val="00B8067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4F4D"/>
    <w:rsid w:val="00B9567A"/>
    <w:rsid w:val="00B95DC2"/>
    <w:rsid w:val="00B965BD"/>
    <w:rsid w:val="00B96F05"/>
    <w:rsid w:val="00B973DB"/>
    <w:rsid w:val="00B975A1"/>
    <w:rsid w:val="00BA09A5"/>
    <w:rsid w:val="00BA17CD"/>
    <w:rsid w:val="00BA1C70"/>
    <w:rsid w:val="00BA26D9"/>
    <w:rsid w:val="00BA2A75"/>
    <w:rsid w:val="00BA2F36"/>
    <w:rsid w:val="00BA357D"/>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0E1"/>
    <w:rsid w:val="00BE1427"/>
    <w:rsid w:val="00BE1E26"/>
    <w:rsid w:val="00BE1F70"/>
    <w:rsid w:val="00BE2A70"/>
    <w:rsid w:val="00BE2DBD"/>
    <w:rsid w:val="00BE360A"/>
    <w:rsid w:val="00BE3843"/>
    <w:rsid w:val="00BE39AD"/>
    <w:rsid w:val="00BE3B9C"/>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5D5A"/>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990"/>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039"/>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BC6"/>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73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5ECA"/>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66E"/>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7D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202"/>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027"/>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621B"/>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2C3D"/>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0406"/>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5D4"/>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2C7"/>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D2D"/>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A5B"/>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3AC"/>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1AB"/>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B2C"/>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35E"/>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proveedores@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erflores@ypfb.gob.b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148B1-C03F-4E73-92AF-963641AB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37</Pages>
  <Words>12016</Words>
  <Characters>66092</Characters>
  <Application>Microsoft Office Word</Application>
  <DocSecurity>0</DocSecurity>
  <Lines>550</Lines>
  <Paragraphs>155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77953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62</cp:revision>
  <cp:lastPrinted>2015-02-19T14:27:00Z</cp:lastPrinted>
  <dcterms:created xsi:type="dcterms:W3CDTF">2016-11-17T22:31:00Z</dcterms:created>
  <dcterms:modified xsi:type="dcterms:W3CDTF">2016-11-19T01:19:00Z</dcterms:modified>
</cp:coreProperties>
</file>