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61DCA" w:rsidRDefault="00861DC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61DCA" w:rsidRDefault="00861DCA" w:rsidP="007B5395">
                            <w:pPr>
                              <w:ind w:left="142"/>
                              <w:jc w:val="center"/>
                              <w:rPr>
                                <w:rFonts w:ascii="Verdana" w:hAnsi="Verdana"/>
                                <w:b/>
                              </w:rPr>
                            </w:pPr>
                          </w:p>
                          <w:p w:rsidR="00861DCA" w:rsidRDefault="00861DCA"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61DCA" w:rsidRPr="00103622" w:rsidRDefault="00861DCA" w:rsidP="007B5395">
                            <w:pPr>
                              <w:ind w:left="142"/>
                              <w:jc w:val="center"/>
                              <w:rPr>
                                <w:rFonts w:ascii="Century Gothic" w:hAnsi="Century Gothic" w:cs="Arial"/>
                                <w:b/>
                                <w:sz w:val="32"/>
                                <w:szCs w:val="32"/>
                                <w:lang w:val="es-MX"/>
                              </w:rPr>
                            </w:pPr>
                          </w:p>
                          <w:p w:rsidR="00861DCA" w:rsidRDefault="00861DC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61DCA" w:rsidRDefault="00861DCA" w:rsidP="007B5395">
                            <w:pPr>
                              <w:jc w:val="center"/>
                              <w:rPr>
                                <w:rFonts w:ascii="Century Gothic" w:hAnsi="Century Gothic" w:cs="Arial"/>
                                <w:b/>
                                <w:sz w:val="28"/>
                                <w:szCs w:val="32"/>
                              </w:rPr>
                            </w:pPr>
                          </w:p>
                          <w:p w:rsidR="00861DCA" w:rsidRDefault="00861DCA" w:rsidP="007B5395">
                            <w:pPr>
                              <w:jc w:val="center"/>
                              <w:rPr>
                                <w:rFonts w:ascii="Century Gothic" w:hAnsi="Century Gothic" w:cs="Arial"/>
                                <w:b/>
                                <w:sz w:val="28"/>
                                <w:szCs w:val="32"/>
                              </w:rPr>
                            </w:pPr>
                          </w:p>
                          <w:p w:rsidR="00861DCA" w:rsidRPr="00D94CE2" w:rsidRDefault="00861DC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61DCA" w:rsidRPr="00D94CE2" w:rsidRDefault="00861DC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61DCA" w:rsidRPr="00F40D69" w:rsidRDefault="00861DCA" w:rsidP="007B5395">
                            <w:pPr>
                              <w:ind w:left="142"/>
                              <w:jc w:val="center"/>
                              <w:rPr>
                                <w:rFonts w:ascii="Century Gothic" w:hAnsi="Century Gothic" w:cs="Arial"/>
                                <w:b/>
                                <w:sz w:val="28"/>
                                <w:szCs w:val="28"/>
                              </w:rPr>
                            </w:pPr>
                          </w:p>
                          <w:p w:rsidR="00861DCA" w:rsidRPr="00103622" w:rsidRDefault="00861DC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61DCA" w:rsidRPr="005F6C94" w:rsidRDefault="00861DCA" w:rsidP="007B5395">
                            <w:pPr>
                              <w:ind w:left="142"/>
                              <w:rPr>
                                <w:rFonts w:ascii="Century Gothic" w:hAnsi="Century Gothic"/>
                                <w:b/>
                                <w:sz w:val="28"/>
                                <w:szCs w:val="28"/>
                                <w:lang w:val="es-MX"/>
                              </w:rPr>
                            </w:pPr>
                          </w:p>
                          <w:p w:rsidR="00861DCA" w:rsidRPr="00D94CE2" w:rsidRDefault="00861DCA"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61DCA">
                              <w:rPr>
                                <w:rFonts w:ascii="Century Gothic" w:hAnsi="Century Gothic" w:cs="Century Gothic"/>
                                <w:b/>
                                <w:bCs/>
                                <w:sz w:val="28"/>
                                <w:szCs w:val="28"/>
                              </w:rPr>
                              <w:t>ADQUISICION DE MEDIDORES VOLUMETRICOS DE GLP CON LECTURADOR ELECTRONICO PARA CAMIONES GRANELEROS DE LA UGLP</w:t>
                            </w:r>
                          </w:p>
                          <w:p w:rsidR="00861DCA" w:rsidRPr="00D94CE2" w:rsidRDefault="00861DCA" w:rsidP="007B5395">
                            <w:pPr>
                              <w:jc w:val="center"/>
                              <w:rPr>
                                <w:rFonts w:ascii="Century Gothic" w:hAnsi="Century Gothic" w:cs="Century Gothic"/>
                                <w:b/>
                                <w:bCs/>
                                <w:color w:val="FF0000"/>
                                <w:sz w:val="28"/>
                                <w:szCs w:val="28"/>
                              </w:rPr>
                            </w:pPr>
                          </w:p>
                          <w:p w:rsidR="00861DCA" w:rsidRPr="00D94CE2" w:rsidRDefault="00861DCA"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61DCA">
                              <w:rPr>
                                <w:rFonts w:ascii="Century Gothic" w:hAnsi="Century Gothic" w:cs="Century Gothic"/>
                                <w:b/>
                                <w:bCs/>
                                <w:sz w:val="28"/>
                                <w:szCs w:val="28"/>
                              </w:rPr>
                              <w:t>GCC-CDL-DCOR-26-18</w:t>
                            </w:r>
                          </w:p>
                          <w:p w:rsidR="00861DCA" w:rsidRPr="00D94CE2" w:rsidRDefault="00861DCA" w:rsidP="007B5395">
                            <w:pPr>
                              <w:jc w:val="center"/>
                              <w:rPr>
                                <w:rFonts w:ascii="Century Gothic" w:hAnsi="Century Gothic" w:cs="Century Gothic"/>
                                <w:b/>
                                <w:bCs/>
                                <w:color w:val="FF0000"/>
                                <w:sz w:val="28"/>
                                <w:szCs w:val="28"/>
                              </w:rPr>
                            </w:pPr>
                          </w:p>
                          <w:p w:rsidR="00861DCA" w:rsidRPr="00D94CE2" w:rsidRDefault="00861DCA"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861DCA" w:rsidRPr="00103622" w:rsidRDefault="00861DCA" w:rsidP="007B5395">
                            <w:pPr>
                              <w:jc w:val="center"/>
                              <w:rPr>
                                <w:rFonts w:ascii="Century Gothic" w:hAnsi="Century Gothic"/>
                                <w:sz w:val="32"/>
                                <w:szCs w:val="32"/>
                                <w:lang w:val="es-ES_tradnl"/>
                              </w:rPr>
                            </w:pPr>
                          </w:p>
                          <w:p w:rsidR="00861DCA" w:rsidRPr="00103622" w:rsidRDefault="00861DCA" w:rsidP="007B5395">
                            <w:pPr>
                              <w:ind w:right="930"/>
                              <w:jc w:val="center"/>
                              <w:rPr>
                                <w:rFonts w:ascii="Century Gothic" w:hAnsi="Century Gothic"/>
                                <w:sz w:val="32"/>
                                <w:szCs w:val="32"/>
                                <w:lang w:val="es-ES_tradnl"/>
                              </w:rPr>
                            </w:pPr>
                          </w:p>
                          <w:p w:rsidR="00861DCA" w:rsidRPr="00103622" w:rsidRDefault="00861DCA" w:rsidP="007B5395">
                            <w:pPr>
                              <w:ind w:right="930"/>
                              <w:jc w:val="center"/>
                              <w:rPr>
                                <w:rFonts w:ascii="Century Gothic" w:hAnsi="Century Gothic"/>
                                <w:sz w:val="32"/>
                                <w:szCs w:val="32"/>
                                <w:lang w:val="es-ES_tradnl"/>
                              </w:rPr>
                            </w:pPr>
                          </w:p>
                          <w:p w:rsidR="00861DCA" w:rsidRDefault="00861DCA" w:rsidP="007B5395">
                            <w:pPr>
                              <w:ind w:right="930"/>
                              <w:jc w:val="center"/>
                              <w:rPr>
                                <w:rFonts w:ascii="Century Gothic" w:hAnsi="Century Gothic"/>
                                <w:lang w:val="es-ES_tradnl"/>
                              </w:rPr>
                            </w:pPr>
                          </w:p>
                          <w:p w:rsidR="00861DCA" w:rsidRPr="009C5A35" w:rsidRDefault="00861DCA"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861DCA" w:rsidRDefault="00861DC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61DCA" w:rsidRDefault="00861DCA" w:rsidP="007B5395">
                      <w:pPr>
                        <w:ind w:left="142"/>
                        <w:jc w:val="center"/>
                        <w:rPr>
                          <w:rFonts w:ascii="Verdana" w:hAnsi="Verdana"/>
                          <w:b/>
                        </w:rPr>
                      </w:pPr>
                    </w:p>
                    <w:p w:rsidR="00861DCA" w:rsidRDefault="00861DCA"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61DCA" w:rsidRPr="00103622" w:rsidRDefault="00861DCA" w:rsidP="007B5395">
                      <w:pPr>
                        <w:ind w:left="142"/>
                        <w:jc w:val="center"/>
                        <w:rPr>
                          <w:rFonts w:ascii="Century Gothic" w:hAnsi="Century Gothic" w:cs="Arial"/>
                          <w:b/>
                          <w:sz w:val="32"/>
                          <w:szCs w:val="32"/>
                          <w:lang w:val="es-MX"/>
                        </w:rPr>
                      </w:pPr>
                    </w:p>
                    <w:p w:rsidR="00861DCA" w:rsidRDefault="00861DC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61DCA" w:rsidRDefault="00861DCA" w:rsidP="007B5395">
                      <w:pPr>
                        <w:jc w:val="center"/>
                        <w:rPr>
                          <w:rFonts w:ascii="Century Gothic" w:hAnsi="Century Gothic" w:cs="Arial"/>
                          <w:b/>
                          <w:sz w:val="28"/>
                          <w:szCs w:val="32"/>
                        </w:rPr>
                      </w:pPr>
                    </w:p>
                    <w:p w:rsidR="00861DCA" w:rsidRDefault="00861DCA" w:rsidP="007B5395">
                      <w:pPr>
                        <w:jc w:val="center"/>
                        <w:rPr>
                          <w:rFonts w:ascii="Century Gothic" w:hAnsi="Century Gothic" w:cs="Arial"/>
                          <w:b/>
                          <w:sz w:val="28"/>
                          <w:szCs w:val="32"/>
                        </w:rPr>
                      </w:pPr>
                    </w:p>
                    <w:p w:rsidR="00861DCA" w:rsidRPr="00D94CE2" w:rsidRDefault="00861DC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61DCA" w:rsidRPr="00D94CE2" w:rsidRDefault="00861DC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61DCA" w:rsidRPr="00F40D69" w:rsidRDefault="00861DCA" w:rsidP="007B5395">
                      <w:pPr>
                        <w:ind w:left="142"/>
                        <w:jc w:val="center"/>
                        <w:rPr>
                          <w:rFonts w:ascii="Century Gothic" w:hAnsi="Century Gothic" w:cs="Arial"/>
                          <w:b/>
                          <w:sz w:val="28"/>
                          <w:szCs w:val="28"/>
                        </w:rPr>
                      </w:pPr>
                    </w:p>
                    <w:p w:rsidR="00861DCA" w:rsidRPr="00103622" w:rsidRDefault="00861DC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61DCA" w:rsidRPr="005F6C94" w:rsidRDefault="00861DCA" w:rsidP="007B5395">
                      <w:pPr>
                        <w:ind w:left="142"/>
                        <w:rPr>
                          <w:rFonts w:ascii="Century Gothic" w:hAnsi="Century Gothic"/>
                          <w:b/>
                          <w:sz w:val="28"/>
                          <w:szCs w:val="28"/>
                          <w:lang w:val="es-MX"/>
                        </w:rPr>
                      </w:pPr>
                    </w:p>
                    <w:p w:rsidR="00861DCA" w:rsidRPr="00D94CE2" w:rsidRDefault="00861DCA"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61DCA">
                        <w:rPr>
                          <w:rFonts w:ascii="Century Gothic" w:hAnsi="Century Gothic" w:cs="Century Gothic"/>
                          <w:b/>
                          <w:bCs/>
                          <w:sz w:val="28"/>
                          <w:szCs w:val="28"/>
                        </w:rPr>
                        <w:t>ADQUISICION DE MEDIDORES VOLUMETRICOS DE GLP CON LECTURADOR ELECTRONICO PARA CAMIONES GRANELEROS DE LA UGLP</w:t>
                      </w:r>
                    </w:p>
                    <w:p w:rsidR="00861DCA" w:rsidRPr="00D94CE2" w:rsidRDefault="00861DCA" w:rsidP="007B5395">
                      <w:pPr>
                        <w:jc w:val="center"/>
                        <w:rPr>
                          <w:rFonts w:ascii="Century Gothic" w:hAnsi="Century Gothic" w:cs="Century Gothic"/>
                          <w:b/>
                          <w:bCs/>
                          <w:color w:val="FF0000"/>
                          <w:sz w:val="28"/>
                          <w:szCs w:val="28"/>
                        </w:rPr>
                      </w:pPr>
                    </w:p>
                    <w:p w:rsidR="00861DCA" w:rsidRPr="00D94CE2" w:rsidRDefault="00861DCA"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61DCA">
                        <w:rPr>
                          <w:rFonts w:ascii="Century Gothic" w:hAnsi="Century Gothic" w:cs="Century Gothic"/>
                          <w:b/>
                          <w:bCs/>
                          <w:sz w:val="28"/>
                          <w:szCs w:val="28"/>
                        </w:rPr>
                        <w:t>GCC-CDL-DCOR-26-18</w:t>
                      </w:r>
                    </w:p>
                    <w:p w:rsidR="00861DCA" w:rsidRPr="00D94CE2" w:rsidRDefault="00861DCA" w:rsidP="007B5395">
                      <w:pPr>
                        <w:jc w:val="center"/>
                        <w:rPr>
                          <w:rFonts w:ascii="Century Gothic" w:hAnsi="Century Gothic" w:cs="Century Gothic"/>
                          <w:b/>
                          <w:bCs/>
                          <w:color w:val="FF0000"/>
                          <w:sz w:val="28"/>
                          <w:szCs w:val="28"/>
                        </w:rPr>
                      </w:pPr>
                    </w:p>
                    <w:p w:rsidR="00861DCA" w:rsidRPr="00D94CE2" w:rsidRDefault="00861DCA"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861DCA" w:rsidRPr="00103622" w:rsidRDefault="00861DCA" w:rsidP="007B5395">
                      <w:pPr>
                        <w:jc w:val="center"/>
                        <w:rPr>
                          <w:rFonts w:ascii="Century Gothic" w:hAnsi="Century Gothic"/>
                          <w:sz w:val="32"/>
                          <w:szCs w:val="32"/>
                          <w:lang w:val="es-ES_tradnl"/>
                        </w:rPr>
                      </w:pPr>
                    </w:p>
                    <w:p w:rsidR="00861DCA" w:rsidRPr="00103622" w:rsidRDefault="00861DCA" w:rsidP="007B5395">
                      <w:pPr>
                        <w:ind w:right="930"/>
                        <w:jc w:val="center"/>
                        <w:rPr>
                          <w:rFonts w:ascii="Century Gothic" w:hAnsi="Century Gothic"/>
                          <w:sz w:val="32"/>
                          <w:szCs w:val="32"/>
                          <w:lang w:val="es-ES_tradnl"/>
                        </w:rPr>
                      </w:pPr>
                    </w:p>
                    <w:p w:rsidR="00861DCA" w:rsidRPr="00103622" w:rsidRDefault="00861DCA" w:rsidP="007B5395">
                      <w:pPr>
                        <w:ind w:right="930"/>
                        <w:jc w:val="center"/>
                        <w:rPr>
                          <w:rFonts w:ascii="Century Gothic" w:hAnsi="Century Gothic"/>
                          <w:sz w:val="32"/>
                          <w:szCs w:val="32"/>
                          <w:lang w:val="es-ES_tradnl"/>
                        </w:rPr>
                      </w:pPr>
                    </w:p>
                    <w:p w:rsidR="00861DCA" w:rsidRDefault="00861DCA" w:rsidP="007B5395">
                      <w:pPr>
                        <w:ind w:right="930"/>
                        <w:jc w:val="center"/>
                        <w:rPr>
                          <w:rFonts w:ascii="Century Gothic" w:hAnsi="Century Gothic"/>
                          <w:lang w:val="es-ES_tradnl"/>
                        </w:rPr>
                      </w:pPr>
                    </w:p>
                    <w:p w:rsidR="00861DCA" w:rsidRPr="009C5A35" w:rsidRDefault="00861DCA"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61DCA" w:rsidRPr="00AD6AF2" w:rsidRDefault="00861DCA" w:rsidP="00795A5A">
                            <w:pPr>
                              <w:ind w:right="930"/>
                              <w:jc w:val="center"/>
                              <w:rPr>
                                <w:rFonts w:ascii="Century Gothic" w:hAnsi="Century Gothic"/>
                                <w:sz w:val="14"/>
                                <w:lang w:val="es-ES_tradnl"/>
                              </w:rPr>
                            </w:pPr>
                          </w:p>
                          <w:p w:rsidR="00861DCA" w:rsidRPr="00AD6AF2" w:rsidRDefault="00861DC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861DCA" w:rsidRPr="00AD6AF2" w:rsidRDefault="00861DCA" w:rsidP="00795A5A">
                      <w:pPr>
                        <w:ind w:right="930"/>
                        <w:jc w:val="center"/>
                        <w:rPr>
                          <w:rFonts w:ascii="Century Gothic" w:hAnsi="Century Gothic"/>
                          <w:sz w:val="14"/>
                          <w:lang w:val="es-ES_tradnl"/>
                        </w:rPr>
                      </w:pPr>
                    </w:p>
                    <w:p w:rsidR="00861DCA" w:rsidRPr="00AD6AF2" w:rsidRDefault="00861DC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8C2EB6">
      <w:pPr>
        <w:jc w:val="center"/>
        <w:rPr>
          <w:rFonts w:ascii="Calibri" w:hAnsi="Calibri" w:cs="Calibri"/>
          <w:b/>
          <w:color w:val="FF0000"/>
          <w:sz w:val="18"/>
          <w:szCs w:val="18"/>
        </w:rPr>
      </w:pPr>
    </w:p>
    <w:p w:rsidR="00697ADF" w:rsidRDefault="00697ADF" w:rsidP="008C2EB6">
      <w:pPr>
        <w:jc w:val="center"/>
        <w:rPr>
          <w:rFonts w:ascii="Calibri" w:hAnsi="Calibri" w:cs="Calibri"/>
          <w:b/>
          <w:color w:val="FF0000"/>
          <w:sz w:val="18"/>
          <w:szCs w:val="18"/>
        </w:rPr>
      </w:pPr>
    </w:p>
    <w:p w:rsidR="00697ADF" w:rsidRDefault="00697ADF" w:rsidP="008C2EB6">
      <w:pPr>
        <w:jc w:val="center"/>
        <w:rPr>
          <w:rFonts w:ascii="Calibri" w:hAnsi="Calibri" w:cs="Calibri"/>
          <w:b/>
          <w:color w:val="FF0000"/>
          <w:sz w:val="18"/>
          <w:szCs w:val="18"/>
        </w:rPr>
      </w:pPr>
    </w:p>
    <w:p w:rsidR="00697ADF" w:rsidRDefault="00697ADF" w:rsidP="008C2EB6">
      <w:pPr>
        <w:jc w:val="center"/>
        <w:rPr>
          <w:rFonts w:ascii="Calibri" w:hAnsi="Calibri" w:cs="Calibri"/>
          <w:b/>
          <w:color w:val="FF0000"/>
          <w:sz w:val="18"/>
          <w:szCs w:val="18"/>
        </w:rPr>
      </w:pPr>
    </w:p>
    <w:p w:rsidR="00697ADF" w:rsidRDefault="00697ADF" w:rsidP="008C2EB6">
      <w:pPr>
        <w:jc w:val="center"/>
        <w:rPr>
          <w:rFonts w:ascii="Calibri" w:hAnsi="Calibri" w:cs="Calibri"/>
          <w:b/>
          <w:color w:val="FF0000"/>
          <w:sz w:val="18"/>
          <w:szCs w:val="18"/>
        </w:rPr>
      </w:pPr>
    </w:p>
    <w:p w:rsidR="00697ADF" w:rsidRDefault="00697ADF" w:rsidP="008C2EB6">
      <w:pPr>
        <w:jc w:val="center"/>
        <w:rPr>
          <w:rFonts w:ascii="Calibri" w:hAnsi="Calibri" w:cs="Calibri"/>
          <w:b/>
          <w:color w:val="FF0000"/>
          <w:sz w:val="18"/>
          <w:szCs w:val="18"/>
        </w:rPr>
      </w:pPr>
    </w:p>
    <w:p w:rsidR="00697ADF" w:rsidRDefault="00697ADF" w:rsidP="008C2EB6">
      <w:pPr>
        <w:jc w:val="center"/>
        <w:rPr>
          <w:rFonts w:ascii="Calibri" w:hAnsi="Calibri" w:cs="Calibri"/>
          <w:b/>
          <w:color w:val="FF0000"/>
          <w:sz w:val="18"/>
          <w:szCs w:val="18"/>
        </w:rPr>
      </w:pPr>
    </w:p>
    <w:p w:rsidR="00697ADF" w:rsidRDefault="00697ADF" w:rsidP="008C2EB6">
      <w:pPr>
        <w:jc w:val="center"/>
        <w:rPr>
          <w:rFonts w:ascii="Calibri" w:hAnsi="Calibri" w:cs="Calibri"/>
          <w:b/>
          <w:color w:val="FF0000"/>
          <w:sz w:val="18"/>
          <w:szCs w:val="18"/>
        </w:rPr>
      </w:pPr>
    </w:p>
    <w:p w:rsidR="00697ADF" w:rsidRPr="0073680C" w:rsidRDefault="00697ADF" w:rsidP="008C2EB6">
      <w:pPr>
        <w:jc w:val="center"/>
        <w:rPr>
          <w:rFonts w:ascii="Calibri" w:hAnsi="Calibri" w:cs="Calibri"/>
          <w:b/>
          <w:color w:val="FF0000"/>
          <w:sz w:val="18"/>
          <w:szCs w:val="18"/>
        </w:rPr>
      </w:pPr>
      <w:bookmarkStart w:id="0" w:name="_GoBack"/>
      <w:bookmarkEnd w:id="0"/>
    </w:p>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F3311E" w:rsidRDefault="00F3311E" w:rsidP="00AD7F60">
            <w:pPr>
              <w:rPr>
                <w:rFonts w:asciiTheme="minorHAnsi" w:eastAsia="Calibri" w:hAnsiTheme="minorHAnsi" w:cstheme="minorHAnsi"/>
                <w:b/>
                <w:sz w:val="22"/>
                <w:szCs w:val="22"/>
              </w:rPr>
            </w:pPr>
            <w:r w:rsidRPr="00F3311E">
              <w:rPr>
                <w:rFonts w:asciiTheme="minorHAnsi" w:eastAsia="Calibri" w:hAnsiTheme="minorHAnsi" w:cstheme="minorHAnsi"/>
                <w:b/>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F3311E" w:rsidRDefault="00F3311E" w:rsidP="00AD7F60">
            <w:pPr>
              <w:rPr>
                <w:rFonts w:asciiTheme="minorHAnsi" w:eastAsia="Calibri" w:hAnsiTheme="minorHAnsi" w:cstheme="minorHAnsi"/>
                <w:b/>
                <w:sz w:val="22"/>
                <w:szCs w:val="22"/>
              </w:rPr>
            </w:pPr>
            <w:r w:rsidRPr="00F3311E">
              <w:rPr>
                <w:rFonts w:asciiTheme="minorHAnsi" w:eastAsia="Calibri" w:hAnsiTheme="minorHAnsi" w:cstheme="minorHAnsi"/>
                <w:b/>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F3311E" w:rsidRDefault="00F3311E" w:rsidP="00AD7F60">
            <w:pPr>
              <w:rPr>
                <w:rFonts w:asciiTheme="minorHAnsi" w:eastAsia="Calibri" w:hAnsiTheme="minorHAnsi" w:cstheme="minorHAnsi"/>
                <w:b/>
                <w:sz w:val="22"/>
                <w:szCs w:val="22"/>
              </w:rPr>
            </w:pPr>
            <w:r w:rsidRPr="00F3311E">
              <w:rPr>
                <w:rFonts w:asciiTheme="minorHAnsi" w:eastAsia="Calibri" w:hAnsiTheme="minorHAnsi" w:cstheme="minorHAnsi"/>
                <w:b/>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F3311E" w:rsidRDefault="00F3311E" w:rsidP="00855E15">
            <w:pPr>
              <w:rPr>
                <w:rFonts w:asciiTheme="minorHAnsi" w:eastAsia="Calibri" w:hAnsiTheme="minorHAnsi" w:cstheme="minorHAnsi"/>
                <w:b/>
                <w:sz w:val="22"/>
                <w:szCs w:val="22"/>
              </w:rPr>
            </w:pPr>
            <w:r w:rsidRPr="00F3311E">
              <w:rPr>
                <w:rFonts w:asciiTheme="minorHAnsi" w:eastAsia="Calibri" w:hAnsiTheme="minorHAnsi" w:cstheme="minorHAnsi"/>
                <w:b/>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CF5F11">
              <w:rPr>
                <w:rFonts w:asciiTheme="minorHAnsi" w:hAnsiTheme="minorHAnsi" w:cstheme="minorHAnsi"/>
                <w:sz w:val="22"/>
                <w:szCs w:val="22"/>
              </w:rPr>
              <w:t xml:space="preserve"> 05/07/2018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CE021C" w:rsidRDefault="00CE021C" w:rsidP="00EA7EC8">
            <w:pPr>
              <w:jc w:val="both"/>
              <w:rPr>
                <w:rFonts w:asciiTheme="minorHAnsi" w:hAnsiTheme="minorHAnsi" w:cstheme="minorHAnsi"/>
                <w:sz w:val="22"/>
                <w:szCs w:val="22"/>
                <w:lang w:val="es-ES_tradnl"/>
              </w:rPr>
            </w:pPr>
            <w:r w:rsidRPr="00CE021C">
              <w:rPr>
                <w:rFonts w:ascii="Calibri" w:hAnsi="Calibri"/>
                <w:b/>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CE021C"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CF5F11"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CF5F11" w:rsidP="00EA7EC8">
            <w:pPr>
              <w:rPr>
                <w:rFonts w:asciiTheme="minorHAnsi" w:hAnsiTheme="minorHAnsi" w:cstheme="minorHAnsi"/>
                <w:sz w:val="22"/>
                <w:szCs w:val="22"/>
              </w:rPr>
            </w:pPr>
            <w:r>
              <w:rPr>
                <w:rFonts w:asciiTheme="minorHAnsi" w:hAnsiTheme="minorHAnsi" w:cstheme="minorHAnsi"/>
                <w:sz w:val="22"/>
                <w:szCs w:val="22"/>
              </w:rPr>
              <w:t>12/07/2018</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CF5F11" w:rsidP="00EA7EC8">
            <w:pPr>
              <w:rPr>
                <w:rFonts w:asciiTheme="minorHAnsi" w:hAnsiTheme="minorHAnsi" w:cstheme="minorHAnsi"/>
                <w:sz w:val="22"/>
                <w:szCs w:val="22"/>
              </w:rPr>
            </w:pPr>
            <w:r>
              <w:rPr>
                <w:rFonts w:asciiTheme="minorHAnsi" w:hAnsiTheme="minorHAnsi" w:cstheme="minorHAnsi"/>
                <w:sz w:val="22"/>
                <w:szCs w:val="22"/>
              </w:rPr>
              <w:t>12:30</w:t>
            </w:r>
          </w:p>
        </w:tc>
        <w:tc>
          <w:tcPr>
            <w:tcW w:w="3534" w:type="dxa"/>
            <w:vAlign w:val="center"/>
          </w:tcPr>
          <w:p w:rsidR="00EA7EC8" w:rsidRPr="00CE021C" w:rsidRDefault="00CE021C" w:rsidP="00EA7EC8">
            <w:pPr>
              <w:jc w:val="both"/>
              <w:rPr>
                <w:rFonts w:asciiTheme="minorHAnsi" w:hAnsiTheme="minorHAnsi" w:cstheme="minorHAnsi"/>
                <w:sz w:val="22"/>
                <w:szCs w:val="22"/>
              </w:rPr>
            </w:pPr>
            <w:r w:rsidRPr="00CE021C">
              <w:rPr>
                <w:rFonts w:asciiTheme="minorHAnsi" w:hAnsiTheme="minorHAnsi" w:cstheme="minorHAnsi"/>
                <w:sz w:val="18"/>
                <w:szCs w:val="22"/>
              </w:rPr>
              <w:t>Enviar a: cguevara@ypfb.gob.bo</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F3311E" w:rsidRPr="00552079" w:rsidRDefault="00EA7EC8" w:rsidP="00F3311E">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CF5F11" w:rsidP="00EA7EC8">
            <w:pPr>
              <w:rPr>
                <w:rFonts w:asciiTheme="minorHAnsi" w:hAnsiTheme="minorHAnsi" w:cstheme="minorHAnsi"/>
                <w:sz w:val="22"/>
                <w:szCs w:val="22"/>
              </w:rPr>
            </w:pPr>
            <w:r>
              <w:rPr>
                <w:rFonts w:asciiTheme="minorHAnsi" w:hAnsiTheme="minorHAnsi" w:cstheme="minorHAnsi"/>
                <w:sz w:val="22"/>
                <w:szCs w:val="22"/>
              </w:rPr>
              <w:t>13/07/2018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CF5F11" w:rsidP="00EA7EC8">
            <w:pPr>
              <w:rPr>
                <w:rFonts w:asciiTheme="minorHAnsi" w:hAnsiTheme="minorHAnsi" w:cstheme="minorHAnsi"/>
                <w:sz w:val="22"/>
                <w:szCs w:val="22"/>
              </w:rPr>
            </w:pPr>
            <w:r>
              <w:rPr>
                <w:rFonts w:asciiTheme="minorHAnsi" w:hAnsiTheme="minorHAnsi" w:cstheme="minorHAnsi"/>
                <w:sz w:val="22"/>
                <w:szCs w:val="22"/>
              </w:rPr>
              <w:t>17:00</w:t>
            </w:r>
          </w:p>
        </w:tc>
        <w:tc>
          <w:tcPr>
            <w:tcW w:w="3534" w:type="dxa"/>
          </w:tcPr>
          <w:p w:rsidR="00CE021C" w:rsidRDefault="00CE021C" w:rsidP="00CE021C">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EA7EC8" w:rsidRPr="001B5615" w:rsidRDefault="00CE021C" w:rsidP="00CE021C">
            <w:pPr>
              <w:jc w:val="both"/>
              <w:rPr>
                <w:rFonts w:asciiTheme="minorHAnsi" w:hAnsiTheme="minorHAnsi" w:cstheme="minorHAnsi"/>
                <w:color w:val="FF0000"/>
                <w:sz w:val="22"/>
                <w:szCs w:val="22"/>
              </w:rPr>
            </w:pPr>
            <w:r>
              <w:rPr>
                <w:rFonts w:ascii="Calibri" w:hAnsi="Calibri"/>
                <w:b/>
                <w:sz w:val="16"/>
                <w:szCs w:val="16"/>
              </w:rPr>
              <w:t>Responsable:</w:t>
            </w:r>
            <w:r>
              <w:rPr>
                <w:rFonts w:ascii="Calibri" w:hAnsi="Calibri"/>
                <w:sz w:val="16"/>
                <w:szCs w:val="16"/>
              </w:rPr>
              <w:t xml:space="preserve"> </w:t>
            </w:r>
            <w:r>
              <w:rPr>
                <w:rFonts w:ascii="Calibri" w:hAnsi="Calibri" w:cs="Arial"/>
                <w:sz w:val="16"/>
                <w:szCs w:val="16"/>
              </w:rPr>
              <w:t>Lic. Carola Guevara Ortega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CF5F11" w:rsidRPr="00552079" w:rsidRDefault="00CF5F11" w:rsidP="00EA7EC8">
            <w:pPr>
              <w:rPr>
                <w:rFonts w:asciiTheme="minorHAnsi" w:hAnsiTheme="minorHAnsi" w:cstheme="minorHAnsi"/>
                <w:sz w:val="22"/>
                <w:szCs w:val="22"/>
              </w:rPr>
            </w:pPr>
            <w:r>
              <w:rPr>
                <w:rFonts w:asciiTheme="minorHAnsi" w:hAnsiTheme="minorHAnsi" w:cstheme="minorHAnsi"/>
                <w:sz w:val="22"/>
                <w:szCs w:val="22"/>
              </w:rPr>
              <w:t>20/07/2018</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CF5F11" w:rsidP="00CF5F11">
            <w:pPr>
              <w:rPr>
                <w:rFonts w:asciiTheme="minorHAnsi" w:hAnsiTheme="minorHAnsi" w:cstheme="minorHAnsi"/>
                <w:sz w:val="22"/>
                <w:szCs w:val="22"/>
              </w:rPr>
            </w:pPr>
            <w:r>
              <w:rPr>
                <w:rFonts w:asciiTheme="minorHAnsi" w:hAnsiTheme="minorHAnsi" w:cstheme="minorHAnsi"/>
                <w:sz w:val="22"/>
                <w:szCs w:val="22"/>
              </w:rPr>
              <w:t>17:00</w:t>
            </w:r>
          </w:p>
        </w:tc>
        <w:tc>
          <w:tcPr>
            <w:tcW w:w="3534" w:type="dxa"/>
          </w:tcPr>
          <w:p w:rsidR="00CE021C" w:rsidRDefault="00CE021C" w:rsidP="00CE021C">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EA7EC8" w:rsidRPr="001B5615" w:rsidRDefault="00CE021C" w:rsidP="00CE021C">
            <w:pPr>
              <w:jc w:val="both"/>
              <w:rPr>
                <w:rFonts w:asciiTheme="minorHAnsi" w:hAnsiTheme="minorHAnsi" w:cstheme="minorHAnsi"/>
                <w:color w:val="FF0000"/>
                <w:sz w:val="22"/>
                <w:szCs w:val="22"/>
              </w:rPr>
            </w:pPr>
            <w:r>
              <w:rPr>
                <w:rFonts w:ascii="Calibri" w:hAnsi="Calibri"/>
                <w:b/>
                <w:sz w:val="16"/>
                <w:szCs w:val="16"/>
              </w:rPr>
              <w:t>Responsable:</w:t>
            </w:r>
            <w:r>
              <w:rPr>
                <w:rFonts w:ascii="Calibri" w:hAnsi="Calibri"/>
                <w:sz w:val="16"/>
                <w:szCs w:val="16"/>
              </w:rPr>
              <w:t xml:space="preserve"> </w:t>
            </w:r>
            <w:r>
              <w:rPr>
                <w:rFonts w:ascii="Calibri" w:hAnsi="Calibri" w:cs="Arial"/>
                <w:sz w:val="16"/>
                <w:szCs w:val="16"/>
              </w:rPr>
              <w:t>Lic. Carola Guevara Ortega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CF5F11" w:rsidP="00EA7EC8">
            <w:pPr>
              <w:rPr>
                <w:rFonts w:asciiTheme="minorHAnsi" w:hAnsiTheme="minorHAnsi" w:cstheme="minorHAnsi"/>
                <w:sz w:val="22"/>
                <w:szCs w:val="22"/>
              </w:rPr>
            </w:pPr>
            <w:r>
              <w:rPr>
                <w:rFonts w:asciiTheme="minorHAnsi" w:hAnsiTheme="minorHAnsi" w:cstheme="minorHAnsi"/>
                <w:sz w:val="22"/>
                <w:szCs w:val="22"/>
              </w:rPr>
              <w:t>20/07/2018</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CF5F11" w:rsidP="00EA7EC8">
            <w:pPr>
              <w:rPr>
                <w:rFonts w:asciiTheme="minorHAnsi" w:hAnsiTheme="minorHAnsi" w:cstheme="minorHAnsi"/>
                <w:sz w:val="22"/>
                <w:szCs w:val="22"/>
              </w:rPr>
            </w:pPr>
            <w:r>
              <w:rPr>
                <w:rFonts w:asciiTheme="minorHAnsi" w:hAnsiTheme="minorHAnsi" w:cstheme="minorHAnsi"/>
                <w:sz w:val="22"/>
                <w:szCs w:val="22"/>
              </w:rPr>
              <w:t>17:30</w:t>
            </w:r>
          </w:p>
        </w:tc>
        <w:tc>
          <w:tcPr>
            <w:tcW w:w="3534" w:type="dxa"/>
            <w:vAlign w:val="center"/>
          </w:tcPr>
          <w:p w:rsidR="00CE021C" w:rsidRDefault="00CE021C" w:rsidP="00CE021C">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EA7EC8" w:rsidRPr="001B5615" w:rsidRDefault="00CE021C" w:rsidP="00CE021C">
            <w:pPr>
              <w:jc w:val="both"/>
              <w:rPr>
                <w:rFonts w:asciiTheme="minorHAnsi" w:hAnsiTheme="minorHAnsi" w:cstheme="minorHAnsi"/>
                <w:color w:val="FF0000"/>
                <w:sz w:val="22"/>
                <w:szCs w:val="22"/>
                <w:lang w:val="es-BO"/>
              </w:rPr>
            </w:pPr>
            <w:r>
              <w:rPr>
                <w:rFonts w:ascii="Calibri" w:hAnsi="Calibri"/>
                <w:b/>
                <w:sz w:val="16"/>
                <w:szCs w:val="16"/>
              </w:rPr>
              <w:t>Responsable:</w:t>
            </w:r>
            <w:r>
              <w:rPr>
                <w:rFonts w:ascii="Calibri" w:hAnsi="Calibri"/>
                <w:sz w:val="16"/>
                <w:szCs w:val="16"/>
              </w:rPr>
              <w:t xml:space="preserve"> </w:t>
            </w:r>
            <w:r>
              <w:rPr>
                <w:rFonts w:ascii="Calibri" w:hAnsi="Calibri" w:cs="Arial"/>
                <w:sz w:val="16"/>
                <w:szCs w:val="16"/>
              </w:rPr>
              <w:t>Lic. Carola Guevara Ortega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CF5F11" w:rsidRDefault="00EA7EC8" w:rsidP="00EA7EC8">
            <w:pPr>
              <w:jc w:val="both"/>
              <w:rPr>
                <w:rFonts w:asciiTheme="minorHAnsi" w:hAnsiTheme="minorHAnsi" w:cstheme="minorHAnsi"/>
                <w:szCs w:val="22"/>
              </w:rPr>
            </w:pPr>
            <w:r w:rsidRPr="00CF5F11">
              <w:rPr>
                <w:rFonts w:asciiTheme="minorHAnsi" w:hAnsiTheme="minorHAnsi" w:cstheme="minorHAnsi"/>
                <w:szCs w:val="22"/>
              </w:rPr>
              <w:t xml:space="preserve">Fecha Estimada: </w:t>
            </w:r>
          </w:p>
          <w:p w:rsidR="00EA7EC8" w:rsidRPr="00CF5F11" w:rsidRDefault="00CF5F11" w:rsidP="00EA7EC8">
            <w:pPr>
              <w:jc w:val="both"/>
              <w:rPr>
                <w:rFonts w:asciiTheme="minorHAnsi" w:hAnsiTheme="minorHAnsi" w:cstheme="minorHAnsi"/>
                <w:szCs w:val="22"/>
              </w:rPr>
            </w:pPr>
            <w:r w:rsidRPr="00CF5F11">
              <w:rPr>
                <w:rFonts w:asciiTheme="minorHAnsi" w:hAnsiTheme="minorHAnsi" w:cstheme="minorHAnsi"/>
                <w:szCs w:val="22"/>
              </w:rPr>
              <w:t>20/09/2018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9"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CF5F1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CF5F11">
        <w:trPr>
          <w:trHeight w:val="377"/>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Pr="00CF5F11" w:rsidRDefault="00EA7EC8" w:rsidP="00CE021C">
            <w:pPr>
              <w:rPr>
                <w:rFonts w:asciiTheme="minorHAnsi" w:hAnsiTheme="minorHAnsi" w:cstheme="minorHAnsi"/>
                <w:sz w:val="22"/>
                <w:szCs w:val="22"/>
              </w:rPr>
            </w:pPr>
            <w:r w:rsidRPr="00CF5F11">
              <w:rPr>
                <w:rFonts w:asciiTheme="minorHAnsi" w:hAnsiTheme="minorHAnsi" w:cstheme="minorHAnsi"/>
                <w:sz w:val="22"/>
                <w:szCs w:val="22"/>
              </w:rPr>
              <w:t xml:space="preserve">Firma de Contrato </w:t>
            </w:r>
          </w:p>
        </w:tc>
        <w:tc>
          <w:tcPr>
            <w:tcW w:w="6455" w:type="dxa"/>
            <w:gridSpan w:val="5"/>
            <w:vAlign w:val="center"/>
          </w:tcPr>
          <w:p w:rsidR="00EA7EC8" w:rsidRPr="00CF5F11" w:rsidRDefault="00EA7EC8" w:rsidP="00EA7EC8">
            <w:pPr>
              <w:jc w:val="both"/>
              <w:rPr>
                <w:rFonts w:asciiTheme="minorHAnsi" w:hAnsiTheme="minorHAnsi" w:cstheme="minorHAnsi"/>
                <w:sz w:val="22"/>
                <w:szCs w:val="22"/>
              </w:rPr>
            </w:pPr>
            <w:r w:rsidRPr="00CF5F11">
              <w:rPr>
                <w:rFonts w:asciiTheme="minorHAnsi" w:hAnsiTheme="minorHAnsi" w:cstheme="minorHAnsi"/>
                <w:sz w:val="22"/>
                <w:szCs w:val="22"/>
              </w:rPr>
              <w:t xml:space="preserve">Fecha Estimada: </w:t>
            </w:r>
          </w:p>
          <w:p w:rsidR="00EA7EC8" w:rsidRPr="00CF5F11" w:rsidRDefault="00CF5F11" w:rsidP="00EA7EC8">
            <w:pPr>
              <w:jc w:val="both"/>
              <w:rPr>
                <w:rFonts w:asciiTheme="minorHAnsi" w:hAnsiTheme="minorHAnsi" w:cstheme="minorHAnsi"/>
                <w:sz w:val="22"/>
                <w:szCs w:val="22"/>
                <w:lang w:val="es-BO"/>
              </w:rPr>
            </w:pPr>
            <w:r w:rsidRPr="00CF5F11">
              <w:rPr>
                <w:rFonts w:asciiTheme="minorHAnsi" w:hAnsiTheme="minorHAnsi" w:cstheme="minorHAnsi"/>
                <w:szCs w:val="22"/>
              </w:rPr>
              <w:t>30/10/2018</w:t>
            </w:r>
          </w:p>
        </w:tc>
      </w:tr>
    </w:tbl>
    <w:p w:rsidR="00F3311E" w:rsidRDefault="00F3311E" w:rsidP="00D62DD9">
      <w:pPr>
        <w:rPr>
          <w:rFonts w:asciiTheme="minorHAnsi" w:hAnsiTheme="minorHAnsi" w:cstheme="minorHAnsi"/>
          <w:sz w:val="22"/>
          <w:szCs w:val="22"/>
        </w:rPr>
      </w:pPr>
    </w:p>
    <w:p w:rsidR="00F3311E" w:rsidRDefault="00F3311E">
      <w:pPr>
        <w:rPr>
          <w:rFonts w:asciiTheme="minorHAnsi" w:hAnsiTheme="minorHAnsi" w:cstheme="minorHAnsi"/>
          <w:sz w:val="22"/>
          <w:szCs w:val="22"/>
        </w:rPr>
      </w:pPr>
      <w:r>
        <w:rPr>
          <w:rFonts w:asciiTheme="minorHAnsi" w:hAnsiTheme="minorHAnsi" w:cstheme="minorHAnsi"/>
          <w:sz w:val="22"/>
          <w:szCs w:val="22"/>
        </w:rPr>
        <w:br w:type="page"/>
      </w:r>
    </w:p>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6F470A" w:rsidRDefault="00D279A7" w:rsidP="00F3311E">
            <w:pPr>
              <w:ind w:left="705"/>
              <w:jc w:val="center"/>
              <w:rPr>
                <w:rFonts w:asciiTheme="minorHAnsi" w:hAnsiTheme="minorHAnsi" w:cstheme="minorHAnsi"/>
                <w:b/>
                <w:bCs/>
                <w:i/>
                <w:color w:val="FF0000"/>
                <w:sz w:val="16"/>
                <w:szCs w:val="16"/>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F3311E">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F3311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F3311E"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F470A" w:rsidRDefault="00F3311E" w:rsidP="00B37050">
            <w:pPr>
              <w:rPr>
                <w:rFonts w:asciiTheme="minorHAnsi" w:hAnsiTheme="minorHAnsi" w:cstheme="minorHAnsi"/>
                <w:color w:val="000000"/>
                <w:lang w:val="es-BO" w:eastAsia="es-BO"/>
              </w:rPr>
            </w:pPr>
            <w:r>
              <w:rPr>
                <w:rFonts w:ascii="Calibri" w:hAnsi="Calibri" w:cs="Calibri"/>
                <w:color w:val="000000"/>
              </w:rPr>
              <w:t>ADQUISICION DE MEDIDORES VOLUMETRICOS DE GLP CON LECTURADOR ELECTRONICO PARA CAMIONES GRANELEROS DE LA UGLP</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F3311E" w:rsidP="00B37050">
            <w:pPr>
              <w:jc w:val="center"/>
              <w:rPr>
                <w:rFonts w:asciiTheme="minorHAnsi" w:hAnsiTheme="minorHAnsi" w:cstheme="minorHAnsi"/>
                <w:color w:val="000000"/>
                <w:lang w:val="es-BO" w:eastAsia="es-BO"/>
              </w:rPr>
            </w:pPr>
            <w:r>
              <w:rPr>
                <w:rFonts w:ascii="Calibri" w:hAnsi="Calibri" w:cs="Calibri"/>
                <w:color w:val="000000"/>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F3311E" w:rsidP="00B37050">
            <w:pPr>
              <w:jc w:val="center"/>
              <w:rPr>
                <w:rFonts w:asciiTheme="minorHAnsi" w:hAnsiTheme="minorHAnsi" w:cstheme="minorHAnsi"/>
                <w:color w:val="000000"/>
                <w:lang w:val="es-BO" w:eastAsia="es-BO"/>
              </w:rPr>
            </w:pPr>
            <w:r>
              <w:rPr>
                <w:rFonts w:ascii="Calibri" w:hAnsi="Calibri" w:cs="Calibri"/>
                <w:color w:val="000000"/>
                <w:sz w:val="22"/>
                <w:szCs w:val="22"/>
              </w:rPr>
              <w:t>2</w:t>
            </w:r>
          </w:p>
        </w:tc>
        <w:tc>
          <w:tcPr>
            <w:tcW w:w="1457" w:type="dxa"/>
            <w:tcBorders>
              <w:top w:val="nil"/>
              <w:left w:val="nil"/>
              <w:bottom w:val="single" w:sz="8" w:space="0" w:color="auto"/>
              <w:right w:val="single" w:sz="8" w:space="0" w:color="auto"/>
            </w:tcBorders>
            <w:shd w:val="clear" w:color="auto" w:fill="auto"/>
            <w:vAlign w:val="center"/>
          </w:tcPr>
          <w:p w:rsidR="002E3633" w:rsidRPr="006F470A" w:rsidRDefault="00F3311E" w:rsidP="00B37050">
            <w:pPr>
              <w:jc w:val="right"/>
              <w:rPr>
                <w:rFonts w:asciiTheme="minorHAnsi" w:hAnsiTheme="minorHAnsi" w:cstheme="minorHAnsi"/>
                <w:color w:val="000000"/>
                <w:lang w:val="es-BO" w:eastAsia="es-BO"/>
              </w:rPr>
            </w:pPr>
            <w:r>
              <w:rPr>
                <w:rFonts w:ascii="Calibri" w:hAnsi="Calibri" w:cs="Calibri"/>
                <w:color w:val="000000"/>
              </w:rPr>
              <w:t>138,750.00</w:t>
            </w:r>
          </w:p>
        </w:tc>
        <w:tc>
          <w:tcPr>
            <w:tcW w:w="1951" w:type="dxa"/>
            <w:tcBorders>
              <w:top w:val="nil"/>
              <w:left w:val="nil"/>
              <w:bottom w:val="single" w:sz="8" w:space="0" w:color="auto"/>
              <w:right w:val="single" w:sz="8" w:space="0" w:color="auto"/>
            </w:tcBorders>
            <w:shd w:val="clear" w:color="auto" w:fill="auto"/>
            <w:noWrap/>
            <w:vAlign w:val="center"/>
          </w:tcPr>
          <w:p w:rsidR="002E3633" w:rsidRPr="006F470A" w:rsidRDefault="00F3311E" w:rsidP="00B37050">
            <w:pPr>
              <w:jc w:val="right"/>
              <w:rPr>
                <w:rFonts w:asciiTheme="minorHAnsi" w:hAnsiTheme="minorHAnsi" w:cstheme="minorHAnsi"/>
                <w:color w:val="000000"/>
                <w:lang w:val="es-BO" w:eastAsia="es-BO"/>
              </w:rPr>
            </w:pPr>
            <w:r>
              <w:rPr>
                <w:rFonts w:ascii="Calibri" w:hAnsi="Calibri" w:cs="Calibri"/>
                <w:color w:val="000000"/>
              </w:rPr>
              <w:t>277,500.00</w:t>
            </w:r>
          </w:p>
        </w:tc>
      </w:tr>
      <w:tr w:rsidR="00103622" w:rsidRPr="006F470A" w:rsidTr="00F3311E">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6F470A" w:rsidRDefault="00F3311E" w:rsidP="00B37050">
            <w:pPr>
              <w:jc w:val="right"/>
              <w:rPr>
                <w:rFonts w:asciiTheme="minorHAnsi" w:hAnsiTheme="minorHAnsi" w:cstheme="minorHAnsi"/>
                <w:color w:val="000000"/>
                <w:lang w:val="es-BO" w:eastAsia="es-BO"/>
              </w:rPr>
            </w:pPr>
            <w:r>
              <w:rPr>
                <w:rFonts w:ascii="Calibri" w:hAnsi="Calibri" w:cs="Calibri"/>
                <w:color w:val="000000"/>
              </w:rPr>
              <w:t>277,500.00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F3311E" w:rsidRDefault="00F3311E" w:rsidP="00B37050">
      <w:pPr>
        <w:jc w:val="center"/>
        <w:rPr>
          <w:rFonts w:asciiTheme="minorHAnsi" w:hAnsiTheme="minorHAnsi" w:cstheme="minorHAnsi"/>
          <w:b/>
          <w:sz w:val="22"/>
          <w:szCs w:val="22"/>
        </w:rPr>
      </w:pPr>
    </w:p>
    <w:p w:rsidR="00F3311E" w:rsidRDefault="00F3311E"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F659EF">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F659EF">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F659EF">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F659EF">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F659EF">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F659EF">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F659EF">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F659EF">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F659EF">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F659EF">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F659EF">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F659EF">
      <w:pPr>
        <w:pStyle w:val="Sinespaciado4"/>
        <w:numPr>
          <w:ilvl w:val="0"/>
          <w:numId w:val="27"/>
        </w:numPr>
        <w:ind w:left="851"/>
        <w:jc w:val="both"/>
      </w:pPr>
      <w:r w:rsidRPr="006F470A">
        <w:t>Que tengan sentencia ejecutoriada, con impedimento para ejercer el comercio.</w:t>
      </w:r>
    </w:p>
    <w:p w:rsidR="006A773C" w:rsidRPr="006F470A" w:rsidRDefault="006A773C" w:rsidP="00F659EF">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F659EF">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F659EF">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F659EF">
      <w:pPr>
        <w:pStyle w:val="Sinespaciado4"/>
        <w:numPr>
          <w:ilvl w:val="0"/>
          <w:numId w:val="27"/>
        </w:numPr>
        <w:ind w:left="851"/>
        <w:jc w:val="both"/>
      </w:pPr>
      <w:r w:rsidRPr="002932FE">
        <w:t>Que hubiesen declarado su disolución o quiebra.</w:t>
      </w:r>
    </w:p>
    <w:p w:rsidR="006A773C" w:rsidRPr="006F470A" w:rsidRDefault="006A773C" w:rsidP="00F659EF">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F659EF">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F659EF">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F659EF">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F659EF">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w:t>
      </w:r>
      <w:r w:rsidRPr="00C975A6">
        <w:rPr>
          <w:rFonts w:asciiTheme="minorHAnsi" w:hAnsiTheme="minorHAnsi" w:cstheme="minorHAnsi"/>
          <w:sz w:val="22"/>
          <w:szCs w:val="22"/>
        </w:rPr>
        <w:t>deberán expresarse en bolivianos</w:t>
      </w:r>
      <w:r w:rsidR="00F3311E" w:rsidRPr="00C975A6">
        <w:rPr>
          <w:rFonts w:asciiTheme="minorHAnsi" w:hAnsiTheme="minorHAnsi" w:cstheme="minorHAnsi"/>
          <w:sz w:val="22"/>
          <w:szCs w:val="22"/>
        </w:rPr>
        <w:t>.</w:t>
      </w:r>
      <w:r w:rsidRPr="00C975A6">
        <w:rPr>
          <w:rFonts w:asciiTheme="minorHAnsi" w:hAnsiTheme="minorHAnsi" w:cstheme="minorHAnsi"/>
          <w:sz w:val="22"/>
          <w:szCs w:val="22"/>
        </w:rPr>
        <w:t xml:space="preserve"> </w:t>
      </w: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Pr>
          <w:rFonts w:asciiTheme="minorHAnsi" w:hAnsiTheme="minorHAnsi" w:cstheme="minorHAnsi"/>
          <w:sz w:val="22"/>
          <w:szCs w:val="22"/>
        </w:rPr>
        <w:lastRenderedPageBreak/>
        <w:t>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F659EF">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F659E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F659E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F659E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F659E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F659EF">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F659EF">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F659EF">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F659EF">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F659EF">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F659EF">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F659EF">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F659EF">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F659EF">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F659EF">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F659E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F659E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F659E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F659E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F659E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F659E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F659E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F659EF">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F659E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F659E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F659E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lastRenderedPageBreak/>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p>
    <w:p w:rsidR="00FE7731" w:rsidRDefault="00F3311E" w:rsidP="001C15EE">
      <w:pPr>
        <w:pStyle w:val="Prrafodelista"/>
        <w:ind w:left="426"/>
        <w:jc w:val="both"/>
        <w:rPr>
          <w:rFonts w:asciiTheme="minorHAnsi" w:hAnsiTheme="minorHAnsi" w:cstheme="minorHAnsi"/>
          <w:b/>
          <w:sz w:val="22"/>
          <w:szCs w:val="22"/>
          <w:lang w:val="es-ES_tradnl"/>
        </w:rPr>
      </w:pPr>
      <w:r>
        <w:rPr>
          <w:rFonts w:asciiTheme="minorHAnsi" w:hAnsiTheme="minorHAnsi" w:cstheme="minorHAnsi"/>
          <w:b/>
          <w:sz w:val="22"/>
          <w:szCs w:val="22"/>
          <w:lang w:val="es-ES_tradnl"/>
        </w:rPr>
        <w:t>“NO CORRESPONDE”</w:t>
      </w:r>
    </w:p>
    <w:p w:rsidR="00F3311E" w:rsidRPr="006F470A" w:rsidRDefault="00F3311E"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F3311E" w:rsidRDefault="00F3311E" w:rsidP="00F3311E">
      <w:pPr>
        <w:pStyle w:val="Prrafodelista"/>
        <w:ind w:left="502"/>
        <w:jc w:val="both"/>
        <w:rPr>
          <w:rFonts w:asciiTheme="minorHAnsi" w:hAnsiTheme="minorHAnsi" w:cstheme="minorHAnsi"/>
          <w:b/>
          <w:sz w:val="22"/>
          <w:szCs w:val="22"/>
          <w:lang w:val="es-ES_tradnl"/>
        </w:rPr>
      </w:pPr>
      <w:r>
        <w:rPr>
          <w:rFonts w:asciiTheme="minorHAnsi" w:hAnsiTheme="minorHAnsi" w:cstheme="minorHAnsi"/>
          <w:b/>
          <w:sz w:val="22"/>
          <w:szCs w:val="22"/>
          <w:lang w:val="es-ES_tradnl"/>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2"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3"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F659E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F659E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F659E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F659EF">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F659E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F659E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F659EF">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F3311E" w:rsidRDefault="00F3311E">
      <w:pPr>
        <w:rPr>
          <w:rFonts w:asciiTheme="minorHAnsi" w:hAnsiTheme="minorHAnsi" w:cstheme="minorHAnsi"/>
          <w:b/>
          <w:sz w:val="22"/>
          <w:szCs w:val="22"/>
        </w:rPr>
      </w:pPr>
      <w:r>
        <w:rPr>
          <w:rFonts w:asciiTheme="minorHAnsi" w:hAnsiTheme="minorHAnsi" w:cstheme="minorHAnsi"/>
          <w:b/>
          <w:sz w:val="22"/>
          <w:szCs w:val="22"/>
        </w:rPr>
        <w:br w:type="page"/>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F3311E" w:rsidRDefault="00F3311E">
      <w:pPr>
        <w:rPr>
          <w:rFonts w:asciiTheme="minorHAnsi" w:hAnsiTheme="minorHAnsi" w:cstheme="minorHAnsi"/>
          <w:b/>
          <w:sz w:val="22"/>
          <w:szCs w:val="22"/>
        </w:rPr>
      </w:pPr>
      <w:r>
        <w:rPr>
          <w:rFonts w:asciiTheme="minorHAnsi" w:hAnsiTheme="minorHAnsi" w:cstheme="minorHAnsi"/>
          <w:b/>
          <w:sz w:val="22"/>
          <w:szCs w:val="22"/>
        </w:rPr>
        <w:br w:type="page"/>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F659E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F659E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F659EF">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F659EF">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F659EF">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F659EF">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F659EF">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 xml:space="preserve">Fotocopia simple del Poder General amplio y suficiente del representante legal del proponente, </w:t>
      </w:r>
      <w:r w:rsidRPr="00F3311E">
        <w:rPr>
          <w:rFonts w:asciiTheme="minorHAnsi" w:hAnsiTheme="minorHAnsi" w:cstheme="minorHAnsi"/>
          <w:b/>
          <w:sz w:val="22"/>
          <w:szCs w:val="22"/>
        </w:rPr>
        <w:t>con facultades para presentar propuestas y suscribir contratos, inscrito en el registro de comercio</w:t>
      </w:r>
      <w:r w:rsidRPr="009803E1">
        <w:rPr>
          <w:rFonts w:asciiTheme="minorHAnsi" w:hAnsiTheme="minorHAnsi" w:cstheme="minorHAnsi"/>
          <w:sz w:val="22"/>
          <w:szCs w:val="22"/>
        </w:rPr>
        <w:t>,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F659EF">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F659E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F659E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F659EF">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F659EF">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F659EF">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F659EF">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F659E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F659E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975A6" w:rsidRDefault="00C975A6" w:rsidP="00775867">
      <w:pPr>
        <w:jc w:val="center"/>
        <w:rPr>
          <w:rFonts w:asciiTheme="minorHAnsi" w:hAnsiTheme="minorHAnsi" w:cstheme="minorHAnsi"/>
          <w:b/>
          <w:sz w:val="22"/>
          <w:szCs w:val="22"/>
        </w:rPr>
      </w:pPr>
    </w:p>
    <w:p w:rsidR="00C975A6" w:rsidRDefault="00C975A6"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w:t>
      </w:r>
      <w:r w:rsidRPr="00DC3D35">
        <w:rPr>
          <w:rFonts w:asciiTheme="minorHAnsi" w:hAnsiTheme="minorHAnsi" w:cstheme="minorHAnsi"/>
          <w:b/>
          <w:sz w:val="24"/>
          <w:szCs w:val="24"/>
        </w:rPr>
        <w:t>El proponente no deberá modificar o suprimir la información consignada en el presente formulario</w:t>
      </w:r>
      <w:r>
        <w:rPr>
          <w:rFonts w:asciiTheme="minorHAnsi" w:hAnsiTheme="minorHAnsi" w:cstheme="minorHAnsi"/>
          <w:b/>
          <w:sz w:val="22"/>
          <w:szCs w:val="22"/>
        </w:rPr>
        <w:t>)</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F659EF">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F659EF">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F659E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F659E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F659EF">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F659EF">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F659EF">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F659EF">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F659EF">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F659EF">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p>
    <w:p w:rsidR="000440BF" w:rsidRPr="00AC4BF3" w:rsidRDefault="003F4611" w:rsidP="00F659E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F659E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F659EF">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F659EF">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F659E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F659EF">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F659EF">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F659E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F659E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p>
    <w:p w:rsidR="00EF1265" w:rsidRPr="00D92DC4" w:rsidRDefault="00EF1265" w:rsidP="00F659EF">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F659EF">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F659E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F659E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F659E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F659E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F659E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F659E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F659EF">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F659EF">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lastRenderedPageBreak/>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sidRPr="00DC3D35">
        <w:rPr>
          <w:rFonts w:ascii="Segoe UI" w:hAnsi="Segoe UI" w:cs="Segoe UI"/>
          <w:b/>
          <w:bCs/>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C3D35">
            <w:pPr>
              <w:jc w:val="both"/>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DC3D35" w:rsidRDefault="00DC3D35" w:rsidP="005D1446">
      <w:pPr>
        <w:rPr>
          <w:rFonts w:asciiTheme="minorHAnsi" w:hAnsiTheme="minorHAnsi" w:cstheme="minorHAnsi"/>
          <w:b/>
          <w:sz w:val="22"/>
          <w:szCs w:val="22"/>
        </w:rPr>
        <w:sectPr w:rsidR="00DC3D35" w:rsidSect="00B857A6">
          <w:footerReference w:type="default" r:id="rId17"/>
          <w:footerReference w:type="first" r:id="rId18"/>
          <w:pgSz w:w="12242" w:h="15842" w:code="1"/>
          <w:pgMar w:top="1418" w:right="1418" w:bottom="426" w:left="1701" w:header="624" w:footer="851" w:gutter="0"/>
          <w:cols w:space="708"/>
          <w:titlePg/>
          <w:docGrid w:linePitch="360"/>
        </w:sectPr>
      </w:pPr>
    </w:p>
    <w:p w:rsidR="00DC3D35" w:rsidRDefault="00DC3D35" w:rsidP="005D1446">
      <w:pPr>
        <w:rPr>
          <w:rFonts w:asciiTheme="minorHAnsi" w:hAnsiTheme="minorHAnsi" w:cstheme="minorHAnsi"/>
          <w:b/>
          <w:sz w:val="22"/>
          <w:szCs w:val="22"/>
        </w:rPr>
      </w:pPr>
    </w:p>
    <w:p w:rsidR="0013510E" w:rsidRPr="006F470A" w:rsidRDefault="0013510E" w:rsidP="00DC3D35">
      <w:pPr>
        <w:tabs>
          <w:tab w:val="left" w:pos="1575"/>
        </w:tabs>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401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073"/>
        <w:gridCol w:w="6946"/>
      </w:tblGrid>
      <w:tr w:rsidR="000221D3" w:rsidRPr="006F470A" w:rsidTr="00DC3D35">
        <w:trPr>
          <w:trHeight w:val="226"/>
          <w:tblHeader/>
          <w:jc w:val="center"/>
        </w:trPr>
        <w:tc>
          <w:tcPr>
            <w:tcW w:w="707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6946"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DC3D35">
        <w:trPr>
          <w:cantSplit/>
          <w:trHeight w:val="681"/>
          <w:jc w:val="center"/>
        </w:trPr>
        <w:tc>
          <w:tcPr>
            <w:tcW w:w="707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6946"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DC3D35">
        <w:trPr>
          <w:trHeight w:val="207"/>
          <w:jc w:val="center"/>
        </w:trPr>
        <w:tc>
          <w:tcPr>
            <w:tcW w:w="7073" w:type="dxa"/>
            <w:vAlign w:val="center"/>
          </w:tcPr>
          <w:p w:rsidR="000221D3" w:rsidRPr="006F470A" w:rsidRDefault="00DC3D35" w:rsidP="00126BEB">
            <w:pPr>
              <w:rPr>
                <w:rFonts w:asciiTheme="minorHAnsi" w:hAnsiTheme="minorHAnsi" w:cstheme="minorHAnsi"/>
                <w:b/>
                <w:sz w:val="18"/>
                <w:szCs w:val="18"/>
              </w:rPr>
            </w:pPr>
            <w:r>
              <w:rPr>
                <w:rFonts w:ascii="Calibri" w:hAnsi="Calibri" w:cs="Calibri"/>
                <w:b/>
                <w:bCs/>
                <w:sz w:val="22"/>
                <w:szCs w:val="22"/>
              </w:rPr>
              <w:t>DESCRIPCIÓN DETALLADA DEL BIEN</w:t>
            </w:r>
          </w:p>
        </w:tc>
        <w:tc>
          <w:tcPr>
            <w:tcW w:w="6946"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DC3D35">
        <w:trPr>
          <w:trHeight w:val="224"/>
          <w:jc w:val="center"/>
        </w:trPr>
        <w:tc>
          <w:tcPr>
            <w:tcW w:w="7073" w:type="dxa"/>
            <w:vAlign w:val="center"/>
          </w:tcPr>
          <w:p w:rsidR="00DC3D35" w:rsidRDefault="00DC3D35" w:rsidP="00DC3D35">
            <w:pPr>
              <w:pStyle w:val="Textoindependiente"/>
              <w:jc w:val="both"/>
              <w:rPr>
                <w:rFonts w:ascii="Calibri" w:hAnsi="Calibri" w:cs="Calibri"/>
                <w:sz w:val="22"/>
                <w:szCs w:val="22"/>
                <w:lang w:val="es-BO"/>
              </w:rPr>
            </w:pPr>
            <w:r w:rsidRPr="00DC3D35">
              <w:rPr>
                <w:rFonts w:ascii="Calibri" w:hAnsi="Calibri" w:cs="Calibri"/>
                <w:sz w:val="22"/>
                <w:szCs w:val="22"/>
                <w:lang w:val="es-BO"/>
              </w:rPr>
              <w:t>Los “MEDIDORES VOLUMETRICOS DE GLP CON LECTURADOR ELECTRONICO PARA CAMIONES GRANELEROS DE LA UGLP”</w:t>
            </w:r>
            <w:r>
              <w:rPr>
                <w:rFonts w:ascii="Calibri" w:hAnsi="Calibri" w:cs="Calibri"/>
                <w:sz w:val="22"/>
                <w:szCs w:val="22"/>
                <w:lang w:val="es-BO"/>
              </w:rPr>
              <w:t>, con las siguientes características:</w:t>
            </w:r>
          </w:p>
          <w:tbl>
            <w:tblPr>
              <w:tblW w:w="6756" w:type="dxa"/>
              <w:jc w:val="center"/>
              <w:tblCellMar>
                <w:left w:w="70" w:type="dxa"/>
                <w:right w:w="70" w:type="dxa"/>
              </w:tblCellMar>
              <w:tblLook w:val="04A0" w:firstRow="1" w:lastRow="0" w:firstColumn="1" w:lastColumn="0" w:noHBand="0" w:noVBand="1"/>
            </w:tblPr>
            <w:tblGrid>
              <w:gridCol w:w="3326"/>
              <w:gridCol w:w="3430"/>
            </w:tblGrid>
            <w:tr w:rsidR="00DC3D35" w:rsidTr="00DC3D35">
              <w:trPr>
                <w:trHeight w:val="506"/>
                <w:jc w:val="center"/>
              </w:trPr>
              <w:tc>
                <w:tcPr>
                  <w:tcW w:w="6756" w:type="dxa"/>
                  <w:gridSpan w:val="2"/>
                  <w:tcBorders>
                    <w:top w:val="single" w:sz="4" w:space="0" w:color="auto"/>
                    <w:left w:val="single" w:sz="4" w:space="0" w:color="auto"/>
                    <w:bottom w:val="single" w:sz="4" w:space="0" w:color="auto"/>
                    <w:right w:val="single" w:sz="4" w:space="0" w:color="auto"/>
                  </w:tcBorders>
                  <w:vAlign w:val="center"/>
                  <w:hideMark/>
                </w:tcPr>
                <w:p w:rsidR="00DC3D35" w:rsidRDefault="00DC3D35" w:rsidP="00DC3D35">
                  <w:pPr>
                    <w:rPr>
                      <w:rFonts w:ascii="Calibri" w:hAnsi="Calibri" w:cs="Calibri"/>
                      <w:b/>
                      <w:color w:val="000000"/>
                      <w:sz w:val="22"/>
                      <w:szCs w:val="22"/>
                    </w:rPr>
                  </w:pPr>
                  <w:r>
                    <w:rPr>
                      <w:rFonts w:ascii="Calibri" w:hAnsi="Calibri" w:cs="Calibri"/>
                      <w:b/>
                      <w:color w:val="000000"/>
                      <w:sz w:val="22"/>
                      <w:szCs w:val="22"/>
                    </w:rPr>
                    <w:t>MARCA: A ESPECIFICAR</w:t>
                  </w:r>
                </w:p>
              </w:tc>
            </w:tr>
            <w:tr w:rsidR="00DC3D35" w:rsidRPr="00DC3D35" w:rsidTr="00DC3D35">
              <w:trPr>
                <w:trHeight w:val="263"/>
                <w:jc w:val="center"/>
              </w:trPr>
              <w:tc>
                <w:tcPr>
                  <w:tcW w:w="3326" w:type="dxa"/>
                  <w:tcBorders>
                    <w:top w:val="nil"/>
                    <w:left w:val="single" w:sz="4" w:space="0" w:color="auto"/>
                    <w:bottom w:val="single" w:sz="4" w:space="0" w:color="auto"/>
                    <w:right w:val="single" w:sz="4" w:space="0" w:color="auto"/>
                  </w:tcBorders>
                  <w:vAlign w:val="center"/>
                  <w:hideMark/>
                </w:tcPr>
                <w:p w:rsidR="00DC3D35" w:rsidRDefault="00DC3D35" w:rsidP="00DC3D35">
                  <w:pPr>
                    <w:rPr>
                      <w:rFonts w:ascii="Calibri" w:hAnsi="Calibri" w:cs="Calibri"/>
                      <w:b/>
                      <w:color w:val="000000"/>
                      <w:sz w:val="22"/>
                      <w:szCs w:val="22"/>
                    </w:rPr>
                  </w:pPr>
                  <w:r>
                    <w:rPr>
                      <w:rFonts w:ascii="Calibri" w:hAnsi="Calibri" w:cs="Calibri"/>
                      <w:b/>
                      <w:color w:val="000000"/>
                      <w:sz w:val="22"/>
                      <w:szCs w:val="22"/>
                    </w:rPr>
                    <w:t xml:space="preserve">MEDIDOR: </w:t>
                  </w:r>
                </w:p>
              </w:tc>
              <w:tc>
                <w:tcPr>
                  <w:tcW w:w="3430" w:type="dxa"/>
                  <w:tcBorders>
                    <w:top w:val="nil"/>
                    <w:left w:val="nil"/>
                    <w:bottom w:val="single" w:sz="4" w:space="0" w:color="auto"/>
                    <w:right w:val="single" w:sz="4" w:space="0" w:color="auto"/>
                  </w:tcBorders>
                  <w:vAlign w:val="center"/>
                  <w:hideMark/>
                </w:tcPr>
                <w:p w:rsidR="00DC3D35" w:rsidRDefault="00DC3D35" w:rsidP="00DC3D35">
                  <w:pPr>
                    <w:rPr>
                      <w:rFonts w:ascii="Calibri" w:hAnsi="Calibri" w:cs="Calibri"/>
                      <w:color w:val="000000"/>
                      <w:sz w:val="22"/>
                      <w:szCs w:val="22"/>
                    </w:rPr>
                  </w:pPr>
                  <w:r>
                    <w:rPr>
                      <w:rFonts w:ascii="Calibri" w:hAnsi="Calibri" w:cs="Calibri"/>
                      <w:color w:val="000000"/>
                      <w:sz w:val="22"/>
                      <w:szCs w:val="22"/>
                    </w:rPr>
                    <w:t>TIPO MASICO CALIBRADO PARA GLP</w:t>
                  </w:r>
                </w:p>
              </w:tc>
            </w:tr>
            <w:tr w:rsidR="00DC3D35" w:rsidTr="00DC3D35">
              <w:trPr>
                <w:trHeight w:val="529"/>
                <w:jc w:val="center"/>
              </w:trPr>
              <w:tc>
                <w:tcPr>
                  <w:tcW w:w="3326" w:type="dxa"/>
                  <w:tcBorders>
                    <w:top w:val="nil"/>
                    <w:left w:val="single" w:sz="4" w:space="0" w:color="auto"/>
                    <w:bottom w:val="single" w:sz="4" w:space="0" w:color="auto"/>
                    <w:right w:val="single" w:sz="4" w:space="0" w:color="auto"/>
                  </w:tcBorders>
                  <w:vAlign w:val="center"/>
                  <w:hideMark/>
                </w:tcPr>
                <w:p w:rsidR="00DC3D35" w:rsidRDefault="00DC3D35" w:rsidP="00DC3D35">
                  <w:pPr>
                    <w:rPr>
                      <w:rFonts w:ascii="Calibri" w:hAnsi="Calibri" w:cs="Calibri"/>
                      <w:b/>
                      <w:color w:val="000000"/>
                      <w:sz w:val="22"/>
                      <w:szCs w:val="22"/>
                    </w:rPr>
                  </w:pPr>
                  <w:r>
                    <w:rPr>
                      <w:rFonts w:ascii="Calibri" w:hAnsi="Calibri" w:cs="Calibri"/>
                      <w:b/>
                      <w:color w:val="000000"/>
                      <w:sz w:val="22"/>
                      <w:szCs w:val="22"/>
                    </w:rPr>
                    <w:t>MATERIAL DE CONSTRUCCION DEL MEDIDOR PARTE EXTERNA:</w:t>
                  </w:r>
                </w:p>
              </w:tc>
              <w:tc>
                <w:tcPr>
                  <w:tcW w:w="3430" w:type="dxa"/>
                  <w:tcBorders>
                    <w:top w:val="nil"/>
                    <w:left w:val="nil"/>
                    <w:bottom w:val="single" w:sz="4" w:space="0" w:color="auto"/>
                    <w:right w:val="single" w:sz="4" w:space="0" w:color="auto"/>
                  </w:tcBorders>
                  <w:vAlign w:val="center"/>
                  <w:hideMark/>
                </w:tcPr>
                <w:p w:rsidR="00DC3D35" w:rsidRDefault="00DC3D35" w:rsidP="00DC3D35">
                  <w:pPr>
                    <w:rPr>
                      <w:rFonts w:ascii="Calibri" w:hAnsi="Calibri" w:cs="Calibri"/>
                      <w:color w:val="000000"/>
                      <w:sz w:val="22"/>
                      <w:szCs w:val="22"/>
                    </w:rPr>
                  </w:pPr>
                  <w:r>
                    <w:rPr>
                      <w:rFonts w:ascii="Calibri" w:hAnsi="Calibri" w:cs="Calibri"/>
                      <w:color w:val="000000"/>
                      <w:sz w:val="22"/>
                      <w:szCs w:val="22"/>
                    </w:rPr>
                    <w:t>ACERO INOXIDABLE 316L</w:t>
                  </w:r>
                </w:p>
              </w:tc>
            </w:tr>
            <w:tr w:rsidR="00DC3D35" w:rsidTr="00DC3D35">
              <w:trPr>
                <w:trHeight w:val="263"/>
                <w:jc w:val="center"/>
              </w:trPr>
              <w:tc>
                <w:tcPr>
                  <w:tcW w:w="3326" w:type="dxa"/>
                  <w:tcBorders>
                    <w:top w:val="nil"/>
                    <w:left w:val="single" w:sz="4" w:space="0" w:color="auto"/>
                    <w:bottom w:val="single" w:sz="4" w:space="0" w:color="auto"/>
                    <w:right w:val="single" w:sz="4" w:space="0" w:color="auto"/>
                  </w:tcBorders>
                  <w:vAlign w:val="center"/>
                  <w:hideMark/>
                </w:tcPr>
                <w:p w:rsidR="00DC3D35" w:rsidRDefault="00DC3D35" w:rsidP="00DC3D35">
                  <w:pPr>
                    <w:rPr>
                      <w:rFonts w:ascii="Calibri" w:hAnsi="Calibri" w:cs="Calibri"/>
                      <w:color w:val="000000"/>
                      <w:sz w:val="22"/>
                      <w:szCs w:val="22"/>
                    </w:rPr>
                  </w:pPr>
                  <w:r>
                    <w:rPr>
                      <w:rFonts w:ascii="Calibri" w:hAnsi="Calibri" w:cs="Calibri"/>
                      <w:b/>
                      <w:color w:val="000000"/>
                      <w:sz w:val="22"/>
                      <w:szCs w:val="22"/>
                    </w:rPr>
                    <w:t>MATERIAL DE CONSTRUCCION DEL MEDIDOR PARTE INTERNA:</w:t>
                  </w:r>
                </w:p>
              </w:tc>
              <w:tc>
                <w:tcPr>
                  <w:tcW w:w="3430" w:type="dxa"/>
                  <w:tcBorders>
                    <w:top w:val="nil"/>
                    <w:left w:val="nil"/>
                    <w:bottom w:val="single" w:sz="4" w:space="0" w:color="auto"/>
                    <w:right w:val="single" w:sz="4" w:space="0" w:color="auto"/>
                  </w:tcBorders>
                  <w:vAlign w:val="center"/>
                  <w:hideMark/>
                </w:tcPr>
                <w:p w:rsidR="00DC3D35" w:rsidRDefault="00DC3D35" w:rsidP="00DC3D35">
                  <w:pPr>
                    <w:rPr>
                      <w:rFonts w:ascii="Calibri" w:hAnsi="Calibri" w:cs="Calibri"/>
                      <w:color w:val="000000"/>
                      <w:sz w:val="22"/>
                      <w:szCs w:val="22"/>
                    </w:rPr>
                  </w:pPr>
                  <w:r>
                    <w:rPr>
                      <w:rFonts w:ascii="Calibri" w:hAnsi="Calibri" w:cs="Calibri"/>
                      <w:color w:val="000000"/>
                      <w:sz w:val="22"/>
                      <w:szCs w:val="22"/>
                    </w:rPr>
                    <w:t>ACERO INOXIDABLE 316L</w:t>
                  </w:r>
                </w:p>
              </w:tc>
            </w:tr>
            <w:tr w:rsidR="00DC3D35" w:rsidTr="00DC3D35">
              <w:trPr>
                <w:trHeight w:val="529"/>
                <w:jc w:val="center"/>
              </w:trPr>
              <w:tc>
                <w:tcPr>
                  <w:tcW w:w="3326" w:type="dxa"/>
                  <w:tcBorders>
                    <w:top w:val="nil"/>
                    <w:left w:val="single" w:sz="4" w:space="0" w:color="auto"/>
                    <w:bottom w:val="single" w:sz="4" w:space="0" w:color="auto"/>
                    <w:right w:val="single" w:sz="4" w:space="0" w:color="auto"/>
                  </w:tcBorders>
                  <w:vAlign w:val="center"/>
                  <w:hideMark/>
                </w:tcPr>
                <w:p w:rsidR="00DC3D35" w:rsidRDefault="00DC3D35" w:rsidP="00DC3D35">
                  <w:pPr>
                    <w:rPr>
                      <w:rFonts w:ascii="Calibri" w:hAnsi="Calibri" w:cs="Calibri"/>
                      <w:b/>
                      <w:color w:val="000000"/>
                      <w:sz w:val="22"/>
                      <w:szCs w:val="22"/>
                    </w:rPr>
                  </w:pPr>
                  <w:r>
                    <w:rPr>
                      <w:rFonts w:ascii="Calibri" w:hAnsi="Calibri" w:cs="Calibri"/>
                      <w:b/>
                      <w:color w:val="000000"/>
                      <w:sz w:val="22"/>
                      <w:szCs w:val="22"/>
                    </w:rPr>
                    <w:t>MATERIAL DE SENSOR DE CARCASA:</w:t>
                  </w:r>
                </w:p>
              </w:tc>
              <w:tc>
                <w:tcPr>
                  <w:tcW w:w="3430" w:type="dxa"/>
                  <w:tcBorders>
                    <w:top w:val="nil"/>
                    <w:left w:val="nil"/>
                    <w:bottom w:val="single" w:sz="4" w:space="0" w:color="auto"/>
                    <w:right w:val="single" w:sz="4" w:space="0" w:color="auto"/>
                  </w:tcBorders>
                  <w:vAlign w:val="center"/>
                  <w:hideMark/>
                </w:tcPr>
                <w:p w:rsidR="00DC3D35" w:rsidRDefault="00DC3D35" w:rsidP="00DC3D35">
                  <w:pPr>
                    <w:rPr>
                      <w:rFonts w:ascii="Calibri" w:hAnsi="Calibri" w:cs="Calibri"/>
                      <w:color w:val="000000"/>
                      <w:sz w:val="22"/>
                      <w:szCs w:val="22"/>
                    </w:rPr>
                  </w:pPr>
                  <w:r>
                    <w:rPr>
                      <w:rFonts w:ascii="Calibri" w:hAnsi="Calibri" w:cs="Calibri"/>
                      <w:color w:val="000000"/>
                      <w:sz w:val="22"/>
                      <w:szCs w:val="22"/>
                    </w:rPr>
                    <w:t>ACERO INOXIDABLE 304L</w:t>
                  </w:r>
                </w:p>
              </w:tc>
            </w:tr>
            <w:tr w:rsidR="00DC3D35" w:rsidTr="00DC3D35">
              <w:trPr>
                <w:trHeight w:val="529"/>
                <w:jc w:val="center"/>
              </w:trPr>
              <w:tc>
                <w:tcPr>
                  <w:tcW w:w="3326" w:type="dxa"/>
                  <w:tcBorders>
                    <w:top w:val="nil"/>
                    <w:left w:val="single" w:sz="4" w:space="0" w:color="auto"/>
                    <w:bottom w:val="single" w:sz="4" w:space="0" w:color="auto"/>
                    <w:right w:val="single" w:sz="4" w:space="0" w:color="auto"/>
                  </w:tcBorders>
                  <w:vAlign w:val="center"/>
                  <w:hideMark/>
                </w:tcPr>
                <w:p w:rsidR="00DC3D35" w:rsidRDefault="00DC3D35" w:rsidP="00DC3D35">
                  <w:pPr>
                    <w:rPr>
                      <w:rFonts w:ascii="Calibri" w:hAnsi="Calibri" w:cs="Calibri"/>
                      <w:b/>
                      <w:color w:val="000000"/>
                      <w:sz w:val="22"/>
                      <w:szCs w:val="22"/>
                    </w:rPr>
                  </w:pPr>
                  <w:r>
                    <w:rPr>
                      <w:rFonts w:ascii="Calibri" w:hAnsi="Calibri" w:cs="Calibri"/>
                      <w:b/>
                      <w:color w:val="000000"/>
                      <w:sz w:val="22"/>
                      <w:szCs w:val="22"/>
                    </w:rPr>
                    <w:t>TRANSMISOR DE SEÑAL:</w:t>
                  </w:r>
                </w:p>
              </w:tc>
              <w:tc>
                <w:tcPr>
                  <w:tcW w:w="3430" w:type="dxa"/>
                  <w:tcBorders>
                    <w:top w:val="nil"/>
                    <w:left w:val="nil"/>
                    <w:bottom w:val="single" w:sz="4" w:space="0" w:color="auto"/>
                    <w:right w:val="single" w:sz="4" w:space="0" w:color="auto"/>
                  </w:tcBorders>
                  <w:vAlign w:val="center"/>
                  <w:hideMark/>
                </w:tcPr>
                <w:p w:rsidR="00DC3D35" w:rsidRDefault="00DC3D35" w:rsidP="00DC3D35">
                  <w:pPr>
                    <w:rPr>
                      <w:rFonts w:ascii="Calibri" w:hAnsi="Calibri" w:cs="Calibri"/>
                      <w:color w:val="000000"/>
                      <w:sz w:val="22"/>
                      <w:szCs w:val="22"/>
                    </w:rPr>
                  </w:pPr>
                  <w:r>
                    <w:rPr>
                      <w:rFonts w:ascii="Calibri" w:hAnsi="Calibri" w:cs="Calibri"/>
                      <w:color w:val="000000"/>
                      <w:sz w:val="22"/>
                      <w:szCs w:val="22"/>
                    </w:rPr>
                    <w:t>CF-3M</w:t>
                  </w:r>
                </w:p>
              </w:tc>
            </w:tr>
            <w:tr w:rsidR="00DC3D35" w:rsidTr="00DC3D35">
              <w:trPr>
                <w:trHeight w:val="529"/>
                <w:jc w:val="center"/>
              </w:trPr>
              <w:tc>
                <w:tcPr>
                  <w:tcW w:w="3326" w:type="dxa"/>
                  <w:tcBorders>
                    <w:top w:val="nil"/>
                    <w:left w:val="single" w:sz="4" w:space="0" w:color="auto"/>
                    <w:bottom w:val="single" w:sz="4" w:space="0" w:color="auto"/>
                    <w:right w:val="single" w:sz="4" w:space="0" w:color="auto"/>
                  </w:tcBorders>
                  <w:vAlign w:val="center"/>
                  <w:hideMark/>
                </w:tcPr>
                <w:p w:rsidR="00DC3D35" w:rsidRDefault="00DC3D35" w:rsidP="00DC3D35">
                  <w:pPr>
                    <w:rPr>
                      <w:rFonts w:ascii="Calibri" w:hAnsi="Calibri" w:cs="Calibri"/>
                      <w:b/>
                      <w:color w:val="000000"/>
                      <w:sz w:val="22"/>
                      <w:szCs w:val="22"/>
                    </w:rPr>
                  </w:pPr>
                  <w:r>
                    <w:rPr>
                      <w:rFonts w:ascii="Calibri" w:hAnsi="Calibri" w:cs="Calibri"/>
                      <w:b/>
                      <w:color w:val="000000"/>
                      <w:sz w:val="22"/>
                      <w:szCs w:val="22"/>
                    </w:rPr>
                    <w:t>CONEXIÓN DE ENTRADA:</w:t>
                  </w:r>
                </w:p>
              </w:tc>
              <w:tc>
                <w:tcPr>
                  <w:tcW w:w="3430" w:type="dxa"/>
                  <w:tcBorders>
                    <w:top w:val="nil"/>
                    <w:left w:val="nil"/>
                    <w:bottom w:val="single" w:sz="4" w:space="0" w:color="auto"/>
                    <w:right w:val="single" w:sz="4" w:space="0" w:color="auto"/>
                  </w:tcBorders>
                  <w:vAlign w:val="center"/>
                  <w:hideMark/>
                </w:tcPr>
                <w:p w:rsidR="00DC3D35" w:rsidRDefault="00DC3D35" w:rsidP="00DC3D35">
                  <w:pPr>
                    <w:rPr>
                      <w:rFonts w:ascii="Calibri" w:hAnsi="Calibri" w:cs="Calibri"/>
                      <w:color w:val="000000"/>
                      <w:sz w:val="22"/>
                      <w:szCs w:val="22"/>
                    </w:rPr>
                  </w:pPr>
                  <w:r>
                    <w:rPr>
                      <w:rFonts w:ascii="Calibri" w:hAnsi="Calibri" w:cs="Calibri"/>
                      <w:color w:val="000000"/>
                      <w:sz w:val="22"/>
                      <w:szCs w:val="22"/>
                    </w:rPr>
                    <w:t>BRIDA OVAL DE 1 ½ PULGADAS</w:t>
                  </w:r>
                </w:p>
              </w:tc>
            </w:tr>
            <w:tr w:rsidR="00DC3D35" w:rsidTr="00DC3D35">
              <w:trPr>
                <w:trHeight w:val="263"/>
                <w:jc w:val="center"/>
              </w:trPr>
              <w:tc>
                <w:tcPr>
                  <w:tcW w:w="3326" w:type="dxa"/>
                  <w:tcBorders>
                    <w:top w:val="nil"/>
                    <w:left w:val="single" w:sz="4" w:space="0" w:color="auto"/>
                    <w:bottom w:val="single" w:sz="4" w:space="0" w:color="auto"/>
                    <w:right w:val="single" w:sz="4" w:space="0" w:color="auto"/>
                  </w:tcBorders>
                  <w:vAlign w:val="center"/>
                  <w:hideMark/>
                </w:tcPr>
                <w:p w:rsidR="00DC3D35" w:rsidRDefault="00DC3D35" w:rsidP="00DC3D35">
                  <w:pPr>
                    <w:rPr>
                      <w:rFonts w:ascii="Calibri" w:hAnsi="Calibri" w:cs="Calibri"/>
                      <w:b/>
                      <w:color w:val="000000"/>
                      <w:sz w:val="22"/>
                      <w:szCs w:val="22"/>
                    </w:rPr>
                  </w:pPr>
                  <w:r>
                    <w:rPr>
                      <w:rFonts w:ascii="Calibri" w:hAnsi="Calibri" w:cs="Calibri"/>
                      <w:b/>
                      <w:color w:val="000000"/>
                      <w:sz w:val="22"/>
                      <w:szCs w:val="22"/>
                    </w:rPr>
                    <w:t>CONEXIÓN DE SALIDA:</w:t>
                  </w:r>
                </w:p>
              </w:tc>
              <w:tc>
                <w:tcPr>
                  <w:tcW w:w="3430" w:type="dxa"/>
                  <w:tcBorders>
                    <w:top w:val="nil"/>
                    <w:left w:val="nil"/>
                    <w:bottom w:val="single" w:sz="4" w:space="0" w:color="auto"/>
                    <w:right w:val="single" w:sz="4" w:space="0" w:color="auto"/>
                  </w:tcBorders>
                  <w:vAlign w:val="center"/>
                  <w:hideMark/>
                </w:tcPr>
                <w:p w:rsidR="00DC3D35" w:rsidRDefault="00DC3D35" w:rsidP="00DC3D35">
                  <w:pPr>
                    <w:rPr>
                      <w:rFonts w:ascii="Calibri" w:hAnsi="Calibri" w:cs="Calibri"/>
                      <w:b/>
                      <w:color w:val="000000"/>
                      <w:sz w:val="22"/>
                      <w:szCs w:val="22"/>
                    </w:rPr>
                  </w:pPr>
                  <w:r>
                    <w:rPr>
                      <w:rFonts w:ascii="Calibri" w:hAnsi="Calibri" w:cs="Calibri"/>
                      <w:color w:val="000000"/>
                      <w:sz w:val="22"/>
                      <w:szCs w:val="22"/>
                    </w:rPr>
                    <w:t>BRIDA OVAL DE 1 ½ PULGADAS</w:t>
                  </w:r>
                </w:p>
              </w:tc>
            </w:tr>
            <w:tr w:rsidR="00DC3D35" w:rsidTr="00DC3D35">
              <w:trPr>
                <w:trHeight w:val="263"/>
                <w:jc w:val="center"/>
              </w:trPr>
              <w:tc>
                <w:tcPr>
                  <w:tcW w:w="3326" w:type="dxa"/>
                  <w:tcBorders>
                    <w:top w:val="nil"/>
                    <w:left w:val="single" w:sz="4" w:space="0" w:color="auto"/>
                    <w:bottom w:val="single" w:sz="4" w:space="0" w:color="auto"/>
                    <w:right w:val="single" w:sz="4" w:space="0" w:color="auto"/>
                  </w:tcBorders>
                  <w:vAlign w:val="center"/>
                  <w:hideMark/>
                </w:tcPr>
                <w:p w:rsidR="00DC3D35" w:rsidRDefault="00DC3D35" w:rsidP="00DC3D35">
                  <w:pPr>
                    <w:rPr>
                      <w:rFonts w:ascii="Calibri" w:hAnsi="Calibri" w:cs="Calibri"/>
                      <w:b/>
                      <w:color w:val="000000"/>
                      <w:sz w:val="22"/>
                      <w:szCs w:val="22"/>
                    </w:rPr>
                  </w:pPr>
                  <w:r>
                    <w:rPr>
                      <w:rFonts w:ascii="Calibri" w:hAnsi="Calibri" w:cs="Calibri"/>
                      <w:b/>
                      <w:color w:val="000000"/>
                      <w:sz w:val="22"/>
                      <w:szCs w:val="22"/>
                    </w:rPr>
                    <w:t>CAUDAL DE TRABAJO:</w:t>
                  </w:r>
                </w:p>
              </w:tc>
              <w:tc>
                <w:tcPr>
                  <w:tcW w:w="3430" w:type="dxa"/>
                  <w:tcBorders>
                    <w:top w:val="nil"/>
                    <w:left w:val="nil"/>
                    <w:bottom w:val="single" w:sz="4" w:space="0" w:color="auto"/>
                    <w:right w:val="single" w:sz="4" w:space="0" w:color="auto"/>
                  </w:tcBorders>
                  <w:vAlign w:val="center"/>
                  <w:hideMark/>
                </w:tcPr>
                <w:p w:rsidR="00DC3D35" w:rsidRDefault="00DC3D35" w:rsidP="00DC3D35">
                  <w:pPr>
                    <w:rPr>
                      <w:rFonts w:ascii="Calibri" w:hAnsi="Calibri" w:cs="Calibri"/>
                      <w:color w:val="000000"/>
                      <w:sz w:val="22"/>
                      <w:szCs w:val="22"/>
                    </w:rPr>
                  </w:pPr>
                  <w:r>
                    <w:rPr>
                      <w:rFonts w:ascii="Calibri" w:hAnsi="Calibri" w:cs="Calibri"/>
                      <w:color w:val="000000"/>
                      <w:sz w:val="22"/>
                      <w:szCs w:val="22"/>
                    </w:rPr>
                    <w:t>DE 30 A 310 LPM</w:t>
                  </w:r>
                </w:p>
              </w:tc>
            </w:tr>
            <w:tr w:rsidR="00DC3D35" w:rsidTr="00DC3D35">
              <w:trPr>
                <w:trHeight w:val="263"/>
                <w:jc w:val="center"/>
              </w:trPr>
              <w:tc>
                <w:tcPr>
                  <w:tcW w:w="3326" w:type="dxa"/>
                  <w:tcBorders>
                    <w:top w:val="nil"/>
                    <w:left w:val="single" w:sz="4" w:space="0" w:color="auto"/>
                    <w:bottom w:val="single" w:sz="4" w:space="0" w:color="auto"/>
                    <w:right w:val="single" w:sz="4" w:space="0" w:color="auto"/>
                  </w:tcBorders>
                  <w:vAlign w:val="center"/>
                  <w:hideMark/>
                </w:tcPr>
                <w:p w:rsidR="00DC3D35" w:rsidRDefault="00DC3D35" w:rsidP="00DC3D35">
                  <w:pPr>
                    <w:rPr>
                      <w:rFonts w:ascii="Calibri" w:hAnsi="Calibri" w:cs="Calibri"/>
                      <w:b/>
                      <w:color w:val="000000"/>
                      <w:sz w:val="22"/>
                      <w:szCs w:val="22"/>
                    </w:rPr>
                  </w:pPr>
                  <w:r>
                    <w:rPr>
                      <w:rFonts w:ascii="Calibri" w:hAnsi="Calibri" w:cs="Calibri"/>
                      <w:b/>
                      <w:color w:val="000000"/>
                      <w:sz w:val="22"/>
                      <w:szCs w:val="22"/>
                    </w:rPr>
                    <w:t>RANGO DE TEMPERATURA:</w:t>
                  </w:r>
                </w:p>
              </w:tc>
              <w:tc>
                <w:tcPr>
                  <w:tcW w:w="3430" w:type="dxa"/>
                  <w:tcBorders>
                    <w:top w:val="nil"/>
                    <w:left w:val="nil"/>
                    <w:bottom w:val="single" w:sz="4" w:space="0" w:color="auto"/>
                    <w:right w:val="single" w:sz="4" w:space="0" w:color="auto"/>
                  </w:tcBorders>
                  <w:vAlign w:val="center"/>
                  <w:hideMark/>
                </w:tcPr>
                <w:p w:rsidR="00DC3D35" w:rsidRDefault="00DC3D35" w:rsidP="00DC3D35">
                  <w:pPr>
                    <w:rPr>
                      <w:rFonts w:ascii="Calibri" w:hAnsi="Calibri" w:cs="Calibri"/>
                      <w:color w:val="000000"/>
                      <w:sz w:val="22"/>
                      <w:szCs w:val="22"/>
                    </w:rPr>
                  </w:pPr>
                  <w:r>
                    <w:rPr>
                      <w:rFonts w:ascii="Calibri" w:hAnsi="Calibri" w:cs="Calibri"/>
                      <w:color w:val="000000"/>
                      <w:sz w:val="22"/>
                      <w:szCs w:val="22"/>
                    </w:rPr>
                    <w:t>-30 °C A 55 °C</w:t>
                  </w:r>
                </w:p>
              </w:tc>
            </w:tr>
            <w:tr w:rsidR="00DC3D35" w:rsidTr="00DC3D35">
              <w:trPr>
                <w:trHeight w:val="370"/>
                <w:jc w:val="center"/>
              </w:trPr>
              <w:tc>
                <w:tcPr>
                  <w:tcW w:w="3326" w:type="dxa"/>
                  <w:tcBorders>
                    <w:top w:val="single" w:sz="4" w:space="0" w:color="auto"/>
                    <w:left w:val="single" w:sz="4" w:space="0" w:color="auto"/>
                    <w:bottom w:val="single" w:sz="4" w:space="0" w:color="auto"/>
                    <w:right w:val="single" w:sz="4" w:space="0" w:color="auto"/>
                  </w:tcBorders>
                  <w:vAlign w:val="center"/>
                  <w:hideMark/>
                </w:tcPr>
                <w:p w:rsidR="00DC3D35" w:rsidRDefault="00DC3D35" w:rsidP="00DC3D35">
                  <w:pPr>
                    <w:rPr>
                      <w:rFonts w:ascii="Calibri" w:hAnsi="Calibri" w:cs="Calibri"/>
                      <w:b/>
                      <w:color w:val="000000"/>
                      <w:sz w:val="22"/>
                      <w:szCs w:val="22"/>
                    </w:rPr>
                  </w:pPr>
                  <w:r>
                    <w:rPr>
                      <w:rFonts w:ascii="Calibri" w:hAnsi="Calibri" w:cs="Calibri"/>
                      <w:b/>
                      <w:color w:val="000000"/>
                      <w:sz w:val="22"/>
                      <w:szCs w:val="22"/>
                    </w:rPr>
                    <w:t>PRESION NOMINAL:</w:t>
                  </w:r>
                </w:p>
              </w:tc>
              <w:tc>
                <w:tcPr>
                  <w:tcW w:w="3430" w:type="dxa"/>
                  <w:tcBorders>
                    <w:top w:val="single" w:sz="4" w:space="0" w:color="auto"/>
                    <w:left w:val="single" w:sz="4" w:space="0" w:color="auto"/>
                    <w:bottom w:val="single" w:sz="4" w:space="0" w:color="auto"/>
                    <w:right w:val="single" w:sz="4" w:space="0" w:color="auto"/>
                  </w:tcBorders>
                  <w:vAlign w:val="center"/>
                  <w:hideMark/>
                </w:tcPr>
                <w:p w:rsidR="00DC3D35" w:rsidRDefault="00DC3D35" w:rsidP="00DC3D35">
                  <w:pPr>
                    <w:rPr>
                      <w:rFonts w:ascii="Calibri" w:hAnsi="Calibri" w:cs="Calibri"/>
                      <w:color w:val="000000"/>
                      <w:sz w:val="22"/>
                      <w:szCs w:val="22"/>
                    </w:rPr>
                  </w:pPr>
                  <w:r>
                    <w:rPr>
                      <w:rFonts w:ascii="Calibri" w:hAnsi="Calibri" w:cs="Calibri"/>
                      <w:color w:val="000000"/>
                      <w:sz w:val="22"/>
                      <w:szCs w:val="22"/>
                    </w:rPr>
                    <w:t>350 PSI O SU EQUIVALENTE</w:t>
                  </w:r>
                </w:p>
              </w:tc>
            </w:tr>
            <w:tr w:rsidR="00DC3D35" w:rsidTr="00DC3D35">
              <w:trPr>
                <w:trHeight w:val="263"/>
                <w:jc w:val="center"/>
              </w:trPr>
              <w:tc>
                <w:tcPr>
                  <w:tcW w:w="3326" w:type="dxa"/>
                  <w:tcBorders>
                    <w:top w:val="single" w:sz="4" w:space="0" w:color="auto"/>
                    <w:left w:val="single" w:sz="4" w:space="0" w:color="auto"/>
                    <w:bottom w:val="single" w:sz="4" w:space="0" w:color="auto"/>
                    <w:right w:val="single" w:sz="4" w:space="0" w:color="auto"/>
                  </w:tcBorders>
                  <w:vAlign w:val="center"/>
                  <w:hideMark/>
                </w:tcPr>
                <w:p w:rsidR="00DC3D35" w:rsidRDefault="00DC3D35" w:rsidP="00DC3D35">
                  <w:pPr>
                    <w:rPr>
                      <w:rFonts w:ascii="Calibri" w:hAnsi="Calibri" w:cs="Calibri"/>
                      <w:b/>
                      <w:color w:val="000000"/>
                      <w:sz w:val="22"/>
                      <w:szCs w:val="22"/>
                    </w:rPr>
                  </w:pPr>
                  <w:r>
                    <w:rPr>
                      <w:rFonts w:ascii="Calibri" w:hAnsi="Calibri" w:cs="Calibri"/>
                      <w:b/>
                      <w:color w:val="000000"/>
                      <w:sz w:val="22"/>
                      <w:szCs w:val="22"/>
                    </w:rPr>
                    <w:t>LECTURADOR ELECTRONICO DIGITAL:</w:t>
                  </w:r>
                </w:p>
              </w:tc>
              <w:tc>
                <w:tcPr>
                  <w:tcW w:w="3430" w:type="dxa"/>
                  <w:tcBorders>
                    <w:top w:val="single" w:sz="4" w:space="0" w:color="auto"/>
                    <w:left w:val="nil"/>
                    <w:bottom w:val="single" w:sz="4" w:space="0" w:color="auto"/>
                    <w:right w:val="single" w:sz="4" w:space="0" w:color="auto"/>
                  </w:tcBorders>
                  <w:vAlign w:val="center"/>
                  <w:hideMark/>
                </w:tcPr>
                <w:p w:rsidR="00DC3D35" w:rsidRDefault="00DC3D35" w:rsidP="00DC3D35">
                  <w:pPr>
                    <w:rPr>
                      <w:rFonts w:ascii="Calibri" w:hAnsi="Calibri" w:cs="Calibri"/>
                      <w:color w:val="000000"/>
                      <w:sz w:val="22"/>
                      <w:szCs w:val="22"/>
                    </w:rPr>
                  </w:pPr>
                  <w:r>
                    <w:rPr>
                      <w:rFonts w:ascii="Calibri" w:hAnsi="Calibri" w:cs="Calibri"/>
                      <w:color w:val="000000"/>
                      <w:sz w:val="22"/>
                      <w:szCs w:val="22"/>
                    </w:rPr>
                    <w:t xml:space="preserve">CON MONITOR (DISPLAY) </w:t>
                  </w:r>
                </w:p>
              </w:tc>
            </w:tr>
            <w:tr w:rsidR="00DC3D35" w:rsidRPr="00DC3D35" w:rsidTr="00DC3D35">
              <w:trPr>
                <w:trHeight w:val="263"/>
                <w:jc w:val="center"/>
              </w:trPr>
              <w:tc>
                <w:tcPr>
                  <w:tcW w:w="3326" w:type="dxa"/>
                  <w:tcBorders>
                    <w:top w:val="single" w:sz="4" w:space="0" w:color="auto"/>
                    <w:left w:val="single" w:sz="4" w:space="0" w:color="auto"/>
                    <w:bottom w:val="single" w:sz="4" w:space="0" w:color="auto"/>
                    <w:right w:val="single" w:sz="4" w:space="0" w:color="auto"/>
                  </w:tcBorders>
                  <w:vAlign w:val="center"/>
                  <w:hideMark/>
                </w:tcPr>
                <w:p w:rsidR="00DC3D35" w:rsidRDefault="00DC3D35" w:rsidP="00DC3D35">
                  <w:pPr>
                    <w:rPr>
                      <w:rFonts w:ascii="Calibri" w:hAnsi="Calibri" w:cs="Calibri"/>
                      <w:b/>
                      <w:color w:val="000000"/>
                      <w:sz w:val="22"/>
                      <w:szCs w:val="22"/>
                    </w:rPr>
                  </w:pPr>
                  <w:r>
                    <w:rPr>
                      <w:rFonts w:ascii="Calibri" w:hAnsi="Calibri" w:cs="Calibri"/>
                      <w:b/>
                      <w:color w:val="000000"/>
                      <w:sz w:val="22"/>
                      <w:szCs w:val="22"/>
                    </w:rPr>
                    <w:t>PROGRAMACION DE DATOS:</w:t>
                  </w:r>
                </w:p>
              </w:tc>
              <w:tc>
                <w:tcPr>
                  <w:tcW w:w="3430" w:type="dxa"/>
                  <w:tcBorders>
                    <w:top w:val="single" w:sz="4" w:space="0" w:color="auto"/>
                    <w:left w:val="nil"/>
                    <w:bottom w:val="single" w:sz="4" w:space="0" w:color="auto"/>
                    <w:right w:val="single" w:sz="4" w:space="0" w:color="auto"/>
                  </w:tcBorders>
                  <w:vAlign w:val="center"/>
                  <w:hideMark/>
                </w:tcPr>
                <w:p w:rsidR="00DC3D35" w:rsidRDefault="00DC3D35" w:rsidP="00DC3D35">
                  <w:pPr>
                    <w:rPr>
                      <w:rFonts w:ascii="Calibri" w:hAnsi="Calibri" w:cs="Calibri"/>
                      <w:color w:val="000000"/>
                      <w:sz w:val="22"/>
                      <w:szCs w:val="22"/>
                    </w:rPr>
                  </w:pPr>
                  <w:r>
                    <w:rPr>
                      <w:rFonts w:ascii="Calibri" w:hAnsi="Calibri" w:cs="Calibri"/>
                      <w:color w:val="000000"/>
                      <w:sz w:val="22"/>
                      <w:szCs w:val="22"/>
                    </w:rPr>
                    <w:t>ATRAVES DE TECLADO DEL LECTURADOR ELECTRONICO</w:t>
                  </w:r>
                </w:p>
              </w:tc>
            </w:tr>
            <w:tr w:rsidR="00DC3D35" w:rsidTr="00DC3D35">
              <w:trPr>
                <w:trHeight w:val="263"/>
                <w:jc w:val="center"/>
              </w:trPr>
              <w:tc>
                <w:tcPr>
                  <w:tcW w:w="3326" w:type="dxa"/>
                  <w:tcBorders>
                    <w:top w:val="single" w:sz="4" w:space="0" w:color="auto"/>
                    <w:left w:val="single" w:sz="4" w:space="0" w:color="auto"/>
                    <w:bottom w:val="single" w:sz="4" w:space="0" w:color="auto"/>
                    <w:right w:val="single" w:sz="4" w:space="0" w:color="auto"/>
                  </w:tcBorders>
                  <w:vAlign w:val="center"/>
                  <w:hideMark/>
                </w:tcPr>
                <w:p w:rsidR="00DC3D35" w:rsidRDefault="00DC3D35" w:rsidP="00DC3D35">
                  <w:pPr>
                    <w:rPr>
                      <w:rFonts w:ascii="Calibri" w:hAnsi="Calibri" w:cs="Calibri"/>
                      <w:b/>
                      <w:color w:val="000000"/>
                      <w:sz w:val="22"/>
                      <w:szCs w:val="22"/>
                    </w:rPr>
                  </w:pPr>
                  <w:r>
                    <w:rPr>
                      <w:rFonts w:ascii="Calibri" w:hAnsi="Calibri" w:cs="Calibri"/>
                      <w:b/>
                      <w:color w:val="000000"/>
                      <w:sz w:val="22"/>
                      <w:szCs w:val="22"/>
                    </w:rPr>
                    <w:lastRenderedPageBreak/>
                    <w:t>COMPENSADOR DE TEMPERATURA:</w:t>
                  </w:r>
                </w:p>
              </w:tc>
              <w:tc>
                <w:tcPr>
                  <w:tcW w:w="3430" w:type="dxa"/>
                  <w:tcBorders>
                    <w:top w:val="single" w:sz="4" w:space="0" w:color="auto"/>
                    <w:left w:val="nil"/>
                    <w:bottom w:val="single" w:sz="4" w:space="0" w:color="auto"/>
                    <w:right w:val="single" w:sz="4" w:space="0" w:color="auto"/>
                  </w:tcBorders>
                  <w:vAlign w:val="center"/>
                  <w:hideMark/>
                </w:tcPr>
                <w:p w:rsidR="00DC3D35" w:rsidRDefault="00DC3D35" w:rsidP="00DC3D35">
                  <w:pPr>
                    <w:rPr>
                      <w:rFonts w:ascii="Calibri" w:hAnsi="Calibri" w:cs="Calibri"/>
                      <w:color w:val="000000"/>
                      <w:sz w:val="22"/>
                      <w:szCs w:val="22"/>
                    </w:rPr>
                  </w:pPr>
                  <w:r>
                    <w:rPr>
                      <w:rFonts w:ascii="Calibri" w:hAnsi="Calibri" w:cs="Calibri"/>
                      <w:color w:val="000000"/>
                      <w:sz w:val="22"/>
                      <w:szCs w:val="22"/>
                    </w:rPr>
                    <w:t>ELECTRONICO</w:t>
                  </w:r>
                </w:p>
              </w:tc>
            </w:tr>
            <w:tr w:rsidR="00DC3D35" w:rsidTr="00DC3D35">
              <w:trPr>
                <w:trHeight w:val="263"/>
                <w:jc w:val="center"/>
              </w:trPr>
              <w:tc>
                <w:tcPr>
                  <w:tcW w:w="3326" w:type="dxa"/>
                  <w:tcBorders>
                    <w:top w:val="single" w:sz="4" w:space="0" w:color="auto"/>
                    <w:left w:val="single" w:sz="4" w:space="0" w:color="auto"/>
                    <w:bottom w:val="single" w:sz="4" w:space="0" w:color="auto"/>
                    <w:right w:val="single" w:sz="4" w:space="0" w:color="auto"/>
                  </w:tcBorders>
                  <w:vAlign w:val="center"/>
                  <w:hideMark/>
                </w:tcPr>
                <w:p w:rsidR="00DC3D35" w:rsidRDefault="00DC3D35" w:rsidP="00DC3D35">
                  <w:pPr>
                    <w:rPr>
                      <w:rFonts w:ascii="Calibri" w:hAnsi="Calibri" w:cs="Calibri"/>
                      <w:b/>
                      <w:color w:val="000000"/>
                      <w:sz w:val="22"/>
                      <w:szCs w:val="22"/>
                    </w:rPr>
                  </w:pPr>
                  <w:r>
                    <w:rPr>
                      <w:rFonts w:ascii="Calibri" w:hAnsi="Calibri" w:cs="Calibri"/>
                      <w:b/>
                      <w:color w:val="000000"/>
                      <w:sz w:val="22"/>
                      <w:szCs w:val="22"/>
                    </w:rPr>
                    <w:t>VALVULA DIFERENCIAL:</w:t>
                  </w:r>
                </w:p>
              </w:tc>
              <w:tc>
                <w:tcPr>
                  <w:tcW w:w="3430" w:type="dxa"/>
                  <w:tcBorders>
                    <w:top w:val="single" w:sz="4" w:space="0" w:color="auto"/>
                    <w:left w:val="nil"/>
                    <w:bottom w:val="single" w:sz="4" w:space="0" w:color="auto"/>
                    <w:right w:val="single" w:sz="4" w:space="0" w:color="auto"/>
                  </w:tcBorders>
                  <w:vAlign w:val="center"/>
                  <w:hideMark/>
                </w:tcPr>
                <w:p w:rsidR="00DC3D35" w:rsidRDefault="00DC3D35" w:rsidP="00DC3D35">
                  <w:pPr>
                    <w:rPr>
                      <w:rFonts w:ascii="Calibri" w:hAnsi="Calibri" w:cs="Calibri"/>
                      <w:color w:val="000000"/>
                      <w:sz w:val="22"/>
                      <w:szCs w:val="22"/>
                    </w:rPr>
                  </w:pPr>
                  <w:r>
                    <w:rPr>
                      <w:rFonts w:ascii="Calibri" w:hAnsi="Calibri" w:cs="Calibri"/>
                      <w:color w:val="000000"/>
                      <w:sz w:val="22"/>
                      <w:szCs w:val="22"/>
                    </w:rPr>
                    <w:t>TIPO DIAFRAGMA</w:t>
                  </w:r>
                </w:p>
              </w:tc>
            </w:tr>
            <w:tr w:rsidR="00DC3D35" w:rsidTr="00DC3D35">
              <w:trPr>
                <w:trHeight w:val="263"/>
                <w:jc w:val="center"/>
              </w:trPr>
              <w:tc>
                <w:tcPr>
                  <w:tcW w:w="3326" w:type="dxa"/>
                  <w:tcBorders>
                    <w:top w:val="nil"/>
                    <w:left w:val="single" w:sz="4" w:space="0" w:color="auto"/>
                    <w:bottom w:val="single" w:sz="4" w:space="0" w:color="auto"/>
                    <w:right w:val="single" w:sz="4" w:space="0" w:color="auto"/>
                  </w:tcBorders>
                  <w:vAlign w:val="center"/>
                  <w:hideMark/>
                </w:tcPr>
                <w:p w:rsidR="00DC3D35" w:rsidRDefault="00DC3D35" w:rsidP="00DC3D35">
                  <w:pPr>
                    <w:rPr>
                      <w:rFonts w:ascii="Calibri" w:hAnsi="Calibri" w:cs="Calibri"/>
                      <w:b/>
                      <w:color w:val="000000"/>
                      <w:sz w:val="22"/>
                      <w:szCs w:val="22"/>
                    </w:rPr>
                  </w:pPr>
                  <w:r>
                    <w:rPr>
                      <w:rFonts w:ascii="Calibri" w:hAnsi="Calibri" w:cs="Calibri"/>
                      <w:b/>
                      <w:color w:val="000000"/>
                      <w:sz w:val="22"/>
                      <w:szCs w:val="22"/>
                    </w:rPr>
                    <w:t>ELIMINADOR DE VAPORES:</w:t>
                  </w:r>
                </w:p>
              </w:tc>
              <w:tc>
                <w:tcPr>
                  <w:tcW w:w="3430" w:type="dxa"/>
                  <w:tcBorders>
                    <w:top w:val="nil"/>
                    <w:left w:val="nil"/>
                    <w:bottom w:val="single" w:sz="4" w:space="0" w:color="auto"/>
                    <w:right w:val="single" w:sz="4" w:space="0" w:color="auto"/>
                  </w:tcBorders>
                  <w:vAlign w:val="center"/>
                  <w:hideMark/>
                </w:tcPr>
                <w:p w:rsidR="00DC3D35" w:rsidRDefault="00DC3D35" w:rsidP="00DC3D35">
                  <w:pPr>
                    <w:rPr>
                      <w:rFonts w:ascii="Calibri" w:hAnsi="Calibri" w:cs="Calibri"/>
                      <w:color w:val="000000"/>
                      <w:sz w:val="22"/>
                      <w:szCs w:val="22"/>
                    </w:rPr>
                  </w:pPr>
                  <w:r>
                    <w:rPr>
                      <w:rFonts w:ascii="Calibri" w:hAnsi="Calibri" w:cs="Calibri"/>
                      <w:color w:val="000000"/>
                      <w:sz w:val="22"/>
                      <w:szCs w:val="22"/>
                    </w:rPr>
                    <w:t>CON FILTRO Y FLOTADOR</w:t>
                  </w:r>
                </w:p>
              </w:tc>
            </w:tr>
            <w:tr w:rsidR="00DC3D35" w:rsidRPr="00DC3D35" w:rsidTr="00DC3D35">
              <w:trPr>
                <w:trHeight w:val="1968"/>
                <w:jc w:val="center"/>
              </w:trPr>
              <w:tc>
                <w:tcPr>
                  <w:tcW w:w="3326" w:type="dxa"/>
                  <w:tcBorders>
                    <w:top w:val="single" w:sz="4" w:space="0" w:color="auto"/>
                    <w:left w:val="single" w:sz="4" w:space="0" w:color="auto"/>
                    <w:bottom w:val="single" w:sz="4" w:space="0" w:color="auto"/>
                    <w:right w:val="single" w:sz="4" w:space="0" w:color="auto"/>
                  </w:tcBorders>
                  <w:vAlign w:val="center"/>
                  <w:hideMark/>
                </w:tcPr>
                <w:p w:rsidR="00DC3D35" w:rsidRDefault="00DC3D35" w:rsidP="00DC3D35">
                  <w:pPr>
                    <w:rPr>
                      <w:rFonts w:ascii="Calibri" w:hAnsi="Calibri" w:cs="Calibri"/>
                      <w:b/>
                      <w:color w:val="000000"/>
                      <w:sz w:val="22"/>
                      <w:szCs w:val="22"/>
                    </w:rPr>
                  </w:pPr>
                  <w:r>
                    <w:rPr>
                      <w:rFonts w:ascii="Calibri" w:hAnsi="Calibri" w:cs="Calibri"/>
                      <w:b/>
                      <w:color w:val="000000"/>
                      <w:sz w:val="22"/>
                      <w:szCs w:val="22"/>
                    </w:rPr>
                    <w:t>KIT DE INSTALACION QUE CONSTA DE:</w:t>
                  </w:r>
                </w:p>
              </w:tc>
              <w:tc>
                <w:tcPr>
                  <w:tcW w:w="3430" w:type="dxa"/>
                  <w:tcBorders>
                    <w:top w:val="single" w:sz="4" w:space="0" w:color="auto"/>
                    <w:left w:val="single" w:sz="4" w:space="0" w:color="auto"/>
                    <w:bottom w:val="single" w:sz="4" w:space="0" w:color="auto"/>
                    <w:right w:val="single" w:sz="4" w:space="0" w:color="auto"/>
                  </w:tcBorders>
                  <w:vAlign w:val="center"/>
                  <w:hideMark/>
                </w:tcPr>
                <w:p w:rsidR="00DC3D35" w:rsidRDefault="00DC3D35" w:rsidP="00F659EF">
                  <w:pPr>
                    <w:numPr>
                      <w:ilvl w:val="0"/>
                      <w:numId w:val="36"/>
                    </w:numPr>
                    <w:rPr>
                      <w:rFonts w:ascii="Calibri" w:hAnsi="Calibri" w:cs="Calibri"/>
                      <w:color w:val="000000"/>
                      <w:sz w:val="22"/>
                      <w:szCs w:val="22"/>
                    </w:rPr>
                  </w:pPr>
                  <w:r>
                    <w:rPr>
                      <w:rFonts w:ascii="Calibri" w:hAnsi="Calibri" w:cs="Calibri"/>
                      <w:color w:val="000000"/>
                      <w:sz w:val="22"/>
                      <w:szCs w:val="22"/>
                    </w:rPr>
                    <w:t>CABLE DE COMUNICACIÓN ENTRE LA UNIDAD DE CONTROL Y EL MEDIDOR MASICO (12 MTS).</w:t>
                  </w:r>
                </w:p>
                <w:p w:rsidR="00DC3D35" w:rsidRDefault="00DC3D35" w:rsidP="00F659EF">
                  <w:pPr>
                    <w:numPr>
                      <w:ilvl w:val="0"/>
                      <w:numId w:val="36"/>
                    </w:numPr>
                    <w:rPr>
                      <w:rFonts w:ascii="Calibri" w:hAnsi="Calibri" w:cs="Calibri"/>
                      <w:color w:val="000000"/>
                      <w:sz w:val="22"/>
                      <w:szCs w:val="22"/>
                    </w:rPr>
                  </w:pPr>
                  <w:r>
                    <w:rPr>
                      <w:rFonts w:ascii="Calibri" w:hAnsi="Calibri" w:cs="Calibri"/>
                      <w:color w:val="000000"/>
                      <w:sz w:val="22"/>
                      <w:szCs w:val="22"/>
                    </w:rPr>
                    <w:t>UNIDAD DE CONTROL PARA LA OPERACIÓN DEL MEDIDOR Y EL LECTURADOR ELECTRONICO</w:t>
                  </w:r>
                </w:p>
                <w:p w:rsidR="00DC3D35" w:rsidRDefault="00DC3D35" w:rsidP="00F659EF">
                  <w:pPr>
                    <w:numPr>
                      <w:ilvl w:val="0"/>
                      <w:numId w:val="36"/>
                    </w:numPr>
                    <w:rPr>
                      <w:rFonts w:ascii="Calibri" w:hAnsi="Calibri" w:cs="Calibri"/>
                      <w:color w:val="000000"/>
                      <w:sz w:val="22"/>
                      <w:szCs w:val="22"/>
                    </w:rPr>
                  </w:pPr>
                  <w:r>
                    <w:rPr>
                      <w:rFonts w:ascii="Calibri" w:hAnsi="Calibri" w:cs="Calibri"/>
                      <w:color w:val="000000"/>
                      <w:sz w:val="22"/>
                      <w:szCs w:val="22"/>
                    </w:rPr>
                    <w:t>VALVULA SOLENOIDE DE CONTROL DE DESCARGA</w:t>
                  </w:r>
                </w:p>
                <w:p w:rsidR="00DC3D35" w:rsidRDefault="00DC3D35" w:rsidP="00F659EF">
                  <w:pPr>
                    <w:numPr>
                      <w:ilvl w:val="0"/>
                      <w:numId w:val="36"/>
                    </w:numPr>
                    <w:rPr>
                      <w:rFonts w:ascii="Calibri" w:hAnsi="Calibri" w:cs="Calibri"/>
                      <w:color w:val="000000"/>
                      <w:sz w:val="22"/>
                      <w:szCs w:val="22"/>
                    </w:rPr>
                  </w:pPr>
                  <w:r>
                    <w:rPr>
                      <w:rFonts w:ascii="Calibri" w:hAnsi="Calibri" w:cs="Calibri"/>
                      <w:color w:val="000000"/>
                      <w:sz w:val="22"/>
                      <w:szCs w:val="22"/>
                    </w:rPr>
                    <w:t>SOFTWARE DE ADMINISTRACION DE DATOS</w:t>
                  </w:r>
                </w:p>
              </w:tc>
            </w:tr>
            <w:tr w:rsidR="00DC3D35" w:rsidRPr="00DC3D35" w:rsidTr="00DC3D35">
              <w:trPr>
                <w:trHeight w:val="263"/>
                <w:jc w:val="center"/>
              </w:trPr>
              <w:tc>
                <w:tcPr>
                  <w:tcW w:w="3326" w:type="dxa"/>
                  <w:tcBorders>
                    <w:top w:val="single" w:sz="4" w:space="0" w:color="auto"/>
                    <w:left w:val="single" w:sz="4" w:space="0" w:color="auto"/>
                    <w:bottom w:val="single" w:sz="4" w:space="0" w:color="auto"/>
                    <w:right w:val="single" w:sz="4" w:space="0" w:color="auto"/>
                  </w:tcBorders>
                  <w:vAlign w:val="center"/>
                  <w:hideMark/>
                </w:tcPr>
                <w:p w:rsidR="00DC3D35" w:rsidRDefault="00DC3D35" w:rsidP="00DC3D35">
                  <w:pPr>
                    <w:rPr>
                      <w:rFonts w:ascii="Calibri" w:hAnsi="Calibri" w:cs="Calibri"/>
                      <w:b/>
                      <w:color w:val="000000"/>
                      <w:sz w:val="22"/>
                      <w:szCs w:val="22"/>
                    </w:rPr>
                  </w:pPr>
                  <w:r>
                    <w:rPr>
                      <w:rFonts w:ascii="Calibri" w:hAnsi="Calibri" w:cs="Calibri"/>
                      <w:b/>
                      <w:color w:val="000000"/>
                      <w:sz w:val="22"/>
                      <w:szCs w:val="22"/>
                    </w:rPr>
                    <w:t>APROBACIONES:</w:t>
                  </w:r>
                </w:p>
              </w:tc>
              <w:tc>
                <w:tcPr>
                  <w:tcW w:w="3430" w:type="dxa"/>
                  <w:tcBorders>
                    <w:top w:val="single" w:sz="4" w:space="0" w:color="auto"/>
                    <w:left w:val="nil"/>
                    <w:bottom w:val="single" w:sz="4" w:space="0" w:color="auto"/>
                    <w:right w:val="single" w:sz="4" w:space="0" w:color="auto"/>
                  </w:tcBorders>
                  <w:vAlign w:val="center"/>
                  <w:hideMark/>
                </w:tcPr>
                <w:p w:rsidR="00DC3D35" w:rsidRDefault="00DC3D35" w:rsidP="00DC3D35">
                  <w:pPr>
                    <w:rPr>
                      <w:rFonts w:ascii="Calibri" w:hAnsi="Calibri" w:cs="Calibri"/>
                      <w:color w:val="000000"/>
                      <w:sz w:val="22"/>
                      <w:szCs w:val="22"/>
                    </w:rPr>
                  </w:pPr>
                  <w:r>
                    <w:rPr>
                      <w:rFonts w:ascii="Calibri" w:hAnsi="Calibri" w:cs="Calibri"/>
                      <w:color w:val="000000"/>
                      <w:sz w:val="22"/>
                      <w:szCs w:val="22"/>
                    </w:rPr>
                    <w:t>UL, CSA CLASE 1, DIV 2, GRUPO A, B, C Y D</w:t>
                  </w:r>
                </w:p>
              </w:tc>
            </w:tr>
            <w:tr w:rsidR="00DC3D35" w:rsidRPr="00DC3D35" w:rsidTr="00DC3D35">
              <w:trPr>
                <w:trHeight w:val="263"/>
                <w:jc w:val="center"/>
              </w:trPr>
              <w:tc>
                <w:tcPr>
                  <w:tcW w:w="3326" w:type="dxa"/>
                  <w:tcBorders>
                    <w:top w:val="single" w:sz="4" w:space="0" w:color="auto"/>
                    <w:left w:val="single" w:sz="4" w:space="0" w:color="auto"/>
                    <w:bottom w:val="single" w:sz="4" w:space="0" w:color="auto"/>
                    <w:right w:val="single" w:sz="4" w:space="0" w:color="auto"/>
                  </w:tcBorders>
                  <w:vAlign w:val="center"/>
                  <w:hideMark/>
                </w:tcPr>
                <w:p w:rsidR="00DC3D35" w:rsidRDefault="00DC3D35" w:rsidP="00DC3D35">
                  <w:pPr>
                    <w:rPr>
                      <w:rFonts w:ascii="Calibri" w:hAnsi="Calibri" w:cs="Calibri"/>
                      <w:b/>
                      <w:color w:val="000000"/>
                      <w:sz w:val="22"/>
                      <w:szCs w:val="22"/>
                    </w:rPr>
                  </w:pPr>
                  <w:r>
                    <w:rPr>
                      <w:rFonts w:ascii="Calibri" w:hAnsi="Calibri" w:cs="Calibri"/>
                      <w:b/>
                      <w:color w:val="000000"/>
                      <w:sz w:val="22"/>
                      <w:szCs w:val="22"/>
                    </w:rPr>
                    <w:t>SUMINISTRO DE FUENTE DE ALIMENTACION</w:t>
                  </w:r>
                </w:p>
              </w:tc>
              <w:tc>
                <w:tcPr>
                  <w:tcW w:w="3430" w:type="dxa"/>
                  <w:tcBorders>
                    <w:top w:val="single" w:sz="4" w:space="0" w:color="auto"/>
                    <w:left w:val="nil"/>
                    <w:bottom w:val="single" w:sz="4" w:space="0" w:color="auto"/>
                    <w:right w:val="single" w:sz="4" w:space="0" w:color="auto"/>
                  </w:tcBorders>
                  <w:vAlign w:val="center"/>
                  <w:hideMark/>
                </w:tcPr>
                <w:p w:rsidR="00DC3D35" w:rsidRDefault="00DC3D35" w:rsidP="00DC3D35">
                  <w:pPr>
                    <w:rPr>
                      <w:rFonts w:ascii="Calibri" w:hAnsi="Calibri" w:cs="Calibri"/>
                      <w:color w:val="000000"/>
                      <w:sz w:val="22"/>
                      <w:szCs w:val="22"/>
                    </w:rPr>
                  </w:pPr>
                  <w:r>
                    <w:rPr>
                      <w:rFonts w:ascii="Calibri" w:hAnsi="Calibri" w:cs="Calibri"/>
                      <w:color w:val="000000"/>
                      <w:sz w:val="22"/>
                      <w:szCs w:val="22"/>
                    </w:rPr>
                    <w:t>9-16 VOLT. VDC, 0.25 A</w:t>
                  </w:r>
                </w:p>
              </w:tc>
            </w:tr>
          </w:tbl>
          <w:p w:rsidR="000221D3" w:rsidRPr="006F470A" w:rsidRDefault="00DC3D35" w:rsidP="00126BEB">
            <w:pPr>
              <w:autoSpaceDE w:val="0"/>
              <w:autoSpaceDN w:val="0"/>
              <w:adjustRightInd w:val="0"/>
              <w:rPr>
                <w:rFonts w:asciiTheme="minorHAnsi" w:hAnsiTheme="minorHAnsi" w:cstheme="minorHAnsi"/>
                <w:sz w:val="18"/>
                <w:szCs w:val="18"/>
              </w:rPr>
            </w:pPr>
            <w:r>
              <w:rPr>
                <w:rFonts w:ascii="Calibri" w:hAnsi="Calibri" w:cs="Calibri"/>
                <w:b/>
                <w:bCs/>
                <w:sz w:val="22"/>
                <w:szCs w:val="22"/>
              </w:rPr>
              <w:t>PLAZO DE ENTREGA</w:t>
            </w:r>
          </w:p>
        </w:tc>
        <w:tc>
          <w:tcPr>
            <w:tcW w:w="6946"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DC3D35">
        <w:trPr>
          <w:trHeight w:val="207"/>
          <w:jc w:val="center"/>
        </w:trPr>
        <w:tc>
          <w:tcPr>
            <w:tcW w:w="7073" w:type="dxa"/>
            <w:vAlign w:val="center"/>
          </w:tcPr>
          <w:p w:rsidR="00DC3D35" w:rsidRDefault="00DC3D35" w:rsidP="00DC3D35">
            <w:pPr>
              <w:jc w:val="both"/>
              <w:rPr>
                <w:rFonts w:ascii="Calibri" w:hAnsi="Calibri" w:cs="Calibri"/>
                <w:sz w:val="22"/>
                <w:szCs w:val="22"/>
                <w:lang w:val="es-ES_tradnl"/>
              </w:rPr>
            </w:pPr>
            <w:r>
              <w:rPr>
                <w:rFonts w:ascii="Calibri" w:hAnsi="Calibri" w:cs="Calibri"/>
                <w:bCs/>
                <w:sz w:val="22"/>
                <w:szCs w:val="22"/>
              </w:rPr>
              <w:lastRenderedPageBreak/>
              <w:t>El plazo de entrega del Bien de la presente Contratación, no deberá exceder a 60 (SESENTA) días calendarios, a partir de la instrucción de la Unidad Solicitante.</w:t>
            </w:r>
          </w:p>
          <w:p w:rsidR="000221D3" w:rsidRPr="006F470A" w:rsidRDefault="00DC3D35" w:rsidP="00DC3D35">
            <w:pPr>
              <w:rPr>
                <w:rFonts w:asciiTheme="minorHAnsi" w:hAnsiTheme="minorHAnsi" w:cstheme="minorHAnsi"/>
                <w:b/>
                <w:sz w:val="18"/>
                <w:szCs w:val="18"/>
              </w:rPr>
            </w:pPr>
            <w:r>
              <w:rPr>
                <w:rFonts w:ascii="Calibri" w:hAnsi="Calibri" w:cs="Calibri"/>
                <w:sz w:val="22"/>
                <w:szCs w:val="22"/>
                <w:lang w:val="es-ES_tradnl"/>
              </w:rPr>
              <w:t>En caso de que el plazo de la entrega del bien recaiga en un día sábado, domingo o feriado, éste recorrerá al siguiente día hábil más próximo.</w:t>
            </w:r>
          </w:p>
        </w:tc>
        <w:tc>
          <w:tcPr>
            <w:tcW w:w="6946" w:type="dxa"/>
            <w:vAlign w:val="center"/>
          </w:tcPr>
          <w:p w:rsidR="000221D3" w:rsidRPr="006F470A" w:rsidRDefault="000221D3" w:rsidP="00126BEB">
            <w:pPr>
              <w:rPr>
                <w:rFonts w:asciiTheme="minorHAnsi" w:hAnsiTheme="minorHAnsi" w:cstheme="minorHAnsi"/>
                <w:b/>
                <w:sz w:val="18"/>
                <w:szCs w:val="18"/>
              </w:rPr>
            </w:pPr>
          </w:p>
        </w:tc>
      </w:tr>
    </w:tbl>
    <w:p w:rsidR="00DC3D35" w:rsidRDefault="00DC3D35" w:rsidP="0013510E">
      <w:pPr>
        <w:jc w:val="center"/>
        <w:rPr>
          <w:rFonts w:asciiTheme="minorHAnsi" w:hAnsiTheme="minorHAnsi" w:cstheme="minorHAnsi"/>
          <w:b/>
          <w:sz w:val="18"/>
          <w:szCs w:val="18"/>
        </w:rPr>
        <w:sectPr w:rsidR="00DC3D35" w:rsidSect="00DC3D35">
          <w:pgSz w:w="15842" w:h="12242" w:orient="landscape" w:code="1"/>
          <w:pgMar w:top="1701" w:right="533" w:bottom="1418" w:left="567" w:header="624" w:footer="851" w:gutter="0"/>
          <w:cols w:space="708"/>
          <w:titlePg/>
          <w:docGrid w:linePitch="360"/>
        </w:sectPr>
      </w:pPr>
    </w:p>
    <w:p w:rsidR="002603EB" w:rsidRDefault="002603EB" w:rsidP="00FA78A9">
      <w:pPr>
        <w:jc w:val="center"/>
        <w:rPr>
          <w:rFonts w:asciiTheme="minorHAnsi" w:hAnsiTheme="minorHAnsi" w:cstheme="minorHAnsi"/>
          <w:b/>
          <w:sz w:val="22"/>
          <w:szCs w:val="22"/>
        </w:rPr>
      </w:pPr>
    </w:p>
    <w:p w:rsidR="00DC3D35" w:rsidRPr="006F470A" w:rsidRDefault="00DC3D35"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34781" w:rsidRDefault="00134781" w:rsidP="007F36C9">
      <w:pPr>
        <w:jc w:val="center"/>
        <w:rPr>
          <w:rFonts w:asciiTheme="minorHAnsi" w:hAnsiTheme="minorHAnsi" w:cstheme="minorHAnsi"/>
          <w:b/>
          <w:sz w:val="22"/>
          <w:szCs w:val="22"/>
        </w:rPr>
      </w:pPr>
    </w:p>
    <w:p w:rsidR="00DC3D35" w:rsidRDefault="00DC3D35" w:rsidP="007F36C9">
      <w:pPr>
        <w:jc w:val="center"/>
        <w:rPr>
          <w:rFonts w:asciiTheme="minorHAnsi" w:hAnsiTheme="minorHAnsi" w:cstheme="minorHAnsi"/>
          <w:b/>
          <w:sz w:val="22"/>
          <w:szCs w:val="22"/>
        </w:rPr>
      </w:pPr>
    </w:p>
    <w:p w:rsidR="00DC3D35" w:rsidRDefault="00DC3D35" w:rsidP="007F36C9">
      <w:pPr>
        <w:jc w:val="center"/>
        <w:rPr>
          <w:rFonts w:asciiTheme="minorHAnsi" w:hAnsiTheme="minorHAnsi" w:cstheme="minorHAnsi"/>
          <w:b/>
          <w:sz w:val="22"/>
          <w:szCs w:val="22"/>
        </w:rPr>
      </w:pPr>
    </w:p>
    <w:p w:rsidR="00DC3D35" w:rsidRDefault="00DC3D35"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F659EF">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659E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659E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F659E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F659E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F659E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DC3D35">
        <w:rPr>
          <w:rFonts w:asciiTheme="minorHAnsi" w:hAnsiTheme="minorHAnsi" w:cstheme="minorHAnsi"/>
          <w:b/>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F659EF">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Default="00432E57" w:rsidP="00F659EF">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DC3D35" w:rsidRPr="006F470A" w:rsidRDefault="00DC3D35" w:rsidP="00DC3D35">
      <w:pPr>
        <w:pStyle w:val="Sinespaciado"/>
        <w:ind w:left="993"/>
        <w:jc w:val="both"/>
        <w:rPr>
          <w:rFonts w:asciiTheme="minorHAnsi" w:hAnsiTheme="minorHAnsi" w:cstheme="minorHAnsi"/>
        </w:rPr>
      </w:pP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F3311E"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9" o:title=""/>
          </v:shape>
          <o:OLEObject Type="Embed" ProgID="Equation.3" ShapeID="_x0000_i1025" DrawAspect="Content" ObjectID="_1592313287"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1" o:title=""/>
          </v:shape>
          <o:OLEObject Type="Embed" ProgID="Equation.3" ShapeID="_x0000_i1026" DrawAspect="Content" ObjectID="_1592313288"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592313289"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5" o:title=""/>
          </v:shape>
          <o:OLEObject Type="Embed" ProgID="Equation.3" ShapeID="_x0000_i1028" DrawAspect="Content" ObjectID="_1592313290"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F659E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F659E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659E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659E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8C046E" w:rsidRDefault="008C046E"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DC3D35" w:rsidRDefault="00DC3D35" w:rsidP="00D9185F">
      <w:pPr>
        <w:jc w:val="center"/>
        <w:rPr>
          <w:rFonts w:asciiTheme="minorHAnsi" w:hAnsiTheme="minorHAnsi" w:cstheme="minorHAnsi"/>
          <w:b/>
          <w:sz w:val="22"/>
          <w:szCs w:val="22"/>
          <w:lang w:val="es-ES_tradnl"/>
        </w:rPr>
      </w:pPr>
    </w:p>
    <w:p w:rsidR="00DC3D35" w:rsidRDefault="00DC3D35"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8476D7" w:rsidRPr="00563C72" w:rsidRDefault="008476D7" w:rsidP="00F659EF">
      <w:pPr>
        <w:pStyle w:val="Prrafodelista"/>
        <w:numPr>
          <w:ilvl w:val="0"/>
          <w:numId w:val="47"/>
        </w:numPr>
        <w:ind w:left="567" w:hanging="567"/>
        <w:contextualSpacing/>
        <w:jc w:val="both"/>
        <w:rPr>
          <w:rFonts w:ascii="Calibri" w:hAnsi="Calibri" w:cs="Calibri"/>
          <w:b/>
          <w:bCs/>
          <w:sz w:val="22"/>
          <w:szCs w:val="22"/>
          <w:lang w:eastAsia="es-BO"/>
        </w:rPr>
      </w:pPr>
      <w:r w:rsidRPr="00563C72">
        <w:rPr>
          <w:rFonts w:ascii="Calibri" w:hAnsi="Calibri" w:cs="Calibri"/>
          <w:b/>
          <w:bCs/>
          <w:sz w:val="22"/>
          <w:szCs w:val="22"/>
          <w:lang w:eastAsia="es-BO"/>
        </w:rPr>
        <w:t>CARACTERÍSTICAS DEL BIEN (Sujeto a Evaluación)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476D7" w:rsidRPr="00563C72" w:rsidTr="00C975A6">
        <w:trPr>
          <w:trHeight w:val="70"/>
          <w:jc w:val="center"/>
        </w:trPr>
        <w:tc>
          <w:tcPr>
            <w:tcW w:w="9113" w:type="dxa"/>
            <w:shd w:val="clear" w:color="auto" w:fill="BDD6EE"/>
            <w:vAlign w:val="center"/>
          </w:tcPr>
          <w:p w:rsidR="008476D7" w:rsidRPr="00563C72" w:rsidRDefault="008476D7" w:rsidP="00861DCA">
            <w:pPr>
              <w:autoSpaceDE w:val="0"/>
              <w:autoSpaceDN w:val="0"/>
              <w:adjustRightInd w:val="0"/>
              <w:rPr>
                <w:rFonts w:ascii="Calibri" w:hAnsi="Calibri" w:cs="Calibri"/>
                <w:sz w:val="22"/>
                <w:szCs w:val="22"/>
              </w:rPr>
            </w:pPr>
            <w:r w:rsidRPr="00563C72">
              <w:rPr>
                <w:rFonts w:ascii="Calibri" w:hAnsi="Calibri" w:cs="Calibri"/>
                <w:b/>
                <w:bCs/>
                <w:sz w:val="22"/>
                <w:szCs w:val="22"/>
              </w:rPr>
              <w:t>DESCRIPCIÓN DETALLADA DEL BIEN</w:t>
            </w:r>
          </w:p>
        </w:tc>
      </w:tr>
      <w:tr w:rsidR="008476D7" w:rsidRPr="00563C72" w:rsidTr="00C975A6">
        <w:trPr>
          <w:trHeight w:val="3102"/>
          <w:jc w:val="center"/>
        </w:trPr>
        <w:tc>
          <w:tcPr>
            <w:tcW w:w="9113" w:type="dxa"/>
            <w:shd w:val="clear" w:color="auto" w:fill="auto"/>
            <w:vAlign w:val="center"/>
          </w:tcPr>
          <w:p w:rsidR="008476D7" w:rsidRPr="00563C72" w:rsidRDefault="008476D7" w:rsidP="00861DCA">
            <w:pPr>
              <w:pStyle w:val="Textoindependiente"/>
              <w:jc w:val="both"/>
              <w:rPr>
                <w:rFonts w:ascii="Calibri" w:hAnsi="Calibri" w:cs="Calibri"/>
                <w:sz w:val="22"/>
                <w:szCs w:val="22"/>
                <w:lang w:val="es-BO"/>
              </w:rPr>
            </w:pPr>
            <w:r w:rsidRPr="008476D7">
              <w:rPr>
                <w:rFonts w:ascii="Calibri" w:hAnsi="Calibri" w:cs="Calibri"/>
                <w:sz w:val="22"/>
                <w:szCs w:val="22"/>
                <w:lang w:val="es-BO"/>
              </w:rPr>
              <w:t>Los “MEDIDORES VOLUMETRICOS DE GLP CON LECTURADOR ELECTRONICO PARA CAMIONES GRANELEROS DE LA UGLP”</w:t>
            </w:r>
            <w:r w:rsidRPr="00563C72">
              <w:rPr>
                <w:rFonts w:ascii="Calibri" w:hAnsi="Calibri" w:cs="Calibri"/>
                <w:sz w:val="22"/>
                <w:szCs w:val="22"/>
                <w:lang w:val="es-BO"/>
              </w:rPr>
              <w:t xml:space="preserve">, </w:t>
            </w:r>
            <w:r>
              <w:rPr>
                <w:rFonts w:ascii="Calibri" w:hAnsi="Calibri" w:cs="Calibri"/>
                <w:sz w:val="22"/>
                <w:szCs w:val="22"/>
                <w:lang w:val="es-BO"/>
              </w:rPr>
              <w:t>con las siguientes características</w:t>
            </w:r>
            <w:r w:rsidRPr="00563C72">
              <w:rPr>
                <w:rFonts w:ascii="Calibri" w:hAnsi="Calibri" w:cs="Calibri"/>
                <w:sz w:val="22"/>
                <w:szCs w:val="22"/>
                <w:lang w:val="es-BO"/>
              </w:rPr>
              <w:t>:</w:t>
            </w:r>
          </w:p>
          <w:tbl>
            <w:tblPr>
              <w:tblW w:w="8008" w:type="dxa"/>
              <w:jc w:val="center"/>
              <w:tblCellMar>
                <w:left w:w="70" w:type="dxa"/>
                <w:right w:w="70" w:type="dxa"/>
              </w:tblCellMar>
              <w:tblLook w:val="04A0" w:firstRow="1" w:lastRow="0" w:firstColumn="1" w:lastColumn="0" w:noHBand="0" w:noVBand="1"/>
            </w:tblPr>
            <w:tblGrid>
              <w:gridCol w:w="3326"/>
              <w:gridCol w:w="4682"/>
            </w:tblGrid>
            <w:tr w:rsidR="008476D7" w:rsidRPr="00563C72" w:rsidTr="00861DCA">
              <w:trPr>
                <w:trHeight w:val="506"/>
                <w:jc w:val="center"/>
              </w:trPr>
              <w:tc>
                <w:tcPr>
                  <w:tcW w:w="80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76D7" w:rsidRPr="00563C72" w:rsidRDefault="008476D7" w:rsidP="00861DCA">
                  <w:pPr>
                    <w:rPr>
                      <w:rFonts w:ascii="Calibri" w:hAnsi="Calibri" w:cs="Calibri"/>
                      <w:b/>
                      <w:color w:val="000000"/>
                      <w:sz w:val="22"/>
                      <w:szCs w:val="22"/>
                    </w:rPr>
                  </w:pPr>
                  <w:r w:rsidRPr="00563C72">
                    <w:rPr>
                      <w:rFonts w:ascii="Calibri" w:hAnsi="Calibri" w:cs="Calibri"/>
                      <w:b/>
                      <w:color w:val="000000"/>
                      <w:sz w:val="22"/>
                      <w:szCs w:val="22"/>
                    </w:rPr>
                    <w:t>MARCA: A ESPECIFICAR</w:t>
                  </w:r>
                </w:p>
              </w:tc>
            </w:tr>
            <w:tr w:rsidR="008476D7" w:rsidRPr="00563C72" w:rsidTr="00861DCA">
              <w:trPr>
                <w:trHeight w:val="263"/>
                <w:jc w:val="center"/>
              </w:trPr>
              <w:tc>
                <w:tcPr>
                  <w:tcW w:w="3326" w:type="dxa"/>
                  <w:tcBorders>
                    <w:top w:val="nil"/>
                    <w:left w:val="single" w:sz="4" w:space="0" w:color="auto"/>
                    <w:bottom w:val="single" w:sz="4" w:space="0" w:color="auto"/>
                    <w:right w:val="single" w:sz="4" w:space="0" w:color="auto"/>
                  </w:tcBorders>
                  <w:shd w:val="clear" w:color="auto" w:fill="auto"/>
                  <w:vAlign w:val="center"/>
                  <w:hideMark/>
                </w:tcPr>
                <w:p w:rsidR="008476D7" w:rsidRPr="00563C72" w:rsidRDefault="008476D7" w:rsidP="00861DCA">
                  <w:pPr>
                    <w:rPr>
                      <w:rFonts w:ascii="Calibri" w:hAnsi="Calibri" w:cs="Calibri"/>
                      <w:b/>
                      <w:color w:val="000000"/>
                      <w:sz w:val="22"/>
                      <w:szCs w:val="22"/>
                    </w:rPr>
                  </w:pPr>
                  <w:r w:rsidRPr="00563C72">
                    <w:rPr>
                      <w:rFonts w:ascii="Calibri" w:hAnsi="Calibri" w:cs="Calibri"/>
                      <w:b/>
                      <w:color w:val="000000"/>
                      <w:sz w:val="22"/>
                      <w:szCs w:val="22"/>
                    </w:rPr>
                    <w:t xml:space="preserve">MEDIDOR: </w:t>
                  </w:r>
                </w:p>
              </w:tc>
              <w:tc>
                <w:tcPr>
                  <w:tcW w:w="4682" w:type="dxa"/>
                  <w:tcBorders>
                    <w:top w:val="nil"/>
                    <w:left w:val="nil"/>
                    <w:bottom w:val="single" w:sz="4" w:space="0" w:color="auto"/>
                    <w:right w:val="single" w:sz="4" w:space="0" w:color="auto"/>
                  </w:tcBorders>
                  <w:shd w:val="clear" w:color="auto" w:fill="auto"/>
                  <w:vAlign w:val="center"/>
                  <w:hideMark/>
                </w:tcPr>
                <w:p w:rsidR="008476D7" w:rsidRPr="00563C72" w:rsidRDefault="008476D7" w:rsidP="00861DCA">
                  <w:pPr>
                    <w:rPr>
                      <w:rFonts w:ascii="Calibri" w:hAnsi="Calibri" w:cs="Calibri"/>
                      <w:color w:val="000000"/>
                      <w:sz w:val="22"/>
                      <w:szCs w:val="22"/>
                    </w:rPr>
                  </w:pPr>
                  <w:r w:rsidRPr="00563C72">
                    <w:rPr>
                      <w:rFonts w:ascii="Calibri" w:hAnsi="Calibri" w:cs="Calibri"/>
                      <w:color w:val="000000"/>
                      <w:sz w:val="22"/>
                      <w:szCs w:val="22"/>
                    </w:rPr>
                    <w:t>TIPO MASICO CALIBRADO PARA GLP</w:t>
                  </w:r>
                </w:p>
              </w:tc>
            </w:tr>
            <w:tr w:rsidR="008476D7" w:rsidRPr="00563C72" w:rsidTr="00861DCA">
              <w:trPr>
                <w:trHeight w:val="529"/>
                <w:jc w:val="center"/>
              </w:trPr>
              <w:tc>
                <w:tcPr>
                  <w:tcW w:w="3326" w:type="dxa"/>
                  <w:tcBorders>
                    <w:top w:val="nil"/>
                    <w:left w:val="single" w:sz="4" w:space="0" w:color="auto"/>
                    <w:bottom w:val="single" w:sz="4" w:space="0" w:color="auto"/>
                    <w:right w:val="single" w:sz="4" w:space="0" w:color="auto"/>
                  </w:tcBorders>
                  <w:shd w:val="clear" w:color="auto" w:fill="auto"/>
                  <w:vAlign w:val="center"/>
                  <w:hideMark/>
                </w:tcPr>
                <w:p w:rsidR="008476D7" w:rsidRPr="00563C72" w:rsidRDefault="008476D7" w:rsidP="00861DCA">
                  <w:pPr>
                    <w:rPr>
                      <w:rFonts w:ascii="Calibri" w:hAnsi="Calibri" w:cs="Calibri"/>
                      <w:b/>
                      <w:color w:val="000000"/>
                      <w:sz w:val="22"/>
                      <w:szCs w:val="22"/>
                    </w:rPr>
                  </w:pPr>
                  <w:r w:rsidRPr="00563C72">
                    <w:rPr>
                      <w:rFonts w:ascii="Calibri" w:hAnsi="Calibri" w:cs="Calibri"/>
                      <w:b/>
                      <w:color w:val="000000"/>
                      <w:sz w:val="22"/>
                      <w:szCs w:val="22"/>
                    </w:rPr>
                    <w:t>MATERIAL DE CONSTRUCCION DEL MEDIDOR PARTE EXTERNA:</w:t>
                  </w:r>
                </w:p>
              </w:tc>
              <w:tc>
                <w:tcPr>
                  <w:tcW w:w="4682" w:type="dxa"/>
                  <w:tcBorders>
                    <w:top w:val="nil"/>
                    <w:left w:val="nil"/>
                    <w:bottom w:val="single" w:sz="4" w:space="0" w:color="auto"/>
                    <w:right w:val="single" w:sz="4" w:space="0" w:color="auto"/>
                  </w:tcBorders>
                  <w:shd w:val="clear" w:color="auto" w:fill="auto"/>
                  <w:vAlign w:val="center"/>
                  <w:hideMark/>
                </w:tcPr>
                <w:p w:rsidR="008476D7" w:rsidRPr="00563C72" w:rsidRDefault="008476D7" w:rsidP="00861DCA">
                  <w:pPr>
                    <w:rPr>
                      <w:rFonts w:ascii="Calibri" w:hAnsi="Calibri" w:cs="Calibri"/>
                      <w:color w:val="000000"/>
                      <w:sz w:val="22"/>
                      <w:szCs w:val="22"/>
                    </w:rPr>
                  </w:pPr>
                  <w:r w:rsidRPr="00563C72">
                    <w:rPr>
                      <w:rFonts w:ascii="Calibri" w:hAnsi="Calibri" w:cs="Calibri"/>
                      <w:color w:val="000000"/>
                      <w:sz w:val="22"/>
                      <w:szCs w:val="22"/>
                    </w:rPr>
                    <w:t>ACERO INOXIDABLE 316L</w:t>
                  </w:r>
                </w:p>
              </w:tc>
            </w:tr>
            <w:tr w:rsidR="008476D7" w:rsidRPr="00563C72" w:rsidTr="00861DCA">
              <w:trPr>
                <w:trHeight w:val="263"/>
                <w:jc w:val="center"/>
              </w:trPr>
              <w:tc>
                <w:tcPr>
                  <w:tcW w:w="3326" w:type="dxa"/>
                  <w:tcBorders>
                    <w:top w:val="nil"/>
                    <w:left w:val="single" w:sz="4" w:space="0" w:color="auto"/>
                    <w:bottom w:val="single" w:sz="4" w:space="0" w:color="auto"/>
                    <w:right w:val="single" w:sz="4" w:space="0" w:color="auto"/>
                  </w:tcBorders>
                  <w:shd w:val="clear" w:color="auto" w:fill="auto"/>
                  <w:vAlign w:val="center"/>
                  <w:hideMark/>
                </w:tcPr>
                <w:p w:rsidR="008476D7" w:rsidRPr="00563C72" w:rsidRDefault="008476D7" w:rsidP="00861DCA">
                  <w:pPr>
                    <w:rPr>
                      <w:rFonts w:ascii="Calibri" w:hAnsi="Calibri" w:cs="Calibri"/>
                      <w:color w:val="000000"/>
                      <w:sz w:val="22"/>
                      <w:szCs w:val="22"/>
                    </w:rPr>
                  </w:pPr>
                  <w:r w:rsidRPr="00563C72">
                    <w:rPr>
                      <w:rFonts w:ascii="Calibri" w:hAnsi="Calibri" w:cs="Calibri"/>
                      <w:b/>
                      <w:color w:val="000000"/>
                      <w:sz w:val="22"/>
                      <w:szCs w:val="22"/>
                    </w:rPr>
                    <w:t>MATERIAL DE CONSTRUCCION DEL MEDIDOR PARTE INTERNA:</w:t>
                  </w:r>
                </w:p>
              </w:tc>
              <w:tc>
                <w:tcPr>
                  <w:tcW w:w="4682" w:type="dxa"/>
                  <w:tcBorders>
                    <w:top w:val="nil"/>
                    <w:left w:val="nil"/>
                    <w:bottom w:val="single" w:sz="4" w:space="0" w:color="auto"/>
                    <w:right w:val="single" w:sz="4" w:space="0" w:color="auto"/>
                  </w:tcBorders>
                  <w:shd w:val="clear" w:color="auto" w:fill="auto"/>
                  <w:vAlign w:val="center"/>
                  <w:hideMark/>
                </w:tcPr>
                <w:p w:rsidR="008476D7" w:rsidRPr="00563C72" w:rsidRDefault="008476D7" w:rsidP="00861DCA">
                  <w:pPr>
                    <w:rPr>
                      <w:rFonts w:ascii="Calibri" w:hAnsi="Calibri" w:cs="Calibri"/>
                      <w:color w:val="000000"/>
                      <w:sz w:val="22"/>
                      <w:szCs w:val="22"/>
                    </w:rPr>
                  </w:pPr>
                  <w:r w:rsidRPr="00563C72">
                    <w:rPr>
                      <w:rFonts w:ascii="Calibri" w:hAnsi="Calibri" w:cs="Calibri"/>
                      <w:color w:val="000000"/>
                      <w:sz w:val="22"/>
                      <w:szCs w:val="22"/>
                    </w:rPr>
                    <w:t>ACERO INOXIDABLE 316L</w:t>
                  </w:r>
                </w:p>
              </w:tc>
            </w:tr>
            <w:tr w:rsidR="008476D7" w:rsidRPr="00563C72" w:rsidTr="00861DCA">
              <w:trPr>
                <w:trHeight w:val="529"/>
                <w:jc w:val="center"/>
              </w:trPr>
              <w:tc>
                <w:tcPr>
                  <w:tcW w:w="3326" w:type="dxa"/>
                  <w:tcBorders>
                    <w:top w:val="nil"/>
                    <w:left w:val="single" w:sz="4" w:space="0" w:color="auto"/>
                    <w:bottom w:val="single" w:sz="4" w:space="0" w:color="auto"/>
                    <w:right w:val="single" w:sz="4" w:space="0" w:color="auto"/>
                  </w:tcBorders>
                  <w:shd w:val="clear" w:color="auto" w:fill="auto"/>
                  <w:vAlign w:val="center"/>
                  <w:hideMark/>
                </w:tcPr>
                <w:p w:rsidR="008476D7" w:rsidRPr="00563C72" w:rsidRDefault="008476D7" w:rsidP="00861DCA">
                  <w:pPr>
                    <w:rPr>
                      <w:rFonts w:ascii="Calibri" w:hAnsi="Calibri" w:cs="Calibri"/>
                      <w:b/>
                      <w:color w:val="000000"/>
                      <w:sz w:val="22"/>
                      <w:szCs w:val="22"/>
                    </w:rPr>
                  </w:pPr>
                  <w:r w:rsidRPr="00563C72">
                    <w:rPr>
                      <w:rFonts w:ascii="Calibri" w:hAnsi="Calibri" w:cs="Calibri"/>
                      <w:b/>
                      <w:color w:val="000000"/>
                      <w:sz w:val="22"/>
                      <w:szCs w:val="22"/>
                    </w:rPr>
                    <w:t>MATERIAL DE SENSOR DE CARCASA:</w:t>
                  </w:r>
                </w:p>
              </w:tc>
              <w:tc>
                <w:tcPr>
                  <w:tcW w:w="4682" w:type="dxa"/>
                  <w:tcBorders>
                    <w:top w:val="nil"/>
                    <w:left w:val="nil"/>
                    <w:bottom w:val="single" w:sz="4" w:space="0" w:color="auto"/>
                    <w:right w:val="single" w:sz="4" w:space="0" w:color="auto"/>
                  </w:tcBorders>
                  <w:shd w:val="clear" w:color="auto" w:fill="auto"/>
                  <w:vAlign w:val="center"/>
                  <w:hideMark/>
                </w:tcPr>
                <w:p w:rsidR="008476D7" w:rsidRPr="00563C72" w:rsidRDefault="008476D7" w:rsidP="00861DCA">
                  <w:pPr>
                    <w:rPr>
                      <w:rFonts w:ascii="Calibri" w:hAnsi="Calibri" w:cs="Calibri"/>
                      <w:color w:val="000000"/>
                      <w:sz w:val="22"/>
                      <w:szCs w:val="22"/>
                    </w:rPr>
                  </w:pPr>
                  <w:r w:rsidRPr="00563C72">
                    <w:rPr>
                      <w:rFonts w:ascii="Calibri" w:hAnsi="Calibri" w:cs="Calibri"/>
                      <w:color w:val="000000"/>
                      <w:sz w:val="22"/>
                      <w:szCs w:val="22"/>
                    </w:rPr>
                    <w:t>ACERO INOXIDABLE 304L</w:t>
                  </w:r>
                </w:p>
              </w:tc>
            </w:tr>
            <w:tr w:rsidR="008476D7" w:rsidRPr="00563C72" w:rsidTr="00861DCA">
              <w:trPr>
                <w:trHeight w:val="529"/>
                <w:jc w:val="center"/>
              </w:trPr>
              <w:tc>
                <w:tcPr>
                  <w:tcW w:w="3326" w:type="dxa"/>
                  <w:tcBorders>
                    <w:top w:val="nil"/>
                    <w:left w:val="single" w:sz="4" w:space="0" w:color="auto"/>
                    <w:bottom w:val="single" w:sz="4" w:space="0" w:color="auto"/>
                    <w:right w:val="single" w:sz="4" w:space="0" w:color="auto"/>
                  </w:tcBorders>
                  <w:shd w:val="clear" w:color="auto" w:fill="auto"/>
                  <w:vAlign w:val="center"/>
                  <w:hideMark/>
                </w:tcPr>
                <w:p w:rsidR="008476D7" w:rsidRPr="00563C72" w:rsidRDefault="008476D7" w:rsidP="00861DCA">
                  <w:pPr>
                    <w:rPr>
                      <w:rFonts w:ascii="Calibri" w:hAnsi="Calibri" w:cs="Calibri"/>
                      <w:b/>
                      <w:color w:val="000000"/>
                      <w:sz w:val="22"/>
                      <w:szCs w:val="22"/>
                    </w:rPr>
                  </w:pPr>
                  <w:r w:rsidRPr="00563C72">
                    <w:rPr>
                      <w:rFonts w:ascii="Calibri" w:hAnsi="Calibri" w:cs="Calibri"/>
                      <w:b/>
                      <w:color w:val="000000"/>
                      <w:sz w:val="22"/>
                      <w:szCs w:val="22"/>
                    </w:rPr>
                    <w:t>TRANSMISOR DE SEÑAL:</w:t>
                  </w:r>
                </w:p>
              </w:tc>
              <w:tc>
                <w:tcPr>
                  <w:tcW w:w="4682" w:type="dxa"/>
                  <w:tcBorders>
                    <w:top w:val="nil"/>
                    <w:left w:val="nil"/>
                    <w:bottom w:val="single" w:sz="4" w:space="0" w:color="auto"/>
                    <w:right w:val="single" w:sz="4" w:space="0" w:color="auto"/>
                  </w:tcBorders>
                  <w:shd w:val="clear" w:color="auto" w:fill="auto"/>
                  <w:vAlign w:val="center"/>
                  <w:hideMark/>
                </w:tcPr>
                <w:p w:rsidR="008476D7" w:rsidRPr="00563C72" w:rsidRDefault="008476D7" w:rsidP="00861DCA">
                  <w:pPr>
                    <w:rPr>
                      <w:rFonts w:ascii="Calibri" w:hAnsi="Calibri" w:cs="Calibri"/>
                      <w:color w:val="000000"/>
                      <w:sz w:val="22"/>
                      <w:szCs w:val="22"/>
                    </w:rPr>
                  </w:pPr>
                  <w:r w:rsidRPr="00563C72">
                    <w:rPr>
                      <w:rFonts w:ascii="Calibri" w:hAnsi="Calibri" w:cs="Calibri"/>
                      <w:color w:val="000000"/>
                      <w:sz w:val="22"/>
                      <w:szCs w:val="22"/>
                    </w:rPr>
                    <w:t>CF-3M</w:t>
                  </w:r>
                </w:p>
              </w:tc>
            </w:tr>
            <w:tr w:rsidR="008476D7" w:rsidRPr="00563C72" w:rsidTr="00861DCA">
              <w:trPr>
                <w:trHeight w:val="529"/>
                <w:jc w:val="center"/>
              </w:trPr>
              <w:tc>
                <w:tcPr>
                  <w:tcW w:w="3326" w:type="dxa"/>
                  <w:tcBorders>
                    <w:top w:val="nil"/>
                    <w:left w:val="single" w:sz="4" w:space="0" w:color="auto"/>
                    <w:bottom w:val="single" w:sz="4" w:space="0" w:color="auto"/>
                    <w:right w:val="single" w:sz="4" w:space="0" w:color="auto"/>
                  </w:tcBorders>
                  <w:shd w:val="clear" w:color="auto" w:fill="auto"/>
                  <w:vAlign w:val="center"/>
                  <w:hideMark/>
                </w:tcPr>
                <w:p w:rsidR="008476D7" w:rsidRPr="00563C72" w:rsidRDefault="008476D7" w:rsidP="00861DCA">
                  <w:pPr>
                    <w:rPr>
                      <w:rFonts w:ascii="Calibri" w:hAnsi="Calibri" w:cs="Calibri"/>
                      <w:b/>
                      <w:color w:val="000000"/>
                      <w:sz w:val="22"/>
                      <w:szCs w:val="22"/>
                    </w:rPr>
                  </w:pPr>
                  <w:r w:rsidRPr="00563C72">
                    <w:rPr>
                      <w:rFonts w:ascii="Calibri" w:hAnsi="Calibri" w:cs="Calibri"/>
                      <w:b/>
                      <w:color w:val="000000"/>
                      <w:sz w:val="22"/>
                      <w:szCs w:val="22"/>
                    </w:rPr>
                    <w:t>CONEXIÓN DE ENTRADA:</w:t>
                  </w:r>
                </w:p>
              </w:tc>
              <w:tc>
                <w:tcPr>
                  <w:tcW w:w="4682" w:type="dxa"/>
                  <w:tcBorders>
                    <w:top w:val="nil"/>
                    <w:left w:val="nil"/>
                    <w:bottom w:val="single" w:sz="4" w:space="0" w:color="auto"/>
                    <w:right w:val="single" w:sz="4" w:space="0" w:color="auto"/>
                  </w:tcBorders>
                  <w:shd w:val="clear" w:color="auto" w:fill="auto"/>
                  <w:vAlign w:val="center"/>
                  <w:hideMark/>
                </w:tcPr>
                <w:p w:rsidR="008476D7" w:rsidRPr="00563C72" w:rsidRDefault="008476D7" w:rsidP="00861DCA">
                  <w:pPr>
                    <w:rPr>
                      <w:rFonts w:ascii="Calibri" w:hAnsi="Calibri" w:cs="Calibri"/>
                      <w:color w:val="000000"/>
                      <w:sz w:val="22"/>
                      <w:szCs w:val="22"/>
                    </w:rPr>
                  </w:pPr>
                  <w:r w:rsidRPr="00563C72">
                    <w:rPr>
                      <w:rFonts w:ascii="Calibri" w:hAnsi="Calibri" w:cs="Calibri"/>
                      <w:color w:val="000000"/>
                      <w:sz w:val="22"/>
                      <w:szCs w:val="22"/>
                    </w:rPr>
                    <w:t>BRIDA OVAL DE 1 ½ PULGADAS</w:t>
                  </w:r>
                </w:p>
              </w:tc>
            </w:tr>
            <w:tr w:rsidR="008476D7" w:rsidRPr="00563C72" w:rsidTr="00861DCA">
              <w:trPr>
                <w:trHeight w:val="263"/>
                <w:jc w:val="center"/>
              </w:trPr>
              <w:tc>
                <w:tcPr>
                  <w:tcW w:w="3326" w:type="dxa"/>
                  <w:tcBorders>
                    <w:top w:val="nil"/>
                    <w:left w:val="single" w:sz="4" w:space="0" w:color="auto"/>
                    <w:bottom w:val="single" w:sz="4" w:space="0" w:color="auto"/>
                    <w:right w:val="single" w:sz="4" w:space="0" w:color="auto"/>
                  </w:tcBorders>
                  <w:shd w:val="clear" w:color="auto" w:fill="auto"/>
                  <w:vAlign w:val="center"/>
                  <w:hideMark/>
                </w:tcPr>
                <w:p w:rsidR="008476D7" w:rsidRPr="00563C72" w:rsidRDefault="008476D7" w:rsidP="00861DCA">
                  <w:pPr>
                    <w:rPr>
                      <w:rFonts w:ascii="Calibri" w:hAnsi="Calibri" w:cs="Calibri"/>
                      <w:b/>
                      <w:color w:val="000000"/>
                      <w:sz w:val="22"/>
                      <w:szCs w:val="22"/>
                    </w:rPr>
                  </w:pPr>
                  <w:r w:rsidRPr="00563C72">
                    <w:rPr>
                      <w:rFonts w:ascii="Calibri" w:hAnsi="Calibri" w:cs="Calibri"/>
                      <w:b/>
                      <w:color w:val="000000"/>
                      <w:sz w:val="22"/>
                      <w:szCs w:val="22"/>
                    </w:rPr>
                    <w:t>CONEXIÓN DE SALIDA:</w:t>
                  </w:r>
                </w:p>
              </w:tc>
              <w:tc>
                <w:tcPr>
                  <w:tcW w:w="4682" w:type="dxa"/>
                  <w:tcBorders>
                    <w:top w:val="nil"/>
                    <w:left w:val="nil"/>
                    <w:bottom w:val="single" w:sz="4" w:space="0" w:color="auto"/>
                    <w:right w:val="single" w:sz="4" w:space="0" w:color="auto"/>
                  </w:tcBorders>
                  <w:shd w:val="clear" w:color="auto" w:fill="auto"/>
                  <w:vAlign w:val="center"/>
                  <w:hideMark/>
                </w:tcPr>
                <w:p w:rsidR="008476D7" w:rsidRPr="00563C72" w:rsidRDefault="008476D7" w:rsidP="00861DCA">
                  <w:pPr>
                    <w:rPr>
                      <w:rFonts w:ascii="Calibri" w:hAnsi="Calibri" w:cs="Calibri"/>
                      <w:b/>
                      <w:color w:val="000000"/>
                      <w:sz w:val="22"/>
                      <w:szCs w:val="22"/>
                    </w:rPr>
                  </w:pPr>
                  <w:r w:rsidRPr="00563C72">
                    <w:rPr>
                      <w:rFonts w:ascii="Calibri" w:hAnsi="Calibri" w:cs="Calibri"/>
                      <w:color w:val="000000"/>
                      <w:sz w:val="22"/>
                      <w:szCs w:val="22"/>
                    </w:rPr>
                    <w:t>BRIDA OVAL DE 1 ½ PULGADAS</w:t>
                  </w:r>
                </w:p>
              </w:tc>
            </w:tr>
            <w:tr w:rsidR="008476D7" w:rsidRPr="00563C72" w:rsidTr="00861DCA">
              <w:trPr>
                <w:trHeight w:val="263"/>
                <w:jc w:val="center"/>
              </w:trPr>
              <w:tc>
                <w:tcPr>
                  <w:tcW w:w="3326" w:type="dxa"/>
                  <w:tcBorders>
                    <w:top w:val="nil"/>
                    <w:left w:val="single" w:sz="4" w:space="0" w:color="auto"/>
                    <w:bottom w:val="single" w:sz="4" w:space="0" w:color="auto"/>
                    <w:right w:val="single" w:sz="4" w:space="0" w:color="auto"/>
                  </w:tcBorders>
                  <w:shd w:val="clear" w:color="auto" w:fill="auto"/>
                  <w:vAlign w:val="center"/>
                  <w:hideMark/>
                </w:tcPr>
                <w:p w:rsidR="008476D7" w:rsidRPr="00563C72" w:rsidRDefault="008476D7" w:rsidP="00861DCA">
                  <w:pPr>
                    <w:rPr>
                      <w:rFonts w:ascii="Calibri" w:hAnsi="Calibri" w:cs="Calibri"/>
                      <w:b/>
                      <w:color w:val="000000"/>
                      <w:sz w:val="22"/>
                      <w:szCs w:val="22"/>
                    </w:rPr>
                  </w:pPr>
                  <w:r w:rsidRPr="00563C72">
                    <w:rPr>
                      <w:rFonts w:ascii="Calibri" w:hAnsi="Calibri" w:cs="Calibri"/>
                      <w:b/>
                      <w:color w:val="000000"/>
                      <w:sz w:val="22"/>
                      <w:szCs w:val="22"/>
                    </w:rPr>
                    <w:t>CAUDAL DE TRABAJO:</w:t>
                  </w:r>
                </w:p>
              </w:tc>
              <w:tc>
                <w:tcPr>
                  <w:tcW w:w="4682" w:type="dxa"/>
                  <w:tcBorders>
                    <w:top w:val="nil"/>
                    <w:left w:val="nil"/>
                    <w:bottom w:val="single" w:sz="4" w:space="0" w:color="auto"/>
                    <w:right w:val="single" w:sz="4" w:space="0" w:color="auto"/>
                  </w:tcBorders>
                  <w:shd w:val="clear" w:color="auto" w:fill="auto"/>
                  <w:vAlign w:val="center"/>
                  <w:hideMark/>
                </w:tcPr>
                <w:p w:rsidR="008476D7" w:rsidRPr="00563C72" w:rsidRDefault="008476D7" w:rsidP="00861DCA">
                  <w:pPr>
                    <w:rPr>
                      <w:rFonts w:ascii="Calibri" w:hAnsi="Calibri" w:cs="Calibri"/>
                      <w:color w:val="000000"/>
                      <w:sz w:val="22"/>
                      <w:szCs w:val="22"/>
                    </w:rPr>
                  </w:pPr>
                  <w:r w:rsidRPr="00563C72">
                    <w:rPr>
                      <w:rFonts w:ascii="Calibri" w:hAnsi="Calibri" w:cs="Calibri"/>
                      <w:color w:val="000000"/>
                      <w:sz w:val="22"/>
                      <w:szCs w:val="22"/>
                    </w:rPr>
                    <w:t>DE 30 A 310 LPM</w:t>
                  </w:r>
                </w:p>
              </w:tc>
            </w:tr>
            <w:tr w:rsidR="008476D7" w:rsidRPr="00563C72" w:rsidTr="00861DCA">
              <w:trPr>
                <w:trHeight w:val="263"/>
                <w:jc w:val="center"/>
              </w:trPr>
              <w:tc>
                <w:tcPr>
                  <w:tcW w:w="3326" w:type="dxa"/>
                  <w:tcBorders>
                    <w:top w:val="nil"/>
                    <w:left w:val="single" w:sz="4" w:space="0" w:color="auto"/>
                    <w:bottom w:val="single" w:sz="4" w:space="0" w:color="auto"/>
                    <w:right w:val="single" w:sz="4" w:space="0" w:color="auto"/>
                  </w:tcBorders>
                  <w:shd w:val="clear" w:color="auto" w:fill="auto"/>
                  <w:vAlign w:val="center"/>
                  <w:hideMark/>
                </w:tcPr>
                <w:p w:rsidR="008476D7" w:rsidRPr="00563C72" w:rsidRDefault="008476D7" w:rsidP="00861DCA">
                  <w:pPr>
                    <w:rPr>
                      <w:rFonts w:ascii="Calibri" w:hAnsi="Calibri" w:cs="Calibri"/>
                      <w:b/>
                      <w:color w:val="000000"/>
                      <w:sz w:val="22"/>
                      <w:szCs w:val="22"/>
                    </w:rPr>
                  </w:pPr>
                  <w:r w:rsidRPr="00563C72">
                    <w:rPr>
                      <w:rFonts w:ascii="Calibri" w:hAnsi="Calibri" w:cs="Calibri"/>
                      <w:b/>
                      <w:color w:val="000000"/>
                      <w:sz w:val="22"/>
                      <w:szCs w:val="22"/>
                    </w:rPr>
                    <w:t>RANGO DE TEMPERATURA:</w:t>
                  </w:r>
                </w:p>
              </w:tc>
              <w:tc>
                <w:tcPr>
                  <w:tcW w:w="4682" w:type="dxa"/>
                  <w:tcBorders>
                    <w:top w:val="nil"/>
                    <w:left w:val="nil"/>
                    <w:bottom w:val="single" w:sz="4" w:space="0" w:color="auto"/>
                    <w:right w:val="single" w:sz="4" w:space="0" w:color="auto"/>
                  </w:tcBorders>
                  <w:shd w:val="clear" w:color="auto" w:fill="auto"/>
                  <w:vAlign w:val="center"/>
                  <w:hideMark/>
                </w:tcPr>
                <w:p w:rsidR="008476D7" w:rsidRPr="00563C72" w:rsidRDefault="008476D7" w:rsidP="00861DCA">
                  <w:pPr>
                    <w:rPr>
                      <w:rFonts w:ascii="Calibri" w:hAnsi="Calibri" w:cs="Calibri"/>
                      <w:color w:val="000000"/>
                      <w:sz w:val="22"/>
                      <w:szCs w:val="22"/>
                    </w:rPr>
                  </w:pPr>
                  <w:r w:rsidRPr="00563C72">
                    <w:rPr>
                      <w:rFonts w:ascii="Calibri" w:hAnsi="Calibri" w:cs="Calibri"/>
                      <w:color w:val="000000"/>
                      <w:sz w:val="22"/>
                      <w:szCs w:val="22"/>
                    </w:rPr>
                    <w:t>-30 °C A 55 °C</w:t>
                  </w:r>
                </w:p>
              </w:tc>
            </w:tr>
            <w:tr w:rsidR="008476D7" w:rsidRPr="00563C72" w:rsidTr="00861DCA">
              <w:trPr>
                <w:trHeight w:val="370"/>
                <w:jc w:val="center"/>
              </w:trPr>
              <w:tc>
                <w:tcPr>
                  <w:tcW w:w="33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D7" w:rsidRPr="00563C72" w:rsidRDefault="008476D7" w:rsidP="00861DCA">
                  <w:pPr>
                    <w:rPr>
                      <w:rFonts w:ascii="Calibri" w:hAnsi="Calibri" w:cs="Calibri"/>
                      <w:b/>
                      <w:color w:val="000000"/>
                      <w:sz w:val="22"/>
                      <w:szCs w:val="22"/>
                    </w:rPr>
                  </w:pPr>
                  <w:r w:rsidRPr="00563C72">
                    <w:rPr>
                      <w:rFonts w:ascii="Calibri" w:hAnsi="Calibri" w:cs="Calibri"/>
                      <w:b/>
                      <w:color w:val="000000"/>
                      <w:sz w:val="22"/>
                      <w:szCs w:val="22"/>
                    </w:rPr>
                    <w:t>PRESION NOMINAL:</w:t>
                  </w:r>
                </w:p>
              </w:tc>
              <w:tc>
                <w:tcPr>
                  <w:tcW w:w="46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D7" w:rsidRPr="00563C72" w:rsidRDefault="008476D7" w:rsidP="00861DCA">
                  <w:pPr>
                    <w:rPr>
                      <w:rFonts w:ascii="Calibri" w:hAnsi="Calibri" w:cs="Calibri"/>
                      <w:color w:val="000000"/>
                      <w:sz w:val="22"/>
                      <w:szCs w:val="22"/>
                    </w:rPr>
                  </w:pPr>
                  <w:r w:rsidRPr="00563C72">
                    <w:rPr>
                      <w:rFonts w:ascii="Calibri" w:hAnsi="Calibri" w:cs="Calibri"/>
                      <w:color w:val="000000"/>
                      <w:sz w:val="22"/>
                      <w:szCs w:val="22"/>
                    </w:rPr>
                    <w:t>350 PSI</w:t>
                  </w:r>
                  <w:r>
                    <w:rPr>
                      <w:rFonts w:ascii="Calibri" w:hAnsi="Calibri" w:cs="Calibri"/>
                      <w:color w:val="000000"/>
                      <w:sz w:val="22"/>
                      <w:szCs w:val="22"/>
                    </w:rPr>
                    <w:t xml:space="preserve"> O SU EQUIVALENTE</w:t>
                  </w:r>
                </w:p>
              </w:tc>
            </w:tr>
            <w:tr w:rsidR="008476D7" w:rsidRPr="00563C72" w:rsidTr="00861DCA">
              <w:trPr>
                <w:trHeight w:val="263"/>
                <w:jc w:val="center"/>
              </w:trPr>
              <w:tc>
                <w:tcPr>
                  <w:tcW w:w="33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D7" w:rsidRPr="00563C72" w:rsidRDefault="008476D7" w:rsidP="00861DCA">
                  <w:pPr>
                    <w:rPr>
                      <w:rFonts w:ascii="Calibri" w:hAnsi="Calibri" w:cs="Calibri"/>
                      <w:b/>
                      <w:color w:val="000000"/>
                      <w:sz w:val="22"/>
                      <w:szCs w:val="22"/>
                    </w:rPr>
                  </w:pPr>
                  <w:r w:rsidRPr="00563C72">
                    <w:rPr>
                      <w:rFonts w:ascii="Calibri" w:hAnsi="Calibri" w:cs="Calibri"/>
                      <w:b/>
                      <w:color w:val="000000"/>
                      <w:sz w:val="22"/>
                      <w:szCs w:val="22"/>
                    </w:rPr>
                    <w:t xml:space="preserve">LECTURADOR </w:t>
                  </w:r>
                  <w:r>
                    <w:rPr>
                      <w:rFonts w:ascii="Calibri" w:hAnsi="Calibri" w:cs="Calibri"/>
                      <w:b/>
                      <w:color w:val="000000"/>
                      <w:sz w:val="22"/>
                      <w:szCs w:val="22"/>
                    </w:rPr>
                    <w:t xml:space="preserve">ELECTRONICO </w:t>
                  </w:r>
                  <w:r w:rsidRPr="00563C72">
                    <w:rPr>
                      <w:rFonts w:ascii="Calibri" w:hAnsi="Calibri" w:cs="Calibri"/>
                      <w:b/>
                      <w:color w:val="000000"/>
                      <w:sz w:val="22"/>
                      <w:szCs w:val="22"/>
                    </w:rPr>
                    <w:t>DIGITAL:</w:t>
                  </w:r>
                </w:p>
              </w:tc>
              <w:tc>
                <w:tcPr>
                  <w:tcW w:w="4682" w:type="dxa"/>
                  <w:tcBorders>
                    <w:top w:val="single" w:sz="4" w:space="0" w:color="auto"/>
                    <w:left w:val="nil"/>
                    <w:bottom w:val="single" w:sz="4" w:space="0" w:color="auto"/>
                    <w:right w:val="single" w:sz="4" w:space="0" w:color="auto"/>
                  </w:tcBorders>
                  <w:shd w:val="clear" w:color="auto" w:fill="auto"/>
                  <w:vAlign w:val="center"/>
                  <w:hideMark/>
                </w:tcPr>
                <w:p w:rsidR="008476D7" w:rsidRPr="00563C72" w:rsidRDefault="008476D7" w:rsidP="00861DCA">
                  <w:pPr>
                    <w:rPr>
                      <w:rFonts w:ascii="Calibri" w:hAnsi="Calibri" w:cs="Calibri"/>
                      <w:color w:val="000000"/>
                      <w:sz w:val="22"/>
                      <w:szCs w:val="22"/>
                    </w:rPr>
                  </w:pPr>
                  <w:r>
                    <w:rPr>
                      <w:rFonts w:ascii="Calibri" w:hAnsi="Calibri" w:cs="Calibri"/>
                      <w:color w:val="000000"/>
                      <w:sz w:val="22"/>
                      <w:szCs w:val="22"/>
                    </w:rPr>
                    <w:t xml:space="preserve">CON MONITOR (DISPLAY) </w:t>
                  </w:r>
                </w:p>
              </w:tc>
            </w:tr>
            <w:tr w:rsidR="008476D7" w:rsidRPr="00563C72" w:rsidTr="00861DCA">
              <w:trPr>
                <w:trHeight w:val="263"/>
                <w:jc w:val="center"/>
              </w:trPr>
              <w:tc>
                <w:tcPr>
                  <w:tcW w:w="3326" w:type="dxa"/>
                  <w:tcBorders>
                    <w:top w:val="single" w:sz="4" w:space="0" w:color="auto"/>
                    <w:left w:val="single" w:sz="4" w:space="0" w:color="auto"/>
                    <w:bottom w:val="single" w:sz="4" w:space="0" w:color="auto"/>
                    <w:right w:val="single" w:sz="4" w:space="0" w:color="auto"/>
                  </w:tcBorders>
                  <w:shd w:val="clear" w:color="auto" w:fill="auto"/>
                  <w:vAlign w:val="center"/>
                </w:tcPr>
                <w:p w:rsidR="008476D7" w:rsidRPr="00563C72" w:rsidRDefault="008476D7" w:rsidP="00861DCA">
                  <w:pPr>
                    <w:rPr>
                      <w:rFonts w:ascii="Calibri" w:hAnsi="Calibri" w:cs="Calibri"/>
                      <w:b/>
                      <w:color w:val="000000"/>
                      <w:sz w:val="22"/>
                      <w:szCs w:val="22"/>
                    </w:rPr>
                  </w:pPr>
                  <w:r>
                    <w:rPr>
                      <w:rFonts w:ascii="Calibri" w:hAnsi="Calibri" w:cs="Calibri"/>
                      <w:b/>
                      <w:color w:val="000000"/>
                      <w:sz w:val="22"/>
                      <w:szCs w:val="22"/>
                    </w:rPr>
                    <w:t>PROGRAMACION DE DATOS:</w:t>
                  </w:r>
                </w:p>
              </w:tc>
              <w:tc>
                <w:tcPr>
                  <w:tcW w:w="4682" w:type="dxa"/>
                  <w:tcBorders>
                    <w:top w:val="single" w:sz="4" w:space="0" w:color="auto"/>
                    <w:left w:val="nil"/>
                    <w:bottom w:val="single" w:sz="4" w:space="0" w:color="auto"/>
                    <w:right w:val="single" w:sz="4" w:space="0" w:color="auto"/>
                  </w:tcBorders>
                  <w:shd w:val="clear" w:color="auto" w:fill="auto"/>
                  <w:vAlign w:val="center"/>
                </w:tcPr>
                <w:p w:rsidR="008476D7" w:rsidRDefault="008476D7" w:rsidP="00861DCA">
                  <w:pPr>
                    <w:rPr>
                      <w:rFonts w:ascii="Calibri" w:hAnsi="Calibri" w:cs="Calibri"/>
                      <w:color w:val="000000"/>
                      <w:sz w:val="22"/>
                      <w:szCs w:val="22"/>
                    </w:rPr>
                  </w:pPr>
                  <w:r>
                    <w:rPr>
                      <w:rFonts w:ascii="Calibri" w:hAnsi="Calibri" w:cs="Calibri"/>
                      <w:color w:val="000000"/>
                      <w:sz w:val="22"/>
                      <w:szCs w:val="22"/>
                    </w:rPr>
                    <w:t>ATRAVES DE TECLADO DEL LECTURADOR ELECTRONICO</w:t>
                  </w:r>
                </w:p>
              </w:tc>
            </w:tr>
            <w:tr w:rsidR="008476D7" w:rsidRPr="00563C72" w:rsidTr="00861DCA">
              <w:trPr>
                <w:trHeight w:val="263"/>
                <w:jc w:val="center"/>
              </w:trPr>
              <w:tc>
                <w:tcPr>
                  <w:tcW w:w="3326" w:type="dxa"/>
                  <w:tcBorders>
                    <w:top w:val="single" w:sz="4" w:space="0" w:color="auto"/>
                    <w:left w:val="single" w:sz="4" w:space="0" w:color="auto"/>
                    <w:bottom w:val="single" w:sz="4" w:space="0" w:color="auto"/>
                    <w:right w:val="single" w:sz="4" w:space="0" w:color="auto"/>
                  </w:tcBorders>
                  <w:shd w:val="clear" w:color="auto" w:fill="auto"/>
                  <w:vAlign w:val="center"/>
                </w:tcPr>
                <w:p w:rsidR="008476D7" w:rsidRPr="00563C72" w:rsidRDefault="008476D7" w:rsidP="00861DCA">
                  <w:pPr>
                    <w:rPr>
                      <w:rFonts w:ascii="Calibri" w:hAnsi="Calibri" w:cs="Calibri"/>
                      <w:b/>
                      <w:color w:val="000000"/>
                      <w:sz w:val="22"/>
                      <w:szCs w:val="22"/>
                    </w:rPr>
                  </w:pPr>
                  <w:r w:rsidRPr="00563C72">
                    <w:rPr>
                      <w:rFonts w:ascii="Calibri" w:hAnsi="Calibri" w:cs="Calibri"/>
                      <w:b/>
                      <w:color w:val="000000"/>
                      <w:sz w:val="22"/>
                      <w:szCs w:val="22"/>
                    </w:rPr>
                    <w:t>COMPENSADOR DE TEMPERATURA:</w:t>
                  </w:r>
                </w:p>
              </w:tc>
              <w:tc>
                <w:tcPr>
                  <w:tcW w:w="4682" w:type="dxa"/>
                  <w:tcBorders>
                    <w:top w:val="single" w:sz="4" w:space="0" w:color="auto"/>
                    <w:left w:val="nil"/>
                    <w:bottom w:val="single" w:sz="4" w:space="0" w:color="auto"/>
                    <w:right w:val="single" w:sz="4" w:space="0" w:color="auto"/>
                  </w:tcBorders>
                  <w:shd w:val="clear" w:color="auto" w:fill="auto"/>
                  <w:vAlign w:val="center"/>
                </w:tcPr>
                <w:p w:rsidR="008476D7" w:rsidRPr="00563C72" w:rsidRDefault="008476D7" w:rsidP="00861DCA">
                  <w:pPr>
                    <w:rPr>
                      <w:rFonts w:ascii="Calibri" w:hAnsi="Calibri" w:cs="Calibri"/>
                      <w:color w:val="000000"/>
                      <w:sz w:val="22"/>
                      <w:szCs w:val="22"/>
                    </w:rPr>
                  </w:pPr>
                  <w:r w:rsidRPr="00563C72">
                    <w:rPr>
                      <w:rFonts w:ascii="Calibri" w:hAnsi="Calibri" w:cs="Calibri"/>
                      <w:color w:val="000000"/>
                      <w:sz w:val="22"/>
                      <w:szCs w:val="22"/>
                    </w:rPr>
                    <w:t>ELECTRONICO</w:t>
                  </w:r>
                </w:p>
              </w:tc>
            </w:tr>
            <w:tr w:rsidR="008476D7" w:rsidRPr="00563C72" w:rsidTr="00861DCA">
              <w:trPr>
                <w:trHeight w:val="263"/>
                <w:jc w:val="center"/>
              </w:trPr>
              <w:tc>
                <w:tcPr>
                  <w:tcW w:w="3326" w:type="dxa"/>
                  <w:tcBorders>
                    <w:top w:val="single" w:sz="4" w:space="0" w:color="auto"/>
                    <w:left w:val="single" w:sz="4" w:space="0" w:color="auto"/>
                    <w:bottom w:val="single" w:sz="4" w:space="0" w:color="auto"/>
                    <w:right w:val="single" w:sz="4" w:space="0" w:color="auto"/>
                  </w:tcBorders>
                  <w:shd w:val="clear" w:color="auto" w:fill="auto"/>
                  <w:vAlign w:val="center"/>
                </w:tcPr>
                <w:p w:rsidR="008476D7" w:rsidRPr="00563C72" w:rsidRDefault="008476D7" w:rsidP="00861DCA">
                  <w:pPr>
                    <w:rPr>
                      <w:rFonts w:ascii="Calibri" w:hAnsi="Calibri" w:cs="Calibri"/>
                      <w:b/>
                      <w:color w:val="000000"/>
                      <w:sz w:val="22"/>
                      <w:szCs w:val="22"/>
                    </w:rPr>
                  </w:pPr>
                  <w:r w:rsidRPr="00563C72">
                    <w:rPr>
                      <w:rFonts w:ascii="Calibri" w:hAnsi="Calibri" w:cs="Calibri"/>
                      <w:b/>
                      <w:color w:val="000000"/>
                      <w:sz w:val="22"/>
                      <w:szCs w:val="22"/>
                    </w:rPr>
                    <w:t>VALVULA DIFERENCIAL:</w:t>
                  </w:r>
                </w:p>
              </w:tc>
              <w:tc>
                <w:tcPr>
                  <w:tcW w:w="4682" w:type="dxa"/>
                  <w:tcBorders>
                    <w:top w:val="single" w:sz="4" w:space="0" w:color="auto"/>
                    <w:left w:val="nil"/>
                    <w:bottom w:val="single" w:sz="4" w:space="0" w:color="auto"/>
                    <w:right w:val="single" w:sz="4" w:space="0" w:color="auto"/>
                  </w:tcBorders>
                  <w:shd w:val="clear" w:color="auto" w:fill="auto"/>
                  <w:vAlign w:val="center"/>
                </w:tcPr>
                <w:p w:rsidR="008476D7" w:rsidRPr="00563C72" w:rsidRDefault="008476D7" w:rsidP="00861DCA">
                  <w:pPr>
                    <w:rPr>
                      <w:rFonts w:ascii="Calibri" w:hAnsi="Calibri" w:cs="Calibri"/>
                      <w:color w:val="000000"/>
                      <w:sz w:val="22"/>
                      <w:szCs w:val="22"/>
                    </w:rPr>
                  </w:pPr>
                  <w:r w:rsidRPr="00563C72">
                    <w:rPr>
                      <w:rFonts w:ascii="Calibri" w:hAnsi="Calibri" w:cs="Calibri"/>
                      <w:color w:val="000000"/>
                      <w:sz w:val="22"/>
                      <w:szCs w:val="22"/>
                    </w:rPr>
                    <w:t>TIPO DIAFRAGMA</w:t>
                  </w:r>
                </w:p>
              </w:tc>
            </w:tr>
            <w:tr w:rsidR="008476D7" w:rsidRPr="00563C72" w:rsidTr="00861DCA">
              <w:trPr>
                <w:trHeight w:val="263"/>
                <w:jc w:val="center"/>
              </w:trPr>
              <w:tc>
                <w:tcPr>
                  <w:tcW w:w="3326" w:type="dxa"/>
                  <w:tcBorders>
                    <w:top w:val="nil"/>
                    <w:left w:val="single" w:sz="4" w:space="0" w:color="auto"/>
                    <w:bottom w:val="single" w:sz="4" w:space="0" w:color="auto"/>
                    <w:right w:val="single" w:sz="4" w:space="0" w:color="auto"/>
                  </w:tcBorders>
                  <w:shd w:val="clear" w:color="auto" w:fill="auto"/>
                  <w:vAlign w:val="center"/>
                  <w:hideMark/>
                </w:tcPr>
                <w:p w:rsidR="008476D7" w:rsidRPr="00563C72" w:rsidRDefault="008476D7" w:rsidP="00861DCA">
                  <w:pPr>
                    <w:rPr>
                      <w:rFonts w:ascii="Calibri" w:hAnsi="Calibri" w:cs="Calibri"/>
                      <w:b/>
                      <w:color w:val="000000"/>
                      <w:sz w:val="22"/>
                      <w:szCs w:val="22"/>
                    </w:rPr>
                  </w:pPr>
                  <w:r w:rsidRPr="00563C72">
                    <w:rPr>
                      <w:rFonts w:ascii="Calibri" w:hAnsi="Calibri" w:cs="Calibri"/>
                      <w:b/>
                      <w:color w:val="000000"/>
                      <w:sz w:val="22"/>
                      <w:szCs w:val="22"/>
                    </w:rPr>
                    <w:t>ELIMINADOR DE VAPORES:</w:t>
                  </w:r>
                </w:p>
              </w:tc>
              <w:tc>
                <w:tcPr>
                  <w:tcW w:w="4682" w:type="dxa"/>
                  <w:tcBorders>
                    <w:top w:val="nil"/>
                    <w:left w:val="nil"/>
                    <w:bottom w:val="single" w:sz="4" w:space="0" w:color="auto"/>
                    <w:right w:val="single" w:sz="4" w:space="0" w:color="auto"/>
                  </w:tcBorders>
                  <w:shd w:val="clear" w:color="auto" w:fill="auto"/>
                  <w:vAlign w:val="center"/>
                  <w:hideMark/>
                </w:tcPr>
                <w:p w:rsidR="008476D7" w:rsidRPr="00563C72" w:rsidRDefault="008476D7" w:rsidP="00861DCA">
                  <w:pPr>
                    <w:rPr>
                      <w:rFonts w:ascii="Calibri" w:hAnsi="Calibri" w:cs="Calibri"/>
                      <w:color w:val="000000"/>
                      <w:sz w:val="22"/>
                      <w:szCs w:val="22"/>
                    </w:rPr>
                  </w:pPr>
                  <w:r w:rsidRPr="00563C72">
                    <w:rPr>
                      <w:rFonts w:ascii="Calibri" w:hAnsi="Calibri" w:cs="Calibri"/>
                      <w:color w:val="000000"/>
                      <w:sz w:val="22"/>
                      <w:szCs w:val="22"/>
                    </w:rPr>
                    <w:t>CON FILTRO Y FLOTADOR</w:t>
                  </w:r>
                </w:p>
              </w:tc>
            </w:tr>
            <w:tr w:rsidR="008476D7" w:rsidRPr="00563C72" w:rsidTr="00861DCA">
              <w:trPr>
                <w:trHeight w:val="1968"/>
                <w:jc w:val="center"/>
              </w:trPr>
              <w:tc>
                <w:tcPr>
                  <w:tcW w:w="33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D7" w:rsidRPr="00563C72" w:rsidRDefault="008476D7" w:rsidP="00861DCA">
                  <w:pPr>
                    <w:rPr>
                      <w:rFonts w:ascii="Calibri" w:hAnsi="Calibri" w:cs="Calibri"/>
                      <w:b/>
                      <w:color w:val="000000"/>
                      <w:sz w:val="22"/>
                      <w:szCs w:val="22"/>
                    </w:rPr>
                  </w:pPr>
                  <w:r w:rsidRPr="00563C72">
                    <w:rPr>
                      <w:rFonts w:ascii="Calibri" w:hAnsi="Calibri" w:cs="Calibri"/>
                      <w:b/>
                      <w:color w:val="000000"/>
                      <w:sz w:val="22"/>
                      <w:szCs w:val="22"/>
                    </w:rPr>
                    <w:t>KIT DE INSTALACION QUE CONSTA DE:</w:t>
                  </w:r>
                </w:p>
              </w:tc>
              <w:tc>
                <w:tcPr>
                  <w:tcW w:w="46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D7" w:rsidRPr="00563C72" w:rsidRDefault="008476D7" w:rsidP="00F659EF">
                  <w:pPr>
                    <w:numPr>
                      <w:ilvl w:val="0"/>
                      <w:numId w:val="55"/>
                    </w:numPr>
                    <w:rPr>
                      <w:rFonts w:ascii="Calibri" w:hAnsi="Calibri" w:cs="Calibri"/>
                      <w:color w:val="000000"/>
                      <w:sz w:val="22"/>
                      <w:szCs w:val="22"/>
                    </w:rPr>
                  </w:pPr>
                  <w:r w:rsidRPr="00563C72">
                    <w:rPr>
                      <w:rFonts w:ascii="Calibri" w:hAnsi="Calibri" w:cs="Calibri"/>
                      <w:color w:val="000000"/>
                      <w:sz w:val="22"/>
                      <w:szCs w:val="22"/>
                    </w:rPr>
                    <w:t>CABLE DE COMUNICACIÓN ENTRE LA UNIDAD DE CONTROL Y EL MEDIDOR MASICO (12 MTS).</w:t>
                  </w:r>
                </w:p>
                <w:p w:rsidR="008476D7" w:rsidRPr="00563C72" w:rsidRDefault="008476D7" w:rsidP="00F659EF">
                  <w:pPr>
                    <w:numPr>
                      <w:ilvl w:val="0"/>
                      <w:numId w:val="55"/>
                    </w:numPr>
                    <w:rPr>
                      <w:rFonts w:ascii="Calibri" w:hAnsi="Calibri" w:cs="Calibri"/>
                      <w:color w:val="000000"/>
                      <w:sz w:val="22"/>
                      <w:szCs w:val="22"/>
                    </w:rPr>
                  </w:pPr>
                  <w:r w:rsidRPr="00563C72">
                    <w:rPr>
                      <w:rFonts w:ascii="Calibri" w:hAnsi="Calibri" w:cs="Calibri"/>
                      <w:color w:val="000000"/>
                      <w:sz w:val="22"/>
                      <w:szCs w:val="22"/>
                    </w:rPr>
                    <w:t>UNIDAD DE CONTROL</w:t>
                  </w:r>
                  <w:r>
                    <w:rPr>
                      <w:rFonts w:ascii="Calibri" w:hAnsi="Calibri" w:cs="Calibri"/>
                      <w:color w:val="000000"/>
                      <w:sz w:val="22"/>
                      <w:szCs w:val="22"/>
                    </w:rPr>
                    <w:t xml:space="preserve"> PARA LA OPERACIÓN DEL MEDIDOR Y EL LECTURADOR ELECTRONICO</w:t>
                  </w:r>
                </w:p>
                <w:p w:rsidR="008476D7" w:rsidRPr="00563C72" w:rsidRDefault="008476D7" w:rsidP="00F659EF">
                  <w:pPr>
                    <w:numPr>
                      <w:ilvl w:val="0"/>
                      <w:numId w:val="55"/>
                    </w:numPr>
                    <w:rPr>
                      <w:rFonts w:ascii="Calibri" w:hAnsi="Calibri" w:cs="Calibri"/>
                      <w:color w:val="000000"/>
                      <w:sz w:val="22"/>
                      <w:szCs w:val="22"/>
                    </w:rPr>
                  </w:pPr>
                  <w:r w:rsidRPr="00563C72">
                    <w:rPr>
                      <w:rFonts w:ascii="Calibri" w:hAnsi="Calibri" w:cs="Calibri"/>
                      <w:color w:val="000000"/>
                      <w:sz w:val="22"/>
                      <w:szCs w:val="22"/>
                    </w:rPr>
                    <w:t>VALVULA SOLENOIDE DE CONTROL</w:t>
                  </w:r>
                  <w:r>
                    <w:rPr>
                      <w:rFonts w:ascii="Calibri" w:hAnsi="Calibri" w:cs="Calibri"/>
                      <w:color w:val="000000"/>
                      <w:sz w:val="22"/>
                      <w:szCs w:val="22"/>
                    </w:rPr>
                    <w:t xml:space="preserve"> DE DESCARGA</w:t>
                  </w:r>
                </w:p>
                <w:p w:rsidR="008476D7" w:rsidRPr="00563C72" w:rsidRDefault="008476D7" w:rsidP="00F659EF">
                  <w:pPr>
                    <w:numPr>
                      <w:ilvl w:val="0"/>
                      <w:numId w:val="55"/>
                    </w:numPr>
                    <w:rPr>
                      <w:rFonts w:ascii="Calibri" w:hAnsi="Calibri" w:cs="Calibri"/>
                      <w:color w:val="000000"/>
                      <w:sz w:val="22"/>
                      <w:szCs w:val="22"/>
                    </w:rPr>
                  </w:pPr>
                  <w:r w:rsidRPr="00563C72">
                    <w:rPr>
                      <w:rFonts w:ascii="Calibri" w:hAnsi="Calibri" w:cs="Calibri"/>
                      <w:color w:val="000000"/>
                      <w:sz w:val="22"/>
                      <w:szCs w:val="22"/>
                    </w:rPr>
                    <w:t>SOFTWARE DE ADMINISTRACION DE DATOS</w:t>
                  </w:r>
                </w:p>
                <w:p w:rsidR="008476D7" w:rsidRPr="00563C72" w:rsidRDefault="008476D7" w:rsidP="00861DCA">
                  <w:pPr>
                    <w:rPr>
                      <w:rFonts w:ascii="Calibri" w:hAnsi="Calibri" w:cs="Calibri"/>
                      <w:color w:val="000000"/>
                      <w:sz w:val="22"/>
                      <w:szCs w:val="22"/>
                    </w:rPr>
                  </w:pPr>
                </w:p>
              </w:tc>
            </w:tr>
            <w:tr w:rsidR="008476D7" w:rsidRPr="00563C72" w:rsidTr="00861DCA">
              <w:trPr>
                <w:trHeight w:val="263"/>
                <w:jc w:val="center"/>
              </w:trPr>
              <w:tc>
                <w:tcPr>
                  <w:tcW w:w="33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D7" w:rsidRPr="00563C72" w:rsidRDefault="008476D7" w:rsidP="00861DCA">
                  <w:pPr>
                    <w:rPr>
                      <w:rFonts w:ascii="Calibri" w:hAnsi="Calibri" w:cs="Calibri"/>
                      <w:b/>
                      <w:color w:val="000000"/>
                      <w:sz w:val="22"/>
                      <w:szCs w:val="22"/>
                    </w:rPr>
                  </w:pPr>
                  <w:r w:rsidRPr="00563C72">
                    <w:rPr>
                      <w:rFonts w:ascii="Calibri" w:hAnsi="Calibri" w:cs="Calibri"/>
                      <w:b/>
                      <w:color w:val="000000"/>
                      <w:sz w:val="22"/>
                      <w:szCs w:val="22"/>
                    </w:rPr>
                    <w:t>APROBACIONES:</w:t>
                  </w:r>
                </w:p>
              </w:tc>
              <w:tc>
                <w:tcPr>
                  <w:tcW w:w="4682" w:type="dxa"/>
                  <w:tcBorders>
                    <w:top w:val="single" w:sz="4" w:space="0" w:color="auto"/>
                    <w:left w:val="nil"/>
                    <w:bottom w:val="single" w:sz="4" w:space="0" w:color="auto"/>
                    <w:right w:val="single" w:sz="4" w:space="0" w:color="auto"/>
                  </w:tcBorders>
                  <w:shd w:val="clear" w:color="auto" w:fill="auto"/>
                  <w:vAlign w:val="center"/>
                  <w:hideMark/>
                </w:tcPr>
                <w:p w:rsidR="008476D7" w:rsidRPr="00563C72" w:rsidRDefault="008476D7" w:rsidP="00861DCA">
                  <w:pPr>
                    <w:rPr>
                      <w:rFonts w:ascii="Calibri" w:hAnsi="Calibri" w:cs="Calibri"/>
                      <w:color w:val="000000"/>
                      <w:sz w:val="22"/>
                      <w:szCs w:val="22"/>
                    </w:rPr>
                  </w:pPr>
                  <w:r w:rsidRPr="00563C72">
                    <w:rPr>
                      <w:rFonts w:ascii="Calibri" w:hAnsi="Calibri" w:cs="Calibri"/>
                      <w:color w:val="000000"/>
                      <w:sz w:val="22"/>
                      <w:szCs w:val="22"/>
                    </w:rPr>
                    <w:t>UL, CSA CLASE 1, DIV 2, GRUPO A, B, C Y D</w:t>
                  </w:r>
                </w:p>
              </w:tc>
            </w:tr>
            <w:tr w:rsidR="008476D7" w:rsidRPr="00563C72" w:rsidTr="00861DCA">
              <w:trPr>
                <w:trHeight w:val="263"/>
                <w:jc w:val="center"/>
              </w:trPr>
              <w:tc>
                <w:tcPr>
                  <w:tcW w:w="3326" w:type="dxa"/>
                  <w:tcBorders>
                    <w:top w:val="single" w:sz="4" w:space="0" w:color="auto"/>
                    <w:left w:val="single" w:sz="4" w:space="0" w:color="auto"/>
                    <w:bottom w:val="single" w:sz="4" w:space="0" w:color="auto"/>
                    <w:right w:val="single" w:sz="4" w:space="0" w:color="auto"/>
                  </w:tcBorders>
                  <w:shd w:val="clear" w:color="auto" w:fill="auto"/>
                  <w:vAlign w:val="center"/>
                </w:tcPr>
                <w:p w:rsidR="008476D7" w:rsidRPr="00563C72" w:rsidRDefault="008476D7" w:rsidP="00861DCA">
                  <w:pPr>
                    <w:rPr>
                      <w:rFonts w:ascii="Calibri" w:hAnsi="Calibri" w:cs="Calibri"/>
                      <w:b/>
                      <w:color w:val="000000"/>
                      <w:sz w:val="22"/>
                      <w:szCs w:val="22"/>
                    </w:rPr>
                  </w:pPr>
                  <w:r>
                    <w:rPr>
                      <w:rFonts w:ascii="Calibri" w:hAnsi="Calibri" w:cs="Calibri"/>
                      <w:b/>
                      <w:color w:val="000000"/>
                      <w:sz w:val="22"/>
                      <w:szCs w:val="22"/>
                    </w:rPr>
                    <w:t>SUMINISTRO DE FUENTE DE ALIMENTACION</w:t>
                  </w:r>
                </w:p>
              </w:tc>
              <w:tc>
                <w:tcPr>
                  <w:tcW w:w="4682" w:type="dxa"/>
                  <w:tcBorders>
                    <w:top w:val="single" w:sz="4" w:space="0" w:color="auto"/>
                    <w:left w:val="nil"/>
                    <w:bottom w:val="single" w:sz="4" w:space="0" w:color="auto"/>
                    <w:right w:val="single" w:sz="4" w:space="0" w:color="auto"/>
                  </w:tcBorders>
                  <w:shd w:val="clear" w:color="auto" w:fill="auto"/>
                  <w:vAlign w:val="center"/>
                </w:tcPr>
                <w:p w:rsidR="008476D7" w:rsidRDefault="008476D7" w:rsidP="00861DCA">
                  <w:pPr>
                    <w:rPr>
                      <w:rFonts w:ascii="Calibri" w:hAnsi="Calibri" w:cs="Calibri"/>
                      <w:color w:val="000000"/>
                      <w:sz w:val="22"/>
                      <w:szCs w:val="22"/>
                    </w:rPr>
                  </w:pPr>
                  <w:r>
                    <w:rPr>
                      <w:rFonts w:ascii="Calibri" w:hAnsi="Calibri" w:cs="Calibri"/>
                      <w:color w:val="000000"/>
                      <w:sz w:val="22"/>
                      <w:szCs w:val="22"/>
                    </w:rPr>
                    <w:t>9-16 VOLT. VDC, 0.25 A</w:t>
                  </w:r>
                </w:p>
                <w:p w:rsidR="00C975A6" w:rsidRDefault="00C975A6" w:rsidP="00861DCA">
                  <w:pPr>
                    <w:rPr>
                      <w:rFonts w:ascii="Calibri" w:hAnsi="Calibri" w:cs="Calibri"/>
                      <w:color w:val="000000"/>
                      <w:sz w:val="22"/>
                      <w:szCs w:val="22"/>
                    </w:rPr>
                  </w:pPr>
                </w:p>
                <w:p w:rsidR="00C975A6" w:rsidRPr="00563C72" w:rsidRDefault="00C975A6" w:rsidP="00861DCA">
                  <w:pPr>
                    <w:rPr>
                      <w:rFonts w:ascii="Calibri" w:hAnsi="Calibri" w:cs="Calibri"/>
                      <w:color w:val="000000"/>
                      <w:sz w:val="22"/>
                      <w:szCs w:val="22"/>
                    </w:rPr>
                  </w:pPr>
                </w:p>
              </w:tc>
            </w:tr>
          </w:tbl>
          <w:p w:rsidR="008476D7" w:rsidRPr="00563C72" w:rsidRDefault="008476D7" w:rsidP="00861DCA">
            <w:pPr>
              <w:autoSpaceDE w:val="0"/>
              <w:autoSpaceDN w:val="0"/>
              <w:adjustRightInd w:val="0"/>
              <w:rPr>
                <w:rFonts w:ascii="Calibri" w:hAnsi="Calibri" w:cs="Calibri"/>
                <w:b/>
                <w:bCs/>
                <w:sz w:val="22"/>
                <w:szCs w:val="22"/>
                <w:lang w:val="es-BO"/>
              </w:rPr>
            </w:pPr>
          </w:p>
        </w:tc>
      </w:tr>
      <w:tr w:rsidR="008476D7" w:rsidRPr="00563C72" w:rsidTr="00C975A6">
        <w:trPr>
          <w:trHeight w:val="409"/>
          <w:jc w:val="center"/>
        </w:trPr>
        <w:tc>
          <w:tcPr>
            <w:tcW w:w="9113" w:type="dxa"/>
            <w:shd w:val="clear" w:color="auto" w:fill="BDD6EE"/>
            <w:vAlign w:val="center"/>
          </w:tcPr>
          <w:p w:rsidR="008476D7" w:rsidRPr="00563C72" w:rsidRDefault="008476D7" w:rsidP="00861DCA">
            <w:pPr>
              <w:rPr>
                <w:rFonts w:ascii="Calibri" w:hAnsi="Calibri" w:cs="Calibri"/>
                <w:b/>
                <w:bCs/>
                <w:color w:val="000000"/>
                <w:sz w:val="22"/>
                <w:szCs w:val="22"/>
              </w:rPr>
            </w:pPr>
            <w:r w:rsidRPr="00563C72">
              <w:rPr>
                <w:rFonts w:ascii="Calibri" w:hAnsi="Calibri" w:cs="Calibri"/>
                <w:b/>
                <w:bCs/>
                <w:sz w:val="22"/>
                <w:szCs w:val="22"/>
              </w:rPr>
              <w:lastRenderedPageBreak/>
              <w:t>PLAZO DE ENTREGA</w:t>
            </w:r>
          </w:p>
        </w:tc>
      </w:tr>
      <w:tr w:rsidR="008476D7" w:rsidRPr="00563C72" w:rsidTr="00C975A6">
        <w:trPr>
          <w:trHeight w:val="840"/>
          <w:jc w:val="center"/>
        </w:trPr>
        <w:tc>
          <w:tcPr>
            <w:tcW w:w="9113" w:type="dxa"/>
            <w:shd w:val="clear" w:color="auto" w:fill="auto"/>
            <w:vAlign w:val="center"/>
          </w:tcPr>
          <w:p w:rsidR="008476D7" w:rsidRPr="00563C72" w:rsidRDefault="008476D7" w:rsidP="00861DCA">
            <w:pPr>
              <w:jc w:val="both"/>
              <w:rPr>
                <w:rFonts w:ascii="Calibri" w:hAnsi="Calibri" w:cs="Calibri"/>
                <w:sz w:val="22"/>
                <w:szCs w:val="22"/>
                <w:lang w:val="es-ES_tradnl"/>
              </w:rPr>
            </w:pPr>
            <w:r w:rsidRPr="00563C72">
              <w:rPr>
                <w:rFonts w:ascii="Calibri" w:hAnsi="Calibri" w:cs="Calibri"/>
                <w:bCs/>
                <w:sz w:val="22"/>
                <w:szCs w:val="22"/>
              </w:rPr>
              <w:t>El plazo de entrega del Bien de la presente Contratación, no deberá exceder a 60 (SESENTA) días calendarios, a partir de la instrucción de la Unidad Solicitante.</w:t>
            </w:r>
          </w:p>
          <w:p w:rsidR="008476D7" w:rsidRPr="00563C72" w:rsidRDefault="008476D7" w:rsidP="00861DCA">
            <w:pPr>
              <w:rPr>
                <w:rFonts w:ascii="Calibri" w:hAnsi="Calibri" w:cs="Calibri"/>
                <w:b/>
                <w:bCs/>
                <w:sz w:val="22"/>
                <w:szCs w:val="22"/>
              </w:rPr>
            </w:pPr>
            <w:r w:rsidRPr="00563C72">
              <w:rPr>
                <w:rFonts w:ascii="Calibri" w:hAnsi="Calibri" w:cs="Calibri"/>
                <w:sz w:val="22"/>
                <w:szCs w:val="22"/>
                <w:lang w:val="es-ES_tradnl"/>
              </w:rPr>
              <w:t>En caso de que el plazo de la entrega del bien recaiga en un día sábado, domingo o feriado, éste recorrerá al siguiente día hábil más próximo.</w:t>
            </w:r>
          </w:p>
        </w:tc>
      </w:tr>
    </w:tbl>
    <w:p w:rsidR="008476D7" w:rsidRPr="00563C72" w:rsidRDefault="00C975A6" w:rsidP="00C975A6">
      <w:pPr>
        <w:tabs>
          <w:tab w:val="left" w:pos="5220"/>
        </w:tabs>
        <w:rPr>
          <w:rFonts w:ascii="Calibri" w:hAnsi="Calibri" w:cs="Calibri"/>
          <w:b/>
          <w:sz w:val="22"/>
          <w:szCs w:val="22"/>
        </w:rPr>
      </w:pPr>
      <w:r>
        <w:rPr>
          <w:rFonts w:ascii="Calibri" w:hAnsi="Calibri" w:cs="Calibri"/>
          <w:b/>
          <w:sz w:val="22"/>
          <w:szCs w:val="22"/>
        </w:rPr>
        <w:tab/>
      </w:r>
    </w:p>
    <w:p w:rsidR="008476D7" w:rsidRPr="00563C72" w:rsidRDefault="008476D7" w:rsidP="00F659EF">
      <w:pPr>
        <w:pStyle w:val="Prrafodelista"/>
        <w:numPr>
          <w:ilvl w:val="0"/>
          <w:numId w:val="47"/>
        </w:numPr>
        <w:ind w:left="567" w:hanging="567"/>
        <w:jc w:val="both"/>
        <w:rPr>
          <w:rFonts w:ascii="Calibri" w:hAnsi="Calibri" w:cs="Calibri"/>
          <w:b/>
          <w:bCs/>
          <w:sz w:val="22"/>
          <w:szCs w:val="22"/>
          <w:lang w:eastAsia="es-BO"/>
        </w:rPr>
      </w:pPr>
      <w:r w:rsidRPr="00563C72">
        <w:rPr>
          <w:rFonts w:ascii="Calibri" w:hAnsi="Calibri" w:cs="Calibri"/>
          <w:b/>
          <w:bCs/>
          <w:sz w:val="22"/>
          <w:szCs w:val="22"/>
          <w:lang w:eastAsia="es-BO"/>
        </w:rPr>
        <w:t>CONDICIONES REQUERIDAS PARA EL BIEN (De cumplimiento obligatorio por el proponente)</w:t>
      </w:r>
    </w:p>
    <w:p w:rsidR="008476D7" w:rsidRPr="00563C72" w:rsidRDefault="008476D7" w:rsidP="008476D7">
      <w:pPr>
        <w:pStyle w:val="Prrafodelista"/>
        <w:ind w:left="0"/>
        <w:jc w:val="both"/>
        <w:rPr>
          <w:rFonts w:ascii="Calibri" w:hAnsi="Calibri" w:cs="Calibri"/>
          <w:sz w:val="22"/>
          <w:szCs w:val="22"/>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84"/>
      </w:tblGrid>
      <w:tr w:rsidR="008476D7" w:rsidRPr="00563C72" w:rsidTr="00C975A6">
        <w:trPr>
          <w:trHeight w:val="78"/>
        </w:trPr>
        <w:tc>
          <w:tcPr>
            <w:tcW w:w="9284" w:type="dxa"/>
            <w:shd w:val="clear" w:color="auto" w:fill="BDD6EE"/>
            <w:vAlign w:val="center"/>
          </w:tcPr>
          <w:p w:rsidR="008476D7" w:rsidRPr="00563C72" w:rsidRDefault="008476D7" w:rsidP="00861DCA">
            <w:pPr>
              <w:autoSpaceDE w:val="0"/>
              <w:autoSpaceDN w:val="0"/>
              <w:adjustRightInd w:val="0"/>
              <w:rPr>
                <w:rFonts w:ascii="Calibri" w:hAnsi="Calibri" w:cs="Calibri"/>
                <w:b/>
                <w:bCs/>
                <w:sz w:val="22"/>
                <w:szCs w:val="22"/>
                <w:lang w:eastAsia="es-BO"/>
              </w:rPr>
            </w:pPr>
            <w:r w:rsidRPr="00563C72">
              <w:rPr>
                <w:rFonts w:ascii="Calibri" w:hAnsi="Calibri" w:cs="Calibri"/>
                <w:b/>
                <w:bCs/>
                <w:sz w:val="22"/>
                <w:szCs w:val="22"/>
              </w:rPr>
              <w:t xml:space="preserve">LUGAR DE ENTREGA DE LOS BIENES </w:t>
            </w:r>
          </w:p>
        </w:tc>
      </w:tr>
      <w:tr w:rsidR="008476D7" w:rsidRPr="00563C72" w:rsidTr="00861DCA">
        <w:trPr>
          <w:trHeight w:val="721"/>
        </w:trPr>
        <w:tc>
          <w:tcPr>
            <w:tcW w:w="9284" w:type="dxa"/>
            <w:shd w:val="clear" w:color="auto" w:fill="auto"/>
            <w:vAlign w:val="center"/>
          </w:tcPr>
          <w:p w:rsidR="008476D7" w:rsidRPr="00563C72" w:rsidRDefault="008476D7" w:rsidP="00861DCA">
            <w:pPr>
              <w:jc w:val="both"/>
              <w:rPr>
                <w:rFonts w:ascii="Calibri" w:hAnsi="Calibri" w:cs="Calibri"/>
                <w:sz w:val="22"/>
                <w:szCs w:val="22"/>
              </w:rPr>
            </w:pPr>
            <w:r w:rsidRPr="00563C72">
              <w:rPr>
                <w:rFonts w:ascii="Calibri" w:hAnsi="Calibri" w:cs="Calibri"/>
                <w:sz w:val="22"/>
                <w:szCs w:val="22"/>
              </w:rPr>
              <w:t xml:space="preserve">En los Almacenes de YPFB del Distrito Comercial Oriente, </w:t>
            </w:r>
            <w:r w:rsidRPr="00563C72">
              <w:rPr>
                <w:rFonts w:ascii="Calibri" w:hAnsi="Calibri" w:cs="Calibri"/>
                <w:color w:val="000000"/>
                <w:sz w:val="22"/>
                <w:szCs w:val="22"/>
              </w:rPr>
              <w:t>ubicada en la Avenida Tte. Mamerto Cuéllar N° 700 (final).</w:t>
            </w:r>
          </w:p>
        </w:tc>
      </w:tr>
      <w:tr w:rsidR="008476D7" w:rsidRPr="00563C72" w:rsidTr="00C975A6">
        <w:trPr>
          <w:trHeight w:val="205"/>
        </w:trPr>
        <w:tc>
          <w:tcPr>
            <w:tcW w:w="9284" w:type="dxa"/>
            <w:shd w:val="clear" w:color="auto" w:fill="BDD6EE"/>
            <w:vAlign w:val="center"/>
          </w:tcPr>
          <w:p w:rsidR="008476D7" w:rsidRPr="00563C72" w:rsidRDefault="008476D7" w:rsidP="00861DCA">
            <w:pPr>
              <w:autoSpaceDE w:val="0"/>
              <w:autoSpaceDN w:val="0"/>
              <w:adjustRightInd w:val="0"/>
              <w:rPr>
                <w:rFonts w:ascii="Calibri" w:hAnsi="Calibri" w:cs="Calibri"/>
                <w:sz w:val="22"/>
                <w:szCs w:val="22"/>
                <w:lang w:eastAsia="es-BO"/>
              </w:rPr>
            </w:pPr>
            <w:r w:rsidRPr="00563C72">
              <w:rPr>
                <w:rFonts w:ascii="Calibri" w:hAnsi="Calibri" w:cs="Calibri"/>
                <w:b/>
                <w:bCs/>
                <w:sz w:val="22"/>
                <w:szCs w:val="22"/>
              </w:rPr>
              <w:t xml:space="preserve">FORMA DE PAGO </w:t>
            </w:r>
          </w:p>
        </w:tc>
      </w:tr>
      <w:tr w:rsidR="008476D7" w:rsidRPr="00563C72" w:rsidTr="00861DCA">
        <w:trPr>
          <w:trHeight w:val="416"/>
        </w:trPr>
        <w:tc>
          <w:tcPr>
            <w:tcW w:w="9284" w:type="dxa"/>
            <w:tcBorders>
              <w:bottom w:val="single" w:sz="4" w:space="0" w:color="auto"/>
            </w:tcBorders>
            <w:shd w:val="clear" w:color="auto" w:fill="auto"/>
            <w:vAlign w:val="center"/>
          </w:tcPr>
          <w:p w:rsidR="008476D7" w:rsidRPr="008476D7" w:rsidRDefault="008476D7" w:rsidP="00861DCA">
            <w:pPr>
              <w:pStyle w:val="Textoindependiente"/>
              <w:spacing w:after="0"/>
              <w:contextualSpacing/>
              <w:jc w:val="both"/>
              <w:rPr>
                <w:rFonts w:ascii="Calibri" w:hAnsi="Calibri" w:cs="Calibri"/>
                <w:sz w:val="22"/>
                <w:szCs w:val="22"/>
                <w:lang w:val="es-BO"/>
              </w:rPr>
            </w:pPr>
            <w:r w:rsidRPr="008476D7">
              <w:rPr>
                <w:rFonts w:ascii="Calibri" w:hAnsi="Calibri" w:cs="Calibri"/>
                <w:sz w:val="22"/>
                <w:szCs w:val="22"/>
                <w:lang w:val="es-BO"/>
              </w:rPr>
              <w:t>La modalidad de pago a adoptar será a través del SIGEP, contra entrega total de los bienes previo elaboración de informe de conformidad emitida por el Comité o Responsable de Recepción y actividades administrativas correspondientes, debiendo cumplir con los siguientes documentos para procesar el pago:</w:t>
            </w:r>
          </w:p>
          <w:p w:rsidR="008476D7" w:rsidRPr="00563C72" w:rsidRDefault="008476D7" w:rsidP="00861DCA">
            <w:pPr>
              <w:autoSpaceDE w:val="0"/>
              <w:autoSpaceDN w:val="0"/>
              <w:adjustRightInd w:val="0"/>
              <w:jc w:val="both"/>
              <w:rPr>
                <w:rFonts w:ascii="Calibri" w:hAnsi="Calibri" w:cs="Calibri"/>
                <w:sz w:val="22"/>
                <w:szCs w:val="22"/>
              </w:rPr>
            </w:pPr>
          </w:p>
          <w:p w:rsidR="008476D7" w:rsidRPr="00563C72" w:rsidRDefault="008476D7" w:rsidP="00861DCA">
            <w:pPr>
              <w:autoSpaceDE w:val="0"/>
              <w:autoSpaceDN w:val="0"/>
              <w:adjustRightInd w:val="0"/>
              <w:jc w:val="both"/>
              <w:rPr>
                <w:rFonts w:ascii="Calibri" w:hAnsi="Calibri" w:cs="Calibri"/>
                <w:sz w:val="22"/>
                <w:szCs w:val="22"/>
              </w:rPr>
            </w:pPr>
            <w:r w:rsidRPr="00563C72">
              <w:rPr>
                <w:rFonts w:ascii="Calibri" w:hAnsi="Calibri" w:cs="Calibri"/>
                <w:sz w:val="22"/>
                <w:szCs w:val="22"/>
              </w:rPr>
              <w:t>1) Carta de solicitud de pago</w:t>
            </w:r>
          </w:p>
          <w:p w:rsidR="008476D7" w:rsidRPr="00563C72" w:rsidRDefault="008476D7" w:rsidP="00861DCA">
            <w:pPr>
              <w:ind w:left="316" w:hanging="316"/>
              <w:jc w:val="both"/>
              <w:rPr>
                <w:rFonts w:ascii="Calibri" w:hAnsi="Calibri" w:cs="Calibri"/>
                <w:sz w:val="22"/>
                <w:szCs w:val="22"/>
              </w:rPr>
            </w:pPr>
            <w:r w:rsidRPr="00563C72">
              <w:rPr>
                <w:rFonts w:ascii="Calibri" w:hAnsi="Calibri" w:cs="Calibri"/>
                <w:sz w:val="22"/>
                <w:szCs w:val="22"/>
              </w:rPr>
              <w:t>2) Factura original a Nombre de YPFB; NIT: 1020269020, debidamente registrada en Impuestos Nacionales.</w:t>
            </w:r>
          </w:p>
          <w:p w:rsidR="008476D7" w:rsidRPr="00563C72" w:rsidRDefault="008476D7" w:rsidP="00861DCA">
            <w:pPr>
              <w:autoSpaceDE w:val="0"/>
              <w:autoSpaceDN w:val="0"/>
              <w:adjustRightInd w:val="0"/>
              <w:jc w:val="both"/>
              <w:rPr>
                <w:rFonts w:ascii="Calibri" w:hAnsi="Calibri" w:cs="Calibri"/>
                <w:sz w:val="22"/>
                <w:szCs w:val="22"/>
              </w:rPr>
            </w:pPr>
            <w:r w:rsidRPr="00563C72">
              <w:rPr>
                <w:rFonts w:ascii="Calibri" w:hAnsi="Calibri" w:cs="Calibri"/>
                <w:sz w:val="22"/>
                <w:szCs w:val="22"/>
              </w:rPr>
              <w:t>3) Fotocopia simple del NIT</w:t>
            </w:r>
          </w:p>
          <w:p w:rsidR="008476D7" w:rsidRPr="00563C72" w:rsidRDefault="008476D7" w:rsidP="00F659EF">
            <w:pPr>
              <w:numPr>
                <w:ilvl w:val="0"/>
                <w:numId w:val="53"/>
              </w:numPr>
              <w:ind w:left="316" w:hanging="284"/>
              <w:jc w:val="both"/>
              <w:rPr>
                <w:rFonts w:ascii="Calibri" w:hAnsi="Calibri" w:cs="Calibri"/>
                <w:sz w:val="22"/>
                <w:szCs w:val="22"/>
              </w:rPr>
            </w:pPr>
            <w:r w:rsidRPr="00563C72">
              <w:rPr>
                <w:rFonts w:ascii="Calibri" w:hAnsi="Calibri" w:cs="Calibri"/>
                <w:sz w:val="22"/>
                <w:szCs w:val="22"/>
              </w:rPr>
              <w:t>Fotocopia simple del CI. del Representante Legal</w:t>
            </w:r>
          </w:p>
          <w:p w:rsidR="008476D7" w:rsidRPr="00563C72" w:rsidRDefault="008476D7" w:rsidP="00F659EF">
            <w:pPr>
              <w:numPr>
                <w:ilvl w:val="0"/>
                <w:numId w:val="53"/>
              </w:numPr>
              <w:ind w:left="316" w:hanging="284"/>
              <w:jc w:val="both"/>
              <w:rPr>
                <w:rFonts w:ascii="Calibri" w:hAnsi="Calibri" w:cs="Calibri"/>
                <w:sz w:val="22"/>
                <w:szCs w:val="22"/>
              </w:rPr>
            </w:pPr>
            <w:r w:rsidRPr="00563C72">
              <w:rPr>
                <w:rFonts w:ascii="Calibri" w:hAnsi="Calibri" w:cs="Calibri"/>
                <w:sz w:val="22"/>
                <w:szCs w:val="22"/>
              </w:rPr>
              <w:t>Fotocopia de Testimonio Poder del Representant</w:t>
            </w:r>
            <w:r>
              <w:rPr>
                <w:rFonts w:ascii="Calibri" w:hAnsi="Calibri" w:cs="Calibri"/>
                <w:sz w:val="22"/>
                <w:szCs w:val="22"/>
              </w:rPr>
              <w:t>e Legal para Personas Jurídicas ( excepto empresas unipersonales)</w:t>
            </w:r>
          </w:p>
          <w:p w:rsidR="008476D7" w:rsidRPr="00563C72" w:rsidRDefault="008476D7" w:rsidP="00F659EF">
            <w:pPr>
              <w:numPr>
                <w:ilvl w:val="0"/>
                <w:numId w:val="53"/>
              </w:numPr>
              <w:ind w:left="316" w:hanging="284"/>
              <w:jc w:val="both"/>
              <w:rPr>
                <w:rFonts w:ascii="Calibri" w:hAnsi="Calibri" w:cs="Calibri"/>
                <w:sz w:val="22"/>
                <w:szCs w:val="22"/>
              </w:rPr>
            </w:pPr>
            <w:r w:rsidRPr="00563C72">
              <w:rPr>
                <w:rFonts w:ascii="Calibri" w:hAnsi="Calibri" w:cs="Calibri"/>
                <w:sz w:val="22"/>
                <w:szCs w:val="22"/>
              </w:rPr>
              <w:t xml:space="preserve">Fotocopia simple del registro de beneficiarios SIGEP </w:t>
            </w:r>
            <w:r w:rsidRPr="00563C72">
              <w:rPr>
                <w:rFonts w:ascii="Calibri" w:hAnsi="Calibri" w:cs="Calibri"/>
                <w:sz w:val="22"/>
                <w:szCs w:val="22"/>
                <w:lang w:eastAsia="es-BO"/>
              </w:rPr>
              <w:t>con cuenta bancaria en Banco Unión.</w:t>
            </w:r>
          </w:p>
          <w:p w:rsidR="008476D7" w:rsidRPr="00563C72" w:rsidRDefault="008476D7" w:rsidP="00F659EF">
            <w:pPr>
              <w:numPr>
                <w:ilvl w:val="0"/>
                <w:numId w:val="53"/>
              </w:numPr>
              <w:ind w:left="316" w:hanging="284"/>
              <w:jc w:val="both"/>
              <w:rPr>
                <w:rFonts w:ascii="Calibri" w:hAnsi="Calibri" w:cs="Calibri"/>
                <w:sz w:val="22"/>
                <w:szCs w:val="22"/>
              </w:rPr>
            </w:pPr>
            <w:r w:rsidRPr="00563C72">
              <w:rPr>
                <w:rFonts w:ascii="Calibri" w:hAnsi="Calibri" w:cs="Calibri"/>
                <w:sz w:val="22"/>
                <w:szCs w:val="22"/>
              </w:rPr>
              <w:t>Fotocopia simple del contrato.</w:t>
            </w:r>
          </w:p>
          <w:p w:rsidR="008476D7" w:rsidRPr="00563C72" w:rsidRDefault="008476D7" w:rsidP="00F659EF">
            <w:pPr>
              <w:numPr>
                <w:ilvl w:val="0"/>
                <w:numId w:val="53"/>
              </w:numPr>
              <w:ind w:left="316" w:hanging="284"/>
              <w:jc w:val="both"/>
              <w:rPr>
                <w:rFonts w:ascii="Calibri" w:hAnsi="Calibri" w:cs="Calibri"/>
                <w:sz w:val="22"/>
                <w:szCs w:val="22"/>
              </w:rPr>
            </w:pPr>
            <w:r w:rsidRPr="00563C72">
              <w:rPr>
                <w:rFonts w:ascii="Calibri" w:hAnsi="Calibri" w:cs="Calibri"/>
                <w:sz w:val="22"/>
                <w:szCs w:val="22"/>
              </w:rPr>
              <w:t>Nota de entrega refrendada por el comité de recepción o responsable de recepción.</w:t>
            </w:r>
          </w:p>
          <w:p w:rsidR="008476D7" w:rsidRPr="00563C72" w:rsidRDefault="008476D7" w:rsidP="00861DCA">
            <w:pPr>
              <w:ind w:left="316"/>
              <w:jc w:val="both"/>
              <w:rPr>
                <w:rFonts w:ascii="Calibri" w:hAnsi="Calibri" w:cs="Calibri"/>
                <w:sz w:val="22"/>
                <w:szCs w:val="22"/>
              </w:rPr>
            </w:pPr>
          </w:p>
          <w:p w:rsidR="008476D7" w:rsidRPr="00563C72" w:rsidRDefault="008476D7" w:rsidP="00861DCA">
            <w:pPr>
              <w:autoSpaceDE w:val="0"/>
              <w:autoSpaceDN w:val="0"/>
              <w:adjustRightInd w:val="0"/>
              <w:jc w:val="both"/>
              <w:rPr>
                <w:rFonts w:ascii="Calibri" w:hAnsi="Calibri" w:cs="Calibri"/>
                <w:sz w:val="22"/>
                <w:szCs w:val="22"/>
              </w:rPr>
            </w:pPr>
            <w:r w:rsidRPr="00563C72">
              <w:rPr>
                <w:rFonts w:ascii="Calibri" w:hAnsi="Calibri" w:cs="Calibri"/>
                <w:sz w:val="22"/>
                <w:szCs w:val="22"/>
              </w:rPr>
              <w:t>La cancelación de dichos bienes será en moneda nacional.</w:t>
            </w:r>
          </w:p>
          <w:p w:rsidR="008476D7" w:rsidRDefault="008476D7" w:rsidP="00C975A6">
            <w:pPr>
              <w:autoSpaceDE w:val="0"/>
              <w:autoSpaceDN w:val="0"/>
              <w:adjustRightInd w:val="0"/>
              <w:jc w:val="both"/>
              <w:rPr>
                <w:rFonts w:ascii="Calibri" w:hAnsi="Calibri" w:cs="Calibri"/>
                <w:b/>
                <w:sz w:val="22"/>
                <w:szCs w:val="22"/>
              </w:rPr>
            </w:pPr>
            <w:r w:rsidRPr="00563C72">
              <w:rPr>
                <w:rFonts w:ascii="Calibri" w:hAnsi="Calibri" w:cs="Calibri"/>
                <w:b/>
                <w:sz w:val="22"/>
                <w:szCs w:val="22"/>
              </w:rPr>
              <w:t>Cabe hacer notar que YPFB no otorgará ningún anticipo.</w:t>
            </w:r>
          </w:p>
          <w:p w:rsidR="00C975A6" w:rsidRPr="00563C72" w:rsidRDefault="00C975A6" w:rsidP="00C975A6">
            <w:pPr>
              <w:autoSpaceDE w:val="0"/>
              <w:autoSpaceDN w:val="0"/>
              <w:adjustRightInd w:val="0"/>
              <w:jc w:val="both"/>
              <w:rPr>
                <w:rFonts w:ascii="Calibri" w:hAnsi="Calibri" w:cs="Calibri"/>
                <w:sz w:val="22"/>
                <w:szCs w:val="22"/>
              </w:rPr>
            </w:pPr>
          </w:p>
        </w:tc>
      </w:tr>
      <w:tr w:rsidR="008476D7" w:rsidRPr="00563C72" w:rsidTr="00861DCA">
        <w:trPr>
          <w:trHeight w:val="422"/>
        </w:trPr>
        <w:tc>
          <w:tcPr>
            <w:tcW w:w="9284" w:type="dxa"/>
            <w:shd w:val="clear" w:color="auto" w:fill="BDD6EE"/>
            <w:vAlign w:val="center"/>
          </w:tcPr>
          <w:p w:rsidR="008476D7" w:rsidRPr="00563C72" w:rsidRDefault="008476D7" w:rsidP="00861DCA">
            <w:pPr>
              <w:autoSpaceDE w:val="0"/>
              <w:autoSpaceDN w:val="0"/>
              <w:adjustRightInd w:val="0"/>
              <w:jc w:val="both"/>
              <w:rPr>
                <w:rFonts w:ascii="Calibri" w:hAnsi="Calibri" w:cs="Calibri"/>
                <w:b/>
                <w:sz w:val="22"/>
                <w:szCs w:val="22"/>
              </w:rPr>
            </w:pPr>
            <w:r w:rsidRPr="00563C72">
              <w:rPr>
                <w:rFonts w:ascii="Calibri" w:hAnsi="Calibri" w:cs="Calibri"/>
                <w:b/>
                <w:sz w:val="22"/>
                <w:szCs w:val="22"/>
              </w:rPr>
              <w:t xml:space="preserve">MULTAS Y SANCIONES </w:t>
            </w:r>
          </w:p>
        </w:tc>
      </w:tr>
      <w:tr w:rsidR="008476D7" w:rsidRPr="00563C72" w:rsidTr="00861DCA">
        <w:trPr>
          <w:trHeight w:val="1350"/>
        </w:trPr>
        <w:tc>
          <w:tcPr>
            <w:tcW w:w="9284" w:type="dxa"/>
            <w:shd w:val="clear" w:color="auto" w:fill="auto"/>
            <w:vAlign w:val="center"/>
          </w:tcPr>
          <w:p w:rsidR="008476D7" w:rsidRPr="00563C72" w:rsidRDefault="008476D7" w:rsidP="00861DCA">
            <w:pPr>
              <w:autoSpaceDE w:val="0"/>
              <w:autoSpaceDN w:val="0"/>
              <w:adjustRightInd w:val="0"/>
              <w:jc w:val="both"/>
              <w:rPr>
                <w:rFonts w:ascii="Calibri" w:hAnsi="Calibri" w:cs="Calibri"/>
                <w:sz w:val="22"/>
                <w:szCs w:val="22"/>
              </w:rPr>
            </w:pPr>
            <w:r w:rsidRPr="00563C72">
              <w:rPr>
                <w:rFonts w:ascii="Calibri" w:hAnsi="Calibri" w:cs="Calibri"/>
                <w:sz w:val="22"/>
                <w:szCs w:val="22"/>
              </w:rPr>
              <w:t>El proveedor se obliga a cumplir con la entrega de los Bienes dentro del plazo establecido, caso contrario será sancionado con una multa del 1% sobre el importe total del contrato por día de retraso</w:t>
            </w:r>
            <w:r>
              <w:rPr>
                <w:rFonts w:ascii="Calibri" w:hAnsi="Calibri" w:cs="Calibri"/>
                <w:sz w:val="22"/>
                <w:szCs w:val="22"/>
              </w:rPr>
              <w:t>. E</w:t>
            </w:r>
            <w:r w:rsidRPr="00563C72">
              <w:rPr>
                <w:rFonts w:ascii="Calibri" w:hAnsi="Calibri" w:cs="Calibri"/>
                <w:sz w:val="22"/>
                <w:szCs w:val="22"/>
              </w:rPr>
              <w:t>n caso de llegar al (20%) del monto del contrato será pasible a resolución del contrato</w:t>
            </w:r>
            <w:r>
              <w:rPr>
                <w:rFonts w:ascii="Calibri" w:hAnsi="Calibri" w:cs="Calibri"/>
                <w:sz w:val="22"/>
                <w:szCs w:val="22"/>
              </w:rPr>
              <w:t>,</w:t>
            </w:r>
            <w:r w:rsidRPr="00563C72">
              <w:rPr>
                <w:rFonts w:ascii="Calibri" w:hAnsi="Calibri" w:cs="Calibri"/>
                <w:sz w:val="22"/>
                <w:szCs w:val="22"/>
              </w:rPr>
              <w:t xml:space="preserve"> YPFB se reserva el derecho a realizar las acciones legales que correspondan.</w:t>
            </w:r>
          </w:p>
        </w:tc>
      </w:tr>
      <w:tr w:rsidR="008476D7" w:rsidRPr="00563C72" w:rsidTr="00861DCA">
        <w:trPr>
          <w:trHeight w:val="406"/>
        </w:trPr>
        <w:tc>
          <w:tcPr>
            <w:tcW w:w="9284" w:type="dxa"/>
            <w:tcBorders>
              <w:top w:val="single" w:sz="4" w:space="0" w:color="auto"/>
              <w:left w:val="single" w:sz="4" w:space="0" w:color="auto"/>
              <w:bottom w:val="single" w:sz="4" w:space="0" w:color="auto"/>
              <w:right w:val="single" w:sz="4" w:space="0" w:color="auto"/>
            </w:tcBorders>
            <w:shd w:val="clear" w:color="auto" w:fill="BDD6EE"/>
            <w:vAlign w:val="center"/>
          </w:tcPr>
          <w:p w:rsidR="008476D7" w:rsidRPr="00563C72" w:rsidRDefault="008476D7" w:rsidP="00861DCA">
            <w:pPr>
              <w:autoSpaceDE w:val="0"/>
              <w:autoSpaceDN w:val="0"/>
              <w:adjustRightInd w:val="0"/>
              <w:jc w:val="both"/>
              <w:rPr>
                <w:rFonts w:ascii="Calibri" w:hAnsi="Calibri" w:cs="Calibri"/>
                <w:b/>
                <w:sz w:val="22"/>
                <w:szCs w:val="22"/>
              </w:rPr>
            </w:pPr>
            <w:r w:rsidRPr="00563C72">
              <w:rPr>
                <w:rFonts w:ascii="Calibri" w:hAnsi="Calibri" w:cs="Calibri"/>
                <w:b/>
                <w:sz w:val="22"/>
                <w:szCs w:val="22"/>
              </w:rPr>
              <w:t xml:space="preserve">GARANTÍA TÉCNICA </w:t>
            </w:r>
          </w:p>
        </w:tc>
      </w:tr>
      <w:tr w:rsidR="008476D7" w:rsidRPr="00563C72" w:rsidTr="00861DCA">
        <w:trPr>
          <w:trHeight w:val="2979"/>
        </w:trPr>
        <w:tc>
          <w:tcPr>
            <w:tcW w:w="9284" w:type="dxa"/>
            <w:tcBorders>
              <w:top w:val="single" w:sz="4" w:space="0" w:color="auto"/>
              <w:left w:val="single" w:sz="4" w:space="0" w:color="auto"/>
              <w:bottom w:val="single" w:sz="4" w:space="0" w:color="auto"/>
              <w:right w:val="single" w:sz="4" w:space="0" w:color="auto"/>
            </w:tcBorders>
            <w:shd w:val="clear" w:color="auto" w:fill="auto"/>
            <w:vAlign w:val="center"/>
          </w:tcPr>
          <w:p w:rsidR="008476D7" w:rsidRPr="00563C72" w:rsidRDefault="008476D7" w:rsidP="00861DCA">
            <w:pPr>
              <w:autoSpaceDE w:val="0"/>
              <w:autoSpaceDN w:val="0"/>
              <w:adjustRightInd w:val="0"/>
              <w:jc w:val="both"/>
              <w:rPr>
                <w:rFonts w:ascii="Calibri" w:hAnsi="Calibri" w:cs="Calibri"/>
                <w:sz w:val="22"/>
                <w:szCs w:val="22"/>
              </w:rPr>
            </w:pPr>
            <w:r w:rsidRPr="00563C72">
              <w:rPr>
                <w:rFonts w:ascii="Calibri" w:hAnsi="Calibri" w:cs="Calibri"/>
                <w:b/>
                <w:bCs/>
                <w:sz w:val="22"/>
                <w:szCs w:val="22"/>
              </w:rPr>
              <w:t>-Alcance de la garantía</w:t>
            </w:r>
            <w:r w:rsidRPr="00563C72">
              <w:rPr>
                <w:rFonts w:ascii="Calibri" w:hAnsi="Calibri" w:cs="Calibri"/>
                <w:sz w:val="22"/>
                <w:szCs w:val="22"/>
              </w:rPr>
              <w:t xml:space="preserve">: </w:t>
            </w:r>
            <w:r>
              <w:rPr>
                <w:rFonts w:ascii="Calibri" w:hAnsi="Calibri" w:cs="Calibri"/>
                <w:sz w:val="22"/>
                <w:szCs w:val="22"/>
              </w:rPr>
              <w:t>C</w:t>
            </w:r>
            <w:r w:rsidRPr="00563C72">
              <w:rPr>
                <w:rFonts w:ascii="Calibri" w:hAnsi="Calibri" w:cs="Calibri"/>
                <w:sz w:val="22"/>
                <w:szCs w:val="22"/>
              </w:rPr>
              <w:t xml:space="preserve">ontra defectos de diseño y/o fabricación, averías, entre otros, que deriven en desperfectos o fallas ajenas al uso normal o habitual de los bienes, no detectables al momento que se otorgó la conformidad. </w:t>
            </w:r>
          </w:p>
          <w:p w:rsidR="008476D7" w:rsidRPr="00563C72" w:rsidRDefault="008476D7" w:rsidP="00861DCA">
            <w:pPr>
              <w:autoSpaceDE w:val="0"/>
              <w:autoSpaceDN w:val="0"/>
              <w:adjustRightInd w:val="0"/>
              <w:jc w:val="both"/>
              <w:rPr>
                <w:rFonts w:ascii="Calibri" w:hAnsi="Calibri" w:cs="Calibri"/>
                <w:sz w:val="22"/>
                <w:szCs w:val="22"/>
              </w:rPr>
            </w:pPr>
            <w:r w:rsidRPr="00563C72">
              <w:rPr>
                <w:rFonts w:ascii="Calibri" w:hAnsi="Calibri" w:cs="Calibri"/>
                <w:b/>
                <w:bCs/>
                <w:sz w:val="22"/>
                <w:szCs w:val="22"/>
              </w:rPr>
              <w:t>-Período de garantía:</w:t>
            </w:r>
            <w:r w:rsidRPr="00563C72">
              <w:rPr>
                <w:rFonts w:ascii="Calibri" w:hAnsi="Calibri" w:cs="Calibri"/>
                <w:sz w:val="22"/>
                <w:szCs w:val="22"/>
              </w:rPr>
              <w:t xml:space="preserve"> El proveedor adjudicado deberá extender una garantía escrita mínima por un periodo de 1 año.</w:t>
            </w:r>
          </w:p>
          <w:p w:rsidR="008476D7" w:rsidRPr="00563C72" w:rsidRDefault="008476D7" w:rsidP="00861DCA">
            <w:pPr>
              <w:autoSpaceDE w:val="0"/>
              <w:autoSpaceDN w:val="0"/>
              <w:adjustRightInd w:val="0"/>
              <w:jc w:val="both"/>
              <w:rPr>
                <w:rFonts w:ascii="Calibri" w:hAnsi="Calibri" w:cs="Calibri"/>
                <w:bCs/>
                <w:sz w:val="22"/>
                <w:szCs w:val="22"/>
                <w:lang w:eastAsia="es-BO"/>
              </w:rPr>
            </w:pPr>
            <w:r w:rsidRPr="00563C72">
              <w:rPr>
                <w:rFonts w:ascii="Calibri" w:hAnsi="Calibri" w:cs="Calibri"/>
                <w:bCs/>
                <w:sz w:val="22"/>
                <w:szCs w:val="22"/>
                <w:lang w:eastAsia="es-BO"/>
              </w:rPr>
              <w:t>De presentarse algún defecto en los bienes adquiridos, durante el periodo de vigencia de la garantía, el proveedor deberá reemplazar los mismos, corriendo por su cuenta los gastos en los que incurra la reposición de los mismos.</w:t>
            </w:r>
          </w:p>
          <w:p w:rsidR="008476D7" w:rsidRPr="00563C72" w:rsidRDefault="008476D7" w:rsidP="00861DCA">
            <w:pPr>
              <w:autoSpaceDE w:val="0"/>
              <w:autoSpaceDN w:val="0"/>
              <w:adjustRightInd w:val="0"/>
              <w:jc w:val="both"/>
              <w:rPr>
                <w:rFonts w:ascii="Calibri" w:hAnsi="Calibri" w:cs="Calibri"/>
                <w:bCs/>
                <w:sz w:val="22"/>
                <w:szCs w:val="22"/>
                <w:lang w:eastAsia="es-BO"/>
              </w:rPr>
            </w:pPr>
            <w:r w:rsidRPr="00563C72">
              <w:rPr>
                <w:rFonts w:ascii="Calibri" w:hAnsi="Calibri" w:cs="Calibri"/>
                <w:bCs/>
                <w:sz w:val="22"/>
                <w:szCs w:val="22"/>
                <w:lang w:eastAsia="es-BO"/>
              </w:rPr>
              <w:t>-</w:t>
            </w:r>
            <w:r w:rsidRPr="00563C72">
              <w:rPr>
                <w:rFonts w:ascii="Calibri" w:hAnsi="Calibri" w:cs="Calibri"/>
                <w:b/>
                <w:bCs/>
                <w:sz w:val="22"/>
                <w:szCs w:val="22"/>
                <w:lang w:eastAsia="es-BO"/>
              </w:rPr>
              <w:t>Inicio del cómputo del periodo de garantía:</w:t>
            </w:r>
            <w:r w:rsidRPr="00563C72">
              <w:rPr>
                <w:rFonts w:ascii="Calibri" w:hAnsi="Calibri" w:cs="Calibri"/>
                <w:bCs/>
                <w:sz w:val="22"/>
                <w:szCs w:val="22"/>
                <w:lang w:eastAsia="es-BO"/>
              </w:rPr>
              <w:t xml:space="preserve"> A partir de la fecha en la que se otorgó la conformidad de recepción del bien.</w:t>
            </w:r>
          </w:p>
        </w:tc>
      </w:tr>
      <w:tr w:rsidR="008476D7" w:rsidRPr="00563C72" w:rsidTr="00861DCA">
        <w:trPr>
          <w:trHeight w:val="458"/>
        </w:trPr>
        <w:tc>
          <w:tcPr>
            <w:tcW w:w="9284" w:type="dxa"/>
            <w:tcBorders>
              <w:top w:val="single" w:sz="4" w:space="0" w:color="auto"/>
              <w:left w:val="single" w:sz="4" w:space="0" w:color="auto"/>
              <w:bottom w:val="single" w:sz="4" w:space="0" w:color="auto"/>
              <w:right w:val="single" w:sz="4" w:space="0" w:color="auto"/>
            </w:tcBorders>
            <w:shd w:val="clear" w:color="auto" w:fill="BDD6EE"/>
            <w:vAlign w:val="center"/>
          </w:tcPr>
          <w:p w:rsidR="008476D7" w:rsidRPr="00563C72" w:rsidRDefault="008476D7" w:rsidP="00861DCA">
            <w:pPr>
              <w:pStyle w:val="Prrafodelista"/>
              <w:spacing w:after="13" w:line="276" w:lineRule="auto"/>
              <w:ind w:left="0"/>
              <w:contextualSpacing/>
              <w:jc w:val="both"/>
              <w:rPr>
                <w:rFonts w:ascii="Calibri" w:hAnsi="Calibri" w:cs="Calibri"/>
                <w:b/>
                <w:sz w:val="22"/>
                <w:szCs w:val="22"/>
              </w:rPr>
            </w:pPr>
            <w:r w:rsidRPr="00563C72">
              <w:rPr>
                <w:rFonts w:ascii="Calibri" w:hAnsi="Calibri" w:cs="Calibri"/>
                <w:b/>
                <w:bCs/>
                <w:sz w:val="22"/>
                <w:szCs w:val="22"/>
              </w:rPr>
              <w:lastRenderedPageBreak/>
              <w:t>MANUALES</w:t>
            </w:r>
          </w:p>
        </w:tc>
      </w:tr>
      <w:tr w:rsidR="008476D7" w:rsidRPr="00563C72" w:rsidTr="00861DCA">
        <w:trPr>
          <w:trHeight w:val="458"/>
        </w:trPr>
        <w:tc>
          <w:tcPr>
            <w:tcW w:w="9284" w:type="dxa"/>
            <w:tcBorders>
              <w:top w:val="single" w:sz="4" w:space="0" w:color="auto"/>
              <w:left w:val="single" w:sz="4" w:space="0" w:color="auto"/>
              <w:bottom w:val="single" w:sz="4" w:space="0" w:color="auto"/>
              <w:right w:val="single" w:sz="4" w:space="0" w:color="auto"/>
            </w:tcBorders>
            <w:shd w:val="clear" w:color="auto" w:fill="auto"/>
            <w:vAlign w:val="center"/>
          </w:tcPr>
          <w:p w:rsidR="008476D7" w:rsidRPr="00563C72" w:rsidRDefault="008476D7" w:rsidP="00861DCA">
            <w:pPr>
              <w:pStyle w:val="Prrafodelista"/>
              <w:spacing w:after="13" w:line="276" w:lineRule="auto"/>
              <w:ind w:left="0"/>
              <w:contextualSpacing/>
              <w:jc w:val="both"/>
              <w:rPr>
                <w:rFonts w:ascii="Calibri" w:hAnsi="Calibri" w:cs="Calibri"/>
                <w:b/>
                <w:sz w:val="22"/>
                <w:szCs w:val="22"/>
              </w:rPr>
            </w:pPr>
            <w:r w:rsidRPr="00563C72">
              <w:rPr>
                <w:rFonts w:ascii="Calibri" w:hAnsi="Calibri" w:cs="Calibri"/>
                <w:sz w:val="22"/>
                <w:szCs w:val="22"/>
              </w:rPr>
              <w:t>El proveedor al momento de entregar los bienes deberá incluir el manual de funcionamiento y operación del bien en idioma español e impreso.</w:t>
            </w:r>
          </w:p>
        </w:tc>
      </w:tr>
    </w:tbl>
    <w:p w:rsidR="008476D7" w:rsidRDefault="008476D7" w:rsidP="008476D7">
      <w:pPr>
        <w:jc w:val="both"/>
        <w:rPr>
          <w:rFonts w:ascii="Calibri" w:hAnsi="Calibri" w:cs="Calibri"/>
          <w:b/>
          <w:sz w:val="22"/>
          <w:szCs w:val="22"/>
        </w:rPr>
      </w:pPr>
    </w:p>
    <w:p w:rsidR="008476D7" w:rsidRPr="00563C72" w:rsidRDefault="008476D7" w:rsidP="008476D7">
      <w:pPr>
        <w:ind w:left="720"/>
        <w:jc w:val="both"/>
        <w:rPr>
          <w:rFonts w:ascii="Calibri" w:hAnsi="Calibri" w:cs="Calibr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476D7" w:rsidRPr="00563C72" w:rsidTr="00861DCA">
        <w:trPr>
          <w:trHeight w:val="132"/>
          <w:jc w:val="center"/>
        </w:trPr>
        <w:tc>
          <w:tcPr>
            <w:tcW w:w="9072" w:type="dxa"/>
            <w:tcBorders>
              <w:top w:val="single" w:sz="4" w:space="0" w:color="auto"/>
              <w:left w:val="single" w:sz="4" w:space="0" w:color="auto"/>
              <w:bottom w:val="single" w:sz="4" w:space="0" w:color="auto"/>
              <w:right w:val="single" w:sz="4" w:space="0" w:color="auto"/>
            </w:tcBorders>
            <w:shd w:val="clear" w:color="auto" w:fill="BDD6EE"/>
            <w:vAlign w:val="center"/>
          </w:tcPr>
          <w:p w:rsidR="008476D7" w:rsidRPr="00563C72" w:rsidRDefault="008476D7" w:rsidP="00861DCA">
            <w:pPr>
              <w:pStyle w:val="Ttulo1"/>
              <w:jc w:val="center"/>
              <w:rPr>
                <w:rFonts w:ascii="Calibri" w:hAnsi="Calibri" w:cs="Calibri"/>
                <w:bCs w:val="0"/>
                <w:sz w:val="22"/>
                <w:szCs w:val="22"/>
                <w:lang w:val="es-BO" w:eastAsia="es-BO"/>
              </w:rPr>
            </w:pPr>
            <w:r w:rsidRPr="00563C72">
              <w:rPr>
                <w:rFonts w:ascii="Calibri" w:hAnsi="Calibri" w:cs="Calibri"/>
                <w:bCs w:val="0"/>
                <w:sz w:val="22"/>
                <w:szCs w:val="22"/>
                <w:lang w:val="es-BO" w:eastAsia="es-BO"/>
              </w:rPr>
              <w:t>ANEXO 1:</w:t>
            </w:r>
          </w:p>
          <w:p w:rsidR="008476D7" w:rsidRPr="00563C72" w:rsidRDefault="008476D7" w:rsidP="00861DCA">
            <w:pPr>
              <w:pStyle w:val="Ttulo1"/>
              <w:jc w:val="center"/>
              <w:rPr>
                <w:rFonts w:ascii="Calibri" w:hAnsi="Calibri" w:cs="Calibri"/>
                <w:bCs w:val="0"/>
                <w:sz w:val="22"/>
                <w:szCs w:val="22"/>
                <w:lang w:val="es-BO" w:eastAsia="es-BO"/>
              </w:rPr>
            </w:pPr>
            <w:r w:rsidRPr="00563C72">
              <w:rPr>
                <w:rFonts w:ascii="Calibri" w:hAnsi="Calibri" w:cs="Calibri"/>
                <w:bCs w:val="0"/>
                <w:sz w:val="22"/>
                <w:szCs w:val="22"/>
                <w:lang w:val="es-BO" w:eastAsia="es-BO"/>
              </w:rPr>
              <w:t>FACTURACIÓN Y TRIBUTOS</w:t>
            </w:r>
          </w:p>
        </w:tc>
      </w:tr>
      <w:tr w:rsidR="008476D7" w:rsidRPr="00563C72" w:rsidTr="00861DCA">
        <w:trPr>
          <w:trHeight w:val="77"/>
          <w:jc w:val="center"/>
        </w:trPr>
        <w:tc>
          <w:tcPr>
            <w:tcW w:w="9072" w:type="dxa"/>
            <w:tcBorders>
              <w:top w:val="single" w:sz="4" w:space="0" w:color="auto"/>
              <w:left w:val="single" w:sz="4" w:space="0" w:color="auto"/>
              <w:bottom w:val="single" w:sz="4" w:space="0" w:color="auto"/>
              <w:right w:val="single" w:sz="4" w:space="0" w:color="auto"/>
            </w:tcBorders>
            <w:shd w:val="clear" w:color="auto" w:fill="BDD6EE"/>
            <w:vAlign w:val="center"/>
          </w:tcPr>
          <w:p w:rsidR="008476D7" w:rsidRPr="00563C72" w:rsidRDefault="008476D7" w:rsidP="00861DCA">
            <w:pPr>
              <w:autoSpaceDE w:val="0"/>
              <w:autoSpaceDN w:val="0"/>
              <w:adjustRightInd w:val="0"/>
              <w:jc w:val="both"/>
              <w:rPr>
                <w:rFonts w:ascii="Calibri" w:hAnsi="Calibri" w:cs="Calibri"/>
                <w:b/>
                <w:bCs/>
                <w:sz w:val="22"/>
                <w:szCs w:val="22"/>
              </w:rPr>
            </w:pPr>
            <w:r w:rsidRPr="00563C72">
              <w:rPr>
                <w:rFonts w:ascii="Calibri" w:hAnsi="Calibri" w:cs="Calibri"/>
                <w:b/>
                <w:bCs/>
                <w:sz w:val="22"/>
                <w:szCs w:val="22"/>
              </w:rPr>
              <w:t>FACTURACIÓN</w:t>
            </w:r>
          </w:p>
        </w:tc>
      </w:tr>
      <w:tr w:rsidR="008476D7" w:rsidRPr="00563C72" w:rsidTr="00861DCA">
        <w:trPr>
          <w:trHeight w:val="454"/>
          <w:jc w:val="center"/>
        </w:trPr>
        <w:tc>
          <w:tcPr>
            <w:tcW w:w="9072" w:type="dxa"/>
            <w:tcBorders>
              <w:top w:val="single" w:sz="4" w:space="0" w:color="auto"/>
              <w:left w:val="single" w:sz="4" w:space="0" w:color="auto"/>
              <w:bottom w:val="single" w:sz="4" w:space="0" w:color="auto"/>
              <w:right w:val="single" w:sz="4" w:space="0" w:color="auto"/>
            </w:tcBorders>
            <w:vAlign w:val="center"/>
          </w:tcPr>
          <w:p w:rsidR="008476D7" w:rsidRPr="00563C72" w:rsidRDefault="008476D7" w:rsidP="00861DCA">
            <w:pPr>
              <w:autoSpaceDE w:val="0"/>
              <w:autoSpaceDN w:val="0"/>
              <w:adjustRightInd w:val="0"/>
              <w:jc w:val="both"/>
              <w:rPr>
                <w:rFonts w:ascii="Calibri" w:hAnsi="Calibri" w:cs="Calibri"/>
                <w:bCs/>
                <w:sz w:val="22"/>
                <w:szCs w:val="22"/>
              </w:rPr>
            </w:pPr>
          </w:p>
          <w:p w:rsidR="008476D7" w:rsidRPr="00563C72" w:rsidRDefault="008476D7" w:rsidP="00861DCA">
            <w:pPr>
              <w:autoSpaceDE w:val="0"/>
              <w:autoSpaceDN w:val="0"/>
              <w:adjustRightInd w:val="0"/>
              <w:jc w:val="both"/>
              <w:rPr>
                <w:rFonts w:ascii="Calibri" w:hAnsi="Calibri" w:cs="Calibri"/>
                <w:sz w:val="22"/>
                <w:szCs w:val="22"/>
              </w:rPr>
            </w:pPr>
            <w:r w:rsidRPr="00563C72">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8476D7" w:rsidRPr="00563C72" w:rsidRDefault="008476D7" w:rsidP="00861DCA">
            <w:pPr>
              <w:autoSpaceDE w:val="0"/>
              <w:autoSpaceDN w:val="0"/>
              <w:adjustRightInd w:val="0"/>
              <w:jc w:val="both"/>
              <w:rPr>
                <w:rFonts w:ascii="Calibri" w:hAnsi="Calibri" w:cs="Calibri"/>
                <w:sz w:val="22"/>
                <w:szCs w:val="22"/>
              </w:rPr>
            </w:pPr>
            <w:r w:rsidRPr="00563C72">
              <w:rPr>
                <w:rFonts w:ascii="Calibri" w:hAnsi="Calibri" w:cs="Calibri"/>
                <w:sz w:val="22"/>
                <w:szCs w:val="22"/>
              </w:rPr>
              <w:t xml:space="preserve">         </w:t>
            </w:r>
          </w:p>
          <w:p w:rsidR="008476D7" w:rsidRPr="00563C72" w:rsidRDefault="008476D7" w:rsidP="00861DCA">
            <w:pPr>
              <w:autoSpaceDE w:val="0"/>
              <w:autoSpaceDN w:val="0"/>
              <w:adjustRightInd w:val="0"/>
              <w:jc w:val="both"/>
              <w:rPr>
                <w:rFonts w:ascii="Calibri" w:hAnsi="Calibri" w:cs="Calibri"/>
                <w:sz w:val="22"/>
                <w:szCs w:val="22"/>
              </w:rPr>
            </w:pPr>
            <w:r w:rsidRPr="00563C72">
              <w:rPr>
                <w:rFonts w:ascii="Calibri" w:hAnsi="Calibri" w:cs="Calibri"/>
                <w:sz w:val="22"/>
                <w:szCs w:val="22"/>
              </w:rPr>
              <w:t>La factura deberá emitirse por el precio contratado, sin deducir las multas ni otros cargos a momento de la entrega de la totalidad de los bienes conforme a lo establecido contractualmente.</w:t>
            </w:r>
          </w:p>
          <w:p w:rsidR="008476D7" w:rsidRPr="00563C72" w:rsidRDefault="008476D7" w:rsidP="00861DCA">
            <w:pPr>
              <w:autoSpaceDE w:val="0"/>
              <w:autoSpaceDN w:val="0"/>
              <w:adjustRightInd w:val="0"/>
              <w:jc w:val="both"/>
              <w:rPr>
                <w:rFonts w:ascii="Calibri" w:hAnsi="Calibri" w:cs="Calibri"/>
                <w:sz w:val="22"/>
                <w:szCs w:val="22"/>
              </w:rPr>
            </w:pPr>
            <w:r w:rsidRPr="00563C72">
              <w:rPr>
                <w:rFonts w:ascii="Calibri" w:hAnsi="Calibri" w:cs="Calibri"/>
                <w:sz w:val="22"/>
                <w:szCs w:val="22"/>
              </w:rPr>
              <w:t xml:space="preserve">El proponente adjudicado (persona natural </w:t>
            </w:r>
            <w:proofErr w:type="spellStart"/>
            <w:r w:rsidRPr="00563C72">
              <w:rPr>
                <w:rFonts w:ascii="Calibri" w:hAnsi="Calibri" w:cs="Calibri"/>
                <w:sz w:val="22"/>
                <w:szCs w:val="22"/>
              </w:rPr>
              <w:t>ó</w:t>
            </w:r>
            <w:proofErr w:type="spellEnd"/>
            <w:r w:rsidRPr="00563C72">
              <w:rPr>
                <w:rFonts w:ascii="Calibri" w:hAnsi="Calibri" w:cs="Calibri"/>
                <w:sz w:val="22"/>
                <w:szCs w:val="22"/>
              </w:rPr>
              <w:t xml:space="preserve"> jurídica, empresa unipersonal, sociedad accidental) deberá presentar el “Certificado de Inscripción” o reporte consulta del Padrón emitido por el Servicio de Impuestos Nacionales, como evidencia de que la actividad económica registrada guarda relación con el objeto del proceso de contratación.</w:t>
            </w:r>
          </w:p>
          <w:p w:rsidR="008476D7" w:rsidRPr="00563C72" w:rsidRDefault="008476D7" w:rsidP="00861DCA">
            <w:pPr>
              <w:jc w:val="both"/>
              <w:rPr>
                <w:rFonts w:ascii="Calibri" w:hAnsi="Calibri" w:cs="Calibri"/>
                <w:sz w:val="22"/>
                <w:szCs w:val="22"/>
              </w:rPr>
            </w:pPr>
            <w:r w:rsidRPr="00563C72">
              <w:rPr>
                <w:rFonts w:ascii="Calibri" w:hAnsi="Calibri" w:cs="Calibri"/>
                <w:sz w:val="22"/>
                <w:szCs w:val="22"/>
              </w:rPr>
              <w:t xml:space="preserve"> </w:t>
            </w:r>
          </w:p>
        </w:tc>
      </w:tr>
      <w:tr w:rsidR="008476D7" w:rsidRPr="00563C72" w:rsidTr="00861DCA">
        <w:trPr>
          <w:trHeight w:val="536"/>
          <w:jc w:val="center"/>
        </w:trPr>
        <w:tc>
          <w:tcPr>
            <w:tcW w:w="9072" w:type="dxa"/>
            <w:tcBorders>
              <w:top w:val="single" w:sz="4" w:space="0" w:color="auto"/>
              <w:left w:val="single" w:sz="4" w:space="0" w:color="auto"/>
              <w:bottom w:val="single" w:sz="4" w:space="0" w:color="auto"/>
              <w:right w:val="single" w:sz="4" w:space="0" w:color="auto"/>
            </w:tcBorders>
            <w:shd w:val="clear" w:color="auto" w:fill="BDD6EE"/>
            <w:vAlign w:val="center"/>
          </w:tcPr>
          <w:p w:rsidR="008476D7" w:rsidRPr="00563C72" w:rsidRDefault="008476D7" w:rsidP="00861DCA">
            <w:pPr>
              <w:rPr>
                <w:rFonts w:ascii="Calibri" w:hAnsi="Calibri" w:cs="Calibri"/>
                <w:b/>
                <w:sz w:val="22"/>
                <w:szCs w:val="22"/>
                <w:lang w:val="es-MX"/>
              </w:rPr>
            </w:pPr>
            <w:r w:rsidRPr="00563C72">
              <w:rPr>
                <w:rFonts w:ascii="Calibri" w:hAnsi="Calibri" w:cs="Calibri"/>
                <w:b/>
                <w:bCs/>
                <w:sz w:val="22"/>
                <w:szCs w:val="22"/>
                <w:lang w:val="x-none" w:eastAsia="x-none"/>
              </w:rPr>
              <w:t>TRIBUTOS</w:t>
            </w:r>
          </w:p>
        </w:tc>
      </w:tr>
      <w:tr w:rsidR="008476D7" w:rsidRPr="00563C72" w:rsidTr="00861DCA">
        <w:trPr>
          <w:trHeight w:val="454"/>
          <w:jc w:val="center"/>
        </w:trPr>
        <w:tc>
          <w:tcPr>
            <w:tcW w:w="9072" w:type="dxa"/>
            <w:tcBorders>
              <w:top w:val="single" w:sz="4" w:space="0" w:color="auto"/>
              <w:left w:val="single" w:sz="4" w:space="0" w:color="auto"/>
              <w:bottom w:val="single" w:sz="4" w:space="0" w:color="auto"/>
              <w:right w:val="single" w:sz="4" w:space="0" w:color="auto"/>
            </w:tcBorders>
            <w:vAlign w:val="center"/>
          </w:tcPr>
          <w:p w:rsidR="008476D7" w:rsidRPr="00563C72" w:rsidRDefault="008476D7" w:rsidP="00861DCA">
            <w:pPr>
              <w:jc w:val="both"/>
              <w:rPr>
                <w:rFonts w:ascii="Calibri" w:hAnsi="Calibri" w:cs="Calibri"/>
                <w:sz w:val="22"/>
                <w:szCs w:val="22"/>
              </w:rPr>
            </w:pPr>
          </w:p>
          <w:p w:rsidR="008476D7" w:rsidRPr="00563C72" w:rsidRDefault="008476D7" w:rsidP="00861DCA">
            <w:pPr>
              <w:jc w:val="both"/>
              <w:rPr>
                <w:rFonts w:ascii="Calibri" w:hAnsi="Calibri" w:cs="Calibri"/>
                <w:sz w:val="22"/>
                <w:szCs w:val="22"/>
              </w:rPr>
            </w:pPr>
            <w:r w:rsidRPr="00563C72">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p w:rsidR="008476D7" w:rsidRPr="00563C72" w:rsidRDefault="008476D7" w:rsidP="00861DCA">
            <w:pPr>
              <w:jc w:val="both"/>
              <w:rPr>
                <w:rFonts w:ascii="Calibri" w:hAnsi="Calibri" w:cs="Calibri"/>
                <w:b/>
                <w:bCs/>
                <w:sz w:val="22"/>
                <w:szCs w:val="22"/>
                <w:lang w:val="x-none" w:eastAsia="x-none"/>
              </w:rPr>
            </w:pPr>
          </w:p>
        </w:tc>
      </w:tr>
    </w:tbl>
    <w:p w:rsidR="008476D7" w:rsidRPr="00563C72" w:rsidRDefault="008476D7" w:rsidP="008476D7">
      <w:pPr>
        <w:ind w:left="720"/>
        <w:jc w:val="both"/>
        <w:rPr>
          <w:rFonts w:ascii="Calibri" w:hAnsi="Calibri" w:cs="Calibri"/>
          <w:b/>
          <w:sz w:val="22"/>
          <w:szCs w:val="22"/>
          <w:lang w:val="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476D7" w:rsidRPr="00563C72" w:rsidTr="00C975A6">
        <w:trPr>
          <w:jc w:val="center"/>
        </w:trPr>
        <w:tc>
          <w:tcPr>
            <w:tcW w:w="9113" w:type="dxa"/>
            <w:shd w:val="clear" w:color="auto" w:fill="BDD6EE"/>
            <w:vAlign w:val="center"/>
          </w:tcPr>
          <w:p w:rsidR="008476D7" w:rsidRPr="00563C72" w:rsidRDefault="008476D7" w:rsidP="00861DCA">
            <w:pPr>
              <w:autoSpaceDE w:val="0"/>
              <w:autoSpaceDN w:val="0"/>
              <w:adjustRightInd w:val="0"/>
              <w:jc w:val="center"/>
              <w:rPr>
                <w:rFonts w:ascii="Calibri" w:hAnsi="Calibri" w:cs="Calibri"/>
                <w:b/>
                <w:bCs/>
                <w:sz w:val="22"/>
                <w:szCs w:val="22"/>
                <w:lang w:eastAsia="es-BO"/>
              </w:rPr>
            </w:pPr>
            <w:bookmarkStart w:id="3" w:name="_Hlk506749649"/>
            <w:r w:rsidRPr="00563C72">
              <w:rPr>
                <w:rFonts w:ascii="Calibri" w:hAnsi="Calibri" w:cs="Calibri"/>
                <w:b/>
                <w:bCs/>
                <w:sz w:val="22"/>
                <w:szCs w:val="22"/>
                <w:lang w:eastAsia="es-BO"/>
              </w:rPr>
              <w:t>ANEXO 2:</w:t>
            </w:r>
          </w:p>
          <w:p w:rsidR="008476D7" w:rsidRPr="00563C72" w:rsidRDefault="008476D7" w:rsidP="00861DCA">
            <w:pPr>
              <w:jc w:val="center"/>
              <w:rPr>
                <w:rFonts w:ascii="Calibri" w:hAnsi="Calibri" w:cs="Calibri"/>
                <w:b/>
                <w:sz w:val="22"/>
                <w:szCs w:val="22"/>
              </w:rPr>
            </w:pPr>
            <w:r w:rsidRPr="00563C72">
              <w:rPr>
                <w:rFonts w:ascii="Calibri" w:hAnsi="Calibri" w:cs="Calibri"/>
                <w:b/>
                <w:sz w:val="22"/>
                <w:szCs w:val="22"/>
              </w:rPr>
              <w:t>GARANTIAS FINANCIERAS</w:t>
            </w:r>
          </w:p>
        </w:tc>
      </w:tr>
      <w:tr w:rsidR="008476D7" w:rsidRPr="00563C72" w:rsidTr="00C975A6">
        <w:trPr>
          <w:trHeight w:val="436"/>
          <w:jc w:val="center"/>
        </w:trPr>
        <w:tc>
          <w:tcPr>
            <w:tcW w:w="9113" w:type="dxa"/>
            <w:shd w:val="clear" w:color="auto" w:fill="BDD6EE"/>
            <w:vAlign w:val="center"/>
          </w:tcPr>
          <w:p w:rsidR="008476D7" w:rsidRPr="00563C72" w:rsidRDefault="008476D7" w:rsidP="00861DCA">
            <w:pPr>
              <w:rPr>
                <w:rFonts w:ascii="Calibri" w:hAnsi="Calibri" w:cs="Calibri"/>
                <w:b/>
                <w:sz w:val="22"/>
                <w:szCs w:val="22"/>
              </w:rPr>
            </w:pPr>
            <w:r w:rsidRPr="00563C72">
              <w:rPr>
                <w:rFonts w:ascii="Calibri" w:hAnsi="Calibri" w:cs="Calibri"/>
                <w:b/>
                <w:sz w:val="22"/>
                <w:szCs w:val="22"/>
              </w:rPr>
              <w:t>GARANTÍA DE SERIEDAD DE PROPUESTA</w:t>
            </w:r>
          </w:p>
        </w:tc>
      </w:tr>
      <w:tr w:rsidR="008476D7" w:rsidRPr="00563C72" w:rsidTr="00C975A6">
        <w:trPr>
          <w:trHeight w:val="436"/>
          <w:jc w:val="center"/>
        </w:trPr>
        <w:tc>
          <w:tcPr>
            <w:tcW w:w="9113" w:type="dxa"/>
            <w:shd w:val="clear" w:color="auto" w:fill="auto"/>
            <w:vAlign w:val="center"/>
          </w:tcPr>
          <w:p w:rsidR="008476D7" w:rsidRPr="00563C72" w:rsidRDefault="008476D7" w:rsidP="00861DCA">
            <w:pPr>
              <w:jc w:val="both"/>
              <w:rPr>
                <w:rFonts w:ascii="Calibri" w:hAnsi="Calibri" w:cs="Calibri"/>
                <w:sz w:val="22"/>
                <w:szCs w:val="22"/>
              </w:rPr>
            </w:pPr>
            <w:r w:rsidRPr="00563C72">
              <w:rPr>
                <w:rFonts w:ascii="Calibri" w:hAnsi="Calibri" w:cs="Calibri"/>
                <w:sz w:val="22"/>
                <w:szCs w:val="22"/>
              </w:rPr>
              <w:t>A elección de la empresa (proponente o adjudicada, según corresponda)  ésta podrá optar por uno de los siguientes instrumentos financieros: (en caso de incorporar más de un instrumento de Garantía)</w:t>
            </w:r>
          </w:p>
          <w:p w:rsidR="008476D7" w:rsidRPr="00563C72" w:rsidRDefault="008476D7" w:rsidP="00861DCA">
            <w:pPr>
              <w:rPr>
                <w:rFonts w:ascii="Calibri" w:hAnsi="Calibri" w:cs="Calibri"/>
                <w:sz w:val="22"/>
                <w:szCs w:val="22"/>
              </w:rPr>
            </w:pPr>
          </w:p>
          <w:p w:rsidR="008476D7" w:rsidRPr="00563C72" w:rsidRDefault="008476D7" w:rsidP="00861DCA">
            <w:pPr>
              <w:spacing w:after="240"/>
              <w:jc w:val="both"/>
              <w:rPr>
                <w:rFonts w:ascii="Calibri" w:hAnsi="Calibri" w:cs="Calibri"/>
                <w:sz w:val="22"/>
                <w:szCs w:val="22"/>
              </w:rPr>
            </w:pPr>
            <w:r w:rsidRPr="00563C72">
              <w:rPr>
                <w:rFonts w:ascii="Calibri" w:hAnsi="Calibri" w:cs="Calibri"/>
                <w:b/>
                <w:bCs/>
                <w:sz w:val="22"/>
                <w:szCs w:val="22"/>
                <w:u w:val="single"/>
              </w:rPr>
              <w:t>Boleta de Garantía</w:t>
            </w:r>
            <w:r w:rsidRPr="00563C72">
              <w:rPr>
                <w:rFonts w:ascii="Calibri" w:hAnsi="Calibri" w:cs="Calibri"/>
                <w:b/>
                <w:bCs/>
                <w:sz w:val="22"/>
                <w:szCs w:val="22"/>
              </w:rPr>
              <w:t>,</w:t>
            </w:r>
            <w:r w:rsidRPr="00563C72">
              <w:rPr>
                <w:rFonts w:ascii="Calibri" w:hAnsi="Calibri" w:cs="Calibri"/>
                <w:sz w:val="22"/>
                <w:szCs w:val="22"/>
              </w:rPr>
              <w:t xml:space="preserve"> emitida por una Entidad de Intermediación Financiera (</w:t>
            </w:r>
            <w:r w:rsidRPr="00563C72">
              <w:rPr>
                <w:rFonts w:ascii="Calibri" w:hAnsi="Calibri" w:cs="Calibri"/>
                <w:b/>
                <w:bCs/>
                <w:sz w:val="22"/>
                <w:szCs w:val="22"/>
                <w:u w:val="single"/>
              </w:rPr>
              <w:t>Bancaria)</w:t>
            </w:r>
            <w:r w:rsidRPr="00563C72">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180 días calendario computables a partir de la fecha de Presentación de Propuestas, por un monto equivalente de  al menos 1 % del valor total de la propuesta económica.</w:t>
            </w:r>
          </w:p>
          <w:p w:rsidR="008476D7" w:rsidRPr="00563C72" w:rsidRDefault="008476D7" w:rsidP="00861DCA">
            <w:pPr>
              <w:jc w:val="both"/>
              <w:rPr>
                <w:rFonts w:ascii="Calibri" w:hAnsi="Calibri" w:cs="Calibri"/>
                <w:sz w:val="22"/>
                <w:szCs w:val="22"/>
              </w:rPr>
            </w:pPr>
            <w:r w:rsidRPr="00563C72">
              <w:rPr>
                <w:rFonts w:ascii="Calibri" w:hAnsi="Calibri" w:cs="Calibri"/>
                <w:b/>
                <w:bCs/>
                <w:sz w:val="22"/>
                <w:szCs w:val="22"/>
                <w:u w:val="single"/>
              </w:rPr>
              <w:t>Garantía a Primer Requerimiento</w:t>
            </w:r>
            <w:r w:rsidRPr="00563C72">
              <w:rPr>
                <w:rFonts w:ascii="Calibri" w:hAnsi="Calibri" w:cs="Calibri"/>
                <w:sz w:val="22"/>
                <w:szCs w:val="22"/>
              </w:rPr>
              <w:t>, emitida por una Entidad de Intermediación Financiera (</w:t>
            </w:r>
            <w:r w:rsidRPr="00563C72">
              <w:rPr>
                <w:rFonts w:ascii="Calibri" w:hAnsi="Calibri" w:cs="Calibri"/>
                <w:b/>
                <w:bCs/>
                <w:sz w:val="22"/>
                <w:szCs w:val="22"/>
                <w:u w:val="single"/>
              </w:rPr>
              <w:t>Bancaria)</w:t>
            </w:r>
            <w:r w:rsidRPr="00563C72">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180 días calendario computables </w:t>
            </w:r>
            <w:r w:rsidRPr="00563C72">
              <w:rPr>
                <w:rFonts w:ascii="Calibri" w:hAnsi="Calibri" w:cs="Calibri"/>
                <w:sz w:val="22"/>
                <w:szCs w:val="22"/>
              </w:rPr>
              <w:lastRenderedPageBreak/>
              <w:t>a partir de la fecha de Presentación de Propuestas, por un monto equivalente de  al menos 1 % del valor total la propuesta económica.</w:t>
            </w:r>
          </w:p>
          <w:p w:rsidR="008476D7" w:rsidRPr="00563C72" w:rsidRDefault="008476D7" w:rsidP="00861DCA">
            <w:pPr>
              <w:jc w:val="both"/>
              <w:rPr>
                <w:rFonts w:ascii="Calibri" w:hAnsi="Calibri" w:cs="Calibri"/>
                <w:sz w:val="22"/>
                <w:szCs w:val="22"/>
              </w:rPr>
            </w:pPr>
          </w:p>
          <w:p w:rsidR="008476D7" w:rsidRPr="00563C72" w:rsidRDefault="008476D7" w:rsidP="00861DCA">
            <w:pPr>
              <w:jc w:val="both"/>
              <w:rPr>
                <w:rFonts w:ascii="Calibri" w:hAnsi="Calibri" w:cs="Calibri"/>
                <w:sz w:val="22"/>
                <w:szCs w:val="22"/>
              </w:rPr>
            </w:pPr>
            <w:r w:rsidRPr="00563C72">
              <w:rPr>
                <w:rFonts w:ascii="Calibri" w:hAnsi="Calibri" w:cs="Calibri"/>
                <w:b/>
                <w:bCs/>
                <w:sz w:val="22"/>
                <w:szCs w:val="22"/>
                <w:u w:val="single"/>
              </w:rPr>
              <w:t>Póliza de caución a Primer requerimiento para Entidades Públicas</w:t>
            </w:r>
            <w:r w:rsidRPr="00563C72">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180 días calendario computables a partir de la fecha de Presentación de Propuestas, por un monto equivalente de  al menos  1 % del valor total de la propuesta económica.</w:t>
            </w:r>
          </w:p>
        </w:tc>
      </w:tr>
      <w:tr w:rsidR="008476D7" w:rsidRPr="00563C72" w:rsidTr="00C975A6">
        <w:trPr>
          <w:trHeight w:val="436"/>
          <w:jc w:val="center"/>
        </w:trPr>
        <w:tc>
          <w:tcPr>
            <w:tcW w:w="9113" w:type="dxa"/>
            <w:shd w:val="clear" w:color="auto" w:fill="BDD6EE"/>
            <w:vAlign w:val="center"/>
          </w:tcPr>
          <w:p w:rsidR="008476D7" w:rsidRPr="00563C72" w:rsidRDefault="008476D7" w:rsidP="00861DCA">
            <w:pPr>
              <w:rPr>
                <w:rFonts w:ascii="Calibri" w:hAnsi="Calibri" w:cs="Calibri"/>
                <w:b/>
                <w:sz w:val="22"/>
                <w:szCs w:val="22"/>
              </w:rPr>
            </w:pPr>
            <w:r w:rsidRPr="00563C72">
              <w:rPr>
                <w:rFonts w:ascii="Calibri" w:hAnsi="Calibri" w:cs="Calibri"/>
                <w:b/>
                <w:sz w:val="22"/>
                <w:szCs w:val="22"/>
              </w:rPr>
              <w:lastRenderedPageBreak/>
              <w:t>GARANTÍA DE CUMPLIMIENTO</w:t>
            </w:r>
          </w:p>
        </w:tc>
      </w:tr>
      <w:tr w:rsidR="008476D7" w:rsidRPr="00563C72" w:rsidTr="00C975A6">
        <w:trPr>
          <w:jc w:val="center"/>
        </w:trPr>
        <w:tc>
          <w:tcPr>
            <w:tcW w:w="9113" w:type="dxa"/>
            <w:shd w:val="clear" w:color="auto" w:fill="auto"/>
            <w:vAlign w:val="center"/>
          </w:tcPr>
          <w:p w:rsidR="008476D7" w:rsidRPr="00563C72" w:rsidRDefault="008476D7" w:rsidP="00861DCA">
            <w:pPr>
              <w:jc w:val="both"/>
              <w:rPr>
                <w:rFonts w:ascii="Calibri" w:hAnsi="Calibri" w:cs="Calibri"/>
                <w:sz w:val="22"/>
                <w:szCs w:val="22"/>
              </w:rPr>
            </w:pPr>
            <w:r w:rsidRPr="00563C72">
              <w:rPr>
                <w:rFonts w:ascii="Calibri" w:hAnsi="Calibri" w:cs="Calibri"/>
                <w:sz w:val="22"/>
                <w:szCs w:val="22"/>
              </w:rPr>
              <w:t>A elección de la empresa (proponente o adjudicada, según corresponda)  ésta podrá optar por uno de los siguientes instrumentos financieros: (en caso de incorporar más de un instrumento de Garantía)</w:t>
            </w:r>
          </w:p>
          <w:p w:rsidR="008476D7" w:rsidRPr="00563C72" w:rsidRDefault="008476D7" w:rsidP="00861DCA">
            <w:pPr>
              <w:jc w:val="both"/>
              <w:rPr>
                <w:rFonts w:ascii="Calibri" w:hAnsi="Calibri" w:cs="Calibri"/>
                <w:sz w:val="22"/>
                <w:szCs w:val="22"/>
              </w:rPr>
            </w:pPr>
          </w:p>
          <w:p w:rsidR="008476D7" w:rsidRPr="00563C72" w:rsidRDefault="008476D7" w:rsidP="00861DCA">
            <w:pPr>
              <w:jc w:val="both"/>
              <w:rPr>
                <w:rFonts w:ascii="Calibri" w:hAnsi="Calibri" w:cs="Calibri"/>
                <w:sz w:val="22"/>
                <w:szCs w:val="22"/>
              </w:rPr>
            </w:pPr>
            <w:r w:rsidRPr="00563C72">
              <w:rPr>
                <w:rFonts w:ascii="Calibri" w:hAnsi="Calibri" w:cs="Calibri"/>
                <w:b/>
                <w:bCs/>
                <w:sz w:val="22"/>
                <w:szCs w:val="22"/>
                <w:u w:val="single"/>
              </w:rPr>
              <w:t>Boleta de Garantía</w:t>
            </w:r>
            <w:r w:rsidRPr="00563C72">
              <w:rPr>
                <w:rFonts w:ascii="Calibri" w:hAnsi="Calibri" w:cs="Calibri"/>
                <w:sz w:val="22"/>
                <w:szCs w:val="22"/>
              </w:rPr>
              <w:t xml:space="preserve">, emitida por una Entidad de Intermediación Financiera </w:t>
            </w:r>
            <w:r w:rsidRPr="00563C72">
              <w:rPr>
                <w:rFonts w:ascii="Calibri" w:hAnsi="Calibri" w:cs="Calibri"/>
                <w:b/>
                <w:bCs/>
                <w:sz w:val="22"/>
                <w:szCs w:val="22"/>
                <w:u w:val="single"/>
              </w:rPr>
              <w:t>(Bancaria)</w:t>
            </w:r>
            <w:r w:rsidRPr="00563C72">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8476D7" w:rsidRPr="00563C72" w:rsidRDefault="008476D7" w:rsidP="00861DCA">
            <w:pPr>
              <w:jc w:val="both"/>
              <w:rPr>
                <w:rFonts w:ascii="Calibri" w:hAnsi="Calibri" w:cs="Calibri"/>
                <w:sz w:val="22"/>
                <w:szCs w:val="22"/>
              </w:rPr>
            </w:pPr>
          </w:p>
          <w:p w:rsidR="008476D7" w:rsidRPr="00563C72" w:rsidRDefault="008476D7" w:rsidP="00861DCA">
            <w:pPr>
              <w:jc w:val="both"/>
              <w:rPr>
                <w:rFonts w:ascii="Calibri" w:hAnsi="Calibri" w:cs="Calibri"/>
                <w:sz w:val="22"/>
                <w:szCs w:val="22"/>
              </w:rPr>
            </w:pPr>
            <w:r w:rsidRPr="00563C72">
              <w:rPr>
                <w:rFonts w:ascii="Calibri" w:hAnsi="Calibri" w:cs="Calibri"/>
                <w:b/>
                <w:bCs/>
                <w:sz w:val="22"/>
                <w:szCs w:val="22"/>
                <w:u w:val="single"/>
              </w:rPr>
              <w:t>Garantía a Primer Requerimiento</w:t>
            </w:r>
            <w:r w:rsidRPr="00563C72">
              <w:rPr>
                <w:rFonts w:ascii="Calibri" w:hAnsi="Calibri" w:cs="Calibri"/>
                <w:sz w:val="22"/>
                <w:szCs w:val="22"/>
              </w:rPr>
              <w:t>, emitida por una Entidad de Intermediación Financiera (</w:t>
            </w:r>
            <w:r w:rsidRPr="00563C72">
              <w:rPr>
                <w:rFonts w:ascii="Calibri" w:hAnsi="Calibri" w:cs="Calibri"/>
                <w:b/>
                <w:bCs/>
                <w:sz w:val="22"/>
                <w:szCs w:val="22"/>
                <w:u w:val="single"/>
              </w:rPr>
              <w:t>Bancaria)</w:t>
            </w:r>
            <w:r w:rsidRPr="00563C72">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8476D7" w:rsidRPr="00563C72" w:rsidRDefault="008476D7" w:rsidP="00861DCA">
            <w:pPr>
              <w:jc w:val="both"/>
              <w:rPr>
                <w:rFonts w:ascii="Calibri" w:hAnsi="Calibri" w:cs="Calibri"/>
                <w:sz w:val="22"/>
                <w:szCs w:val="22"/>
              </w:rPr>
            </w:pPr>
          </w:p>
          <w:p w:rsidR="008476D7" w:rsidRPr="00563C72" w:rsidRDefault="008476D7" w:rsidP="00861DCA">
            <w:pPr>
              <w:jc w:val="both"/>
              <w:rPr>
                <w:rFonts w:ascii="Calibri" w:hAnsi="Calibri" w:cs="Calibri"/>
                <w:sz w:val="22"/>
                <w:szCs w:val="22"/>
              </w:rPr>
            </w:pPr>
            <w:r w:rsidRPr="00563C72">
              <w:rPr>
                <w:rFonts w:ascii="Calibri" w:hAnsi="Calibri" w:cs="Calibri"/>
                <w:b/>
                <w:bCs/>
                <w:sz w:val="22"/>
                <w:szCs w:val="22"/>
                <w:u w:val="single"/>
              </w:rPr>
              <w:t>Póliza de caución a Primer requerimiento para Entidades Públicas</w:t>
            </w:r>
            <w:r w:rsidRPr="00563C72">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8476D7" w:rsidRPr="00563C72" w:rsidRDefault="008476D7" w:rsidP="00861DCA">
            <w:pPr>
              <w:jc w:val="both"/>
              <w:rPr>
                <w:rFonts w:ascii="Calibri" w:hAnsi="Calibri" w:cs="Calibri"/>
                <w:b/>
                <w:bCs/>
                <w:color w:val="FF0000"/>
                <w:sz w:val="22"/>
                <w:szCs w:val="22"/>
              </w:rPr>
            </w:pPr>
          </w:p>
          <w:p w:rsidR="008476D7" w:rsidRPr="00563C72" w:rsidRDefault="008476D7" w:rsidP="00861DCA">
            <w:pPr>
              <w:jc w:val="both"/>
              <w:rPr>
                <w:rFonts w:ascii="Calibri" w:hAnsi="Calibri" w:cs="Calibri"/>
                <w:sz w:val="22"/>
                <w:szCs w:val="22"/>
              </w:rPr>
            </w:pPr>
            <w:r w:rsidRPr="00563C72">
              <w:rPr>
                <w:rFonts w:ascii="Calibri" w:hAnsi="Calibri" w:cs="Calibri"/>
                <w:sz w:val="22"/>
                <w:szCs w:val="22"/>
              </w:rPr>
              <w:t>La modalidad de Garantía no podrá ser modificada durante la vigencia del contrato.</w:t>
            </w:r>
          </w:p>
          <w:p w:rsidR="008476D7" w:rsidRPr="00563C72" w:rsidRDefault="008476D7" w:rsidP="00861DCA">
            <w:pPr>
              <w:jc w:val="both"/>
              <w:rPr>
                <w:rFonts w:ascii="Calibri" w:hAnsi="Calibri" w:cs="Calibri"/>
                <w:sz w:val="22"/>
                <w:szCs w:val="22"/>
              </w:rPr>
            </w:pPr>
          </w:p>
          <w:p w:rsidR="008476D7" w:rsidRPr="00563C72" w:rsidRDefault="008476D7" w:rsidP="00861DCA">
            <w:pPr>
              <w:spacing w:line="360" w:lineRule="auto"/>
              <w:jc w:val="center"/>
              <w:rPr>
                <w:rFonts w:ascii="Calibri" w:hAnsi="Calibri" w:cs="Calibri"/>
                <w:b/>
                <w:bCs/>
                <w:sz w:val="22"/>
                <w:szCs w:val="22"/>
              </w:rPr>
            </w:pPr>
            <w:r w:rsidRPr="00563C72">
              <w:rPr>
                <w:rFonts w:ascii="Calibri" w:hAnsi="Calibri" w:cs="Calibri"/>
                <w:b/>
                <w:bCs/>
                <w:sz w:val="22"/>
                <w:szCs w:val="22"/>
              </w:rPr>
              <w:t>INSTRUCCIONES PARA LA EMISION DE INSTRUMENTOS FINANCIEROS – V.2</w:t>
            </w:r>
          </w:p>
          <w:p w:rsidR="008476D7" w:rsidRPr="00563C72" w:rsidRDefault="008476D7" w:rsidP="00861DCA">
            <w:pPr>
              <w:jc w:val="both"/>
              <w:rPr>
                <w:rFonts w:ascii="Calibri" w:hAnsi="Calibri" w:cs="Calibri"/>
                <w:sz w:val="22"/>
                <w:szCs w:val="22"/>
              </w:rPr>
            </w:pPr>
            <w:r w:rsidRPr="00563C72">
              <w:rPr>
                <w:rFonts w:ascii="Calibri" w:hAnsi="Calibri" w:cs="Calibri"/>
                <w:sz w:val="22"/>
                <w:szCs w:val="22"/>
              </w:rPr>
              <w:t xml:space="preserve">El Proponente o Adjudicado deberá solicitar o instruir a la entidad de intermediación financiera bancaría, el correcto registro de datos o información en los Instrumentos Financieros de Garantía requeridos, </w:t>
            </w:r>
            <w:r w:rsidRPr="00563C72">
              <w:rPr>
                <w:rFonts w:ascii="Calibri" w:hAnsi="Calibri" w:cs="Calibri"/>
                <w:sz w:val="22"/>
                <w:szCs w:val="22"/>
                <w:u w:val="single"/>
              </w:rPr>
              <w:t>cumpliendo obligatoriamente</w:t>
            </w:r>
            <w:r w:rsidRPr="00563C72">
              <w:rPr>
                <w:rFonts w:ascii="Calibri" w:hAnsi="Calibri" w:cs="Calibri"/>
                <w:sz w:val="22"/>
                <w:szCs w:val="22"/>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8476D7" w:rsidRPr="00563C72" w:rsidTr="00861DCA">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476D7" w:rsidRPr="00563C72" w:rsidRDefault="008476D7" w:rsidP="00861DCA">
                  <w:pPr>
                    <w:pStyle w:val="Prrafodelista"/>
                    <w:ind w:left="0"/>
                    <w:jc w:val="center"/>
                    <w:rPr>
                      <w:rFonts w:ascii="Calibri" w:hAnsi="Calibri" w:cs="Calibri"/>
                      <w:b/>
                      <w:bCs/>
                      <w:sz w:val="22"/>
                      <w:szCs w:val="22"/>
                    </w:rPr>
                  </w:pPr>
                  <w:r w:rsidRPr="00563C72">
                    <w:rPr>
                      <w:rFonts w:ascii="Calibri" w:hAnsi="Calibri" w:cs="Calibri"/>
                      <w:b/>
                      <w:bCs/>
                      <w:sz w:val="22"/>
                      <w:szCs w:val="22"/>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476D7" w:rsidRPr="00563C72" w:rsidRDefault="008476D7" w:rsidP="00861DCA">
                  <w:pPr>
                    <w:pStyle w:val="Prrafodelista"/>
                    <w:ind w:left="0"/>
                    <w:jc w:val="center"/>
                    <w:rPr>
                      <w:rFonts w:ascii="Calibri" w:hAnsi="Calibri" w:cs="Calibri"/>
                      <w:b/>
                      <w:bCs/>
                      <w:sz w:val="22"/>
                      <w:szCs w:val="22"/>
                    </w:rPr>
                  </w:pPr>
                  <w:r w:rsidRPr="00563C72">
                    <w:rPr>
                      <w:rFonts w:ascii="Calibri" w:hAnsi="Calibri" w:cs="Calibri"/>
                      <w:b/>
                      <w:bCs/>
                      <w:sz w:val="22"/>
                      <w:szCs w:val="22"/>
                    </w:rPr>
                    <w:t>INSTRUCCIÓN</w:t>
                  </w:r>
                </w:p>
              </w:tc>
            </w:tr>
            <w:tr w:rsidR="008476D7" w:rsidRPr="00563C72" w:rsidTr="00861DC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76D7" w:rsidRPr="00563C72" w:rsidRDefault="008476D7" w:rsidP="00861DCA">
                  <w:pPr>
                    <w:rPr>
                      <w:rFonts w:ascii="Calibri" w:hAnsi="Calibri" w:cs="Calibri"/>
                      <w:b/>
                      <w:bCs/>
                      <w:sz w:val="22"/>
                      <w:szCs w:val="22"/>
                    </w:rPr>
                  </w:pPr>
                  <w:r w:rsidRPr="00563C72">
                    <w:rPr>
                      <w:rFonts w:ascii="Calibri" w:hAnsi="Calibri" w:cs="Calibri"/>
                      <w:b/>
                      <w:bCs/>
                      <w:sz w:val="22"/>
                      <w:szCs w:val="22"/>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476D7" w:rsidRPr="00563C72" w:rsidRDefault="008476D7" w:rsidP="00861DCA">
                  <w:pPr>
                    <w:jc w:val="both"/>
                    <w:rPr>
                      <w:rStyle w:val="nfasis"/>
                      <w:rFonts w:ascii="Calibri" w:hAnsi="Calibri" w:cs="Calibri"/>
                      <w:sz w:val="22"/>
                      <w:szCs w:val="22"/>
                    </w:rPr>
                  </w:pPr>
                  <w:r w:rsidRPr="00563C72">
                    <w:rPr>
                      <w:rFonts w:ascii="Calibri" w:hAnsi="Calibri" w:cs="Calibri"/>
                      <w:sz w:val="22"/>
                      <w:szCs w:val="22"/>
                    </w:rPr>
                    <w:t xml:space="preserve">Se aceptará </w:t>
                  </w:r>
                  <w:r w:rsidRPr="00563C72">
                    <w:rPr>
                      <w:rFonts w:ascii="Calibri" w:hAnsi="Calibri" w:cs="Calibri"/>
                      <w:b/>
                      <w:sz w:val="22"/>
                      <w:szCs w:val="22"/>
                      <w:u w:val="single"/>
                    </w:rPr>
                    <w:t>únicamente</w:t>
                  </w:r>
                  <w:r w:rsidRPr="00563C72">
                    <w:rPr>
                      <w:rFonts w:ascii="Calibri" w:hAnsi="Calibri" w:cs="Calibri"/>
                      <w:sz w:val="22"/>
                      <w:szCs w:val="22"/>
                    </w:rPr>
                    <w:t xml:space="preserve"> los instrumentos detallados en el presente anexo.</w:t>
                  </w:r>
                </w:p>
              </w:tc>
            </w:tr>
            <w:tr w:rsidR="008476D7" w:rsidRPr="00563C72" w:rsidTr="00861DC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76D7" w:rsidRPr="00563C72" w:rsidRDefault="008476D7" w:rsidP="00861DCA">
                  <w:pPr>
                    <w:pStyle w:val="Prrafodelista"/>
                    <w:ind w:left="0"/>
                    <w:rPr>
                      <w:rFonts w:ascii="Calibri" w:hAnsi="Calibri" w:cs="Calibri"/>
                      <w:b/>
                      <w:bCs/>
                      <w:sz w:val="22"/>
                      <w:szCs w:val="22"/>
                    </w:rPr>
                  </w:pPr>
                  <w:r w:rsidRPr="00563C72">
                    <w:rPr>
                      <w:rFonts w:ascii="Calibri" w:hAnsi="Calibri" w:cs="Calibri"/>
                      <w:b/>
                      <w:bCs/>
                      <w:sz w:val="22"/>
                      <w:szCs w:val="22"/>
                    </w:rPr>
                    <w:t>OBJETO DE LA GARANTÍA</w:t>
                  </w:r>
                </w:p>
                <w:p w:rsidR="008476D7" w:rsidRPr="00563C72" w:rsidRDefault="008476D7" w:rsidP="00861DCA">
                  <w:pPr>
                    <w:pStyle w:val="Prrafodelista"/>
                    <w:ind w:left="0"/>
                    <w:rPr>
                      <w:rFonts w:ascii="Calibri" w:hAnsi="Calibri" w:cs="Calibri"/>
                      <w:i/>
                      <w:sz w:val="22"/>
                      <w:szCs w:val="22"/>
                    </w:rPr>
                  </w:pPr>
                  <w:r w:rsidRPr="00563C72">
                    <w:rPr>
                      <w:rFonts w:ascii="Calibri" w:hAnsi="Calibri" w:cs="Calibri"/>
                      <w:b/>
                      <w:bCs/>
                      <w:sz w:val="22"/>
                      <w:szCs w:val="22"/>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476D7" w:rsidRPr="00563C72" w:rsidRDefault="008476D7" w:rsidP="00861DCA">
                  <w:pPr>
                    <w:jc w:val="both"/>
                    <w:rPr>
                      <w:rFonts w:ascii="Calibri" w:hAnsi="Calibri" w:cs="Calibri"/>
                      <w:sz w:val="22"/>
                      <w:szCs w:val="22"/>
                    </w:rPr>
                  </w:pPr>
                  <w:r w:rsidRPr="00563C72">
                    <w:rPr>
                      <w:rFonts w:ascii="Calibri" w:hAnsi="Calibri" w:cs="Calibri"/>
                      <w:sz w:val="22"/>
                      <w:szCs w:val="22"/>
                    </w:rPr>
                    <w:t xml:space="preserve">Debe consignar correctamente y de manera explícita, </w:t>
                  </w:r>
                  <w:r w:rsidRPr="00563C72">
                    <w:rPr>
                      <w:rFonts w:ascii="Calibri" w:hAnsi="Calibri" w:cs="Calibri"/>
                      <w:b/>
                      <w:sz w:val="22"/>
                      <w:szCs w:val="22"/>
                      <w:u w:val="single"/>
                    </w:rPr>
                    <w:t>textual</w:t>
                  </w:r>
                  <w:r w:rsidRPr="00563C72">
                    <w:rPr>
                      <w:rFonts w:ascii="Calibri" w:hAnsi="Calibri" w:cs="Calibri"/>
                      <w:sz w:val="22"/>
                      <w:szCs w:val="22"/>
                    </w:rPr>
                    <w:t xml:space="preserve"> y </w:t>
                  </w:r>
                  <w:r w:rsidRPr="00563C72">
                    <w:rPr>
                      <w:rFonts w:ascii="Calibri" w:hAnsi="Calibri" w:cs="Calibri"/>
                      <w:b/>
                      <w:sz w:val="22"/>
                      <w:szCs w:val="22"/>
                      <w:u w:val="single"/>
                    </w:rPr>
                    <w:t>completa</w:t>
                  </w:r>
                  <w:r w:rsidRPr="00563C72">
                    <w:rPr>
                      <w:rFonts w:ascii="Calibri" w:hAnsi="Calibri" w:cs="Calibri"/>
                      <w:sz w:val="22"/>
                      <w:szCs w:val="22"/>
                    </w:rPr>
                    <w:t xml:space="preserve">: </w:t>
                  </w:r>
                </w:p>
                <w:p w:rsidR="008476D7" w:rsidRPr="00563C72" w:rsidRDefault="008476D7" w:rsidP="00F659EF">
                  <w:pPr>
                    <w:numPr>
                      <w:ilvl w:val="0"/>
                      <w:numId w:val="48"/>
                    </w:numPr>
                    <w:jc w:val="both"/>
                    <w:rPr>
                      <w:rFonts w:ascii="Calibri" w:hAnsi="Calibri" w:cs="Calibri"/>
                      <w:sz w:val="22"/>
                      <w:szCs w:val="22"/>
                    </w:rPr>
                  </w:pPr>
                  <w:r w:rsidRPr="00563C72">
                    <w:rPr>
                      <w:rFonts w:ascii="Calibri" w:hAnsi="Calibri" w:cs="Calibri"/>
                      <w:b/>
                      <w:sz w:val="22"/>
                      <w:szCs w:val="22"/>
                    </w:rPr>
                    <w:lastRenderedPageBreak/>
                    <w:t>Objeto a garantizar (“Garantía según el objeto”)</w:t>
                  </w:r>
                  <w:r w:rsidRPr="00563C72">
                    <w:rPr>
                      <w:rStyle w:val="Refdenotaalpie"/>
                      <w:rFonts w:ascii="Calibri" w:hAnsi="Calibri" w:cs="Calibri"/>
                      <w:b/>
                      <w:sz w:val="22"/>
                      <w:szCs w:val="22"/>
                    </w:rPr>
                    <w:footnoteReference w:id="1"/>
                  </w:r>
                  <w:r w:rsidRPr="00563C72">
                    <w:rPr>
                      <w:rFonts w:ascii="Calibri" w:hAnsi="Calibri" w:cs="Calibri"/>
                      <w:sz w:val="22"/>
                      <w:szCs w:val="22"/>
                    </w:rPr>
                    <w:t xml:space="preserve"> conforme lo requerido en el presente anexo.</w:t>
                  </w:r>
                </w:p>
                <w:p w:rsidR="008476D7" w:rsidRPr="00563C72" w:rsidRDefault="008476D7" w:rsidP="00F659EF">
                  <w:pPr>
                    <w:numPr>
                      <w:ilvl w:val="0"/>
                      <w:numId w:val="48"/>
                    </w:numPr>
                    <w:jc w:val="both"/>
                    <w:rPr>
                      <w:rFonts w:ascii="Calibri" w:hAnsi="Calibri" w:cs="Calibri"/>
                      <w:b/>
                      <w:sz w:val="22"/>
                      <w:szCs w:val="22"/>
                    </w:rPr>
                  </w:pPr>
                  <w:r w:rsidRPr="00563C72">
                    <w:rPr>
                      <w:rFonts w:ascii="Calibri" w:hAnsi="Calibri" w:cs="Calibri"/>
                      <w:b/>
                      <w:sz w:val="22"/>
                      <w:szCs w:val="22"/>
                    </w:rPr>
                    <w:t xml:space="preserve">Nombre (Objeto de la Contratación) y/o código </w:t>
                  </w:r>
                  <w:r w:rsidRPr="00563C72">
                    <w:rPr>
                      <w:rFonts w:ascii="Calibri" w:hAnsi="Calibri" w:cs="Calibri"/>
                      <w:sz w:val="22"/>
                      <w:szCs w:val="22"/>
                    </w:rPr>
                    <w:t>del proceso de contratación, conforme al registrado en la página web</w:t>
                  </w:r>
                  <w:r w:rsidRPr="00563C72">
                    <w:rPr>
                      <w:rFonts w:ascii="Calibri" w:hAnsi="Calibri" w:cs="Calibri"/>
                      <w:b/>
                      <w:sz w:val="22"/>
                      <w:szCs w:val="22"/>
                    </w:rPr>
                    <w:t>:</w:t>
                  </w:r>
                </w:p>
                <w:p w:rsidR="008476D7" w:rsidRPr="00563C72" w:rsidRDefault="008476D7" w:rsidP="00861DCA">
                  <w:pPr>
                    <w:ind w:left="360"/>
                    <w:jc w:val="both"/>
                    <w:rPr>
                      <w:rFonts w:ascii="Calibri" w:hAnsi="Calibri" w:cs="Calibri"/>
                      <w:b/>
                      <w:i/>
                      <w:sz w:val="22"/>
                      <w:szCs w:val="22"/>
                    </w:rPr>
                  </w:pPr>
                  <w:r w:rsidRPr="00563C72">
                    <w:rPr>
                      <w:rFonts w:ascii="Calibri" w:hAnsi="Calibri" w:cs="Calibri"/>
                      <w:b/>
                      <w:i/>
                      <w:sz w:val="22"/>
                      <w:szCs w:val="22"/>
                    </w:rPr>
                    <w:t>http://contrataciones.ypfb.gob.bo/contrataciones/publicacion</w:t>
                  </w:r>
                </w:p>
              </w:tc>
            </w:tr>
            <w:tr w:rsidR="008476D7" w:rsidRPr="00563C72" w:rsidTr="00861DC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76D7" w:rsidRPr="00563C72" w:rsidRDefault="008476D7" w:rsidP="00861DCA">
                  <w:pPr>
                    <w:pStyle w:val="Prrafodelista"/>
                    <w:ind w:left="0"/>
                    <w:rPr>
                      <w:rFonts w:ascii="Calibri" w:hAnsi="Calibri" w:cs="Calibri"/>
                      <w:b/>
                      <w:bCs/>
                      <w:sz w:val="22"/>
                      <w:szCs w:val="22"/>
                    </w:rPr>
                  </w:pPr>
                  <w:r w:rsidRPr="00563C72">
                    <w:rPr>
                      <w:rFonts w:ascii="Calibri" w:hAnsi="Calibri" w:cs="Calibri"/>
                      <w:b/>
                      <w:bCs/>
                      <w:sz w:val="22"/>
                      <w:szCs w:val="22"/>
                    </w:rPr>
                    <w:lastRenderedPageBreak/>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476D7" w:rsidRPr="00563C72" w:rsidRDefault="008476D7" w:rsidP="00861DCA">
                  <w:pPr>
                    <w:jc w:val="both"/>
                    <w:rPr>
                      <w:rFonts w:ascii="Calibri" w:hAnsi="Calibri" w:cs="Calibri"/>
                      <w:sz w:val="22"/>
                      <w:szCs w:val="22"/>
                    </w:rPr>
                  </w:pPr>
                  <w:r w:rsidRPr="00563C72">
                    <w:rPr>
                      <w:rFonts w:ascii="Calibri" w:hAnsi="Calibri" w:cs="Calibri"/>
                      <w:sz w:val="22"/>
                      <w:szCs w:val="22"/>
                    </w:rPr>
                    <w:t xml:space="preserve">Debe consignar el nombre </w:t>
                  </w:r>
                  <w:r w:rsidRPr="00563C72">
                    <w:rPr>
                      <w:rFonts w:ascii="Calibri" w:hAnsi="Calibri" w:cs="Calibri"/>
                      <w:sz w:val="22"/>
                      <w:szCs w:val="22"/>
                      <w:u w:val="single"/>
                    </w:rPr>
                    <w:t>plenamente</w:t>
                  </w:r>
                  <w:r w:rsidRPr="00563C72">
                    <w:rPr>
                      <w:rFonts w:ascii="Calibri" w:hAnsi="Calibri" w:cs="Calibri"/>
                      <w:sz w:val="22"/>
                      <w:szCs w:val="22"/>
                    </w:rPr>
                    <w:t xml:space="preserve"> consistente o concordante con el registrado en el Formulario A-1 (campo: </w:t>
                  </w:r>
                  <w:r w:rsidRPr="00563C72">
                    <w:rPr>
                      <w:rFonts w:ascii="Calibri" w:hAnsi="Calibri" w:cs="Calibri"/>
                      <w:i/>
                      <w:sz w:val="22"/>
                      <w:szCs w:val="22"/>
                    </w:rPr>
                    <w:t>Nombre o Razón Social del Proponente</w:t>
                  </w:r>
                  <w:r w:rsidRPr="00563C72">
                    <w:rPr>
                      <w:rFonts w:ascii="Calibri" w:hAnsi="Calibri" w:cs="Calibri"/>
                      <w:sz w:val="22"/>
                      <w:szCs w:val="22"/>
                    </w:rPr>
                    <w:t xml:space="preserve">). Para </w:t>
                  </w:r>
                  <w:r w:rsidRPr="00563C72">
                    <w:rPr>
                      <w:rFonts w:ascii="Calibri" w:hAnsi="Calibri" w:cs="Calibri"/>
                      <w:sz w:val="22"/>
                      <w:szCs w:val="22"/>
                      <w:u w:val="single"/>
                    </w:rPr>
                    <w:t>empresas unipersonales</w:t>
                  </w:r>
                  <w:r w:rsidRPr="00563C72">
                    <w:rPr>
                      <w:rFonts w:ascii="Calibri" w:hAnsi="Calibri" w:cs="Calibri"/>
                      <w:sz w:val="22"/>
                      <w:szCs w:val="22"/>
                    </w:rPr>
                    <w:t xml:space="preserve"> podrá figurar alternativamente el nombre del Contribuyente (NIT).</w:t>
                  </w:r>
                </w:p>
                <w:p w:rsidR="008476D7" w:rsidRPr="00563C72" w:rsidRDefault="008476D7" w:rsidP="00861DCA">
                  <w:pPr>
                    <w:jc w:val="both"/>
                    <w:rPr>
                      <w:rFonts w:ascii="Calibri" w:hAnsi="Calibri" w:cs="Calibri"/>
                      <w:sz w:val="22"/>
                      <w:szCs w:val="22"/>
                    </w:rPr>
                  </w:pPr>
                  <w:r w:rsidRPr="00563C72">
                    <w:rPr>
                      <w:rFonts w:ascii="Calibri" w:hAnsi="Calibri" w:cs="Calibri"/>
                      <w:sz w:val="22"/>
                      <w:szCs w:val="22"/>
                    </w:rPr>
                    <w:t xml:space="preserve">Asimismo, el </w:t>
                  </w:r>
                  <w:r w:rsidRPr="00563C72">
                    <w:rPr>
                      <w:rFonts w:ascii="Calibri" w:hAnsi="Calibri" w:cs="Calibri"/>
                      <w:i/>
                      <w:sz w:val="22"/>
                      <w:szCs w:val="22"/>
                    </w:rPr>
                    <w:t>Nombre o</w:t>
                  </w:r>
                  <w:r w:rsidRPr="00563C72">
                    <w:rPr>
                      <w:rFonts w:ascii="Calibri" w:hAnsi="Calibri" w:cs="Calibri"/>
                      <w:sz w:val="22"/>
                      <w:szCs w:val="22"/>
                    </w:rPr>
                    <w:t xml:space="preserve"> </w:t>
                  </w:r>
                  <w:r w:rsidRPr="00563C72">
                    <w:rPr>
                      <w:rFonts w:ascii="Calibri" w:hAnsi="Calibri" w:cs="Calibri"/>
                      <w:i/>
                      <w:sz w:val="22"/>
                      <w:szCs w:val="22"/>
                    </w:rPr>
                    <w:t xml:space="preserve">Razón Social del Proponente </w:t>
                  </w:r>
                  <w:r w:rsidRPr="00563C72">
                    <w:rPr>
                      <w:rFonts w:ascii="Calibri" w:hAnsi="Calibri" w:cs="Calibri"/>
                      <w:sz w:val="22"/>
                      <w:szCs w:val="22"/>
                    </w:rPr>
                    <w:t xml:space="preserve">(Empresa) deberá estar respaldado por los registrados en los siguientes documentos, según corresponda al documento requerido en el DBC o DCD o EETT o </w:t>
                  </w:r>
                  <w:proofErr w:type="spellStart"/>
                  <w:r w:rsidRPr="00563C72">
                    <w:rPr>
                      <w:rFonts w:ascii="Calibri" w:hAnsi="Calibri" w:cs="Calibri"/>
                      <w:sz w:val="22"/>
                      <w:szCs w:val="22"/>
                    </w:rPr>
                    <w:t>TDRs</w:t>
                  </w:r>
                  <w:proofErr w:type="spellEnd"/>
                  <w:r w:rsidRPr="00563C72">
                    <w:rPr>
                      <w:rFonts w:ascii="Calibri" w:hAnsi="Calibri" w:cs="Calibri"/>
                      <w:sz w:val="22"/>
                      <w:szCs w:val="22"/>
                    </w:rPr>
                    <w:t>:</w:t>
                  </w:r>
                </w:p>
                <w:p w:rsidR="008476D7" w:rsidRPr="00563C72" w:rsidRDefault="008476D7" w:rsidP="00F659EF">
                  <w:pPr>
                    <w:numPr>
                      <w:ilvl w:val="0"/>
                      <w:numId w:val="49"/>
                    </w:numPr>
                    <w:jc w:val="both"/>
                    <w:rPr>
                      <w:rFonts w:ascii="Calibri" w:hAnsi="Calibri" w:cs="Calibri"/>
                      <w:sz w:val="22"/>
                      <w:szCs w:val="22"/>
                    </w:rPr>
                  </w:pPr>
                  <w:r w:rsidRPr="00563C72">
                    <w:rPr>
                      <w:rFonts w:ascii="Calibri" w:hAnsi="Calibri" w:cs="Calibri"/>
                      <w:sz w:val="22"/>
                      <w:szCs w:val="22"/>
                    </w:rPr>
                    <w:t>Registros FUNDEMPRESA, (o equivalente en el país de origen); o</w:t>
                  </w:r>
                </w:p>
                <w:p w:rsidR="008476D7" w:rsidRPr="00563C72" w:rsidRDefault="008476D7" w:rsidP="00F659EF">
                  <w:pPr>
                    <w:numPr>
                      <w:ilvl w:val="0"/>
                      <w:numId w:val="49"/>
                    </w:numPr>
                    <w:jc w:val="both"/>
                    <w:rPr>
                      <w:rFonts w:ascii="Calibri" w:hAnsi="Calibri" w:cs="Calibri"/>
                      <w:sz w:val="22"/>
                      <w:szCs w:val="22"/>
                    </w:rPr>
                  </w:pPr>
                  <w:r w:rsidRPr="00563C72">
                    <w:rPr>
                      <w:rFonts w:ascii="Calibri" w:hAnsi="Calibri" w:cs="Calibri"/>
                      <w:sz w:val="22"/>
                      <w:szCs w:val="22"/>
                    </w:rPr>
                    <w:t>Instrumento de Constitución.</w:t>
                  </w:r>
                </w:p>
              </w:tc>
            </w:tr>
            <w:tr w:rsidR="008476D7" w:rsidRPr="00563C72" w:rsidTr="00861DC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76D7" w:rsidRPr="00563C72" w:rsidRDefault="008476D7" w:rsidP="00861DCA">
                  <w:pPr>
                    <w:pStyle w:val="Prrafodelista"/>
                    <w:ind w:left="0"/>
                    <w:rPr>
                      <w:rFonts w:ascii="Calibri" w:hAnsi="Calibri" w:cs="Calibri"/>
                      <w:b/>
                      <w:bCs/>
                      <w:sz w:val="22"/>
                      <w:szCs w:val="22"/>
                    </w:rPr>
                  </w:pPr>
                  <w:r w:rsidRPr="00563C72">
                    <w:rPr>
                      <w:rFonts w:ascii="Calibri" w:hAnsi="Calibri" w:cs="Calibri"/>
                      <w:b/>
                      <w:bCs/>
                      <w:sz w:val="22"/>
                      <w:szCs w:val="22"/>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476D7" w:rsidRPr="00563C72" w:rsidRDefault="008476D7" w:rsidP="00861DCA">
                  <w:pPr>
                    <w:jc w:val="both"/>
                    <w:rPr>
                      <w:rFonts w:ascii="Calibri" w:hAnsi="Calibri" w:cs="Calibri"/>
                      <w:sz w:val="22"/>
                      <w:szCs w:val="22"/>
                    </w:rPr>
                  </w:pPr>
                  <w:r w:rsidRPr="00563C72">
                    <w:rPr>
                      <w:rFonts w:ascii="Calibri" w:hAnsi="Calibri" w:cs="Calibri"/>
                      <w:sz w:val="22"/>
                      <w:szCs w:val="22"/>
                    </w:rPr>
                    <w:t>Debe consignar:</w:t>
                  </w:r>
                </w:p>
                <w:p w:rsidR="008476D7" w:rsidRPr="00563C72" w:rsidRDefault="008476D7" w:rsidP="00F659EF">
                  <w:pPr>
                    <w:pStyle w:val="Prrafodelista"/>
                    <w:numPr>
                      <w:ilvl w:val="0"/>
                      <w:numId w:val="50"/>
                    </w:numPr>
                    <w:spacing w:line="276" w:lineRule="auto"/>
                    <w:ind w:left="357" w:hanging="357"/>
                    <w:jc w:val="both"/>
                    <w:rPr>
                      <w:rFonts w:ascii="Calibri" w:hAnsi="Calibri" w:cs="Calibri"/>
                      <w:sz w:val="22"/>
                      <w:szCs w:val="22"/>
                    </w:rPr>
                  </w:pPr>
                  <w:r w:rsidRPr="00563C72">
                    <w:rPr>
                      <w:rFonts w:ascii="Calibri" w:hAnsi="Calibri" w:cs="Calibri"/>
                      <w:sz w:val="22"/>
                      <w:szCs w:val="22"/>
                    </w:rPr>
                    <w:t>YACIMIENTOS PETROLIFEROS FISCALES BOLIVIANOS;</w:t>
                  </w:r>
                </w:p>
                <w:p w:rsidR="008476D7" w:rsidRPr="00563C72" w:rsidRDefault="008476D7" w:rsidP="00F659EF">
                  <w:pPr>
                    <w:pStyle w:val="Prrafodelista"/>
                    <w:numPr>
                      <w:ilvl w:val="0"/>
                      <w:numId w:val="50"/>
                    </w:numPr>
                    <w:spacing w:line="276" w:lineRule="auto"/>
                    <w:ind w:left="357" w:hanging="357"/>
                    <w:jc w:val="both"/>
                    <w:rPr>
                      <w:rFonts w:ascii="Calibri" w:hAnsi="Calibri" w:cs="Calibri"/>
                      <w:i/>
                      <w:sz w:val="22"/>
                      <w:szCs w:val="22"/>
                    </w:rPr>
                  </w:pPr>
                  <w:r w:rsidRPr="00563C72">
                    <w:rPr>
                      <w:rFonts w:ascii="Calibri" w:hAnsi="Calibri" w:cs="Calibri"/>
                      <w:i/>
                      <w:sz w:val="22"/>
                      <w:szCs w:val="22"/>
                    </w:rPr>
                    <w:t>YPFB;</w:t>
                  </w:r>
                </w:p>
                <w:p w:rsidR="008476D7" w:rsidRPr="00563C72" w:rsidRDefault="008476D7" w:rsidP="00F659EF">
                  <w:pPr>
                    <w:pStyle w:val="Prrafodelista"/>
                    <w:numPr>
                      <w:ilvl w:val="0"/>
                      <w:numId w:val="50"/>
                    </w:numPr>
                    <w:spacing w:line="276" w:lineRule="auto"/>
                    <w:ind w:left="357" w:hanging="357"/>
                    <w:jc w:val="both"/>
                    <w:rPr>
                      <w:rFonts w:ascii="Calibri" w:hAnsi="Calibri" w:cs="Calibri"/>
                      <w:i/>
                      <w:sz w:val="22"/>
                      <w:szCs w:val="22"/>
                    </w:rPr>
                  </w:pPr>
                  <w:r w:rsidRPr="00563C72">
                    <w:rPr>
                      <w:rFonts w:ascii="Calibri" w:hAnsi="Calibri" w:cs="Calibri"/>
                      <w:i/>
                      <w:sz w:val="22"/>
                      <w:szCs w:val="22"/>
                    </w:rPr>
                    <w:t>o ambos.</w:t>
                  </w:r>
                </w:p>
              </w:tc>
            </w:tr>
            <w:tr w:rsidR="008476D7" w:rsidRPr="00563C72" w:rsidTr="00861DC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76D7" w:rsidRPr="00563C72" w:rsidRDefault="008476D7" w:rsidP="00861DCA">
                  <w:pPr>
                    <w:pStyle w:val="Prrafodelista"/>
                    <w:ind w:left="0"/>
                    <w:rPr>
                      <w:rFonts w:ascii="Calibri" w:hAnsi="Calibri" w:cs="Calibri"/>
                      <w:sz w:val="22"/>
                      <w:szCs w:val="22"/>
                    </w:rPr>
                  </w:pPr>
                  <w:r w:rsidRPr="00563C72">
                    <w:rPr>
                      <w:rFonts w:ascii="Calibri" w:hAnsi="Calibri" w:cs="Calibri"/>
                      <w:b/>
                      <w:bCs/>
                      <w:sz w:val="22"/>
                      <w:szCs w:val="22"/>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476D7" w:rsidRPr="00563C72" w:rsidRDefault="008476D7" w:rsidP="00861DCA">
                  <w:pPr>
                    <w:jc w:val="both"/>
                    <w:rPr>
                      <w:rFonts w:ascii="Calibri" w:hAnsi="Calibri" w:cs="Calibri"/>
                      <w:sz w:val="22"/>
                      <w:szCs w:val="22"/>
                    </w:rPr>
                  </w:pPr>
                  <w:r w:rsidRPr="00563C72">
                    <w:rPr>
                      <w:rFonts w:ascii="Calibri" w:hAnsi="Calibri" w:cs="Calibri"/>
                      <w:sz w:val="22"/>
                      <w:szCs w:val="22"/>
                    </w:rPr>
                    <w:t>Debe consignar el valor/importe/monto correctamente calculado, conforme el presente anexo y la “</w:t>
                  </w:r>
                  <w:r w:rsidRPr="00563C72">
                    <w:rPr>
                      <w:rFonts w:ascii="Calibri" w:hAnsi="Calibri" w:cs="Calibri"/>
                      <w:i/>
                      <w:sz w:val="22"/>
                      <w:szCs w:val="22"/>
                    </w:rPr>
                    <w:t>Garantía según el objeto</w:t>
                  </w:r>
                  <w:r w:rsidRPr="00563C72">
                    <w:rPr>
                      <w:rFonts w:ascii="Calibri" w:hAnsi="Calibri" w:cs="Calibri"/>
                      <w:sz w:val="22"/>
                      <w:szCs w:val="22"/>
                    </w:rPr>
                    <w:t xml:space="preserve">” requerida, considerando el </w:t>
                  </w:r>
                  <w:proofErr w:type="spellStart"/>
                  <w:r w:rsidRPr="00563C72">
                    <w:rPr>
                      <w:rFonts w:ascii="Calibri" w:hAnsi="Calibri" w:cs="Calibri"/>
                      <w:sz w:val="22"/>
                      <w:szCs w:val="22"/>
                    </w:rPr>
                    <w:t>inc</w:t>
                  </w:r>
                  <w:proofErr w:type="spellEnd"/>
                  <w:r w:rsidRPr="00563C72">
                    <w:rPr>
                      <w:rFonts w:ascii="Calibri" w:hAnsi="Calibri" w:cs="Calibri"/>
                      <w:sz w:val="22"/>
                      <w:szCs w:val="22"/>
                    </w:rPr>
                    <w:t xml:space="preserve"> c) de los Aspectos Subsanables del DBC o DCD.</w:t>
                  </w:r>
                </w:p>
              </w:tc>
            </w:tr>
            <w:tr w:rsidR="008476D7" w:rsidRPr="00563C72" w:rsidTr="00861DC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76D7" w:rsidRPr="00563C72" w:rsidRDefault="008476D7" w:rsidP="00861DCA">
                  <w:pPr>
                    <w:pStyle w:val="Prrafodelista"/>
                    <w:ind w:left="0"/>
                    <w:rPr>
                      <w:rFonts w:ascii="Calibri" w:hAnsi="Calibri" w:cs="Calibri"/>
                      <w:sz w:val="22"/>
                      <w:szCs w:val="22"/>
                    </w:rPr>
                  </w:pPr>
                  <w:r w:rsidRPr="00563C72">
                    <w:rPr>
                      <w:rFonts w:ascii="Calibri" w:hAnsi="Calibri" w:cs="Calibri"/>
                      <w:b/>
                      <w:bCs/>
                      <w:sz w:val="22"/>
                      <w:szCs w:val="22"/>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476D7" w:rsidRPr="00563C72" w:rsidRDefault="008476D7" w:rsidP="00861DCA">
                  <w:pPr>
                    <w:jc w:val="both"/>
                    <w:rPr>
                      <w:rFonts w:ascii="Calibri" w:hAnsi="Calibri" w:cs="Calibri"/>
                      <w:sz w:val="22"/>
                      <w:szCs w:val="22"/>
                    </w:rPr>
                  </w:pPr>
                  <w:r w:rsidRPr="00563C72">
                    <w:rPr>
                      <w:rFonts w:ascii="Calibri" w:hAnsi="Calibri" w:cs="Calibri"/>
                      <w:sz w:val="22"/>
                      <w:szCs w:val="22"/>
                    </w:rPr>
                    <w:t xml:space="preserve">Debe consignar una vigencia </w:t>
                  </w:r>
                  <w:r w:rsidRPr="00563C72">
                    <w:rPr>
                      <w:rFonts w:ascii="Calibri" w:hAnsi="Calibri" w:cs="Calibri"/>
                      <w:sz w:val="22"/>
                      <w:szCs w:val="22"/>
                      <w:u w:val="single"/>
                    </w:rPr>
                    <w:t>igual o mayor</w:t>
                  </w:r>
                  <w:r w:rsidRPr="00563C72">
                    <w:rPr>
                      <w:rFonts w:ascii="Calibri" w:hAnsi="Calibri" w:cs="Calibri"/>
                      <w:sz w:val="22"/>
                      <w:szCs w:val="22"/>
                    </w:rPr>
                    <w:t xml:space="preserve"> a la requerida en el presente Anexo, </w:t>
                  </w:r>
                </w:p>
                <w:p w:rsidR="008476D7" w:rsidRPr="00563C72" w:rsidRDefault="008476D7" w:rsidP="00F659EF">
                  <w:pPr>
                    <w:numPr>
                      <w:ilvl w:val="0"/>
                      <w:numId w:val="51"/>
                    </w:numPr>
                    <w:jc w:val="both"/>
                    <w:rPr>
                      <w:rFonts w:ascii="Calibri" w:hAnsi="Calibri" w:cs="Calibri"/>
                      <w:sz w:val="22"/>
                      <w:szCs w:val="22"/>
                    </w:rPr>
                  </w:pPr>
                  <w:r w:rsidRPr="00563C72">
                    <w:rPr>
                      <w:rFonts w:ascii="Calibri" w:hAnsi="Calibri" w:cs="Calibri"/>
                      <w:b/>
                      <w:sz w:val="22"/>
                      <w:szCs w:val="22"/>
                      <w:u w:val="single"/>
                    </w:rPr>
                    <w:t>Para la Garantía de Seriedad de Propuesta:</w:t>
                  </w:r>
                  <w:r w:rsidRPr="00563C72">
                    <w:rPr>
                      <w:rFonts w:ascii="Calibri" w:hAnsi="Calibri" w:cs="Calibri"/>
                      <w:sz w:val="22"/>
                      <w:szCs w:val="22"/>
                    </w:rPr>
                    <w:t xml:space="preserve"> (120 días) computable a partir de la </w:t>
                  </w:r>
                  <w:r w:rsidRPr="00563C72">
                    <w:rPr>
                      <w:rFonts w:ascii="Calibri" w:hAnsi="Calibri" w:cs="Calibri"/>
                      <w:i/>
                      <w:sz w:val="22"/>
                      <w:szCs w:val="22"/>
                    </w:rPr>
                    <w:t>“Fecha de presentación de propuesta”</w:t>
                  </w:r>
                  <w:r w:rsidRPr="00563C72">
                    <w:rPr>
                      <w:rFonts w:ascii="Calibri" w:hAnsi="Calibri" w:cs="Calibri"/>
                      <w:sz w:val="22"/>
                      <w:szCs w:val="22"/>
                    </w:rPr>
                    <w:t xml:space="preserve">, establecida en el </w:t>
                  </w:r>
                  <w:r w:rsidRPr="00563C72">
                    <w:rPr>
                      <w:rFonts w:ascii="Calibri" w:hAnsi="Calibri" w:cs="Calibri"/>
                      <w:b/>
                      <w:sz w:val="22"/>
                      <w:szCs w:val="22"/>
                    </w:rPr>
                    <w:t>“</w:t>
                  </w:r>
                  <w:r w:rsidRPr="00563C72">
                    <w:rPr>
                      <w:rFonts w:ascii="Calibri" w:hAnsi="Calibri" w:cs="Calibri"/>
                      <w:i/>
                      <w:sz w:val="22"/>
                      <w:szCs w:val="22"/>
                    </w:rPr>
                    <w:t>Cronograma de Plazos”</w:t>
                  </w:r>
                  <w:r w:rsidRPr="00563C72">
                    <w:rPr>
                      <w:rFonts w:ascii="Calibri" w:hAnsi="Calibri" w:cs="Calibri"/>
                      <w:sz w:val="22"/>
                      <w:szCs w:val="22"/>
                    </w:rPr>
                    <w:t xml:space="preserve"> incluidos como parte del DBC y considerando los Aspectos Subsanables admisibles en dicho documento. </w:t>
                  </w:r>
                </w:p>
                <w:p w:rsidR="008476D7" w:rsidRPr="00563C72" w:rsidRDefault="008476D7" w:rsidP="00F659EF">
                  <w:pPr>
                    <w:numPr>
                      <w:ilvl w:val="0"/>
                      <w:numId w:val="51"/>
                    </w:numPr>
                    <w:jc w:val="both"/>
                    <w:rPr>
                      <w:rFonts w:ascii="Calibri" w:hAnsi="Calibri" w:cs="Calibri"/>
                      <w:sz w:val="22"/>
                      <w:szCs w:val="22"/>
                    </w:rPr>
                  </w:pPr>
                  <w:r w:rsidRPr="00563C72">
                    <w:rPr>
                      <w:rFonts w:ascii="Calibri" w:hAnsi="Calibri" w:cs="Calibri"/>
                      <w:b/>
                      <w:sz w:val="22"/>
                      <w:szCs w:val="22"/>
                      <w:u w:val="single"/>
                    </w:rPr>
                    <w:t>Para Garantía de Cumplimiento de Contrato y otras Garantías (DS 29506 y DS 181):</w:t>
                  </w:r>
                  <w:r w:rsidRPr="00563C72">
                    <w:rPr>
                      <w:rFonts w:ascii="Calibri" w:hAnsi="Calibri" w:cs="Calibri"/>
                      <w:b/>
                      <w:sz w:val="22"/>
                      <w:szCs w:val="22"/>
                    </w:rPr>
                    <w:t xml:space="preserve"> </w:t>
                  </w:r>
                  <w:r w:rsidRPr="00563C72">
                    <w:rPr>
                      <w:rFonts w:ascii="Calibri" w:hAnsi="Calibri" w:cs="Calibri"/>
                      <w:sz w:val="22"/>
                      <w:szCs w:val="22"/>
                    </w:rPr>
                    <w:t xml:space="preserve">conforme los días requeridos en el presente anexo, computables a partir de la </w:t>
                  </w:r>
                  <w:r w:rsidRPr="00563C72">
                    <w:rPr>
                      <w:rFonts w:ascii="Calibri" w:hAnsi="Calibri" w:cs="Calibri"/>
                      <w:sz w:val="22"/>
                      <w:szCs w:val="22"/>
                      <w:u w:val="single"/>
                    </w:rPr>
                    <w:t>fecha de emisión de los instrumentos financieros</w:t>
                  </w:r>
                  <w:r w:rsidRPr="00563C72">
                    <w:rPr>
                      <w:rFonts w:ascii="Calibri" w:hAnsi="Calibri" w:cs="Calibri"/>
                      <w:sz w:val="22"/>
                      <w:szCs w:val="22"/>
                    </w:rPr>
                    <w:t>, entendiéndose la “</w:t>
                  </w:r>
                  <w:r w:rsidRPr="00563C72">
                    <w:rPr>
                      <w:rFonts w:ascii="Calibri" w:hAnsi="Calibri" w:cs="Calibri"/>
                      <w:b/>
                      <w:i/>
                      <w:sz w:val="22"/>
                      <w:szCs w:val="22"/>
                      <w:u w:val="single"/>
                    </w:rPr>
                    <w:t>Vigencia del contrato</w:t>
                  </w:r>
                  <w:r w:rsidRPr="00563C72">
                    <w:rPr>
                      <w:rFonts w:ascii="Calibri" w:hAnsi="Calibri" w:cs="Calibri"/>
                      <w:b/>
                      <w:sz w:val="22"/>
                      <w:szCs w:val="22"/>
                    </w:rPr>
                    <w:t xml:space="preserve">” </w:t>
                  </w:r>
                  <w:r w:rsidRPr="00563C72">
                    <w:rPr>
                      <w:rFonts w:ascii="Calibri" w:hAnsi="Calibri" w:cs="Calibri"/>
                      <w:sz w:val="22"/>
                      <w:szCs w:val="22"/>
                    </w:rPr>
                    <w:t xml:space="preserve">como </w:t>
                  </w:r>
                  <w:r w:rsidRPr="00563C72">
                    <w:rPr>
                      <w:rFonts w:ascii="Calibri" w:hAnsi="Calibri" w:cs="Calibri"/>
                      <w:sz w:val="22"/>
                      <w:szCs w:val="22"/>
                      <w:u w:val="single"/>
                    </w:rPr>
                    <w:t xml:space="preserve">la fecha resultante de </w:t>
                  </w:r>
                  <w:r w:rsidRPr="00563C72">
                    <w:rPr>
                      <w:rFonts w:ascii="Calibri" w:hAnsi="Calibri" w:cs="Calibri"/>
                      <w:b/>
                      <w:sz w:val="22"/>
                      <w:szCs w:val="22"/>
                      <w:u w:val="single"/>
                    </w:rPr>
                    <w:t>adicionar</w:t>
                  </w:r>
                  <w:r w:rsidRPr="00563C72">
                    <w:rPr>
                      <w:rFonts w:ascii="Calibri" w:hAnsi="Calibri" w:cs="Calibri"/>
                      <w:sz w:val="22"/>
                      <w:szCs w:val="22"/>
                      <w:u w:val="single"/>
                    </w:rPr>
                    <w:t xml:space="preserve"> el “</w:t>
                  </w:r>
                  <w:r w:rsidRPr="00563C72">
                    <w:rPr>
                      <w:rFonts w:ascii="Calibri" w:hAnsi="Calibri" w:cs="Calibri"/>
                      <w:i/>
                      <w:sz w:val="22"/>
                      <w:szCs w:val="22"/>
                      <w:u w:val="single"/>
                    </w:rPr>
                    <w:t>Plazo de entrega”</w:t>
                  </w:r>
                  <w:r w:rsidRPr="00563C72">
                    <w:rPr>
                      <w:rFonts w:ascii="Calibri" w:hAnsi="Calibri" w:cs="Calibri"/>
                      <w:sz w:val="22"/>
                      <w:szCs w:val="22"/>
                      <w:u w:val="single"/>
                    </w:rPr>
                    <w:t xml:space="preserve"> establecido en el DBC o DCD, a dicha fecha de emisión.</w:t>
                  </w:r>
                </w:p>
              </w:tc>
            </w:tr>
            <w:tr w:rsidR="008476D7" w:rsidRPr="00563C72" w:rsidTr="00861DC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76D7" w:rsidRPr="00563C72" w:rsidRDefault="008476D7" w:rsidP="00861DCA">
                  <w:pPr>
                    <w:pStyle w:val="Prrafodelista"/>
                    <w:ind w:left="0"/>
                    <w:jc w:val="both"/>
                    <w:rPr>
                      <w:rFonts w:ascii="Calibri" w:hAnsi="Calibri" w:cs="Calibri"/>
                      <w:b/>
                      <w:bCs/>
                      <w:sz w:val="22"/>
                      <w:szCs w:val="22"/>
                    </w:rPr>
                  </w:pPr>
                  <w:r w:rsidRPr="00563C72">
                    <w:rPr>
                      <w:rFonts w:ascii="Calibri" w:hAnsi="Calibri" w:cs="Calibri"/>
                      <w:b/>
                      <w:bCs/>
                      <w:sz w:val="22"/>
                      <w:szCs w:val="22"/>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476D7" w:rsidRPr="00563C72" w:rsidRDefault="008476D7" w:rsidP="00861DCA">
                  <w:pPr>
                    <w:jc w:val="both"/>
                    <w:rPr>
                      <w:rFonts w:ascii="Calibri" w:hAnsi="Calibri" w:cs="Calibri"/>
                      <w:sz w:val="22"/>
                      <w:szCs w:val="22"/>
                    </w:rPr>
                  </w:pPr>
                  <w:r w:rsidRPr="00563C72">
                    <w:rPr>
                      <w:rFonts w:ascii="Calibri" w:hAnsi="Calibri" w:cs="Calibri"/>
                      <w:sz w:val="22"/>
                      <w:szCs w:val="22"/>
                    </w:rPr>
                    <w:t>Debe incluir las cláusulas de:</w:t>
                  </w:r>
                </w:p>
                <w:p w:rsidR="008476D7" w:rsidRPr="00563C72" w:rsidRDefault="008476D7" w:rsidP="00F659EF">
                  <w:pPr>
                    <w:pStyle w:val="Prrafodelista"/>
                    <w:numPr>
                      <w:ilvl w:val="0"/>
                      <w:numId w:val="52"/>
                    </w:numPr>
                    <w:jc w:val="both"/>
                    <w:rPr>
                      <w:rFonts w:ascii="Calibri" w:hAnsi="Calibri" w:cs="Calibri"/>
                      <w:sz w:val="22"/>
                      <w:szCs w:val="22"/>
                    </w:rPr>
                  </w:pPr>
                  <w:r w:rsidRPr="00563C72">
                    <w:rPr>
                      <w:rFonts w:ascii="Calibri" w:hAnsi="Calibri" w:cs="Calibri"/>
                      <w:sz w:val="22"/>
                      <w:szCs w:val="22"/>
                    </w:rPr>
                    <w:t xml:space="preserve">Renovable, irrevocable y de </w:t>
                  </w:r>
                  <w:r w:rsidRPr="00563C72">
                    <w:rPr>
                      <w:rFonts w:ascii="Calibri" w:hAnsi="Calibri" w:cs="Calibri"/>
                      <w:sz w:val="22"/>
                      <w:szCs w:val="22"/>
                      <w:u w:val="single"/>
                    </w:rPr>
                    <w:t>ejecución inmediata</w:t>
                  </w:r>
                  <w:r w:rsidRPr="00563C72">
                    <w:rPr>
                      <w:rFonts w:ascii="Calibri" w:hAnsi="Calibri" w:cs="Calibri"/>
                      <w:sz w:val="22"/>
                      <w:szCs w:val="22"/>
                    </w:rPr>
                    <w:t xml:space="preserve"> o </w:t>
                  </w:r>
                  <w:r w:rsidRPr="00563C72">
                    <w:rPr>
                      <w:rFonts w:ascii="Calibri" w:hAnsi="Calibri" w:cs="Calibri"/>
                      <w:sz w:val="22"/>
                      <w:szCs w:val="22"/>
                      <w:u w:val="single"/>
                    </w:rPr>
                    <w:t>ejecución a primer requerimiento</w:t>
                  </w:r>
                  <w:r w:rsidRPr="00563C72">
                    <w:rPr>
                      <w:rFonts w:ascii="Calibri" w:hAnsi="Calibri" w:cs="Calibri"/>
                      <w:sz w:val="22"/>
                      <w:szCs w:val="22"/>
                    </w:rPr>
                    <w:t xml:space="preserve"> según corresponda al Instrumento Financiero requerido en el presente Anexo. </w:t>
                  </w:r>
                </w:p>
              </w:tc>
            </w:tr>
          </w:tbl>
          <w:p w:rsidR="008476D7" w:rsidRPr="00563C72" w:rsidRDefault="008476D7" w:rsidP="00861DCA">
            <w:pPr>
              <w:jc w:val="both"/>
              <w:rPr>
                <w:rFonts w:ascii="Calibri" w:hAnsi="Calibri" w:cs="Calibri"/>
                <w:sz w:val="22"/>
                <w:szCs w:val="22"/>
              </w:rPr>
            </w:pPr>
            <w:r w:rsidRPr="00563C72">
              <w:rPr>
                <w:rFonts w:ascii="Calibri" w:hAnsi="Calibri" w:cs="Calibri"/>
                <w:b/>
                <w:sz w:val="22"/>
                <w:szCs w:val="22"/>
              </w:rPr>
              <w:t xml:space="preserve">NOTA: EL INCUMPLIMIENTO DE LOS PARAMETROS ESTABLECIDOS PRECEDENTEMENTE,  </w:t>
            </w:r>
            <w:r w:rsidRPr="00563C72">
              <w:rPr>
                <w:rFonts w:ascii="Calibri" w:hAnsi="Calibri" w:cs="Calibri"/>
                <w:b/>
                <w:sz w:val="22"/>
                <w:szCs w:val="22"/>
                <w:u w:val="single"/>
              </w:rPr>
              <w:t>NO DARÁ LUGAR A SUBSANACION ALGUNA</w:t>
            </w:r>
          </w:p>
          <w:p w:rsidR="008476D7" w:rsidRPr="00563C72" w:rsidRDefault="008476D7" w:rsidP="00861DCA">
            <w:pPr>
              <w:jc w:val="both"/>
              <w:rPr>
                <w:rFonts w:ascii="Calibri" w:hAnsi="Calibri" w:cs="Calibri"/>
                <w:sz w:val="22"/>
                <w:szCs w:val="22"/>
              </w:rPr>
            </w:pPr>
          </w:p>
          <w:p w:rsidR="008476D7" w:rsidRPr="00563C72" w:rsidRDefault="008476D7" w:rsidP="00861DCA">
            <w:pPr>
              <w:jc w:val="both"/>
              <w:rPr>
                <w:rFonts w:ascii="Calibri" w:hAnsi="Calibri" w:cs="Calibri"/>
                <w:sz w:val="22"/>
                <w:szCs w:val="22"/>
              </w:rPr>
            </w:pPr>
          </w:p>
          <w:p w:rsidR="008476D7" w:rsidRPr="00563C72" w:rsidRDefault="008476D7" w:rsidP="00861DCA">
            <w:pPr>
              <w:jc w:val="both"/>
              <w:rPr>
                <w:rFonts w:ascii="Calibri" w:hAnsi="Calibri" w:cs="Calibri"/>
                <w:sz w:val="22"/>
                <w:szCs w:val="22"/>
              </w:rPr>
            </w:pPr>
          </w:p>
        </w:tc>
      </w:tr>
      <w:bookmarkEnd w:id="3"/>
    </w:tbl>
    <w:p w:rsidR="008476D7" w:rsidRPr="00563C72" w:rsidRDefault="008476D7" w:rsidP="008476D7">
      <w:pPr>
        <w:ind w:left="720"/>
        <w:jc w:val="both"/>
        <w:rPr>
          <w:rFonts w:ascii="Calibri" w:hAnsi="Calibri" w:cs="Calibri"/>
          <w:b/>
          <w:bCs/>
          <w:color w:val="000000"/>
          <w:sz w:val="22"/>
          <w:szCs w:val="22"/>
        </w:rPr>
      </w:pPr>
    </w:p>
    <w:p w:rsidR="008476D7" w:rsidRPr="00563C72" w:rsidRDefault="008476D7" w:rsidP="008476D7">
      <w:pPr>
        <w:ind w:left="720"/>
        <w:jc w:val="both"/>
        <w:rPr>
          <w:rFonts w:ascii="Calibri" w:hAnsi="Calibri" w:cs="Calibri"/>
          <w:b/>
          <w:bCs/>
          <w:color w:val="000000"/>
          <w:sz w:val="22"/>
          <w:szCs w:val="22"/>
        </w:rPr>
      </w:pPr>
    </w:p>
    <w:p w:rsidR="008476D7" w:rsidRPr="00563C72" w:rsidRDefault="008476D7" w:rsidP="008476D7">
      <w:pPr>
        <w:ind w:left="720"/>
        <w:jc w:val="both"/>
        <w:rPr>
          <w:rFonts w:ascii="Calibri" w:hAnsi="Calibri" w:cs="Calibri"/>
          <w:b/>
          <w:bCs/>
          <w:color w:val="000000"/>
          <w:sz w:val="22"/>
          <w:szCs w:val="22"/>
        </w:rPr>
      </w:pPr>
    </w:p>
    <w:p w:rsidR="008476D7" w:rsidRPr="00563C72" w:rsidRDefault="008476D7" w:rsidP="008476D7">
      <w:pPr>
        <w:ind w:left="720"/>
        <w:jc w:val="both"/>
        <w:rPr>
          <w:rFonts w:ascii="Calibri" w:hAnsi="Calibri" w:cs="Calibri"/>
          <w:b/>
          <w:bCs/>
          <w:color w:val="000000"/>
          <w:sz w:val="22"/>
          <w:szCs w:val="22"/>
        </w:rPr>
      </w:pPr>
    </w:p>
    <w:tbl>
      <w:tblPr>
        <w:tblW w:w="9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0"/>
      </w:tblGrid>
      <w:tr w:rsidR="008476D7" w:rsidRPr="00563C72" w:rsidTr="00861DCA">
        <w:trPr>
          <w:trHeight w:val="116"/>
        </w:trPr>
        <w:tc>
          <w:tcPr>
            <w:tcW w:w="9460" w:type="dxa"/>
            <w:tcBorders>
              <w:top w:val="single" w:sz="4" w:space="0" w:color="auto"/>
              <w:left w:val="single" w:sz="4" w:space="0" w:color="auto"/>
              <w:bottom w:val="single" w:sz="4" w:space="0" w:color="auto"/>
              <w:right w:val="single" w:sz="4" w:space="0" w:color="auto"/>
            </w:tcBorders>
            <w:shd w:val="clear" w:color="auto" w:fill="9CC2E5"/>
            <w:vAlign w:val="center"/>
          </w:tcPr>
          <w:p w:rsidR="008476D7" w:rsidRPr="00563C72" w:rsidRDefault="008476D7" w:rsidP="00861DCA">
            <w:pPr>
              <w:keepNext/>
              <w:jc w:val="center"/>
              <w:outlineLvl w:val="0"/>
              <w:rPr>
                <w:rFonts w:ascii="Calibri" w:hAnsi="Calibri" w:cs="Calibri"/>
                <w:b/>
                <w:sz w:val="22"/>
                <w:szCs w:val="22"/>
                <w:lang w:val="es-BO" w:eastAsia="es-BO"/>
              </w:rPr>
            </w:pPr>
            <w:r w:rsidRPr="00563C72">
              <w:rPr>
                <w:rFonts w:ascii="Calibri" w:hAnsi="Calibri" w:cs="Calibri"/>
                <w:b/>
                <w:sz w:val="22"/>
                <w:szCs w:val="22"/>
                <w:lang w:val="es-BO" w:eastAsia="es-BO"/>
              </w:rPr>
              <w:t>ANEXO 3:</w:t>
            </w:r>
          </w:p>
          <w:p w:rsidR="008476D7" w:rsidRPr="00563C72" w:rsidRDefault="008476D7" w:rsidP="00861DCA">
            <w:pPr>
              <w:ind w:left="708"/>
              <w:jc w:val="center"/>
              <w:rPr>
                <w:rFonts w:ascii="Calibri" w:eastAsia="Arial Unicode MS" w:hAnsi="Calibri" w:cs="Calibri"/>
                <w:b/>
                <w:sz w:val="22"/>
                <w:szCs w:val="22"/>
                <w:lang w:val="es-MX"/>
              </w:rPr>
            </w:pPr>
            <w:r w:rsidRPr="00563C72">
              <w:rPr>
                <w:rFonts w:ascii="Calibri" w:eastAsia="Arial Unicode MS" w:hAnsi="Calibri" w:cs="Calibri"/>
                <w:b/>
                <w:sz w:val="22"/>
                <w:szCs w:val="22"/>
                <w:lang w:val="es-MX"/>
              </w:rPr>
              <w:t>CLAUSULA DE SEGURIDAD INDUSTRIAL Y SALUD OCUPACIONAL</w:t>
            </w:r>
          </w:p>
          <w:p w:rsidR="008476D7" w:rsidRPr="00563C72" w:rsidRDefault="008476D7" w:rsidP="00861DCA">
            <w:pPr>
              <w:ind w:left="708"/>
              <w:jc w:val="center"/>
              <w:rPr>
                <w:rFonts w:ascii="Calibri" w:eastAsia="Arial Unicode MS" w:hAnsi="Calibri" w:cs="Calibri"/>
                <w:b/>
                <w:sz w:val="22"/>
                <w:szCs w:val="22"/>
                <w:lang w:val="es-MX"/>
              </w:rPr>
            </w:pPr>
            <w:r w:rsidRPr="00563C72">
              <w:rPr>
                <w:rFonts w:ascii="Calibri" w:eastAsia="Arial Unicode MS" w:hAnsi="Calibri" w:cs="Calibri"/>
                <w:b/>
                <w:sz w:val="22"/>
                <w:szCs w:val="22"/>
                <w:lang w:val="es-MX"/>
              </w:rPr>
              <w:t>EMPRESAS CONTRATISTAS DE YPFB</w:t>
            </w:r>
          </w:p>
          <w:p w:rsidR="008476D7" w:rsidRPr="00563C72" w:rsidRDefault="008476D7" w:rsidP="00861DCA">
            <w:pPr>
              <w:tabs>
                <w:tab w:val="center" w:pos="4252"/>
                <w:tab w:val="right" w:pos="8504"/>
              </w:tabs>
              <w:jc w:val="center"/>
              <w:rPr>
                <w:rFonts w:ascii="Calibri" w:eastAsia="Arial Unicode MS" w:hAnsi="Calibri" w:cs="Calibri"/>
                <w:b/>
                <w:sz w:val="22"/>
                <w:szCs w:val="22"/>
              </w:rPr>
            </w:pPr>
            <w:r w:rsidRPr="00563C72">
              <w:rPr>
                <w:rFonts w:ascii="Calibri" w:eastAsia="Arial Unicode MS" w:hAnsi="Calibri" w:cs="Calibri"/>
                <w:b/>
                <w:sz w:val="22"/>
                <w:szCs w:val="22"/>
              </w:rPr>
              <w:t>BIENES</w:t>
            </w:r>
          </w:p>
        </w:tc>
      </w:tr>
      <w:tr w:rsidR="008476D7" w:rsidRPr="00563C72" w:rsidTr="00861DCA">
        <w:trPr>
          <w:trHeight w:val="7449"/>
        </w:trPr>
        <w:tc>
          <w:tcPr>
            <w:tcW w:w="9460" w:type="dxa"/>
            <w:tcBorders>
              <w:top w:val="single" w:sz="4" w:space="0" w:color="auto"/>
              <w:left w:val="single" w:sz="4" w:space="0" w:color="auto"/>
              <w:bottom w:val="single" w:sz="4" w:space="0" w:color="auto"/>
              <w:right w:val="single" w:sz="4" w:space="0" w:color="auto"/>
            </w:tcBorders>
            <w:vAlign w:val="center"/>
          </w:tcPr>
          <w:p w:rsidR="008476D7" w:rsidRPr="00563C72" w:rsidRDefault="008476D7" w:rsidP="00861DCA">
            <w:pPr>
              <w:ind w:left="708"/>
              <w:jc w:val="center"/>
              <w:rPr>
                <w:rFonts w:ascii="Calibri" w:hAnsi="Calibri" w:cs="Calibri"/>
                <w:b/>
                <w:sz w:val="22"/>
                <w:szCs w:val="22"/>
                <w:u w:val="single"/>
                <w:lang w:val="es-BO"/>
              </w:rPr>
            </w:pPr>
          </w:p>
          <w:p w:rsidR="008476D7" w:rsidRPr="00563C72" w:rsidRDefault="008476D7" w:rsidP="00861DCA">
            <w:pPr>
              <w:ind w:left="708"/>
              <w:jc w:val="center"/>
              <w:rPr>
                <w:rFonts w:ascii="Calibri" w:hAnsi="Calibri" w:cs="Calibri"/>
                <w:b/>
                <w:sz w:val="22"/>
                <w:szCs w:val="22"/>
                <w:u w:val="single"/>
              </w:rPr>
            </w:pPr>
            <w:r w:rsidRPr="00563C72">
              <w:rPr>
                <w:rFonts w:ascii="Calibri" w:hAnsi="Calibri" w:cs="Calibri"/>
                <w:b/>
                <w:sz w:val="22"/>
                <w:szCs w:val="22"/>
                <w:u w:val="single"/>
              </w:rPr>
              <w:t>ASPECTOS NORMATIVOS DE SEGURIDAD INDUSTRIAL Y SALUD OCUPACIONAL   PARA EMPRESAS CONTRATISTAS  DE  YPFB</w:t>
            </w:r>
          </w:p>
          <w:p w:rsidR="008476D7" w:rsidRPr="00563C72" w:rsidRDefault="008476D7" w:rsidP="00861DCA">
            <w:pPr>
              <w:ind w:left="708"/>
              <w:rPr>
                <w:rFonts w:ascii="Calibri" w:hAnsi="Calibri" w:cs="Calibri"/>
                <w:b/>
                <w:sz w:val="22"/>
                <w:szCs w:val="22"/>
              </w:rPr>
            </w:pPr>
          </w:p>
          <w:p w:rsidR="008476D7" w:rsidRPr="00563C72" w:rsidRDefault="008476D7" w:rsidP="00861DCA">
            <w:pPr>
              <w:jc w:val="both"/>
              <w:rPr>
                <w:rFonts w:ascii="Calibri" w:hAnsi="Calibri" w:cs="Calibri"/>
                <w:sz w:val="22"/>
                <w:szCs w:val="22"/>
              </w:rPr>
            </w:pPr>
            <w:r w:rsidRPr="00563C72">
              <w:rPr>
                <w:rFonts w:ascii="Calibri" w:hAnsi="Calibri" w:cs="Calibri"/>
                <w:sz w:val="22"/>
                <w:szCs w:val="22"/>
              </w:rPr>
              <w:t xml:space="preserve">La Empresa </w:t>
            </w:r>
            <w:r>
              <w:rPr>
                <w:rFonts w:ascii="Calibri" w:hAnsi="Calibri" w:cs="Calibri"/>
                <w:sz w:val="22"/>
                <w:szCs w:val="22"/>
              </w:rPr>
              <w:t>contratista</w:t>
            </w:r>
            <w:r w:rsidRPr="00563C72">
              <w:rPr>
                <w:rFonts w:ascii="Calibri" w:hAnsi="Calibri" w:cs="Calibri"/>
                <w:sz w:val="22"/>
                <w:szCs w:val="22"/>
              </w:rPr>
              <w:t xml:space="preserve"> de la provisión de </w:t>
            </w:r>
            <w:r w:rsidRPr="00563C72">
              <w:rPr>
                <w:rFonts w:ascii="Calibri" w:hAnsi="Calibri" w:cs="Calibri"/>
                <w:b/>
                <w:sz w:val="22"/>
                <w:szCs w:val="22"/>
              </w:rPr>
              <w:t>“BIENES”</w:t>
            </w:r>
            <w:r w:rsidRPr="00563C72">
              <w:rPr>
                <w:rFonts w:ascii="Calibri" w:hAnsi="Calibri" w:cs="Calibri"/>
                <w:sz w:val="22"/>
                <w:szCs w:val="22"/>
              </w:rPr>
              <w:t xml:space="preserve"> deberá cumplir con los estándares de Seguridad Industrial y Salud Ocupacional de YPFB. </w:t>
            </w:r>
          </w:p>
          <w:p w:rsidR="008476D7" w:rsidRPr="00563C72" w:rsidRDefault="008476D7" w:rsidP="00861DCA">
            <w:pPr>
              <w:jc w:val="both"/>
              <w:rPr>
                <w:rFonts w:ascii="Calibri" w:hAnsi="Calibri" w:cs="Calibri"/>
                <w:b/>
                <w:sz w:val="22"/>
                <w:szCs w:val="22"/>
                <w:u w:val="single"/>
              </w:rPr>
            </w:pPr>
          </w:p>
          <w:p w:rsidR="008476D7" w:rsidRPr="00563C72" w:rsidRDefault="008476D7" w:rsidP="00F659EF">
            <w:pPr>
              <w:numPr>
                <w:ilvl w:val="0"/>
                <w:numId w:val="54"/>
              </w:numPr>
              <w:spacing w:after="160"/>
              <w:contextualSpacing/>
              <w:jc w:val="both"/>
              <w:rPr>
                <w:rFonts w:ascii="Calibri" w:hAnsi="Calibri" w:cs="Calibri"/>
                <w:b/>
                <w:sz w:val="22"/>
                <w:szCs w:val="22"/>
              </w:rPr>
            </w:pPr>
            <w:r w:rsidRPr="00563C72">
              <w:rPr>
                <w:rFonts w:ascii="Calibri" w:hAnsi="Calibri" w:cs="Calibri"/>
                <w:b/>
                <w:sz w:val="22"/>
                <w:szCs w:val="22"/>
                <w:u w:val="single"/>
              </w:rPr>
              <w:t>ASPECTOS GENERALES</w:t>
            </w:r>
            <w:r w:rsidRPr="00563C72">
              <w:rPr>
                <w:rFonts w:ascii="Calibri" w:hAnsi="Calibri" w:cs="Calibri"/>
                <w:b/>
                <w:sz w:val="22"/>
                <w:szCs w:val="22"/>
              </w:rPr>
              <w:t xml:space="preserve">: </w:t>
            </w:r>
          </w:p>
          <w:p w:rsidR="008476D7" w:rsidRPr="00563C72" w:rsidRDefault="008476D7" w:rsidP="00861DCA">
            <w:pPr>
              <w:jc w:val="both"/>
              <w:rPr>
                <w:rFonts w:ascii="Calibri" w:hAnsi="Calibri" w:cs="Calibri"/>
                <w:sz w:val="22"/>
                <w:szCs w:val="22"/>
              </w:rPr>
            </w:pPr>
            <w:r w:rsidRPr="00563C72">
              <w:rPr>
                <w:rFonts w:ascii="Calibri" w:hAnsi="Calibri" w:cs="Calibri"/>
                <w:sz w:val="22"/>
                <w:szCs w:val="22"/>
              </w:rPr>
              <w:t>Para los procesos de contratación de bienes; en caso de que los mismos sean recibidos directamente en los almacenes de YPFB; no aplica una cláusula específica de SMS.</w:t>
            </w:r>
          </w:p>
          <w:p w:rsidR="008476D7" w:rsidRPr="00563C72" w:rsidRDefault="008476D7" w:rsidP="00861DCA">
            <w:pPr>
              <w:rPr>
                <w:rFonts w:ascii="Calibri" w:hAnsi="Calibri" w:cs="Calibri"/>
                <w:bCs/>
                <w:sz w:val="22"/>
                <w:szCs w:val="22"/>
              </w:rPr>
            </w:pPr>
            <w:r w:rsidRPr="00563C72">
              <w:rPr>
                <w:rFonts w:ascii="Calibri" w:hAnsi="Calibri" w:cs="Calibri"/>
                <w:bCs/>
                <w:sz w:val="22"/>
                <w:szCs w:val="22"/>
              </w:rPr>
              <w:t>Excepto lo establecido en adelante:</w:t>
            </w:r>
          </w:p>
          <w:p w:rsidR="008476D7" w:rsidRPr="00563C72" w:rsidRDefault="008476D7" w:rsidP="00861DCA">
            <w:pPr>
              <w:rPr>
                <w:rFonts w:ascii="Calibri" w:hAnsi="Calibri" w:cs="Calibri"/>
                <w:bCs/>
                <w:sz w:val="22"/>
                <w:szCs w:val="22"/>
              </w:rPr>
            </w:pPr>
            <w:r w:rsidRPr="00563C72">
              <w:rPr>
                <w:rFonts w:ascii="Calibri" w:hAnsi="Calibri" w:cs="Calibri"/>
                <w:bCs/>
                <w:sz w:val="22"/>
                <w:szCs w:val="22"/>
              </w:rPr>
              <w:t xml:space="preserve"> </w:t>
            </w:r>
          </w:p>
          <w:p w:rsidR="008476D7" w:rsidRPr="00563C72" w:rsidRDefault="008476D7" w:rsidP="00F659EF">
            <w:pPr>
              <w:numPr>
                <w:ilvl w:val="0"/>
                <w:numId w:val="54"/>
              </w:numPr>
              <w:spacing w:after="160" w:line="259" w:lineRule="auto"/>
              <w:contextualSpacing/>
              <w:rPr>
                <w:rFonts w:ascii="Calibri" w:hAnsi="Calibri" w:cs="Calibri"/>
                <w:b/>
                <w:sz w:val="22"/>
                <w:szCs w:val="22"/>
              </w:rPr>
            </w:pPr>
            <w:r w:rsidRPr="00563C72">
              <w:rPr>
                <w:rFonts w:ascii="Calibri" w:hAnsi="Calibri" w:cs="Calibri"/>
                <w:b/>
                <w:bCs/>
                <w:sz w:val="22"/>
                <w:szCs w:val="22"/>
                <w:u w:val="single"/>
              </w:rPr>
              <w:t>RECOMENDACIONES</w:t>
            </w:r>
            <w:r w:rsidRPr="00563C72">
              <w:rPr>
                <w:rFonts w:ascii="Calibri" w:hAnsi="Calibri" w:cs="Calibri"/>
                <w:b/>
                <w:sz w:val="22"/>
                <w:szCs w:val="22"/>
              </w:rPr>
              <w:t xml:space="preserve">: </w:t>
            </w:r>
          </w:p>
          <w:p w:rsidR="008476D7" w:rsidRPr="00563C72" w:rsidRDefault="008476D7" w:rsidP="00861DCA">
            <w:pPr>
              <w:jc w:val="both"/>
              <w:rPr>
                <w:rFonts w:ascii="Calibri" w:hAnsi="Calibri" w:cs="Calibri"/>
                <w:sz w:val="22"/>
                <w:szCs w:val="22"/>
              </w:rPr>
            </w:pPr>
            <w:r w:rsidRPr="00563C72">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8476D7" w:rsidRPr="00563C72" w:rsidRDefault="008476D7" w:rsidP="00861DCA">
            <w:pPr>
              <w:jc w:val="both"/>
              <w:rPr>
                <w:rFonts w:ascii="Calibri" w:hAnsi="Calibri" w:cs="Calibri"/>
                <w:sz w:val="22"/>
                <w:szCs w:val="22"/>
              </w:rPr>
            </w:pPr>
          </w:p>
          <w:p w:rsidR="008476D7" w:rsidRPr="00563C72" w:rsidRDefault="008476D7" w:rsidP="00F659EF">
            <w:pPr>
              <w:numPr>
                <w:ilvl w:val="1"/>
                <w:numId w:val="54"/>
              </w:numPr>
              <w:spacing w:after="160" w:line="259" w:lineRule="auto"/>
              <w:contextualSpacing/>
              <w:jc w:val="both"/>
              <w:rPr>
                <w:rFonts w:ascii="Calibri" w:hAnsi="Calibri" w:cs="Calibri"/>
                <w:sz w:val="22"/>
                <w:szCs w:val="22"/>
              </w:rPr>
            </w:pPr>
            <w:r w:rsidRPr="00563C72">
              <w:rPr>
                <w:rFonts w:ascii="Calibri" w:hAnsi="Calibri" w:cs="Calibri"/>
                <w:sz w:val="22"/>
                <w:szCs w:val="22"/>
              </w:rPr>
              <w:t xml:space="preserve">En caso de manipulación de bienes y materiales dentro de las instalaciones de YPFB; se deberán verificar las condiciones del sistema de </w:t>
            </w:r>
            <w:proofErr w:type="spellStart"/>
            <w:r w:rsidRPr="00563C72">
              <w:rPr>
                <w:rFonts w:ascii="Calibri" w:hAnsi="Calibri" w:cs="Calibri"/>
                <w:sz w:val="22"/>
                <w:szCs w:val="22"/>
              </w:rPr>
              <w:t>isaje</w:t>
            </w:r>
            <w:proofErr w:type="spellEnd"/>
            <w:r w:rsidRPr="00563C72">
              <w:rPr>
                <w:rFonts w:ascii="Calibri" w:hAnsi="Calibri" w:cs="Calibri"/>
                <w:sz w:val="22"/>
                <w:szCs w:val="22"/>
              </w:rPr>
              <w:t xml:space="preserve"> de cargas (cables, eslingas, estrobos, y otros elementos necesarios para este fin).</w:t>
            </w:r>
          </w:p>
          <w:p w:rsidR="008476D7" w:rsidRPr="00563C72" w:rsidRDefault="008476D7" w:rsidP="00F659EF">
            <w:pPr>
              <w:numPr>
                <w:ilvl w:val="1"/>
                <w:numId w:val="54"/>
              </w:numPr>
              <w:spacing w:after="160" w:line="240" w:lineRule="atLeast"/>
              <w:contextualSpacing/>
              <w:jc w:val="both"/>
              <w:rPr>
                <w:rFonts w:ascii="Calibri" w:hAnsi="Calibri" w:cs="Calibri"/>
                <w:sz w:val="22"/>
                <w:szCs w:val="22"/>
              </w:rPr>
            </w:pPr>
            <w:r w:rsidRPr="00563C72">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8476D7" w:rsidRPr="00563C72" w:rsidRDefault="008476D7" w:rsidP="00F659EF">
            <w:pPr>
              <w:numPr>
                <w:ilvl w:val="1"/>
                <w:numId w:val="54"/>
              </w:numPr>
              <w:spacing w:after="160" w:line="240" w:lineRule="atLeast"/>
              <w:contextualSpacing/>
              <w:jc w:val="both"/>
              <w:rPr>
                <w:rFonts w:ascii="Calibri" w:hAnsi="Calibri" w:cs="Calibri"/>
                <w:sz w:val="22"/>
                <w:szCs w:val="22"/>
              </w:rPr>
            </w:pPr>
            <w:r w:rsidRPr="00563C72">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8476D7" w:rsidRPr="00563C72" w:rsidRDefault="008476D7" w:rsidP="008476D7">
      <w:pPr>
        <w:ind w:left="720"/>
        <w:jc w:val="both"/>
        <w:rPr>
          <w:rFonts w:ascii="Calibri" w:hAnsi="Calibri" w:cs="Calibri"/>
          <w:b/>
          <w:bCs/>
          <w:color w:val="000000"/>
          <w:sz w:val="22"/>
          <w:szCs w:val="22"/>
        </w:rPr>
      </w:pPr>
    </w:p>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DC3D35" w:rsidRDefault="00DC3D35">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DC3D35" w:rsidRDefault="00DC3D35" w:rsidP="004918C3">
      <w:pPr>
        <w:jc w:val="center"/>
        <w:rPr>
          <w:rFonts w:asciiTheme="minorHAnsi" w:hAnsiTheme="minorHAnsi" w:cstheme="minorHAnsi"/>
          <w:b/>
          <w:color w:val="000000"/>
          <w:sz w:val="22"/>
          <w:szCs w:val="22"/>
        </w:rPr>
      </w:pPr>
    </w:p>
    <w:p w:rsidR="00DC3D35" w:rsidRDefault="00DC3D35"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DC3D35" w:rsidRPr="005626DC" w:rsidRDefault="00DC3D35" w:rsidP="00DC3D35">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DC3D35" w:rsidRPr="005626DC" w:rsidRDefault="00DC3D35" w:rsidP="00DC3D35">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DC3D35" w:rsidRPr="005626DC" w:rsidRDefault="00DC3D35" w:rsidP="00DC3D35">
      <w:pPr>
        <w:spacing w:before="120" w:after="120"/>
        <w:ind w:left="567" w:right="474"/>
        <w:jc w:val="center"/>
        <w:rPr>
          <w:rFonts w:ascii="Arial" w:hAnsi="Arial" w:cs="Arial"/>
          <w:b/>
        </w:rPr>
      </w:pPr>
      <w:r w:rsidRPr="005626DC">
        <w:rPr>
          <w:rFonts w:ascii="Arial" w:hAnsi="Arial" w:cs="Arial"/>
          <w:b/>
        </w:rPr>
        <w:t xml:space="preserve">CONTRATO ADMINISTRATIVO PARA LA ADQUISICIÓN DE____________ </w:t>
      </w:r>
    </w:p>
    <w:p w:rsidR="00DC3D35" w:rsidRPr="005626DC" w:rsidRDefault="00DC3D35" w:rsidP="00DC3D35">
      <w:pPr>
        <w:tabs>
          <w:tab w:val="left" w:pos="0"/>
        </w:tabs>
        <w:jc w:val="center"/>
        <w:rPr>
          <w:rFonts w:ascii="Arial" w:hAnsi="Arial" w:cs="Arial"/>
          <w:b/>
        </w:rPr>
      </w:pPr>
      <w:r w:rsidRPr="005626DC">
        <w:rPr>
          <w:rFonts w:ascii="Arial" w:hAnsi="Arial" w:cs="Arial"/>
          <w:b/>
        </w:rPr>
        <w:t>CÓDIGO: _______________</w:t>
      </w:r>
    </w:p>
    <w:p w:rsidR="00DC3D35" w:rsidRDefault="00DC3D35" w:rsidP="00DC3D35">
      <w:pPr>
        <w:spacing w:after="120"/>
        <w:jc w:val="both"/>
        <w:rPr>
          <w:rFonts w:ascii="Arial" w:hAnsi="Arial" w:cs="Arial"/>
          <w:b/>
          <w:sz w:val="21"/>
          <w:szCs w:val="21"/>
          <w:lang w:val="es-BO"/>
        </w:rPr>
      </w:pPr>
    </w:p>
    <w:p w:rsidR="00DC3D35" w:rsidRPr="00012AE1" w:rsidRDefault="00DC3D35" w:rsidP="00DC3D35">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DC3D35" w:rsidRPr="00012AE1" w:rsidRDefault="00DC3D35" w:rsidP="00DC3D35">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DC3D35" w:rsidRPr="00012AE1" w:rsidRDefault="00DC3D35" w:rsidP="00DC3D35">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DC3D35" w:rsidRDefault="00DC3D35" w:rsidP="00DC3D35">
      <w:pPr>
        <w:autoSpaceDE w:val="0"/>
        <w:autoSpaceDN w:val="0"/>
        <w:adjustRightInd w:val="0"/>
        <w:spacing w:before="120" w:after="120"/>
        <w:jc w:val="both"/>
        <w:rPr>
          <w:rFonts w:ascii="Arial" w:hAnsi="Arial" w:cs="Arial"/>
          <w:b/>
          <w:u w:val="single"/>
        </w:rPr>
      </w:pPr>
    </w:p>
    <w:p w:rsidR="00DC3D35" w:rsidRPr="00012AE1" w:rsidRDefault="00DC3D35" w:rsidP="00DC3D35">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DC3D35" w:rsidRPr="005626DC" w:rsidRDefault="00DC3D35" w:rsidP="00F659EF">
      <w:pPr>
        <w:pStyle w:val="Prrafodelista"/>
        <w:numPr>
          <w:ilvl w:val="1"/>
          <w:numId w:val="44"/>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DC3D35" w:rsidRPr="005626DC" w:rsidRDefault="00DC3D35" w:rsidP="00DC3D35">
      <w:pPr>
        <w:pStyle w:val="Prrafodelista"/>
        <w:spacing w:before="120" w:after="120"/>
        <w:ind w:left="709"/>
        <w:jc w:val="both"/>
        <w:rPr>
          <w:rFonts w:ascii="Arial" w:hAnsi="Arial" w:cs="Arial"/>
          <w:i/>
        </w:rPr>
      </w:pPr>
    </w:p>
    <w:p w:rsidR="00DC3D35" w:rsidRPr="005626DC" w:rsidRDefault="00DC3D35" w:rsidP="00F659EF">
      <w:pPr>
        <w:pStyle w:val="Prrafodelista"/>
        <w:numPr>
          <w:ilvl w:val="1"/>
          <w:numId w:val="44"/>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DC3D35" w:rsidRPr="005626DC" w:rsidRDefault="00DC3D35" w:rsidP="00DC3D35">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DC3D35" w:rsidRPr="005626DC" w:rsidRDefault="00DC3D35" w:rsidP="00DC3D35">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DC3D35" w:rsidRPr="005626DC" w:rsidRDefault="00DC3D35" w:rsidP="00DC3D35">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DC3D35" w:rsidRPr="005626DC" w:rsidRDefault="00DC3D35" w:rsidP="00DC3D35">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DC3D35" w:rsidRPr="005626DC" w:rsidRDefault="00DC3D35" w:rsidP="00DC3D35">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DC3D35" w:rsidRPr="005626DC" w:rsidRDefault="00DC3D35" w:rsidP="00DC3D35">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DC3D35" w:rsidRPr="005626DC" w:rsidTr="00861DCA">
        <w:tc>
          <w:tcPr>
            <w:tcW w:w="2522" w:type="dxa"/>
          </w:tcPr>
          <w:p w:rsidR="00DC3D35" w:rsidRPr="005626DC" w:rsidRDefault="00DC3D35" w:rsidP="00861DCA">
            <w:pPr>
              <w:spacing w:before="120" w:after="120"/>
              <w:rPr>
                <w:rFonts w:ascii="Arial" w:hAnsi="Arial" w:cs="Arial"/>
                <w:b/>
              </w:rPr>
            </w:pPr>
            <w:r w:rsidRPr="005626DC">
              <w:rPr>
                <w:rFonts w:ascii="Arial" w:hAnsi="Arial" w:cs="Arial"/>
                <w:b/>
              </w:rPr>
              <w:lastRenderedPageBreak/>
              <w:t>Adquisición:</w:t>
            </w:r>
          </w:p>
          <w:p w:rsidR="00DC3D35" w:rsidRPr="005626DC" w:rsidRDefault="00DC3D35" w:rsidP="00861DCA">
            <w:pPr>
              <w:spacing w:before="120" w:after="120"/>
              <w:jc w:val="both"/>
              <w:rPr>
                <w:rFonts w:ascii="Arial" w:hAnsi="Arial" w:cs="Arial"/>
              </w:rPr>
            </w:pPr>
          </w:p>
        </w:tc>
        <w:tc>
          <w:tcPr>
            <w:tcW w:w="6237" w:type="dxa"/>
          </w:tcPr>
          <w:p w:rsidR="00DC3D35" w:rsidRPr="005626DC" w:rsidRDefault="00DC3D35" w:rsidP="00861DCA">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DC3D35" w:rsidRPr="005626DC" w:rsidTr="00861DCA">
        <w:tc>
          <w:tcPr>
            <w:tcW w:w="2522" w:type="dxa"/>
          </w:tcPr>
          <w:p w:rsidR="00DC3D35" w:rsidRPr="005626DC" w:rsidRDefault="00DC3D35" w:rsidP="00861DCA">
            <w:pPr>
              <w:spacing w:before="120" w:after="120"/>
              <w:jc w:val="both"/>
              <w:rPr>
                <w:rFonts w:ascii="Arial" w:hAnsi="Arial" w:cs="Arial"/>
                <w:b/>
              </w:rPr>
            </w:pPr>
            <w:r w:rsidRPr="005626DC">
              <w:rPr>
                <w:rFonts w:ascii="Arial" w:hAnsi="Arial" w:cs="Arial"/>
                <w:b/>
              </w:rPr>
              <w:t>Contrato:</w:t>
            </w:r>
          </w:p>
        </w:tc>
        <w:tc>
          <w:tcPr>
            <w:tcW w:w="6237" w:type="dxa"/>
          </w:tcPr>
          <w:p w:rsidR="00DC3D35" w:rsidRPr="005626DC" w:rsidRDefault="00DC3D35" w:rsidP="00861DCA">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DC3D35" w:rsidRPr="005626DC" w:rsidTr="00861DCA">
        <w:tc>
          <w:tcPr>
            <w:tcW w:w="2522" w:type="dxa"/>
          </w:tcPr>
          <w:p w:rsidR="00DC3D35" w:rsidRPr="005626DC" w:rsidRDefault="00DC3D35" w:rsidP="00861DCA">
            <w:pPr>
              <w:spacing w:before="120" w:after="120"/>
              <w:rPr>
                <w:rFonts w:ascii="Arial" w:hAnsi="Arial" w:cs="Arial"/>
                <w:b/>
              </w:rPr>
            </w:pPr>
            <w:r w:rsidRPr="005626DC">
              <w:rPr>
                <w:rFonts w:ascii="Arial" w:hAnsi="Arial" w:cs="Arial"/>
                <w:b/>
              </w:rPr>
              <w:t>Responsable o Comité de Recepción:</w:t>
            </w:r>
          </w:p>
        </w:tc>
        <w:tc>
          <w:tcPr>
            <w:tcW w:w="6237" w:type="dxa"/>
          </w:tcPr>
          <w:p w:rsidR="00DC3D35" w:rsidRPr="005626DC" w:rsidRDefault="00DC3D35" w:rsidP="00861DCA">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DC3D35" w:rsidRPr="005626DC" w:rsidTr="00861DCA">
        <w:tc>
          <w:tcPr>
            <w:tcW w:w="2522" w:type="dxa"/>
          </w:tcPr>
          <w:p w:rsidR="00DC3D35" w:rsidRPr="005626DC" w:rsidRDefault="00DC3D35" w:rsidP="00861DCA">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DC3D35" w:rsidRPr="005626DC" w:rsidRDefault="00DC3D35" w:rsidP="00861DCA">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DC3D35" w:rsidRPr="005626DC" w:rsidTr="00861DCA">
        <w:tc>
          <w:tcPr>
            <w:tcW w:w="2522" w:type="dxa"/>
          </w:tcPr>
          <w:p w:rsidR="00DC3D35" w:rsidRPr="005626DC" w:rsidRDefault="00DC3D35" w:rsidP="00861DCA">
            <w:pPr>
              <w:spacing w:before="120" w:after="120"/>
              <w:rPr>
                <w:rFonts w:ascii="Arial" w:hAnsi="Arial" w:cs="Arial"/>
                <w:b/>
              </w:rPr>
            </w:pPr>
            <w:r w:rsidRPr="005626DC">
              <w:rPr>
                <w:rFonts w:ascii="Arial" w:hAnsi="Arial" w:cs="Arial"/>
                <w:b/>
              </w:rPr>
              <w:t>Unidad Solicitante:</w:t>
            </w:r>
          </w:p>
        </w:tc>
        <w:tc>
          <w:tcPr>
            <w:tcW w:w="6237" w:type="dxa"/>
          </w:tcPr>
          <w:p w:rsidR="00DC3D35" w:rsidRPr="005626DC" w:rsidRDefault="00DC3D35" w:rsidP="00861DCA">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DC3D35" w:rsidRPr="005626DC" w:rsidRDefault="00DC3D35" w:rsidP="00DC3D35">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DC3D35" w:rsidRPr="005626DC" w:rsidRDefault="00DC3D35" w:rsidP="00DC3D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DC3D35" w:rsidRPr="005626DC" w:rsidRDefault="00DC3D35" w:rsidP="00DC3D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DC3D35" w:rsidRPr="005626DC" w:rsidRDefault="00DC3D35" w:rsidP="00DC3D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DC3D35" w:rsidRPr="005626DC" w:rsidRDefault="00DC3D35" w:rsidP="00DC3D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C3D35" w:rsidRPr="005626DC" w:rsidRDefault="00DC3D35" w:rsidP="00DC3D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DC3D35" w:rsidRPr="005626DC" w:rsidRDefault="00DC3D35" w:rsidP="00DC3D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DC3D35" w:rsidRPr="005626DC" w:rsidRDefault="00DC3D35" w:rsidP="00DC3D35">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C3D35" w:rsidRPr="005626DC" w:rsidRDefault="00DC3D35" w:rsidP="00DC3D35">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DC3D35" w:rsidRPr="005626DC" w:rsidRDefault="00DC3D35" w:rsidP="00DC3D35">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DC3D35" w:rsidRPr="005626DC" w:rsidRDefault="00DC3D35" w:rsidP="00DC3D35">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DC3D35" w:rsidRPr="005626DC" w:rsidRDefault="00DC3D35" w:rsidP="00DC3D35">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DC3D35" w:rsidRPr="005626DC" w:rsidRDefault="00DC3D35" w:rsidP="00DC3D35">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DC3D35" w:rsidRPr="005626DC" w:rsidRDefault="00DC3D35" w:rsidP="00DC3D35">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DC3D35" w:rsidRPr="005626DC" w:rsidRDefault="00DC3D35" w:rsidP="00DC3D35">
      <w:pPr>
        <w:spacing w:before="120" w:after="120"/>
        <w:ind w:left="993"/>
        <w:jc w:val="both"/>
        <w:rPr>
          <w:rFonts w:ascii="Arial" w:hAnsi="Arial" w:cs="Arial"/>
          <w:lang w:val="es-ES_tradnl"/>
        </w:rPr>
      </w:pPr>
      <w:r w:rsidRPr="005626DC">
        <w:rPr>
          <w:rFonts w:ascii="Arial" w:hAnsi="Arial" w:cs="Arial"/>
          <w:lang w:val="es-ES_tradnl"/>
        </w:rPr>
        <w:lastRenderedPageBreak/>
        <w:t>Anexo 3:</w:t>
      </w:r>
      <w:r w:rsidRPr="005626DC">
        <w:rPr>
          <w:rFonts w:ascii="Arial" w:hAnsi="Arial" w:cs="Arial"/>
          <w:lang w:val="es-ES_tradnl"/>
        </w:rPr>
        <w:tab/>
        <w:t>Acta de Concertación (si corresponde)</w:t>
      </w:r>
    </w:p>
    <w:p w:rsidR="00DC3D35" w:rsidRPr="005626DC" w:rsidRDefault="00DC3D35" w:rsidP="00DC3D35">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DC3D35" w:rsidRPr="005626DC" w:rsidRDefault="00DC3D35" w:rsidP="00DC3D35">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DC3D35" w:rsidRPr="005626DC" w:rsidRDefault="00DC3D35" w:rsidP="00DC3D35">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DC3D35" w:rsidRPr="005626DC" w:rsidRDefault="00DC3D35" w:rsidP="00DC3D35">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DC3D35" w:rsidRPr="005626DC" w:rsidRDefault="00DC3D35" w:rsidP="00DC3D35">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DC3D35" w:rsidRPr="005626DC" w:rsidRDefault="00DC3D35" w:rsidP="00DC3D35">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DC3D35" w:rsidRPr="005626DC" w:rsidRDefault="00DC3D35" w:rsidP="00DC3D35">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DC3D35" w:rsidRPr="005626DC" w:rsidRDefault="00DC3D35" w:rsidP="00DC3D35">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DC3D35" w:rsidRPr="005626DC" w:rsidRDefault="00DC3D35" w:rsidP="00DC3D35">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DC3D35" w:rsidRPr="005626DC" w:rsidRDefault="00DC3D35" w:rsidP="00DC3D35">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DC3D35" w:rsidRPr="005626DC" w:rsidRDefault="00DC3D35" w:rsidP="00DC3D35">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DC3D35" w:rsidRPr="005626DC" w:rsidRDefault="00DC3D35" w:rsidP="00DC3D35">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DC3D35" w:rsidRDefault="00DC3D35" w:rsidP="00DC3D35">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p w:rsidR="00DC3D35" w:rsidRPr="005626DC" w:rsidRDefault="00DC3D35" w:rsidP="00DC3D35">
      <w:pPr>
        <w:spacing w:before="120" w:after="120"/>
        <w:jc w:val="both"/>
        <w:rPr>
          <w:rFonts w:ascii="Arial" w:hAnsi="Arial" w:cs="Arial"/>
        </w:rPr>
      </w:pP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DC3D35" w:rsidRPr="005626DC" w:rsidTr="00861DCA">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DC3D35" w:rsidRPr="005626DC" w:rsidRDefault="00DC3D35" w:rsidP="00861DCA">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DC3D35" w:rsidRPr="005626DC" w:rsidRDefault="00DC3D35" w:rsidP="00861DCA">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DC3D35" w:rsidRPr="005626DC" w:rsidRDefault="00DC3D35" w:rsidP="00861DCA">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DC3D35" w:rsidRPr="005626DC" w:rsidRDefault="00DC3D35" w:rsidP="00861DCA">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DC3D35" w:rsidRPr="005626DC" w:rsidRDefault="00DC3D35" w:rsidP="00861DCA">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DC3D35" w:rsidRPr="005626DC" w:rsidRDefault="00DC3D35" w:rsidP="00861DCA">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DC3D35" w:rsidRPr="005626DC" w:rsidRDefault="00DC3D35" w:rsidP="00861DCA">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DC3D35" w:rsidRPr="005626DC" w:rsidRDefault="00DC3D35" w:rsidP="00861DCA">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DC3D35" w:rsidRPr="005626DC" w:rsidRDefault="00DC3D35" w:rsidP="00861DCA">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DC3D35" w:rsidRPr="005626DC" w:rsidTr="00DC3D35">
        <w:trPr>
          <w:trHeight w:val="224"/>
        </w:trPr>
        <w:tc>
          <w:tcPr>
            <w:tcW w:w="640" w:type="dxa"/>
            <w:tcBorders>
              <w:top w:val="nil"/>
              <w:left w:val="single" w:sz="4" w:space="0" w:color="auto"/>
              <w:bottom w:val="single" w:sz="4" w:space="0" w:color="auto"/>
              <w:right w:val="single" w:sz="4" w:space="0" w:color="auto"/>
            </w:tcBorders>
            <w:shd w:val="clear" w:color="auto" w:fill="auto"/>
            <w:noWrap/>
            <w:vAlign w:val="center"/>
          </w:tcPr>
          <w:p w:rsidR="00DC3D35" w:rsidRPr="00DC3D35" w:rsidRDefault="00DC3D35" w:rsidP="00861DCA">
            <w:pPr>
              <w:jc w:val="center"/>
              <w:rPr>
                <w:rFonts w:ascii="Arial" w:hAnsi="Arial" w:cs="Arial"/>
                <w:color w:val="000000"/>
                <w:sz w:val="10"/>
                <w:szCs w:val="1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DC3D35" w:rsidRPr="00DC3D35" w:rsidRDefault="00DC3D35" w:rsidP="00861DCA">
            <w:pPr>
              <w:rPr>
                <w:rFonts w:ascii="Arial" w:hAnsi="Arial" w:cs="Arial"/>
                <w:color w:val="000000"/>
                <w:sz w:val="10"/>
                <w:szCs w:val="1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DC3D35" w:rsidRPr="00DC3D35" w:rsidRDefault="00DC3D35" w:rsidP="00861DCA">
            <w:pPr>
              <w:jc w:val="center"/>
              <w:rPr>
                <w:rFonts w:ascii="Arial" w:hAnsi="Arial" w:cs="Arial"/>
                <w:color w:val="000000"/>
                <w:sz w:val="10"/>
                <w:szCs w:val="1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DC3D35" w:rsidRPr="00DC3D35" w:rsidRDefault="00DC3D35" w:rsidP="00861DCA">
            <w:pPr>
              <w:jc w:val="center"/>
              <w:rPr>
                <w:rFonts w:ascii="Arial" w:hAnsi="Arial" w:cs="Arial"/>
                <w:color w:val="000000"/>
                <w:sz w:val="10"/>
                <w:szCs w:val="1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DC3D35" w:rsidRPr="00DC3D35" w:rsidRDefault="00DC3D35" w:rsidP="00861DCA">
            <w:pPr>
              <w:jc w:val="right"/>
              <w:rPr>
                <w:rFonts w:ascii="Arial" w:hAnsi="Arial" w:cs="Arial"/>
                <w:color w:val="000000"/>
                <w:sz w:val="10"/>
                <w:szCs w:val="1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DC3D35" w:rsidRPr="00DC3D35" w:rsidRDefault="00DC3D35" w:rsidP="00861DCA">
            <w:pPr>
              <w:jc w:val="right"/>
              <w:rPr>
                <w:rFonts w:ascii="Arial" w:hAnsi="Arial" w:cs="Arial"/>
                <w:color w:val="000000"/>
                <w:sz w:val="10"/>
                <w:szCs w:val="10"/>
                <w:lang w:val="es-BO" w:eastAsia="es-BO"/>
              </w:rPr>
            </w:pPr>
          </w:p>
        </w:tc>
      </w:tr>
      <w:tr w:rsidR="00DC3D35" w:rsidRPr="005626DC" w:rsidTr="00DC3D35">
        <w:trPr>
          <w:trHeight w:val="141"/>
        </w:trPr>
        <w:tc>
          <w:tcPr>
            <w:tcW w:w="640" w:type="dxa"/>
            <w:tcBorders>
              <w:top w:val="single" w:sz="4" w:space="0" w:color="auto"/>
            </w:tcBorders>
            <w:shd w:val="clear" w:color="auto" w:fill="auto"/>
            <w:noWrap/>
            <w:vAlign w:val="center"/>
            <w:hideMark/>
          </w:tcPr>
          <w:p w:rsidR="00DC3D35" w:rsidRPr="005626DC" w:rsidRDefault="00DC3D35" w:rsidP="00861DCA">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DC3D35" w:rsidRPr="005626DC" w:rsidRDefault="00DC3D35" w:rsidP="00861DCA">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DC3D35" w:rsidRPr="005626DC" w:rsidRDefault="00DC3D35" w:rsidP="00861DCA">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DC3D35" w:rsidRPr="005626DC" w:rsidRDefault="00DC3D35" w:rsidP="00861DCA">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D35" w:rsidRPr="005626DC" w:rsidRDefault="00DC3D35" w:rsidP="00861DCA">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DC3D35" w:rsidRPr="005626DC" w:rsidRDefault="00DC3D35" w:rsidP="00861DCA">
            <w:pPr>
              <w:jc w:val="right"/>
              <w:rPr>
                <w:rFonts w:ascii="Arial" w:hAnsi="Arial" w:cs="Arial"/>
                <w:b/>
                <w:bCs/>
                <w:color w:val="000000"/>
                <w:lang w:val="es-BO" w:eastAsia="es-BO"/>
              </w:rPr>
            </w:pPr>
          </w:p>
        </w:tc>
      </w:tr>
    </w:tbl>
    <w:p w:rsidR="00DC3D35" w:rsidRPr="005626DC" w:rsidRDefault="00DC3D35" w:rsidP="00DC3D35">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DC3D35" w:rsidRPr="005626DC" w:rsidRDefault="00DC3D35" w:rsidP="00DC3D35">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DC3D35" w:rsidRPr="005626DC" w:rsidRDefault="00DC3D35" w:rsidP="00DC3D35">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DC3D35" w:rsidRPr="005626DC" w:rsidRDefault="00DC3D35" w:rsidP="00DC3D35">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DC3D35" w:rsidRPr="005626DC" w:rsidRDefault="00DC3D35" w:rsidP="00DC3D35">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DC3D35" w:rsidRPr="005626DC" w:rsidRDefault="00DC3D35" w:rsidP="00DC3D35">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DC3D35" w:rsidRPr="005626DC" w:rsidRDefault="00DC3D35" w:rsidP="00F659EF">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DC3D35" w:rsidRPr="005626DC" w:rsidRDefault="00DC3D35" w:rsidP="00F659EF">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DC3D35" w:rsidRPr="005626DC" w:rsidRDefault="00DC3D35" w:rsidP="00F659EF">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lastRenderedPageBreak/>
        <w:t>Fotocopia de registro sistema integrado de gestión y modernización administrativa (SIGMA).</w:t>
      </w:r>
    </w:p>
    <w:p w:rsidR="00DC3D35" w:rsidRPr="005626DC" w:rsidRDefault="00DC3D35" w:rsidP="00F659EF">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DC3D35" w:rsidRPr="005626DC" w:rsidRDefault="00DC3D35" w:rsidP="00F659EF">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DC3D35" w:rsidRPr="005626DC" w:rsidRDefault="00DC3D35" w:rsidP="00DC3D35">
      <w:pPr>
        <w:spacing w:before="120" w:after="120"/>
        <w:jc w:val="both"/>
        <w:rPr>
          <w:rFonts w:ascii="Arial" w:hAnsi="Arial" w:cs="Arial"/>
          <w:b/>
          <w:iCs/>
          <w:u w:val="single"/>
        </w:rPr>
      </w:pPr>
      <w:r w:rsidRPr="005626DC">
        <w:rPr>
          <w:rFonts w:ascii="Arial" w:hAnsi="Arial" w:cs="Arial"/>
          <w:b/>
          <w:iCs/>
          <w:u w:val="single"/>
        </w:rPr>
        <w:t>DÉCIMA PRIMERA.- (FACTURACIÓN)</w:t>
      </w:r>
    </w:p>
    <w:p w:rsidR="00DC3D35" w:rsidRPr="005626DC" w:rsidRDefault="00DC3D35" w:rsidP="00DC3D35">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DC3D35" w:rsidRPr="005626DC" w:rsidRDefault="00DC3D35" w:rsidP="00DC3D35">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DC3D35" w:rsidRPr="005626DC" w:rsidRDefault="00DC3D35" w:rsidP="00DC3D35">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DC3D35" w:rsidRPr="005626DC" w:rsidRDefault="00DC3D35" w:rsidP="00DC3D3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DC3D35" w:rsidRPr="005626DC" w:rsidRDefault="00DC3D35" w:rsidP="00DC3D35">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DC3D35" w:rsidRPr="005626DC" w:rsidRDefault="00DC3D35" w:rsidP="00DC3D35">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DC3D35" w:rsidRPr="005626DC" w:rsidRDefault="00DC3D35" w:rsidP="00DC3D35">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DC3D35" w:rsidRPr="005626DC" w:rsidRDefault="00DC3D35" w:rsidP="00DC3D35">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DC3D35" w:rsidRPr="005626DC" w:rsidRDefault="00DC3D35" w:rsidP="00DC3D35">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DC3D35" w:rsidRPr="005626DC" w:rsidRDefault="00DC3D35" w:rsidP="00DC3D35">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DC3D35" w:rsidRPr="005626DC" w:rsidRDefault="00DC3D35" w:rsidP="00DC3D35">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DC3D35" w:rsidRPr="005626DC" w:rsidRDefault="00DC3D35" w:rsidP="00DC3D35">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DC3D35" w:rsidRDefault="00DC3D35" w:rsidP="00DC3D35">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C3D35" w:rsidRPr="005626DC" w:rsidTr="00861DCA">
        <w:trPr>
          <w:trHeight w:val="237"/>
        </w:trPr>
        <w:tc>
          <w:tcPr>
            <w:tcW w:w="4511" w:type="dxa"/>
            <w:tcBorders>
              <w:top w:val="single" w:sz="4" w:space="0" w:color="auto"/>
              <w:left w:val="single" w:sz="4" w:space="0" w:color="auto"/>
              <w:bottom w:val="single" w:sz="4" w:space="0" w:color="auto"/>
              <w:right w:val="single" w:sz="4" w:space="0" w:color="auto"/>
            </w:tcBorders>
          </w:tcPr>
          <w:p w:rsidR="00DC3D35" w:rsidRPr="005626DC" w:rsidRDefault="00DC3D35" w:rsidP="00861DCA">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C3D35" w:rsidRPr="005626DC" w:rsidRDefault="00DC3D35" w:rsidP="00861DCA">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DC3D35" w:rsidRPr="005626DC" w:rsidTr="00861DCA">
        <w:trPr>
          <w:trHeight w:val="1505"/>
        </w:trPr>
        <w:tc>
          <w:tcPr>
            <w:tcW w:w="4511" w:type="dxa"/>
            <w:tcBorders>
              <w:top w:val="single" w:sz="4" w:space="0" w:color="auto"/>
              <w:left w:val="single" w:sz="4" w:space="0" w:color="auto"/>
              <w:bottom w:val="single" w:sz="4" w:space="0" w:color="auto"/>
              <w:right w:val="single" w:sz="4" w:space="0" w:color="auto"/>
            </w:tcBorders>
          </w:tcPr>
          <w:p w:rsidR="00DC3D35" w:rsidRPr="005626DC" w:rsidRDefault="00DC3D35" w:rsidP="00861DCA">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DC3D35" w:rsidRDefault="00DC3D35" w:rsidP="00861DCA">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DC3D35" w:rsidRPr="00E07048" w:rsidRDefault="00DC3D35" w:rsidP="00861DCA">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DC3D35" w:rsidRPr="005626DC" w:rsidRDefault="00DC3D35" w:rsidP="00861DCA">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DC3D35" w:rsidRPr="005626DC" w:rsidRDefault="00DC3D35" w:rsidP="00861DCA">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DC3D35" w:rsidRPr="005626DC" w:rsidRDefault="00DC3D35" w:rsidP="00861DCA">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DC3D35" w:rsidRPr="005626DC" w:rsidRDefault="00DC3D35" w:rsidP="00861DCA">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DC3D35" w:rsidRDefault="00DC3D35" w:rsidP="00861DCA">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DC3D35" w:rsidRDefault="00DC3D35" w:rsidP="00861DCA">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DC3D35" w:rsidRPr="005626DC" w:rsidRDefault="00DC3D35" w:rsidP="00861DCA">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DC3D35" w:rsidRPr="005626DC" w:rsidRDefault="00DC3D35" w:rsidP="00861DCA">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DC3D35" w:rsidRPr="005626DC" w:rsidRDefault="00DC3D35" w:rsidP="00861DCA">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DC3D35" w:rsidRPr="005626DC" w:rsidRDefault="00DC3D35" w:rsidP="00DC3D35">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lastRenderedPageBreak/>
        <w:t>14.2</w:t>
      </w:r>
      <w:r w:rsidRPr="005626DC">
        <w:rPr>
          <w:rFonts w:ascii="Arial" w:hAnsi="Arial" w:cs="Arial"/>
          <w:lang w:val="es-ES_tradnl"/>
        </w:rPr>
        <w:tab/>
        <w:t>Se considerará recibida la notificación o comunicación en la fecha y hora en que se haya realizado la entrega.</w:t>
      </w:r>
    </w:p>
    <w:p w:rsidR="00DC3D35" w:rsidRPr="005626DC" w:rsidRDefault="00DC3D35" w:rsidP="00DC3D35">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DC3D35" w:rsidRPr="005626DC" w:rsidRDefault="00DC3D35" w:rsidP="00DC3D35">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DC3D35" w:rsidRPr="005626DC" w:rsidRDefault="00DC3D35" w:rsidP="00DC3D35">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DC3D35" w:rsidRPr="005626DC" w:rsidRDefault="00DC3D35" w:rsidP="00DC3D35">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DC3D35" w:rsidRPr="005626DC" w:rsidRDefault="00DC3D35" w:rsidP="00DC3D35">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DC3D35" w:rsidRPr="005626DC" w:rsidRDefault="00DC3D35" w:rsidP="00DC3D3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DC3D35" w:rsidRPr="005626DC" w:rsidRDefault="00DC3D35" w:rsidP="00DC3D35">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DC3D35" w:rsidRPr="005626DC" w:rsidRDefault="00DC3D35" w:rsidP="00DC3D3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DC3D35" w:rsidRPr="005626DC" w:rsidRDefault="00DC3D35" w:rsidP="00DC3D3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DC3D35" w:rsidRPr="005626DC" w:rsidRDefault="00DC3D35" w:rsidP="00DC3D35">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DC3D35" w:rsidRPr="005626DC" w:rsidRDefault="00DC3D35" w:rsidP="00DC3D3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DC3D35" w:rsidRPr="005626DC" w:rsidRDefault="00DC3D35" w:rsidP="00DC3D3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DC3D35" w:rsidRPr="005626DC" w:rsidRDefault="00DC3D35" w:rsidP="00DC3D3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DC3D35" w:rsidRPr="005626DC" w:rsidRDefault="00DC3D35" w:rsidP="00DC3D35">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DC3D35" w:rsidRPr="005626DC" w:rsidRDefault="00DC3D35" w:rsidP="00F659EF">
      <w:pPr>
        <w:numPr>
          <w:ilvl w:val="0"/>
          <w:numId w:val="40"/>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DC3D35" w:rsidRPr="005626DC" w:rsidRDefault="00DC3D35" w:rsidP="00DC3D35">
      <w:pPr>
        <w:spacing w:before="120" w:after="120"/>
        <w:ind w:left="1134"/>
        <w:contextualSpacing/>
        <w:jc w:val="both"/>
        <w:rPr>
          <w:rFonts w:ascii="Arial" w:hAnsi="Arial" w:cs="Arial"/>
        </w:rPr>
      </w:pPr>
    </w:p>
    <w:p w:rsidR="00DC3D35" w:rsidRPr="005626DC" w:rsidRDefault="00DC3D35" w:rsidP="00F659EF">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DC3D35" w:rsidRPr="005626DC" w:rsidRDefault="00DC3D35" w:rsidP="00DC3D35">
      <w:pPr>
        <w:spacing w:before="120" w:after="120"/>
        <w:ind w:left="720"/>
        <w:contextualSpacing/>
        <w:jc w:val="both"/>
        <w:rPr>
          <w:rFonts w:ascii="Arial" w:hAnsi="Arial" w:cs="Arial"/>
        </w:rPr>
      </w:pPr>
    </w:p>
    <w:p w:rsidR="00DC3D35" w:rsidRPr="005626DC" w:rsidRDefault="00DC3D35" w:rsidP="00F659EF">
      <w:pPr>
        <w:numPr>
          <w:ilvl w:val="0"/>
          <w:numId w:val="40"/>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DC3D35" w:rsidRPr="005626DC" w:rsidRDefault="00DC3D35" w:rsidP="00DC3D35">
      <w:pPr>
        <w:spacing w:before="120" w:after="120"/>
        <w:contextualSpacing/>
        <w:jc w:val="both"/>
        <w:rPr>
          <w:rFonts w:ascii="Arial" w:hAnsi="Arial" w:cs="Arial"/>
        </w:rPr>
      </w:pPr>
    </w:p>
    <w:p w:rsidR="00DC3D35" w:rsidRPr="005626DC" w:rsidRDefault="00DC3D35" w:rsidP="00F659EF">
      <w:pPr>
        <w:numPr>
          <w:ilvl w:val="0"/>
          <w:numId w:val="40"/>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C3D35" w:rsidRPr="005626DC" w:rsidRDefault="00DC3D35" w:rsidP="00DC3D35">
      <w:pPr>
        <w:spacing w:before="120" w:after="120"/>
        <w:ind w:left="720"/>
        <w:contextualSpacing/>
        <w:jc w:val="both"/>
        <w:rPr>
          <w:rFonts w:ascii="Arial" w:hAnsi="Arial" w:cs="Arial"/>
        </w:rPr>
      </w:pPr>
    </w:p>
    <w:p w:rsidR="00DC3D35" w:rsidRPr="005626DC" w:rsidRDefault="00DC3D35" w:rsidP="00F659EF">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DC3D35" w:rsidRPr="005626DC" w:rsidRDefault="00DC3D35" w:rsidP="00F659EF">
      <w:pPr>
        <w:numPr>
          <w:ilvl w:val="0"/>
          <w:numId w:val="41"/>
        </w:numPr>
        <w:spacing w:before="120" w:after="120"/>
        <w:ind w:left="1701" w:hanging="567"/>
        <w:contextualSpacing/>
        <w:jc w:val="both"/>
        <w:rPr>
          <w:rFonts w:ascii="Arial" w:hAnsi="Arial" w:cs="Arial"/>
        </w:rPr>
      </w:pPr>
      <w:r w:rsidRPr="005626DC">
        <w:rPr>
          <w:rFonts w:ascii="Arial" w:hAnsi="Arial" w:cs="Arial"/>
        </w:rPr>
        <w:lastRenderedPageBreak/>
        <w:t xml:space="preserve">Toda norma laboral, social, de pensiones, migratoria y la que sea aplicable para posibilitar el correcto, legal y oportuno desenvolvimiento de su personal en territorio boliviano. </w:t>
      </w:r>
    </w:p>
    <w:p w:rsidR="00DC3D35" w:rsidRPr="005626DC" w:rsidRDefault="00DC3D35" w:rsidP="00DC3D35">
      <w:pPr>
        <w:spacing w:before="120" w:after="120"/>
        <w:contextualSpacing/>
        <w:jc w:val="both"/>
        <w:rPr>
          <w:rFonts w:ascii="Arial" w:hAnsi="Arial" w:cs="Arial"/>
        </w:rPr>
      </w:pPr>
    </w:p>
    <w:p w:rsidR="00DC3D35" w:rsidRPr="005626DC" w:rsidRDefault="00DC3D35" w:rsidP="00F659EF">
      <w:pPr>
        <w:numPr>
          <w:ilvl w:val="0"/>
          <w:numId w:val="40"/>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DC3D35" w:rsidRPr="005626DC" w:rsidRDefault="00DC3D35" w:rsidP="00F659EF">
      <w:pPr>
        <w:numPr>
          <w:ilvl w:val="0"/>
          <w:numId w:val="40"/>
        </w:numPr>
        <w:spacing w:before="100" w:beforeAutospacing="1" w:after="24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DC3D35" w:rsidRPr="005626DC" w:rsidRDefault="00DC3D35" w:rsidP="00DC3D35">
      <w:pPr>
        <w:spacing w:before="120" w:after="120"/>
        <w:contextualSpacing/>
        <w:jc w:val="both"/>
        <w:rPr>
          <w:rFonts w:ascii="Arial" w:hAnsi="Arial" w:cs="Arial"/>
        </w:rPr>
      </w:pPr>
    </w:p>
    <w:p w:rsidR="00DC3D35" w:rsidRPr="005626DC" w:rsidRDefault="00DC3D35" w:rsidP="00F659EF">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DC3D35" w:rsidRPr="005626DC" w:rsidRDefault="00DC3D35" w:rsidP="00DC3D35">
      <w:pPr>
        <w:spacing w:before="120" w:after="120"/>
        <w:ind w:left="720"/>
        <w:contextualSpacing/>
        <w:jc w:val="both"/>
        <w:rPr>
          <w:rFonts w:ascii="Arial" w:hAnsi="Arial" w:cs="Arial"/>
        </w:rPr>
      </w:pPr>
    </w:p>
    <w:p w:rsidR="00DC3D35" w:rsidRPr="005626DC" w:rsidRDefault="00DC3D35" w:rsidP="00F659EF">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DC3D35" w:rsidRPr="005626DC" w:rsidRDefault="00DC3D35" w:rsidP="00DC3D35">
      <w:pPr>
        <w:spacing w:before="120" w:after="120"/>
        <w:ind w:left="720"/>
        <w:contextualSpacing/>
        <w:jc w:val="both"/>
        <w:rPr>
          <w:rFonts w:ascii="Arial" w:hAnsi="Arial" w:cs="Arial"/>
        </w:rPr>
      </w:pPr>
    </w:p>
    <w:p w:rsidR="00DC3D35" w:rsidRPr="005626DC" w:rsidRDefault="00DC3D35" w:rsidP="00F659EF">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DC3D35" w:rsidRPr="005626DC" w:rsidRDefault="00DC3D35" w:rsidP="00DC3D35">
      <w:pPr>
        <w:spacing w:before="120" w:after="120"/>
        <w:ind w:left="720"/>
        <w:contextualSpacing/>
        <w:jc w:val="both"/>
        <w:rPr>
          <w:rFonts w:ascii="Arial" w:hAnsi="Arial" w:cs="Arial"/>
        </w:rPr>
      </w:pPr>
    </w:p>
    <w:p w:rsidR="00DC3D35" w:rsidRPr="005626DC" w:rsidRDefault="00DC3D35" w:rsidP="00F659EF">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C3D35" w:rsidRPr="005626DC" w:rsidRDefault="00DC3D35" w:rsidP="00DC3D35">
      <w:pPr>
        <w:spacing w:before="120" w:after="120"/>
        <w:ind w:left="720"/>
        <w:contextualSpacing/>
        <w:jc w:val="both"/>
        <w:rPr>
          <w:rFonts w:ascii="Arial" w:hAnsi="Arial" w:cs="Arial"/>
        </w:rPr>
      </w:pPr>
    </w:p>
    <w:p w:rsidR="00DC3D35" w:rsidRPr="005626DC" w:rsidRDefault="00DC3D35" w:rsidP="00F659EF">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DC3D35" w:rsidRPr="005626DC" w:rsidRDefault="00DC3D35" w:rsidP="00DC3D35">
      <w:pPr>
        <w:spacing w:before="120" w:after="120"/>
        <w:ind w:left="720"/>
        <w:contextualSpacing/>
        <w:jc w:val="both"/>
        <w:rPr>
          <w:rFonts w:ascii="Arial" w:hAnsi="Arial" w:cs="Arial"/>
        </w:rPr>
      </w:pPr>
    </w:p>
    <w:p w:rsidR="00DC3D35" w:rsidRPr="005626DC" w:rsidRDefault="00DC3D35" w:rsidP="00F659EF">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DC3D35" w:rsidRPr="005626DC" w:rsidRDefault="00DC3D35" w:rsidP="00DC3D35">
      <w:pPr>
        <w:spacing w:before="120" w:after="120"/>
        <w:ind w:left="720"/>
        <w:contextualSpacing/>
        <w:jc w:val="both"/>
        <w:rPr>
          <w:rFonts w:ascii="Arial" w:hAnsi="Arial" w:cs="Arial"/>
        </w:rPr>
      </w:pPr>
    </w:p>
    <w:p w:rsidR="00DC3D35" w:rsidRPr="005626DC" w:rsidRDefault="00DC3D35" w:rsidP="00F659EF">
      <w:pPr>
        <w:numPr>
          <w:ilvl w:val="0"/>
          <w:numId w:val="40"/>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C3D35" w:rsidRPr="005626DC" w:rsidRDefault="00DC3D35" w:rsidP="00DC3D35">
      <w:pPr>
        <w:spacing w:before="120" w:after="120"/>
        <w:ind w:left="720"/>
        <w:contextualSpacing/>
        <w:jc w:val="both"/>
        <w:rPr>
          <w:rFonts w:ascii="Arial" w:hAnsi="Arial" w:cs="Arial"/>
        </w:rPr>
      </w:pPr>
    </w:p>
    <w:p w:rsidR="00DC3D35" w:rsidRPr="005626DC" w:rsidRDefault="00DC3D35" w:rsidP="00F659EF">
      <w:pPr>
        <w:numPr>
          <w:ilvl w:val="0"/>
          <w:numId w:val="40"/>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C3D35" w:rsidRPr="005626DC" w:rsidRDefault="00DC3D35" w:rsidP="00DC3D35">
      <w:pPr>
        <w:spacing w:before="120" w:after="120"/>
        <w:ind w:left="720"/>
        <w:contextualSpacing/>
        <w:jc w:val="both"/>
        <w:rPr>
          <w:rFonts w:ascii="Arial" w:hAnsi="Arial" w:cs="Arial"/>
        </w:rPr>
      </w:pPr>
    </w:p>
    <w:p w:rsidR="00DC3D35" w:rsidRPr="005626DC" w:rsidRDefault="00DC3D35" w:rsidP="00F659EF">
      <w:pPr>
        <w:numPr>
          <w:ilvl w:val="0"/>
          <w:numId w:val="40"/>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DC3D35" w:rsidRPr="005626DC" w:rsidRDefault="00DC3D35" w:rsidP="00DC3D35">
      <w:pPr>
        <w:spacing w:before="120" w:after="120"/>
        <w:ind w:left="720"/>
        <w:contextualSpacing/>
        <w:jc w:val="both"/>
        <w:rPr>
          <w:rFonts w:ascii="Arial" w:hAnsi="Arial" w:cs="Arial"/>
        </w:rPr>
      </w:pPr>
    </w:p>
    <w:p w:rsidR="00DC3D35" w:rsidRPr="005626DC" w:rsidRDefault="00DC3D35" w:rsidP="00F659EF">
      <w:pPr>
        <w:numPr>
          <w:ilvl w:val="0"/>
          <w:numId w:val="40"/>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DC3D35" w:rsidRPr="005626DC" w:rsidRDefault="00DC3D35" w:rsidP="00DC3D35">
      <w:pPr>
        <w:spacing w:before="120" w:after="120"/>
        <w:ind w:left="720"/>
        <w:contextualSpacing/>
        <w:jc w:val="both"/>
        <w:rPr>
          <w:rFonts w:ascii="Arial" w:hAnsi="Arial" w:cs="Arial"/>
        </w:rPr>
      </w:pPr>
      <w:r w:rsidRPr="005626DC">
        <w:rPr>
          <w:rFonts w:ascii="Arial" w:hAnsi="Arial" w:cs="Arial"/>
        </w:rPr>
        <w:tab/>
      </w:r>
    </w:p>
    <w:p w:rsidR="00DC3D35" w:rsidRPr="005626DC" w:rsidRDefault="00DC3D35" w:rsidP="00F659EF">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DC3D35" w:rsidRPr="005626DC" w:rsidRDefault="00DC3D35" w:rsidP="00DC3D35">
      <w:pPr>
        <w:spacing w:before="120" w:after="120"/>
        <w:ind w:left="720"/>
        <w:contextualSpacing/>
        <w:jc w:val="both"/>
        <w:rPr>
          <w:rFonts w:ascii="Arial" w:hAnsi="Arial" w:cs="Arial"/>
        </w:rPr>
      </w:pPr>
    </w:p>
    <w:p w:rsidR="00DC3D35" w:rsidRPr="005626DC" w:rsidRDefault="00DC3D35" w:rsidP="00DC3D35">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DC3D35" w:rsidRPr="005626DC" w:rsidRDefault="00DC3D35" w:rsidP="00DC3D35">
      <w:pPr>
        <w:spacing w:before="120" w:after="120"/>
        <w:contextualSpacing/>
        <w:jc w:val="both"/>
        <w:rPr>
          <w:rFonts w:ascii="Arial" w:hAnsi="Arial" w:cs="Arial"/>
        </w:rPr>
      </w:pPr>
    </w:p>
    <w:p w:rsidR="00DC3D35" w:rsidRPr="005626DC" w:rsidRDefault="00DC3D35" w:rsidP="00DC3D35">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DC3D35" w:rsidRPr="005626DC" w:rsidRDefault="00DC3D35" w:rsidP="00DC3D35">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DC3D35" w:rsidRPr="005626DC" w:rsidRDefault="00DC3D35" w:rsidP="00DC3D35">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DC3D35" w:rsidRPr="005626DC" w:rsidRDefault="00DC3D35" w:rsidP="00DC3D35">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DC3D35" w:rsidRPr="005626DC" w:rsidRDefault="00DC3D35" w:rsidP="00DC3D35">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DC3D35" w:rsidRPr="005626DC" w:rsidRDefault="00DC3D35" w:rsidP="00DC3D3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DC3D35" w:rsidRPr="005626DC" w:rsidRDefault="00DC3D35" w:rsidP="00DC3D35">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DC3D35" w:rsidRPr="005626DC" w:rsidRDefault="00DC3D35" w:rsidP="00DC3D35">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C3D35" w:rsidRPr="005626DC" w:rsidRDefault="00DC3D35" w:rsidP="00DC3D35">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C3D35" w:rsidRPr="005626DC" w:rsidRDefault="00DC3D35" w:rsidP="00DC3D35">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DC3D35" w:rsidRPr="005626DC" w:rsidRDefault="00DC3D35" w:rsidP="00DC3D35">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DC3D35" w:rsidRPr="005626DC" w:rsidRDefault="00DC3D35" w:rsidP="00DC3D35">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DC3D35" w:rsidRPr="005626DC" w:rsidRDefault="00DC3D35" w:rsidP="00DC3D3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DC3D35" w:rsidRPr="005626DC" w:rsidRDefault="00DC3D35" w:rsidP="00DC3D35">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DC3D35" w:rsidRPr="005626DC" w:rsidRDefault="00DC3D35" w:rsidP="00DC3D3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DC3D35" w:rsidRPr="005626DC" w:rsidRDefault="00DC3D35" w:rsidP="00DC3D35">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DC3D35" w:rsidRPr="005626DC" w:rsidRDefault="00DC3D35" w:rsidP="00DC3D35">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DC3D35" w:rsidRPr="005626DC" w:rsidRDefault="00DC3D35" w:rsidP="00DC3D3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C3D35" w:rsidRPr="005626DC" w:rsidRDefault="00DC3D35" w:rsidP="00DC3D35">
      <w:pPr>
        <w:shd w:val="clear" w:color="auto" w:fill="FFFFFF"/>
        <w:tabs>
          <w:tab w:val="left" w:pos="426"/>
        </w:tabs>
        <w:spacing w:before="120" w:after="120"/>
        <w:ind w:right="-6"/>
        <w:contextualSpacing/>
        <w:jc w:val="both"/>
        <w:rPr>
          <w:rFonts w:ascii="Arial" w:hAnsi="Arial" w:cs="Arial"/>
          <w:lang w:val="es-BO"/>
        </w:rPr>
      </w:pPr>
    </w:p>
    <w:p w:rsidR="00DC3D35" w:rsidRPr="005626DC" w:rsidRDefault="00DC3D35" w:rsidP="00DC3D3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DC3D35" w:rsidRPr="005626DC" w:rsidRDefault="00DC3D35" w:rsidP="00DC3D35">
      <w:pPr>
        <w:spacing w:before="120" w:after="120"/>
        <w:contextualSpacing/>
        <w:jc w:val="both"/>
        <w:rPr>
          <w:rFonts w:ascii="Arial" w:hAnsi="Arial" w:cs="Arial"/>
          <w:lang w:val="es-BO"/>
        </w:rPr>
      </w:pPr>
    </w:p>
    <w:p w:rsidR="00DC3D35" w:rsidRPr="005626DC" w:rsidRDefault="00DC3D35" w:rsidP="00DC3D3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w:t>
      </w:r>
      <w:r w:rsidRPr="005626DC">
        <w:rPr>
          <w:rFonts w:ascii="Arial" w:hAnsi="Arial" w:cs="Arial"/>
          <w:lang w:val="es-BO"/>
        </w:rPr>
        <w:lastRenderedPageBreak/>
        <w:t xml:space="preserve">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DC3D35" w:rsidRPr="005626DC" w:rsidRDefault="00DC3D35" w:rsidP="00DC3D35">
      <w:pPr>
        <w:shd w:val="clear" w:color="auto" w:fill="FFFFFF"/>
        <w:tabs>
          <w:tab w:val="left" w:pos="426"/>
        </w:tabs>
        <w:spacing w:before="120" w:after="120"/>
        <w:ind w:right="-6"/>
        <w:contextualSpacing/>
        <w:jc w:val="both"/>
        <w:rPr>
          <w:rFonts w:ascii="Arial" w:hAnsi="Arial" w:cs="Arial"/>
          <w:lang w:val="es-BO"/>
        </w:rPr>
      </w:pPr>
    </w:p>
    <w:p w:rsidR="00DC3D35" w:rsidRPr="005626DC" w:rsidRDefault="00DC3D35" w:rsidP="00DC3D3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DC3D35" w:rsidRPr="005626DC" w:rsidRDefault="00DC3D35" w:rsidP="00F659EF">
      <w:pPr>
        <w:pStyle w:val="Prrafodelista"/>
        <w:numPr>
          <w:ilvl w:val="0"/>
          <w:numId w:val="42"/>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DC3D35" w:rsidRPr="005626DC" w:rsidRDefault="00DC3D35" w:rsidP="00F659EF">
      <w:pPr>
        <w:numPr>
          <w:ilvl w:val="0"/>
          <w:numId w:val="42"/>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DC3D35" w:rsidRPr="005626DC" w:rsidRDefault="00DC3D35" w:rsidP="00DC3D35">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DC3D35" w:rsidRPr="005626DC" w:rsidRDefault="00DC3D35" w:rsidP="00DC3D35">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C3D35" w:rsidRPr="005626DC" w:rsidRDefault="00DC3D35" w:rsidP="00DC3D35">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DC3D35" w:rsidRPr="005626DC" w:rsidRDefault="00DC3D35" w:rsidP="00DC3D35">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DC3D35" w:rsidRPr="005626DC" w:rsidRDefault="00DC3D35" w:rsidP="00DC3D35">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C3D35" w:rsidRPr="005626DC" w:rsidRDefault="00DC3D35" w:rsidP="00DC3D35">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DC3D35" w:rsidRPr="005626DC" w:rsidRDefault="00DC3D35" w:rsidP="00DC3D35">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DC3D35" w:rsidRPr="005626DC" w:rsidRDefault="00DC3D35" w:rsidP="00F659EF">
      <w:pPr>
        <w:numPr>
          <w:ilvl w:val="0"/>
          <w:numId w:val="38"/>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DC3D35" w:rsidRPr="005626DC" w:rsidRDefault="00DC3D35" w:rsidP="00F659EF">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DC3D35" w:rsidRPr="005626DC" w:rsidRDefault="00DC3D35" w:rsidP="00DC3D35">
      <w:pPr>
        <w:spacing w:before="120" w:after="120"/>
        <w:ind w:left="851"/>
        <w:contextualSpacing/>
        <w:jc w:val="both"/>
        <w:rPr>
          <w:rFonts w:ascii="Arial" w:hAnsi="Arial" w:cs="Arial"/>
          <w:lang w:val="es-ES_tradnl"/>
        </w:rPr>
      </w:pPr>
    </w:p>
    <w:p w:rsidR="00DC3D35" w:rsidRPr="005626DC" w:rsidRDefault="00DC3D35" w:rsidP="00F659EF">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DC3D35" w:rsidRPr="005626DC" w:rsidRDefault="00DC3D35" w:rsidP="00DC3D35">
      <w:pPr>
        <w:spacing w:before="120" w:after="120"/>
        <w:contextualSpacing/>
        <w:jc w:val="both"/>
        <w:rPr>
          <w:rFonts w:ascii="Arial" w:hAnsi="Arial" w:cs="Arial"/>
          <w:lang w:val="es-ES_tradnl"/>
        </w:rPr>
      </w:pPr>
    </w:p>
    <w:p w:rsidR="00DC3D35" w:rsidRPr="005626DC" w:rsidRDefault="00DC3D35" w:rsidP="00DC3D35">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DC3D35" w:rsidRPr="005626DC" w:rsidRDefault="00DC3D35" w:rsidP="00DC3D35">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DC3D35" w:rsidRPr="005626DC" w:rsidRDefault="00DC3D35" w:rsidP="00DC3D35">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DC3D35" w:rsidRPr="005626DC" w:rsidRDefault="00DC3D35" w:rsidP="00DC3D35">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DC3D35" w:rsidRPr="005626DC" w:rsidRDefault="00DC3D35" w:rsidP="00DC3D35">
      <w:pPr>
        <w:spacing w:before="120" w:after="120"/>
        <w:jc w:val="both"/>
        <w:rPr>
          <w:rFonts w:ascii="Arial" w:hAnsi="Arial" w:cs="Arial"/>
          <w:lang w:val="es-ES_tradnl"/>
        </w:rPr>
      </w:pPr>
      <w:r w:rsidRPr="005626DC">
        <w:rPr>
          <w:rFonts w:ascii="Arial" w:hAnsi="Arial" w:cs="Arial"/>
          <w:lang w:val="es-ES_tradnl"/>
        </w:rPr>
        <w:lastRenderedPageBreak/>
        <w:t xml:space="preserve">Si una circunstancia de fuerza mayor o caso fortuito afecta el plazo de entrega o cualquier otra fecha límite de realización, </w:t>
      </w:r>
      <w:r>
        <w:rPr>
          <w:rFonts w:ascii="Arial" w:hAnsi="Arial" w:cs="Arial"/>
          <w:lang w:val="es-ES_tradnl"/>
        </w:rPr>
        <w:t>esa</w:t>
      </w:r>
      <w:r w:rsidRPr="005626DC">
        <w:rPr>
          <w:rFonts w:ascii="Arial" w:hAnsi="Arial" w:cs="Arial"/>
          <w:lang w:val="es-ES_tradnl"/>
        </w:rPr>
        <w:t xml:space="preserve"> fecha límite se prorrogará de conformidad a lo establecido en el presente Contrato.</w:t>
      </w:r>
    </w:p>
    <w:p w:rsidR="00DC3D35" w:rsidRPr="005626DC" w:rsidRDefault="00DC3D35" w:rsidP="00DC3D35">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w:t>
      </w:r>
      <w:r>
        <w:rPr>
          <w:rFonts w:ascii="Arial" w:hAnsi="Arial" w:cs="Arial"/>
          <w:lang w:val="es-ES_tradnl"/>
        </w:rPr>
        <w:t>á</w:t>
      </w:r>
      <w:r w:rsidRPr="005626DC">
        <w:rPr>
          <w:rFonts w:ascii="Arial" w:hAnsi="Arial" w:cs="Arial"/>
          <w:lang w:val="es-ES_tradnl"/>
        </w:rPr>
        <w:t>n independientemente sus respectivas perdidas por lo cual no podrán oponerse este argumento a reclamo por pagos debidos bajo el presente Contrato.</w:t>
      </w:r>
    </w:p>
    <w:p w:rsidR="00DC3D35" w:rsidRPr="005626DC" w:rsidRDefault="00DC3D35" w:rsidP="00DC3D35">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DC3D35" w:rsidRPr="005626DC" w:rsidRDefault="00DC3D35" w:rsidP="00DC3D35">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DC3D35" w:rsidRPr="005626DC" w:rsidRDefault="00DC3D35" w:rsidP="00DC3D35">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DC3D35" w:rsidRPr="005626DC" w:rsidRDefault="00DC3D35" w:rsidP="00DC3D35">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DC3D35" w:rsidRPr="005626DC" w:rsidRDefault="00DC3D35" w:rsidP="00DC3D35">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DC3D35" w:rsidRPr="005626DC" w:rsidRDefault="00DC3D35" w:rsidP="00DC3D35">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DC3D35" w:rsidRPr="005626DC" w:rsidRDefault="00DC3D35" w:rsidP="00DC3D35">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DC3D35" w:rsidRPr="005626DC" w:rsidRDefault="00DC3D35" w:rsidP="00DC3D35">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DC3D35" w:rsidRPr="005626DC" w:rsidRDefault="00DC3D35" w:rsidP="00DC3D35">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DC3D35" w:rsidRPr="005626DC" w:rsidRDefault="00DC3D35" w:rsidP="00F659EF">
      <w:pPr>
        <w:numPr>
          <w:ilvl w:val="0"/>
          <w:numId w:val="37"/>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DC3D35" w:rsidRPr="005626DC" w:rsidRDefault="00DC3D35" w:rsidP="00F659EF">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DC3D35" w:rsidRPr="005626DC" w:rsidRDefault="00DC3D35" w:rsidP="00F659EF">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DC3D35" w:rsidRPr="005626DC" w:rsidRDefault="00DC3D35" w:rsidP="00F659EF">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DC3D35" w:rsidRPr="005626DC" w:rsidRDefault="00DC3D35" w:rsidP="00F659EF">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DC3D35" w:rsidRPr="005626DC" w:rsidRDefault="00DC3D35" w:rsidP="00F659EF">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DC3D35" w:rsidRPr="005626DC" w:rsidRDefault="00DC3D35" w:rsidP="00F659EF">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DC3D35" w:rsidRPr="005626DC" w:rsidRDefault="00DC3D35" w:rsidP="00DC3D35">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DC3D35" w:rsidRPr="005626DC" w:rsidRDefault="00DC3D35" w:rsidP="00DC3D35">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DC3D35" w:rsidRPr="005626DC" w:rsidRDefault="00DC3D35" w:rsidP="00F659EF">
      <w:pPr>
        <w:pStyle w:val="Prrafodelista"/>
        <w:numPr>
          <w:ilvl w:val="0"/>
          <w:numId w:val="43"/>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DC3D35" w:rsidRPr="005626DC" w:rsidRDefault="00DC3D35" w:rsidP="00DC3D35">
      <w:pPr>
        <w:pStyle w:val="Prrafodelista"/>
        <w:spacing w:before="120" w:after="120"/>
        <w:ind w:left="2484"/>
        <w:jc w:val="both"/>
        <w:rPr>
          <w:rFonts w:ascii="Arial" w:hAnsi="Arial" w:cs="Arial"/>
          <w:lang w:val="es-ES_tradnl"/>
        </w:rPr>
      </w:pPr>
    </w:p>
    <w:p w:rsidR="00DC3D35" w:rsidRPr="005626DC" w:rsidRDefault="00DC3D35" w:rsidP="00F659EF">
      <w:pPr>
        <w:pStyle w:val="Prrafodelista"/>
        <w:numPr>
          <w:ilvl w:val="0"/>
          <w:numId w:val="43"/>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DC3D35" w:rsidRPr="005626DC" w:rsidRDefault="00DC3D35" w:rsidP="00DC3D35">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DC3D35" w:rsidRPr="005626DC" w:rsidRDefault="00DC3D35" w:rsidP="00DC3D35">
      <w:pPr>
        <w:pStyle w:val="Prrafodelista"/>
        <w:spacing w:before="120" w:after="120"/>
        <w:ind w:left="1996" w:hanging="1145"/>
        <w:jc w:val="both"/>
        <w:rPr>
          <w:rFonts w:ascii="Arial" w:hAnsi="Arial" w:cs="Arial"/>
          <w:color w:val="000000"/>
        </w:rPr>
      </w:pPr>
    </w:p>
    <w:p w:rsidR="00DC3D35" w:rsidRPr="005626DC" w:rsidRDefault="00DC3D35" w:rsidP="00DC3D35">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DC3D35" w:rsidRPr="005626DC" w:rsidRDefault="00DC3D35" w:rsidP="00DC3D35">
      <w:pPr>
        <w:pStyle w:val="Prrafodelista"/>
        <w:spacing w:before="120" w:after="120"/>
        <w:ind w:left="1996" w:hanging="1145"/>
        <w:jc w:val="both"/>
        <w:rPr>
          <w:rFonts w:ascii="Arial" w:hAnsi="Arial" w:cs="Arial"/>
        </w:rPr>
      </w:pPr>
    </w:p>
    <w:p w:rsidR="00DC3D35" w:rsidRPr="005626DC" w:rsidRDefault="00DC3D35" w:rsidP="00F659EF">
      <w:pPr>
        <w:pStyle w:val="Prrafodelista"/>
        <w:numPr>
          <w:ilvl w:val="2"/>
          <w:numId w:val="45"/>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DC3D35" w:rsidRPr="005626DC" w:rsidRDefault="00DC3D35" w:rsidP="00DC3D35">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DC3D35" w:rsidRPr="005626DC" w:rsidRDefault="00DC3D35" w:rsidP="00DC3D35">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DC3D35" w:rsidRPr="005626DC" w:rsidRDefault="00DC3D35" w:rsidP="00DC3D35">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DC3D35" w:rsidRPr="005626DC" w:rsidRDefault="00DC3D35" w:rsidP="00DC3D35">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DC3D35" w:rsidRPr="005626DC" w:rsidRDefault="00DC3D35" w:rsidP="00DC3D35">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DC3D35" w:rsidRPr="005626DC" w:rsidRDefault="00DC3D35" w:rsidP="00DC3D35">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DC3D35" w:rsidRPr="005626DC" w:rsidRDefault="00DC3D35" w:rsidP="00DC3D35">
      <w:pPr>
        <w:spacing w:before="120" w:after="120"/>
        <w:jc w:val="both"/>
        <w:rPr>
          <w:rFonts w:ascii="Arial" w:hAnsi="Arial" w:cs="Arial"/>
          <w:b/>
          <w:u w:val="single"/>
        </w:rPr>
      </w:pPr>
      <w:r w:rsidRPr="005626DC">
        <w:rPr>
          <w:rFonts w:ascii="Arial" w:hAnsi="Arial" w:cs="Arial"/>
          <w:b/>
          <w:u w:val="single"/>
        </w:rPr>
        <w:t>VIGÉSIMA CUARTA.- (CIERRE DE CONTRATO)</w:t>
      </w:r>
    </w:p>
    <w:p w:rsidR="00DC3D35" w:rsidRPr="005626DC" w:rsidRDefault="00DC3D35" w:rsidP="00DC3D35">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DC3D35" w:rsidRPr="005626DC" w:rsidRDefault="00DC3D35" w:rsidP="00DC3D35">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DC3D35" w:rsidRPr="005626DC" w:rsidRDefault="00DC3D35" w:rsidP="00DC3D35">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DC3D35" w:rsidRPr="005626DC" w:rsidRDefault="00DC3D35" w:rsidP="00DC3D35">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DC3D35" w:rsidRPr="005626DC" w:rsidRDefault="00DC3D35" w:rsidP="00DC3D35">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DC3D35" w:rsidRPr="005626DC" w:rsidRDefault="00DC3D35" w:rsidP="00DC3D35">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C3D35" w:rsidRPr="005626DC" w:rsidRDefault="00DC3D35" w:rsidP="00DC3D35">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DC3D35" w:rsidRPr="005626DC" w:rsidRDefault="00DC3D35" w:rsidP="00DC3D35">
      <w:pPr>
        <w:spacing w:before="120" w:after="120"/>
        <w:rPr>
          <w:rFonts w:ascii="Arial" w:hAnsi="Arial" w:cs="Arial"/>
          <w:i/>
          <w:u w:val="single"/>
          <w:lang w:val="es-ES_tradnl"/>
        </w:rPr>
      </w:pPr>
      <w:r w:rsidRPr="005626DC">
        <w:rPr>
          <w:rFonts w:ascii="Arial" w:hAnsi="Arial" w:cs="Arial"/>
          <w:b/>
          <w:u w:val="single"/>
          <w:lang w:val="es-ES_tradnl"/>
        </w:rPr>
        <w:lastRenderedPageBreak/>
        <w:t>VIGESIMA SÉPTIMA.- (EMBALAJE)</w:t>
      </w:r>
    </w:p>
    <w:p w:rsidR="00DC3D35" w:rsidRPr="005626DC" w:rsidRDefault="00DC3D35" w:rsidP="00DC3D35">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DC3D35" w:rsidRDefault="00DC3D35" w:rsidP="00DC3D35">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DC3D35" w:rsidRDefault="00DC3D35" w:rsidP="00DC3D35">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DC3D35" w:rsidRPr="00243183" w:rsidRDefault="00DC3D35" w:rsidP="00DC3D35">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DC3D35" w:rsidRPr="00243183" w:rsidRDefault="00DC3D35" w:rsidP="00DC3D35">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DC3D35" w:rsidRPr="00243183" w:rsidRDefault="00DC3D35" w:rsidP="00DC3D35">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DC3D35" w:rsidRPr="00243183" w:rsidRDefault="00DC3D35" w:rsidP="00DC3D35">
      <w:pPr>
        <w:spacing w:after="120"/>
        <w:jc w:val="both"/>
        <w:rPr>
          <w:rFonts w:ascii="Arial" w:hAnsi="Arial" w:cs="Arial"/>
          <w:i/>
        </w:rPr>
      </w:pPr>
      <w:r w:rsidRPr="00243183">
        <w:rPr>
          <w:rFonts w:ascii="Arial" w:hAnsi="Arial" w:cs="Arial"/>
          <w:i/>
        </w:rPr>
        <w:t>Originales o fotocopias legalizadas de:</w:t>
      </w:r>
    </w:p>
    <w:p w:rsidR="00DC3D35" w:rsidRPr="00243183" w:rsidRDefault="00DC3D35" w:rsidP="00F659EF">
      <w:pPr>
        <w:numPr>
          <w:ilvl w:val="0"/>
          <w:numId w:val="46"/>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DC3D35" w:rsidRPr="00243183" w:rsidRDefault="00DC3D35" w:rsidP="00F659EF">
      <w:pPr>
        <w:numPr>
          <w:ilvl w:val="0"/>
          <w:numId w:val="46"/>
        </w:numPr>
        <w:ind w:left="1134" w:hanging="283"/>
        <w:jc w:val="both"/>
        <w:rPr>
          <w:rFonts w:ascii="Arial" w:hAnsi="Arial" w:cs="Arial"/>
          <w:i/>
        </w:rPr>
      </w:pPr>
      <w:r w:rsidRPr="00243183">
        <w:rPr>
          <w:rFonts w:ascii="Arial" w:hAnsi="Arial" w:cs="Arial"/>
          <w:i/>
        </w:rPr>
        <w:t>Certificado de  matrícula de inscripción en FUNDEMPRESA.</w:t>
      </w:r>
    </w:p>
    <w:p w:rsidR="00DC3D35" w:rsidRPr="00243183" w:rsidRDefault="00DC3D35" w:rsidP="00F659EF">
      <w:pPr>
        <w:numPr>
          <w:ilvl w:val="0"/>
          <w:numId w:val="46"/>
        </w:numPr>
        <w:ind w:left="1134" w:hanging="283"/>
        <w:jc w:val="both"/>
        <w:rPr>
          <w:rFonts w:ascii="Arial" w:hAnsi="Arial" w:cs="Arial"/>
          <w:i/>
        </w:rPr>
      </w:pPr>
      <w:r w:rsidRPr="00243183">
        <w:rPr>
          <w:rFonts w:ascii="Arial" w:hAnsi="Arial" w:cs="Arial"/>
          <w:i/>
        </w:rPr>
        <w:t>Minuta del Contrato</w:t>
      </w:r>
    </w:p>
    <w:p w:rsidR="00DC3D35" w:rsidRPr="00243183" w:rsidRDefault="00DC3D35" w:rsidP="00DC3D35">
      <w:pPr>
        <w:jc w:val="both"/>
        <w:rPr>
          <w:rFonts w:ascii="Arial" w:hAnsi="Arial" w:cs="Arial"/>
          <w:i/>
        </w:rPr>
      </w:pPr>
      <w:r w:rsidRPr="00243183">
        <w:rPr>
          <w:rFonts w:ascii="Arial" w:hAnsi="Arial" w:cs="Arial"/>
          <w:i/>
        </w:rPr>
        <w:t>Fotocopias simples de:</w:t>
      </w:r>
    </w:p>
    <w:p w:rsidR="00DC3D35" w:rsidRPr="00243183" w:rsidRDefault="00DC3D35" w:rsidP="00F659EF">
      <w:pPr>
        <w:numPr>
          <w:ilvl w:val="0"/>
          <w:numId w:val="46"/>
        </w:numPr>
        <w:ind w:left="1134" w:hanging="283"/>
        <w:jc w:val="both"/>
        <w:rPr>
          <w:rFonts w:ascii="Arial" w:hAnsi="Arial" w:cs="Arial"/>
          <w:i/>
        </w:rPr>
      </w:pPr>
      <w:r w:rsidRPr="00243183">
        <w:rPr>
          <w:rFonts w:ascii="Arial" w:hAnsi="Arial" w:cs="Arial"/>
          <w:i/>
        </w:rPr>
        <w:t>Cédula de identidad del representante legal.  </w:t>
      </w:r>
    </w:p>
    <w:p w:rsidR="00DC3D35" w:rsidRPr="00243183" w:rsidRDefault="00DC3D35" w:rsidP="00F659EF">
      <w:pPr>
        <w:numPr>
          <w:ilvl w:val="0"/>
          <w:numId w:val="46"/>
        </w:numPr>
        <w:ind w:left="1134" w:hanging="283"/>
        <w:jc w:val="both"/>
        <w:rPr>
          <w:rFonts w:ascii="Arial" w:hAnsi="Arial" w:cs="Arial"/>
          <w:i/>
        </w:rPr>
      </w:pPr>
      <w:r w:rsidRPr="00243183">
        <w:rPr>
          <w:rFonts w:ascii="Arial" w:hAnsi="Arial" w:cs="Arial"/>
          <w:i/>
        </w:rPr>
        <w:t xml:space="preserve">Escritura  de constitución de la empresa.  </w:t>
      </w:r>
    </w:p>
    <w:p w:rsidR="00DC3D35" w:rsidRPr="00243183" w:rsidRDefault="00DC3D35" w:rsidP="00F659EF">
      <w:pPr>
        <w:numPr>
          <w:ilvl w:val="0"/>
          <w:numId w:val="46"/>
        </w:numPr>
        <w:spacing w:after="120"/>
        <w:ind w:left="1134" w:hanging="283"/>
        <w:jc w:val="both"/>
        <w:rPr>
          <w:rFonts w:ascii="Arial" w:hAnsi="Arial" w:cs="Arial"/>
          <w:i/>
        </w:rPr>
      </w:pPr>
      <w:r w:rsidRPr="00243183">
        <w:rPr>
          <w:rFonts w:ascii="Arial" w:hAnsi="Arial" w:cs="Arial"/>
          <w:i/>
        </w:rPr>
        <w:t xml:space="preserve">Garantía de cumplimiento de contrato </w:t>
      </w:r>
    </w:p>
    <w:p w:rsidR="00DC3D35" w:rsidRPr="00243183" w:rsidRDefault="00DC3D35" w:rsidP="00DC3D35">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DC3D35" w:rsidRPr="005626DC" w:rsidRDefault="00DC3D35" w:rsidP="00DC3D35">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DC3D35" w:rsidRPr="005626DC" w:rsidRDefault="00DC3D35" w:rsidP="00DC3D35">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DC3D35" w:rsidRPr="005626DC" w:rsidRDefault="00DC3D35" w:rsidP="00DC3D35">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DC3D35" w:rsidRPr="005626DC" w:rsidRDefault="00DC3D35" w:rsidP="00DC3D35">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DC3D35" w:rsidRDefault="00DC3D35" w:rsidP="00DC3D35">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DC3D35" w:rsidRDefault="00DC3D35" w:rsidP="00DC3D35">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DC3D35" w:rsidTr="00DC3D35">
        <w:tc>
          <w:tcPr>
            <w:tcW w:w="4470" w:type="dxa"/>
          </w:tcPr>
          <w:p w:rsidR="00DC3D35" w:rsidRDefault="00DC3D35" w:rsidP="00861DCA">
            <w:pPr>
              <w:jc w:val="both"/>
              <w:rPr>
                <w:rFonts w:ascii="Arial" w:hAnsi="Arial" w:cs="Arial"/>
              </w:rPr>
            </w:pPr>
            <w:r>
              <w:rPr>
                <w:rFonts w:ascii="Arial" w:hAnsi="Arial" w:cs="Arial"/>
              </w:rPr>
              <w:t xml:space="preserve">         Lic. __________________</w:t>
            </w:r>
          </w:p>
        </w:tc>
        <w:tc>
          <w:tcPr>
            <w:tcW w:w="4653" w:type="dxa"/>
          </w:tcPr>
          <w:p w:rsidR="00DC3D35" w:rsidRDefault="00DC3D35" w:rsidP="00861DCA">
            <w:pPr>
              <w:jc w:val="both"/>
              <w:rPr>
                <w:rFonts w:ascii="Arial" w:hAnsi="Arial" w:cs="Arial"/>
              </w:rPr>
            </w:pPr>
            <w:r>
              <w:rPr>
                <w:rFonts w:ascii="Arial" w:hAnsi="Arial" w:cs="Arial"/>
              </w:rPr>
              <w:t xml:space="preserve">          Sr. ____________________________</w:t>
            </w:r>
          </w:p>
        </w:tc>
      </w:tr>
      <w:tr w:rsidR="00DC3D35" w:rsidTr="00DC3D35">
        <w:tc>
          <w:tcPr>
            <w:tcW w:w="4470" w:type="dxa"/>
          </w:tcPr>
          <w:p w:rsidR="00DC3D35" w:rsidRDefault="00DC3D35" w:rsidP="00861DCA">
            <w:pPr>
              <w:jc w:val="both"/>
              <w:rPr>
                <w:rFonts w:ascii="Arial" w:hAnsi="Arial" w:cs="Arial"/>
                <w:i/>
              </w:rPr>
            </w:pPr>
            <w:r>
              <w:rPr>
                <w:rFonts w:ascii="Arial" w:hAnsi="Arial" w:cs="Arial"/>
                <w:i/>
              </w:rPr>
              <w:t xml:space="preserve">                       cargo</w:t>
            </w:r>
          </w:p>
          <w:p w:rsidR="00DC3D35" w:rsidRDefault="00DC3D35" w:rsidP="00861DCA">
            <w:pPr>
              <w:jc w:val="both"/>
              <w:rPr>
                <w:rFonts w:ascii="Arial" w:hAnsi="Arial" w:cs="Arial"/>
                <w:b/>
              </w:rPr>
            </w:pPr>
            <w:r>
              <w:rPr>
                <w:rFonts w:ascii="Arial" w:hAnsi="Arial" w:cs="Arial"/>
                <w:b/>
              </w:rPr>
              <w:t>YPFB</w:t>
            </w:r>
          </w:p>
          <w:p w:rsidR="00DC3D35" w:rsidRPr="00F310DD" w:rsidRDefault="00DC3D35" w:rsidP="00861DCA">
            <w:pPr>
              <w:rPr>
                <w:rFonts w:ascii="Arial" w:hAnsi="Arial" w:cs="Arial"/>
                <w:b/>
              </w:rPr>
            </w:pPr>
            <w:r w:rsidRPr="00F310DD">
              <w:rPr>
                <w:rFonts w:ascii="Arial" w:hAnsi="Arial" w:cs="Arial"/>
                <w:b/>
              </w:rPr>
              <w:t>ENTIDAD</w:t>
            </w:r>
          </w:p>
        </w:tc>
        <w:tc>
          <w:tcPr>
            <w:tcW w:w="4653" w:type="dxa"/>
          </w:tcPr>
          <w:p w:rsidR="00DC3D35" w:rsidRDefault="00DC3D35" w:rsidP="00861DCA">
            <w:pPr>
              <w:jc w:val="both"/>
              <w:rPr>
                <w:rFonts w:ascii="Arial" w:hAnsi="Arial" w:cs="Arial"/>
                <w:i/>
              </w:rPr>
            </w:pPr>
            <w:r>
              <w:rPr>
                <w:rFonts w:ascii="Arial" w:hAnsi="Arial" w:cs="Arial"/>
                <w:i/>
              </w:rPr>
              <w:t xml:space="preserve">                         Nombre empresa</w:t>
            </w:r>
          </w:p>
          <w:p w:rsidR="00DC3D35" w:rsidRPr="00F310DD" w:rsidRDefault="00DC3D35" w:rsidP="00861DCA">
            <w:pPr>
              <w:jc w:val="both"/>
              <w:rPr>
                <w:rFonts w:ascii="Arial" w:hAnsi="Arial" w:cs="Arial"/>
                <w:b/>
              </w:rPr>
            </w:pPr>
            <w:r w:rsidRPr="00F310DD">
              <w:rPr>
                <w:rFonts w:ascii="Arial" w:hAnsi="Arial" w:cs="Arial"/>
                <w:b/>
              </w:rPr>
              <w:t>PROVEEDOR</w:t>
            </w:r>
          </w:p>
        </w:tc>
      </w:tr>
    </w:tbl>
    <w:p w:rsidR="00DC3D35" w:rsidRPr="005626DC" w:rsidRDefault="00DC3D35" w:rsidP="00DC3D35">
      <w:pPr>
        <w:jc w:val="both"/>
        <w:rPr>
          <w:rFonts w:ascii="Arial" w:hAnsi="Arial" w:cs="Arial"/>
        </w:rPr>
      </w:pPr>
    </w:p>
    <w:p w:rsidR="00DC3D35" w:rsidRPr="005626DC" w:rsidRDefault="00DC3D35" w:rsidP="00DC3D35">
      <w:pPr>
        <w:jc w:val="both"/>
        <w:rPr>
          <w:rFonts w:ascii="Arial" w:hAnsi="Arial" w:cs="Arial"/>
        </w:rPr>
      </w:pPr>
    </w:p>
    <w:p w:rsidR="00DC3D35" w:rsidRPr="005626DC" w:rsidRDefault="00DC3D35" w:rsidP="00DC3D35">
      <w:pPr>
        <w:jc w:val="both"/>
        <w:rPr>
          <w:rFonts w:ascii="Arial" w:hAnsi="Arial" w:cs="Arial"/>
        </w:rPr>
      </w:pPr>
    </w:p>
    <w:p w:rsidR="00DC3D35" w:rsidRPr="005626DC" w:rsidRDefault="00DC3D35" w:rsidP="00DC3D35">
      <w:pPr>
        <w:jc w:val="both"/>
        <w:rPr>
          <w:rFonts w:ascii="Arial" w:hAnsi="Arial" w:cs="Aria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DC3D35">
      <w:pgSz w:w="12242" w:h="15842" w:code="1"/>
      <w:pgMar w:top="533"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9EF" w:rsidRDefault="00F659EF">
      <w:r>
        <w:separator/>
      </w:r>
    </w:p>
  </w:endnote>
  <w:endnote w:type="continuationSeparator" w:id="0">
    <w:p w:rsidR="00F659EF" w:rsidRDefault="00F65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861DCA" w:rsidRDefault="00861DCA">
        <w:pPr>
          <w:pStyle w:val="Piedepgina"/>
          <w:jc w:val="right"/>
        </w:pPr>
        <w:r>
          <w:fldChar w:fldCharType="begin"/>
        </w:r>
        <w:r>
          <w:instrText>PAGE   \* MERGEFORMAT</w:instrText>
        </w:r>
        <w:r>
          <w:fldChar w:fldCharType="separate"/>
        </w:r>
        <w:r w:rsidR="00697ADF">
          <w:rPr>
            <w:noProof/>
          </w:rPr>
          <w:t>2</w:t>
        </w:r>
        <w:r>
          <w:fldChar w:fldCharType="end"/>
        </w:r>
      </w:p>
    </w:sdtContent>
  </w:sdt>
  <w:p w:rsidR="00861DCA" w:rsidRDefault="00861DCA"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861DCA" w:rsidRDefault="00861DCA" w:rsidP="00AC3212">
        <w:pPr>
          <w:pStyle w:val="Piedepgina"/>
          <w:jc w:val="right"/>
        </w:pPr>
        <w:r>
          <w:fldChar w:fldCharType="begin"/>
        </w:r>
        <w:r>
          <w:instrText>PAGE   \* MERGEFORMAT</w:instrText>
        </w:r>
        <w:r>
          <w:fldChar w:fldCharType="separate"/>
        </w:r>
        <w:r w:rsidR="00697ADF">
          <w:rPr>
            <w:noProof/>
          </w:rPr>
          <w:t>1</w:t>
        </w:r>
        <w:r>
          <w:fldChar w:fldCharType="end"/>
        </w:r>
      </w:p>
    </w:sdtContent>
  </w:sdt>
  <w:p w:rsidR="00861DCA" w:rsidRDefault="00861D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9EF" w:rsidRDefault="00F659EF">
      <w:r>
        <w:separator/>
      </w:r>
    </w:p>
  </w:footnote>
  <w:footnote w:type="continuationSeparator" w:id="0">
    <w:p w:rsidR="00F659EF" w:rsidRDefault="00F659EF">
      <w:r>
        <w:continuationSeparator/>
      </w:r>
    </w:p>
  </w:footnote>
  <w:footnote w:id="1">
    <w:p w:rsidR="00861DCA" w:rsidRDefault="00861DCA" w:rsidP="008476D7">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9C72FC2"/>
    <w:multiLevelType w:val="hybridMultilevel"/>
    <w:tmpl w:val="AD4CEF1C"/>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B3167"/>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2811102"/>
    <w:multiLevelType w:val="hybridMultilevel"/>
    <w:tmpl w:val="9DA8CF52"/>
    <w:lvl w:ilvl="0" w:tplc="0C0A0011">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44"/>
  </w:num>
  <w:num w:numId="4">
    <w:abstractNumId w:val="10"/>
  </w:num>
  <w:num w:numId="5">
    <w:abstractNumId w:val="28"/>
  </w:num>
  <w:num w:numId="6">
    <w:abstractNumId w:val="30"/>
  </w:num>
  <w:num w:numId="7">
    <w:abstractNumId w:val="0"/>
  </w:num>
  <w:num w:numId="8">
    <w:abstractNumId w:val="49"/>
  </w:num>
  <w:num w:numId="9">
    <w:abstractNumId w:val="52"/>
  </w:num>
  <w:num w:numId="10">
    <w:abstractNumId w:val="11"/>
  </w:num>
  <w:num w:numId="11">
    <w:abstractNumId w:val="37"/>
  </w:num>
  <w:num w:numId="12">
    <w:abstractNumId w:val="39"/>
  </w:num>
  <w:num w:numId="13">
    <w:abstractNumId w:val="4"/>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9"/>
  </w:num>
  <w:num w:numId="18">
    <w:abstractNumId w:val="40"/>
  </w:num>
  <w:num w:numId="19">
    <w:abstractNumId w:val="33"/>
  </w:num>
  <w:num w:numId="20">
    <w:abstractNumId w:val="46"/>
  </w:num>
  <w:num w:numId="21">
    <w:abstractNumId w:val="27"/>
  </w:num>
  <w:num w:numId="22">
    <w:abstractNumId w:val="26"/>
  </w:num>
  <w:num w:numId="23">
    <w:abstractNumId w:val="38"/>
  </w:num>
  <w:num w:numId="24">
    <w:abstractNumId w:val="34"/>
  </w:num>
  <w:num w:numId="25">
    <w:abstractNumId w:val="7"/>
  </w:num>
  <w:num w:numId="26">
    <w:abstractNumId w:val="22"/>
  </w:num>
  <w:num w:numId="27">
    <w:abstractNumId w:val="13"/>
  </w:num>
  <w:num w:numId="28">
    <w:abstractNumId w:val="31"/>
  </w:num>
  <w:num w:numId="29">
    <w:abstractNumId w:val="53"/>
  </w:num>
  <w:num w:numId="30">
    <w:abstractNumId w:val="1"/>
  </w:num>
  <w:num w:numId="31">
    <w:abstractNumId w:val="12"/>
  </w:num>
  <w:num w:numId="32">
    <w:abstractNumId w:val="43"/>
  </w:num>
  <w:num w:numId="33">
    <w:abstractNumId w:val="50"/>
  </w:num>
  <w:num w:numId="34">
    <w:abstractNumId w:val="17"/>
  </w:num>
  <w:num w:numId="35">
    <w:abstractNumId w:val="25"/>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41"/>
  </w:num>
  <w:num w:numId="41">
    <w:abstractNumId w:val="45"/>
  </w:num>
  <w:num w:numId="42">
    <w:abstractNumId w:val="51"/>
  </w:num>
  <w:num w:numId="43">
    <w:abstractNumId w:val="8"/>
  </w:num>
  <w:num w:numId="44">
    <w:abstractNumId w:val="35"/>
  </w:num>
  <w:num w:numId="45">
    <w:abstractNumId w:val="21"/>
  </w:num>
  <w:num w:numId="46">
    <w:abstractNumId w:val="42"/>
  </w:num>
  <w:num w:numId="47">
    <w:abstractNumId w:val="3"/>
  </w:num>
  <w:num w:numId="48">
    <w:abstractNumId w:val="36"/>
  </w:num>
  <w:num w:numId="49">
    <w:abstractNumId w:val="48"/>
  </w:num>
  <w:num w:numId="50">
    <w:abstractNumId w:val="47"/>
  </w:num>
  <w:num w:numId="51">
    <w:abstractNumId w:val="14"/>
  </w:num>
  <w:num w:numId="52">
    <w:abstractNumId w:val="29"/>
  </w:num>
  <w:num w:numId="53">
    <w:abstractNumId w:val="32"/>
  </w:num>
  <w:num w:numId="54">
    <w:abstractNumId w:val="24"/>
  </w:num>
  <w:num w:numId="55">
    <w:abstractNumId w:val="1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4C"/>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2B8"/>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97ADF"/>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2E1"/>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1ED"/>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6D7"/>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1DCA"/>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68A"/>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080"/>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6E45"/>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5A6"/>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21C"/>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5F11"/>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35"/>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311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9EF"/>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Segund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63496567">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59977875">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3.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8FCFD-0F50-4F73-93B5-28CE9CD17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48</Pages>
  <Words>15822</Words>
  <Characters>90188</Characters>
  <Application>Microsoft Office Word</Application>
  <DocSecurity>0</DocSecurity>
  <Lines>751</Lines>
  <Paragraphs>211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105799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Carola Guevara Zarate</cp:lastModifiedBy>
  <cp:revision>30</cp:revision>
  <cp:lastPrinted>2018-07-05T20:19:00Z</cp:lastPrinted>
  <dcterms:created xsi:type="dcterms:W3CDTF">2018-05-25T14:47:00Z</dcterms:created>
  <dcterms:modified xsi:type="dcterms:W3CDTF">2018-07-05T20:28:00Z</dcterms:modified>
</cp:coreProperties>
</file>