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7A40E8"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63341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341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84A18" w:rsidRDefault="00284A18" w:rsidP="0056607D">
                            <w:pPr>
                              <w:rPr>
                                <w:b/>
                              </w:rPr>
                            </w:pPr>
                          </w:p>
                          <w:p w:rsidR="00284A18" w:rsidRPr="00786F34" w:rsidRDefault="00284A18"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284A18" w:rsidRPr="008F17CF" w:rsidRDefault="00284A18" w:rsidP="0056607D">
                            <w:pPr>
                              <w:rPr>
                                <w:rFonts w:ascii="Century Gothic" w:hAnsi="Century Gothic"/>
                                <w:b/>
                              </w:rPr>
                            </w:pPr>
                          </w:p>
                          <w:p w:rsidR="00284A18" w:rsidRPr="008F17CF" w:rsidRDefault="00284A18"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284A18" w:rsidRPr="008F17CF" w:rsidRDefault="00284A18" w:rsidP="0075488C">
                            <w:pPr>
                              <w:jc w:val="center"/>
                              <w:rPr>
                                <w:rFonts w:ascii="Century Gothic" w:hAnsi="Century Gothic"/>
                                <w:b/>
                              </w:rPr>
                            </w:pPr>
                          </w:p>
                          <w:p w:rsidR="00284A18" w:rsidRDefault="00284A18" w:rsidP="00631500">
                            <w:pPr>
                              <w:jc w:val="center"/>
                              <w:rPr>
                                <w:rFonts w:ascii="Century Gothic" w:hAnsi="Century Gothic" w:cs="Arial"/>
                                <w:b/>
                                <w:color w:val="0F243E"/>
                                <w:sz w:val="32"/>
                                <w:szCs w:val="32"/>
                                <w:lang w:val="es-MX"/>
                              </w:rPr>
                            </w:pPr>
                          </w:p>
                          <w:p w:rsidR="00284A18" w:rsidRPr="00786F34" w:rsidRDefault="00284A1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284A18" w:rsidRPr="00786F34" w:rsidRDefault="00284A1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284A18" w:rsidRDefault="00284A18" w:rsidP="00631500">
                            <w:pPr>
                              <w:jc w:val="center"/>
                              <w:rPr>
                                <w:rFonts w:ascii="Century Gothic" w:hAnsi="Century Gothic" w:cs="Arial"/>
                                <w:b/>
                                <w:color w:val="0F243E"/>
                                <w:sz w:val="32"/>
                                <w:szCs w:val="32"/>
                              </w:rPr>
                            </w:pPr>
                          </w:p>
                          <w:p w:rsidR="00284A18" w:rsidRPr="00786F34" w:rsidRDefault="00284A1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284A18" w:rsidRPr="00786F34" w:rsidRDefault="00284A1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284A18" w:rsidRDefault="00284A18" w:rsidP="00631500">
                            <w:pPr>
                              <w:ind w:left="142"/>
                              <w:jc w:val="center"/>
                              <w:rPr>
                                <w:rFonts w:ascii="Century Gothic" w:hAnsi="Century Gothic" w:cs="Arial"/>
                                <w:b/>
                                <w:color w:val="0F243E"/>
                                <w:sz w:val="32"/>
                                <w:szCs w:val="32"/>
                              </w:rPr>
                            </w:pPr>
                          </w:p>
                          <w:p w:rsidR="00284A18" w:rsidRDefault="00284A18" w:rsidP="00631500">
                            <w:pPr>
                              <w:ind w:left="142"/>
                              <w:jc w:val="center"/>
                              <w:rPr>
                                <w:rFonts w:ascii="Century Gothic" w:hAnsi="Century Gothic" w:cs="Arial"/>
                                <w:b/>
                                <w:color w:val="0F243E"/>
                                <w:sz w:val="32"/>
                                <w:szCs w:val="32"/>
                              </w:rPr>
                            </w:pPr>
                          </w:p>
                          <w:p w:rsidR="00284A18" w:rsidRPr="00964014" w:rsidRDefault="00284A18" w:rsidP="00110229">
                            <w:pPr>
                              <w:autoSpaceDE w:val="0"/>
                              <w:autoSpaceDN w:val="0"/>
                              <w:adjustRightInd w:val="0"/>
                              <w:jc w:val="center"/>
                              <w:rPr>
                                <w:rFonts w:ascii="Century Gothic" w:hAnsi="Century Gothic" w:cs="Century Gothic"/>
                                <w:b/>
                                <w:bCs/>
                                <w:sz w:val="28"/>
                                <w:szCs w:val="28"/>
                              </w:rPr>
                            </w:pPr>
                            <w:r w:rsidRPr="00964014">
                              <w:rPr>
                                <w:rFonts w:ascii="Century Gothic" w:hAnsi="Century Gothic" w:cs="Century Gothic"/>
                                <w:b/>
                                <w:bCs/>
                                <w:sz w:val="28"/>
                                <w:szCs w:val="28"/>
                              </w:rPr>
                              <w:t xml:space="preserve">OBJETO: SERVICIO </w:t>
                            </w:r>
                            <w:r>
                              <w:rPr>
                                <w:rFonts w:ascii="Century Gothic" w:hAnsi="Century Gothic" w:cs="Century Gothic"/>
                                <w:b/>
                                <w:bCs/>
                                <w:sz w:val="28"/>
                                <w:szCs w:val="28"/>
                              </w:rPr>
                              <w:t>ATENCION REFRIGERIO Y CAFETERIA OFICINA CENTRAL Y EDIFICIO CORPORATIVO DE YPFB LA PAZ – GESTION 2019</w:t>
                            </w:r>
                          </w:p>
                          <w:p w:rsidR="00284A18" w:rsidRPr="00964014" w:rsidRDefault="00284A18" w:rsidP="00110229">
                            <w:pPr>
                              <w:autoSpaceDE w:val="0"/>
                              <w:autoSpaceDN w:val="0"/>
                              <w:adjustRightInd w:val="0"/>
                              <w:ind w:left="2127"/>
                              <w:jc w:val="center"/>
                              <w:rPr>
                                <w:rFonts w:ascii="Century Gothic" w:hAnsi="Century Gothic" w:cs="Century Gothic"/>
                                <w:b/>
                                <w:bCs/>
                                <w:sz w:val="28"/>
                                <w:szCs w:val="28"/>
                              </w:rPr>
                            </w:pPr>
                          </w:p>
                          <w:p w:rsidR="00284A18" w:rsidRPr="00D90515" w:rsidRDefault="00284A18" w:rsidP="00110229">
                            <w:pPr>
                              <w:autoSpaceDE w:val="0"/>
                              <w:autoSpaceDN w:val="0"/>
                              <w:adjustRightInd w:val="0"/>
                              <w:jc w:val="center"/>
                              <w:rPr>
                                <w:rFonts w:ascii="Century Gothic" w:hAnsi="Century Gothic"/>
                                <w:b/>
                                <w:sz w:val="28"/>
                                <w:szCs w:val="28"/>
                              </w:rPr>
                            </w:pPr>
                            <w:r w:rsidRPr="00D90515">
                              <w:rPr>
                                <w:rFonts w:ascii="Century Gothic" w:hAnsi="Century Gothic" w:cs="Century Gothic"/>
                                <w:b/>
                                <w:bCs/>
                                <w:sz w:val="28"/>
                                <w:szCs w:val="28"/>
                              </w:rPr>
                              <w:t xml:space="preserve">CÓDIGO: </w:t>
                            </w:r>
                            <w:r w:rsidRPr="00D90515">
                              <w:rPr>
                                <w:rFonts w:ascii="Century Gothic" w:hAnsi="Century Gothic" w:cs="Tahoma"/>
                                <w:b/>
                                <w:bCs/>
                                <w:color w:val="000000"/>
                                <w:sz w:val="28"/>
                                <w:szCs w:val="28"/>
                                <w:shd w:val="clear" w:color="auto" w:fill="FFFFFF"/>
                              </w:rPr>
                              <w:t>DCO-EPNE-GAFC-</w:t>
                            </w:r>
                            <w:r w:rsidR="00356409">
                              <w:rPr>
                                <w:rFonts w:ascii="Century Gothic" w:hAnsi="Century Gothic" w:cs="Tahoma"/>
                                <w:b/>
                                <w:bCs/>
                                <w:color w:val="000000"/>
                                <w:sz w:val="28"/>
                                <w:szCs w:val="28"/>
                                <w:shd w:val="clear" w:color="auto" w:fill="FFFFFF"/>
                              </w:rPr>
                              <w:t>59</w:t>
                            </w:r>
                            <w:r w:rsidRPr="00D90515">
                              <w:rPr>
                                <w:rFonts w:ascii="Century Gothic" w:hAnsi="Century Gothic" w:cs="Tahoma"/>
                                <w:b/>
                                <w:bCs/>
                                <w:color w:val="000000"/>
                                <w:sz w:val="28"/>
                                <w:szCs w:val="28"/>
                                <w:shd w:val="clear" w:color="auto" w:fill="FFFFFF"/>
                              </w:rPr>
                              <w:t>-19</w:t>
                            </w:r>
                          </w:p>
                          <w:p w:rsidR="00284A18" w:rsidRPr="00D90515" w:rsidRDefault="00284A18" w:rsidP="0075488C">
                            <w:pPr>
                              <w:pStyle w:val="Textodebloque"/>
                              <w:rPr>
                                <w:rFonts w:ascii="Century Gothic" w:hAnsi="Century Gothic"/>
                                <w:b/>
                                <w:color w:val="0F243E"/>
                                <w:sz w:val="20"/>
                              </w:rPr>
                            </w:pPr>
                          </w:p>
                          <w:p w:rsidR="00284A18" w:rsidRPr="00241AE7" w:rsidRDefault="00284A18" w:rsidP="0075488C">
                            <w:pPr>
                              <w:pStyle w:val="Textodebloque"/>
                              <w:rPr>
                                <w:rFonts w:ascii="Century Gothic" w:hAnsi="Century Gothic"/>
                                <w:b/>
                                <w:color w:val="0F243E"/>
                                <w:sz w:val="20"/>
                                <w:lang w:val="es-ES_tradnl"/>
                              </w:rPr>
                            </w:pPr>
                          </w:p>
                          <w:p w:rsidR="00284A18" w:rsidRPr="008F17CF" w:rsidRDefault="00284A18" w:rsidP="0075488C">
                            <w:pPr>
                              <w:pStyle w:val="Textodebloque"/>
                              <w:rPr>
                                <w:rFonts w:ascii="Century Gothic" w:hAnsi="Century Gothic"/>
                                <w:b/>
                                <w:sz w:val="20"/>
                              </w:rPr>
                            </w:pPr>
                          </w:p>
                          <w:p w:rsidR="00284A18" w:rsidRPr="008F17CF" w:rsidRDefault="00284A18"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49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">
                <v:shadow on="t" color="#333" offset="6pt,6pt"/>
                <v:textbox>
                  <w:txbxContent>
                    <w:p w:rsidR="00284A18" w:rsidRDefault="00284A18" w:rsidP="0056607D">
                      <w:pPr>
                        <w:rPr>
                          <w:b/>
                        </w:rPr>
                      </w:pPr>
                    </w:p>
                    <w:p w:rsidR="00284A18" w:rsidRPr="00786F34" w:rsidRDefault="00284A18"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284A18" w:rsidRPr="008F17CF" w:rsidRDefault="00284A18" w:rsidP="0056607D">
                      <w:pPr>
                        <w:rPr>
                          <w:rFonts w:ascii="Century Gothic" w:hAnsi="Century Gothic"/>
                          <w:b/>
                        </w:rPr>
                      </w:pPr>
                    </w:p>
                    <w:p w:rsidR="00284A18" w:rsidRPr="008F17CF" w:rsidRDefault="00284A18"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284A18" w:rsidRPr="008F17CF" w:rsidRDefault="00284A18" w:rsidP="0075488C">
                      <w:pPr>
                        <w:jc w:val="center"/>
                        <w:rPr>
                          <w:rFonts w:ascii="Century Gothic" w:hAnsi="Century Gothic"/>
                          <w:b/>
                        </w:rPr>
                      </w:pPr>
                    </w:p>
                    <w:p w:rsidR="00284A18" w:rsidRDefault="00284A18" w:rsidP="00631500">
                      <w:pPr>
                        <w:jc w:val="center"/>
                        <w:rPr>
                          <w:rFonts w:ascii="Century Gothic" w:hAnsi="Century Gothic" w:cs="Arial"/>
                          <w:b/>
                          <w:color w:val="0F243E"/>
                          <w:sz w:val="32"/>
                          <w:szCs w:val="32"/>
                          <w:lang w:val="es-MX"/>
                        </w:rPr>
                      </w:pPr>
                    </w:p>
                    <w:p w:rsidR="00284A18" w:rsidRPr="00786F34" w:rsidRDefault="00284A1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284A18" w:rsidRPr="00786F34" w:rsidRDefault="00284A1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284A18" w:rsidRDefault="00284A18" w:rsidP="00631500">
                      <w:pPr>
                        <w:jc w:val="center"/>
                        <w:rPr>
                          <w:rFonts w:ascii="Century Gothic" w:hAnsi="Century Gothic" w:cs="Arial"/>
                          <w:b/>
                          <w:color w:val="0F243E"/>
                          <w:sz w:val="32"/>
                          <w:szCs w:val="32"/>
                        </w:rPr>
                      </w:pPr>
                    </w:p>
                    <w:p w:rsidR="00284A18" w:rsidRPr="00786F34" w:rsidRDefault="00284A1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284A18" w:rsidRPr="00786F34" w:rsidRDefault="00284A1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284A18" w:rsidRDefault="00284A18" w:rsidP="00631500">
                      <w:pPr>
                        <w:ind w:left="142"/>
                        <w:jc w:val="center"/>
                        <w:rPr>
                          <w:rFonts w:ascii="Century Gothic" w:hAnsi="Century Gothic" w:cs="Arial"/>
                          <w:b/>
                          <w:color w:val="0F243E"/>
                          <w:sz w:val="32"/>
                          <w:szCs w:val="32"/>
                        </w:rPr>
                      </w:pPr>
                    </w:p>
                    <w:p w:rsidR="00284A18" w:rsidRDefault="00284A18" w:rsidP="00631500">
                      <w:pPr>
                        <w:ind w:left="142"/>
                        <w:jc w:val="center"/>
                        <w:rPr>
                          <w:rFonts w:ascii="Century Gothic" w:hAnsi="Century Gothic" w:cs="Arial"/>
                          <w:b/>
                          <w:color w:val="0F243E"/>
                          <w:sz w:val="32"/>
                          <w:szCs w:val="32"/>
                        </w:rPr>
                      </w:pPr>
                    </w:p>
                    <w:p w:rsidR="00284A18" w:rsidRPr="00964014" w:rsidRDefault="00284A18" w:rsidP="00110229">
                      <w:pPr>
                        <w:autoSpaceDE w:val="0"/>
                        <w:autoSpaceDN w:val="0"/>
                        <w:adjustRightInd w:val="0"/>
                        <w:jc w:val="center"/>
                        <w:rPr>
                          <w:rFonts w:ascii="Century Gothic" w:hAnsi="Century Gothic" w:cs="Century Gothic"/>
                          <w:b/>
                          <w:bCs/>
                          <w:sz w:val="28"/>
                          <w:szCs w:val="28"/>
                        </w:rPr>
                      </w:pPr>
                      <w:r w:rsidRPr="00964014">
                        <w:rPr>
                          <w:rFonts w:ascii="Century Gothic" w:hAnsi="Century Gothic" w:cs="Century Gothic"/>
                          <w:b/>
                          <w:bCs/>
                          <w:sz w:val="28"/>
                          <w:szCs w:val="28"/>
                        </w:rPr>
                        <w:t xml:space="preserve">OBJETO: SERVICIO </w:t>
                      </w:r>
                      <w:r>
                        <w:rPr>
                          <w:rFonts w:ascii="Century Gothic" w:hAnsi="Century Gothic" w:cs="Century Gothic"/>
                          <w:b/>
                          <w:bCs/>
                          <w:sz w:val="28"/>
                          <w:szCs w:val="28"/>
                        </w:rPr>
                        <w:t>ATENCION REFRIGERIO Y CAFETERIA OFICINA CENTRAL Y EDIFICIO CORPORATIVO DE YPFB LA PAZ – GESTION 2019</w:t>
                      </w:r>
                    </w:p>
                    <w:p w:rsidR="00284A18" w:rsidRPr="00964014" w:rsidRDefault="00284A18" w:rsidP="00110229">
                      <w:pPr>
                        <w:autoSpaceDE w:val="0"/>
                        <w:autoSpaceDN w:val="0"/>
                        <w:adjustRightInd w:val="0"/>
                        <w:ind w:left="2127"/>
                        <w:jc w:val="center"/>
                        <w:rPr>
                          <w:rFonts w:ascii="Century Gothic" w:hAnsi="Century Gothic" w:cs="Century Gothic"/>
                          <w:b/>
                          <w:bCs/>
                          <w:sz w:val="28"/>
                          <w:szCs w:val="28"/>
                        </w:rPr>
                      </w:pPr>
                    </w:p>
                    <w:p w:rsidR="00284A18" w:rsidRPr="00D90515" w:rsidRDefault="00284A18" w:rsidP="00110229">
                      <w:pPr>
                        <w:autoSpaceDE w:val="0"/>
                        <w:autoSpaceDN w:val="0"/>
                        <w:adjustRightInd w:val="0"/>
                        <w:jc w:val="center"/>
                        <w:rPr>
                          <w:rFonts w:ascii="Century Gothic" w:hAnsi="Century Gothic"/>
                          <w:b/>
                          <w:sz w:val="28"/>
                          <w:szCs w:val="28"/>
                        </w:rPr>
                      </w:pPr>
                      <w:r w:rsidRPr="00D90515">
                        <w:rPr>
                          <w:rFonts w:ascii="Century Gothic" w:hAnsi="Century Gothic" w:cs="Century Gothic"/>
                          <w:b/>
                          <w:bCs/>
                          <w:sz w:val="28"/>
                          <w:szCs w:val="28"/>
                        </w:rPr>
                        <w:t xml:space="preserve">CÓDIGO: </w:t>
                      </w:r>
                      <w:r w:rsidRPr="00D90515">
                        <w:rPr>
                          <w:rFonts w:ascii="Century Gothic" w:hAnsi="Century Gothic" w:cs="Tahoma"/>
                          <w:b/>
                          <w:bCs/>
                          <w:color w:val="000000"/>
                          <w:sz w:val="28"/>
                          <w:szCs w:val="28"/>
                          <w:shd w:val="clear" w:color="auto" w:fill="FFFFFF"/>
                        </w:rPr>
                        <w:t>DCO-EPNE-GAFC-</w:t>
                      </w:r>
                      <w:r w:rsidR="00356409">
                        <w:rPr>
                          <w:rFonts w:ascii="Century Gothic" w:hAnsi="Century Gothic" w:cs="Tahoma"/>
                          <w:b/>
                          <w:bCs/>
                          <w:color w:val="000000"/>
                          <w:sz w:val="28"/>
                          <w:szCs w:val="28"/>
                          <w:shd w:val="clear" w:color="auto" w:fill="FFFFFF"/>
                        </w:rPr>
                        <w:t>59</w:t>
                      </w:r>
                      <w:r w:rsidRPr="00D90515">
                        <w:rPr>
                          <w:rFonts w:ascii="Century Gothic" w:hAnsi="Century Gothic" w:cs="Tahoma"/>
                          <w:b/>
                          <w:bCs/>
                          <w:color w:val="000000"/>
                          <w:sz w:val="28"/>
                          <w:szCs w:val="28"/>
                          <w:shd w:val="clear" w:color="auto" w:fill="FFFFFF"/>
                        </w:rPr>
                        <w:t>-19</w:t>
                      </w:r>
                    </w:p>
                    <w:p w:rsidR="00284A18" w:rsidRPr="00D90515" w:rsidRDefault="00284A18" w:rsidP="0075488C">
                      <w:pPr>
                        <w:pStyle w:val="Textodebloque"/>
                        <w:rPr>
                          <w:rFonts w:ascii="Century Gothic" w:hAnsi="Century Gothic"/>
                          <w:b/>
                          <w:color w:val="0F243E"/>
                          <w:sz w:val="20"/>
                        </w:rPr>
                      </w:pPr>
                    </w:p>
                    <w:p w:rsidR="00284A18" w:rsidRPr="00241AE7" w:rsidRDefault="00284A18" w:rsidP="0075488C">
                      <w:pPr>
                        <w:pStyle w:val="Textodebloque"/>
                        <w:rPr>
                          <w:rFonts w:ascii="Century Gothic" w:hAnsi="Century Gothic"/>
                          <w:b/>
                          <w:color w:val="0F243E"/>
                          <w:sz w:val="20"/>
                          <w:lang w:val="es-ES_tradnl"/>
                        </w:rPr>
                      </w:pPr>
                    </w:p>
                    <w:p w:rsidR="00284A18" w:rsidRPr="008F17CF" w:rsidRDefault="00284A18" w:rsidP="0075488C">
                      <w:pPr>
                        <w:pStyle w:val="Textodebloque"/>
                        <w:rPr>
                          <w:rFonts w:ascii="Century Gothic" w:hAnsi="Century Gothic"/>
                          <w:b/>
                          <w:sz w:val="20"/>
                        </w:rPr>
                      </w:pPr>
                    </w:p>
                    <w:p w:rsidR="00284A18" w:rsidRPr="008F17CF" w:rsidRDefault="00284A18"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9E4CCA" w:rsidRDefault="009E4CCA" w:rsidP="002B7F68">
      <w:pPr>
        <w:jc w:val="center"/>
        <w:rPr>
          <w:rFonts w:ascii="Calibri" w:hAnsi="Calibri" w:cs="Calibri"/>
          <w:b/>
        </w:rPr>
      </w:pPr>
    </w:p>
    <w:p w:rsidR="00256C01" w:rsidRDefault="00166A01" w:rsidP="00256C01">
      <w:pPr>
        <w:tabs>
          <w:tab w:val="left" w:pos="1305"/>
        </w:tabs>
        <w:rPr>
          <w:rFonts w:ascii="Calibri" w:hAnsi="Calibri" w:cs="Calibri"/>
        </w:rPr>
      </w:pPr>
      <w:r>
        <w:rPr>
          <w:rFonts w:ascii="Calibri" w:hAnsi="Calibri" w:cs="Calibri"/>
        </w:rPr>
        <w:tab/>
      </w:r>
    </w:p>
    <w:p w:rsidR="00704427" w:rsidRDefault="00704427" w:rsidP="002B7F68">
      <w:pPr>
        <w:jc w:val="center"/>
        <w:rPr>
          <w:rFonts w:ascii="Calibri" w:hAnsi="Calibri" w:cs="Calibri"/>
          <w:b/>
          <w:sz w:val="22"/>
          <w:szCs w:val="22"/>
        </w:rPr>
      </w:pPr>
    </w:p>
    <w:p w:rsidR="00704427" w:rsidRDefault="00704427" w:rsidP="002B7F68">
      <w:pPr>
        <w:jc w:val="center"/>
        <w:rPr>
          <w:rFonts w:ascii="Calibri" w:hAnsi="Calibri" w:cs="Calibri"/>
          <w:b/>
          <w:sz w:val="22"/>
          <w:szCs w:val="22"/>
        </w:rPr>
      </w:pPr>
    </w:p>
    <w:p w:rsidR="00704427" w:rsidRDefault="00704427" w:rsidP="002B7F68">
      <w:pPr>
        <w:jc w:val="center"/>
        <w:rPr>
          <w:rFonts w:ascii="Calibri" w:hAnsi="Calibri" w:cs="Calibri"/>
          <w:b/>
          <w:sz w:val="22"/>
          <w:szCs w:val="22"/>
        </w:rPr>
      </w:pPr>
    </w:p>
    <w:p w:rsidR="00704427" w:rsidRDefault="00704427" w:rsidP="002B7F68">
      <w:pPr>
        <w:jc w:val="center"/>
        <w:rPr>
          <w:rFonts w:ascii="Calibri" w:hAnsi="Calibri" w:cs="Calibri"/>
          <w:b/>
          <w:sz w:val="22"/>
          <w:szCs w:val="22"/>
        </w:rPr>
      </w:pPr>
    </w:p>
    <w:p w:rsidR="00704427" w:rsidRDefault="00704427" w:rsidP="002B7F68">
      <w:pPr>
        <w:jc w:val="center"/>
        <w:rPr>
          <w:rFonts w:ascii="Calibri" w:hAnsi="Calibri" w:cs="Calibri"/>
          <w:b/>
          <w:sz w:val="22"/>
          <w:szCs w:val="22"/>
        </w:rPr>
      </w:pPr>
    </w:p>
    <w:p w:rsidR="00704427" w:rsidRDefault="00704427" w:rsidP="002B7F68">
      <w:pPr>
        <w:jc w:val="center"/>
        <w:rPr>
          <w:rFonts w:ascii="Calibri" w:hAnsi="Calibri" w:cs="Calibri"/>
          <w:b/>
          <w:sz w:val="22"/>
          <w:szCs w:val="22"/>
        </w:rPr>
      </w:pPr>
    </w:p>
    <w:p w:rsidR="00704427" w:rsidRDefault="00704427" w:rsidP="002B7F68">
      <w:pPr>
        <w:jc w:val="center"/>
        <w:rPr>
          <w:rFonts w:ascii="Calibri" w:hAnsi="Calibri" w:cs="Calibri"/>
          <w:b/>
          <w:sz w:val="22"/>
          <w:szCs w:val="22"/>
        </w:rPr>
      </w:pPr>
    </w:p>
    <w:p w:rsidR="00704427" w:rsidRDefault="00704427" w:rsidP="002B7F68">
      <w:pPr>
        <w:jc w:val="center"/>
        <w:rPr>
          <w:rFonts w:ascii="Calibri" w:hAnsi="Calibri" w:cs="Calibri"/>
          <w:b/>
          <w:sz w:val="22"/>
          <w:szCs w:val="22"/>
        </w:rPr>
      </w:pP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C757B9">
            <w:pPr>
              <w:rPr>
                <w:rFonts w:ascii="Calibri" w:eastAsia="Calibri" w:hAnsi="Calibri" w:cs="Calibri"/>
                <w:b/>
                <w:i/>
                <w:sz w:val="22"/>
                <w:szCs w:val="22"/>
              </w:rPr>
            </w:pPr>
            <w:r>
              <w:rPr>
                <w:rFonts w:ascii="Calibri" w:eastAsia="Calibri" w:hAnsi="Calibri" w:cs="Calibri"/>
                <w:b/>
                <w:i/>
                <w:sz w:val="22"/>
                <w:szCs w:val="22"/>
              </w:rPr>
              <w:t xml:space="preserve">POR </w:t>
            </w:r>
            <w:r w:rsidR="00C757B9">
              <w:rPr>
                <w:rFonts w:ascii="Calibri" w:eastAsia="Calibri" w:hAnsi="Calibri" w:cs="Calibri"/>
                <w:b/>
                <w:i/>
                <w:sz w:val="22"/>
                <w:szCs w:val="22"/>
              </w:rPr>
              <w:t>ITEMS</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356409">
            <w:pPr>
              <w:rPr>
                <w:rFonts w:ascii="Calibri" w:hAnsi="Calibri" w:cs="Calibri"/>
                <w:sz w:val="22"/>
                <w:szCs w:val="22"/>
              </w:rPr>
            </w:pPr>
            <w:r w:rsidRPr="00267BC1">
              <w:rPr>
                <w:rFonts w:ascii="Calibri" w:hAnsi="Calibri" w:cs="Calibri"/>
                <w:sz w:val="22"/>
                <w:szCs w:val="22"/>
              </w:rPr>
              <w:t xml:space="preserve">Fecha: </w:t>
            </w:r>
            <w:r w:rsidR="00284A18">
              <w:rPr>
                <w:rFonts w:ascii="Calibri" w:hAnsi="Calibri" w:cs="Calibri"/>
                <w:sz w:val="22"/>
                <w:szCs w:val="22"/>
              </w:rPr>
              <w:t>2</w:t>
            </w:r>
            <w:r w:rsidR="00356409">
              <w:rPr>
                <w:rFonts w:ascii="Calibri" w:hAnsi="Calibri" w:cs="Calibri"/>
                <w:sz w:val="22"/>
                <w:szCs w:val="22"/>
              </w:rPr>
              <w:t>0</w:t>
            </w:r>
            <w:r w:rsidR="0004204E">
              <w:rPr>
                <w:rFonts w:ascii="Calibri" w:hAnsi="Calibri" w:cs="Calibri"/>
                <w:sz w:val="22"/>
                <w:szCs w:val="22"/>
              </w:rPr>
              <w:t>/0</w:t>
            </w:r>
            <w:r w:rsidR="00284A18">
              <w:rPr>
                <w:rFonts w:ascii="Calibri" w:hAnsi="Calibri" w:cs="Calibri"/>
                <w:sz w:val="22"/>
                <w:szCs w:val="22"/>
              </w:rPr>
              <w:t>2</w:t>
            </w:r>
            <w:r w:rsidR="0004204E">
              <w:rPr>
                <w:rFonts w:ascii="Calibri" w:hAnsi="Calibri" w:cs="Calibri"/>
                <w:sz w:val="22"/>
                <w:szCs w:val="22"/>
              </w:rPr>
              <w:t>/2019</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CC138B"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9600B2" w:rsidP="004D20CC">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9600B2" w:rsidRPr="00552079" w:rsidTr="004D20CC">
        <w:trPr>
          <w:trHeight w:val="433"/>
        </w:trPr>
        <w:tc>
          <w:tcPr>
            <w:tcW w:w="433" w:type="dxa"/>
            <w:shd w:val="clear" w:color="auto" w:fill="auto"/>
            <w:vAlign w:val="center"/>
          </w:tcPr>
          <w:p w:rsidR="009600B2" w:rsidRPr="00241AE7" w:rsidRDefault="009600B2" w:rsidP="009600B2">
            <w:pPr>
              <w:jc w:val="center"/>
              <w:rPr>
                <w:rFonts w:ascii="Calibri" w:hAnsi="Calibri" w:cs="Calibri"/>
                <w:sz w:val="22"/>
                <w:szCs w:val="22"/>
              </w:rPr>
            </w:pPr>
            <w:r>
              <w:rPr>
                <w:rFonts w:ascii="Calibri" w:hAnsi="Calibri" w:cs="Calibri"/>
                <w:sz w:val="22"/>
                <w:szCs w:val="22"/>
              </w:rPr>
              <w:t>3</w:t>
            </w:r>
          </w:p>
        </w:tc>
        <w:tc>
          <w:tcPr>
            <w:tcW w:w="3106" w:type="dxa"/>
            <w:vAlign w:val="center"/>
          </w:tcPr>
          <w:p w:rsidR="009600B2" w:rsidRPr="009600B2" w:rsidRDefault="009600B2" w:rsidP="009600B2">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9600B2" w:rsidRPr="00241AE7" w:rsidRDefault="009600B2" w:rsidP="009600B2">
            <w:pPr>
              <w:rPr>
                <w:rFonts w:ascii="Calibri" w:hAnsi="Calibri" w:cs="Calibri"/>
                <w:sz w:val="22"/>
                <w:szCs w:val="22"/>
              </w:rPr>
            </w:pPr>
            <w:r w:rsidRPr="00241AE7">
              <w:rPr>
                <w:rFonts w:ascii="Calibri" w:hAnsi="Calibri" w:cs="Calibri"/>
                <w:sz w:val="22"/>
                <w:szCs w:val="22"/>
              </w:rPr>
              <w:t>Fecha:</w:t>
            </w:r>
          </w:p>
          <w:p w:rsidR="009600B2" w:rsidRPr="00241AE7"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9600B2" w:rsidRPr="00241AE7" w:rsidRDefault="009600B2" w:rsidP="009600B2">
            <w:pPr>
              <w:jc w:val="center"/>
              <w:rPr>
                <w:rFonts w:ascii="Calibri" w:hAnsi="Calibri" w:cs="Calibri"/>
                <w:sz w:val="22"/>
                <w:szCs w:val="22"/>
              </w:rPr>
            </w:pPr>
            <w:r w:rsidRPr="00241AE7">
              <w:rPr>
                <w:rFonts w:ascii="Calibri" w:hAnsi="Calibri" w:cs="Calibri"/>
                <w:sz w:val="22"/>
                <w:szCs w:val="22"/>
              </w:rPr>
              <w:t>Hasta hora:</w:t>
            </w:r>
          </w:p>
          <w:p w:rsidR="009600B2" w:rsidRPr="00241AE7" w:rsidRDefault="009600B2" w:rsidP="009600B2">
            <w:pPr>
              <w:rPr>
                <w:rFonts w:ascii="Calibri" w:hAnsi="Calibri" w:cs="Calibri"/>
                <w:sz w:val="22"/>
                <w:szCs w:val="22"/>
              </w:rPr>
            </w:pPr>
          </w:p>
        </w:tc>
        <w:tc>
          <w:tcPr>
            <w:tcW w:w="3534" w:type="dxa"/>
            <w:vAlign w:val="center"/>
          </w:tcPr>
          <w:p w:rsidR="009600B2" w:rsidRPr="00241AE7" w:rsidRDefault="009600B2" w:rsidP="009600B2">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9600B2" w:rsidRPr="00552079" w:rsidTr="00252E44">
        <w:trPr>
          <w:trHeight w:val="370"/>
        </w:trPr>
        <w:tc>
          <w:tcPr>
            <w:tcW w:w="433" w:type="dxa"/>
            <w:vAlign w:val="center"/>
          </w:tcPr>
          <w:p w:rsidR="009600B2" w:rsidRPr="00241AE7" w:rsidRDefault="009600B2" w:rsidP="009600B2">
            <w:pPr>
              <w:jc w:val="center"/>
              <w:rPr>
                <w:rFonts w:ascii="Calibri" w:hAnsi="Calibri" w:cs="Calibri"/>
                <w:sz w:val="22"/>
                <w:szCs w:val="22"/>
              </w:rPr>
            </w:pPr>
            <w:r>
              <w:rPr>
                <w:rFonts w:ascii="Calibri" w:hAnsi="Calibri" w:cs="Calibri"/>
                <w:sz w:val="22"/>
                <w:szCs w:val="22"/>
              </w:rPr>
              <w:t>4</w:t>
            </w:r>
          </w:p>
        </w:tc>
        <w:tc>
          <w:tcPr>
            <w:tcW w:w="3106" w:type="dxa"/>
            <w:vAlign w:val="center"/>
          </w:tcPr>
          <w:p w:rsidR="009600B2" w:rsidRPr="00241AE7" w:rsidRDefault="009600B2" w:rsidP="009600B2">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9600B2" w:rsidRPr="00241AE7" w:rsidRDefault="009600B2" w:rsidP="009600B2">
            <w:pPr>
              <w:rPr>
                <w:rFonts w:ascii="Calibri" w:hAnsi="Calibri" w:cs="Calibri"/>
                <w:sz w:val="22"/>
                <w:szCs w:val="22"/>
              </w:rPr>
            </w:pPr>
            <w:r w:rsidRPr="00241AE7">
              <w:rPr>
                <w:rFonts w:ascii="Calibri" w:hAnsi="Calibri" w:cs="Calibri"/>
                <w:sz w:val="22"/>
                <w:szCs w:val="22"/>
              </w:rPr>
              <w:t>Fecha:</w:t>
            </w:r>
          </w:p>
          <w:p w:rsidR="009600B2" w:rsidRPr="00241AE7"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9600B2" w:rsidRPr="00241AE7" w:rsidRDefault="009600B2" w:rsidP="009600B2">
            <w:pPr>
              <w:jc w:val="center"/>
              <w:rPr>
                <w:rFonts w:ascii="Calibri" w:hAnsi="Calibri" w:cs="Calibri"/>
                <w:sz w:val="22"/>
                <w:szCs w:val="22"/>
              </w:rPr>
            </w:pPr>
            <w:r w:rsidRPr="00241AE7">
              <w:rPr>
                <w:rFonts w:ascii="Calibri" w:hAnsi="Calibri" w:cs="Calibri"/>
                <w:sz w:val="22"/>
                <w:szCs w:val="22"/>
              </w:rPr>
              <w:t>Hora:</w:t>
            </w:r>
          </w:p>
          <w:p w:rsidR="009600B2" w:rsidRPr="00241AE7" w:rsidRDefault="009600B2" w:rsidP="009600B2">
            <w:pPr>
              <w:rPr>
                <w:rFonts w:ascii="Calibri" w:hAnsi="Calibri" w:cs="Calibri"/>
                <w:sz w:val="22"/>
                <w:szCs w:val="22"/>
              </w:rPr>
            </w:pPr>
          </w:p>
        </w:tc>
        <w:tc>
          <w:tcPr>
            <w:tcW w:w="3534" w:type="dxa"/>
            <w:vAlign w:val="center"/>
          </w:tcPr>
          <w:p w:rsidR="009600B2" w:rsidRPr="00241AE7" w:rsidRDefault="009600B2" w:rsidP="009600B2">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112089" w:rsidRPr="00552079" w:rsidTr="004D20CC">
        <w:trPr>
          <w:trHeight w:val="370"/>
        </w:trPr>
        <w:tc>
          <w:tcPr>
            <w:tcW w:w="433" w:type="dxa"/>
            <w:vAlign w:val="center"/>
          </w:tcPr>
          <w:p w:rsidR="00112089" w:rsidRPr="00241AE7" w:rsidRDefault="00112089" w:rsidP="00112089">
            <w:pPr>
              <w:jc w:val="center"/>
              <w:rPr>
                <w:rFonts w:ascii="Calibri" w:hAnsi="Calibri" w:cs="Calibri"/>
                <w:sz w:val="22"/>
                <w:szCs w:val="22"/>
              </w:rPr>
            </w:pPr>
            <w:r>
              <w:rPr>
                <w:rFonts w:ascii="Calibri" w:hAnsi="Calibri" w:cs="Calibri"/>
                <w:sz w:val="22"/>
                <w:szCs w:val="22"/>
              </w:rPr>
              <w:t>5</w:t>
            </w:r>
          </w:p>
        </w:tc>
        <w:tc>
          <w:tcPr>
            <w:tcW w:w="3106" w:type="dxa"/>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Fecha:</w:t>
            </w:r>
          </w:p>
          <w:p w:rsidR="00112089" w:rsidRPr="00241AE7" w:rsidRDefault="00356409" w:rsidP="003B5BA9">
            <w:pPr>
              <w:rPr>
                <w:rFonts w:ascii="Calibri" w:hAnsi="Calibri" w:cs="Calibri"/>
                <w:sz w:val="22"/>
                <w:szCs w:val="22"/>
              </w:rPr>
            </w:pPr>
            <w:r>
              <w:rPr>
                <w:rFonts w:ascii="Calibri" w:hAnsi="Calibri" w:cs="Calibri"/>
                <w:sz w:val="22"/>
                <w:szCs w:val="22"/>
              </w:rPr>
              <w:t>28/02</w:t>
            </w:r>
            <w:r w:rsidR="0004204E">
              <w:rPr>
                <w:rFonts w:ascii="Calibri" w:hAnsi="Calibri" w:cs="Calibri"/>
                <w:sz w:val="22"/>
                <w:szCs w:val="22"/>
              </w:rPr>
              <w:t>/2019</w:t>
            </w:r>
          </w:p>
        </w:tc>
        <w:tc>
          <w:tcPr>
            <w:tcW w:w="1528" w:type="dxa"/>
            <w:vAlign w:val="center"/>
          </w:tcPr>
          <w:p w:rsidR="00112089" w:rsidRPr="00241AE7" w:rsidRDefault="00112089" w:rsidP="00112089">
            <w:pPr>
              <w:jc w:val="center"/>
              <w:rPr>
                <w:rFonts w:ascii="Calibri" w:hAnsi="Calibri" w:cs="Calibri"/>
                <w:sz w:val="22"/>
                <w:szCs w:val="22"/>
              </w:rPr>
            </w:pPr>
            <w:r w:rsidRPr="00241AE7">
              <w:rPr>
                <w:rFonts w:ascii="Calibri" w:hAnsi="Calibri" w:cs="Calibri"/>
                <w:sz w:val="22"/>
                <w:szCs w:val="22"/>
              </w:rPr>
              <w:t>Hasta hora:</w:t>
            </w:r>
          </w:p>
          <w:p w:rsidR="00112089" w:rsidRPr="00241AE7" w:rsidRDefault="00422986" w:rsidP="00356409">
            <w:pPr>
              <w:jc w:val="center"/>
              <w:rPr>
                <w:rFonts w:ascii="Calibri" w:hAnsi="Calibri" w:cs="Calibri"/>
                <w:sz w:val="22"/>
                <w:szCs w:val="22"/>
              </w:rPr>
            </w:pPr>
            <w:r>
              <w:rPr>
                <w:rFonts w:ascii="Calibri" w:hAnsi="Calibri" w:cs="Calibri"/>
                <w:sz w:val="22"/>
                <w:szCs w:val="22"/>
              </w:rPr>
              <w:t>1</w:t>
            </w:r>
            <w:r w:rsidR="00356409">
              <w:rPr>
                <w:rFonts w:ascii="Calibri" w:hAnsi="Calibri" w:cs="Calibri"/>
                <w:sz w:val="22"/>
                <w:szCs w:val="22"/>
              </w:rPr>
              <w:t>0</w:t>
            </w:r>
            <w:r w:rsidR="00112089">
              <w:rPr>
                <w:rFonts w:ascii="Calibri" w:hAnsi="Calibri" w:cs="Calibri"/>
                <w:sz w:val="22"/>
                <w:szCs w:val="22"/>
              </w:rPr>
              <w:t>:00</w:t>
            </w:r>
          </w:p>
        </w:tc>
        <w:tc>
          <w:tcPr>
            <w:tcW w:w="3534" w:type="dxa"/>
          </w:tcPr>
          <w:p w:rsidR="00112089" w:rsidRPr="00112089" w:rsidRDefault="00112089" w:rsidP="00112089">
            <w:pPr>
              <w:rPr>
                <w:rFonts w:ascii="Calibri" w:hAnsi="Calibri" w:cs="Calibri"/>
                <w:sz w:val="22"/>
                <w:lang w:val="es-BO"/>
              </w:rPr>
            </w:pPr>
            <w:r w:rsidRPr="00112089">
              <w:rPr>
                <w:rFonts w:ascii="Calibri" w:hAnsi="Calibri" w:cs="Calibri"/>
                <w:sz w:val="22"/>
              </w:rPr>
              <w:t xml:space="preserve">Calle Bueno N° 185 Edificio YPFB, </w:t>
            </w:r>
          </w:p>
          <w:p w:rsidR="00112089" w:rsidRPr="00112089" w:rsidRDefault="00112089" w:rsidP="00112089">
            <w:pPr>
              <w:rPr>
                <w:rFonts w:ascii="Calibri" w:hAnsi="Calibri" w:cs="Calibri"/>
                <w:sz w:val="22"/>
              </w:rPr>
            </w:pPr>
            <w:r w:rsidRPr="00112089">
              <w:rPr>
                <w:rFonts w:ascii="Calibri" w:hAnsi="Calibri" w:cs="Calibri"/>
                <w:sz w:val="22"/>
              </w:rPr>
              <w:t>La Paz –Bolivia</w:t>
            </w:r>
          </w:p>
          <w:p w:rsidR="00112089" w:rsidRPr="00112089" w:rsidRDefault="00112089" w:rsidP="00112089">
            <w:pPr>
              <w:rPr>
                <w:rFonts w:ascii="Calibri" w:hAnsi="Calibri" w:cs="Calibri"/>
                <w:sz w:val="22"/>
              </w:rPr>
            </w:pPr>
          </w:p>
          <w:p w:rsidR="00112089" w:rsidRPr="00112089" w:rsidRDefault="00112089" w:rsidP="00112089">
            <w:pPr>
              <w:rPr>
                <w:rFonts w:ascii="Calibri" w:hAnsi="Calibri" w:cs="Calibri"/>
                <w:b/>
                <w:sz w:val="22"/>
                <w:szCs w:val="22"/>
              </w:rPr>
            </w:pPr>
            <w:r w:rsidRPr="00112089">
              <w:rPr>
                <w:rFonts w:ascii="Calibri" w:hAnsi="Calibri" w:cs="Calibri"/>
                <w:b/>
                <w:sz w:val="22"/>
              </w:rPr>
              <w:t>Lic. Jose Luis Copa L. Int. 1142 y/o 1123</w:t>
            </w:r>
          </w:p>
        </w:tc>
      </w:tr>
      <w:tr w:rsidR="00112089" w:rsidRPr="00552079" w:rsidTr="004D20CC">
        <w:trPr>
          <w:trHeight w:val="214"/>
        </w:trPr>
        <w:tc>
          <w:tcPr>
            <w:tcW w:w="433" w:type="dxa"/>
            <w:vAlign w:val="center"/>
          </w:tcPr>
          <w:p w:rsidR="00112089" w:rsidRPr="00241AE7" w:rsidRDefault="00112089" w:rsidP="00112089">
            <w:pPr>
              <w:jc w:val="center"/>
              <w:rPr>
                <w:rFonts w:ascii="Calibri" w:hAnsi="Calibri" w:cs="Calibri"/>
                <w:sz w:val="22"/>
                <w:szCs w:val="22"/>
              </w:rPr>
            </w:pPr>
          </w:p>
        </w:tc>
        <w:tc>
          <w:tcPr>
            <w:tcW w:w="3106" w:type="dxa"/>
            <w:vAlign w:val="center"/>
          </w:tcPr>
          <w:p w:rsidR="00112089" w:rsidRPr="00241AE7" w:rsidRDefault="00112089" w:rsidP="00112089">
            <w:pPr>
              <w:rPr>
                <w:rFonts w:ascii="Calibri" w:hAnsi="Calibri" w:cs="Calibri"/>
                <w:sz w:val="22"/>
                <w:szCs w:val="22"/>
              </w:rPr>
            </w:pPr>
          </w:p>
        </w:tc>
        <w:tc>
          <w:tcPr>
            <w:tcW w:w="2921" w:type="dxa"/>
            <w:gridSpan w:val="3"/>
            <w:vAlign w:val="center"/>
          </w:tcPr>
          <w:p w:rsidR="00112089" w:rsidRPr="00241AE7" w:rsidRDefault="00112089" w:rsidP="00112089">
            <w:pPr>
              <w:jc w:val="center"/>
              <w:rPr>
                <w:rFonts w:ascii="Calibri" w:hAnsi="Calibri" w:cs="Calibri"/>
                <w:sz w:val="22"/>
                <w:szCs w:val="22"/>
              </w:rPr>
            </w:pPr>
          </w:p>
        </w:tc>
        <w:tc>
          <w:tcPr>
            <w:tcW w:w="3534" w:type="dxa"/>
          </w:tcPr>
          <w:p w:rsidR="00112089" w:rsidRPr="00112089" w:rsidRDefault="00112089" w:rsidP="00112089">
            <w:pPr>
              <w:jc w:val="both"/>
              <w:rPr>
                <w:rFonts w:ascii="Calibri" w:hAnsi="Calibri" w:cs="Calibri"/>
                <w:color w:val="FF0000"/>
                <w:sz w:val="22"/>
                <w:szCs w:val="22"/>
              </w:rPr>
            </w:pPr>
          </w:p>
        </w:tc>
      </w:tr>
      <w:tr w:rsidR="00112089" w:rsidRPr="00552079" w:rsidTr="004D20CC">
        <w:trPr>
          <w:trHeight w:val="416"/>
        </w:trPr>
        <w:tc>
          <w:tcPr>
            <w:tcW w:w="433" w:type="dxa"/>
            <w:vAlign w:val="center"/>
          </w:tcPr>
          <w:p w:rsidR="00112089" w:rsidRPr="00241AE7" w:rsidRDefault="00112089" w:rsidP="00112089">
            <w:pPr>
              <w:jc w:val="center"/>
              <w:rPr>
                <w:rFonts w:ascii="Calibri" w:hAnsi="Calibri" w:cs="Calibri"/>
                <w:sz w:val="22"/>
                <w:szCs w:val="22"/>
              </w:rPr>
            </w:pPr>
            <w:r>
              <w:rPr>
                <w:rFonts w:ascii="Calibri" w:hAnsi="Calibri" w:cs="Calibri"/>
                <w:sz w:val="22"/>
                <w:szCs w:val="22"/>
              </w:rPr>
              <w:t>6</w:t>
            </w:r>
          </w:p>
        </w:tc>
        <w:tc>
          <w:tcPr>
            <w:tcW w:w="3106" w:type="dxa"/>
            <w:vAlign w:val="center"/>
          </w:tcPr>
          <w:p w:rsidR="00112089" w:rsidRPr="00241AE7" w:rsidRDefault="00112089" w:rsidP="0011208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Fecha:</w:t>
            </w:r>
          </w:p>
          <w:p w:rsidR="00112089" w:rsidRPr="00241AE7" w:rsidRDefault="00356409" w:rsidP="00356409">
            <w:pPr>
              <w:rPr>
                <w:rFonts w:ascii="Calibri" w:hAnsi="Calibri" w:cs="Calibri"/>
                <w:sz w:val="22"/>
                <w:szCs w:val="22"/>
              </w:rPr>
            </w:pPr>
            <w:r>
              <w:rPr>
                <w:rFonts w:ascii="Calibri" w:hAnsi="Calibri" w:cs="Calibri"/>
                <w:sz w:val="22"/>
                <w:szCs w:val="22"/>
              </w:rPr>
              <w:t>28/02/</w:t>
            </w:r>
            <w:r w:rsidR="0004204E">
              <w:rPr>
                <w:rFonts w:ascii="Calibri" w:hAnsi="Calibri" w:cs="Calibri"/>
                <w:sz w:val="22"/>
                <w:szCs w:val="22"/>
              </w:rPr>
              <w:t>2019</w:t>
            </w:r>
          </w:p>
        </w:tc>
        <w:tc>
          <w:tcPr>
            <w:tcW w:w="1576" w:type="dxa"/>
            <w:gridSpan w:val="2"/>
            <w:vAlign w:val="center"/>
          </w:tcPr>
          <w:p w:rsidR="00112089" w:rsidRPr="00241AE7" w:rsidRDefault="00112089" w:rsidP="00112089">
            <w:pPr>
              <w:jc w:val="center"/>
              <w:rPr>
                <w:rFonts w:ascii="Calibri" w:hAnsi="Calibri" w:cs="Calibri"/>
                <w:sz w:val="22"/>
                <w:szCs w:val="22"/>
              </w:rPr>
            </w:pPr>
            <w:r w:rsidRPr="00241AE7">
              <w:rPr>
                <w:rFonts w:ascii="Calibri" w:hAnsi="Calibri" w:cs="Calibri"/>
                <w:sz w:val="22"/>
                <w:szCs w:val="22"/>
              </w:rPr>
              <w:t>Hora:</w:t>
            </w:r>
          </w:p>
          <w:p w:rsidR="00112089" w:rsidRPr="00241AE7" w:rsidRDefault="00112089" w:rsidP="00356409">
            <w:pPr>
              <w:jc w:val="center"/>
              <w:rPr>
                <w:rFonts w:ascii="Calibri" w:hAnsi="Calibri" w:cs="Calibri"/>
                <w:sz w:val="22"/>
                <w:szCs w:val="22"/>
              </w:rPr>
            </w:pPr>
            <w:r>
              <w:rPr>
                <w:rFonts w:ascii="Calibri" w:hAnsi="Calibri" w:cs="Calibri"/>
                <w:sz w:val="22"/>
                <w:szCs w:val="22"/>
              </w:rPr>
              <w:t>1</w:t>
            </w:r>
            <w:r w:rsidR="00356409">
              <w:rPr>
                <w:rFonts w:ascii="Calibri" w:hAnsi="Calibri" w:cs="Calibri"/>
                <w:sz w:val="22"/>
                <w:szCs w:val="22"/>
              </w:rPr>
              <w:t>0</w:t>
            </w:r>
            <w:r>
              <w:rPr>
                <w:rFonts w:ascii="Calibri" w:hAnsi="Calibri" w:cs="Calibri"/>
                <w:sz w:val="22"/>
                <w:szCs w:val="22"/>
              </w:rPr>
              <w:t>:30</w:t>
            </w:r>
          </w:p>
        </w:tc>
        <w:tc>
          <w:tcPr>
            <w:tcW w:w="3534" w:type="dxa"/>
            <w:vAlign w:val="center"/>
          </w:tcPr>
          <w:p w:rsidR="00112089" w:rsidRPr="00112089" w:rsidRDefault="00112089" w:rsidP="00112089">
            <w:pPr>
              <w:jc w:val="both"/>
              <w:rPr>
                <w:rFonts w:ascii="Calibri" w:hAnsi="Calibri" w:cs="Arial"/>
                <w:sz w:val="22"/>
                <w:szCs w:val="22"/>
              </w:rPr>
            </w:pPr>
            <w:r w:rsidRPr="00112089">
              <w:rPr>
                <w:rFonts w:ascii="Calibri" w:hAnsi="Calibri" w:cs="Arial"/>
                <w:sz w:val="22"/>
                <w:szCs w:val="22"/>
              </w:rPr>
              <w:t>Calle Bueno N° 185 Edificio YPFB Piso 1° Gerencia de Contrataciones Corporativas, La Paz – Bolivia.</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284A18" w:rsidP="003B5BA9">
            <w:pPr>
              <w:jc w:val="both"/>
              <w:rPr>
                <w:rFonts w:ascii="Calibri" w:hAnsi="Calibri" w:cs="Calibri"/>
                <w:szCs w:val="22"/>
              </w:rPr>
            </w:pPr>
            <w:r>
              <w:rPr>
                <w:rFonts w:ascii="Calibri" w:hAnsi="Calibri" w:cs="Calibri"/>
                <w:i/>
                <w:color w:val="FF0000"/>
                <w:szCs w:val="22"/>
              </w:rPr>
              <w:t>13/03/</w:t>
            </w:r>
            <w:r w:rsidR="0004204E">
              <w:rPr>
                <w:rFonts w:ascii="Calibri" w:hAnsi="Calibri" w:cs="Calibri"/>
                <w:i/>
                <w:color w:val="FF0000"/>
                <w:szCs w:val="22"/>
              </w:rPr>
              <w:t>2019</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284A18" w:rsidP="0004204E">
            <w:pPr>
              <w:jc w:val="both"/>
              <w:rPr>
                <w:rFonts w:ascii="Calibri" w:hAnsi="Calibri" w:cs="Calibri"/>
                <w:color w:val="000000"/>
                <w:sz w:val="22"/>
                <w:szCs w:val="22"/>
                <w:lang w:val="es-BO"/>
              </w:rPr>
            </w:pPr>
            <w:r>
              <w:rPr>
                <w:rFonts w:ascii="Calibri" w:hAnsi="Calibri" w:cs="Calibri"/>
                <w:i/>
                <w:color w:val="FF0000"/>
                <w:szCs w:val="22"/>
              </w:rPr>
              <w:t>29</w:t>
            </w:r>
            <w:r w:rsidR="0004204E">
              <w:rPr>
                <w:rFonts w:ascii="Calibri" w:hAnsi="Calibri" w:cs="Calibri"/>
                <w:i/>
                <w:color w:val="FF0000"/>
                <w:szCs w:val="22"/>
              </w:rPr>
              <w:t>/03/2019</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422986" w:rsidRDefault="00422986" w:rsidP="0004204E">
      <w:pPr>
        <w:rPr>
          <w:rFonts w:ascii="Calibri" w:hAnsi="Calibri" w:cs="Calibri"/>
          <w:b/>
          <w:color w:val="000000"/>
          <w:sz w:val="22"/>
          <w:szCs w:val="22"/>
        </w:rPr>
      </w:pPr>
    </w:p>
    <w:tbl>
      <w:tblPr>
        <w:tblW w:w="7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5"/>
      </w:tblGrid>
      <w:tr w:rsidR="00D674B8" w:rsidRPr="004E1308" w:rsidTr="00D674B8">
        <w:trPr>
          <w:trHeight w:val="580"/>
          <w:jc w:val="center"/>
        </w:trPr>
        <w:tc>
          <w:tcPr>
            <w:tcW w:w="7955" w:type="dxa"/>
            <w:shd w:val="pct12" w:color="auto" w:fill="auto"/>
            <w:vAlign w:val="center"/>
          </w:tcPr>
          <w:p w:rsidR="00D674B8" w:rsidRPr="00465187" w:rsidRDefault="00D674B8" w:rsidP="00422986">
            <w:pPr>
              <w:jc w:val="center"/>
              <w:rPr>
                <w:rFonts w:asciiTheme="minorHAnsi" w:hAnsiTheme="minorHAnsi" w:cstheme="minorHAnsi"/>
                <w:b/>
                <w:szCs w:val="22"/>
              </w:rPr>
            </w:pPr>
            <w:r w:rsidRPr="00465187">
              <w:rPr>
                <w:rFonts w:asciiTheme="minorHAnsi" w:hAnsiTheme="minorHAnsi" w:cstheme="minorHAnsi"/>
                <w:b/>
                <w:szCs w:val="22"/>
              </w:rPr>
              <w:t>PRECIO REFERENCIAL</w:t>
            </w:r>
          </w:p>
        </w:tc>
      </w:tr>
    </w:tbl>
    <w:p w:rsidR="00422986" w:rsidRDefault="00422986" w:rsidP="0004204E">
      <w:pPr>
        <w:rPr>
          <w:rFonts w:ascii="Calibri" w:hAnsi="Calibri" w:cs="Calibri"/>
          <w:b/>
          <w:color w:val="000000"/>
          <w:sz w:val="22"/>
          <w:szCs w:val="22"/>
        </w:rPr>
      </w:pPr>
    </w:p>
    <w:p w:rsidR="00422986" w:rsidRDefault="00422986" w:rsidP="00422986">
      <w:pPr>
        <w:jc w:val="both"/>
        <w:rPr>
          <w:rFonts w:ascii="Calibri" w:hAnsi="Calibri" w:cs="Arial"/>
          <w:sz w:val="18"/>
          <w:szCs w:val="18"/>
        </w:rPr>
      </w:pPr>
      <w:r>
        <w:rPr>
          <w:rFonts w:ascii="Calibri" w:hAnsi="Calibri" w:cs="Arial"/>
          <w:sz w:val="18"/>
          <w:szCs w:val="18"/>
        </w:rPr>
        <w:t>Detalle de Ítems requeridos y sus precios unitarios referenciales:</w:t>
      </w:r>
    </w:p>
    <w:p w:rsidR="00422986" w:rsidRDefault="00422986" w:rsidP="0004204E">
      <w:pPr>
        <w:rPr>
          <w:rFonts w:ascii="Calibri" w:hAnsi="Calibri" w:cs="Calibri"/>
          <w:b/>
          <w:color w:val="000000"/>
          <w:sz w:val="22"/>
          <w:szCs w:val="22"/>
        </w:rPr>
      </w:pPr>
    </w:p>
    <w:tbl>
      <w:tblPr>
        <w:tblW w:w="7300" w:type="dxa"/>
        <w:jc w:val="center"/>
        <w:tblCellMar>
          <w:left w:w="70" w:type="dxa"/>
          <w:right w:w="70" w:type="dxa"/>
        </w:tblCellMar>
        <w:tblLook w:val="04A0" w:firstRow="1" w:lastRow="0" w:firstColumn="1" w:lastColumn="0" w:noHBand="0" w:noVBand="1"/>
      </w:tblPr>
      <w:tblGrid>
        <w:gridCol w:w="660"/>
        <w:gridCol w:w="4340"/>
        <w:gridCol w:w="1100"/>
        <w:gridCol w:w="1200"/>
      </w:tblGrid>
      <w:tr w:rsidR="00422986" w:rsidTr="00422986">
        <w:trPr>
          <w:trHeight w:val="510"/>
          <w:jc w:val="center"/>
        </w:trPr>
        <w:tc>
          <w:tcPr>
            <w:tcW w:w="66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422986" w:rsidRDefault="00422986" w:rsidP="00422986">
            <w:pPr>
              <w:jc w:val="center"/>
              <w:rPr>
                <w:rFonts w:ascii="Calibri" w:hAnsi="Calibri"/>
                <w:b/>
                <w:bCs/>
                <w:color w:val="000000"/>
              </w:rPr>
            </w:pPr>
            <w:r>
              <w:rPr>
                <w:rFonts w:ascii="Calibri" w:hAnsi="Calibri" w:cs="Calibri"/>
                <w:b/>
                <w:bCs/>
                <w:color w:val="000000"/>
              </w:rPr>
              <w:t>ITEM</w:t>
            </w:r>
          </w:p>
        </w:tc>
        <w:tc>
          <w:tcPr>
            <w:tcW w:w="4340" w:type="dxa"/>
            <w:tcBorders>
              <w:top w:val="single" w:sz="8" w:space="0" w:color="auto"/>
              <w:left w:val="nil"/>
              <w:bottom w:val="single" w:sz="4" w:space="0" w:color="auto"/>
              <w:right w:val="single" w:sz="4" w:space="0" w:color="auto"/>
            </w:tcBorders>
            <w:shd w:val="clear" w:color="000000" w:fill="D9D9D9"/>
            <w:vAlign w:val="center"/>
            <w:hideMark/>
          </w:tcPr>
          <w:p w:rsidR="00422986" w:rsidRDefault="00422986" w:rsidP="00422986">
            <w:pPr>
              <w:jc w:val="center"/>
              <w:rPr>
                <w:rFonts w:ascii="Calibri" w:hAnsi="Calibri"/>
                <w:b/>
                <w:bCs/>
                <w:color w:val="000000"/>
              </w:rPr>
            </w:pPr>
            <w:r>
              <w:rPr>
                <w:rFonts w:ascii="Calibri" w:hAnsi="Calibri" w:cs="Calibri"/>
                <w:b/>
                <w:bCs/>
                <w:color w:val="000000"/>
              </w:rPr>
              <w:t>DESCRIPCION DEL MENU</w:t>
            </w:r>
          </w:p>
        </w:tc>
        <w:tc>
          <w:tcPr>
            <w:tcW w:w="1100" w:type="dxa"/>
            <w:tcBorders>
              <w:top w:val="single" w:sz="8" w:space="0" w:color="auto"/>
              <w:left w:val="nil"/>
              <w:bottom w:val="single" w:sz="4" w:space="0" w:color="auto"/>
              <w:right w:val="single" w:sz="4" w:space="0" w:color="auto"/>
            </w:tcBorders>
            <w:shd w:val="clear" w:color="000000" w:fill="D9D9D9"/>
            <w:vAlign w:val="center"/>
            <w:hideMark/>
          </w:tcPr>
          <w:p w:rsidR="00422986" w:rsidRDefault="00422986" w:rsidP="00422986">
            <w:pPr>
              <w:jc w:val="center"/>
              <w:rPr>
                <w:rFonts w:ascii="Calibri" w:hAnsi="Calibri"/>
                <w:b/>
                <w:bCs/>
                <w:color w:val="000000"/>
              </w:rPr>
            </w:pPr>
            <w:r>
              <w:rPr>
                <w:rFonts w:ascii="Calibri" w:hAnsi="Calibri" w:cs="Calibri"/>
                <w:b/>
                <w:bCs/>
                <w:color w:val="000000"/>
              </w:rPr>
              <w:t>UNIDAD DE MEDIDA</w:t>
            </w:r>
          </w:p>
        </w:tc>
        <w:tc>
          <w:tcPr>
            <w:tcW w:w="1200" w:type="dxa"/>
            <w:tcBorders>
              <w:top w:val="single" w:sz="8" w:space="0" w:color="auto"/>
              <w:left w:val="nil"/>
              <w:bottom w:val="single" w:sz="4" w:space="0" w:color="auto"/>
              <w:right w:val="single" w:sz="8" w:space="0" w:color="auto"/>
            </w:tcBorders>
            <w:shd w:val="clear" w:color="000000" w:fill="D9D9D9"/>
            <w:vAlign w:val="center"/>
            <w:hideMark/>
          </w:tcPr>
          <w:p w:rsidR="00422986" w:rsidRDefault="00422986" w:rsidP="00422986">
            <w:pPr>
              <w:jc w:val="center"/>
              <w:rPr>
                <w:rFonts w:ascii="Calibri" w:hAnsi="Calibri"/>
                <w:b/>
                <w:bCs/>
                <w:color w:val="000000"/>
              </w:rPr>
            </w:pPr>
            <w:r>
              <w:rPr>
                <w:rFonts w:ascii="Calibri" w:hAnsi="Calibri" w:cs="Calibri"/>
                <w:b/>
                <w:bCs/>
                <w:color w:val="000000"/>
              </w:rPr>
              <w:t>PRECIO UNITARIO BS.</w:t>
            </w:r>
          </w:p>
        </w:tc>
      </w:tr>
      <w:tr w:rsidR="00422986" w:rsidRPr="00182DAE" w:rsidTr="00422986">
        <w:trPr>
          <w:trHeight w:hRule="exact" w:val="81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both"/>
              <w:rPr>
                <w:rFonts w:ascii="Calibri" w:hAnsi="Calibri"/>
                <w:color w:val="000000"/>
              </w:rPr>
            </w:pPr>
            <w:r>
              <w:rPr>
                <w:rFonts w:ascii="Calibri" w:hAnsi="Calibri"/>
                <w:color w:val="000000"/>
              </w:rPr>
              <w:t>Almuerzo Ejecutivo o de Directorio, previa coordinación con la secretaria de directorio y fiscal del servicio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olor w:val="000000"/>
              </w:rPr>
              <w:t>48</w:t>
            </w:r>
            <w:r w:rsidRPr="00182DAE">
              <w:rPr>
                <w:rFonts w:ascii="Calibri" w:hAnsi="Calibri"/>
                <w:color w:val="000000"/>
              </w:rPr>
              <w:t>,00</w:t>
            </w:r>
          </w:p>
        </w:tc>
      </w:tr>
      <w:tr w:rsidR="00422986" w:rsidRPr="00182DAE" w:rsidTr="00422986">
        <w:trPr>
          <w:trHeight w:hRule="exact" w:val="78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2</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both"/>
              <w:rPr>
                <w:rFonts w:ascii="Calibri" w:hAnsi="Calibri"/>
                <w:color w:val="000000"/>
              </w:rPr>
            </w:pPr>
            <w:r>
              <w:rPr>
                <w:rFonts w:ascii="Calibri" w:hAnsi="Calibri"/>
                <w:color w:val="000000"/>
              </w:rPr>
              <w:t>Almuerzo (entrada, sopa, dos segundos a elegir, postre y refresco personal postre y bebida caliente o fría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olor w:val="000000"/>
              </w:rPr>
              <w:t>20</w:t>
            </w:r>
            <w:r w:rsidRPr="00182DAE">
              <w:rPr>
                <w:rFonts w:ascii="Calibri" w:hAnsi="Calibri"/>
                <w:color w:val="000000"/>
              </w:rPr>
              <w:t>,00</w:t>
            </w:r>
          </w:p>
        </w:tc>
      </w:tr>
      <w:tr w:rsidR="00D674B8" w:rsidRPr="00182DAE" w:rsidTr="000F76D1">
        <w:trPr>
          <w:trHeight w:hRule="exact" w:val="587"/>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674B8" w:rsidRPr="00182DAE" w:rsidRDefault="00D674B8" w:rsidP="000F76D1">
            <w:pPr>
              <w:rPr>
                <w:rFonts w:ascii="Calibri" w:hAnsi="Calibri"/>
                <w:b/>
                <w:bCs/>
                <w:color w:val="000000"/>
              </w:rPr>
            </w:pPr>
            <w:r>
              <w:rPr>
                <w:rFonts w:ascii="Calibri" w:hAnsi="Calibri" w:cs="Calibri"/>
                <w:b/>
                <w:bCs/>
                <w:color w:val="000000"/>
              </w:rPr>
              <w:t> </w:t>
            </w:r>
            <w:r>
              <w:rPr>
                <w:rFonts w:ascii="Calibri" w:hAnsi="Calibri"/>
                <w:b/>
                <w:bCs/>
                <w:color w:val="000000"/>
              </w:rPr>
              <w:t>Bebidas Calientes</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Api</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4</w:t>
            </w:r>
            <w:r w:rsidRPr="00182DAE">
              <w:rPr>
                <w:rFonts w:ascii="Calibri" w:hAnsi="Calibri" w:cs="Calibri"/>
                <w:color w:val="000000"/>
              </w:rPr>
              <w:t>,50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Café</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3,5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5</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Café con leche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4,5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Capuchino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6</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Café Express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4,00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8</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Leche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9</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Limonada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3,50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10</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Linaza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3,5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11</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Mates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3,5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12</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Nescafe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4,0</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13</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Nescafe Doble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6,</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14</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Té</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3,</w:t>
            </w:r>
            <w:r>
              <w:rPr>
                <w:rFonts w:ascii="Calibri" w:hAnsi="Calibri" w:cs="Calibri"/>
                <w:color w:val="000000"/>
              </w:rPr>
              <w:t>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15</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Chocolate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4</w:t>
            </w:r>
            <w:r w:rsidRPr="00182DAE">
              <w:rPr>
                <w:rFonts w:ascii="Calibri" w:hAnsi="Calibri" w:cs="Calibri"/>
                <w:color w:val="000000"/>
              </w:rPr>
              <w:t>,</w:t>
            </w:r>
            <w:r>
              <w:rPr>
                <w:rFonts w:ascii="Calibri" w:hAnsi="Calibri" w:cs="Calibri"/>
                <w:color w:val="000000"/>
              </w:rPr>
              <w:t>0</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16</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Chocolate con leche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5,0</w:t>
            </w:r>
            <w:r w:rsidRPr="00182DAE">
              <w:rPr>
                <w:rFonts w:ascii="Calibri" w:hAnsi="Calibri" w:cs="Calibri"/>
                <w:color w:val="000000"/>
              </w:rPr>
              <w:t>0</w:t>
            </w:r>
          </w:p>
        </w:tc>
      </w:tr>
      <w:tr w:rsidR="00422986" w:rsidRPr="00182DAE" w:rsidTr="00D674B8">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17</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Toddy</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3,5</w:t>
            </w:r>
            <w:r w:rsidRPr="00182DAE">
              <w:rPr>
                <w:rFonts w:ascii="Calibri" w:hAnsi="Calibri" w:cs="Calibri"/>
                <w:color w:val="000000"/>
              </w:rPr>
              <w:t>0</w:t>
            </w:r>
          </w:p>
        </w:tc>
      </w:tr>
      <w:tr w:rsidR="00422986" w:rsidRPr="00182DAE" w:rsidTr="00D674B8">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18</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Toddy con leche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4,00</w:t>
            </w:r>
          </w:p>
        </w:tc>
      </w:tr>
      <w:tr w:rsidR="00D674B8" w:rsidRPr="00182DAE" w:rsidTr="000F76D1">
        <w:trPr>
          <w:trHeight w:hRule="exact" w:val="502"/>
          <w:jc w:val="center"/>
        </w:trPr>
        <w:tc>
          <w:tcPr>
            <w:tcW w:w="7300"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rsidR="00D674B8" w:rsidRPr="00182DAE" w:rsidRDefault="00D674B8" w:rsidP="00D674B8">
            <w:pPr>
              <w:rPr>
                <w:rFonts w:ascii="Calibri" w:hAnsi="Calibri"/>
                <w:b/>
                <w:bCs/>
                <w:color w:val="000000"/>
              </w:rPr>
            </w:pPr>
            <w:r>
              <w:rPr>
                <w:rFonts w:ascii="Calibri" w:hAnsi="Calibri" w:cs="Calibri"/>
                <w:b/>
                <w:bCs/>
                <w:color w:val="000000"/>
              </w:rPr>
              <w:t> </w:t>
            </w:r>
            <w:r>
              <w:rPr>
                <w:rFonts w:ascii="Calibri" w:hAnsi="Calibri"/>
                <w:b/>
                <w:bCs/>
                <w:color w:val="000000"/>
              </w:rPr>
              <w:t>Bebidas Frías</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19</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Coca Cola, Fanta, Sprite (190 ml)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2,00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20</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Coca Cola, Fanta, Sprite (500 ml)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6,50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21</w:t>
            </w:r>
          </w:p>
        </w:tc>
        <w:tc>
          <w:tcPr>
            <w:tcW w:w="4340" w:type="dxa"/>
            <w:tcBorders>
              <w:top w:val="nil"/>
              <w:left w:val="nil"/>
              <w:bottom w:val="single" w:sz="4" w:space="0" w:color="auto"/>
              <w:right w:val="single" w:sz="4" w:space="0" w:color="auto"/>
            </w:tcBorders>
            <w:shd w:val="clear" w:color="auto" w:fill="auto"/>
            <w:vAlign w:val="center"/>
            <w:hideMark/>
          </w:tcPr>
          <w:p w:rsidR="00422986" w:rsidRPr="006145B8" w:rsidRDefault="00422986" w:rsidP="00422986">
            <w:pPr>
              <w:rPr>
                <w:rFonts w:ascii="Calibri" w:hAnsi="Calibri"/>
                <w:color w:val="000000"/>
                <w:lang w:val="en-US"/>
              </w:rPr>
            </w:pPr>
            <w:r>
              <w:rPr>
                <w:rFonts w:ascii="Calibri" w:hAnsi="Calibri"/>
                <w:color w:val="000000"/>
                <w:lang w:val="en-US"/>
              </w:rPr>
              <w:t>Coca Cola Light, Sprite Zero (500 ml)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olor w:val="000000"/>
                <w:lang w:val="en-US"/>
              </w:rPr>
              <w:t>6,50</w:t>
            </w:r>
          </w:p>
        </w:tc>
      </w:tr>
      <w:tr w:rsidR="00422986" w:rsidRPr="00182DAE" w:rsidTr="00465187">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22</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Coca Cola, Fanta, Sprite (2 litros)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10,00</w:t>
            </w:r>
          </w:p>
        </w:tc>
      </w:tr>
      <w:tr w:rsidR="00422986" w:rsidRPr="00182DAE" w:rsidTr="0046518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lastRenderedPageBreak/>
              <w:t>23</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Refrescos de frutas hervidas (en vaso)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3,5</w:t>
            </w:r>
            <w:r w:rsidRPr="00182DAE">
              <w:rPr>
                <w:rFonts w:ascii="Calibri" w:hAnsi="Calibri" w:cs="Calibri"/>
                <w:color w:val="000000"/>
              </w:rPr>
              <w:t>0</w:t>
            </w:r>
          </w:p>
        </w:tc>
      </w:tr>
      <w:tr w:rsidR="00422986" w:rsidRPr="00182DAE" w:rsidTr="0046518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24</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Agua Mineral (en vaso)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2,0</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25</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Agua Mineral (envase personal)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6,00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26</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Agua Mineral (2 litros)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8,0</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27</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Agua Natural (en vaso)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2,0</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28</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Agua Natural (envase personal)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6</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29</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Agua Natural (2 litros)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8,0</w:t>
            </w:r>
            <w:r w:rsidRPr="00182DAE">
              <w:rPr>
                <w:rFonts w:ascii="Calibri" w:hAnsi="Calibri" w:cs="Calibri"/>
                <w:color w:val="000000"/>
              </w:rPr>
              <w:t>0</w:t>
            </w:r>
          </w:p>
        </w:tc>
      </w:tr>
      <w:tr w:rsidR="00D674B8" w:rsidRPr="00182DAE" w:rsidTr="000F76D1">
        <w:trPr>
          <w:trHeight w:hRule="exact" w:val="451"/>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674B8" w:rsidRPr="00D674B8" w:rsidRDefault="00D674B8" w:rsidP="00D674B8">
            <w:pPr>
              <w:rPr>
                <w:rFonts w:ascii="Calibri" w:hAnsi="Calibri"/>
                <w:b/>
                <w:bCs/>
                <w:color w:val="000000"/>
              </w:rPr>
            </w:pPr>
            <w:r>
              <w:rPr>
                <w:rFonts w:ascii="Calibri" w:hAnsi="Calibri" w:cs="Calibri"/>
                <w:b/>
                <w:bCs/>
                <w:color w:val="000000"/>
              </w:rPr>
              <w:t> </w:t>
            </w:r>
            <w:r>
              <w:rPr>
                <w:rFonts w:ascii="Calibri" w:hAnsi="Calibri"/>
                <w:b/>
                <w:bCs/>
                <w:color w:val="000000"/>
              </w:rPr>
              <w:t>Jugos y Zumos</w:t>
            </w:r>
            <w:r w:rsidRPr="00182DAE">
              <w:rPr>
                <w:rFonts w:ascii="Calibri" w:hAnsi="Calibri"/>
                <w:b/>
                <w:bCs/>
                <w:color w:val="000000"/>
              </w:rPr>
              <w:t> </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30</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Jugos de fruta con agua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4,5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31</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Jugos de fruta con leche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6,00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32</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Jugo dieteticos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w:t>
            </w:r>
            <w:r w:rsidRPr="00182DAE">
              <w:rPr>
                <w:rFonts w:ascii="Calibri" w:hAnsi="Calibri" w:cs="Calibri"/>
                <w:color w:val="000000"/>
              </w:rPr>
              <w:t>,50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33</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Jugo de Alfaalfa, pepino y miel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9,0</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34</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Zumo de piña y papaya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9,0</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35</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Zumo de pera y frambuesa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9,0</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36</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Zumo de naranja y manzana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9,0</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37</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Zumo de platano, freza y pera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9,0</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38</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Zumo de naranja con kiwi</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9,0</w:t>
            </w:r>
            <w:r w:rsidRPr="00182DAE">
              <w:rPr>
                <w:rFonts w:ascii="Calibri" w:hAnsi="Calibri" w:cs="Calibri"/>
                <w:color w:val="000000"/>
              </w:rPr>
              <w:t>0</w:t>
            </w:r>
          </w:p>
        </w:tc>
      </w:tr>
      <w:tr w:rsidR="00422986" w:rsidRPr="00182DAE" w:rsidTr="00422986">
        <w:trPr>
          <w:trHeight w:hRule="exact" w:val="465"/>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39</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Zumo de naranja, mandarina, lima, toronja y Zanahoria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w:t>
            </w:r>
            <w:r w:rsidRPr="00182DAE">
              <w:rPr>
                <w:rFonts w:ascii="Calibri" w:hAnsi="Calibri" w:cs="Calibri"/>
                <w:color w:val="000000"/>
              </w:rPr>
              <w:t>,00</w:t>
            </w:r>
          </w:p>
        </w:tc>
      </w:tr>
      <w:tr w:rsidR="00D674B8" w:rsidRPr="00182DAE" w:rsidTr="00D674B8">
        <w:trPr>
          <w:trHeight w:val="459"/>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674B8" w:rsidRPr="00182DAE" w:rsidRDefault="00D674B8" w:rsidP="00D674B8">
            <w:pPr>
              <w:rPr>
                <w:rFonts w:ascii="Calibri" w:hAnsi="Calibri"/>
                <w:b/>
                <w:bCs/>
                <w:color w:val="000000"/>
              </w:rPr>
            </w:pPr>
            <w:r>
              <w:rPr>
                <w:rFonts w:ascii="Calibri" w:hAnsi="Calibri"/>
                <w:b/>
                <w:bCs/>
                <w:color w:val="000000"/>
              </w:rPr>
              <w:t> Sándwiches, el precio debe incluir sus aderezos (mayonesa, ketchup, moztaza, etc.)</w:t>
            </w:r>
            <w:r>
              <w:rPr>
                <w:rFonts w:ascii="Calibri" w:hAnsi="Calibri"/>
                <w:b/>
                <w:bCs/>
                <w:color w:val="000000"/>
                <w:sz w:val="14"/>
                <w:szCs w:val="14"/>
              </w:rPr>
              <w:t> </w:t>
            </w:r>
            <w:r w:rsidRPr="00182DAE">
              <w:rPr>
                <w:rFonts w:ascii="Calibri" w:hAnsi="Calibri"/>
                <w:b/>
                <w:bCs/>
                <w:color w:val="000000"/>
              </w:rPr>
              <w:t> </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40</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Hamburguesa de carne de res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8,00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41</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Hamburguesa de carne de pollo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42</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Salchipapa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10,00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43</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Lomo con huevo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10</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44</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Choripan</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8,00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45</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Huevo revuelto con jamón y queso y tostadas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7,5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46</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Hamburguesa mixta con salchipapas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15,00</w:t>
            </w:r>
          </w:p>
        </w:tc>
      </w:tr>
      <w:tr w:rsidR="00422986" w:rsidRPr="00182DAE" w:rsidTr="000F76D1">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47</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Tranca pecho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12</w:t>
            </w:r>
            <w:r w:rsidRPr="00182DAE">
              <w:rPr>
                <w:rFonts w:ascii="Calibri" w:hAnsi="Calibri" w:cs="Calibri"/>
                <w:color w:val="000000"/>
              </w:rPr>
              <w:t>,00</w:t>
            </w:r>
          </w:p>
        </w:tc>
      </w:tr>
      <w:tr w:rsidR="00422986" w:rsidRPr="00182DAE" w:rsidTr="000F76D1">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48</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Porción de pollo con papas fritas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18</w:t>
            </w:r>
            <w:r w:rsidRPr="00182DAE">
              <w:rPr>
                <w:rFonts w:ascii="Calibri" w:hAnsi="Calibri" w:cs="Calibri"/>
                <w:color w:val="000000"/>
              </w:rPr>
              <w:t>,00</w:t>
            </w:r>
          </w:p>
        </w:tc>
      </w:tr>
      <w:tr w:rsidR="00422986" w:rsidRPr="00182DAE" w:rsidTr="000F76D1">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49</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Porción de pizza (carnívora, hawainana, napolitana)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12</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50</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Choripapas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12</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51</w:t>
            </w:r>
          </w:p>
        </w:tc>
        <w:tc>
          <w:tcPr>
            <w:tcW w:w="4340" w:type="dxa"/>
            <w:tcBorders>
              <w:top w:val="nil"/>
              <w:left w:val="nil"/>
              <w:bottom w:val="single" w:sz="4" w:space="0" w:color="auto"/>
              <w:right w:val="single" w:sz="4" w:space="0" w:color="auto"/>
            </w:tcBorders>
            <w:shd w:val="clear" w:color="auto" w:fill="auto"/>
            <w:vAlign w:val="center"/>
            <w:hideMark/>
          </w:tcPr>
          <w:p w:rsidR="00422986" w:rsidRPr="00A8336F" w:rsidRDefault="00422986" w:rsidP="00422986">
            <w:pPr>
              <w:rPr>
                <w:rFonts w:ascii="Calibri" w:hAnsi="Calibri"/>
                <w:color w:val="000000"/>
                <w:sz w:val="16"/>
                <w:szCs w:val="16"/>
              </w:rPr>
            </w:pPr>
            <w:r w:rsidRPr="00A8336F">
              <w:rPr>
                <w:rFonts w:ascii="Calibri" w:hAnsi="Calibri" w:cs="Calibri"/>
                <w:color w:val="000000"/>
                <w:sz w:val="16"/>
                <w:szCs w:val="16"/>
              </w:rPr>
              <w:t>Sandwich de pavita (pollo molido con mayonesa y morron)</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52</w:t>
            </w:r>
          </w:p>
        </w:tc>
        <w:tc>
          <w:tcPr>
            <w:tcW w:w="4340" w:type="dxa"/>
            <w:tcBorders>
              <w:top w:val="nil"/>
              <w:left w:val="nil"/>
              <w:bottom w:val="single" w:sz="4" w:space="0" w:color="auto"/>
              <w:right w:val="single" w:sz="4" w:space="0" w:color="auto"/>
            </w:tcBorders>
            <w:shd w:val="clear" w:color="auto" w:fill="auto"/>
            <w:vAlign w:val="center"/>
            <w:hideMark/>
          </w:tcPr>
          <w:p w:rsidR="00422986" w:rsidRPr="00A8336F" w:rsidRDefault="00422986" w:rsidP="00422986">
            <w:pPr>
              <w:rPr>
                <w:rFonts w:ascii="Calibri" w:hAnsi="Calibri"/>
                <w:color w:val="000000"/>
                <w:sz w:val="16"/>
                <w:szCs w:val="16"/>
              </w:rPr>
            </w:pPr>
            <w:r w:rsidRPr="00A8336F">
              <w:rPr>
                <w:rFonts w:ascii="Calibri" w:hAnsi="Calibri" w:cs="Calibri"/>
                <w:color w:val="000000"/>
                <w:sz w:val="16"/>
                <w:szCs w:val="16"/>
              </w:rPr>
              <w:t>Sandwhich de chola (cerdo con escabeche o ensalada)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12</w:t>
            </w:r>
            <w:r w:rsidRPr="00182DAE">
              <w:rPr>
                <w:rFonts w:ascii="Calibri" w:hAnsi="Calibri" w:cs="Calibri"/>
                <w:color w:val="000000"/>
              </w:rPr>
              <w:t>,00</w:t>
            </w:r>
          </w:p>
        </w:tc>
      </w:tr>
      <w:tr w:rsidR="00422986" w:rsidRPr="00182DAE" w:rsidTr="00465187">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53</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Carne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8,5</w:t>
            </w:r>
            <w:r w:rsidRPr="00182DAE">
              <w:rPr>
                <w:rFonts w:ascii="Calibri" w:hAnsi="Calibri" w:cs="Calibri"/>
                <w:color w:val="000000"/>
              </w:rPr>
              <w:t>0</w:t>
            </w:r>
          </w:p>
        </w:tc>
      </w:tr>
      <w:tr w:rsidR="00422986" w:rsidRPr="00182DAE" w:rsidTr="0046518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lastRenderedPageBreak/>
              <w:t>54</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Carnes frías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5,00</w:t>
            </w:r>
          </w:p>
        </w:tc>
      </w:tr>
      <w:tr w:rsidR="00422986" w:rsidRPr="00182DAE" w:rsidTr="0046518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55</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Hot dog</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56</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Huevo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3,50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57</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Jamón con queso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6,5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58</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Mantequilla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2,50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59</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Mantequilla con mermelada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3,50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60</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Mermelada, dulce de leche o leche condensada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3,50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61</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Mortadela con queso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6</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62</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Omelet</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7</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63</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Palta con queso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6</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64</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Pasta de hígado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3,5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65</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Pollo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66</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Queso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67</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Porción de papas fritas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6,00</w:t>
            </w:r>
          </w:p>
        </w:tc>
      </w:tr>
      <w:tr w:rsidR="000F76D1" w:rsidRPr="00182DAE" w:rsidTr="000F76D1">
        <w:trPr>
          <w:trHeight w:hRule="exact" w:val="471"/>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0F76D1">
            <w:pPr>
              <w:rPr>
                <w:rFonts w:ascii="Calibri" w:hAnsi="Calibri"/>
                <w:b/>
                <w:bCs/>
                <w:color w:val="000000"/>
              </w:rPr>
            </w:pPr>
            <w:r>
              <w:rPr>
                <w:rFonts w:ascii="Calibri" w:hAnsi="Calibri" w:cs="Calibri"/>
                <w:b/>
                <w:bCs/>
                <w:color w:val="000000"/>
              </w:rPr>
              <w:t> </w:t>
            </w:r>
            <w:r>
              <w:rPr>
                <w:rFonts w:ascii="Calibri" w:hAnsi="Calibri"/>
                <w:b/>
                <w:bCs/>
                <w:color w:val="000000"/>
              </w:rPr>
              <w:t>Salteñas</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68</w:t>
            </w:r>
          </w:p>
        </w:tc>
        <w:tc>
          <w:tcPr>
            <w:tcW w:w="4340" w:type="dxa"/>
            <w:tcBorders>
              <w:top w:val="nil"/>
              <w:left w:val="nil"/>
              <w:bottom w:val="single" w:sz="4" w:space="0" w:color="auto"/>
              <w:right w:val="single" w:sz="4" w:space="0" w:color="auto"/>
            </w:tcBorders>
            <w:shd w:val="clear" w:color="auto" w:fill="auto"/>
            <w:vAlign w:val="center"/>
            <w:hideMark/>
          </w:tcPr>
          <w:p w:rsidR="00422986" w:rsidRPr="00A8336F" w:rsidRDefault="00422986" w:rsidP="00422986">
            <w:pPr>
              <w:rPr>
                <w:rFonts w:ascii="Calibri" w:hAnsi="Calibri"/>
                <w:color w:val="000000"/>
                <w:sz w:val="18"/>
                <w:szCs w:val="18"/>
              </w:rPr>
            </w:pPr>
            <w:r w:rsidRPr="00A8336F">
              <w:rPr>
                <w:rFonts w:ascii="Calibri" w:hAnsi="Calibri" w:cs="Calibri"/>
                <w:color w:val="000000"/>
                <w:sz w:val="18"/>
                <w:szCs w:val="18"/>
              </w:rPr>
              <w:t>Salteña Especial para Directorio y Reuniones Ejecutivas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10,00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69</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De Pollo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70</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De carne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71</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Mixtas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8,00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72</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Tucumanas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w:t>
            </w:r>
            <w:r w:rsidRPr="00182DAE">
              <w:rPr>
                <w:rFonts w:ascii="Calibri" w:hAnsi="Calibri" w:cs="Calibri"/>
                <w:color w:val="000000"/>
              </w:rPr>
              <w:t>,00</w:t>
            </w:r>
          </w:p>
        </w:tc>
      </w:tr>
      <w:tr w:rsidR="000F76D1" w:rsidRPr="00182DAE" w:rsidTr="000F76D1">
        <w:trPr>
          <w:trHeight w:hRule="exact" w:val="475"/>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0F76D1">
            <w:pPr>
              <w:rPr>
                <w:rFonts w:ascii="Calibri" w:hAnsi="Calibri"/>
                <w:b/>
                <w:bCs/>
                <w:color w:val="000000"/>
              </w:rPr>
            </w:pPr>
            <w:r>
              <w:rPr>
                <w:rFonts w:ascii="Calibri" w:hAnsi="Calibri"/>
                <w:b/>
                <w:bCs/>
                <w:color w:val="000000"/>
              </w:rPr>
              <w:t>Masitas</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73</w:t>
            </w:r>
          </w:p>
        </w:tc>
        <w:tc>
          <w:tcPr>
            <w:tcW w:w="4340" w:type="dxa"/>
            <w:tcBorders>
              <w:top w:val="nil"/>
              <w:left w:val="nil"/>
              <w:bottom w:val="single" w:sz="4" w:space="0" w:color="auto"/>
              <w:right w:val="single" w:sz="4" w:space="0" w:color="auto"/>
            </w:tcBorders>
            <w:shd w:val="clear" w:color="auto" w:fill="auto"/>
            <w:vAlign w:val="center"/>
            <w:hideMark/>
          </w:tcPr>
          <w:p w:rsidR="00422986" w:rsidRPr="00A8336F" w:rsidRDefault="00422986" w:rsidP="00422986">
            <w:pPr>
              <w:rPr>
                <w:rFonts w:ascii="Calibri" w:hAnsi="Calibri"/>
                <w:color w:val="000000"/>
                <w:sz w:val="18"/>
                <w:szCs w:val="18"/>
              </w:rPr>
            </w:pPr>
            <w:r w:rsidRPr="00A8336F">
              <w:rPr>
                <w:rFonts w:ascii="Calibri" w:hAnsi="Calibri" w:cs="Calibri"/>
                <w:color w:val="000000"/>
                <w:sz w:val="18"/>
                <w:szCs w:val="18"/>
              </w:rPr>
              <w:t xml:space="preserve">Masitas especiales para Directorio y Reuniones </w:t>
            </w:r>
            <w:r w:rsidRPr="00A8336F">
              <w:rPr>
                <w:rFonts w:ascii="Calibri" w:hAnsi="Calibri" w:cs="Calibri"/>
                <w:color w:val="000000"/>
                <w:sz w:val="16"/>
                <w:szCs w:val="16"/>
              </w:rPr>
              <w:t>Ejecutivas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9</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74</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Alfajor</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75</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Buñuelo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4</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76</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Cuñape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5,00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77</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Empanada de queso</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0F76D1">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78</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Pucacapas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0F76D1">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79</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Pr="00A8336F" w:rsidRDefault="00422986" w:rsidP="00422986">
            <w:pPr>
              <w:rPr>
                <w:rFonts w:ascii="Calibri" w:hAnsi="Calibri"/>
                <w:color w:val="000000"/>
                <w:sz w:val="18"/>
                <w:szCs w:val="18"/>
              </w:rPr>
            </w:pPr>
            <w:r w:rsidRPr="00A8336F">
              <w:rPr>
                <w:rFonts w:ascii="Calibri" w:hAnsi="Calibri" w:cs="Calibri"/>
                <w:color w:val="000000"/>
                <w:sz w:val="18"/>
                <w:szCs w:val="18"/>
              </w:rPr>
              <w:t>Galletas con aderezos (dulces o salados) ración personal</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0F76D1">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80</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Galletas dulces ración personal</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81</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Galletas de agua ración personal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82</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Llaucha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6,5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83</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Pie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6,5</w:t>
            </w:r>
            <w:r w:rsidRPr="00182DAE">
              <w:rPr>
                <w:rFonts w:ascii="Calibri" w:hAnsi="Calibri" w:cs="Calibri"/>
                <w:color w:val="000000"/>
              </w:rPr>
              <w:t>0</w:t>
            </w:r>
          </w:p>
        </w:tc>
      </w:tr>
      <w:tr w:rsidR="00422986" w:rsidRPr="00182DAE" w:rsidTr="00465187">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84</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Queque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46518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lastRenderedPageBreak/>
              <w:t>85</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Rollo de queso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46518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86</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Huminta a la olla o al horno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8</w:t>
            </w:r>
            <w:r w:rsidRPr="00182DAE">
              <w:rPr>
                <w:rFonts w:ascii="Calibri" w:hAnsi="Calibri" w:cs="Calibri"/>
                <w:color w:val="000000"/>
              </w:rPr>
              <w:t>,00</w:t>
            </w:r>
          </w:p>
        </w:tc>
      </w:tr>
      <w:tr w:rsidR="000F76D1" w:rsidRPr="00182DAE" w:rsidTr="000F76D1">
        <w:trPr>
          <w:trHeight w:hRule="exact" w:val="538"/>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422986">
            <w:pPr>
              <w:rPr>
                <w:rFonts w:ascii="Calibri" w:hAnsi="Calibri"/>
                <w:b/>
                <w:bCs/>
                <w:color w:val="000000"/>
              </w:rPr>
            </w:pPr>
            <w:r>
              <w:rPr>
                <w:rFonts w:ascii="Calibri" w:hAnsi="Calibri" w:cs="Calibri"/>
                <w:b/>
                <w:bCs/>
                <w:color w:val="000000"/>
              </w:rPr>
              <w:t> </w:t>
            </w:r>
            <w:r>
              <w:rPr>
                <w:rFonts w:ascii="Calibri" w:hAnsi="Calibri"/>
                <w:b/>
                <w:bCs/>
                <w:color w:val="000000"/>
              </w:rPr>
              <w:t>Postres</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87</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Ensalada de frutas postrera grande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8,00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88</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Ensalada de frutas postrera pequeña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4,50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89</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Ensalada de frutas con yogurt postrera grande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8,00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90</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Ensalada de frutas con yogurt postrera pequeña</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4,50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91</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Gelatina en vaso personal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2,5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92</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Yogurt natural en vaso personal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3,5</w:t>
            </w:r>
            <w:r w:rsidRPr="00182DAE">
              <w:rPr>
                <w:rFonts w:ascii="Calibri" w:hAnsi="Calibri" w:cs="Calibri"/>
                <w:color w:val="000000"/>
              </w:rPr>
              <w:t>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93</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Gelatina y Chantilly</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94</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Yogurt saborizado en vaso personal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6</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95</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Muss de frutas</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96</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Flan en vaso personal</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Pr>
                <w:rFonts w:ascii="Calibri" w:hAnsi="Calibri" w:cs="Calibri"/>
                <w:color w:val="000000"/>
              </w:rPr>
              <w:t>5</w:t>
            </w:r>
            <w:r w:rsidRPr="00182DAE">
              <w:rPr>
                <w:rFonts w:ascii="Calibri" w:hAnsi="Calibri" w:cs="Calibri"/>
                <w:color w:val="000000"/>
              </w:rPr>
              <w:t>,00</w:t>
            </w:r>
          </w:p>
        </w:tc>
      </w:tr>
      <w:tr w:rsidR="00422986" w:rsidRPr="00182DAE" w:rsidTr="00422986">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422986" w:rsidRDefault="00422986" w:rsidP="00422986">
            <w:pPr>
              <w:jc w:val="center"/>
              <w:rPr>
                <w:rFonts w:ascii="Calibri" w:hAnsi="Calibri"/>
                <w:color w:val="000000"/>
              </w:rPr>
            </w:pPr>
            <w:r>
              <w:rPr>
                <w:rFonts w:ascii="Calibri" w:hAnsi="Calibri" w:cs="Calibri"/>
                <w:color w:val="000000"/>
              </w:rPr>
              <w:t>97</w:t>
            </w:r>
          </w:p>
        </w:tc>
        <w:tc>
          <w:tcPr>
            <w:tcW w:w="4340" w:type="dxa"/>
            <w:tcBorders>
              <w:top w:val="nil"/>
              <w:left w:val="nil"/>
              <w:bottom w:val="single" w:sz="4" w:space="0" w:color="auto"/>
              <w:right w:val="single" w:sz="4" w:space="0" w:color="auto"/>
            </w:tcBorders>
            <w:shd w:val="clear" w:color="auto" w:fill="auto"/>
            <w:vAlign w:val="center"/>
            <w:hideMark/>
          </w:tcPr>
          <w:p w:rsidR="00422986" w:rsidRDefault="00422986" w:rsidP="00422986">
            <w:pPr>
              <w:rPr>
                <w:rFonts w:ascii="Calibri" w:hAnsi="Calibri"/>
                <w:color w:val="000000"/>
              </w:rPr>
            </w:pPr>
            <w:r>
              <w:rPr>
                <w:rFonts w:ascii="Calibri" w:hAnsi="Calibri" w:cs="Calibri"/>
                <w:color w:val="000000"/>
              </w:rPr>
              <w:t>Arroz con leche</w:t>
            </w:r>
          </w:p>
        </w:tc>
        <w:tc>
          <w:tcPr>
            <w:tcW w:w="1100" w:type="dxa"/>
            <w:tcBorders>
              <w:top w:val="nil"/>
              <w:left w:val="nil"/>
              <w:bottom w:val="single" w:sz="4" w:space="0" w:color="auto"/>
              <w:right w:val="single" w:sz="4" w:space="0" w:color="auto"/>
            </w:tcBorders>
            <w:shd w:val="clear" w:color="auto" w:fill="auto"/>
            <w:vAlign w:val="center"/>
            <w:hideMark/>
          </w:tcPr>
          <w:p w:rsidR="00422986" w:rsidRDefault="00422986" w:rsidP="00422986">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hideMark/>
          </w:tcPr>
          <w:p w:rsidR="00422986" w:rsidRPr="00182DAE" w:rsidRDefault="00422986" w:rsidP="00422986">
            <w:pPr>
              <w:jc w:val="right"/>
              <w:rPr>
                <w:rFonts w:ascii="Calibri" w:hAnsi="Calibri"/>
                <w:color w:val="000000"/>
              </w:rPr>
            </w:pPr>
            <w:r w:rsidRPr="00182DAE">
              <w:rPr>
                <w:rFonts w:ascii="Calibri" w:hAnsi="Calibri" w:cs="Calibri"/>
                <w:color w:val="000000"/>
              </w:rPr>
              <w:t>4,00</w:t>
            </w:r>
          </w:p>
        </w:tc>
      </w:tr>
    </w:tbl>
    <w:p w:rsidR="0004204E" w:rsidRDefault="0004204E" w:rsidP="00C779EB">
      <w:pPr>
        <w:jc w:val="center"/>
        <w:rPr>
          <w:rFonts w:ascii="Calibri" w:hAnsi="Calibri" w:cs="Calibri"/>
          <w:b/>
          <w:color w:val="000000"/>
          <w:sz w:val="22"/>
          <w:szCs w:val="22"/>
        </w:rPr>
      </w:pPr>
    </w:p>
    <w:p w:rsidR="00D674B8" w:rsidRPr="00D674B8" w:rsidRDefault="00D674B8" w:rsidP="00B85D7F">
      <w:pPr>
        <w:pStyle w:val="Prrafodelista"/>
        <w:numPr>
          <w:ilvl w:val="0"/>
          <w:numId w:val="39"/>
        </w:numPr>
        <w:jc w:val="both"/>
        <w:rPr>
          <w:rFonts w:asciiTheme="minorHAnsi" w:hAnsiTheme="minorHAnsi" w:cstheme="minorHAnsi"/>
          <w:b/>
          <w:color w:val="000000"/>
        </w:rPr>
      </w:pPr>
      <w:r w:rsidRPr="00D674B8">
        <w:rPr>
          <w:rFonts w:asciiTheme="minorHAnsi" w:hAnsiTheme="minorHAnsi" w:cstheme="minorHAnsi"/>
          <w:b/>
          <w:bCs/>
          <w:color w:val="000000"/>
        </w:rPr>
        <w:t>HASTA UN  TOTAL PARA LA GESTION 2019  DE  Bs.</w:t>
      </w:r>
      <w:r w:rsidRPr="00D674B8">
        <w:rPr>
          <w:rFonts w:asciiTheme="minorHAnsi" w:hAnsiTheme="minorHAnsi" w:cstheme="minorHAnsi"/>
          <w:b/>
          <w:bCs/>
          <w:lang w:val="es-BO"/>
        </w:rPr>
        <w:t xml:space="preserve">220.000,00 (Doscientos veinte mil 00/100 Bolivianos), para el ITEM 1: SERVICIO </w:t>
      </w:r>
      <w:r w:rsidRPr="00D674B8">
        <w:rPr>
          <w:rFonts w:asciiTheme="minorHAnsi" w:hAnsiTheme="minorHAnsi" w:cstheme="minorHAnsi"/>
          <w:b/>
        </w:rPr>
        <w:t>DE ATENCIÓN DE COMEDOR Y CAFETERIA PARA EL EDIFICIO CORPORATIVO DE YPFB</w:t>
      </w:r>
    </w:p>
    <w:p w:rsidR="00D674B8" w:rsidRPr="00D674B8" w:rsidRDefault="00D674B8" w:rsidP="00B85D7F">
      <w:pPr>
        <w:pStyle w:val="Prrafodelista"/>
        <w:numPr>
          <w:ilvl w:val="0"/>
          <w:numId w:val="39"/>
        </w:numPr>
        <w:jc w:val="both"/>
        <w:rPr>
          <w:rFonts w:asciiTheme="minorHAnsi" w:hAnsiTheme="minorHAnsi" w:cstheme="minorHAnsi"/>
          <w:b/>
          <w:color w:val="000000"/>
        </w:rPr>
      </w:pPr>
      <w:r w:rsidRPr="00D674B8">
        <w:rPr>
          <w:rFonts w:asciiTheme="minorHAnsi" w:hAnsiTheme="minorHAnsi" w:cstheme="minorHAnsi"/>
          <w:b/>
          <w:bCs/>
          <w:color w:val="000000"/>
        </w:rPr>
        <w:t>HASTA UN  TOTAL PARA LA GESTION 2019  DE  Bs.</w:t>
      </w:r>
      <w:r w:rsidRPr="00D674B8">
        <w:rPr>
          <w:rFonts w:asciiTheme="minorHAnsi" w:hAnsiTheme="minorHAnsi" w:cstheme="minorHAnsi"/>
          <w:b/>
          <w:bCs/>
          <w:lang w:val="es-BO"/>
        </w:rPr>
        <w:t xml:space="preserve">200.000,00 (Doscientos mil 00/100 Bolivianos), para el ITEM 2: </w:t>
      </w:r>
      <w:r w:rsidRPr="00D674B8">
        <w:rPr>
          <w:rFonts w:asciiTheme="minorHAnsi" w:hAnsiTheme="minorHAnsi" w:cstheme="minorHAnsi"/>
          <w:b/>
        </w:rPr>
        <w:t xml:space="preserve">SERVICIO  ATENCION REFRIGERIO Y CAFETERIA OFICINA CENTRAL  </w:t>
      </w:r>
    </w:p>
    <w:p w:rsidR="00D674B8" w:rsidRPr="00D674B8" w:rsidRDefault="00D674B8" w:rsidP="00B85D7F">
      <w:pPr>
        <w:pStyle w:val="Prrafodelista"/>
        <w:numPr>
          <w:ilvl w:val="0"/>
          <w:numId w:val="39"/>
        </w:numPr>
        <w:jc w:val="both"/>
        <w:rPr>
          <w:rFonts w:asciiTheme="minorHAnsi" w:hAnsiTheme="minorHAnsi" w:cstheme="minorHAnsi"/>
          <w:b/>
          <w:color w:val="000000"/>
        </w:rPr>
      </w:pPr>
      <w:r w:rsidRPr="00D674B8">
        <w:rPr>
          <w:rFonts w:asciiTheme="minorHAnsi" w:hAnsiTheme="minorHAnsi" w:cstheme="minorHAnsi"/>
          <w:b/>
          <w:bCs/>
          <w:color w:val="000000"/>
        </w:rPr>
        <w:t>LA EVALUACION ECONOMICA SE REALIZARA EN BASE A LA SUMATORIA DE PRECIOS UNITARIOS</w:t>
      </w:r>
    </w:p>
    <w:p w:rsidR="00D674B8" w:rsidRPr="00D674B8" w:rsidRDefault="00D674B8" w:rsidP="00B85D7F">
      <w:pPr>
        <w:pStyle w:val="Prrafodelista"/>
        <w:numPr>
          <w:ilvl w:val="0"/>
          <w:numId w:val="39"/>
        </w:numPr>
        <w:jc w:val="both"/>
        <w:rPr>
          <w:rFonts w:asciiTheme="minorHAnsi" w:hAnsiTheme="minorHAnsi" w:cstheme="minorHAnsi"/>
          <w:b/>
          <w:color w:val="000000"/>
        </w:rPr>
      </w:pPr>
      <w:r w:rsidRPr="00D674B8">
        <w:rPr>
          <w:rFonts w:asciiTheme="minorHAnsi" w:hAnsiTheme="minorHAnsi" w:cstheme="minorHAnsi"/>
          <w:b/>
          <w:bCs/>
          <w:color w:val="000000"/>
        </w:rPr>
        <w:t>LOS PRECIOS UNITARIOS OFERTADOS NO DEBERAN SUPERAR LOS PRECIOS UNITARIOS REFERENCIALES</w:t>
      </w:r>
    </w:p>
    <w:p w:rsidR="00422986" w:rsidRDefault="00422986" w:rsidP="00C779EB">
      <w:pPr>
        <w:jc w:val="center"/>
        <w:rPr>
          <w:rFonts w:ascii="Calibri" w:hAnsi="Calibri" w:cs="Calibri"/>
          <w:b/>
          <w:color w:val="000000"/>
          <w:sz w:val="22"/>
          <w:szCs w:val="22"/>
        </w:rPr>
      </w:pPr>
    </w:p>
    <w:p w:rsidR="00422986" w:rsidRDefault="00422986" w:rsidP="00C779EB">
      <w:pPr>
        <w:jc w:val="center"/>
        <w:rPr>
          <w:rFonts w:ascii="Calibri" w:hAnsi="Calibri" w:cs="Calibri"/>
          <w:b/>
          <w:color w:val="000000"/>
          <w:sz w:val="22"/>
          <w:szCs w:val="22"/>
        </w:rPr>
      </w:pPr>
    </w:p>
    <w:p w:rsidR="00422986" w:rsidRDefault="00422986" w:rsidP="00C779EB">
      <w:pPr>
        <w:jc w:val="center"/>
        <w:rPr>
          <w:rFonts w:ascii="Calibri" w:hAnsi="Calibri" w:cs="Calibri"/>
          <w:b/>
          <w:color w:val="000000"/>
          <w:sz w:val="22"/>
          <w:szCs w:val="22"/>
        </w:rPr>
      </w:pPr>
    </w:p>
    <w:p w:rsidR="00422986" w:rsidRDefault="00422986" w:rsidP="00C779EB">
      <w:pPr>
        <w:jc w:val="center"/>
        <w:rPr>
          <w:rFonts w:ascii="Calibri" w:hAnsi="Calibri" w:cs="Calibri"/>
          <w:b/>
          <w:color w:val="000000"/>
          <w:sz w:val="22"/>
          <w:szCs w:val="22"/>
        </w:rPr>
      </w:pPr>
    </w:p>
    <w:p w:rsidR="00D674B8" w:rsidRDefault="00D674B8" w:rsidP="00C779EB">
      <w:pPr>
        <w:jc w:val="center"/>
        <w:rPr>
          <w:rFonts w:ascii="Calibri" w:hAnsi="Calibri" w:cs="Calibri"/>
          <w:b/>
          <w:color w:val="000000"/>
          <w:sz w:val="22"/>
          <w:szCs w:val="22"/>
        </w:rPr>
      </w:pPr>
    </w:p>
    <w:p w:rsidR="00D674B8" w:rsidRDefault="00D674B8" w:rsidP="00C779EB">
      <w:pPr>
        <w:jc w:val="center"/>
        <w:rPr>
          <w:rFonts w:ascii="Calibri" w:hAnsi="Calibri" w:cs="Calibri"/>
          <w:b/>
          <w:color w:val="000000"/>
          <w:sz w:val="22"/>
          <w:szCs w:val="22"/>
        </w:rPr>
      </w:pPr>
    </w:p>
    <w:p w:rsidR="00422986" w:rsidRDefault="00422986" w:rsidP="00C779EB">
      <w:pPr>
        <w:jc w:val="center"/>
        <w:rPr>
          <w:rFonts w:ascii="Calibri" w:hAnsi="Calibri" w:cs="Calibri"/>
          <w:b/>
          <w:color w:val="000000"/>
          <w:sz w:val="22"/>
          <w:szCs w:val="22"/>
        </w:rPr>
      </w:pPr>
    </w:p>
    <w:p w:rsidR="0004204E" w:rsidRDefault="0004204E"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04204E" w:rsidRDefault="0004204E" w:rsidP="00387E2D">
      <w:pPr>
        <w:jc w:val="both"/>
        <w:rPr>
          <w:rFonts w:ascii="Calibri" w:hAnsi="Calibri" w:cs="Arial"/>
          <w:sz w:val="18"/>
          <w:szCs w:val="18"/>
        </w:rPr>
      </w:pPr>
    </w:p>
    <w:p w:rsidR="0004204E" w:rsidRDefault="0004204E" w:rsidP="00387E2D">
      <w:pPr>
        <w:jc w:val="both"/>
        <w:rPr>
          <w:rFonts w:ascii="Calibri" w:hAnsi="Calibri" w:cs="Arial"/>
          <w:sz w:val="18"/>
          <w:szCs w:val="18"/>
        </w:rPr>
      </w:pPr>
    </w:p>
    <w:p w:rsidR="0004204E" w:rsidRDefault="0004204E" w:rsidP="00387E2D">
      <w:pPr>
        <w:jc w:val="both"/>
        <w:rPr>
          <w:rFonts w:ascii="Calibri" w:hAnsi="Calibri" w:cs="Arial"/>
          <w:sz w:val="18"/>
          <w:szCs w:val="18"/>
        </w:rPr>
      </w:pPr>
    </w:p>
    <w:p w:rsidR="00F80A11" w:rsidRDefault="00F80A1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F31BEE">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252E44" w:rsidRPr="00993917" w:rsidRDefault="00252E44"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0F76D1" w:rsidRPr="00993917" w:rsidRDefault="000F76D1"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 xml:space="preserve">En contrataciones de servicios generales discontinuos, </w:t>
      </w:r>
      <w:r w:rsidR="00C14480">
        <w:rPr>
          <w:rFonts w:ascii="Calibri" w:hAnsi="Calibri" w:cs="Calibri"/>
          <w:sz w:val="22"/>
          <w:szCs w:val="22"/>
        </w:rPr>
        <w:t>independientemente de la cuantía se realizara la retención del 7% de cada pago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“No corresponde”.</w:t>
      </w:r>
      <w:r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Default="006B44B4" w:rsidP="00AD08DE">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Pr="00993917" w:rsidRDefault="006B44B4"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C63B87" w:rsidRDefault="00C63B87" w:rsidP="00685346">
      <w:pPr>
        <w:jc w:val="both"/>
        <w:rPr>
          <w:rFonts w:ascii="Calibri" w:hAnsi="Calibri" w:cs="Calibri"/>
          <w:sz w:val="22"/>
          <w:szCs w:val="22"/>
        </w:rPr>
      </w:pPr>
    </w:p>
    <w:p w:rsidR="00C63B87" w:rsidRDefault="00C63B8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F31BEE">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F31BEE">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F31BEE">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lastRenderedPageBreak/>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E34D4E" w:rsidRDefault="00E34D4E" w:rsidP="00747D85">
      <w:pPr>
        <w:ind w:left="567"/>
        <w:jc w:val="both"/>
        <w:rPr>
          <w:rFonts w:ascii="Calibri" w:hAnsi="Calibri" w:cs="Calibri"/>
          <w:b/>
          <w:sz w:val="22"/>
          <w:szCs w:val="22"/>
        </w:rPr>
      </w:pPr>
    </w:p>
    <w:p w:rsidR="00C63B87" w:rsidRDefault="00C63B87" w:rsidP="00747D85">
      <w:pPr>
        <w:ind w:left="567"/>
        <w:jc w:val="both"/>
        <w:rPr>
          <w:rFonts w:ascii="Calibri" w:hAnsi="Calibri" w:cs="Calibri"/>
          <w:b/>
          <w:sz w:val="22"/>
          <w:szCs w:val="22"/>
        </w:rPr>
      </w:pPr>
    </w:p>
    <w:p w:rsidR="00C63B87" w:rsidRDefault="00C63B87"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F31BEE">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F31BEE">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lastRenderedPageBreak/>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252E44" w:rsidRDefault="00252E44" w:rsidP="00685346">
      <w:pPr>
        <w:rPr>
          <w:rFonts w:ascii="Calibri" w:hAnsi="Calibri" w:cs="Calibri"/>
          <w:b/>
          <w:sz w:val="22"/>
          <w:szCs w:val="22"/>
        </w:rPr>
      </w:pPr>
    </w:p>
    <w:p w:rsidR="00C757B9" w:rsidRDefault="00C757B9"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bookmarkStart w:id="4" w:name="_GoBack"/>
      <w:bookmarkEnd w:id="4"/>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F31BEE">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F31BEE">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F31BEE">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F31BEE">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F31BEE">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F31BEE">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F31BEE">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F31BEE">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b/>
          <w:i/>
          <w:color w:val="FF0000"/>
          <w:sz w:val="22"/>
          <w:szCs w:val="22"/>
          <w:lang w:val="es-BO"/>
        </w:rPr>
        <w:t>.</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Default="001870E8" w:rsidP="001870E8">
      <w:pPr>
        <w:ind w:left="2410" w:hanging="1702"/>
        <w:jc w:val="both"/>
        <w:rPr>
          <w:rFonts w:ascii="Calibri" w:hAnsi="Calibri" w:cs="Calibr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b/>
          <w:i/>
          <w:color w:val="FF0000"/>
          <w:sz w:val="22"/>
          <w:szCs w:val="22"/>
        </w:rPr>
        <w:t>.</w:t>
      </w:r>
    </w:p>
    <w:p w:rsidR="00284A18" w:rsidRDefault="00284A18" w:rsidP="001870E8">
      <w:pPr>
        <w:ind w:left="2410" w:hanging="1702"/>
        <w:jc w:val="both"/>
        <w:rPr>
          <w:rFonts w:ascii="Calibri" w:hAnsi="Calibri" w:cs="Calibri"/>
          <w:b/>
          <w:i/>
          <w:color w:val="FF0000"/>
          <w:sz w:val="22"/>
          <w:szCs w:val="22"/>
        </w:rPr>
      </w:pPr>
    </w:p>
    <w:p w:rsidR="00284A18" w:rsidRDefault="00F92B38" w:rsidP="00284A18">
      <w:pPr>
        <w:ind w:left="2410" w:hanging="1702"/>
        <w:jc w:val="both"/>
        <w:rPr>
          <w:rFonts w:ascii="Calibri" w:hAnsi="Calibri" w:cs="Calibri"/>
          <w:b/>
          <w:i/>
          <w:color w:val="FF0000"/>
          <w:sz w:val="22"/>
          <w:szCs w:val="22"/>
        </w:rPr>
      </w:pPr>
      <w:r w:rsidRPr="001870E8">
        <w:rPr>
          <w:rFonts w:ascii="Calibri" w:hAnsi="Calibri" w:cs="Calibri"/>
          <w:sz w:val="22"/>
          <w:szCs w:val="22"/>
          <w:lang w:val="es-BO"/>
        </w:rPr>
        <w:t xml:space="preserve">Formulario C-4  </w:t>
      </w:r>
      <w:r w:rsidRPr="001870E8">
        <w:rPr>
          <w:rFonts w:ascii="Calibri" w:hAnsi="Calibri" w:cs="Calibri"/>
          <w:sz w:val="22"/>
          <w:szCs w:val="22"/>
          <w:lang w:val="es-BO"/>
        </w:rPr>
        <w:tab/>
        <w:t>Experiencia General y Específica del Personal Clave</w:t>
      </w:r>
      <w:r w:rsidR="00284A18" w:rsidRPr="006D0B90">
        <w:rPr>
          <w:rFonts w:ascii="Calibri" w:hAnsi="Calibri" w:cs="Calibri"/>
          <w:sz w:val="22"/>
          <w:szCs w:val="22"/>
          <w:lang w:val="es-BO"/>
        </w:rPr>
        <w:tab/>
      </w:r>
    </w:p>
    <w:p w:rsidR="001870E8" w:rsidRPr="001870E8" w:rsidRDefault="001870E8" w:rsidP="00284A18">
      <w:pPr>
        <w:pStyle w:val="Normal2"/>
        <w:tabs>
          <w:tab w:val="left" w:pos="1701"/>
        </w:tabs>
        <w:rPr>
          <w:rFonts w:ascii="Calibri" w:hAnsi="Calibri" w:cs="Calibri"/>
          <w:sz w:val="22"/>
          <w:szCs w:val="22"/>
          <w:lang w:val="es-BO"/>
        </w:rPr>
      </w:pPr>
      <w:r w:rsidRPr="001870E8">
        <w:rPr>
          <w:rFonts w:ascii="Calibri" w:hAnsi="Calibri" w:cs="Calibri"/>
          <w:sz w:val="22"/>
          <w:szCs w:val="22"/>
          <w:lang w:val="es-BO"/>
        </w:rPr>
        <w:t xml:space="preserve"> </w:t>
      </w: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w:t>
      </w:r>
      <w:r w:rsidRPr="008D7490">
        <w:rPr>
          <w:rFonts w:ascii="Calibri" w:hAnsi="Calibri" w:cs="Calibri"/>
          <w:sz w:val="22"/>
          <w:szCs w:val="22"/>
        </w:rPr>
        <w:lastRenderedPageBreak/>
        <w:t xml:space="preserve">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F31BEE">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C14480">
        <w:rPr>
          <w:rFonts w:ascii="Calibri" w:hAnsi="Calibri" w:cs="Calibri"/>
          <w:sz w:val="22"/>
          <w:szCs w:val="22"/>
          <w:lang w:val="es-BO"/>
        </w:rPr>
        <w:t>.</w:t>
      </w:r>
    </w:p>
    <w:p w:rsidR="00F40966" w:rsidRPr="00B524B4" w:rsidRDefault="00F40966" w:rsidP="00F31BEE">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F31BEE">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F31BEE">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w:t>
      </w:r>
      <w:r w:rsidRPr="008D7490">
        <w:rPr>
          <w:rFonts w:ascii="Calibri" w:hAnsi="Calibri" w:cs="Calibri"/>
          <w:sz w:val="22"/>
          <w:szCs w:val="22"/>
        </w:rPr>
        <w:lastRenderedPageBreak/>
        <w:t>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F31BEE">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14480">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F31BEE">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DA074A" w:rsidRDefault="00DA074A" w:rsidP="0007566B">
      <w:pPr>
        <w:jc w:val="center"/>
        <w:rPr>
          <w:rFonts w:ascii="Calibri" w:hAnsi="Calibri" w:cs="Calibri"/>
          <w:b/>
        </w:rPr>
      </w:pPr>
    </w:p>
    <w:p w:rsidR="000F76D1" w:rsidRPr="000F76D1" w:rsidRDefault="007316F9" w:rsidP="007316F9">
      <w:pPr>
        <w:ind w:firstLine="709"/>
        <w:jc w:val="center"/>
        <w:rPr>
          <w:rFonts w:asciiTheme="minorHAnsi" w:hAnsiTheme="minorHAnsi" w:cstheme="minorHAnsi"/>
          <w:b/>
          <w:bCs/>
          <w:color w:val="FF0000"/>
        </w:rPr>
      </w:pPr>
      <w:r>
        <w:rPr>
          <w:rFonts w:asciiTheme="minorHAnsi" w:hAnsiTheme="minorHAnsi" w:cstheme="minorHAnsi"/>
          <w:b/>
          <w:bCs/>
        </w:rPr>
        <w:t>ITEM</w:t>
      </w:r>
      <w:r w:rsidR="000F76D1" w:rsidRPr="000F76D1">
        <w:rPr>
          <w:rFonts w:asciiTheme="minorHAnsi" w:hAnsiTheme="minorHAnsi" w:cstheme="minorHAnsi"/>
          <w:b/>
          <w:bCs/>
        </w:rPr>
        <w:t xml:space="preserve"> 1: </w:t>
      </w:r>
      <w:r w:rsidR="000F76D1" w:rsidRPr="000F76D1">
        <w:rPr>
          <w:rFonts w:asciiTheme="minorHAnsi" w:hAnsiTheme="minorHAnsi" w:cstheme="minorHAnsi"/>
          <w:b/>
          <w:bCs/>
          <w:lang w:val="es-BO"/>
        </w:rPr>
        <w:t xml:space="preserve">SERVICIO </w:t>
      </w:r>
      <w:r w:rsidR="000F76D1" w:rsidRPr="000F76D1">
        <w:rPr>
          <w:rFonts w:asciiTheme="minorHAnsi" w:hAnsiTheme="minorHAnsi" w:cstheme="minorHAnsi"/>
          <w:b/>
        </w:rPr>
        <w:t>DE ATENCIÓN DE COMEDOR Y CAFETERIA PARA EL EDIFICIO CORPORATIVO DE YPFB</w:t>
      </w:r>
      <w:r w:rsidR="000F76D1" w:rsidRPr="000F76D1">
        <w:rPr>
          <w:rFonts w:asciiTheme="minorHAnsi" w:hAnsiTheme="minorHAnsi" w:cstheme="minorHAnsi"/>
          <w:b/>
          <w:bCs/>
          <w:color w:val="FF0000"/>
        </w:rPr>
        <w:t xml:space="preserve"> </w:t>
      </w:r>
    </w:p>
    <w:p w:rsidR="000F76D1" w:rsidRDefault="000F76D1"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0F76D1" w:rsidRDefault="000F76D1" w:rsidP="00E75F19">
      <w:pPr>
        <w:jc w:val="center"/>
        <w:rPr>
          <w:rFonts w:ascii="Segoe UI" w:hAnsi="Segoe UI" w:cs="Segoe UI"/>
          <w:b/>
          <w:bCs/>
          <w:color w:val="FF0000"/>
        </w:rPr>
      </w:pPr>
    </w:p>
    <w:tbl>
      <w:tblPr>
        <w:tblW w:w="7300" w:type="dxa"/>
        <w:jc w:val="center"/>
        <w:tblCellMar>
          <w:left w:w="70" w:type="dxa"/>
          <w:right w:w="70" w:type="dxa"/>
        </w:tblCellMar>
        <w:tblLook w:val="04A0" w:firstRow="1" w:lastRow="0" w:firstColumn="1" w:lastColumn="0" w:noHBand="0" w:noVBand="1"/>
      </w:tblPr>
      <w:tblGrid>
        <w:gridCol w:w="660"/>
        <w:gridCol w:w="4340"/>
        <w:gridCol w:w="1100"/>
        <w:gridCol w:w="1200"/>
      </w:tblGrid>
      <w:tr w:rsidR="000F76D1" w:rsidTr="00D547D3">
        <w:trPr>
          <w:trHeight w:val="510"/>
          <w:jc w:val="center"/>
        </w:trPr>
        <w:tc>
          <w:tcPr>
            <w:tcW w:w="66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0F76D1" w:rsidRDefault="000F76D1" w:rsidP="00D547D3">
            <w:pPr>
              <w:jc w:val="center"/>
              <w:rPr>
                <w:rFonts w:ascii="Calibri" w:hAnsi="Calibri"/>
                <w:b/>
                <w:bCs/>
                <w:color w:val="000000"/>
              </w:rPr>
            </w:pPr>
            <w:r>
              <w:rPr>
                <w:rFonts w:ascii="Calibri" w:hAnsi="Calibri" w:cs="Calibri"/>
                <w:b/>
                <w:bCs/>
                <w:color w:val="000000"/>
              </w:rPr>
              <w:t>ITEM</w:t>
            </w:r>
          </w:p>
        </w:tc>
        <w:tc>
          <w:tcPr>
            <w:tcW w:w="4340" w:type="dxa"/>
            <w:tcBorders>
              <w:top w:val="single" w:sz="8" w:space="0" w:color="auto"/>
              <w:left w:val="nil"/>
              <w:bottom w:val="single" w:sz="4" w:space="0" w:color="auto"/>
              <w:right w:val="single" w:sz="4" w:space="0" w:color="auto"/>
            </w:tcBorders>
            <w:shd w:val="clear" w:color="000000" w:fill="D9D9D9"/>
            <w:vAlign w:val="center"/>
            <w:hideMark/>
          </w:tcPr>
          <w:p w:rsidR="000F76D1" w:rsidRDefault="000F76D1" w:rsidP="00D547D3">
            <w:pPr>
              <w:jc w:val="center"/>
              <w:rPr>
                <w:rFonts w:ascii="Calibri" w:hAnsi="Calibri"/>
                <w:b/>
                <w:bCs/>
                <w:color w:val="000000"/>
              </w:rPr>
            </w:pPr>
            <w:r>
              <w:rPr>
                <w:rFonts w:ascii="Calibri" w:hAnsi="Calibri" w:cs="Calibri"/>
                <w:b/>
                <w:bCs/>
                <w:color w:val="000000"/>
              </w:rPr>
              <w:t>DESCRIPCION DEL MENU</w:t>
            </w:r>
          </w:p>
        </w:tc>
        <w:tc>
          <w:tcPr>
            <w:tcW w:w="1100" w:type="dxa"/>
            <w:tcBorders>
              <w:top w:val="single" w:sz="8" w:space="0" w:color="auto"/>
              <w:left w:val="nil"/>
              <w:bottom w:val="single" w:sz="4" w:space="0" w:color="auto"/>
              <w:right w:val="single" w:sz="4" w:space="0" w:color="auto"/>
            </w:tcBorders>
            <w:shd w:val="clear" w:color="000000" w:fill="D9D9D9"/>
            <w:vAlign w:val="center"/>
            <w:hideMark/>
          </w:tcPr>
          <w:p w:rsidR="000F76D1" w:rsidRDefault="000F76D1" w:rsidP="00D547D3">
            <w:pPr>
              <w:jc w:val="center"/>
              <w:rPr>
                <w:rFonts w:ascii="Calibri" w:hAnsi="Calibri"/>
                <w:b/>
                <w:bCs/>
                <w:color w:val="000000"/>
              </w:rPr>
            </w:pPr>
            <w:r>
              <w:rPr>
                <w:rFonts w:ascii="Calibri" w:hAnsi="Calibri" w:cs="Calibri"/>
                <w:b/>
                <w:bCs/>
                <w:color w:val="000000"/>
              </w:rPr>
              <w:t>UNIDAD DE MEDIDA</w:t>
            </w:r>
          </w:p>
        </w:tc>
        <w:tc>
          <w:tcPr>
            <w:tcW w:w="1200" w:type="dxa"/>
            <w:tcBorders>
              <w:top w:val="single" w:sz="8" w:space="0" w:color="auto"/>
              <w:left w:val="nil"/>
              <w:bottom w:val="single" w:sz="4" w:space="0" w:color="auto"/>
              <w:right w:val="single" w:sz="8" w:space="0" w:color="auto"/>
            </w:tcBorders>
            <w:shd w:val="clear" w:color="000000" w:fill="D9D9D9"/>
            <w:vAlign w:val="center"/>
            <w:hideMark/>
          </w:tcPr>
          <w:p w:rsidR="000F76D1" w:rsidRDefault="000F76D1" w:rsidP="00D547D3">
            <w:pPr>
              <w:jc w:val="center"/>
              <w:rPr>
                <w:rFonts w:ascii="Calibri" w:hAnsi="Calibri"/>
                <w:b/>
                <w:bCs/>
                <w:color w:val="000000"/>
              </w:rPr>
            </w:pPr>
            <w:r>
              <w:rPr>
                <w:rFonts w:ascii="Calibri" w:hAnsi="Calibri" w:cs="Calibri"/>
                <w:b/>
                <w:bCs/>
                <w:color w:val="000000"/>
              </w:rPr>
              <w:t>PRECIO UNITARIO BS.</w:t>
            </w:r>
          </w:p>
        </w:tc>
      </w:tr>
      <w:tr w:rsidR="000F76D1" w:rsidRPr="00182DAE" w:rsidTr="00DA074A">
        <w:trPr>
          <w:trHeight w:hRule="exact" w:val="81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both"/>
              <w:rPr>
                <w:rFonts w:ascii="Calibri" w:hAnsi="Calibri"/>
                <w:color w:val="000000"/>
              </w:rPr>
            </w:pPr>
            <w:r>
              <w:rPr>
                <w:rFonts w:ascii="Calibri" w:hAnsi="Calibri"/>
                <w:color w:val="000000"/>
              </w:rPr>
              <w:t>Almuerzo Ejecutivo o de Directorio, previa coordinación con la secretaria de directorio y fiscal del servicio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78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both"/>
              <w:rPr>
                <w:rFonts w:ascii="Calibri" w:hAnsi="Calibri"/>
                <w:color w:val="000000"/>
              </w:rPr>
            </w:pPr>
            <w:r>
              <w:rPr>
                <w:rFonts w:ascii="Calibri" w:hAnsi="Calibri"/>
                <w:color w:val="000000"/>
              </w:rPr>
              <w:t>Almuerzo (entrada, sopa, dos segundos a elegir, postre y refresco personal postre y bebida caliente o fría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hRule="exact" w:val="587"/>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D547D3">
            <w:pPr>
              <w:rPr>
                <w:rFonts w:ascii="Calibri" w:hAnsi="Calibri"/>
                <w:b/>
                <w:bCs/>
                <w:color w:val="000000"/>
              </w:rPr>
            </w:pPr>
            <w:r>
              <w:rPr>
                <w:rFonts w:ascii="Calibri" w:hAnsi="Calibri" w:cs="Calibri"/>
                <w:b/>
                <w:bCs/>
                <w:color w:val="000000"/>
              </w:rPr>
              <w:t> </w:t>
            </w:r>
            <w:r>
              <w:rPr>
                <w:rFonts w:ascii="Calibri" w:hAnsi="Calibri"/>
                <w:b/>
                <w:bCs/>
                <w:color w:val="000000"/>
              </w:rPr>
              <w:t>Bebidas Calientes</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Api</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Café</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Café con leche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Capuchino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Café Express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Leche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Limonada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Linaza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Mates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Nescafe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Nescafe Doble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Té</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Chocolate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Chocolate con leche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Toddy</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18</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Toddy con leche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hRule="exact" w:val="502"/>
          <w:jc w:val="center"/>
        </w:trPr>
        <w:tc>
          <w:tcPr>
            <w:tcW w:w="7300"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D547D3">
            <w:pPr>
              <w:rPr>
                <w:rFonts w:ascii="Calibri" w:hAnsi="Calibri"/>
                <w:b/>
                <w:bCs/>
                <w:color w:val="000000"/>
              </w:rPr>
            </w:pPr>
            <w:r>
              <w:rPr>
                <w:rFonts w:ascii="Calibri" w:hAnsi="Calibri" w:cs="Calibri"/>
                <w:b/>
                <w:bCs/>
                <w:color w:val="000000"/>
              </w:rPr>
              <w:t> </w:t>
            </w:r>
            <w:r>
              <w:rPr>
                <w:rFonts w:ascii="Calibri" w:hAnsi="Calibri"/>
                <w:b/>
                <w:bCs/>
                <w:color w:val="000000"/>
              </w:rPr>
              <w:t>Bebidas Frías</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Coca Cola, Fanta, Sprite (190 ml)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Coca Cola, Fanta, Sprite (500 ml)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21</w:t>
            </w:r>
          </w:p>
        </w:tc>
        <w:tc>
          <w:tcPr>
            <w:tcW w:w="4340" w:type="dxa"/>
            <w:tcBorders>
              <w:top w:val="nil"/>
              <w:left w:val="nil"/>
              <w:bottom w:val="single" w:sz="4" w:space="0" w:color="auto"/>
              <w:right w:val="single" w:sz="4" w:space="0" w:color="auto"/>
            </w:tcBorders>
            <w:shd w:val="clear" w:color="auto" w:fill="auto"/>
            <w:vAlign w:val="center"/>
            <w:hideMark/>
          </w:tcPr>
          <w:p w:rsidR="000F76D1" w:rsidRPr="006145B8" w:rsidRDefault="000F76D1" w:rsidP="00D547D3">
            <w:pPr>
              <w:rPr>
                <w:rFonts w:ascii="Calibri" w:hAnsi="Calibri"/>
                <w:color w:val="000000"/>
                <w:lang w:val="en-US"/>
              </w:rPr>
            </w:pPr>
            <w:r>
              <w:rPr>
                <w:rFonts w:ascii="Calibri" w:hAnsi="Calibri"/>
                <w:color w:val="000000"/>
                <w:lang w:val="en-US"/>
              </w:rPr>
              <w:t>Coca Cola Light, Sprite Zero (500 ml)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Coca Cola, Fanta, Sprite (2 litros)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single" w:sz="4" w:space="0" w:color="auto"/>
              <w:left w:val="single" w:sz="8"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lastRenderedPageBreak/>
              <w:t>23</w:t>
            </w:r>
          </w:p>
        </w:tc>
        <w:tc>
          <w:tcPr>
            <w:tcW w:w="4340" w:type="dxa"/>
            <w:tcBorders>
              <w:top w:val="single" w:sz="4" w:space="0" w:color="auto"/>
              <w:left w:val="nil"/>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Refrescos de frutas hervidas (en vaso)</w:t>
            </w:r>
          </w:p>
        </w:tc>
        <w:tc>
          <w:tcPr>
            <w:tcW w:w="1100" w:type="dxa"/>
            <w:tcBorders>
              <w:top w:val="single" w:sz="4" w:space="0" w:color="auto"/>
              <w:left w:val="nil"/>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24</w:t>
            </w:r>
          </w:p>
        </w:tc>
        <w:tc>
          <w:tcPr>
            <w:tcW w:w="4340" w:type="dxa"/>
            <w:tcBorders>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Agua Mineral (en vaso)</w:t>
            </w:r>
          </w:p>
        </w:tc>
        <w:tc>
          <w:tcPr>
            <w:tcW w:w="1100" w:type="dxa"/>
            <w:tcBorders>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Agua Mineral (envase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Agua Mineral (2 litros)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Agua Natural (en vaso)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28</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Agua Natural (envase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Agua Natural (2 litros)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hRule="exact" w:val="451"/>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D674B8" w:rsidRDefault="000F76D1" w:rsidP="00D547D3">
            <w:pPr>
              <w:rPr>
                <w:rFonts w:ascii="Calibri" w:hAnsi="Calibri"/>
                <w:b/>
                <w:bCs/>
                <w:color w:val="000000"/>
              </w:rPr>
            </w:pPr>
            <w:r>
              <w:rPr>
                <w:rFonts w:ascii="Calibri" w:hAnsi="Calibri" w:cs="Calibri"/>
                <w:b/>
                <w:bCs/>
                <w:color w:val="000000"/>
              </w:rPr>
              <w:t> </w:t>
            </w:r>
            <w:r>
              <w:rPr>
                <w:rFonts w:ascii="Calibri" w:hAnsi="Calibri"/>
                <w:b/>
                <w:bCs/>
                <w:color w:val="000000"/>
              </w:rPr>
              <w:t>Jugos y Zumos</w:t>
            </w:r>
            <w:r w:rsidRPr="00182DAE">
              <w:rPr>
                <w:rFonts w:ascii="Calibri" w:hAnsi="Calibri"/>
                <w:b/>
                <w:bCs/>
                <w:color w:val="000000"/>
              </w:rPr>
              <w:t> </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Jugos de fruta con agua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Jugos de fruta con leche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Jugo dieteticos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Jugo de Alfaalfa, pepino y miel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Zumo de piña y papaya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Zumo de pera y frambuesa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Zumo de naranja y manzana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Zumo de platano, freza y pera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38</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Zumo de naranja con kiwi</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465"/>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Zumo de naranja, mandarina, lima, toronja y Zanahoria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val="459"/>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D547D3">
            <w:pPr>
              <w:rPr>
                <w:rFonts w:ascii="Calibri" w:hAnsi="Calibri"/>
                <w:b/>
                <w:bCs/>
                <w:color w:val="000000"/>
              </w:rPr>
            </w:pPr>
            <w:r>
              <w:rPr>
                <w:rFonts w:ascii="Calibri" w:hAnsi="Calibri"/>
                <w:b/>
                <w:bCs/>
                <w:color w:val="000000"/>
              </w:rPr>
              <w:t> Sándwiches, el precio debe incluir sus aderezos (mayonesa, ketchup, moztaza, etc.)</w:t>
            </w:r>
            <w:r>
              <w:rPr>
                <w:rFonts w:ascii="Calibri" w:hAnsi="Calibri"/>
                <w:b/>
                <w:bCs/>
                <w:color w:val="000000"/>
                <w:sz w:val="14"/>
                <w:szCs w:val="14"/>
              </w:rPr>
              <w:t> </w:t>
            </w:r>
            <w:r w:rsidRPr="00182DAE">
              <w:rPr>
                <w:rFonts w:ascii="Calibri" w:hAnsi="Calibri"/>
                <w:b/>
                <w:bCs/>
                <w:color w:val="000000"/>
              </w:rPr>
              <w:t> </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Hamburguesa de carne de res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Hamburguesa de carne de pollo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Salchipapa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Lomo con huevo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Choripan</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Huevo revuelto con jamón y queso y tostadas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Hamburguesa mixta con salchipapas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Tranca pecho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48</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Porción de pollo con papas fritas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49</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Porción de pizza (carnívora, hawainana, napolitana)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Choripapas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51</w:t>
            </w:r>
          </w:p>
        </w:tc>
        <w:tc>
          <w:tcPr>
            <w:tcW w:w="4340" w:type="dxa"/>
            <w:tcBorders>
              <w:top w:val="nil"/>
              <w:left w:val="nil"/>
              <w:bottom w:val="single" w:sz="4" w:space="0" w:color="auto"/>
              <w:right w:val="single" w:sz="4" w:space="0" w:color="auto"/>
            </w:tcBorders>
            <w:shd w:val="clear" w:color="auto" w:fill="auto"/>
            <w:vAlign w:val="center"/>
            <w:hideMark/>
          </w:tcPr>
          <w:p w:rsidR="000F76D1" w:rsidRPr="00A8336F" w:rsidRDefault="000F76D1" w:rsidP="00D547D3">
            <w:pPr>
              <w:rPr>
                <w:rFonts w:ascii="Calibri" w:hAnsi="Calibri"/>
                <w:color w:val="000000"/>
                <w:sz w:val="16"/>
                <w:szCs w:val="16"/>
              </w:rPr>
            </w:pPr>
            <w:r w:rsidRPr="00A8336F">
              <w:rPr>
                <w:rFonts w:ascii="Calibri" w:hAnsi="Calibri" w:cs="Calibri"/>
                <w:color w:val="000000"/>
                <w:sz w:val="16"/>
                <w:szCs w:val="16"/>
              </w:rPr>
              <w:t>Sandwich de pavita (pollo molido con mayonesa y morron)</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52</w:t>
            </w:r>
          </w:p>
        </w:tc>
        <w:tc>
          <w:tcPr>
            <w:tcW w:w="4340" w:type="dxa"/>
            <w:tcBorders>
              <w:top w:val="nil"/>
              <w:left w:val="nil"/>
              <w:bottom w:val="single" w:sz="4" w:space="0" w:color="auto"/>
              <w:right w:val="single" w:sz="4" w:space="0" w:color="auto"/>
            </w:tcBorders>
            <w:shd w:val="clear" w:color="auto" w:fill="auto"/>
            <w:vAlign w:val="center"/>
            <w:hideMark/>
          </w:tcPr>
          <w:p w:rsidR="000F76D1" w:rsidRPr="00A8336F" w:rsidRDefault="000F76D1" w:rsidP="00D547D3">
            <w:pPr>
              <w:rPr>
                <w:rFonts w:ascii="Calibri" w:hAnsi="Calibri"/>
                <w:color w:val="000000"/>
                <w:sz w:val="16"/>
                <w:szCs w:val="16"/>
              </w:rPr>
            </w:pPr>
            <w:r w:rsidRPr="00A8336F">
              <w:rPr>
                <w:rFonts w:ascii="Calibri" w:hAnsi="Calibri" w:cs="Calibri"/>
                <w:color w:val="000000"/>
                <w:sz w:val="16"/>
                <w:szCs w:val="16"/>
              </w:rPr>
              <w:t>Sandwhich de chola (cerdo con escabeche o ensalada)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Carne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lastRenderedPageBreak/>
              <w:t>54</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Carnes frías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55</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Hot dog</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Huevo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Jamón con queso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58</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Mantequilla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Mantequilla con mermelada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Mermelada, dulce de leche o leche condensada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Mortadela con queso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Omelet</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Palta con queso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Pasta de hígado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Pollo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Queso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Porción de papas fritas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hRule="exact" w:val="471"/>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D547D3">
            <w:pPr>
              <w:rPr>
                <w:rFonts w:ascii="Calibri" w:hAnsi="Calibri"/>
                <w:b/>
                <w:bCs/>
                <w:color w:val="000000"/>
              </w:rPr>
            </w:pPr>
            <w:r>
              <w:rPr>
                <w:rFonts w:ascii="Calibri" w:hAnsi="Calibri" w:cs="Calibri"/>
                <w:b/>
                <w:bCs/>
                <w:color w:val="000000"/>
              </w:rPr>
              <w:t> </w:t>
            </w:r>
            <w:r>
              <w:rPr>
                <w:rFonts w:ascii="Calibri" w:hAnsi="Calibri"/>
                <w:b/>
                <w:bCs/>
                <w:color w:val="000000"/>
              </w:rPr>
              <w:t>Salteñas</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68</w:t>
            </w:r>
          </w:p>
        </w:tc>
        <w:tc>
          <w:tcPr>
            <w:tcW w:w="4340" w:type="dxa"/>
            <w:tcBorders>
              <w:top w:val="nil"/>
              <w:left w:val="nil"/>
              <w:bottom w:val="single" w:sz="4" w:space="0" w:color="auto"/>
              <w:right w:val="single" w:sz="4" w:space="0" w:color="auto"/>
            </w:tcBorders>
            <w:shd w:val="clear" w:color="auto" w:fill="auto"/>
            <w:vAlign w:val="center"/>
            <w:hideMark/>
          </w:tcPr>
          <w:p w:rsidR="000F76D1" w:rsidRPr="00A8336F" w:rsidRDefault="000F76D1" w:rsidP="00D547D3">
            <w:pPr>
              <w:rPr>
                <w:rFonts w:ascii="Calibri" w:hAnsi="Calibri"/>
                <w:color w:val="000000"/>
                <w:sz w:val="18"/>
                <w:szCs w:val="18"/>
              </w:rPr>
            </w:pPr>
            <w:r w:rsidRPr="00A8336F">
              <w:rPr>
                <w:rFonts w:ascii="Calibri" w:hAnsi="Calibri" w:cs="Calibri"/>
                <w:color w:val="000000"/>
                <w:sz w:val="18"/>
                <w:szCs w:val="18"/>
              </w:rPr>
              <w:t>Salteña Especial para Directorio y Reuniones Ejecutivas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De Pollo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De carne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Mixtas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Tucumanas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hRule="exact" w:val="475"/>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D547D3">
            <w:pPr>
              <w:rPr>
                <w:rFonts w:ascii="Calibri" w:hAnsi="Calibri"/>
                <w:b/>
                <w:bCs/>
                <w:color w:val="000000"/>
              </w:rPr>
            </w:pPr>
            <w:r>
              <w:rPr>
                <w:rFonts w:ascii="Calibri" w:hAnsi="Calibri"/>
                <w:b/>
                <w:bCs/>
                <w:color w:val="000000"/>
              </w:rPr>
              <w:t>Masitas</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73</w:t>
            </w:r>
          </w:p>
        </w:tc>
        <w:tc>
          <w:tcPr>
            <w:tcW w:w="4340" w:type="dxa"/>
            <w:tcBorders>
              <w:top w:val="nil"/>
              <w:left w:val="nil"/>
              <w:bottom w:val="single" w:sz="4" w:space="0" w:color="auto"/>
              <w:right w:val="single" w:sz="4" w:space="0" w:color="auto"/>
            </w:tcBorders>
            <w:shd w:val="clear" w:color="auto" w:fill="auto"/>
            <w:vAlign w:val="center"/>
            <w:hideMark/>
          </w:tcPr>
          <w:p w:rsidR="000F76D1" w:rsidRPr="00A8336F" w:rsidRDefault="000F76D1" w:rsidP="00D547D3">
            <w:pPr>
              <w:rPr>
                <w:rFonts w:ascii="Calibri" w:hAnsi="Calibri"/>
                <w:color w:val="000000"/>
                <w:sz w:val="18"/>
                <w:szCs w:val="18"/>
              </w:rPr>
            </w:pPr>
            <w:r w:rsidRPr="00A8336F">
              <w:rPr>
                <w:rFonts w:ascii="Calibri" w:hAnsi="Calibri" w:cs="Calibri"/>
                <w:color w:val="000000"/>
                <w:sz w:val="18"/>
                <w:szCs w:val="18"/>
              </w:rPr>
              <w:t xml:space="preserve">Masitas especiales para Directorio y Reuniones </w:t>
            </w:r>
            <w:r w:rsidRPr="00A8336F">
              <w:rPr>
                <w:rFonts w:ascii="Calibri" w:hAnsi="Calibri" w:cs="Calibri"/>
                <w:color w:val="000000"/>
                <w:sz w:val="16"/>
                <w:szCs w:val="16"/>
              </w:rPr>
              <w:t>Ejecutivas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Alfajor</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Buñuelo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Cuñape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Empanada de queso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78</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Pucacapas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79</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Pr="00A8336F" w:rsidRDefault="000F76D1" w:rsidP="00D547D3">
            <w:pPr>
              <w:rPr>
                <w:rFonts w:ascii="Calibri" w:hAnsi="Calibri"/>
                <w:color w:val="000000"/>
                <w:sz w:val="18"/>
                <w:szCs w:val="18"/>
              </w:rPr>
            </w:pPr>
            <w:r w:rsidRPr="00A8336F">
              <w:rPr>
                <w:rFonts w:ascii="Calibri" w:hAnsi="Calibri" w:cs="Calibri"/>
                <w:color w:val="000000"/>
                <w:sz w:val="18"/>
                <w:szCs w:val="18"/>
              </w:rPr>
              <w:t>Galletas con aderezos (dulces o salados) ración personal</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80</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Galletas dulces ración personal</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Galletas de agua ración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Llaucha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Pie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Queque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lastRenderedPageBreak/>
              <w:t>85</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Rollo de queso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86</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Huminta a la olla o al horno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hRule="exact" w:val="538"/>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D547D3">
            <w:pPr>
              <w:rPr>
                <w:rFonts w:ascii="Calibri" w:hAnsi="Calibri"/>
                <w:b/>
                <w:bCs/>
                <w:color w:val="000000"/>
              </w:rPr>
            </w:pPr>
            <w:r>
              <w:rPr>
                <w:rFonts w:ascii="Calibri" w:hAnsi="Calibri" w:cs="Calibri"/>
                <w:b/>
                <w:bCs/>
                <w:color w:val="000000"/>
              </w:rPr>
              <w:t> </w:t>
            </w:r>
            <w:r>
              <w:rPr>
                <w:rFonts w:ascii="Calibri" w:hAnsi="Calibri"/>
                <w:b/>
                <w:bCs/>
                <w:color w:val="000000"/>
              </w:rPr>
              <w:t>Postres</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Ensalada de frutas postrera grande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88</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Ensalada de frutas postrera pequeña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Ensalada de frutas con yogurt postrera grande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Ensalada de frutas con yogurt postrera pequeña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Gelatina en vaso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Yogurt natural en vaso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Gelatina y Chantilly</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Yogurt saborizado en vaso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Muss de frutas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Flan en vaso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97</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Arroz con leche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bl>
    <w:p w:rsidR="000F76D1" w:rsidRDefault="000F76D1" w:rsidP="00E75F19">
      <w:pPr>
        <w:jc w:val="center"/>
        <w:rPr>
          <w:rFonts w:ascii="Segoe UI" w:hAnsi="Segoe UI" w:cs="Segoe UI"/>
          <w:b/>
          <w:bCs/>
          <w:color w:val="FF0000"/>
        </w:rPr>
      </w:pPr>
    </w:p>
    <w:p w:rsidR="00DA074A" w:rsidRDefault="00DA074A" w:rsidP="00DA074A">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DA074A" w:rsidRDefault="00DA074A" w:rsidP="00DA074A">
      <w:pPr>
        <w:ind w:left="-851"/>
        <w:rPr>
          <w:rFonts w:ascii="Calibri" w:hAnsi="Calibri" w:cs="Calibri"/>
          <w:sz w:val="22"/>
          <w:szCs w:val="22"/>
        </w:rPr>
      </w:pPr>
    </w:p>
    <w:p w:rsidR="00DA074A" w:rsidRPr="008B686D" w:rsidRDefault="00DA074A" w:rsidP="00B85D7F">
      <w:pPr>
        <w:pStyle w:val="Prrafodelista"/>
        <w:numPr>
          <w:ilvl w:val="0"/>
          <w:numId w:val="39"/>
        </w:numPr>
        <w:rPr>
          <w:rFonts w:ascii="Calibri" w:hAnsi="Calibri" w:cs="Calibri"/>
          <w:b/>
          <w:color w:val="000000"/>
          <w:sz w:val="22"/>
          <w:szCs w:val="22"/>
        </w:rPr>
      </w:pPr>
      <w:r>
        <w:rPr>
          <w:rFonts w:ascii="Verdana" w:hAnsi="Verdana"/>
          <w:b/>
          <w:bCs/>
          <w:color w:val="000000"/>
          <w:sz w:val="16"/>
          <w:szCs w:val="16"/>
        </w:rPr>
        <w:t>LA EVALUACION ECONOMICA SE REALIZARA EN BASE A LA SUMATORIA DE PRECIOS UNITARIOS</w:t>
      </w:r>
    </w:p>
    <w:p w:rsidR="00DA074A" w:rsidRPr="008B686D" w:rsidRDefault="00DA074A" w:rsidP="00B85D7F">
      <w:pPr>
        <w:pStyle w:val="Prrafodelista"/>
        <w:numPr>
          <w:ilvl w:val="0"/>
          <w:numId w:val="39"/>
        </w:numPr>
        <w:rPr>
          <w:rFonts w:ascii="Calibri" w:hAnsi="Calibri" w:cs="Calibri"/>
          <w:b/>
          <w:color w:val="000000"/>
          <w:sz w:val="22"/>
          <w:szCs w:val="22"/>
        </w:rPr>
      </w:pPr>
      <w:r>
        <w:rPr>
          <w:rFonts w:ascii="Verdana" w:hAnsi="Verdana"/>
          <w:b/>
          <w:bCs/>
          <w:color w:val="000000"/>
          <w:sz w:val="16"/>
          <w:szCs w:val="16"/>
        </w:rPr>
        <w:t>LOS PRECIOS UNITARIOS OFERTADOS NO DEBERAN SUPERAR LOS PRECIOS UNITARIOS REFERENCIALES</w:t>
      </w:r>
    </w:p>
    <w:p w:rsidR="000F76D1" w:rsidRDefault="000F76D1" w:rsidP="00E75F19">
      <w:pPr>
        <w:jc w:val="center"/>
        <w:rPr>
          <w:rFonts w:ascii="Segoe UI" w:hAnsi="Segoe UI" w:cs="Segoe UI"/>
          <w:b/>
          <w:bCs/>
          <w:color w:val="FF0000"/>
        </w:rPr>
      </w:pPr>
    </w:p>
    <w:p w:rsidR="00DA074A" w:rsidRDefault="00DA074A" w:rsidP="00E75F19">
      <w:pPr>
        <w:jc w:val="center"/>
        <w:rPr>
          <w:rFonts w:ascii="Segoe UI" w:hAnsi="Segoe UI" w:cs="Segoe UI"/>
          <w:b/>
          <w:bCs/>
          <w:color w:val="FF0000"/>
        </w:rPr>
      </w:pPr>
    </w:p>
    <w:p w:rsidR="000F76D1" w:rsidRDefault="000F76D1" w:rsidP="00E75F19">
      <w:pPr>
        <w:jc w:val="center"/>
        <w:rPr>
          <w:rFonts w:ascii="Segoe UI" w:hAnsi="Segoe UI" w:cs="Segoe UI"/>
          <w:b/>
          <w:bCs/>
          <w:color w:val="FF0000"/>
        </w:rPr>
      </w:pPr>
    </w:p>
    <w:p w:rsidR="000F76D1" w:rsidRDefault="000F76D1"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Default="0007566B" w:rsidP="0007566B">
      <w:pPr>
        <w:tabs>
          <w:tab w:val="right" w:pos="6663"/>
        </w:tabs>
        <w:jc w:val="center"/>
        <w:rPr>
          <w:rFonts w:ascii="Calibri" w:hAnsi="Calibri" w:cs="Calibri"/>
          <w:b/>
          <w:bCs/>
          <w:i/>
          <w:iCs/>
        </w:rPr>
      </w:pPr>
    </w:p>
    <w:p w:rsidR="00DA074A" w:rsidRDefault="00DA074A" w:rsidP="0007566B">
      <w:pPr>
        <w:tabs>
          <w:tab w:val="right" w:pos="6663"/>
        </w:tabs>
        <w:jc w:val="center"/>
        <w:rPr>
          <w:rFonts w:ascii="Calibri" w:hAnsi="Calibri" w:cs="Calibri"/>
          <w:b/>
          <w:bCs/>
          <w:i/>
          <w:iCs/>
        </w:rPr>
      </w:pPr>
    </w:p>
    <w:p w:rsidR="00F92B38" w:rsidRDefault="00F92B38" w:rsidP="0007566B">
      <w:pPr>
        <w:tabs>
          <w:tab w:val="right" w:pos="6663"/>
        </w:tabs>
        <w:jc w:val="center"/>
        <w:rPr>
          <w:rFonts w:ascii="Calibri" w:hAnsi="Calibri" w:cs="Calibri"/>
          <w:b/>
          <w:bCs/>
          <w:i/>
          <w:iCs/>
        </w:rPr>
      </w:pPr>
    </w:p>
    <w:p w:rsidR="00F92B38" w:rsidRDefault="00F92B38" w:rsidP="0007566B">
      <w:pPr>
        <w:tabs>
          <w:tab w:val="right" w:pos="6663"/>
        </w:tabs>
        <w:jc w:val="center"/>
        <w:rPr>
          <w:rFonts w:ascii="Calibri" w:hAnsi="Calibri" w:cs="Calibri"/>
          <w:b/>
          <w:bCs/>
          <w:i/>
          <w:iCs/>
        </w:rPr>
      </w:pPr>
    </w:p>
    <w:p w:rsidR="00F92B38" w:rsidRDefault="00F92B38" w:rsidP="0007566B">
      <w:pPr>
        <w:tabs>
          <w:tab w:val="right" w:pos="6663"/>
        </w:tabs>
        <w:jc w:val="center"/>
        <w:rPr>
          <w:rFonts w:ascii="Calibri" w:hAnsi="Calibri" w:cs="Calibri"/>
          <w:b/>
          <w:bCs/>
          <w:i/>
          <w:iCs/>
        </w:rPr>
      </w:pPr>
    </w:p>
    <w:p w:rsidR="00DA074A" w:rsidRDefault="00DA074A" w:rsidP="0007566B">
      <w:pPr>
        <w:tabs>
          <w:tab w:val="right" w:pos="6663"/>
        </w:tabs>
        <w:jc w:val="center"/>
        <w:rPr>
          <w:rFonts w:ascii="Calibri" w:hAnsi="Calibri" w:cs="Calibri"/>
          <w:b/>
          <w:bCs/>
          <w:i/>
          <w:iCs/>
        </w:rPr>
      </w:pPr>
    </w:p>
    <w:p w:rsidR="00DA074A" w:rsidRDefault="00DA074A" w:rsidP="0007566B">
      <w:pPr>
        <w:tabs>
          <w:tab w:val="right" w:pos="6663"/>
        </w:tabs>
        <w:jc w:val="center"/>
        <w:rPr>
          <w:rFonts w:ascii="Calibri" w:hAnsi="Calibri" w:cs="Calibri"/>
          <w:b/>
          <w:bCs/>
          <w:i/>
          <w:iCs/>
        </w:rPr>
      </w:pPr>
    </w:p>
    <w:p w:rsidR="00DA074A" w:rsidRDefault="00DA074A" w:rsidP="0007566B">
      <w:pPr>
        <w:tabs>
          <w:tab w:val="right" w:pos="6663"/>
        </w:tabs>
        <w:jc w:val="center"/>
        <w:rPr>
          <w:rFonts w:ascii="Calibri" w:hAnsi="Calibri" w:cs="Calibri"/>
          <w:b/>
          <w:bCs/>
          <w:i/>
          <w:iCs/>
        </w:rPr>
      </w:pPr>
    </w:p>
    <w:p w:rsidR="00DA074A" w:rsidRPr="00DB5AAF" w:rsidRDefault="00DA074A" w:rsidP="00DA074A">
      <w:pPr>
        <w:jc w:val="center"/>
        <w:rPr>
          <w:rFonts w:ascii="Calibri" w:hAnsi="Calibri" w:cs="Calibri"/>
          <w:b/>
        </w:rPr>
      </w:pPr>
      <w:r w:rsidRPr="00DB5AAF">
        <w:rPr>
          <w:rFonts w:ascii="Calibri" w:hAnsi="Calibri" w:cs="Calibri"/>
          <w:b/>
        </w:rPr>
        <w:lastRenderedPageBreak/>
        <w:t>FORMULARIO B-1</w:t>
      </w:r>
    </w:p>
    <w:p w:rsidR="00DA074A" w:rsidRDefault="00DA074A" w:rsidP="00DA074A">
      <w:pPr>
        <w:jc w:val="center"/>
        <w:rPr>
          <w:rFonts w:ascii="Calibri" w:hAnsi="Calibri" w:cs="Calibri"/>
          <w:b/>
        </w:rPr>
      </w:pPr>
      <w:r w:rsidRPr="00DB5AAF">
        <w:rPr>
          <w:rFonts w:ascii="Calibri" w:hAnsi="Calibri" w:cs="Calibri"/>
          <w:b/>
        </w:rPr>
        <w:t>PROPUESTA ECONOMICA</w:t>
      </w:r>
    </w:p>
    <w:p w:rsidR="00DA074A" w:rsidRDefault="00DA074A" w:rsidP="00DA074A">
      <w:pPr>
        <w:jc w:val="center"/>
        <w:rPr>
          <w:rFonts w:ascii="Calibri" w:hAnsi="Calibri" w:cs="Calibri"/>
          <w:b/>
        </w:rPr>
      </w:pPr>
    </w:p>
    <w:p w:rsidR="00DA074A" w:rsidRPr="000F76D1" w:rsidRDefault="007316F9" w:rsidP="00DA074A">
      <w:pPr>
        <w:jc w:val="center"/>
        <w:rPr>
          <w:rFonts w:asciiTheme="minorHAnsi" w:hAnsiTheme="minorHAnsi" w:cstheme="minorHAnsi"/>
          <w:b/>
          <w:bCs/>
          <w:color w:val="FF0000"/>
        </w:rPr>
      </w:pPr>
      <w:r>
        <w:rPr>
          <w:rFonts w:asciiTheme="minorHAnsi" w:hAnsiTheme="minorHAnsi" w:cstheme="minorHAnsi"/>
          <w:b/>
          <w:bCs/>
        </w:rPr>
        <w:t>ITEM</w:t>
      </w:r>
      <w:r w:rsidR="00DA074A" w:rsidRPr="000F76D1">
        <w:rPr>
          <w:rFonts w:asciiTheme="minorHAnsi" w:hAnsiTheme="minorHAnsi" w:cstheme="minorHAnsi"/>
          <w:b/>
          <w:bCs/>
        </w:rPr>
        <w:t xml:space="preserve"> </w:t>
      </w:r>
      <w:r w:rsidR="00DA074A">
        <w:rPr>
          <w:rFonts w:asciiTheme="minorHAnsi" w:hAnsiTheme="minorHAnsi" w:cstheme="minorHAnsi"/>
          <w:b/>
          <w:bCs/>
        </w:rPr>
        <w:t>2</w:t>
      </w:r>
      <w:r w:rsidR="00DA074A" w:rsidRPr="000F76D1">
        <w:rPr>
          <w:rFonts w:asciiTheme="minorHAnsi" w:hAnsiTheme="minorHAnsi" w:cstheme="minorHAnsi"/>
          <w:b/>
          <w:bCs/>
        </w:rPr>
        <w:t xml:space="preserve">: </w:t>
      </w:r>
      <w:r w:rsidR="00DA074A" w:rsidRPr="00DA074A">
        <w:rPr>
          <w:rFonts w:asciiTheme="minorHAnsi" w:hAnsiTheme="minorHAnsi" w:cstheme="minorHAnsi"/>
          <w:b/>
          <w:szCs w:val="18"/>
        </w:rPr>
        <w:t>SERVICIO  ATENCION REFRIGERIO Y CAFETERIA OFICINA CENTRAL</w:t>
      </w:r>
      <w:r w:rsidR="00DA074A" w:rsidRPr="00DA074A">
        <w:rPr>
          <w:rFonts w:ascii="Century Gothic" w:hAnsi="Century Gothic"/>
          <w:szCs w:val="18"/>
        </w:rPr>
        <w:t xml:space="preserve">  </w:t>
      </w:r>
    </w:p>
    <w:p w:rsidR="00DA074A" w:rsidRDefault="00DA074A" w:rsidP="00DA074A">
      <w:pPr>
        <w:jc w:val="center"/>
        <w:rPr>
          <w:rFonts w:ascii="Segoe UI" w:hAnsi="Segoe UI" w:cs="Segoe UI"/>
          <w:b/>
          <w:bCs/>
          <w:color w:val="FF0000"/>
        </w:rPr>
      </w:pPr>
    </w:p>
    <w:p w:rsidR="00DA074A" w:rsidRDefault="00DA074A" w:rsidP="00DA074A">
      <w:pPr>
        <w:jc w:val="center"/>
        <w:rPr>
          <w:rFonts w:ascii="Segoe UI" w:hAnsi="Segoe UI" w:cs="Segoe UI"/>
          <w:b/>
          <w:bCs/>
          <w:color w:val="FF0000"/>
        </w:rPr>
      </w:pPr>
      <w:r>
        <w:rPr>
          <w:rFonts w:ascii="Segoe UI" w:hAnsi="Segoe UI" w:cs="Segoe UI"/>
          <w:b/>
          <w:bCs/>
          <w:color w:val="FF0000"/>
        </w:rPr>
        <w:t>(Expresado en Bolivianos)</w:t>
      </w:r>
    </w:p>
    <w:p w:rsidR="00DA074A" w:rsidRDefault="00DA074A" w:rsidP="00DA074A">
      <w:pPr>
        <w:jc w:val="center"/>
        <w:rPr>
          <w:rFonts w:ascii="Segoe UI" w:hAnsi="Segoe UI" w:cs="Segoe UI"/>
          <w:b/>
          <w:bCs/>
          <w:color w:val="FF0000"/>
        </w:rPr>
      </w:pPr>
    </w:p>
    <w:tbl>
      <w:tblPr>
        <w:tblW w:w="7300" w:type="dxa"/>
        <w:jc w:val="center"/>
        <w:tblCellMar>
          <w:left w:w="70" w:type="dxa"/>
          <w:right w:w="70" w:type="dxa"/>
        </w:tblCellMar>
        <w:tblLook w:val="04A0" w:firstRow="1" w:lastRow="0" w:firstColumn="1" w:lastColumn="0" w:noHBand="0" w:noVBand="1"/>
      </w:tblPr>
      <w:tblGrid>
        <w:gridCol w:w="660"/>
        <w:gridCol w:w="4340"/>
        <w:gridCol w:w="1100"/>
        <w:gridCol w:w="1200"/>
      </w:tblGrid>
      <w:tr w:rsidR="00DA074A" w:rsidTr="00D547D3">
        <w:trPr>
          <w:trHeight w:val="510"/>
          <w:jc w:val="center"/>
        </w:trPr>
        <w:tc>
          <w:tcPr>
            <w:tcW w:w="66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DA074A" w:rsidRDefault="00DA074A" w:rsidP="00D547D3">
            <w:pPr>
              <w:jc w:val="center"/>
              <w:rPr>
                <w:rFonts w:ascii="Calibri" w:hAnsi="Calibri"/>
                <w:b/>
                <w:bCs/>
                <w:color w:val="000000"/>
              </w:rPr>
            </w:pPr>
            <w:r>
              <w:rPr>
                <w:rFonts w:ascii="Calibri" w:hAnsi="Calibri" w:cs="Calibri"/>
                <w:b/>
                <w:bCs/>
                <w:color w:val="000000"/>
              </w:rPr>
              <w:t>ITEM</w:t>
            </w:r>
          </w:p>
        </w:tc>
        <w:tc>
          <w:tcPr>
            <w:tcW w:w="4340" w:type="dxa"/>
            <w:tcBorders>
              <w:top w:val="single" w:sz="8" w:space="0" w:color="auto"/>
              <w:left w:val="nil"/>
              <w:bottom w:val="single" w:sz="4" w:space="0" w:color="auto"/>
              <w:right w:val="single" w:sz="4" w:space="0" w:color="auto"/>
            </w:tcBorders>
            <w:shd w:val="clear" w:color="000000" w:fill="D9D9D9"/>
            <w:vAlign w:val="center"/>
            <w:hideMark/>
          </w:tcPr>
          <w:p w:rsidR="00DA074A" w:rsidRDefault="00DA074A" w:rsidP="00D547D3">
            <w:pPr>
              <w:jc w:val="center"/>
              <w:rPr>
                <w:rFonts w:ascii="Calibri" w:hAnsi="Calibri"/>
                <w:b/>
                <w:bCs/>
                <w:color w:val="000000"/>
              </w:rPr>
            </w:pPr>
            <w:r>
              <w:rPr>
                <w:rFonts w:ascii="Calibri" w:hAnsi="Calibri" w:cs="Calibri"/>
                <w:b/>
                <w:bCs/>
                <w:color w:val="000000"/>
              </w:rPr>
              <w:t>DESCRIPCION DEL MENU</w:t>
            </w:r>
          </w:p>
        </w:tc>
        <w:tc>
          <w:tcPr>
            <w:tcW w:w="1100" w:type="dxa"/>
            <w:tcBorders>
              <w:top w:val="single" w:sz="8" w:space="0" w:color="auto"/>
              <w:left w:val="nil"/>
              <w:bottom w:val="single" w:sz="4" w:space="0" w:color="auto"/>
              <w:right w:val="single" w:sz="4" w:space="0" w:color="auto"/>
            </w:tcBorders>
            <w:shd w:val="clear" w:color="000000" w:fill="D9D9D9"/>
            <w:vAlign w:val="center"/>
            <w:hideMark/>
          </w:tcPr>
          <w:p w:rsidR="00DA074A" w:rsidRDefault="00DA074A" w:rsidP="00D547D3">
            <w:pPr>
              <w:jc w:val="center"/>
              <w:rPr>
                <w:rFonts w:ascii="Calibri" w:hAnsi="Calibri"/>
                <w:b/>
                <w:bCs/>
                <w:color w:val="000000"/>
              </w:rPr>
            </w:pPr>
            <w:r>
              <w:rPr>
                <w:rFonts w:ascii="Calibri" w:hAnsi="Calibri" w:cs="Calibri"/>
                <w:b/>
                <w:bCs/>
                <w:color w:val="000000"/>
              </w:rPr>
              <w:t>UNIDAD DE MEDIDA</w:t>
            </w:r>
          </w:p>
        </w:tc>
        <w:tc>
          <w:tcPr>
            <w:tcW w:w="1200" w:type="dxa"/>
            <w:tcBorders>
              <w:top w:val="single" w:sz="8" w:space="0" w:color="auto"/>
              <w:left w:val="nil"/>
              <w:bottom w:val="single" w:sz="4" w:space="0" w:color="auto"/>
              <w:right w:val="single" w:sz="8" w:space="0" w:color="auto"/>
            </w:tcBorders>
            <w:shd w:val="clear" w:color="000000" w:fill="D9D9D9"/>
            <w:vAlign w:val="center"/>
            <w:hideMark/>
          </w:tcPr>
          <w:p w:rsidR="00DA074A" w:rsidRDefault="00DA074A" w:rsidP="00D547D3">
            <w:pPr>
              <w:jc w:val="center"/>
              <w:rPr>
                <w:rFonts w:ascii="Calibri" w:hAnsi="Calibri"/>
                <w:b/>
                <w:bCs/>
                <w:color w:val="000000"/>
              </w:rPr>
            </w:pPr>
            <w:r>
              <w:rPr>
                <w:rFonts w:ascii="Calibri" w:hAnsi="Calibri" w:cs="Calibri"/>
                <w:b/>
                <w:bCs/>
                <w:color w:val="000000"/>
              </w:rPr>
              <w:t>PRECIO UNITARIO BS.</w:t>
            </w:r>
          </w:p>
        </w:tc>
      </w:tr>
      <w:tr w:rsidR="00DA074A" w:rsidRPr="00182DAE" w:rsidTr="00D547D3">
        <w:trPr>
          <w:trHeight w:hRule="exact" w:val="81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both"/>
              <w:rPr>
                <w:rFonts w:ascii="Calibri" w:hAnsi="Calibri"/>
                <w:color w:val="000000"/>
              </w:rPr>
            </w:pPr>
            <w:r>
              <w:rPr>
                <w:rFonts w:ascii="Calibri" w:hAnsi="Calibri"/>
                <w:color w:val="000000"/>
              </w:rPr>
              <w:t>Almuerzo Ejecutivo o de Directorio, previa coordinación con la secretaria de directorio y fiscal del servicio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78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both"/>
              <w:rPr>
                <w:rFonts w:ascii="Calibri" w:hAnsi="Calibri"/>
                <w:color w:val="000000"/>
              </w:rPr>
            </w:pPr>
            <w:r>
              <w:rPr>
                <w:rFonts w:ascii="Calibri" w:hAnsi="Calibri"/>
                <w:color w:val="000000"/>
              </w:rPr>
              <w:t>Almuerzo (entrada, sopa, dos segundos a elegir, postre y refresco personal postre y bebida caliente o fría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587"/>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A074A" w:rsidRPr="00182DAE" w:rsidRDefault="00DA074A" w:rsidP="00D547D3">
            <w:pPr>
              <w:rPr>
                <w:rFonts w:ascii="Calibri" w:hAnsi="Calibri"/>
                <w:b/>
                <w:bCs/>
                <w:color w:val="000000"/>
              </w:rPr>
            </w:pPr>
            <w:r>
              <w:rPr>
                <w:rFonts w:ascii="Calibri" w:hAnsi="Calibri" w:cs="Calibri"/>
                <w:b/>
                <w:bCs/>
                <w:color w:val="000000"/>
              </w:rPr>
              <w:t> </w:t>
            </w:r>
            <w:r>
              <w:rPr>
                <w:rFonts w:ascii="Calibri" w:hAnsi="Calibri"/>
                <w:b/>
                <w:bCs/>
                <w:color w:val="000000"/>
              </w:rPr>
              <w:t>Bebidas Calientes</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Api</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Café</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Café con leche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Capuchino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Café Express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Leche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Limonada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Linaza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Mates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Nescafe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13</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Nescafe Doble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Té</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Chocolate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Chocolate con leche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Toddy</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18</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Toddy con leche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502"/>
          <w:jc w:val="center"/>
        </w:trPr>
        <w:tc>
          <w:tcPr>
            <w:tcW w:w="7300"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rsidR="00DA074A" w:rsidRPr="00182DAE" w:rsidRDefault="00DA074A" w:rsidP="00D547D3">
            <w:pPr>
              <w:rPr>
                <w:rFonts w:ascii="Calibri" w:hAnsi="Calibri"/>
                <w:b/>
                <w:bCs/>
                <w:color w:val="000000"/>
              </w:rPr>
            </w:pPr>
            <w:r>
              <w:rPr>
                <w:rFonts w:ascii="Calibri" w:hAnsi="Calibri" w:cs="Calibri"/>
                <w:b/>
                <w:bCs/>
                <w:color w:val="000000"/>
              </w:rPr>
              <w:t> </w:t>
            </w:r>
            <w:r>
              <w:rPr>
                <w:rFonts w:ascii="Calibri" w:hAnsi="Calibri"/>
                <w:b/>
                <w:bCs/>
                <w:color w:val="000000"/>
              </w:rPr>
              <w:t>Bebidas Frías</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Coca Cola, Fanta, Sprite (190 ml)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Coca Cola, Fanta, Sprite (500 ml)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21</w:t>
            </w:r>
          </w:p>
        </w:tc>
        <w:tc>
          <w:tcPr>
            <w:tcW w:w="4340" w:type="dxa"/>
            <w:tcBorders>
              <w:top w:val="nil"/>
              <w:left w:val="nil"/>
              <w:bottom w:val="single" w:sz="4" w:space="0" w:color="auto"/>
              <w:right w:val="single" w:sz="4" w:space="0" w:color="auto"/>
            </w:tcBorders>
            <w:shd w:val="clear" w:color="auto" w:fill="auto"/>
            <w:vAlign w:val="center"/>
            <w:hideMark/>
          </w:tcPr>
          <w:p w:rsidR="00DA074A" w:rsidRPr="006145B8" w:rsidRDefault="00DA074A" w:rsidP="00D547D3">
            <w:pPr>
              <w:rPr>
                <w:rFonts w:ascii="Calibri" w:hAnsi="Calibri"/>
                <w:color w:val="000000"/>
                <w:lang w:val="en-US"/>
              </w:rPr>
            </w:pPr>
            <w:r>
              <w:rPr>
                <w:rFonts w:ascii="Calibri" w:hAnsi="Calibri"/>
                <w:color w:val="000000"/>
                <w:lang w:val="en-US"/>
              </w:rPr>
              <w:t>Coca Cola Light, Sprite Zero (500 ml)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22</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Coca Cola, Fanta, Sprite (2 litros)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lastRenderedPageBreak/>
              <w:t>23</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Refrescos de frutas hervidas (en vaso)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Agua Mineral (en vaso)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Agua Mineral (envase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Agua Mineral (2 litros)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Agua Natural (en vaso)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28</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Agua Natural (envase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Agua Natural (2 litros)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451"/>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A074A" w:rsidRPr="00D674B8" w:rsidRDefault="00DA074A" w:rsidP="00D547D3">
            <w:pPr>
              <w:rPr>
                <w:rFonts w:ascii="Calibri" w:hAnsi="Calibri"/>
                <w:b/>
                <w:bCs/>
                <w:color w:val="000000"/>
              </w:rPr>
            </w:pPr>
            <w:r>
              <w:rPr>
                <w:rFonts w:ascii="Calibri" w:hAnsi="Calibri" w:cs="Calibri"/>
                <w:b/>
                <w:bCs/>
                <w:color w:val="000000"/>
              </w:rPr>
              <w:t> </w:t>
            </w:r>
            <w:r>
              <w:rPr>
                <w:rFonts w:ascii="Calibri" w:hAnsi="Calibri"/>
                <w:b/>
                <w:bCs/>
                <w:color w:val="000000"/>
              </w:rPr>
              <w:t>Jugos y Zumos</w:t>
            </w:r>
            <w:r w:rsidRPr="00182DAE">
              <w:rPr>
                <w:rFonts w:ascii="Calibri" w:hAnsi="Calibri"/>
                <w:b/>
                <w:bCs/>
                <w:color w:val="000000"/>
              </w:rPr>
              <w:t> </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Jugos de fruta con agua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Jugos de fruta con leche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Jugo dieteticos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33</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Jugo de Alfaalfa, pepino y miel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Zumo de piña y papaya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Zumo de pera y frambuesa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Zumo de naranja y manzana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Zumo de platano, freza y pera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38</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Zumo de naranja con kiwi</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465"/>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Zumo de naranja, mandarina, lima, toronja y Zanahoria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val="459"/>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A074A" w:rsidRPr="00182DAE" w:rsidRDefault="00DA074A" w:rsidP="00D547D3">
            <w:pPr>
              <w:rPr>
                <w:rFonts w:ascii="Calibri" w:hAnsi="Calibri"/>
                <w:b/>
                <w:bCs/>
                <w:color w:val="000000"/>
              </w:rPr>
            </w:pPr>
            <w:r>
              <w:rPr>
                <w:rFonts w:ascii="Calibri" w:hAnsi="Calibri"/>
                <w:b/>
                <w:bCs/>
                <w:color w:val="000000"/>
              </w:rPr>
              <w:t> Sándwiches, el precio debe incluir sus aderezos (mayonesa, ketchup, moztaza, etc.)</w:t>
            </w:r>
            <w:r>
              <w:rPr>
                <w:rFonts w:ascii="Calibri" w:hAnsi="Calibri"/>
                <w:b/>
                <w:bCs/>
                <w:color w:val="000000"/>
                <w:sz w:val="14"/>
                <w:szCs w:val="14"/>
              </w:rPr>
              <w:t> </w:t>
            </w:r>
            <w:r w:rsidRPr="00182DAE">
              <w:rPr>
                <w:rFonts w:ascii="Calibri" w:hAnsi="Calibri"/>
                <w:b/>
                <w:bCs/>
                <w:color w:val="000000"/>
              </w:rPr>
              <w:t> </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Hamburguesa de carne de res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Hamburguesa de carne de pollo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Salchipapa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43</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Lomo con huevo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Choripan</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Huevo revuelto con jamón y queso y tostadas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Hamburguesa mixta con salchipapas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Tranca pecho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48</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Porción de pollo con papas fritas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49</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Porción de pizza (carnívora, hawainana, napolitana)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Choripapas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51</w:t>
            </w:r>
          </w:p>
        </w:tc>
        <w:tc>
          <w:tcPr>
            <w:tcW w:w="4340" w:type="dxa"/>
            <w:tcBorders>
              <w:top w:val="nil"/>
              <w:left w:val="nil"/>
              <w:bottom w:val="single" w:sz="4" w:space="0" w:color="auto"/>
              <w:right w:val="single" w:sz="4" w:space="0" w:color="auto"/>
            </w:tcBorders>
            <w:shd w:val="clear" w:color="auto" w:fill="auto"/>
            <w:vAlign w:val="center"/>
            <w:hideMark/>
          </w:tcPr>
          <w:p w:rsidR="00DA074A" w:rsidRPr="00A8336F" w:rsidRDefault="00DA074A" w:rsidP="00D547D3">
            <w:pPr>
              <w:rPr>
                <w:rFonts w:ascii="Calibri" w:hAnsi="Calibri"/>
                <w:color w:val="000000"/>
                <w:sz w:val="16"/>
                <w:szCs w:val="16"/>
              </w:rPr>
            </w:pPr>
            <w:r w:rsidRPr="00A8336F">
              <w:rPr>
                <w:rFonts w:ascii="Calibri" w:hAnsi="Calibri" w:cs="Calibri"/>
                <w:color w:val="000000"/>
                <w:sz w:val="16"/>
                <w:szCs w:val="16"/>
              </w:rPr>
              <w:t>Sandwich de pavita (pollo molido con mayonesa y morron)</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52</w:t>
            </w:r>
          </w:p>
        </w:tc>
        <w:tc>
          <w:tcPr>
            <w:tcW w:w="4340" w:type="dxa"/>
            <w:tcBorders>
              <w:top w:val="nil"/>
              <w:left w:val="nil"/>
              <w:bottom w:val="single" w:sz="4" w:space="0" w:color="auto"/>
              <w:right w:val="single" w:sz="4" w:space="0" w:color="auto"/>
            </w:tcBorders>
            <w:shd w:val="clear" w:color="auto" w:fill="auto"/>
            <w:vAlign w:val="center"/>
            <w:hideMark/>
          </w:tcPr>
          <w:p w:rsidR="00DA074A" w:rsidRPr="00A8336F" w:rsidRDefault="00DA074A" w:rsidP="00D547D3">
            <w:pPr>
              <w:rPr>
                <w:rFonts w:ascii="Calibri" w:hAnsi="Calibri"/>
                <w:color w:val="000000"/>
                <w:sz w:val="16"/>
                <w:szCs w:val="16"/>
              </w:rPr>
            </w:pPr>
            <w:r w:rsidRPr="00A8336F">
              <w:rPr>
                <w:rFonts w:ascii="Calibri" w:hAnsi="Calibri" w:cs="Calibri"/>
                <w:color w:val="000000"/>
                <w:sz w:val="16"/>
                <w:szCs w:val="16"/>
              </w:rPr>
              <w:t>Sandwhich de chola (cerdo con escabeche o ensalada)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53</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Carne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lastRenderedPageBreak/>
              <w:t>54</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Carnes frías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Hot dog</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Huevo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Jamón con queso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58</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Mantequilla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Mantequilla con mermelada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Mermelada, dulce de leche o leche condensada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Mortadela con queso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Omelet</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63</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Palta con queso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Pasta de hígado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Pollo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Queso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Porción de papas fritas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471"/>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A074A" w:rsidRPr="00182DAE" w:rsidRDefault="00DA074A" w:rsidP="00D547D3">
            <w:pPr>
              <w:rPr>
                <w:rFonts w:ascii="Calibri" w:hAnsi="Calibri"/>
                <w:b/>
                <w:bCs/>
                <w:color w:val="000000"/>
              </w:rPr>
            </w:pPr>
            <w:r>
              <w:rPr>
                <w:rFonts w:ascii="Calibri" w:hAnsi="Calibri" w:cs="Calibri"/>
                <w:b/>
                <w:bCs/>
                <w:color w:val="000000"/>
              </w:rPr>
              <w:t> </w:t>
            </w:r>
            <w:r>
              <w:rPr>
                <w:rFonts w:ascii="Calibri" w:hAnsi="Calibri"/>
                <w:b/>
                <w:bCs/>
                <w:color w:val="000000"/>
              </w:rPr>
              <w:t>Salteñas</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68</w:t>
            </w:r>
          </w:p>
        </w:tc>
        <w:tc>
          <w:tcPr>
            <w:tcW w:w="4340" w:type="dxa"/>
            <w:tcBorders>
              <w:top w:val="nil"/>
              <w:left w:val="nil"/>
              <w:bottom w:val="single" w:sz="4" w:space="0" w:color="auto"/>
              <w:right w:val="single" w:sz="4" w:space="0" w:color="auto"/>
            </w:tcBorders>
            <w:shd w:val="clear" w:color="auto" w:fill="auto"/>
            <w:vAlign w:val="center"/>
            <w:hideMark/>
          </w:tcPr>
          <w:p w:rsidR="00DA074A" w:rsidRPr="00A8336F" w:rsidRDefault="00DA074A" w:rsidP="00D547D3">
            <w:pPr>
              <w:rPr>
                <w:rFonts w:ascii="Calibri" w:hAnsi="Calibri"/>
                <w:color w:val="000000"/>
                <w:sz w:val="18"/>
                <w:szCs w:val="18"/>
              </w:rPr>
            </w:pPr>
            <w:r w:rsidRPr="00A8336F">
              <w:rPr>
                <w:rFonts w:ascii="Calibri" w:hAnsi="Calibri" w:cs="Calibri"/>
                <w:color w:val="000000"/>
                <w:sz w:val="18"/>
                <w:szCs w:val="18"/>
              </w:rPr>
              <w:t>Salteña Especial para Directorio y Reuniones Ejecutivas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De Pollo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De carne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Mixtas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Tucumanas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475"/>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A074A" w:rsidRPr="00182DAE" w:rsidRDefault="00DA074A" w:rsidP="00D547D3">
            <w:pPr>
              <w:rPr>
                <w:rFonts w:ascii="Calibri" w:hAnsi="Calibri"/>
                <w:b/>
                <w:bCs/>
                <w:color w:val="000000"/>
              </w:rPr>
            </w:pPr>
            <w:r>
              <w:rPr>
                <w:rFonts w:ascii="Calibri" w:hAnsi="Calibri"/>
                <w:b/>
                <w:bCs/>
                <w:color w:val="000000"/>
              </w:rPr>
              <w:t>Masitas</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73</w:t>
            </w:r>
          </w:p>
        </w:tc>
        <w:tc>
          <w:tcPr>
            <w:tcW w:w="4340" w:type="dxa"/>
            <w:tcBorders>
              <w:top w:val="nil"/>
              <w:left w:val="nil"/>
              <w:bottom w:val="single" w:sz="4" w:space="0" w:color="auto"/>
              <w:right w:val="single" w:sz="4" w:space="0" w:color="auto"/>
            </w:tcBorders>
            <w:shd w:val="clear" w:color="auto" w:fill="auto"/>
            <w:vAlign w:val="center"/>
            <w:hideMark/>
          </w:tcPr>
          <w:p w:rsidR="00DA074A" w:rsidRPr="00A8336F" w:rsidRDefault="00DA074A" w:rsidP="00D547D3">
            <w:pPr>
              <w:rPr>
                <w:rFonts w:ascii="Calibri" w:hAnsi="Calibri"/>
                <w:color w:val="000000"/>
                <w:sz w:val="18"/>
                <w:szCs w:val="18"/>
              </w:rPr>
            </w:pPr>
            <w:r w:rsidRPr="00A8336F">
              <w:rPr>
                <w:rFonts w:ascii="Calibri" w:hAnsi="Calibri" w:cs="Calibri"/>
                <w:color w:val="000000"/>
                <w:sz w:val="18"/>
                <w:szCs w:val="18"/>
              </w:rPr>
              <w:t xml:space="preserve">Masitas especiales para Directorio y Reuniones </w:t>
            </w:r>
            <w:r w:rsidRPr="00A8336F">
              <w:rPr>
                <w:rFonts w:ascii="Calibri" w:hAnsi="Calibri" w:cs="Calibri"/>
                <w:color w:val="000000"/>
                <w:sz w:val="16"/>
                <w:szCs w:val="16"/>
              </w:rPr>
              <w:t>Ejecutivas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Alfajor</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Buñuelo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Cuñape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Empanada de queso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78</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Pucacapas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79</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Pr="00A8336F" w:rsidRDefault="00DA074A" w:rsidP="00D547D3">
            <w:pPr>
              <w:rPr>
                <w:rFonts w:ascii="Calibri" w:hAnsi="Calibri"/>
                <w:color w:val="000000"/>
                <w:sz w:val="18"/>
                <w:szCs w:val="18"/>
              </w:rPr>
            </w:pPr>
            <w:r w:rsidRPr="00A8336F">
              <w:rPr>
                <w:rFonts w:ascii="Calibri" w:hAnsi="Calibri" w:cs="Calibri"/>
                <w:color w:val="000000"/>
                <w:sz w:val="18"/>
                <w:szCs w:val="18"/>
              </w:rPr>
              <w:t>Galletas con aderezos (dulces o salados) ración personal</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80</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Galletas dulces ración personal</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Galletas de agua ración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12CF7">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Llaucha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12CF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83</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Pie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12CF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84</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Queque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lastRenderedPageBreak/>
              <w:t>85</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Rollo de queso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Huminta a la olla o al horno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538"/>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A074A" w:rsidRPr="00182DAE" w:rsidRDefault="00DA074A" w:rsidP="00D547D3">
            <w:pPr>
              <w:rPr>
                <w:rFonts w:ascii="Calibri" w:hAnsi="Calibri"/>
                <w:b/>
                <w:bCs/>
                <w:color w:val="000000"/>
              </w:rPr>
            </w:pPr>
            <w:r>
              <w:rPr>
                <w:rFonts w:ascii="Calibri" w:hAnsi="Calibri" w:cs="Calibri"/>
                <w:b/>
                <w:bCs/>
                <w:color w:val="000000"/>
              </w:rPr>
              <w:t> </w:t>
            </w:r>
            <w:r>
              <w:rPr>
                <w:rFonts w:ascii="Calibri" w:hAnsi="Calibri"/>
                <w:b/>
                <w:bCs/>
                <w:color w:val="000000"/>
              </w:rPr>
              <w:t>Postres</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Ensalada de frutas postrera grande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88</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Ensalada de frutas postrera pequeña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Ensalada de frutas con yogurt postrera grande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Ensalada de frutas con yogurt postrera pequeña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Gelatina en vaso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Yogurt natural en vaso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93</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Gelatina y Chantilly</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Yogurt saborizado en vaso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Muss de frutas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Flan en vaso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97</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Arroz con leche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bl>
    <w:p w:rsidR="00DA074A" w:rsidRDefault="00DA074A" w:rsidP="00DA074A">
      <w:pPr>
        <w:jc w:val="center"/>
        <w:rPr>
          <w:rFonts w:ascii="Segoe UI" w:hAnsi="Segoe UI" w:cs="Segoe UI"/>
          <w:b/>
          <w:bCs/>
          <w:color w:val="FF0000"/>
        </w:rPr>
      </w:pPr>
    </w:p>
    <w:p w:rsidR="00DA074A" w:rsidRDefault="00DA074A" w:rsidP="00DA074A">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DA074A" w:rsidRDefault="00DA074A" w:rsidP="00DA074A">
      <w:pPr>
        <w:ind w:left="-851"/>
        <w:rPr>
          <w:rFonts w:ascii="Calibri" w:hAnsi="Calibri" w:cs="Calibri"/>
          <w:sz w:val="22"/>
          <w:szCs w:val="22"/>
        </w:rPr>
      </w:pPr>
    </w:p>
    <w:p w:rsidR="00DA074A" w:rsidRPr="008B686D" w:rsidRDefault="00DA074A" w:rsidP="00B85D7F">
      <w:pPr>
        <w:pStyle w:val="Prrafodelista"/>
        <w:numPr>
          <w:ilvl w:val="0"/>
          <w:numId w:val="39"/>
        </w:numPr>
        <w:rPr>
          <w:rFonts w:ascii="Calibri" w:hAnsi="Calibri" w:cs="Calibri"/>
          <w:b/>
          <w:color w:val="000000"/>
          <w:sz w:val="22"/>
          <w:szCs w:val="22"/>
        </w:rPr>
      </w:pPr>
      <w:r>
        <w:rPr>
          <w:rFonts w:ascii="Verdana" w:hAnsi="Verdana"/>
          <w:b/>
          <w:bCs/>
          <w:color w:val="000000"/>
          <w:sz w:val="16"/>
          <w:szCs w:val="16"/>
        </w:rPr>
        <w:t>LA EVALUACION ECONOMICA SE REALIZARA EN BASE A LA SUMATORIA DE PRECIOS UNITARIOS</w:t>
      </w:r>
    </w:p>
    <w:p w:rsidR="00DA074A" w:rsidRPr="008B686D" w:rsidRDefault="00DA074A" w:rsidP="00B85D7F">
      <w:pPr>
        <w:pStyle w:val="Prrafodelista"/>
        <w:numPr>
          <w:ilvl w:val="0"/>
          <w:numId w:val="39"/>
        </w:numPr>
        <w:rPr>
          <w:rFonts w:ascii="Calibri" w:hAnsi="Calibri" w:cs="Calibri"/>
          <w:b/>
          <w:color w:val="000000"/>
          <w:sz w:val="22"/>
          <w:szCs w:val="22"/>
        </w:rPr>
      </w:pPr>
      <w:r>
        <w:rPr>
          <w:rFonts w:ascii="Verdana" w:hAnsi="Verdana"/>
          <w:b/>
          <w:bCs/>
          <w:color w:val="000000"/>
          <w:sz w:val="16"/>
          <w:szCs w:val="16"/>
        </w:rPr>
        <w:t>LOS PRECIOS UNITARIOS OFERTADOS NO DEBERAN SUPERAR LOS PRECIOS UNITARIOS REFERENCIALES</w:t>
      </w:r>
    </w:p>
    <w:p w:rsidR="00DA074A" w:rsidRDefault="00DA074A" w:rsidP="00DA074A">
      <w:pPr>
        <w:jc w:val="center"/>
        <w:rPr>
          <w:rFonts w:ascii="Segoe UI" w:hAnsi="Segoe UI" w:cs="Segoe UI"/>
          <w:b/>
          <w:bCs/>
          <w:color w:val="FF0000"/>
        </w:rPr>
      </w:pPr>
    </w:p>
    <w:p w:rsidR="00DA074A" w:rsidRDefault="00DA074A" w:rsidP="00DA074A">
      <w:pPr>
        <w:jc w:val="center"/>
        <w:rPr>
          <w:rFonts w:ascii="Segoe UI" w:hAnsi="Segoe UI" w:cs="Segoe UI"/>
          <w:b/>
          <w:bCs/>
          <w:color w:val="FF0000"/>
        </w:rPr>
      </w:pPr>
    </w:p>
    <w:p w:rsidR="00DA074A" w:rsidRDefault="00DA074A" w:rsidP="00DA074A">
      <w:pPr>
        <w:jc w:val="center"/>
        <w:rPr>
          <w:rFonts w:ascii="Segoe UI" w:hAnsi="Segoe UI" w:cs="Segoe UI"/>
          <w:b/>
          <w:bCs/>
          <w:color w:val="FF0000"/>
        </w:rPr>
      </w:pPr>
    </w:p>
    <w:p w:rsidR="00DA074A" w:rsidRDefault="00DA074A" w:rsidP="00DA074A">
      <w:pPr>
        <w:jc w:val="center"/>
        <w:rPr>
          <w:rFonts w:ascii="Segoe UI" w:hAnsi="Segoe UI" w:cs="Segoe UI"/>
          <w:b/>
          <w:bCs/>
          <w:color w:val="FF0000"/>
        </w:rPr>
      </w:pPr>
    </w:p>
    <w:p w:rsidR="00DA074A" w:rsidRDefault="00DA074A" w:rsidP="00DA074A">
      <w:pPr>
        <w:jc w:val="center"/>
        <w:rPr>
          <w:rFonts w:ascii="Segoe UI" w:hAnsi="Segoe UI" w:cs="Segoe UI"/>
          <w:b/>
          <w:bCs/>
          <w:color w:val="FF0000"/>
        </w:rPr>
      </w:pPr>
    </w:p>
    <w:p w:rsidR="00DA074A" w:rsidRDefault="00DA074A" w:rsidP="00DA074A">
      <w:pPr>
        <w:jc w:val="center"/>
        <w:rPr>
          <w:rFonts w:ascii="Segoe UI" w:hAnsi="Segoe UI" w:cs="Segoe UI"/>
          <w:b/>
          <w:bCs/>
          <w:color w:val="FF0000"/>
        </w:rPr>
      </w:pPr>
    </w:p>
    <w:p w:rsidR="00DA074A" w:rsidRPr="00DB5AAF" w:rsidRDefault="00DA074A"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7316F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7316F9" w:rsidRDefault="007316F9" w:rsidP="007316F9">
      <w:pPr>
        <w:pStyle w:val="Normal2"/>
        <w:tabs>
          <w:tab w:val="left" w:pos="1701"/>
          <w:tab w:val="left" w:pos="2835"/>
        </w:tabs>
        <w:jc w:val="center"/>
        <w:rPr>
          <w:rFonts w:ascii="Calibri" w:hAnsi="Calibri" w:cs="Calibri"/>
          <w:b/>
          <w:sz w:val="22"/>
          <w:szCs w:val="22"/>
        </w:rPr>
      </w:pPr>
    </w:p>
    <w:p w:rsidR="007316F9" w:rsidRPr="000F76D1" w:rsidRDefault="007316F9" w:rsidP="007316F9">
      <w:pPr>
        <w:ind w:firstLine="709"/>
        <w:jc w:val="center"/>
        <w:rPr>
          <w:rFonts w:asciiTheme="minorHAnsi" w:hAnsiTheme="minorHAnsi" w:cstheme="minorHAnsi"/>
          <w:b/>
          <w:bCs/>
          <w:color w:val="FF0000"/>
        </w:rPr>
      </w:pPr>
      <w:r>
        <w:rPr>
          <w:rFonts w:asciiTheme="minorHAnsi" w:hAnsiTheme="minorHAnsi" w:cstheme="minorHAnsi"/>
          <w:b/>
          <w:bCs/>
        </w:rPr>
        <w:t>ITEM</w:t>
      </w:r>
      <w:r w:rsidRPr="000F76D1">
        <w:rPr>
          <w:rFonts w:asciiTheme="minorHAnsi" w:hAnsiTheme="minorHAnsi" w:cstheme="minorHAnsi"/>
          <w:b/>
          <w:bCs/>
        </w:rPr>
        <w:t xml:space="preserve"> 1: </w:t>
      </w:r>
      <w:r w:rsidRPr="000F76D1">
        <w:rPr>
          <w:rFonts w:asciiTheme="minorHAnsi" w:hAnsiTheme="minorHAnsi" w:cstheme="minorHAnsi"/>
          <w:b/>
          <w:bCs/>
          <w:lang w:val="es-BO"/>
        </w:rPr>
        <w:t xml:space="preserve">SERVICIO </w:t>
      </w:r>
      <w:r w:rsidRPr="000F76D1">
        <w:rPr>
          <w:rFonts w:asciiTheme="minorHAnsi" w:hAnsiTheme="minorHAnsi" w:cstheme="minorHAnsi"/>
          <w:b/>
        </w:rPr>
        <w:t>DE ATENCIÓN DE COMEDOR Y CAFETERIA PARA EL EDIFICIO CORPORATIVO DE YPFB</w:t>
      </w:r>
      <w:r w:rsidRPr="000F76D1">
        <w:rPr>
          <w:rFonts w:asciiTheme="minorHAnsi" w:hAnsiTheme="minorHAnsi" w:cstheme="minorHAnsi"/>
          <w:b/>
          <w:bCs/>
          <w:color w:val="FF0000"/>
        </w:rPr>
        <w:t xml:space="preserve"> </w:t>
      </w:r>
    </w:p>
    <w:p w:rsidR="007316F9" w:rsidRPr="007316F9" w:rsidRDefault="007316F9" w:rsidP="007316F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372"/>
        <w:gridCol w:w="3909"/>
      </w:tblGrid>
      <w:tr w:rsidR="00E75F19" w:rsidRPr="008842A3" w:rsidTr="00C26C95">
        <w:trPr>
          <w:trHeight w:val="236"/>
          <w:tblHeader/>
          <w:jc w:val="center"/>
        </w:trPr>
        <w:tc>
          <w:tcPr>
            <w:tcW w:w="5372"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3909"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C26C95">
        <w:trPr>
          <w:cantSplit/>
          <w:trHeight w:val="708"/>
          <w:jc w:val="center"/>
        </w:trPr>
        <w:tc>
          <w:tcPr>
            <w:tcW w:w="5372"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3909"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9A750A" w:rsidTr="00C26C95">
        <w:trPr>
          <w:trHeight w:val="233"/>
          <w:jc w:val="center"/>
        </w:trPr>
        <w:tc>
          <w:tcPr>
            <w:tcW w:w="5372" w:type="dxa"/>
            <w:vAlign w:val="center"/>
          </w:tcPr>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b/>
                <w:bCs/>
                <w:sz w:val="16"/>
                <w:szCs w:val="16"/>
              </w:rPr>
              <w:t>ALCANCE DE LOS SERVICIOS:</w:t>
            </w:r>
          </w:p>
          <w:p w:rsidR="00D547D3" w:rsidRPr="009A750A" w:rsidRDefault="00D547D3" w:rsidP="00D547D3">
            <w:pPr>
              <w:jc w:val="both"/>
              <w:rPr>
                <w:rFonts w:asciiTheme="minorHAnsi" w:hAnsiTheme="minorHAnsi" w:cstheme="minorHAnsi"/>
                <w:b/>
                <w:bCs/>
                <w:sz w:val="16"/>
                <w:szCs w:val="16"/>
              </w:rPr>
            </w:pPr>
          </w:p>
          <w:p w:rsidR="00D547D3" w:rsidRPr="009A750A" w:rsidRDefault="00D547D3" w:rsidP="00C26C95">
            <w:pPr>
              <w:ind w:right="114"/>
              <w:jc w:val="both"/>
              <w:rPr>
                <w:rFonts w:asciiTheme="minorHAnsi" w:hAnsiTheme="minorHAnsi" w:cstheme="minorHAnsi"/>
                <w:color w:val="000000"/>
                <w:sz w:val="16"/>
                <w:szCs w:val="16"/>
                <w:lang w:eastAsia="es-BO"/>
              </w:rPr>
            </w:pPr>
            <w:r w:rsidRPr="009A750A">
              <w:rPr>
                <w:rFonts w:asciiTheme="minorHAnsi" w:hAnsiTheme="minorHAnsi" w:cstheme="minorHAnsi"/>
                <w:color w:val="000000"/>
                <w:sz w:val="16"/>
                <w:szCs w:val="16"/>
                <w:lang w:eastAsia="es-BO"/>
              </w:rPr>
              <w:t>El o los proponentes que resulten contratados prestarán servicios a todo el personal de YPFB que se encuentre prestando funciones en dependencias de:</w:t>
            </w:r>
          </w:p>
          <w:p w:rsidR="00D547D3" w:rsidRPr="009A750A" w:rsidRDefault="00D547D3" w:rsidP="00C26C95">
            <w:pPr>
              <w:ind w:right="114"/>
              <w:jc w:val="both"/>
              <w:rPr>
                <w:rFonts w:asciiTheme="minorHAnsi" w:hAnsiTheme="minorHAnsi" w:cstheme="minorHAnsi"/>
                <w:b/>
                <w:sz w:val="16"/>
                <w:szCs w:val="16"/>
              </w:rPr>
            </w:pPr>
          </w:p>
          <w:p w:rsidR="00D547D3" w:rsidRPr="009A750A" w:rsidRDefault="00D547D3" w:rsidP="00C26C95">
            <w:pPr>
              <w:ind w:right="114"/>
              <w:jc w:val="both"/>
              <w:rPr>
                <w:rFonts w:asciiTheme="minorHAnsi" w:hAnsiTheme="minorHAnsi" w:cstheme="minorHAnsi"/>
                <w:sz w:val="16"/>
                <w:szCs w:val="16"/>
              </w:rPr>
            </w:pPr>
            <w:r w:rsidRPr="009A750A">
              <w:rPr>
                <w:rFonts w:asciiTheme="minorHAnsi" w:hAnsiTheme="minorHAnsi" w:cstheme="minorHAnsi"/>
                <w:b/>
                <w:sz w:val="16"/>
                <w:szCs w:val="16"/>
              </w:rPr>
              <w:t xml:space="preserve">Ítem: 1. </w:t>
            </w:r>
            <w:r w:rsidRPr="009A750A">
              <w:rPr>
                <w:rFonts w:asciiTheme="minorHAnsi" w:hAnsiTheme="minorHAnsi" w:cstheme="minorHAnsi"/>
                <w:sz w:val="16"/>
                <w:szCs w:val="16"/>
              </w:rPr>
              <w:t>Personal Edificio Corporativo de YPFB – Av. 16 de Julio Esq. Reyes Ortiz</w:t>
            </w:r>
          </w:p>
          <w:p w:rsidR="00D547D3" w:rsidRPr="009A750A" w:rsidRDefault="00D547D3" w:rsidP="00C26C95">
            <w:pPr>
              <w:ind w:right="114"/>
              <w:jc w:val="both"/>
              <w:rPr>
                <w:rFonts w:asciiTheme="minorHAnsi" w:hAnsiTheme="minorHAnsi" w:cstheme="minorHAnsi"/>
                <w:sz w:val="16"/>
                <w:szCs w:val="16"/>
                <w:lang w:val="es-BO"/>
              </w:rPr>
            </w:pPr>
          </w:p>
          <w:p w:rsidR="00D547D3" w:rsidRPr="009A750A" w:rsidRDefault="00D547D3" w:rsidP="00C26C95">
            <w:pPr>
              <w:ind w:right="114"/>
              <w:jc w:val="both"/>
              <w:rPr>
                <w:rFonts w:asciiTheme="minorHAnsi" w:hAnsiTheme="minorHAnsi" w:cstheme="minorHAnsi"/>
                <w:b/>
                <w:sz w:val="16"/>
                <w:szCs w:val="16"/>
                <w:lang w:val="es-BO"/>
              </w:rPr>
            </w:pPr>
            <w:r w:rsidRPr="009A750A">
              <w:rPr>
                <w:rFonts w:asciiTheme="minorHAnsi" w:hAnsiTheme="minorHAnsi" w:cstheme="minorHAnsi"/>
                <w:b/>
                <w:sz w:val="16"/>
                <w:szCs w:val="16"/>
                <w:lang w:val="es-BO"/>
              </w:rPr>
              <w:t>El servicio de refrigerio y cafetería será contratado para las siguientes atenciones:</w:t>
            </w:r>
          </w:p>
          <w:p w:rsidR="00D547D3" w:rsidRPr="009A750A" w:rsidRDefault="00D547D3" w:rsidP="00C26C95">
            <w:pPr>
              <w:ind w:right="114"/>
              <w:jc w:val="both"/>
              <w:rPr>
                <w:rFonts w:asciiTheme="minorHAnsi" w:hAnsiTheme="minorHAnsi" w:cstheme="minorHAnsi"/>
                <w:sz w:val="16"/>
                <w:szCs w:val="16"/>
                <w:lang w:val="es-BO"/>
              </w:rPr>
            </w:pPr>
          </w:p>
          <w:p w:rsidR="00D547D3" w:rsidRPr="009A750A" w:rsidRDefault="00D547D3" w:rsidP="00C26C95">
            <w:pPr>
              <w:ind w:right="114"/>
              <w:jc w:val="both"/>
              <w:rPr>
                <w:rFonts w:asciiTheme="minorHAnsi" w:hAnsiTheme="minorHAnsi" w:cstheme="minorHAnsi"/>
                <w:sz w:val="16"/>
                <w:szCs w:val="16"/>
              </w:rPr>
            </w:pPr>
            <w:r w:rsidRPr="009A750A">
              <w:rPr>
                <w:rFonts w:asciiTheme="minorHAnsi" w:hAnsiTheme="minorHAnsi" w:cstheme="minorHAnsi"/>
                <w:b/>
                <w:sz w:val="16"/>
                <w:szCs w:val="16"/>
              </w:rPr>
              <w:t xml:space="preserve">Ítem: 1 – </w:t>
            </w:r>
            <w:r w:rsidRPr="009A750A">
              <w:rPr>
                <w:rFonts w:asciiTheme="minorHAnsi" w:hAnsiTheme="minorHAnsi" w:cstheme="minorHAnsi"/>
                <w:sz w:val="16"/>
                <w:szCs w:val="16"/>
              </w:rPr>
              <w:t>Edificio Corporativo de YPFB.</w:t>
            </w:r>
          </w:p>
          <w:p w:rsidR="00D547D3" w:rsidRPr="009A750A" w:rsidRDefault="00D547D3" w:rsidP="00D547D3">
            <w:pPr>
              <w:jc w:val="both"/>
              <w:rPr>
                <w:rFonts w:asciiTheme="minorHAnsi" w:hAnsiTheme="minorHAnsi" w:cstheme="minorHAnsi"/>
                <w:b/>
                <w:sz w:val="16"/>
                <w:szCs w:val="16"/>
              </w:rPr>
            </w:pPr>
          </w:p>
          <w:p w:rsidR="00D547D3" w:rsidRPr="009A750A" w:rsidRDefault="00D547D3" w:rsidP="00B85D7F">
            <w:pPr>
              <w:numPr>
                <w:ilvl w:val="0"/>
                <w:numId w:val="41"/>
              </w:numPr>
              <w:contextualSpacing/>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Eventos oficiales</w:t>
            </w:r>
          </w:p>
          <w:p w:rsidR="00D547D3" w:rsidRPr="009A750A" w:rsidRDefault="00D547D3" w:rsidP="00B85D7F">
            <w:pPr>
              <w:numPr>
                <w:ilvl w:val="0"/>
                <w:numId w:val="40"/>
              </w:numPr>
              <w:ind w:left="1068"/>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Reuniones de las autoridades de YPFB.</w:t>
            </w:r>
          </w:p>
          <w:p w:rsidR="00D547D3" w:rsidRPr="009A750A" w:rsidRDefault="00D547D3" w:rsidP="00B85D7F">
            <w:pPr>
              <w:numPr>
                <w:ilvl w:val="0"/>
                <w:numId w:val="40"/>
              </w:numPr>
              <w:ind w:left="1068"/>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Reuniones del Directorio de YPFB.</w:t>
            </w:r>
          </w:p>
          <w:p w:rsidR="00D547D3" w:rsidRPr="009A750A" w:rsidRDefault="00D547D3" w:rsidP="00D547D3">
            <w:pPr>
              <w:ind w:left="360"/>
              <w:jc w:val="both"/>
              <w:rPr>
                <w:rFonts w:asciiTheme="minorHAnsi" w:hAnsiTheme="minorHAnsi" w:cstheme="minorHAnsi"/>
                <w:sz w:val="16"/>
                <w:szCs w:val="16"/>
                <w:lang w:val="es-BO"/>
              </w:rPr>
            </w:pPr>
          </w:p>
          <w:p w:rsidR="00D547D3" w:rsidRPr="009A750A" w:rsidRDefault="00D547D3" w:rsidP="00B85D7F">
            <w:pPr>
              <w:numPr>
                <w:ilvl w:val="0"/>
                <w:numId w:val="41"/>
              </w:numPr>
              <w:contextualSpacing/>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Atención a los trabajadores de YPFB.</w:t>
            </w:r>
          </w:p>
          <w:p w:rsidR="00A57A5B" w:rsidRPr="009A750A" w:rsidRDefault="00A57A5B" w:rsidP="006A779D">
            <w:pPr>
              <w:contextualSpacing/>
              <w:jc w:val="both"/>
              <w:rPr>
                <w:rFonts w:asciiTheme="minorHAnsi" w:hAnsiTheme="minorHAnsi" w:cstheme="minorHAnsi"/>
                <w:sz w:val="16"/>
                <w:szCs w:val="16"/>
              </w:rPr>
            </w:pPr>
          </w:p>
        </w:tc>
        <w:tc>
          <w:tcPr>
            <w:tcW w:w="3909" w:type="dxa"/>
            <w:vAlign w:val="center"/>
          </w:tcPr>
          <w:p w:rsidR="00E75F19" w:rsidRPr="009A750A" w:rsidRDefault="00E75F19" w:rsidP="00EA083A">
            <w:pPr>
              <w:rPr>
                <w:rFonts w:asciiTheme="minorHAnsi" w:hAnsiTheme="minorHAnsi" w:cstheme="minorHAnsi"/>
                <w:b/>
                <w:sz w:val="16"/>
                <w:szCs w:val="16"/>
              </w:rPr>
            </w:pPr>
          </w:p>
        </w:tc>
      </w:tr>
      <w:tr w:rsidR="00544B4E" w:rsidRPr="009A750A" w:rsidTr="00C26C95">
        <w:trPr>
          <w:trHeight w:val="99"/>
          <w:jc w:val="center"/>
        </w:trPr>
        <w:tc>
          <w:tcPr>
            <w:tcW w:w="5372" w:type="dxa"/>
            <w:vAlign w:val="center"/>
          </w:tcPr>
          <w:p w:rsidR="00D547D3" w:rsidRPr="009A750A" w:rsidRDefault="00D547D3" w:rsidP="00D547D3">
            <w:pPr>
              <w:rPr>
                <w:rFonts w:asciiTheme="minorHAnsi" w:hAnsiTheme="minorHAnsi" w:cstheme="minorHAnsi"/>
                <w:b/>
                <w:bCs/>
                <w:sz w:val="16"/>
                <w:szCs w:val="16"/>
              </w:rPr>
            </w:pPr>
          </w:p>
          <w:p w:rsidR="00D547D3" w:rsidRPr="009A750A" w:rsidRDefault="00D547D3" w:rsidP="00D547D3">
            <w:pPr>
              <w:rPr>
                <w:rFonts w:asciiTheme="minorHAnsi" w:hAnsiTheme="minorHAnsi" w:cstheme="minorHAnsi"/>
                <w:b/>
                <w:bCs/>
                <w:sz w:val="16"/>
                <w:szCs w:val="16"/>
              </w:rPr>
            </w:pPr>
            <w:r w:rsidRPr="009A750A">
              <w:rPr>
                <w:rFonts w:asciiTheme="minorHAnsi" w:hAnsiTheme="minorHAnsi" w:cstheme="minorHAnsi"/>
                <w:b/>
                <w:bCs/>
                <w:sz w:val="16"/>
                <w:szCs w:val="16"/>
              </w:rPr>
              <w:t>DESCRIPCION DEL MENU REFERENCIAL PARA TODOS LOS ITEMS</w:t>
            </w:r>
          </w:p>
          <w:p w:rsidR="00D547D3" w:rsidRPr="009A750A" w:rsidRDefault="00D547D3" w:rsidP="00D547D3">
            <w:pPr>
              <w:contextualSpacing/>
              <w:jc w:val="both"/>
              <w:rPr>
                <w:rFonts w:asciiTheme="minorHAnsi" w:hAnsiTheme="minorHAnsi" w:cstheme="minorHAnsi"/>
                <w:sz w:val="16"/>
                <w:szCs w:val="16"/>
              </w:rPr>
            </w:pPr>
          </w:p>
          <w:tbl>
            <w:tblPr>
              <w:tblW w:w="4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
              <w:gridCol w:w="4250"/>
            </w:tblGrid>
            <w:tr w:rsidR="00D547D3" w:rsidRPr="009A750A" w:rsidTr="00D12CF7">
              <w:trPr>
                <w:trHeight w:val="300"/>
                <w:jc w:val="center"/>
              </w:trPr>
              <w:tc>
                <w:tcPr>
                  <w:tcW w:w="522" w:type="dxa"/>
                  <w:shd w:val="clear" w:color="000000" w:fill="D9D9D9"/>
                  <w:noWrap/>
                  <w:vAlign w:val="center"/>
                  <w:hideMark/>
                </w:tcPr>
                <w:p w:rsidR="00D547D3" w:rsidRPr="009A750A" w:rsidRDefault="00D547D3" w:rsidP="00D547D3">
                  <w:pPr>
                    <w:jc w:val="center"/>
                    <w:rPr>
                      <w:rFonts w:asciiTheme="minorHAnsi" w:hAnsiTheme="minorHAnsi" w:cstheme="minorHAnsi"/>
                      <w:b/>
                      <w:bCs/>
                      <w:color w:val="000000"/>
                      <w:sz w:val="16"/>
                      <w:szCs w:val="16"/>
                    </w:rPr>
                  </w:pPr>
                  <w:r w:rsidRPr="009A750A">
                    <w:rPr>
                      <w:rFonts w:asciiTheme="minorHAnsi" w:hAnsiTheme="minorHAnsi" w:cstheme="minorHAnsi"/>
                      <w:b/>
                      <w:bCs/>
                      <w:color w:val="000000"/>
                      <w:sz w:val="16"/>
                      <w:szCs w:val="16"/>
                    </w:rPr>
                    <w:t>ITEM</w:t>
                  </w:r>
                </w:p>
              </w:tc>
              <w:tc>
                <w:tcPr>
                  <w:tcW w:w="4250" w:type="dxa"/>
                  <w:shd w:val="clear" w:color="000000" w:fill="D9D9D9"/>
                  <w:noWrap/>
                  <w:vAlign w:val="center"/>
                  <w:hideMark/>
                </w:tcPr>
                <w:p w:rsidR="00D547D3" w:rsidRPr="009A750A" w:rsidRDefault="00D547D3" w:rsidP="00D547D3">
                  <w:pPr>
                    <w:jc w:val="center"/>
                    <w:rPr>
                      <w:rFonts w:asciiTheme="minorHAnsi" w:hAnsiTheme="minorHAnsi" w:cstheme="minorHAnsi"/>
                      <w:b/>
                      <w:bCs/>
                      <w:color w:val="000000"/>
                      <w:sz w:val="16"/>
                      <w:szCs w:val="16"/>
                    </w:rPr>
                  </w:pPr>
                  <w:r w:rsidRPr="009A750A">
                    <w:rPr>
                      <w:rFonts w:asciiTheme="minorHAnsi" w:hAnsiTheme="minorHAnsi" w:cstheme="minorHAnsi"/>
                      <w:b/>
                      <w:bCs/>
                      <w:color w:val="000000"/>
                      <w:sz w:val="16"/>
                      <w:szCs w:val="16"/>
                    </w:rPr>
                    <w:t>DESCRIPCION DEL MENU</w:t>
                  </w:r>
                </w:p>
              </w:tc>
            </w:tr>
            <w:tr w:rsidR="00D547D3" w:rsidRPr="009A750A" w:rsidTr="00D12CF7">
              <w:trPr>
                <w:trHeight w:hRule="exact" w:val="75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w:t>
                  </w:r>
                </w:p>
              </w:tc>
              <w:tc>
                <w:tcPr>
                  <w:tcW w:w="4250" w:type="dxa"/>
                  <w:shd w:val="clear" w:color="auto" w:fill="auto"/>
                  <w:vAlign w:val="center"/>
                  <w:hideMark/>
                </w:tcPr>
                <w:p w:rsidR="00D547D3" w:rsidRPr="009A750A" w:rsidRDefault="00D547D3" w:rsidP="00D547D3">
                  <w:pPr>
                    <w:ind w:right="197"/>
                    <w:jc w:val="both"/>
                    <w:rPr>
                      <w:rFonts w:asciiTheme="minorHAnsi" w:hAnsiTheme="minorHAnsi" w:cstheme="minorHAnsi"/>
                      <w:color w:val="000000"/>
                      <w:sz w:val="16"/>
                      <w:szCs w:val="16"/>
                    </w:rPr>
                  </w:pPr>
                  <w:r w:rsidRPr="009A750A">
                    <w:rPr>
                      <w:rFonts w:asciiTheme="minorHAnsi" w:hAnsiTheme="minorHAnsi" w:cstheme="minorHAnsi"/>
                      <w:color w:val="000000"/>
                      <w:sz w:val="16"/>
                      <w:szCs w:val="16"/>
                    </w:rPr>
                    <w:t>Almuerzo Ejecutivo o de Directorio, previa coordinación con la secretaria de directorio y fiscal del servicio</w:t>
                  </w:r>
                </w:p>
              </w:tc>
            </w:tr>
            <w:tr w:rsidR="00D547D3" w:rsidRPr="009A750A" w:rsidTr="00D12CF7">
              <w:trPr>
                <w:trHeight w:hRule="exact" w:val="86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w:t>
                  </w:r>
                </w:p>
              </w:tc>
              <w:tc>
                <w:tcPr>
                  <w:tcW w:w="4250" w:type="dxa"/>
                  <w:shd w:val="clear" w:color="auto" w:fill="auto"/>
                  <w:vAlign w:val="center"/>
                </w:tcPr>
                <w:p w:rsidR="00D547D3" w:rsidRPr="009A750A" w:rsidRDefault="00D547D3" w:rsidP="00D547D3">
                  <w:pPr>
                    <w:jc w:val="both"/>
                    <w:rPr>
                      <w:rFonts w:asciiTheme="minorHAnsi" w:hAnsiTheme="minorHAnsi" w:cstheme="minorHAnsi"/>
                      <w:color w:val="000000"/>
                      <w:sz w:val="16"/>
                      <w:szCs w:val="16"/>
                    </w:rPr>
                  </w:pPr>
                  <w:r w:rsidRPr="009A750A">
                    <w:rPr>
                      <w:rFonts w:asciiTheme="minorHAnsi" w:hAnsiTheme="minorHAnsi" w:cstheme="minorHAnsi"/>
                      <w:color w:val="000000"/>
                      <w:sz w:val="16"/>
                      <w:szCs w:val="16"/>
                      <w:lang w:val="es-BO" w:eastAsia="es-BO"/>
                    </w:rPr>
                    <w:t>Almuerzo (entrada, sopa, dos segundos a elegir, postre y refresco personal</w:t>
                  </w:r>
                  <w:r w:rsidRPr="009A750A">
                    <w:rPr>
                      <w:rFonts w:asciiTheme="minorHAnsi" w:hAnsiTheme="minorHAnsi" w:cstheme="minorHAnsi"/>
                      <w:color w:val="000000"/>
                      <w:sz w:val="16"/>
                      <w:szCs w:val="16"/>
                    </w:rPr>
                    <w:t xml:space="preserve"> o postre y bebida caliente o fría)</w:t>
                  </w:r>
                </w:p>
              </w:tc>
            </w:tr>
            <w:tr w:rsidR="00D547D3" w:rsidRPr="009A750A" w:rsidTr="00D12CF7">
              <w:trPr>
                <w:trHeight w:hRule="exact" w:val="227"/>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Bebidas Calientes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Api</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Café</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Café con leche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Capuchino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Café Express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Leche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Limonada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Linaza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Mates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Nescafe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Nescafe Doble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Té</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Chocolate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Chocolate con leche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Toddy</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Toddy con leche</w:t>
                  </w:r>
                </w:p>
              </w:tc>
            </w:tr>
            <w:tr w:rsidR="00D547D3" w:rsidRPr="009A750A" w:rsidTr="00D12CF7">
              <w:trPr>
                <w:trHeight w:hRule="exact" w:val="227"/>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lastRenderedPageBreak/>
                    <w:t>Bebidas Frías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Coca Cola, Fanta, Sprite (190 ml)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Coca Cola, Fanta, Sprite (500 ml)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lang w:val="en-US"/>
                    </w:rPr>
                  </w:pPr>
                  <w:r w:rsidRPr="009A750A">
                    <w:rPr>
                      <w:rFonts w:asciiTheme="minorHAnsi" w:hAnsiTheme="minorHAnsi" w:cstheme="minorHAnsi"/>
                      <w:color w:val="000000"/>
                      <w:sz w:val="16"/>
                      <w:szCs w:val="16"/>
                      <w:lang w:val="en-US"/>
                    </w:rPr>
                    <w:t>Coca Cola Light, Sprite Zero (500 ml)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Coca Cola, Fanta, Sprite (2 litros)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Refrescos de frutas hervidas (en vaso)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Mineral (en vaso)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Mineral (envase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Mineral (2 litros)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Natural (en vaso)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Natural (envase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Natural (2 litros)</w:t>
                  </w:r>
                </w:p>
              </w:tc>
            </w:tr>
            <w:tr w:rsidR="00D547D3" w:rsidRPr="009A750A" w:rsidTr="00D12CF7">
              <w:trPr>
                <w:trHeight w:hRule="exact" w:val="227"/>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Jugos y Zumos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Jugos de fruta con agua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Jugos de fruta con leche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Jugo dieteticos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Jugo de Alfa alfa, pepino y miel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piña y papaya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pera y frambuesa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naranja y manzana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platano, freza y pera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naranja con kiwi</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naranja, mandarina, lima, toronja y Zanahoria</w:t>
                  </w:r>
                </w:p>
              </w:tc>
            </w:tr>
            <w:tr w:rsidR="00D547D3" w:rsidRPr="009A750A" w:rsidTr="00D12CF7">
              <w:trPr>
                <w:trHeight w:val="510"/>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Sándwiches, el precio debe incluir sus aderezos (mayonesa, ketchup, moztaza, etc.)</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Hamburguesa de carne de res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Hamburguesa de carne de pollo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Salchipapa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Lomo con huevo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Choripan</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Huevo revuelto con jamón y queso y tostadas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Hamburguesa mixta con salchipapas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Tranca pecho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Porción de pollo con papas fritas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Porción de pizza (carnívora, hawainana, napolitana)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Choripapas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Sandwich de pavita (pollo molido con mayonesa y morron)</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Sandwhich de chola (cerdo con escabeche o ensalada)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Carne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Carnes frías</w:t>
                  </w:r>
                </w:p>
              </w:tc>
            </w:tr>
            <w:tr w:rsidR="00D547D3" w:rsidRPr="009A750A" w:rsidTr="00D12CF7">
              <w:trPr>
                <w:trHeight w:hRule="exact" w:val="227"/>
                <w:jc w:val="center"/>
              </w:trPr>
              <w:tc>
                <w:tcPr>
                  <w:tcW w:w="522" w:type="dxa"/>
                  <w:tcBorders>
                    <w:bottom w:val="single" w:sz="4" w:space="0" w:color="auto"/>
                  </w:tcBorders>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55</w:t>
                  </w:r>
                </w:p>
              </w:tc>
              <w:tc>
                <w:tcPr>
                  <w:tcW w:w="4250" w:type="dxa"/>
                  <w:tcBorders>
                    <w:bottom w:val="single" w:sz="4" w:space="0" w:color="auto"/>
                  </w:tcBorders>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Hot dog</w:t>
                  </w:r>
                </w:p>
              </w:tc>
            </w:tr>
            <w:tr w:rsidR="00D547D3" w:rsidRPr="009A750A" w:rsidTr="00D12CF7">
              <w:trPr>
                <w:trHeight w:hRule="exact" w:val="227"/>
                <w:jc w:val="center"/>
              </w:trPr>
              <w:tc>
                <w:tcPr>
                  <w:tcW w:w="522" w:type="dxa"/>
                  <w:tcBorders>
                    <w:bottom w:val="single" w:sz="4" w:space="0" w:color="auto"/>
                  </w:tcBorders>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56</w:t>
                  </w:r>
                </w:p>
              </w:tc>
              <w:tc>
                <w:tcPr>
                  <w:tcW w:w="4250" w:type="dxa"/>
                  <w:tcBorders>
                    <w:bottom w:val="single" w:sz="4" w:space="0" w:color="auto"/>
                  </w:tcBorders>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Huevo</w:t>
                  </w:r>
                </w:p>
              </w:tc>
            </w:tr>
            <w:tr w:rsidR="00D547D3" w:rsidRPr="009A750A" w:rsidTr="00D12CF7">
              <w:trPr>
                <w:trHeight w:hRule="exact" w:val="227"/>
                <w:jc w:val="center"/>
              </w:trPr>
              <w:tc>
                <w:tcPr>
                  <w:tcW w:w="522" w:type="dxa"/>
                  <w:tcBorders>
                    <w:top w:val="single" w:sz="4" w:space="0" w:color="auto"/>
                  </w:tcBorders>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57</w:t>
                  </w:r>
                </w:p>
              </w:tc>
              <w:tc>
                <w:tcPr>
                  <w:tcW w:w="4250" w:type="dxa"/>
                  <w:tcBorders>
                    <w:top w:val="single" w:sz="4" w:space="0" w:color="auto"/>
                  </w:tcBorders>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Jamón con queso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Mantequilla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Mantequilla con mermelada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Mermelada, dulce de leche o leche condensada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Mortadela con queso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Omelet</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Palta con queso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lastRenderedPageBreak/>
                    <w:t>64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Pasta de hígado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Pollo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Queso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Porción de papas fritas</w:t>
                  </w:r>
                </w:p>
              </w:tc>
            </w:tr>
            <w:tr w:rsidR="00D547D3" w:rsidRPr="009A750A" w:rsidTr="00D12CF7">
              <w:trPr>
                <w:trHeight w:hRule="exact" w:val="227"/>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Salteñas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Salteña Especial para Directorio y Reuniones Ejecutivas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De Pollo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De carne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Mixtas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Tucumanas</w:t>
                  </w:r>
                </w:p>
              </w:tc>
            </w:tr>
            <w:tr w:rsidR="00D547D3" w:rsidRPr="009A750A" w:rsidTr="00D12CF7">
              <w:trPr>
                <w:trHeight w:hRule="exact" w:val="227"/>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Masitas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Masitas especiales para Directorio y Reuniones Ejecutivas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Alfajor</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Buñuelo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Cuñape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Empanada de queso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Pucacapas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Galletas con aderezos (dulces o salados) ración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Galletas dulces ración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Galletas de agua ración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Llaucha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Pie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Queque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Rollo de queso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Huminta a la olla o al horno</w:t>
                  </w:r>
                </w:p>
              </w:tc>
            </w:tr>
            <w:tr w:rsidR="00D547D3" w:rsidRPr="009A750A" w:rsidTr="00D12CF7">
              <w:trPr>
                <w:trHeight w:hRule="exact" w:val="227"/>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Postres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Ensalada de frutas postrera grande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Ensalada de frutas postrera pequeña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Ensalada de frutas con yogurt postrera grande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Ensalada de frutas con yogurt postrera pequeña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Gelatina en vaso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Yogurt natural en vaso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Gelatina y Chantilly</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Yogurt saborizado en vaso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Muss de frutas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Flan en vaso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Arroz con leche</w:t>
                  </w:r>
                </w:p>
              </w:tc>
            </w:tr>
          </w:tbl>
          <w:p w:rsidR="00544B4E" w:rsidRPr="009A750A" w:rsidRDefault="00544B4E" w:rsidP="00A950BA">
            <w:pPr>
              <w:jc w:val="both"/>
              <w:outlineLvl w:val="0"/>
              <w:rPr>
                <w:rFonts w:asciiTheme="minorHAnsi" w:hAnsiTheme="minorHAnsi" w:cstheme="minorHAnsi"/>
                <w:color w:val="000000"/>
                <w:sz w:val="16"/>
                <w:szCs w:val="16"/>
              </w:rPr>
            </w:pPr>
          </w:p>
        </w:tc>
        <w:tc>
          <w:tcPr>
            <w:tcW w:w="3909" w:type="dxa"/>
            <w:vAlign w:val="center"/>
          </w:tcPr>
          <w:p w:rsidR="00544B4E" w:rsidRPr="009A750A" w:rsidRDefault="00544B4E" w:rsidP="00EA083A">
            <w:pPr>
              <w:rPr>
                <w:rFonts w:asciiTheme="minorHAnsi" w:hAnsiTheme="minorHAnsi" w:cstheme="minorHAnsi"/>
                <w:b/>
                <w:sz w:val="16"/>
                <w:szCs w:val="16"/>
              </w:rPr>
            </w:pPr>
          </w:p>
        </w:tc>
      </w:tr>
      <w:tr w:rsidR="00E75F19" w:rsidRPr="009A750A" w:rsidTr="00C26C95">
        <w:trPr>
          <w:trHeight w:val="215"/>
          <w:jc w:val="center"/>
        </w:trPr>
        <w:tc>
          <w:tcPr>
            <w:tcW w:w="5372" w:type="dxa"/>
            <w:vAlign w:val="center"/>
          </w:tcPr>
          <w:p w:rsidR="00D12CF7" w:rsidRDefault="00D12CF7" w:rsidP="00A950BA">
            <w:pPr>
              <w:jc w:val="both"/>
              <w:outlineLvl w:val="0"/>
              <w:rPr>
                <w:rFonts w:asciiTheme="minorHAnsi" w:hAnsiTheme="minorHAnsi" w:cstheme="minorHAnsi"/>
                <w:b/>
                <w:bCs/>
                <w:sz w:val="16"/>
                <w:szCs w:val="16"/>
              </w:rPr>
            </w:pPr>
          </w:p>
          <w:p w:rsidR="003A62A2" w:rsidRPr="009A750A" w:rsidRDefault="00D547D3" w:rsidP="00A950BA">
            <w:pPr>
              <w:jc w:val="both"/>
              <w:outlineLvl w:val="0"/>
              <w:rPr>
                <w:rFonts w:asciiTheme="minorHAnsi" w:hAnsiTheme="minorHAnsi" w:cstheme="minorHAnsi"/>
                <w:b/>
                <w:bCs/>
                <w:sz w:val="16"/>
                <w:szCs w:val="16"/>
              </w:rPr>
            </w:pPr>
            <w:r w:rsidRPr="009A750A">
              <w:rPr>
                <w:rFonts w:asciiTheme="minorHAnsi" w:hAnsiTheme="minorHAnsi" w:cstheme="minorHAnsi"/>
                <w:b/>
                <w:bCs/>
                <w:sz w:val="16"/>
                <w:szCs w:val="16"/>
              </w:rPr>
              <w:t>MATERIALES</w:t>
            </w:r>
            <w:r w:rsidRPr="009A750A">
              <w:rPr>
                <w:rFonts w:asciiTheme="minorHAnsi" w:hAnsiTheme="minorHAnsi" w:cstheme="minorHAnsi"/>
                <w:sz w:val="16"/>
                <w:szCs w:val="16"/>
              </w:rPr>
              <w:t xml:space="preserve">, </w:t>
            </w:r>
            <w:r w:rsidRPr="009A750A">
              <w:rPr>
                <w:rFonts w:asciiTheme="minorHAnsi" w:hAnsiTheme="minorHAnsi" w:cstheme="minorHAnsi"/>
                <w:b/>
                <w:bCs/>
                <w:sz w:val="16"/>
                <w:szCs w:val="16"/>
              </w:rPr>
              <w:t>HERRAMIENTAS Y</w:t>
            </w:r>
            <w:r w:rsidRPr="009A750A">
              <w:rPr>
                <w:rFonts w:asciiTheme="minorHAnsi" w:hAnsiTheme="minorHAnsi" w:cstheme="minorHAnsi"/>
                <w:sz w:val="16"/>
                <w:szCs w:val="16"/>
              </w:rPr>
              <w:t xml:space="preserve"> </w:t>
            </w:r>
            <w:r w:rsidRPr="009A750A">
              <w:rPr>
                <w:rFonts w:asciiTheme="minorHAnsi" w:hAnsiTheme="minorHAnsi" w:cstheme="minorHAnsi"/>
                <w:b/>
                <w:bCs/>
                <w:sz w:val="16"/>
                <w:szCs w:val="16"/>
              </w:rPr>
              <w:t>EQUIPO MINIMO PARA TODOS LOS ÍTEMS</w:t>
            </w:r>
          </w:p>
          <w:p w:rsidR="00D547D3" w:rsidRPr="009A750A" w:rsidRDefault="00D547D3" w:rsidP="00A950BA">
            <w:pPr>
              <w:jc w:val="both"/>
              <w:outlineLvl w:val="0"/>
              <w:rPr>
                <w:rFonts w:asciiTheme="minorHAnsi" w:hAnsiTheme="minorHAnsi" w:cstheme="minorHAnsi"/>
                <w:b/>
                <w:bCs/>
                <w:sz w:val="16"/>
                <w:szCs w:val="16"/>
              </w:rPr>
            </w:pPr>
          </w:p>
          <w:p w:rsidR="00D547D3" w:rsidRPr="009A750A" w:rsidRDefault="00D547D3" w:rsidP="00D547D3">
            <w:pPr>
              <w:jc w:val="both"/>
              <w:rPr>
                <w:rFonts w:asciiTheme="minorHAnsi" w:hAnsiTheme="minorHAnsi" w:cstheme="minorHAnsi"/>
                <w:bCs/>
                <w:sz w:val="16"/>
                <w:szCs w:val="16"/>
              </w:rPr>
            </w:pPr>
            <w:r w:rsidRPr="009A750A">
              <w:rPr>
                <w:rFonts w:asciiTheme="minorHAnsi" w:hAnsiTheme="minorHAnsi" w:cstheme="minorHAnsi"/>
                <w:bCs/>
                <w:sz w:val="16"/>
                <w:szCs w:val="16"/>
              </w:rPr>
              <w:t>La empresa contratada, deberá proveer lo siguiente para el inicio del servicio y mantener mientras dure el contrato:</w:t>
            </w:r>
          </w:p>
          <w:p w:rsidR="00D547D3" w:rsidRPr="009A750A" w:rsidRDefault="00D547D3" w:rsidP="00D547D3">
            <w:pPr>
              <w:jc w:val="both"/>
              <w:rPr>
                <w:rFonts w:asciiTheme="minorHAnsi" w:hAnsiTheme="minorHAnsi" w:cstheme="minorHAnsi"/>
                <w:bCs/>
                <w:sz w:val="16"/>
                <w:szCs w:val="16"/>
              </w:rPr>
            </w:pPr>
          </w:p>
          <w:tbl>
            <w:tblPr>
              <w:tblW w:w="48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2"/>
              <w:gridCol w:w="3260"/>
            </w:tblGrid>
            <w:tr w:rsidR="00D547D3" w:rsidRPr="009A750A" w:rsidTr="00D12CF7">
              <w:trPr>
                <w:trHeight w:val="360"/>
                <w:jc w:val="center"/>
              </w:trPr>
              <w:tc>
                <w:tcPr>
                  <w:tcW w:w="1582" w:type="dxa"/>
                  <w:shd w:val="pct12" w:color="auto" w:fill="auto"/>
                  <w:vAlign w:val="center"/>
                </w:tcPr>
                <w:p w:rsidR="00D547D3" w:rsidRPr="009A750A" w:rsidRDefault="00D547D3" w:rsidP="00D547D3">
                  <w:pPr>
                    <w:jc w:val="center"/>
                    <w:rPr>
                      <w:rFonts w:asciiTheme="minorHAnsi" w:hAnsiTheme="minorHAnsi" w:cstheme="minorHAnsi"/>
                      <w:b/>
                      <w:sz w:val="16"/>
                      <w:szCs w:val="16"/>
                    </w:rPr>
                  </w:pPr>
                  <w:r w:rsidRPr="009A750A">
                    <w:rPr>
                      <w:rFonts w:asciiTheme="minorHAnsi" w:hAnsiTheme="minorHAnsi" w:cstheme="minorHAnsi"/>
                      <w:b/>
                      <w:sz w:val="16"/>
                      <w:szCs w:val="16"/>
                    </w:rPr>
                    <w:t>LUGAR DE PRESTACION</w:t>
                  </w:r>
                </w:p>
              </w:tc>
              <w:tc>
                <w:tcPr>
                  <w:tcW w:w="3260" w:type="dxa"/>
                  <w:shd w:val="pct12" w:color="auto" w:fill="auto"/>
                  <w:vAlign w:val="center"/>
                </w:tcPr>
                <w:p w:rsidR="00D547D3" w:rsidRPr="009A750A" w:rsidRDefault="00D547D3" w:rsidP="00D547D3">
                  <w:pPr>
                    <w:jc w:val="center"/>
                    <w:rPr>
                      <w:rFonts w:asciiTheme="minorHAnsi" w:hAnsiTheme="minorHAnsi" w:cstheme="minorHAnsi"/>
                      <w:b/>
                      <w:sz w:val="16"/>
                      <w:szCs w:val="16"/>
                    </w:rPr>
                  </w:pPr>
                  <w:r w:rsidRPr="009A750A">
                    <w:rPr>
                      <w:rFonts w:asciiTheme="minorHAnsi" w:hAnsiTheme="minorHAnsi" w:cstheme="minorHAnsi"/>
                      <w:b/>
                      <w:sz w:val="16"/>
                      <w:szCs w:val="16"/>
                    </w:rPr>
                    <w:t>REQUERIMIENTO</w:t>
                  </w:r>
                </w:p>
              </w:tc>
            </w:tr>
            <w:tr w:rsidR="00D547D3" w:rsidRPr="009A750A" w:rsidTr="00D12CF7">
              <w:trPr>
                <w:trHeight w:val="436"/>
                <w:jc w:val="center"/>
              </w:trPr>
              <w:tc>
                <w:tcPr>
                  <w:tcW w:w="1582" w:type="dxa"/>
                  <w:vMerge w:val="restart"/>
                  <w:vAlign w:val="center"/>
                </w:tcPr>
                <w:p w:rsidR="00D547D3" w:rsidRPr="009A750A" w:rsidRDefault="00D547D3" w:rsidP="00D547D3">
                  <w:pPr>
                    <w:jc w:val="both"/>
                    <w:rPr>
                      <w:rFonts w:asciiTheme="minorHAnsi" w:hAnsiTheme="minorHAnsi" w:cstheme="minorHAnsi"/>
                      <w:b/>
                      <w:sz w:val="16"/>
                      <w:szCs w:val="16"/>
                    </w:rPr>
                  </w:pPr>
                  <w:r w:rsidRPr="009A750A">
                    <w:rPr>
                      <w:rFonts w:asciiTheme="minorHAnsi" w:hAnsiTheme="minorHAnsi" w:cstheme="minorHAnsi"/>
                      <w:b/>
                      <w:sz w:val="16"/>
                      <w:szCs w:val="16"/>
                    </w:rPr>
                    <w:t>Ítem 1 - Edificio Corporativo</w:t>
                  </w:r>
                </w:p>
              </w:tc>
              <w:tc>
                <w:tcPr>
                  <w:tcW w:w="3260" w:type="dxa"/>
                  <w:vAlign w:val="center"/>
                </w:tcPr>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b/>
                      <w:bCs/>
                      <w:sz w:val="16"/>
                      <w:szCs w:val="16"/>
                    </w:rPr>
                    <w:t>VAJILLA MINIMA REQUERIDA</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tazas de té con platillos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cucharillas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5 docena de paneros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platos hondos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platos planos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cubiertos completos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lastRenderedPageBreak/>
                    <w:t>10 docenas de postreras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jarras de vidrio</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vasos pequeños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vasos grandes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vasos largos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charolas grandes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charolas medianas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6 charolas redondas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15 Azucareras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 xml:space="preserve">17 Alcuzas </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30 Servilleteros</w:t>
                  </w:r>
                </w:p>
              </w:tc>
            </w:tr>
            <w:tr w:rsidR="00D547D3" w:rsidRPr="009A750A" w:rsidTr="00D12CF7">
              <w:trPr>
                <w:trHeight w:val="436"/>
                <w:jc w:val="center"/>
              </w:trPr>
              <w:tc>
                <w:tcPr>
                  <w:tcW w:w="1582" w:type="dxa"/>
                  <w:vMerge/>
                  <w:vAlign w:val="center"/>
                </w:tcPr>
                <w:p w:rsidR="00D547D3" w:rsidRPr="009A750A" w:rsidRDefault="00D547D3" w:rsidP="00D547D3">
                  <w:pPr>
                    <w:jc w:val="both"/>
                    <w:rPr>
                      <w:rFonts w:asciiTheme="minorHAnsi" w:hAnsiTheme="minorHAnsi" w:cstheme="minorHAnsi"/>
                      <w:sz w:val="16"/>
                      <w:szCs w:val="16"/>
                    </w:rPr>
                  </w:pPr>
                </w:p>
              </w:tc>
              <w:tc>
                <w:tcPr>
                  <w:tcW w:w="3260" w:type="dxa"/>
                  <w:vAlign w:val="center"/>
                </w:tcPr>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b/>
                      <w:bCs/>
                      <w:sz w:val="16"/>
                      <w:szCs w:val="16"/>
                    </w:rPr>
                    <w:t>ARTEFACTOS Y UTENSILIOS MINIMOS DE COCINA</w:t>
                  </w:r>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1 refrigerador</w:t>
                  </w:r>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2 hornos microondas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4 licuadoras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 xml:space="preserve">3 termos de </w:t>
                  </w:r>
                  <w:smartTag w:uri="urn:schemas-microsoft-com:office:smarttags" w:element="metricconverter">
                    <w:smartTagPr>
                      <w:attr w:name="ProductID" w:val="2 litros"/>
                    </w:smartTagPr>
                    <w:r w:rsidRPr="009A750A">
                      <w:rPr>
                        <w:rFonts w:asciiTheme="minorHAnsi" w:hAnsiTheme="minorHAnsi" w:cstheme="minorHAnsi"/>
                        <w:sz w:val="16"/>
                        <w:szCs w:val="16"/>
                      </w:rPr>
                      <w:t>2 litros</w:t>
                    </w:r>
                  </w:smartTag>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3 calderas eléctricas</w:t>
                  </w:r>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2 wafleras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3 cafeteras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2 cocinas de dos hornallas</w:t>
                  </w:r>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3 calderas de aluminio</w:t>
                  </w:r>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2 tostadoras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3 sumidoras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3 exprimidores de cítricos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 xml:space="preserve">5 Ollas </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2 Ollas arroceras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2 Sartenes pequeños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 xml:space="preserve">2 Sartenes grandes </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2 basureros industriales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 xml:space="preserve">3 Bandejas metálicas para transportar alimentos  </w:t>
                  </w:r>
                </w:p>
              </w:tc>
            </w:tr>
          </w:tbl>
          <w:p w:rsidR="00D547D3" w:rsidRPr="009A750A" w:rsidRDefault="00D547D3" w:rsidP="00D547D3">
            <w:pPr>
              <w:jc w:val="both"/>
              <w:rPr>
                <w:rFonts w:asciiTheme="minorHAnsi" w:hAnsiTheme="minorHAnsi" w:cstheme="minorHAnsi"/>
                <w:bCs/>
                <w:sz w:val="16"/>
                <w:szCs w:val="16"/>
              </w:rPr>
            </w:pPr>
          </w:p>
          <w:p w:rsidR="00D547D3" w:rsidRPr="006A779D" w:rsidRDefault="00D547D3" w:rsidP="006A779D">
            <w:pPr>
              <w:numPr>
                <w:ilvl w:val="0"/>
                <w:numId w:val="43"/>
              </w:numPr>
              <w:jc w:val="both"/>
              <w:rPr>
                <w:rFonts w:asciiTheme="minorHAnsi" w:hAnsiTheme="minorHAnsi" w:cstheme="minorHAnsi"/>
                <w:bCs/>
                <w:sz w:val="16"/>
                <w:szCs w:val="16"/>
                <w:lang w:val="es-BO"/>
              </w:rPr>
            </w:pPr>
            <w:r w:rsidRPr="009A750A">
              <w:rPr>
                <w:rFonts w:asciiTheme="minorHAnsi" w:hAnsiTheme="minorHAnsi" w:cstheme="minorHAnsi"/>
                <w:bCs/>
                <w:sz w:val="16"/>
                <w:szCs w:val="16"/>
              </w:rPr>
              <w:t xml:space="preserve">18 unidades de </w:t>
            </w:r>
            <w:r w:rsidRPr="009A750A">
              <w:rPr>
                <w:rFonts w:asciiTheme="minorHAnsi" w:hAnsiTheme="minorHAnsi" w:cstheme="minorHAnsi"/>
                <w:bCs/>
                <w:sz w:val="16"/>
                <w:szCs w:val="16"/>
                <w:lang w:val="es-BO"/>
              </w:rPr>
              <w:t xml:space="preserve">mantelería para comedor (piso 4 y club office de cada piso) y eventos de capacitación e institucionales  - </w:t>
            </w:r>
            <w:r w:rsidRPr="009A750A">
              <w:rPr>
                <w:rFonts w:asciiTheme="minorHAnsi" w:hAnsiTheme="minorHAnsi" w:cstheme="minorHAnsi"/>
                <w:b/>
                <w:bCs/>
                <w:sz w:val="16"/>
                <w:szCs w:val="16"/>
                <w:lang w:val="es-BO"/>
              </w:rPr>
              <w:t xml:space="preserve">ítem 1 </w:t>
            </w:r>
          </w:p>
        </w:tc>
        <w:tc>
          <w:tcPr>
            <w:tcW w:w="3909" w:type="dxa"/>
            <w:vAlign w:val="center"/>
          </w:tcPr>
          <w:p w:rsidR="00E75F19" w:rsidRPr="009A750A" w:rsidRDefault="00E75F19" w:rsidP="00EA083A">
            <w:pPr>
              <w:rPr>
                <w:rFonts w:asciiTheme="minorHAnsi" w:hAnsiTheme="minorHAnsi" w:cstheme="minorHAnsi"/>
                <w:b/>
                <w:sz w:val="16"/>
                <w:szCs w:val="16"/>
              </w:rPr>
            </w:pPr>
          </w:p>
        </w:tc>
      </w:tr>
      <w:tr w:rsidR="00E75F19" w:rsidRPr="009A750A" w:rsidTr="00C26C95">
        <w:trPr>
          <w:trHeight w:val="233"/>
          <w:jc w:val="center"/>
        </w:trPr>
        <w:tc>
          <w:tcPr>
            <w:tcW w:w="5372" w:type="dxa"/>
            <w:vAlign w:val="center"/>
          </w:tcPr>
          <w:p w:rsidR="003A62A2" w:rsidRPr="009A750A" w:rsidRDefault="00D547D3" w:rsidP="00A950BA">
            <w:pPr>
              <w:jc w:val="both"/>
              <w:outlineLvl w:val="0"/>
              <w:rPr>
                <w:rFonts w:asciiTheme="minorHAnsi" w:hAnsiTheme="minorHAnsi" w:cstheme="minorHAnsi"/>
                <w:b/>
                <w:bCs/>
                <w:sz w:val="16"/>
                <w:szCs w:val="16"/>
              </w:rPr>
            </w:pPr>
            <w:r w:rsidRPr="009A750A">
              <w:rPr>
                <w:rFonts w:asciiTheme="minorHAnsi" w:hAnsiTheme="minorHAnsi" w:cstheme="minorHAnsi"/>
                <w:b/>
                <w:bCs/>
                <w:sz w:val="16"/>
                <w:szCs w:val="16"/>
              </w:rPr>
              <w:lastRenderedPageBreak/>
              <w:t>PLAZO DEL SERVICIO PARA TODOS LOS ÍTEMS</w:t>
            </w:r>
          </w:p>
          <w:p w:rsidR="00D547D3" w:rsidRPr="009A750A" w:rsidRDefault="00D547D3" w:rsidP="00A950BA">
            <w:pPr>
              <w:jc w:val="both"/>
              <w:outlineLvl w:val="0"/>
              <w:rPr>
                <w:rFonts w:asciiTheme="minorHAnsi" w:hAnsiTheme="minorHAnsi" w:cstheme="minorHAnsi"/>
                <w:color w:val="000000"/>
                <w:sz w:val="16"/>
                <w:szCs w:val="16"/>
              </w:rPr>
            </w:pPr>
            <w:r w:rsidRPr="009A750A">
              <w:rPr>
                <w:rFonts w:asciiTheme="minorHAnsi" w:hAnsiTheme="minorHAnsi" w:cstheme="minorHAnsi"/>
                <w:color w:val="000000"/>
                <w:sz w:val="16"/>
                <w:szCs w:val="16"/>
              </w:rPr>
              <w:t>A partir de la emisión de la orden de inicio emitido por el/los fiscal(es) de servicio(s), hasta el 31 de diciembre de 2019.</w:t>
            </w:r>
          </w:p>
        </w:tc>
        <w:tc>
          <w:tcPr>
            <w:tcW w:w="3909" w:type="dxa"/>
            <w:vAlign w:val="center"/>
          </w:tcPr>
          <w:p w:rsidR="00E75F19" w:rsidRPr="009A750A" w:rsidRDefault="00E75F19" w:rsidP="00EA083A">
            <w:pPr>
              <w:rPr>
                <w:rFonts w:asciiTheme="minorHAnsi" w:hAnsiTheme="minorHAnsi" w:cstheme="minorHAnsi"/>
                <w:b/>
                <w:sz w:val="16"/>
                <w:szCs w:val="16"/>
              </w:rPr>
            </w:pPr>
          </w:p>
        </w:tc>
      </w:tr>
      <w:tr w:rsidR="00E75F19" w:rsidRPr="009A750A" w:rsidTr="00C26C95">
        <w:trPr>
          <w:trHeight w:val="215"/>
          <w:jc w:val="center"/>
        </w:trPr>
        <w:tc>
          <w:tcPr>
            <w:tcW w:w="5372" w:type="dxa"/>
            <w:vAlign w:val="center"/>
          </w:tcPr>
          <w:p w:rsidR="003A62A2" w:rsidRPr="009A750A" w:rsidRDefault="00D547D3" w:rsidP="003A62A2">
            <w:pPr>
              <w:autoSpaceDE w:val="0"/>
              <w:autoSpaceDN w:val="0"/>
              <w:adjustRightInd w:val="0"/>
              <w:jc w:val="both"/>
              <w:rPr>
                <w:rFonts w:asciiTheme="minorHAnsi" w:hAnsiTheme="minorHAnsi" w:cstheme="minorHAnsi"/>
                <w:b/>
                <w:bCs/>
                <w:sz w:val="16"/>
                <w:szCs w:val="16"/>
              </w:rPr>
            </w:pPr>
            <w:r w:rsidRPr="009A750A">
              <w:rPr>
                <w:rFonts w:asciiTheme="minorHAnsi" w:hAnsiTheme="minorHAnsi" w:cstheme="minorHAnsi"/>
                <w:b/>
                <w:bCs/>
                <w:sz w:val="16"/>
                <w:szCs w:val="16"/>
              </w:rPr>
              <w:t>EXPERIENCIA DEL PERSONAL</w:t>
            </w:r>
          </w:p>
          <w:p w:rsidR="00D547D3" w:rsidRPr="009A750A" w:rsidRDefault="00D547D3" w:rsidP="003A62A2">
            <w:pPr>
              <w:autoSpaceDE w:val="0"/>
              <w:autoSpaceDN w:val="0"/>
              <w:adjustRightInd w:val="0"/>
              <w:jc w:val="both"/>
              <w:rPr>
                <w:rFonts w:asciiTheme="minorHAnsi" w:hAnsiTheme="minorHAnsi" w:cstheme="minorHAnsi"/>
                <w:bCs/>
                <w:sz w:val="16"/>
                <w:szCs w:val="16"/>
              </w:rPr>
            </w:pP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 xml:space="preserve">La empresa proponente podrá contratar el personal que estime conveniente a fin de brindar un servicio de calidad. </w:t>
            </w:r>
          </w:p>
          <w:p w:rsidR="00D547D3" w:rsidRPr="009A750A" w:rsidRDefault="00D547D3" w:rsidP="00D547D3">
            <w:pPr>
              <w:autoSpaceDE w:val="0"/>
              <w:autoSpaceDN w:val="0"/>
              <w:adjustRightInd w:val="0"/>
              <w:jc w:val="both"/>
              <w:rPr>
                <w:rFonts w:asciiTheme="minorHAnsi" w:hAnsiTheme="minorHAnsi" w:cstheme="minorHAnsi"/>
                <w:bCs/>
                <w:sz w:val="16"/>
                <w:szCs w:val="16"/>
              </w:rPr>
            </w:pP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Sin embargo YPFB exige para el adecuado funcionamiento  del servicio mínimo del siguiente personal:</w:t>
            </w:r>
          </w:p>
          <w:p w:rsidR="00D547D3" w:rsidRPr="009A750A" w:rsidRDefault="00D547D3" w:rsidP="00D547D3">
            <w:pPr>
              <w:autoSpaceDE w:val="0"/>
              <w:autoSpaceDN w:val="0"/>
              <w:adjustRightInd w:val="0"/>
              <w:jc w:val="both"/>
              <w:rPr>
                <w:rFonts w:asciiTheme="minorHAnsi" w:hAnsiTheme="minorHAnsi" w:cstheme="minorHAnsi"/>
                <w:bCs/>
                <w:sz w:val="16"/>
                <w:szCs w:val="16"/>
              </w:rPr>
            </w:pPr>
          </w:p>
          <w:p w:rsidR="00D547D3"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N° ITEM</w:t>
            </w:r>
            <w:r w:rsidRPr="009A750A">
              <w:rPr>
                <w:rFonts w:asciiTheme="minorHAnsi" w:hAnsiTheme="minorHAnsi" w:cstheme="minorHAnsi"/>
                <w:bCs/>
                <w:sz w:val="16"/>
                <w:szCs w:val="16"/>
              </w:rPr>
              <w:tab/>
            </w:r>
            <w:r w:rsidR="006A779D">
              <w:rPr>
                <w:rFonts w:asciiTheme="minorHAnsi" w:hAnsiTheme="minorHAnsi" w:cstheme="minorHAnsi"/>
                <w:bCs/>
                <w:sz w:val="16"/>
                <w:szCs w:val="16"/>
              </w:rPr>
              <w:t xml:space="preserve">1: </w:t>
            </w:r>
            <w:r w:rsidRPr="009A750A">
              <w:rPr>
                <w:rFonts w:asciiTheme="minorHAnsi" w:hAnsiTheme="minorHAnsi" w:cstheme="minorHAnsi"/>
                <w:bCs/>
                <w:sz w:val="16"/>
                <w:szCs w:val="16"/>
              </w:rPr>
              <w:t>RECURSOS HUMANOS</w:t>
            </w:r>
          </w:p>
          <w:p w:rsidR="006A779D" w:rsidRPr="009A750A" w:rsidRDefault="006A779D" w:rsidP="00D547D3">
            <w:pPr>
              <w:autoSpaceDE w:val="0"/>
              <w:autoSpaceDN w:val="0"/>
              <w:adjustRightInd w:val="0"/>
              <w:jc w:val="both"/>
              <w:rPr>
                <w:rFonts w:asciiTheme="minorHAnsi" w:hAnsiTheme="minorHAnsi" w:cstheme="minorHAnsi"/>
                <w:bCs/>
                <w:sz w:val="16"/>
                <w:szCs w:val="16"/>
              </w:rPr>
            </w:pPr>
          </w:p>
          <w:p w:rsidR="00D547D3" w:rsidRPr="009A750A" w:rsidRDefault="00D547D3" w:rsidP="006A779D">
            <w:pPr>
              <w:autoSpaceDE w:val="0"/>
              <w:autoSpaceDN w:val="0"/>
              <w:adjustRightInd w:val="0"/>
              <w:ind w:left="241" w:hanging="241"/>
              <w:jc w:val="both"/>
              <w:rPr>
                <w:rFonts w:asciiTheme="minorHAnsi" w:hAnsiTheme="minorHAnsi" w:cstheme="minorHAnsi"/>
                <w:bCs/>
                <w:sz w:val="16"/>
                <w:szCs w:val="16"/>
              </w:rPr>
            </w:pPr>
            <w:r w:rsidRPr="009A750A">
              <w:rPr>
                <w:rFonts w:asciiTheme="minorHAnsi" w:hAnsiTheme="minorHAnsi" w:cstheme="minorHAnsi"/>
                <w:bCs/>
                <w:sz w:val="16"/>
                <w:szCs w:val="16"/>
              </w:rPr>
              <w:t>•</w:t>
            </w:r>
            <w:r w:rsidRPr="009A750A">
              <w:rPr>
                <w:rFonts w:asciiTheme="minorHAnsi" w:hAnsiTheme="minorHAnsi" w:cstheme="minorHAnsi"/>
                <w:bCs/>
                <w:sz w:val="16"/>
                <w:szCs w:val="16"/>
              </w:rPr>
              <w:tab/>
              <w:t xml:space="preserve">1 Cocinero(a) con experiencia  especifica superior a  2 años  en servicios similares. </w:t>
            </w:r>
          </w:p>
          <w:p w:rsidR="00D547D3" w:rsidRPr="009A750A" w:rsidRDefault="00D547D3" w:rsidP="006A779D">
            <w:pPr>
              <w:autoSpaceDE w:val="0"/>
              <w:autoSpaceDN w:val="0"/>
              <w:adjustRightInd w:val="0"/>
              <w:ind w:left="241" w:hanging="241"/>
              <w:jc w:val="both"/>
              <w:rPr>
                <w:rFonts w:asciiTheme="minorHAnsi" w:hAnsiTheme="minorHAnsi" w:cstheme="minorHAnsi"/>
                <w:bCs/>
                <w:sz w:val="16"/>
                <w:szCs w:val="16"/>
              </w:rPr>
            </w:pPr>
            <w:r w:rsidRPr="009A750A">
              <w:rPr>
                <w:rFonts w:asciiTheme="minorHAnsi" w:hAnsiTheme="minorHAnsi" w:cstheme="minorHAnsi"/>
                <w:bCs/>
                <w:sz w:val="16"/>
                <w:szCs w:val="16"/>
              </w:rPr>
              <w:t>•</w:t>
            </w:r>
            <w:r w:rsidRPr="009A750A">
              <w:rPr>
                <w:rFonts w:asciiTheme="minorHAnsi" w:hAnsiTheme="minorHAnsi" w:cstheme="minorHAnsi"/>
                <w:bCs/>
                <w:sz w:val="16"/>
                <w:szCs w:val="16"/>
              </w:rPr>
              <w:tab/>
              <w:t>6 Meseros(as) o garzones con experiencia mínima de 6 meses en trabajos similares</w:t>
            </w:r>
          </w:p>
          <w:p w:rsidR="00D547D3" w:rsidRPr="009A750A" w:rsidRDefault="00D547D3" w:rsidP="00D547D3">
            <w:pPr>
              <w:autoSpaceDE w:val="0"/>
              <w:autoSpaceDN w:val="0"/>
              <w:adjustRightInd w:val="0"/>
              <w:jc w:val="both"/>
              <w:rPr>
                <w:rFonts w:asciiTheme="minorHAnsi" w:hAnsiTheme="minorHAnsi" w:cstheme="minorHAnsi"/>
                <w:bCs/>
                <w:sz w:val="16"/>
                <w:szCs w:val="16"/>
              </w:rPr>
            </w:pP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Servicios Similares: se refiere a servicios en atención de comedor, cafetería, té, catering.</w:t>
            </w: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 xml:space="preserve">  </w:t>
            </w: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 xml:space="preserve">En todos los casos para la presentación de ofertas se deberá presentar la fotocopia simple del documento de identidad del personal propuesto. Además que, deberá </w:t>
            </w:r>
            <w:r w:rsidRPr="009A750A">
              <w:rPr>
                <w:rFonts w:asciiTheme="minorHAnsi" w:hAnsiTheme="minorHAnsi" w:cstheme="minorHAnsi"/>
                <w:bCs/>
                <w:sz w:val="16"/>
                <w:szCs w:val="16"/>
              </w:rPr>
              <w:lastRenderedPageBreak/>
              <w:t>respaldar la experiencia solicitada con Fotocopias Simples de Certificados de trabajo que indiquen fecha de inicio y culminación.</w:t>
            </w:r>
          </w:p>
          <w:p w:rsidR="00D547D3" w:rsidRPr="009A750A" w:rsidRDefault="00D547D3" w:rsidP="00D547D3">
            <w:pPr>
              <w:autoSpaceDE w:val="0"/>
              <w:autoSpaceDN w:val="0"/>
              <w:adjustRightInd w:val="0"/>
              <w:jc w:val="both"/>
              <w:rPr>
                <w:rFonts w:asciiTheme="minorHAnsi" w:hAnsiTheme="minorHAnsi" w:cstheme="minorHAnsi"/>
                <w:bCs/>
                <w:sz w:val="16"/>
                <w:szCs w:val="16"/>
              </w:rPr>
            </w:pP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Antes de la suscripción del contrato, la empresa adjudicada deberá presentar documentos originales o fotocopias legalizadas para fines de verificación.</w:t>
            </w:r>
          </w:p>
          <w:p w:rsidR="00D547D3" w:rsidRPr="009A750A" w:rsidRDefault="00D547D3" w:rsidP="00D547D3">
            <w:pPr>
              <w:autoSpaceDE w:val="0"/>
              <w:autoSpaceDN w:val="0"/>
              <w:adjustRightInd w:val="0"/>
              <w:jc w:val="both"/>
              <w:rPr>
                <w:rFonts w:asciiTheme="minorHAnsi" w:hAnsiTheme="minorHAnsi" w:cstheme="minorHAnsi"/>
                <w:bCs/>
                <w:sz w:val="16"/>
                <w:szCs w:val="16"/>
              </w:rPr>
            </w:pP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 xml:space="preserve">Todo el personal de la empresa contratada sin excepciones deberá contar con Carnet Sanitario vigente a tiempo de su incorporación al Servicio de Atención de Refrigerio y Cafetería, la renovación del mencionado documento es obligatoria y no se permitirá el desarrollo de ninguna actividad dentro del servicio a aquellos empleados que no posean el mencionado documento. </w:t>
            </w:r>
          </w:p>
          <w:p w:rsidR="00D547D3" w:rsidRPr="009A750A" w:rsidRDefault="00D547D3" w:rsidP="00D547D3">
            <w:pPr>
              <w:autoSpaceDE w:val="0"/>
              <w:autoSpaceDN w:val="0"/>
              <w:adjustRightInd w:val="0"/>
              <w:jc w:val="both"/>
              <w:rPr>
                <w:rFonts w:asciiTheme="minorHAnsi" w:hAnsiTheme="minorHAnsi" w:cstheme="minorHAnsi"/>
                <w:bCs/>
                <w:sz w:val="16"/>
                <w:szCs w:val="16"/>
              </w:rPr>
            </w:pPr>
          </w:p>
          <w:p w:rsidR="00D547D3" w:rsidRPr="009A750A" w:rsidRDefault="00D547D3" w:rsidP="00D547D3">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Para la firma de contrato, todo el personal propuesto deberá contar con el respectivo certificado de antecedentes emitido por la</w:t>
            </w:r>
            <w:r w:rsidRPr="009A750A">
              <w:rPr>
                <w:rFonts w:asciiTheme="minorHAnsi" w:hAnsiTheme="minorHAnsi" w:cstheme="minorHAnsi"/>
                <w:b/>
                <w:bCs/>
                <w:sz w:val="16"/>
                <w:szCs w:val="16"/>
              </w:rPr>
              <w:t xml:space="preserve"> </w:t>
            </w:r>
            <w:r w:rsidRPr="009A750A">
              <w:rPr>
                <w:rFonts w:asciiTheme="minorHAnsi" w:hAnsiTheme="minorHAnsi" w:cstheme="minorHAnsi"/>
                <w:bCs/>
                <w:sz w:val="16"/>
                <w:szCs w:val="16"/>
              </w:rPr>
              <w:t>Fuerza Especial de Lucha Contra el Crimen (FELCC).</w:t>
            </w:r>
          </w:p>
          <w:p w:rsidR="00D547D3" w:rsidRPr="009A750A" w:rsidRDefault="00D547D3" w:rsidP="003A62A2">
            <w:pPr>
              <w:autoSpaceDE w:val="0"/>
              <w:autoSpaceDN w:val="0"/>
              <w:adjustRightInd w:val="0"/>
              <w:jc w:val="both"/>
              <w:rPr>
                <w:rFonts w:asciiTheme="minorHAnsi" w:hAnsiTheme="minorHAnsi" w:cstheme="minorHAnsi"/>
                <w:color w:val="000000"/>
                <w:sz w:val="16"/>
                <w:szCs w:val="16"/>
              </w:rPr>
            </w:pPr>
          </w:p>
        </w:tc>
        <w:tc>
          <w:tcPr>
            <w:tcW w:w="3909" w:type="dxa"/>
            <w:vAlign w:val="center"/>
          </w:tcPr>
          <w:p w:rsidR="00E75F19" w:rsidRPr="009A750A" w:rsidRDefault="00E75F19" w:rsidP="00EA083A">
            <w:pPr>
              <w:rPr>
                <w:rFonts w:asciiTheme="minorHAnsi" w:hAnsiTheme="minorHAnsi" w:cstheme="minorHAnsi"/>
                <w:b/>
                <w:sz w:val="16"/>
                <w:szCs w:val="16"/>
              </w:rPr>
            </w:pPr>
          </w:p>
        </w:tc>
      </w:tr>
      <w:tr w:rsidR="00E75F19" w:rsidRPr="009A750A" w:rsidTr="00C26C95">
        <w:trPr>
          <w:trHeight w:val="239"/>
          <w:jc w:val="center"/>
        </w:trPr>
        <w:tc>
          <w:tcPr>
            <w:tcW w:w="5372" w:type="dxa"/>
            <w:vAlign w:val="center"/>
          </w:tcPr>
          <w:p w:rsidR="00A57A5B" w:rsidRPr="009A750A" w:rsidRDefault="009A750A" w:rsidP="00544B4E">
            <w:pPr>
              <w:jc w:val="both"/>
              <w:rPr>
                <w:rFonts w:asciiTheme="minorHAnsi" w:hAnsiTheme="minorHAnsi" w:cstheme="minorHAnsi"/>
                <w:b/>
                <w:bCs/>
                <w:sz w:val="16"/>
                <w:szCs w:val="16"/>
              </w:rPr>
            </w:pPr>
            <w:r w:rsidRPr="009A750A">
              <w:rPr>
                <w:rFonts w:asciiTheme="minorHAnsi" w:hAnsiTheme="minorHAnsi" w:cstheme="minorHAnsi"/>
                <w:b/>
                <w:bCs/>
                <w:sz w:val="16"/>
                <w:szCs w:val="16"/>
              </w:rPr>
              <w:lastRenderedPageBreak/>
              <w:t>EXPERIENCIA DEL PROVEEDOR DEL SERVICIO</w:t>
            </w:r>
          </w:p>
          <w:p w:rsidR="009A750A" w:rsidRPr="009A750A" w:rsidRDefault="009A750A" w:rsidP="00544B4E">
            <w:pPr>
              <w:jc w:val="both"/>
              <w:rPr>
                <w:rFonts w:asciiTheme="minorHAnsi" w:hAnsiTheme="minorHAnsi" w:cstheme="minorHAnsi"/>
                <w:b/>
                <w:bCs/>
                <w:sz w:val="16"/>
                <w:szCs w:val="16"/>
              </w:rPr>
            </w:pPr>
          </w:p>
          <w:tbl>
            <w:tblPr>
              <w:tblW w:w="5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1"/>
              <w:gridCol w:w="1461"/>
              <w:gridCol w:w="3118"/>
            </w:tblGrid>
            <w:tr w:rsidR="009A750A" w:rsidRPr="009A750A" w:rsidTr="00D12CF7">
              <w:trPr>
                <w:trHeight w:val="245"/>
              </w:trPr>
              <w:tc>
                <w:tcPr>
                  <w:tcW w:w="661" w:type="dxa"/>
                  <w:vMerge w:val="restart"/>
                  <w:shd w:val="pct12" w:color="auto" w:fill="auto"/>
                  <w:vAlign w:val="center"/>
                </w:tcPr>
                <w:p w:rsidR="009A750A" w:rsidRPr="009A750A" w:rsidRDefault="009A750A" w:rsidP="009A750A">
                  <w:pPr>
                    <w:jc w:val="center"/>
                    <w:rPr>
                      <w:rFonts w:asciiTheme="minorHAnsi" w:hAnsiTheme="minorHAnsi" w:cstheme="minorHAnsi"/>
                      <w:b/>
                      <w:sz w:val="16"/>
                      <w:szCs w:val="16"/>
                    </w:rPr>
                  </w:pPr>
                  <w:r w:rsidRPr="009A750A">
                    <w:rPr>
                      <w:rFonts w:asciiTheme="minorHAnsi" w:hAnsiTheme="minorHAnsi" w:cstheme="minorHAnsi"/>
                      <w:b/>
                      <w:sz w:val="16"/>
                      <w:szCs w:val="16"/>
                    </w:rPr>
                    <w:t>N° ITEM</w:t>
                  </w:r>
                </w:p>
              </w:tc>
              <w:tc>
                <w:tcPr>
                  <w:tcW w:w="1461" w:type="dxa"/>
                  <w:vMerge w:val="restart"/>
                  <w:shd w:val="pct12" w:color="auto" w:fill="auto"/>
                  <w:vAlign w:val="center"/>
                </w:tcPr>
                <w:p w:rsidR="009A750A" w:rsidRPr="009A750A" w:rsidRDefault="009A750A" w:rsidP="009A750A">
                  <w:pPr>
                    <w:jc w:val="center"/>
                    <w:rPr>
                      <w:rFonts w:asciiTheme="minorHAnsi" w:hAnsiTheme="minorHAnsi" w:cstheme="minorHAnsi"/>
                      <w:b/>
                      <w:sz w:val="16"/>
                      <w:szCs w:val="16"/>
                    </w:rPr>
                  </w:pPr>
                  <w:r w:rsidRPr="009A750A">
                    <w:rPr>
                      <w:rFonts w:asciiTheme="minorHAnsi" w:hAnsiTheme="minorHAnsi" w:cstheme="minorHAnsi"/>
                      <w:b/>
                      <w:sz w:val="16"/>
                      <w:szCs w:val="16"/>
                    </w:rPr>
                    <w:t>LUGAR DE PRESTACION</w:t>
                  </w:r>
                </w:p>
              </w:tc>
              <w:tc>
                <w:tcPr>
                  <w:tcW w:w="3118" w:type="dxa"/>
                  <w:vMerge w:val="restart"/>
                  <w:shd w:val="pct12" w:color="auto" w:fill="auto"/>
                  <w:vAlign w:val="center"/>
                </w:tcPr>
                <w:p w:rsidR="009A750A" w:rsidRPr="009A750A" w:rsidRDefault="009A750A" w:rsidP="009A750A">
                  <w:pPr>
                    <w:jc w:val="center"/>
                    <w:rPr>
                      <w:rFonts w:asciiTheme="minorHAnsi" w:hAnsiTheme="minorHAnsi" w:cstheme="minorHAnsi"/>
                      <w:b/>
                      <w:sz w:val="16"/>
                      <w:szCs w:val="16"/>
                    </w:rPr>
                  </w:pPr>
                  <w:r w:rsidRPr="009A750A">
                    <w:rPr>
                      <w:rFonts w:asciiTheme="minorHAnsi" w:hAnsiTheme="minorHAnsi" w:cstheme="minorHAnsi"/>
                      <w:b/>
                      <w:sz w:val="16"/>
                      <w:szCs w:val="16"/>
                    </w:rPr>
                    <w:t>EXPERIENCIA DEL PROPONENTE</w:t>
                  </w:r>
                </w:p>
              </w:tc>
            </w:tr>
            <w:tr w:rsidR="009A750A" w:rsidRPr="009A750A" w:rsidTr="00D12CF7">
              <w:trPr>
                <w:trHeight w:val="245"/>
              </w:trPr>
              <w:tc>
                <w:tcPr>
                  <w:tcW w:w="661" w:type="dxa"/>
                  <w:vMerge/>
                  <w:shd w:val="pct12" w:color="auto" w:fill="auto"/>
                  <w:vAlign w:val="center"/>
                </w:tcPr>
                <w:p w:rsidR="009A750A" w:rsidRPr="009A750A" w:rsidRDefault="009A750A" w:rsidP="009A750A">
                  <w:pPr>
                    <w:jc w:val="center"/>
                    <w:rPr>
                      <w:rFonts w:asciiTheme="minorHAnsi" w:hAnsiTheme="minorHAnsi" w:cstheme="minorHAnsi"/>
                      <w:b/>
                      <w:sz w:val="16"/>
                      <w:szCs w:val="16"/>
                    </w:rPr>
                  </w:pPr>
                </w:p>
              </w:tc>
              <w:tc>
                <w:tcPr>
                  <w:tcW w:w="1461" w:type="dxa"/>
                  <w:vMerge/>
                  <w:shd w:val="pct12" w:color="auto" w:fill="auto"/>
                  <w:vAlign w:val="center"/>
                </w:tcPr>
                <w:p w:rsidR="009A750A" w:rsidRPr="009A750A" w:rsidRDefault="009A750A" w:rsidP="009A750A">
                  <w:pPr>
                    <w:jc w:val="center"/>
                    <w:rPr>
                      <w:rFonts w:asciiTheme="minorHAnsi" w:hAnsiTheme="minorHAnsi" w:cstheme="minorHAnsi"/>
                      <w:b/>
                      <w:sz w:val="16"/>
                      <w:szCs w:val="16"/>
                    </w:rPr>
                  </w:pPr>
                </w:p>
              </w:tc>
              <w:tc>
                <w:tcPr>
                  <w:tcW w:w="3118" w:type="dxa"/>
                  <w:vMerge/>
                  <w:shd w:val="pct12" w:color="auto" w:fill="auto"/>
                </w:tcPr>
                <w:p w:rsidR="009A750A" w:rsidRPr="009A750A" w:rsidRDefault="009A750A" w:rsidP="009A750A">
                  <w:pPr>
                    <w:jc w:val="center"/>
                    <w:rPr>
                      <w:rFonts w:asciiTheme="minorHAnsi" w:hAnsiTheme="minorHAnsi" w:cstheme="minorHAnsi"/>
                      <w:b/>
                      <w:sz w:val="16"/>
                      <w:szCs w:val="16"/>
                    </w:rPr>
                  </w:pPr>
                </w:p>
              </w:tc>
            </w:tr>
            <w:tr w:rsidR="009A750A" w:rsidRPr="009A750A" w:rsidTr="00D12CF7">
              <w:trPr>
                <w:trHeight w:val="180"/>
              </w:trPr>
              <w:tc>
                <w:tcPr>
                  <w:tcW w:w="661" w:type="dxa"/>
                  <w:vAlign w:val="center"/>
                </w:tcPr>
                <w:p w:rsidR="009A750A" w:rsidRPr="009A750A" w:rsidRDefault="009A750A" w:rsidP="006A779D">
                  <w:pPr>
                    <w:jc w:val="center"/>
                    <w:rPr>
                      <w:rFonts w:asciiTheme="minorHAnsi" w:hAnsiTheme="minorHAnsi" w:cstheme="minorHAnsi"/>
                      <w:b/>
                      <w:sz w:val="16"/>
                      <w:szCs w:val="16"/>
                    </w:rPr>
                  </w:pPr>
                  <w:r w:rsidRPr="009A750A">
                    <w:rPr>
                      <w:rFonts w:asciiTheme="minorHAnsi" w:hAnsiTheme="minorHAnsi" w:cstheme="minorHAnsi"/>
                      <w:b/>
                      <w:sz w:val="16"/>
                      <w:szCs w:val="16"/>
                    </w:rPr>
                    <w:t xml:space="preserve">1 </w:t>
                  </w:r>
                </w:p>
              </w:tc>
              <w:tc>
                <w:tcPr>
                  <w:tcW w:w="1461" w:type="dxa"/>
                  <w:vAlign w:val="center"/>
                </w:tcPr>
                <w:p w:rsidR="009A750A" w:rsidRPr="009A750A" w:rsidRDefault="009A750A" w:rsidP="009A750A">
                  <w:pPr>
                    <w:jc w:val="center"/>
                    <w:rPr>
                      <w:rFonts w:asciiTheme="minorHAnsi" w:hAnsiTheme="minorHAnsi" w:cstheme="minorHAnsi"/>
                      <w:sz w:val="16"/>
                      <w:szCs w:val="16"/>
                    </w:rPr>
                  </w:pPr>
                  <w:r w:rsidRPr="009A750A">
                    <w:rPr>
                      <w:rFonts w:asciiTheme="minorHAnsi" w:hAnsiTheme="minorHAnsi" w:cstheme="minorHAnsi"/>
                      <w:sz w:val="16"/>
                      <w:szCs w:val="16"/>
                    </w:rPr>
                    <w:t>Edificio Corporativo de YPFB.</w:t>
                  </w:r>
                </w:p>
                <w:p w:rsidR="009A750A" w:rsidRPr="009A750A" w:rsidRDefault="009A750A" w:rsidP="009A750A">
                  <w:pPr>
                    <w:jc w:val="center"/>
                    <w:rPr>
                      <w:rFonts w:asciiTheme="minorHAnsi" w:hAnsiTheme="minorHAnsi" w:cstheme="minorHAnsi"/>
                      <w:sz w:val="16"/>
                      <w:szCs w:val="16"/>
                    </w:rPr>
                  </w:pPr>
                  <w:r w:rsidRPr="009A750A">
                    <w:rPr>
                      <w:rFonts w:asciiTheme="minorHAnsi" w:hAnsiTheme="minorHAnsi" w:cstheme="minorHAnsi"/>
                      <w:sz w:val="16"/>
                      <w:szCs w:val="16"/>
                    </w:rPr>
                    <w:t>Edificio Central de YPFB</w:t>
                  </w:r>
                </w:p>
              </w:tc>
              <w:tc>
                <w:tcPr>
                  <w:tcW w:w="3118" w:type="dxa"/>
                  <w:vAlign w:val="center"/>
                </w:tcPr>
                <w:p w:rsidR="009A750A" w:rsidRPr="009A750A" w:rsidRDefault="009A750A" w:rsidP="009A750A">
                  <w:pPr>
                    <w:pStyle w:val="Prrafodelista"/>
                    <w:ind w:left="0"/>
                    <w:jc w:val="both"/>
                    <w:rPr>
                      <w:rFonts w:asciiTheme="minorHAnsi" w:hAnsiTheme="minorHAnsi" w:cstheme="minorHAnsi"/>
                      <w:b/>
                      <w:sz w:val="16"/>
                      <w:szCs w:val="16"/>
                      <w:u w:val="single"/>
                    </w:rPr>
                  </w:pPr>
                  <w:r w:rsidRPr="009A750A">
                    <w:rPr>
                      <w:rFonts w:asciiTheme="minorHAnsi" w:hAnsiTheme="minorHAnsi" w:cstheme="minorHAnsi"/>
                      <w:b/>
                      <w:sz w:val="16"/>
                      <w:szCs w:val="16"/>
                      <w:u w:val="single"/>
                    </w:rPr>
                    <w:t>EXPERIENCIA ESPECÍFICA</w:t>
                  </w:r>
                </w:p>
                <w:p w:rsidR="009A750A" w:rsidRPr="009A750A" w:rsidRDefault="009A750A" w:rsidP="009A750A">
                  <w:pPr>
                    <w:pStyle w:val="Prrafodelista"/>
                    <w:ind w:left="0"/>
                    <w:jc w:val="both"/>
                    <w:rPr>
                      <w:rFonts w:asciiTheme="minorHAnsi" w:hAnsiTheme="minorHAnsi" w:cstheme="minorHAnsi"/>
                      <w:sz w:val="16"/>
                      <w:szCs w:val="16"/>
                    </w:rPr>
                  </w:pPr>
                  <w:r w:rsidRPr="009A750A">
                    <w:rPr>
                      <w:rFonts w:asciiTheme="minorHAnsi" w:hAnsiTheme="minorHAnsi" w:cstheme="minorHAnsi"/>
                      <w:sz w:val="16"/>
                      <w:szCs w:val="16"/>
                    </w:rPr>
                    <w:t>Acreditar una experiencia específica en atención en servicios similares (atención de catering o servicio de refrigerio y cafetería) mínimamente dos (2) contratos, debiendo adjuntar, junto a la propuesta, copias simples de: Certificados de trabajo o actas de cumplimiento de Contrato o contratos más sus respectivas facturas o informe de conformidad u otro documento que demuestre haber concluido y realizado el servicio.</w:t>
                  </w:r>
                </w:p>
                <w:p w:rsidR="009A750A" w:rsidRPr="009A750A" w:rsidRDefault="009A750A" w:rsidP="009A750A">
                  <w:pPr>
                    <w:pStyle w:val="Prrafodelista"/>
                    <w:ind w:left="0"/>
                    <w:jc w:val="both"/>
                    <w:rPr>
                      <w:rFonts w:asciiTheme="minorHAnsi" w:hAnsiTheme="minorHAnsi" w:cstheme="minorHAnsi"/>
                      <w:sz w:val="16"/>
                      <w:szCs w:val="16"/>
                    </w:rPr>
                  </w:pPr>
                </w:p>
                <w:p w:rsidR="009A750A" w:rsidRPr="009A750A" w:rsidRDefault="009A750A" w:rsidP="009A750A">
                  <w:pPr>
                    <w:jc w:val="both"/>
                    <w:rPr>
                      <w:rFonts w:asciiTheme="minorHAnsi" w:hAnsiTheme="minorHAnsi" w:cstheme="minorHAnsi"/>
                      <w:sz w:val="16"/>
                      <w:szCs w:val="16"/>
                    </w:rPr>
                  </w:pPr>
                  <w:r w:rsidRPr="009A750A">
                    <w:rPr>
                      <w:rFonts w:asciiTheme="minorHAnsi" w:hAnsiTheme="minorHAnsi" w:cstheme="minorHAnsi"/>
                      <w:sz w:val="16"/>
                      <w:szCs w:val="16"/>
                    </w:rPr>
                    <w:t>Antes de la suscripción del contrato, la empresa adjudicada deberá presentar documentos originales o fotocopias legalizadas para fines de verificación.</w:t>
                  </w:r>
                </w:p>
              </w:tc>
            </w:tr>
          </w:tbl>
          <w:p w:rsidR="009A750A" w:rsidRPr="009A750A" w:rsidRDefault="009A750A" w:rsidP="00544B4E">
            <w:pPr>
              <w:jc w:val="both"/>
              <w:rPr>
                <w:rFonts w:asciiTheme="minorHAnsi" w:hAnsiTheme="minorHAnsi" w:cstheme="minorHAnsi"/>
                <w:b/>
                <w:sz w:val="16"/>
                <w:szCs w:val="16"/>
              </w:rPr>
            </w:pPr>
          </w:p>
        </w:tc>
        <w:tc>
          <w:tcPr>
            <w:tcW w:w="3909" w:type="dxa"/>
            <w:vAlign w:val="center"/>
          </w:tcPr>
          <w:p w:rsidR="00E75F19" w:rsidRPr="009A750A" w:rsidRDefault="00E75F19" w:rsidP="00EA083A">
            <w:pPr>
              <w:rPr>
                <w:rFonts w:asciiTheme="minorHAnsi" w:hAnsiTheme="minorHAnsi" w:cstheme="minorHAnsi"/>
                <w:b/>
                <w:sz w:val="16"/>
                <w:szCs w:val="16"/>
              </w:rPr>
            </w:pPr>
          </w:p>
        </w:tc>
      </w:tr>
    </w:tbl>
    <w:p w:rsidR="00E75F19" w:rsidRDefault="00E75F19"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7316F9" w:rsidRDefault="007316F9" w:rsidP="00E75F19">
      <w:pPr>
        <w:jc w:val="center"/>
        <w:rPr>
          <w:rFonts w:ascii="Calibri" w:hAnsi="Calibri" w:cs="Calibri"/>
          <w:b/>
          <w:sz w:val="18"/>
          <w:szCs w:val="18"/>
        </w:rPr>
      </w:pPr>
    </w:p>
    <w:p w:rsidR="007316F9" w:rsidRDefault="007316F9" w:rsidP="00E75F19">
      <w:pPr>
        <w:jc w:val="center"/>
        <w:rPr>
          <w:rFonts w:ascii="Calibri" w:hAnsi="Calibri" w:cs="Calibri"/>
          <w:b/>
          <w:sz w:val="18"/>
          <w:szCs w:val="18"/>
        </w:rPr>
      </w:pPr>
    </w:p>
    <w:p w:rsidR="007316F9" w:rsidRDefault="007316F9" w:rsidP="00E75F19">
      <w:pPr>
        <w:jc w:val="center"/>
        <w:rPr>
          <w:rFonts w:ascii="Calibri" w:hAnsi="Calibri" w:cs="Calibri"/>
          <w:b/>
          <w:sz w:val="18"/>
          <w:szCs w:val="18"/>
        </w:rPr>
      </w:pPr>
    </w:p>
    <w:p w:rsidR="007316F9" w:rsidRDefault="007316F9" w:rsidP="00E75F19">
      <w:pPr>
        <w:jc w:val="center"/>
        <w:rPr>
          <w:rFonts w:ascii="Calibri" w:hAnsi="Calibri" w:cs="Calibri"/>
          <w:b/>
          <w:sz w:val="18"/>
          <w:szCs w:val="18"/>
        </w:rPr>
      </w:pPr>
    </w:p>
    <w:p w:rsidR="007316F9" w:rsidRDefault="007316F9" w:rsidP="00E75F19">
      <w:pPr>
        <w:jc w:val="center"/>
        <w:rPr>
          <w:rFonts w:ascii="Calibri" w:hAnsi="Calibri" w:cs="Calibri"/>
          <w:b/>
          <w:sz w:val="18"/>
          <w:szCs w:val="18"/>
        </w:rPr>
      </w:pPr>
    </w:p>
    <w:p w:rsidR="007316F9" w:rsidRDefault="007316F9" w:rsidP="00E75F19">
      <w:pPr>
        <w:jc w:val="center"/>
        <w:rPr>
          <w:rFonts w:ascii="Calibri" w:hAnsi="Calibri" w:cs="Calibri"/>
          <w:b/>
          <w:sz w:val="18"/>
          <w:szCs w:val="18"/>
        </w:rPr>
      </w:pPr>
    </w:p>
    <w:p w:rsidR="007316F9" w:rsidRDefault="007316F9" w:rsidP="00E75F19">
      <w:pPr>
        <w:jc w:val="center"/>
        <w:rPr>
          <w:rFonts w:ascii="Calibri" w:hAnsi="Calibri" w:cs="Calibri"/>
          <w:b/>
          <w:sz w:val="18"/>
          <w:szCs w:val="18"/>
        </w:rPr>
      </w:pPr>
    </w:p>
    <w:p w:rsidR="007316F9" w:rsidRDefault="007316F9" w:rsidP="00E75F19">
      <w:pPr>
        <w:jc w:val="center"/>
        <w:rPr>
          <w:rFonts w:ascii="Calibri" w:hAnsi="Calibri" w:cs="Calibri"/>
          <w:b/>
          <w:sz w:val="18"/>
          <w:szCs w:val="18"/>
        </w:rPr>
      </w:pPr>
    </w:p>
    <w:p w:rsidR="007316F9" w:rsidRDefault="007316F9" w:rsidP="00E75F19">
      <w:pPr>
        <w:jc w:val="center"/>
        <w:rPr>
          <w:rFonts w:ascii="Calibri" w:hAnsi="Calibri" w:cs="Calibri"/>
          <w:b/>
          <w:sz w:val="18"/>
          <w:szCs w:val="18"/>
        </w:rPr>
      </w:pPr>
    </w:p>
    <w:p w:rsidR="007316F9" w:rsidRPr="009C66A8" w:rsidRDefault="007316F9" w:rsidP="007316F9">
      <w:pPr>
        <w:jc w:val="center"/>
        <w:rPr>
          <w:rFonts w:ascii="Calibri" w:hAnsi="Calibri" w:cs="Calibri"/>
          <w:b/>
          <w:sz w:val="22"/>
          <w:szCs w:val="22"/>
        </w:rPr>
      </w:pPr>
      <w:r w:rsidRPr="009C66A8">
        <w:rPr>
          <w:rFonts w:ascii="Calibri" w:hAnsi="Calibri" w:cs="Calibri"/>
          <w:b/>
          <w:sz w:val="22"/>
          <w:szCs w:val="22"/>
        </w:rPr>
        <w:lastRenderedPageBreak/>
        <w:t>FORMULARIO C-1</w:t>
      </w:r>
    </w:p>
    <w:p w:rsidR="007316F9" w:rsidRDefault="007316F9" w:rsidP="007316F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7316F9" w:rsidRDefault="007316F9" w:rsidP="007316F9">
      <w:pPr>
        <w:pStyle w:val="Normal2"/>
        <w:tabs>
          <w:tab w:val="left" w:pos="1701"/>
          <w:tab w:val="left" w:pos="2835"/>
        </w:tabs>
        <w:jc w:val="center"/>
        <w:rPr>
          <w:rFonts w:ascii="Calibri" w:hAnsi="Calibri" w:cs="Calibri"/>
          <w:b/>
          <w:sz w:val="22"/>
          <w:szCs w:val="22"/>
        </w:rPr>
      </w:pPr>
    </w:p>
    <w:p w:rsidR="007316F9" w:rsidRPr="000F76D1" w:rsidRDefault="006A779D" w:rsidP="007316F9">
      <w:pPr>
        <w:ind w:firstLine="709"/>
        <w:jc w:val="center"/>
        <w:rPr>
          <w:rFonts w:asciiTheme="minorHAnsi" w:hAnsiTheme="minorHAnsi" w:cstheme="minorHAnsi"/>
          <w:b/>
          <w:bCs/>
          <w:color w:val="FF0000"/>
        </w:rPr>
      </w:pPr>
      <w:r>
        <w:rPr>
          <w:rFonts w:asciiTheme="minorHAnsi" w:hAnsiTheme="minorHAnsi" w:cstheme="minorHAnsi"/>
          <w:b/>
          <w:bCs/>
        </w:rPr>
        <w:t>ITEM</w:t>
      </w:r>
      <w:r w:rsidRPr="000F76D1">
        <w:rPr>
          <w:rFonts w:asciiTheme="minorHAnsi" w:hAnsiTheme="minorHAnsi" w:cstheme="minorHAnsi"/>
          <w:b/>
          <w:bCs/>
        </w:rPr>
        <w:t xml:space="preserve"> </w:t>
      </w:r>
      <w:r>
        <w:rPr>
          <w:rFonts w:asciiTheme="minorHAnsi" w:hAnsiTheme="minorHAnsi" w:cstheme="minorHAnsi"/>
          <w:b/>
          <w:bCs/>
        </w:rPr>
        <w:t>2</w:t>
      </w:r>
      <w:r w:rsidRPr="000F76D1">
        <w:rPr>
          <w:rFonts w:asciiTheme="minorHAnsi" w:hAnsiTheme="minorHAnsi" w:cstheme="minorHAnsi"/>
          <w:b/>
          <w:bCs/>
        </w:rPr>
        <w:t xml:space="preserve">: </w:t>
      </w:r>
      <w:r w:rsidRPr="00DA074A">
        <w:rPr>
          <w:rFonts w:asciiTheme="minorHAnsi" w:hAnsiTheme="minorHAnsi" w:cstheme="minorHAnsi"/>
          <w:b/>
          <w:szCs w:val="18"/>
        </w:rPr>
        <w:t>SERVICIO  ATENCION REFRIGERIO Y CAFETERIA OFICINA CENTRAL</w:t>
      </w:r>
    </w:p>
    <w:p w:rsidR="007316F9" w:rsidRPr="007316F9" w:rsidRDefault="007316F9" w:rsidP="007316F9">
      <w:pPr>
        <w:pStyle w:val="Normal2"/>
        <w:tabs>
          <w:tab w:val="left" w:pos="1701"/>
          <w:tab w:val="left" w:pos="2835"/>
        </w:tabs>
        <w:jc w:val="center"/>
        <w:rPr>
          <w:rFonts w:ascii="Calibri" w:hAnsi="Calibri" w:cs="Calibri"/>
          <w:b/>
          <w:sz w:val="22"/>
          <w:szCs w:val="22"/>
        </w:rPr>
      </w:pPr>
    </w:p>
    <w:tbl>
      <w:tblPr>
        <w:tblW w:w="970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372"/>
        <w:gridCol w:w="4334"/>
      </w:tblGrid>
      <w:tr w:rsidR="007316F9" w:rsidRPr="008842A3" w:rsidTr="006A779D">
        <w:trPr>
          <w:trHeight w:val="236"/>
          <w:tblHeader/>
          <w:jc w:val="center"/>
        </w:trPr>
        <w:tc>
          <w:tcPr>
            <w:tcW w:w="5372" w:type="dxa"/>
            <w:vMerge w:val="restart"/>
            <w:shd w:val="clear" w:color="auto" w:fill="D9D9D9"/>
            <w:vAlign w:val="center"/>
          </w:tcPr>
          <w:p w:rsidR="007316F9" w:rsidRPr="008842A3" w:rsidRDefault="007316F9" w:rsidP="00617DBD">
            <w:pPr>
              <w:jc w:val="center"/>
              <w:rPr>
                <w:rFonts w:ascii="Calibri" w:hAnsi="Calibri" w:cs="Calibri"/>
                <w:b/>
                <w:sz w:val="18"/>
                <w:szCs w:val="18"/>
              </w:rPr>
            </w:pPr>
            <w:r>
              <w:rPr>
                <w:rFonts w:ascii="Calibri" w:hAnsi="Calibri" w:cs="Calibri"/>
                <w:b/>
                <w:sz w:val="18"/>
                <w:szCs w:val="18"/>
              </w:rPr>
              <w:t>CARACTERÍSTICAS TÉCNICAS SOLICITADAS POR YPFB</w:t>
            </w:r>
          </w:p>
        </w:tc>
        <w:tc>
          <w:tcPr>
            <w:tcW w:w="4334" w:type="dxa"/>
            <w:vMerge w:val="restart"/>
            <w:shd w:val="clear" w:color="auto" w:fill="D9D9D9"/>
            <w:vAlign w:val="center"/>
          </w:tcPr>
          <w:p w:rsidR="007316F9" w:rsidRDefault="007316F9" w:rsidP="00617DBD">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7316F9" w:rsidRPr="00316D4A" w:rsidRDefault="007316F9" w:rsidP="00617DBD">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7316F9" w:rsidRPr="008842A3" w:rsidTr="006A779D">
        <w:trPr>
          <w:cantSplit/>
          <w:trHeight w:val="708"/>
          <w:jc w:val="center"/>
        </w:trPr>
        <w:tc>
          <w:tcPr>
            <w:tcW w:w="5372" w:type="dxa"/>
            <w:vMerge/>
            <w:shd w:val="clear" w:color="auto" w:fill="D9D9D9"/>
            <w:vAlign w:val="center"/>
          </w:tcPr>
          <w:p w:rsidR="007316F9" w:rsidRPr="008842A3" w:rsidRDefault="007316F9" w:rsidP="00617DBD">
            <w:pPr>
              <w:jc w:val="center"/>
              <w:rPr>
                <w:rFonts w:ascii="Calibri" w:hAnsi="Calibri" w:cs="Calibri"/>
                <w:b/>
                <w:sz w:val="18"/>
                <w:szCs w:val="18"/>
              </w:rPr>
            </w:pPr>
          </w:p>
        </w:tc>
        <w:tc>
          <w:tcPr>
            <w:tcW w:w="4334" w:type="dxa"/>
            <w:vMerge/>
            <w:shd w:val="clear" w:color="auto" w:fill="D9D9D9"/>
            <w:vAlign w:val="center"/>
          </w:tcPr>
          <w:p w:rsidR="007316F9" w:rsidRPr="008842A3" w:rsidRDefault="007316F9" w:rsidP="00617DBD">
            <w:pPr>
              <w:jc w:val="center"/>
              <w:rPr>
                <w:rFonts w:ascii="Calibri" w:hAnsi="Calibri" w:cs="Calibri"/>
                <w:b/>
                <w:sz w:val="18"/>
                <w:szCs w:val="18"/>
              </w:rPr>
            </w:pPr>
          </w:p>
        </w:tc>
      </w:tr>
      <w:tr w:rsidR="007316F9" w:rsidRPr="009A750A" w:rsidTr="006A779D">
        <w:trPr>
          <w:trHeight w:val="233"/>
          <w:jc w:val="center"/>
        </w:trPr>
        <w:tc>
          <w:tcPr>
            <w:tcW w:w="5372" w:type="dxa"/>
            <w:vAlign w:val="center"/>
          </w:tcPr>
          <w:p w:rsidR="007316F9" w:rsidRPr="009A750A" w:rsidRDefault="007316F9" w:rsidP="00617DBD">
            <w:pPr>
              <w:jc w:val="both"/>
              <w:rPr>
                <w:rFonts w:asciiTheme="minorHAnsi" w:hAnsiTheme="minorHAnsi" w:cstheme="minorHAnsi"/>
                <w:b/>
                <w:bCs/>
                <w:sz w:val="16"/>
                <w:szCs w:val="16"/>
              </w:rPr>
            </w:pPr>
            <w:r w:rsidRPr="009A750A">
              <w:rPr>
                <w:rFonts w:asciiTheme="minorHAnsi" w:hAnsiTheme="minorHAnsi" w:cstheme="minorHAnsi"/>
                <w:b/>
                <w:bCs/>
                <w:sz w:val="16"/>
                <w:szCs w:val="16"/>
              </w:rPr>
              <w:t>ALCANCE DE LOS SERVICIOS:</w:t>
            </w:r>
          </w:p>
          <w:p w:rsidR="007316F9" w:rsidRPr="009A750A" w:rsidRDefault="007316F9" w:rsidP="00617DBD">
            <w:pPr>
              <w:jc w:val="both"/>
              <w:rPr>
                <w:rFonts w:asciiTheme="minorHAnsi" w:hAnsiTheme="minorHAnsi" w:cstheme="minorHAnsi"/>
                <w:b/>
                <w:bCs/>
                <w:sz w:val="16"/>
                <w:szCs w:val="16"/>
              </w:rPr>
            </w:pPr>
          </w:p>
          <w:p w:rsidR="007316F9" w:rsidRPr="009A750A" w:rsidRDefault="007316F9" w:rsidP="00617DBD">
            <w:pPr>
              <w:jc w:val="both"/>
              <w:rPr>
                <w:rFonts w:asciiTheme="minorHAnsi" w:hAnsiTheme="minorHAnsi" w:cstheme="minorHAnsi"/>
                <w:color w:val="000000"/>
                <w:sz w:val="16"/>
                <w:szCs w:val="16"/>
                <w:lang w:eastAsia="es-BO"/>
              </w:rPr>
            </w:pPr>
            <w:r w:rsidRPr="009A750A">
              <w:rPr>
                <w:rFonts w:asciiTheme="minorHAnsi" w:hAnsiTheme="minorHAnsi" w:cstheme="minorHAnsi"/>
                <w:color w:val="000000"/>
                <w:sz w:val="16"/>
                <w:szCs w:val="16"/>
                <w:lang w:eastAsia="es-BO"/>
              </w:rPr>
              <w:t>El o los proponentes que resulten contratados prestarán servicios a todo el personal de YPFB que se encuentre prestando funciones en dependencias de:</w:t>
            </w:r>
          </w:p>
          <w:p w:rsidR="007316F9" w:rsidRPr="009A750A" w:rsidRDefault="007316F9" w:rsidP="00617DBD">
            <w:pPr>
              <w:jc w:val="both"/>
              <w:rPr>
                <w:rFonts w:asciiTheme="minorHAnsi" w:hAnsiTheme="minorHAnsi" w:cstheme="minorHAnsi"/>
                <w:b/>
                <w:sz w:val="16"/>
                <w:szCs w:val="16"/>
              </w:rPr>
            </w:pP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b/>
                <w:sz w:val="16"/>
                <w:szCs w:val="16"/>
              </w:rPr>
              <w:t xml:space="preserve">Ítem: 2. </w:t>
            </w:r>
            <w:r w:rsidRPr="009A750A">
              <w:rPr>
                <w:rFonts w:asciiTheme="minorHAnsi" w:hAnsiTheme="minorHAnsi" w:cstheme="minorHAnsi"/>
                <w:sz w:val="16"/>
                <w:szCs w:val="16"/>
              </w:rPr>
              <w:t>Personal Oficina Central de YPFB – Calle Bueno N° 185</w:t>
            </w:r>
          </w:p>
          <w:p w:rsidR="007316F9" w:rsidRPr="009A750A" w:rsidRDefault="007316F9" w:rsidP="00617DBD">
            <w:pPr>
              <w:jc w:val="both"/>
              <w:rPr>
                <w:rFonts w:asciiTheme="minorHAnsi" w:hAnsiTheme="minorHAnsi" w:cstheme="minorHAnsi"/>
                <w:sz w:val="16"/>
                <w:szCs w:val="16"/>
                <w:lang w:val="es-BO"/>
              </w:rPr>
            </w:pPr>
          </w:p>
          <w:p w:rsidR="007316F9" w:rsidRPr="009A750A" w:rsidRDefault="007316F9" w:rsidP="00617DBD">
            <w:pPr>
              <w:jc w:val="both"/>
              <w:rPr>
                <w:rFonts w:asciiTheme="minorHAnsi" w:hAnsiTheme="minorHAnsi" w:cstheme="minorHAnsi"/>
                <w:b/>
                <w:sz w:val="16"/>
                <w:szCs w:val="16"/>
                <w:lang w:val="es-BO"/>
              </w:rPr>
            </w:pPr>
            <w:r w:rsidRPr="009A750A">
              <w:rPr>
                <w:rFonts w:asciiTheme="minorHAnsi" w:hAnsiTheme="minorHAnsi" w:cstheme="minorHAnsi"/>
                <w:b/>
                <w:sz w:val="16"/>
                <w:szCs w:val="16"/>
                <w:lang w:val="es-BO"/>
              </w:rPr>
              <w:t>El servicio de refrigerio y cafetería será contratado para las siguientes atenciones:</w:t>
            </w:r>
          </w:p>
          <w:p w:rsidR="007316F9" w:rsidRPr="009A750A" w:rsidRDefault="007316F9" w:rsidP="00617DBD">
            <w:pPr>
              <w:jc w:val="both"/>
              <w:rPr>
                <w:rFonts w:asciiTheme="minorHAnsi" w:hAnsiTheme="minorHAnsi" w:cstheme="minorHAnsi"/>
                <w:sz w:val="16"/>
                <w:szCs w:val="16"/>
                <w:lang w:val="es-BO"/>
              </w:rPr>
            </w:pP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b/>
                <w:sz w:val="16"/>
                <w:szCs w:val="16"/>
              </w:rPr>
              <w:t xml:space="preserve">Ítem: 2 – </w:t>
            </w:r>
            <w:r w:rsidRPr="009A750A">
              <w:rPr>
                <w:rFonts w:asciiTheme="minorHAnsi" w:hAnsiTheme="minorHAnsi" w:cstheme="minorHAnsi"/>
                <w:sz w:val="16"/>
                <w:szCs w:val="16"/>
              </w:rPr>
              <w:t>Oficina Central de YPFB.</w:t>
            </w:r>
          </w:p>
          <w:p w:rsidR="007316F9" w:rsidRPr="009A750A" w:rsidRDefault="007316F9" w:rsidP="00617DBD">
            <w:pPr>
              <w:jc w:val="both"/>
              <w:rPr>
                <w:rFonts w:asciiTheme="minorHAnsi" w:hAnsiTheme="minorHAnsi" w:cstheme="minorHAnsi"/>
                <w:b/>
                <w:sz w:val="16"/>
                <w:szCs w:val="16"/>
              </w:rPr>
            </w:pPr>
          </w:p>
          <w:p w:rsidR="007316F9" w:rsidRPr="009A750A" w:rsidRDefault="007316F9" w:rsidP="00617DBD">
            <w:pPr>
              <w:numPr>
                <w:ilvl w:val="0"/>
                <w:numId w:val="42"/>
              </w:numPr>
              <w:contextualSpacing/>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Eventos oficiales</w:t>
            </w:r>
          </w:p>
          <w:p w:rsidR="007316F9" w:rsidRPr="009A750A" w:rsidRDefault="007316F9" w:rsidP="00617DBD">
            <w:pPr>
              <w:numPr>
                <w:ilvl w:val="0"/>
                <w:numId w:val="40"/>
              </w:numPr>
              <w:ind w:left="1068"/>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Reuniones de las autoridades de YPFB.</w:t>
            </w:r>
          </w:p>
          <w:p w:rsidR="007316F9" w:rsidRPr="009A750A" w:rsidRDefault="007316F9" w:rsidP="00617DBD">
            <w:pPr>
              <w:numPr>
                <w:ilvl w:val="0"/>
                <w:numId w:val="40"/>
              </w:numPr>
              <w:ind w:left="1068"/>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 xml:space="preserve">Reuniones del Directorio de YPFB. </w:t>
            </w:r>
          </w:p>
          <w:p w:rsidR="007316F9" w:rsidRPr="009A750A" w:rsidRDefault="007316F9" w:rsidP="00617DBD">
            <w:pPr>
              <w:ind w:left="360"/>
              <w:jc w:val="both"/>
              <w:rPr>
                <w:rFonts w:asciiTheme="minorHAnsi" w:hAnsiTheme="minorHAnsi" w:cstheme="minorHAnsi"/>
                <w:sz w:val="16"/>
                <w:szCs w:val="16"/>
                <w:lang w:val="es-BO"/>
              </w:rPr>
            </w:pPr>
          </w:p>
          <w:p w:rsidR="007316F9" w:rsidRPr="009A750A" w:rsidRDefault="007316F9" w:rsidP="00617DBD">
            <w:pPr>
              <w:numPr>
                <w:ilvl w:val="0"/>
                <w:numId w:val="42"/>
              </w:numPr>
              <w:contextualSpacing/>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Atención a los trabajadores de YPFB.</w:t>
            </w:r>
          </w:p>
          <w:p w:rsidR="007316F9" w:rsidRPr="009A750A" w:rsidRDefault="007316F9" w:rsidP="00617DBD">
            <w:pPr>
              <w:autoSpaceDE w:val="0"/>
              <w:autoSpaceDN w:val="0"/>
              <w:adjustRightInd w:val="0"/>
              <w:jc w:val="both"/>
              <w:rPr>
                <w:rFonts w:asciiTheme="minorHAnsi" w:hAnsiTheme="minorHAnsi" w:cstheme="minorHAnsi"/>
                <w:sz w:val="16"/>
                <w:szCs w:val="16"/>
              </w:rPr>
            </w:pPr>
          </w:p>
        </w:tc>
        <w:tc>
          <w:tcPr>
            <w:tcW w:w="4334" w:type="dxa"/>
            <w:vAlign w:val="center"/>
          </w:tcPr>
          <w:p w:rsidR="007316F9" w:rsidRPr="009A750A" w:rsidRDefault="007316F9" w:rsidP="00617DBD">
            <w:pPr>
              <w:rPr>
                <w:rFonts w:asciiTheme="minorHAnsi" w:hAnsiTheme="minorHAnsi" w:cstheme="minorHAnsi"/>
                <w:b/>
                <w:sz w:val="16"/>
                <w:szCs w:val="16"/>
              </w:rPr>
            </w:pPr>
          </w:p>
        </w:tc>
      </w:tr>
      <w:tr w:rsidR="007316F9" w:rsidRPr="009A750A" w:rsidTr="006A779D">
        <w:trPr>
          <w:trHeight w:val="99"/>
          <w:jc w:val="center"/>
        </w:trPr>
        <w:tc>
          <w:tcPr>
            <w:tcW w:w="5372" w:type="dxa"/>
            <w:vAlign w:val="center"/>
          </w:tcPr>
          <w:p w:rsidR="007316F9" w:rsidRPr="009A750A" w:rsidRDefault="007316F9" w:rsidP="00617DBD">
            <w:pPr>
              <w:rPr>
                <w:rFonts w:asciiTheme="minorHAnsi" w:hAnsiTheme="minorHAnsi" w:cstheme="minorHAnsi"/>
                <w:b/>
                <w:bCs/>
                <w:sz w:val="16"/>
                <w:szCs w:val="16"/>
              </w:rPr>
            </w:pPr>
          </w:p>
          <w:p w:rsidR="007316F9" w:rsidRPr="009A750A" w:rsidRDefault="007316F9" w:rsidP="00617DBD">
            <w:pPr>
              <w:rPr>
                <w:rFonts w:asciiTheme="minorHAnsi" w:hAnsiTheme="minorHAnsi" w:cstheme="minorHAnsi"/>
                <w:b/>
                <w:bCs/>
                <w:sz w:val="16"/>
                <w:szCs w:val="16"/>
              </w:rPr>
            </w:pPr>
            <w:r w:rsidRPr="009A750A">
              <w:rPr>
                <w:rFonts w:asciiTheme="minorHAnsi" w:hAnsiTheme="minorHAnsi" w:cstheme="minorHAnsi"/>
                <w:b/>
                <w:bCs/>
                <w:sz w:val="16"/>
                <w:szCs w:val="16"/>
              </w:rPr>
              <w:t>DESCRIPCION DEL MENU REFERENCIAL PARA TODOS LOS ITEMS</w:t>
            </w:r>
          </w:p>
          <w:p w:rsidR="007316F9" w:rsidRPr="009A750A" w:rsidRDefault="007316F9" w:rsidP="00617DBD">
            <w:pPr>
              <w:contextualSpacing/>
              <w:jc w:val="both"/>
              <w:rPr>
                <w:rFonts w:asciiTheme="minorHAnsi" w:hAnsiTheme="minorHAnsi" w:cstheme="minorHAnsi"/>
                <w:sz w:val="16"/>
                <w:szCs w:val="16"/>
              </w:rPr>
            </w:pPr>
          </w:p>
          <w:tbl>
            <w:tblPr>
              <w:tblW w:w="4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
              <w:gridCol w:w="4250"/>
            </w:tblGrid>
            <w:tr w:rsidR="007316F9" w:rsidRPr="009A750A" w:rsidTr="00617DBD">
              <w:trPr>
                <w:trHeight w:val="300"/>
                <w:jc w:val="center"/>
              </w:trPr>
              <w:tc>
                <w:tcPr>
                  <w:tcW w:w="522" w:type="dxa"/>
                  <w:shd w:val="clear" w:color="000000" w:fill="D9D9D9"/>
                  <w:noWrap/>
                  <w:vAlign w:val="center"/>
                  <w:hideMark/>
                </w:tcPr>
                <w:p w:rsidR="007316F9" w:rsidRPr="009A750A" w:rsidRDefault="007316F9" w:rsidP="00617DBD">
                  <w:pPr>
                    <w:jc w:val="center"/>
                    <w:rPr>
                      <w:rFonts w:asciiTheme="minorHAnsi" w:hAnsiTheme="minorHAnsi" w:cstheme="minorHAnsi"/>
                      <w:b/>
                      <w:bCs/>
                      <w:color w:val="000000"/>
                      <w:sz w:val="16"/>
                      <w:szCs w:val="16"/>
                    </w:rPr>
                  </w:pPr>
                  <w:r w:rsidRPr="009A750A">
                    <w:rPr>
                      <w:rFonts w:asciiTheme="minorHAnsi" w:hAnsiTheme="minorHAnsi" w:cstheme="minorHAnsi"/>
                      <w:b/>
                      <w:bCs/>
                      <w:color w:val="000000"/>
                      <w:sz w:val="16"/>
                      <w:szCs w:val="16"/>
                    </w:rPr>
                    <w:t>ITEM</w:t>
                  </w:r>
                </w:p>
              </w:tc>
              <w:tc>
                <w:tcPr>
                  <w:tcW w:w="4250" w:type="dxa"/>
                  <w:shd w:val="clear" w:color="000000" w:fill="D9D9D9"/>
                  <w:noWrap/>
                  <w:vAlign w:val="center"/>
                  <w:hideMark/>
                </w:tcPr>
                <w:p w:rsidR="007316F9" w:rsidRPr="009A750A" w:rsidRDefault="007316F9" w:rsidP="00617DBD">
                  <w:pPr>
                    <w:jc w:val="center"/>
                    <w:rPr>
                      <w:rFonts w:asciiTheme="minorHAnsi" w:hAnsiTheme="minorHAnsi" w:cstheme="minorHAnsi"/>
                      <w:b/>
                      <w:bCs/>
                      <w:color w:val="000000"/>
                      <w:sz w:val="16"/>
                      <w:szCs w:val="16"/>
                    </w:rPr>
                  </w:pPr>
                  <w:r w:rsidRPr="009A750A">
                    <w:rPr>
                      <w:rFonts w:asciiTheme="minorHAnsi" w:hAnsiTheme="minorHAnsi" w:cstheme="minorHAnsi"/>
                      <w:b/>
                      <w:bCs/>
                      <w:color w:val="000000"/>
                      <w:sz w:val="16"/>
                      <w:szCs w:val="16"/>
                    </w:rPr>
                    <w:t>DESCRIPCION DEL MENU</w:t>
                  </w:r>
                </w:p>
              </w:tc>
            </w:tr>
            <w:tr w:rsidR="007316F9" w:rsidRPr="009A750A" w:rsidTr="00617DBD">
              <w:trPr>
                <w:trHeight w:hRule="exact" w:val="75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w:t>
                  </w:r>
                </w:p>
              </w:tc>
              <w:tc>
                <w:tcPr>
                  <w:tcW w:w="4250" w:type="dxa"/>
                  <w:shd w:val="clear" w:color="auto" w:fill="auto"/>
                  <w:vAlign w:val="center"/>
                  <w:hideMark/>
                </w:tcPr>
                <w:p w:rsidR="007316F9" w:rsidRPr="009A750A" w:rsidRDefault="007316F9" w:rsidP="00617DBD">
                  <w:pPr>
                    <w:ind w:right="197"/>
                    <w:jc w:val="both"/>
                    <w:rPr>
                      <w:rFonts w:asciiTheme="minorHAnsi" w:hAnsiTheme="minorHAnsi" w:cstheme="minorHAnsi"/>
                      <w:color w:val="000000"/>
                      <w:sz w:val="16"/>
                      <w:szCs w:val="16"/>
                    </w:rPr>
                  </w:pPr>
                  <w:r w:rsidRPr="009A750A">
                    <w:rPr>
                      <w:rFonts w:asciiTheme="minorHAnsi" w:hAnsiTheme="minorHAnsi" w:cstheme="minorHAnsi"/>
                      <w:color w:val="000000"/>
                      <w:sz w:val="16"/>
                      <w:szCs w:val="16"/>
                    </w:rPr>
                    <w:t>Almuerzo Ejecutivo o de Directorio, previa coordinación con la secretaria de directorio y fiscal del servicio</w:t>
                  </w:r>
                </w:p>
              </w:tc>
            </w:tr>
            <w:tr w:rsidR="007316F9" w:rsidRPr="009A750A" w:rsidTr="00617DBD">
              <w:trPr>
                <w:trHeight w:hRule="exact" w:val="86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w:t>
                  </w:r>
                </w:p>
              </w:tc>
              <w:tc>
                <w:tcPr>
                  <w:tcW w:w="4250" w:type="dxa"/>
                  <w:shd w:val="clear" w:color="auto" w:fill="auto"/>
                  <w:vAlign w:val="center"/>
                </w:tcPr>
                <w:p w:rsidR="007316F9" w:rsidRPr="009A750A" w:rsidRDefault="007316F9" w:rsidP="00617DBD">
                  <w:pPr>
                    <w:jc w:val="both"/>
                    <w:rPr>
                      <w:rFonts w:asciiTheme="minorHAnsi" w:hAnsiTheme="minorHAnsi" w:cstheme="minorHAnsi"/>
                      <w:color w:val="000000"/>
                      <w:sz w:val="16"/>
                      <w:szCs w:val="16"/>
                    </w:rPr>
                  </w:pPr>
                  <w:r w:rsidRPr="009A750A">
                    <w:rPr>
                      <w:rFonts w:asciiTheme="minorHAnsi" w:hAnsiTheme="minorHAnsi" w:cstheme="minorHAnsi"/>
                      <w:color w:val="000000"/>
                      <w:sz w:val="16"/>
                      <w:szCs w:val="16"/>
                      <w:lang w:val="es-BO" w:eastAsia="es-BO"/>
                    </w:rPr>
                    <w:t>Almuerzo (entrada, sopa, dos segundos a elegir, postre y refresco personal</w:t>
                  </w:r>
                  <w:r w:rsidRPr="009A750A">
                    <w:rPr>
                      <w:rFonts w:asciiTheme="minorHAnsi" w:hAnsiTheme="minorHAnsi" w:cstheme="minorHAnsi"/>
                      <w:color w:val="000000"/>
                      <w:sz w:val="16"/>
                      <w:szCs w:val="16"/>
                    </w:rPr>
                    <w:t xml:space="preserve"> o postre y bebida caliente o fría)</w:t>
                  </w:r>
                </w:p>
              </w:tc>
            </w:tr>
            <w:tr w:rsidR="007316F9" w:rsidRPr="009A750A" w:rsidTr="00617DBD">
              <w:trPr>
                <w:trHeight w:hRule="exact" w:val="227"/>
                <w:jc w:val="center"/>
              </w:trPr>
              <w:tc>
                <w:tcPr>
                  <w:tcW w:w="4772" w:type="dxa"/>
                  <w:gridSpan w:val="2"/>
                  <w:shd w:val="clear" w:color="auto" w:fill="auto"/>
                  <w:noWrap/>
                  <w:vAlign w:val="center"/>
                </w:tcPr>
                <w:p w:rsidR="007316F9" w:rsidRPr="009A750A" w:rsidRDefault="007316F9" w:rsidP="00617DBD">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Bebidas Calientes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Api</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Café</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Café con leche</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Capuchino</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Café Express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Leche</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Limonada</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10</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Linaza</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11</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Mates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12</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Nescafe</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13</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Nescafe Doble</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14</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Té</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15</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Chocolate</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16</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Chocolate con leche</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17</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Toddy</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18</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Toddy con leche</w:t>
                  </w:r>
                </w:p>
              </w:tc>
            </w:tr>
            <w:tr w:rsidR="007316F9" w:rsidRPr="009A750A" w:rsidTr="00617DBD">
              <w:trPr>
                <w:trHeight w:hRule="exact" w:val="227"/>
                <w:jc w:val="center"/>
              </w:trPr>
              <w:tc>
                <w:tcPr>
                  <w:tcW w:w="4772" w:type="dxa"/>
                  <w:gridSpan w:val="2"/>
                  <w:shd w:val="clear" w:color="auto" w:fill="auto"/>
                  <w:noWrap/>
                  <w:vAlign w:val="center"/>
                </w:tcPr>
                <w:p w:rsidR="007316F9" w:rsidRPr="009A750A" w:rsidRDefault="007316F9" w:rsidP="00617DBD">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Bebidas Frías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lastRenderedPageBreak/>
                    <w:t>19</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Coca Cola, Fanta, Sprite (190 ml)</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20</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Coca Cola, Fanta, Sprite (500 ml)</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21</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lang w:val="en-US"/>
                    </w:rPr>
                  </w:pPr>
                  <w:r w:rsidRPr="009A750A">
                    <w:rPr>
                      <w:rFonts w:asciiTheme="minorHAnsi" w:hAnsiTheme="minorHAnsi" w:cstheme="minorHAnsi"/>
                      <w:color w:val="000000"/>
                      <w:sz w:val="16"/>
                      <w:szCs w:val="16"/>
                      <w:lang w:val="en-US"/>
                    </w:rPr>
                    <w:t>Coca Cola Light, Sprite Zero (500 ml)</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22</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Coca Cola, Fanta, Sprite (2 litros)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23</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Refrescos de frutas hervidas (en vaso)</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24</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Mineral (en vaso)</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25</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Mineral (envase personal)</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26</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Mineral (2 litros)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27</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Natural (en vaso)</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28</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Natural (envase personal)</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29</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Natural (2 litros)</w:t>
                  </w:r>
                </w:p>
              </w:tc>
            </w:tr>
            <w:tr w:rsidR="007316F9" w:rsidRPr="009A750A" w:rsidTr="00617DBD">
              <w:trPr>
                <w:trHeight w:hRule="exact" w:val="227"/>
                <w:jc w:val="center"/>
              </w:trPr>
              <w:tc>
                <w:tcPr>
                  <w:tcW w:w="4772" w:type="dxa"/>
                  <w:gridSpan w:val="2"/>
                  <w:shd w:val="clear" w:color="auto" w:fill="auto"/>
                  <w:noWrap/>
                  <w:vAlign w:val="center"/>
                </w:tcPr>
                <w:p w:rsidR="007316F9" w:rsidRPr="009A750A" w:rsidRDefault="007316F9" w:rsidP="00617DBD">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Jugos y Zumos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30</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Jugos de fruta con agua</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31</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Jugos de fruta con leche</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32</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Jugo dieteticos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33</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Jugo de Alfa alfa, pepino y miel</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34</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piña y papaya</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35</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pera y frambuesa</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36</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naranja y manzana</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37</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platano, freza y pera</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38</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naranja con kiwi</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39</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naranja, mandarina, lima, toronja y Zanahoria</w:t>
                  </w:r>
                </w:p>
              </w:tc>
            </w:tr>
            <w:tr w:rsidR="007316F9" w:rsidRPr="009A750A" w:rsidTr="00617DBD">
              <w:trPr>
                <w:trHeight w:val="510"/>
                <w:jc w:val="center"/>
              </w:trPr>
              <w:tc>
                <w:tcPr>
                  <w:tcW w:w="4772" w:type="dxa"/>
                  <w:gridSpan w:val="2"/>
                  <w:shd w:val="clear" w:color="auto" w:fill="auto"/>
                  <w:noWrap/>
                  <w:vAlign w:val="center"/>
                </w:tcPr>
                <w:p w:rsidR="007316F9" w:rsidRPr="009A750A" w:rsidRDefault="007316F9" w:rsidP="00617DBD">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Sándwiches, el precio debe incluir sus aderezos (mayonesa, ketchup, moztaza, etc.)</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40</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Hamburguesa de carne de res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41</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Hamburguesa de carne de pollo</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42</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Salchipapa</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43</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Lomo con huevo</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44</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Choripan</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45</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Huevo revuelto con jamón y queso y tostadas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46</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Hamburguesa mixta con salchipapas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47</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Tranca pecho</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48</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Porción de pollo con papas fritas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49</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Porción de pizza (carnívora, hawainana, napolitana)</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50</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Choripapas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51</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Sandwich de pavita (pollo molido con mayonesa y morron)</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52</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Sandwhich de chola (cerdo con escabeche o ensalada)</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53</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Carne</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54</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Carnes frías</w:t>
                  </w:r>
                </w:p>
              </w:tc>
            </w:tr>
            <w:tr w:rsidR="007316F9" w:rsidRPr="009A750A" w:rsidTr="00617DBD">
              <w:trPr>
                <w:trHeight w:hRule="exact" w:val="227"/>
                <w:jc w:val="center"/>
              </w:trPr>
              <w:tc>
                <w:tcPr>
                  <w:tcW w:w="522" w:type="dxa"/>
                  <w:tcBorders>
                    <w:bottom w:val="single" w:sz="4" w:space="0" w:color="auto"/>
                  </w:tcBorders>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55</w:t>
                  </w:r>
                </w:p>
              </w:tc>
              <w:tc>
                <w:tcPr>
                  <w:tcW w:w="4250" w:type="dxa"/>
                  <w:tcBorders>
                    <w:bottom w:val="single" w:sz="4" w:space="0" w:color="auto"/>
                  </w:tcBorders>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Hot dog</w:t>
                  </w:r>
                </w:p>
              </w:tc>
            </w:tr>
            <w:tr w:rsidR="007316F9" w:rsidRPr="009A750A" w:rsidTr="00617DBD">
              <w:trPr>
                <w:trHeight w:hRule="exact" w:val="227"/>
                <w:jc w:val="center"/>
              </w:trPr>
              <w:tc>
                <w:tcPr>
                  <w:tcW w:w="522" w:type="dxa"/>
                  <w:tcBorders>
                    <w:bottom w:val="single" w:sz="4" w:space="0" w:color="auto"/>
                  </w:tcBorders>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56</w:t>
                  </w:r>
                </w:p>
              </w:tc>
              <w:tc>
                <w:tcPr>
                  <w:tcW w:w="4250" w:type="dxa"/>
                  <w:tcBorders>
                    <w:bottom w:val="single" w:sz="4" w:space="0" w:color="auto"/>
                  </w:tcBorders>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Huevo</w:t>
                  </w:r>
                </w:p>
              </w:tc>
            </w:tr>
            <w:tr w:rsidR="007316F9" w:rsidRPr="009A750A" w:rsidTr="00617DBD">
              <w:trPr>
                <w:trHeight w:hRule="exact" w:val="227"/>
                <w:jc w:val="center"/>
              </w:trPr>
              <w:tc>
                <w:tcPr>
                  <w:tcW w:w="522" w:type="dxa"/>
                  <w:tcBorders>
                    <w:top w:val="single" w:sz="4" w:space="0" w:color="auto"/>
                  </w:tcBorders>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57</w:t>
                  </w:r>
                </w:p>
              </w:tc>
              <w:tc>
                <w:tcPr>
                  <w:tcW w:w="4250" w:type="dxa"/>
                  <w:tcBorders>
                    <w:top w:val="single" w:sz="4" w:space="0" w:color="auto"/>
                  </w:tcBorders>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Jamón con queso</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58</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Mantequilla</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59</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Mantequilla con mermelada</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60</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Mermelada, dulce de leche o leche condensada</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61</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Mortadela con queso</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62</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Omelet</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63</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Palta con queso</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64</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Pasta de hígado</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lastRenderedPageBreak/>
                    <w:t>65</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Pollo</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66</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Queso</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67</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Porción de papas fritas</w:t>
                  </w:r>
                </w:p>
              </w:tc>
            </w:tr>
            <w:tr w:rsidR="007316F9" w:rsidRPr="009A750A" w:rsidTr="00617DBD">
              <w:trPr>
                <w:trHeight w:hRule="exact" w:val="227"/>
                <w:jc w:val="center"/>
              </w:trPr>
              <w:tc>
                <w:tcPr>
                  <w:tcW w:w="4772" w:type="dxa"/>
                  <w:gridSpan w:val="2"/>
                  <w:shd w:val="clear" w:color="auto" w:fill="auto"/>
                  <w:noWrap/>
                  <w:vAlign w:val="center"/>
                </w:tcPr>
                <w:p w:rsidR="007316F9" w:rsidRPr="009A750A" w:rsidRDefault="007316F9" w:rsidP="00617DBD">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Salteñas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68</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Salteña Especial para Directorio y Reuniones Ejecutivas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69</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De Pollo</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70</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De carne</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71</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Mixtas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72</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Tucumanas</w:t>
                  </w:r>
                </w:p>
              </w:tc>
            </w:tr>
            <w:tr w:rsidR="007316F9" w:rsidRPr="009A750A" w:rsidTr="00617DBD">
              <w:trPr>
                <w:trHeight w:hRule="exact" w:val="227"/>
                <w:jc w:val="center"/>
              </w:trPr>
              <w:tc>
                <w:tcPr>
                  <w:tcW w:w="4772" w:type="dxa"/>
                  <w:gridSpan w:val="2"/>
                  <w:shd w:val="clear" w:color="auto" w:fill="auto"/>
                  <w:noWrap/>
                  <w:vAlign w:val="center"/>
                </w:tcPr>
                <w:p w:rsidR="007316F9" w:rsidRPr="009A750A" w:rsidRDefault="007316F9" w:rsidP="00617DBD">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Masitas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73</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Masitas especiales para Directorio y Reuniones Ejecutivas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74</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Alfajor</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75</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Buñuelo</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76</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Cuñape</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77</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Empanada de queso</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78</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Pucacapas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79</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Galletas con aderezos (dulces o salados) ración personal</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80</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Galletas dulces ración personal</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81</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Galletas de agua ración personal</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82</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Llaucha</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83</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Pie</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84</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Queque</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85</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Rollo de queso</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86</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Huminta a la olla o al horno</w:t>
                  </w:r>
                </w:p>
              </w:tc>
            </w:tr>
            <w:tr w:rsidR="007316F9" w:rsidRPr="009A750A" w:rsidTr="00617DBD">
              <w:trPr>
                <w:trHeight w:hRule="exact" w:val="227"/>
                <w:jc w:val="center"/>
              </w:trPr>
              <w:tc>
                <w:tcPr>
                  <w:tcW w:w="4772" w:type="dxa"/>
                  <w:gridSpan w:val="2"/>
                  <w:shd w:val="clear" w:color="auto" w:fill="auto"/>
                  <w:noWrap/>
                  <w:vAlign w:val="center"/>
                </w:tcPr>
                <w:p w:rsidR="007316F9" w:rsidRPr="009A750A" w:rsidRDefault="007316F9" w:rsidP="00617DBD">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Postres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87</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Ensalada de frutas postrera grande</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88</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Ensalada de frutas postrera pequeña</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89</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Ensalada de frutas con yogurt postrera grande</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90</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Ensalada de frutas con yogurt postrera pequeña</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91</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Gelatina en vaso personal</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92</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Yogurt natural en vaso personal</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93</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Gelatina y Chantilly</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94</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Yogurt saborizado en vaso personal</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95</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Muss de frutas</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96</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Flan en vaso personal</w:t>
                  </w:r>
                </w:p>
              </w:tc>
            </w:tr>
            <w:tr w:rsidR="007316F9" w:rsidRPr="009A750A" w:rsidTr="00617DBD">
              <w:trPr>
                <w:trHeight w:hRule="exact" w:val="227"/>
                <w:jc w:val="center"/>
              </w:trPr>
              <w:tc>
                <w:tcPr>
                  <w:tcW w:w="522" w:type="dxa"/>
                  <w:shd w:val="clear" w:color="auto" w:fill="auto"/>
                  <w:noWrap/>
                  <w:vAlign w:val="center"/>
                </w:tcPr>
                <w:p w:rsidR="007316F9" w:rsidRPr="009A750A" w:rsidRDefault="007316F9" w:rsidP="00617DBD">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97</w:t>
                  </w:r>
                </w:p>
              </w:tc>
              <w:tc>
                <w:tcPr>
                  <w:tcW w:w="4250" w:type="dxa"/>
                  <w:shd w:val="clear" w:color="auto" w:fill="auto"/>
                  <w:vAlign w:val="center"/>
                  <w:hideMark/>
                </w:tcPr>
                <w:p w:rsidR="007316F9" w:rsidRPr="009A750A" w:rsidRDefault="007316F9" w:rsidP="00617DBD">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Arroz con leche</w:t>
                  </w:r>
                </w:p>
              </w:tc>
            </w:tr>
          </w:tbl>
          <w:p w:rsidR="007316F9" w:rsidRPr="009A750A" w:rsidRDefault="007316F9" w:rsidP="00617DBD">
            <w:pPr>
              <w:jc w:val="both"/>
              <w:outlineLvl w:val="0"/>
              <w:rPr>
                <w:rFonts w:asciiTheme="minorHAnsi" w:hAnsiTheme="minorHAnsi" w:cstheme="minorHAnsi"/>
                <w:color w:val="000000"/>
                <w:sz w:val="16"/>
                <w:szCs w:val="16"/>
              </w:rPr>
            </w:pPr>
          </w:p>
        </w:tc>
        <w:tc>
          <w:tcPr>
            <w:tcW w:w="4334" w:type="dxa"/>
            <w:vAlign w:val="center"/>
          </w:tcPr>
          <w:p w:rsidR="007316F9" w:rsidRPr="009A750A" w:rsidRDefault="007316F9" w:rsidP="00617DBD">
            <w:pPr>
              <w:rPr>
                <w:rFonts w:asciiTheme="minorHAnsi" w:hAnsiTheme="minorHAnsi" w:cstheme="minorHAnsi"/>
                <w:b/>
                <w:sz w:val="16"/>
                <w:szCs w:val="16"/>
              </w:rPr>
            </w:pPr>
          </w:p>
        </w:tc>
      </w:tr>
      <w:tr w:rsidR="007316F9" w:rsidRPr="009A750A" w:rsidTr="006A779D">
        <w:trPr>
          <w:trHeight w:val="215"/>
          <w:jc w:val="center"/>
        </w:trPr>
        <w:tc>
          <w:tcPr>
            <w:tcW w:w="5372" w:type="dxa"/>
            <w:vAlign w:val="center"/>
          </w:tcPr>
          <w:p w:rsidR="007316F9" w:rsidRDefault="007316F9" w:rsidP="00617DBD">
            <w:pPr>
              <w:jc w:val="both"/>
              <w:outlineLvl w:val="0"/>
              <w:rPr>
                <w:rFonts w:asciiTheme="minorHAnsi" w:hAnsiTheme="minorHAnsi" w:cstheme="minorHAnsi"/>
                <w:b/>
                <w:bCs/>
                <w:sz w:val="16"/>
                <w:szCs w:val="16"/>
              </w:rPr>
            </w:pPr>
          </w:p>
          <w:p w:rsidR="007316F9" w:rsidRPr="009A750A" w:rsidRDefault="007316F9" w:rsidP="00617DBD">
            <w:pPr>
              <w:jc w:val="both"/>
              <w:outlineLvl w:val="0"/>
              <w:rPr>
                <w:rFonts w:asciiTheme="minorHAnsi" w:hAnsiTheme="minorHAnsi" w:cstheme="minorHAnsi"/>
                <w:b/>
                <w:bCs/>
                <w:sz w:val="16"/>
                <w:szCs w:val="16"/>
              </w:rPr>
            </w:pPr>
            <w:r w:rsidRPr="009A750A">
              <w:rPr>
                <w:rFonts w:asciiTheme="minorHAnsi" w:hAnsiTheme="minorHAnsi" w:cstheme="minorHAnsi"/>
                <w:b/>
                <w:bCs/>
                <w:sz w:val="16"/>
                <w:szCs w:val="16"/>
              </w:rPr>
              <w:t>MATERIALES</w:t>
            </w:r>
            <w:r w:rsidRPr="009A750A">
              <w:rPr>
                <w:rFonts w:asciiTheme="minorHAnsi" w:hAnsiTheme="minorHAnsi" w:cstheme="minorHAnsi"/>
                <w:sz w:val="16"/>
                <w:szCs w:val="16"/>
              </w:rPr>
              <w:t xml:space="preserve">, </w:t>
            </w:r>
            <w:r w:rsidRPr="009A750A">
              <w:rPr>
                <w:rFonts w:asciiTheme="minorHAnsi" w:hAnsiTheme="minorHAnsi" w:cstheme="minorHAnsi"/>
                <w:b/>
                <w:bCs/>
                <w:sz w:val="16"/>
                <w:szCs w:val="16"/>
              </w:rPr>
              <w:t>HERRAMIENTAS Y</w:t>
            </w:r>
            <w:r w:rsidRPr="009A750A">
              <w:rPr>
                <w:rFonts w:asciiTheme="minorHAnsi" w:hAnsiTheme="minorHAnsi" w:cstheme="minorHAnsi"/>
                <w:sz w:val="16"/>
                <w:szCs w:val="16"/>
              </w:rPr>
              <w:t xml:space="preserve"> </w:t>
            </w:r>
            <w:r w:rsidRPr="009A750A">
              <w:rPr>
                <w:rFonts w:asciiTheme="minorHAnsi" w:hAnsiTheme="minorHAnsi" w:cstheme="minorHAnsi"/>
                <w:b/>
                <w:bCs/>
                <w:sz w:val="16"/>
                <w:szCs w:val="16"/>
              </w:rPr>
              <w:t>EQUIPO MINIMO PARA TODOS LOS ÍTEMS</w:t>
            </w:r>
          </w:p>
          <w:p w:rsidR="007316F9" w:rsidRPr="009A750A" w:rsidRDefault="007316F9" w:rsidP="00617DBD">
            <w:pPr>
              <w:jc w:val="both"/>
              <w:outlineLvl w:val="0"/>
              <w:rPr>
                <w:rFonts w:asciiTheme="minorHAnsi" w:hAnsiTheme="minorHAnsi" w:cstheme="minorHAnsi"/>
                <w:b/>
                <w:bCs/>
                <w:sz w:val="16"/>
                <w:szCs w:val="16"/>
              </w:rPr>
            </w:pPr>
          </w:p>
          <w:p w:rsidR="007316F9" w:rsidRDefault="007316F9" w:rsidP="00617DBD">
            <w:pPr>
              <w:jc w:val="both"/>
              <w:rPr>
                <w:rFonts w:asciiTheme="minorHAnsi" w:hAnsiTheme="minorHAnsi" w:cstheme="minorHAnsi"/>
                <w:bCs/>
                <w:sz w:val="16"/>
                <w:szCs w:val="16"/>
              </w:rPr>
            </w:pPr>
            <w:r w:rsidRPr="009A750A">
              <w:rPr>
                <w:rFonts w:asciiTheme="minorHAnsi" w:hAnsiTheme="minorHAnsi" w:cstheme="minorHAnsi"/>
                <w:bCs/>
                <w:sz w:val="16"/>
                <w:szCs w:val="16"/>
              </w:rPr>
              <w:t>La empresa contratada, deberá proveer lo siguiente para el inicio del servicio y mantener mientras dure el contrato:</w:t>
            </w:r>
          </w:p>
          <w:p w:rsidR="007316F9" w:rsidRPr="009A750A" w:rsidRDefault="007316F9" w:rsidP="00617DBD">
            <w:pPr>
              <w:jc w:val="both"/>
              <w:rPr>
                <w:rFonts w:asciiTheme="minorHAnsi" w:hAnsiTheme="minorHAnsi" w:cstheme="minorHAnsi"/>
                <w:bCs/>
                <w:sz w:val="16"/>
                <w:szCs w:val="16"/>
              </w:rPr>
            </w:pPr>
          </w:p>
          <w:tbl>
            <w:tblPr>
              <w:tblW w:w="48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2"/>
              <w:gridCol w:w="3260"/>
            </w:tblGrid>
            <w:tr w:rsidR="007316F9" w:rsidRPr="009A750A" w:rsidTr="00617DBD">
              <w:trPr>
                <w:trHeight w:val="360"/>
                <w:jc w:val="center"/>
              </w:trPr>
              <w:tc>
                <w:tcPr>
                  <w:tcW w:w="1582" w:type="dxa"/>
                  <w:shd w:val="pct12" w:color="auto" w:fill="auto"/>
                  <w:vAlign w:val="center"/>
                </w:tcPr>
                <w:p w:rsidR="007316F9" w:rsidRPr="009A750A" w:rsidRDefault="007316F9" w:rsidP="00617DBD">
                  <w:pPr>
                    <w:jc w:val="center"/>
                    <w:rPr>
                      <w:rFonts w:asciiTheme="minorHAnsi" w:hAnsiTheme="minorHAnsi" w:cstheme="minorHAnsi"/>
                      <w:b/>
                      <w:sz w:val="16"/>
                      <w:szCs w:val="16"/>
                    </w:rPr>
                  </w:pPr>
                  <w:r w:rsidRPr="009A750A">
                    <w:rPr>
                      <w:rFonts w:asciiTheme="minorHAnsi" w:hAnsiTheme="minorHAnsi" w:cstheme="minorHAnsi"/>
                      <w:b/>
                      <w:sz w:val="16"/>
                      <w:szCs w:val="16"/>
                    </w:rPr>
                    <w:t>LUGAR DE PRESTACION</w:t>
                  </w:r>
                </w:p>
              </w:tc>
              <w:tc>
                <w:tcPr>
                  <w:tcW w:w="3260" w:type="dxa"/>
                  <w:shd w:val="pct12" w:color="auto" w:fill="auto"/>
                  <w:vAlign w:val="center"/>
                </w:tcPr>
                <w:p w:rsidR="007316F9" w:rsidRPr="009A750A" w:rsidRDefault="007316F9" w:rsidP="00617DBD">
                  <w:pPr>
                    <w:jc w:val="center"/>
                    <w:rPr>
                      <w:rFonts w:asciiTheme="minorHAnsi" w:hAnsiTheme="minorHAnsi" w:cstheme="minorHAnsi"/>
                      <w:b/>
                      <w:sz w:val="16"/>
                      <w:szCs w:val="16"/>
                    </w:rPr>
                  </w:pPr>
                  <w:r w:rsidRPr="009A750A">
                    <w:rPr>
                      <w:rFonts w:asciiTheme="minorHAnsi" w:hAnsiTheme="minorHAnsi" w:cstheme="minorHAnsi"/>
                      <w:b/>
                      <w:sz w:val="16"/>
                      <w:szCs w:val="16"/>
                    </w:rPr>
                    <w:t>REQUERIMIENTO</w:t>
                  </w:r>
                </w:p>
              </w:tc>
            </w:tr>
            <w:tr w:rsidR="007316F9" w:rsidRPr="009A750A" w:rsidTr="00617DBD">
              <w:trPr>
                <w:trHeight w:val="436"/>
                <w:jc w:val="center"/>
              </w:trPr>
              <w:tc>
                <w:tcPr>
                  <w:tcW w:w="1582" w:type="dxa"/>
                  <w:vMerge w:val="restart"/>
                  <w:vAlign w:val="center"/>
                </w:tcPr>
                <w:p w:rsidR="007316F9" w:rsidRPr="009A750A" w:rsidRDefault="007316F9" w:rsidP="00617DBD">
                  <w:pPr>
                    <w:jc w:val="both"/>
                    <w:rPr>
                      <w:rFonts w:asciiTheme="minorHAnsi" w:hAnsiTheme="minorHAnsi" w:cstheme="minorHAnsi"/>
                      <w:b/>
                      <w:sz w:val="16"/>
                      <w:szCs w:val="16"/>
                    </w:rPr>
                  </w:pPr>
                  <w:r w:rsidRPr="009A750A">
                    <w:rPr>
                      <w:rFonts w:asciiTheme="minorHAnsi" w:hAnsiTheme="minorHAnsi" w:cstheme="minorHAnsi"/>
                      <w:b/>
                      <w:sz w:val="16"/>
                      <w:szCs w:val="16"/>
                    </w:rPr>
                    <w:t>Ítem 2 – Oficina Central</w:t>
                  </w:r>
                </w:p>
              </w:tc>
              <w:tc>
                <w:tcPr>
                  <w:tcW w:w="3260" w:type="dxa"/>
                  <w:vAlign w:val="center"/>
                </w:tcPr>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 xml:space="preserve"> </w:t>
                  </w:r>
                  <w:r w:rsidRPr="009A750A">
                    <w:rPr>
                      <w:rFonts w:asciiTheme="minorHAnsi" w:hAnsiTheme="minorHAnsi" w:cstheme="minorHAnsi"/>
                      <w:b/>
                      <w:bCs/>
                      <w:sz w:val="16"/>
                      <w:szCs w:val="16"/>
                    </w:rPr>
                    <w:t>VAJILLA MINIMA REQUERIDA</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8 docenas de tazas de té con platillos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8 docenas de cucharillas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3 docena de paneros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8  docenas de platos hondos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8 docenas de platos planos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8 docenas de cubiertos completos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8 docenas de postreras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lastRenderedPageBreak/>
                    <w:t>8 jarras de vidrio</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8 docenas de vasos pequeños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8 docenas de vasos grandes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8 docenas de vasos largos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8 charolas grandes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5 charolas medianas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3 charolas redondas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10 Azucareras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 xml:space="preserve">10 Alcuzas </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20 Servilleteros</w:t>
                  </w:r>
                </w:p>
              </w:tc>
            </w:tr>
            <w:tr w:rsidR="007316F9" w:rsidRPr="009A750A" w:rsidTr="00617DBD">
              <w:trPr>
                <w:trHeight w:val="436"/>
                <w:jc w:val="center"/>
              </w:trPr>
              <w:tc>
                <w:tcPr>
                  <w:tcW w:w="1582" w:type="dxa"/>
                  <w:vMerge/>
                  <w:vAlign w:val="center"/>
                </w:tcPr>
                <w:p w:rsidR="007316F9" w:rsidRPr="009A750A" w:rsidRDefault="007316F9" w:rsidP="00617DBD">
                  <w:pPr>
                    <w:jc w:val="both"/>
                    <w:rPr>
                      <w:rFonts w:asciiTheme="minorHAnsi" w:hAnsiTheme="minorHAnsi" w:cstheme="minorHAnsi"/>
                      <w:sz w:val="16"/>
                      <w:szCs w:val="16"/>
                    </w:rPr>
                  </w:pPr>
                </w:p>
              </w:tc>
              <w:tc>
                <w:tcPr>
                  <w:tcW w:w="3260" w:type="dxa"/>
                  <w:vAlign w:val="center"/>
                </w:tcPr>
                <w:p w:rsidR="007316F9" w:rsidRPr="009A750A" w:rsidRDefault="007316F9" w:rsidP="00617DBD">
                  <w:pPr>
                    <w:jc w:val="both"/>
                    <w:rPr>
                      <w:rFonts w:asciiTheme="minorHAnsi" w:hAnsiTheme="minorHAnsi" w:cstheme="minorHAnsi"/>
                      <w:b/>
                      <w:bCs/>
                      <w:sz w:val="16"/>
                      <w:szCs w:val="16"/>
                    </w:rPr>
                  </w:pPr>
                  <w:r w:rsidRPr="009A750A">
                    <w:rPr>
                      <w:rFonts w:asciiTheme="minorHAnsi" w:hAnsiTheme="minorHAnsi" w:cstheme="minorHAnsi"/>
                      <w:b/>
                      <w:bCs/>
                      <w:sz w:val="16"/>
                      <w:szCs w:val="16"/>
                    </w:rPr>
                    <w:t>ARTEFACTOS Y UTENSILIOS MINIMOS DE COCINA</w:t>
                  </w:r>
                </w:p>
                <w:p w:rsidR="007316F9" w:rsidRPr="009A750A" w:rsidRDefault="007316F9" w:rsidP="00617DBD">
                  <w:pPr>
                    <w:jc w:val="both"/>
                    <w:rPr>
                      <w:rFonts w:asciiTheme="minorHAnsi" w:hAnsiTheme="minorHAnsi" w:cstheme="minorHAnsi"/>
                      <w:b/>
                      <w:bCs/>
                      <w:sz w:val="16"/>
                      <w:szCs w:val="16"/>
                    </w:rPr>
                  </w:pPr>
                  <w:r w:rsidRPr="009A750A">
                    <w:rPr>
                      <w:rFonts w:asciiTheme="minorHAnsi" w:hAnsiTheme="minorHAnsi" w:cstheme="minorHAnsi"/>
                      <w:sz w:val="16"/>
                      <w:szCs w:val="16"/>
                    </w:rPr>
                    <w:t>1 refrigerador</w:t>
                  </w:r>
                </w:p>
                <w:p w:rsidR="007316F9" w:rsidRPr="009A750A" w:rsidRDefault="007316F9" w:rsidP="00617DBD">
                  <w:pPr>
                    <w:jc w:val="both"/>
                    <w:rPr>
                      <w:rFonts w:asciiTheme="minorHAnsi" w:hAnsiTheme="minorHAnsi" w:cstheme="minorHAnsi"/>
                      <w:b/>
                      <w:bCs/>
                      <w:sz w:val="16"/>
                      <w:szCs w:val="16"/>
                    </w:rPr>
                  </w:pPr>
                  <w:r w:rsidRPr="009A750A">
                    <w:rPr>
                      <w:rFonts w:asciiTheme="minorHAnsi" w:hAnsiTheme="minorHAnsi" w:cstheme="minorHAnsi"/>
                      <w:sz w:val="16"/>
                      <w:szCs w:val="16"/>
                    </w:rPr>
                    <w:t>2 hornos microondas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3 licuadoras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 xml:space="preserve">3 termos de </w:t>
                  </w:r>
                  <w:smartTag w:uri="urn:schemas-microsoft-com:office:smarttags" w:element="metricconverter">
                    <w:smartTagPr>
                      <w:attr w:name="ProductID" w:val="2 litros"/>
                    </w:smartTagPr>
                    <w:r w:rsidRPr="009A750A">
                      <w:rPr>
                        <w:rFonts w:asciiTheme="minorHAnsi" w:hAnsiTheme="minorHAnsi" w:cstheme="minorHAnsi"/>
                        <w:sz w:val="16"/>
                        <w:szCs w:val="16"/>
                      </w:rPr>
                      <w:t>2 litros</w:t>
                    </w:r>
                  </w:smartTag>
                </w:p>
                <w:p w:rsidR="007316F9" w:rsidRPr="009A750A" w:rsidRDefault="007316F9" w:rsidP="00617DBD">
                  <w:pPr>
                    <w:jc w:val="both"/>
                    <w:rPr>
                      <w:rFonts w:asciiTheme="minorHAnsi" w:hAnsiTheme="minorHAnsi" w:cstheme="minorHAnsi"/>
                      <w:b/>
                      <w:bCs/>
                      <w:sz w:val="16"/>
                      <w:szCs w:val="16"/>
                    </w:rPr>
                  </w:pPr>
                  <w:r w:rsidRPr="009A750A">
                    <w:rPr>
                      <w:rFonts w:asciiTheme="minorHAnsi" w:hAnsiTheme="minorHAnsi" w:cstheme="minorHAnsi"/>
                      <w:sz w:val="16"/>
                      <w:szCs w:val="16"/>
                    </w:rPr>
                    <w:t>3 calderas eléctricas</w:t>
                  </w:r>
                </w:p>
                <w:p w:rsidR="007316F9" w:rsidRPr="009A750A" w:rsidRDefault="007316F9" w:rsidP="00617DBD">
                  <w:pPr>
                    <w:jc w:val="both"/>
                    <w:rPr>
                      <w:rFonts w:asciiTheme="minorHAnsi" w:hAnsiTheme="minorHAnsi" w:cstheme="minorHAnsi"/>
                      <w:b/>
                      <w:bCs/>
                      <w:sz w:val="16"/>
                      <w:szCs w:val="16"/>
                    </w:rPr>
                  </w:pPr>
                  <w:r w:rsidRPr="009A750A">
                    <w:rPr>
                      <w:rFonts w:asciiTheme="minorHAnsi" w:hAnsiTheme="minorHAnsi" w:cstheme="minorHAnsi"/>
                      <w:sz w:val="16"/>
                      <w:szCs w:val="16"/>
                    </w:rPr>
                    <w:t>2 wafleras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3 cafeteras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2 cocinas de dos hornallas</w:t>
                  </w:r>
                </w:p>
                <w:p w:rsidR="007316F9" w:rsidRPr="009A750A" w:rsidRDefault="007316F9" w:rsidP="00617DBD">
                  <w:pPr>
                    <w:jc w:val="both"/>
                    <w:rPr>
                      <w:rFonts w:asciiTheme="minorHAnsi" w:hAnsiTheme="minorHAnsi" w:cstheme="minorHAnsi"/>
                      <w:b/>
                      <w:bCs/>
                      <w:sz w:val="16"/>
                      <w:szCs w:val="16"/>
                    </w:rPr>
                  </w:pPr>
                  <w:r w:rsidRPr="009A750A">
                    <w:rPr>
                      <w:rFonts w:asciiTheme="minorHAnsi" w:hAnsiTheme="minorHAnsi" w:cstheme="minorHAnsi"/>
                      <w:sz w:val="16"/>
                      <w:szCs w:val="16"/>
                    </w:rPr>
                    <w:t>3 calderas de aluminio</w:t>
                  </w:r>
                </w:p>
                <w:p w:rsidR="007316F9" w:rsidRPr="009A750A" w:rsidRDefault="007316F9" w:rsidP="00617DBD">
                  <w:pPr>
                    <w:jc w:val="both"/>
                    <w:rPr>
                      <w:rFonts w:asciiTheme="minorHAnsi" w:hAnsiTheme="minorHAnsi" w:cstheme="minorHAnsi"/>
                      <w:b/>
                      <w:bCs/>
                      <w:sz w:val="16"/>
                      <w:szCs w:val="16"/>
                    </w:rPr>
                  </w:pPr>
                  <w:r w:rsidRPr="009A750A">
                    <w:rPr>
                      <w:rFonts w:asciiTheme="minorHAnsi" w:hAnsiTheme="minorHAnsi" w:cstheme="minorHAnsi"/>
                      <w:sz w:val="16"/>
                      <w:szCs w:val="16"/>
                    </w:rPr>
                    <w:t>2 tostadoras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3 sumidoras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3 exprimidores de cítricos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 xml:space="preserve">5 Ollas </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2 Ollas arroceras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2 Sartenes pequeños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 xml:space="preserve">2 Sartenes grandes </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2 basureros industriales</w:t>
                  </w: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3 Bandejas metálicas para transportar alimentos</w:t>
                  </w:r>
                </w:p>
              </w:tc>
            </w:tr>
          </w:tbl>
          <w:p w:rsidR="007316F9" w:rsidRPr="009A750A" w:rsidRDefault="007316F9" w:rsidP="006A779D">
            <w:pPr>
              <w:jc w:val="both"/>
              <w:rPr>
                <w:rFonts w:asciiTheme="minorHAnsi" w:hAnsiTheme="minorHAnsi" w:cstheme="minorHAnsi"/>
                <w:bCs/>
                <w:sz w:val="16"/>
                <w:szCs w:val="16"/>
                <w:lang w:val="es-BO"/>
              </w:rPr>
            </w:pPr>
          </w:p>
          <w:p w:rsidR="007316F9" w:rsidRPr="009A750A" w:rsidRDefault="007316F9" w:rsidP="00617DBD">
            <w:pPr>
              <w:numPr>
                <w:ilvl w:val="0"/>
                <w:numId w:val="43"/>
              </w:numPr>
              <w:jc w:val="both"/>
              <w:rPr>
                <w:rFonts w:asciiTheme="minorHAnsi" w:hAnsiTheme="minorHAnsi" w:cstheme="minorHAnsi"/>
                <w:b/>
                <w:bCs/>
                <w:sz w:val="16"/>
                <w:szCs w:val="16"/>
                <w:lang w:val="es-BO"/>
              </w:rPr>
            </w:pPr>
            <w:r w:rsidRPr="009A750A">
              <w:rPr>
                <w:rFonts w:asciiTheme="minorHAnsi" w:hAnsiTheme="minorHAnsi" w:cstheme="minorHAnsi"/>
                <w:bCs/>
                <w:sz w:val="16"/>
                <w:szCs w:val="16"/>
                <w:lang w:val="es-BO"/>
              </w:rPr>
              <w:t xml:space="preserve">12 unidades de mantelería para comedor (piso 11 y  eventos de capacitación e institucionales  - </w:t>
            </w:r>
            <w:r w:rsidRPr="009A750A">
              <w:rPr>
                <w:rFonts w:asciiTheme="minorHAnsi" w:hAnsiTheme="minorHAnsi" w:cstheme="minorHAnsi"/>
                <w:b/>
                <w:bCs/>
                <w:sz w:val="16"/>
                <w:szCs w:val="16"/>
                <w:lang w:val="es-BO"/>
              </w:rPr>
              <w:t>ítem 2</w:t>
            </w:r>
          </w:p>
        </w:tc>
        <w:tc>
          <w:tcPr>
            <w:tcW w:w="4334" w:type="dxa"/>
            <w:vAlign w:val="center"/>
          </w:tcPr>
          <w:p w:rsidR="007316F9" w:rsidRPr="009A750A" w:rsidRDefault="007316F9" w:rsidP="00617DBD">
            <w:pPr>
              <w:rPr>
                <w:rFonts w:asciiTheme="minorHAnsi" w:hAnsiTheme="minorHAnsi" w:cstheme="minorHAnsi"/>
                <w:b/>
                <w:sz w:val="16"/>
                <w:szCs w:val="16"/>
              </w:rPr>
            </w:pPr>
          </w:p>
        </w:tc>
      </w:tr>
      <w:tr w:rsidR="007316F9" w:rsidRPr="009A750A" w:rsidTr="006A779D">
        <w:trPr>
          <w:trHeight w:val="233"/>
          <w:jc w:val="center"/>
        </w:trPr>
        <w:tc>
          <w:tcPr>
            <w:tcW w:w="5372" w:type="dxa"/>
            <w:vAlign w:val="center"/>
          </w:tcPr>
          <w:p w:rsidR="007316F9" w:rsidRPr="009A750A" w:rsidRDefault="007316F9" w:rsidP="00617DBD">
            <w:pPr>
              <w:jc w:val="both"/>
              <w:outlineLvl w:val="0"/>
              <w:rPr>
                <w:rFonts w:asciiTheme="minorHAnsi" w:hAnsiTheme="minorHAnsi" w:cstheme="minorHAnsi"/>
                <w:b/>
                <w:bCs/>
                <w:sz w:val="16"/>
                <w:szCs w:val="16"/>
              </w:rPr>
            </w:pPr>
            <w:r w:rsidRPr="009A750A">
              <w:rPr>
                <w:rFonts w:asciiTheme="minorHAnsi" w:hAnsiTheme="minorHAnsi" w:cstheme="minorHAnsi"/>
                <w:b/>
                <w:bCs/>
                <w:sz w:val="16"/>
                <w:szCs w:val="16"/>
              </w:rPr>
              <w:lastRenderedPageBreak/>
              <w:t>PLAZO DEL SERVICIO PARA TODOS LOS ÍTEMS</w:t>
            </w:r>
          </w:p>
          <w:p w:rsidR="007316F9" w:rsidRPr="009A750A" w:rsidRDefault="007316F9" w:rsidP="00617DBD">
            <w:pPr>
              <w:jc w:val="both"/>
              <w:outlineLvl w:val="0"/>
              <w:rPr>
                <w:rFonts w:asciiTheme="minorHAnsi" w:hAnsiTheme="minorHAnsi" w:cstheme="minorHAnsi"/>
                <w:color w:val="000000"/>
                <w:sz w:val="16"/>
                <w:szCs w:val="16"/>
              </w:rPr>
            </w:pPr>
            <w:r w:rsidRPr="009A750A">
              <w:rPr>
                <w:rFonts w:asciiTheme="minorHAnsi" w:hAnsiTheme="minorHAnsi" w:cstheme="minorHAnsi"/>
                <w:color w:val="000000"/>
                <w:sz w:val="16"/>
                <w:szCs w:val="16"/>
              </w:rPr>
              <w:t>A partir de la emisión de la orden de inicio emitido por el/los fiscal(es) de servicio(s), hasta el 31 de diciembre de 2019.</w:t>
            </w:r>
          </w:p>
        </w:tc>
        <w:tc>
          <w:tcPr>
            <w:tcW w:w="4334" w:type="dxa"/>
            <w:vAlign w:val="center"/>
          </w:tcPr>
          <w:p w:rsidR="007316F9" w:rsidRPr="009A750A" w:rsidRDefault="007316F9" w:rsidP="00617DBD">
            <w:pPr>
              <w:rPr>
                <w:rFonts w:asciiTheme="minorHAnsi" w:hAnsiTheme="minorHAnsi" w:cstheme="minorHAnsi"/>
                <w:b/>
                <w:sz w:val="16"/>
                <w:szCs w:val="16"/>
              </w:rPr>
            </w:pPr>
          </w:p>
        </w:tc>
      </w:tr>
      <w:tr w:rsidR="007316F9" w:rsidRPr="009A750A" w:rsidTr="006A779D">
        <w:trPr>
          <w:trHeight w:val="215"/>
          <w:jc w:val="center"/>
        </w:trPr>
        <w:tc>
          <w:tcPr>
            <w:tcW w:w="5372" w:type="dxa"/>
            <w:vAlign w:val="center"/>
          </w:tcPr>
          <w:p w:rsidR="007316F9" w:rsidRPr="009A750A" w:rsidRDefault="007316F9" w:rsidP="00617DBD">
            <w:pPr>
              <w:autoSpaceDE w:val="0"/>
              <w:autoSpaceDN w:val="0"/>
              <w:adjustRightInd w:val="0"/>
              <w:jc w:val="both"/>
              <w:rPr>
                <w:rFonts w:asciiTheme="minorHAnsi" w:hAnsiTheme="minorHAnsi" w:cstheme="minorHAnsi"/>
                <w:b/>
                <w:bCs/>
                <w:sz w:val="16"/>
                <w:szCs w:val="16"/>
              </w:rPr>
            </w:pPr>
            <w:r w:rsidRPr="009A750A">
              <w:rPr>
                <w:rFonts w:asciiTheme="minorHAnsi" w:hAnsiTheme="minorHAnsi" w:cstheme="minorHAnsi"/>
                <w:b/>
                <w:bCs/>
                <w:sz w:val="16"/>
                <w:szCs w:val="16"/>
              </w:rPr>
              <w:t>EXPERIENCIA DEL PERSONAL</w:t>
            </w:r>
          </w:p>
          <w:p w:rsidR="007316F9" w:rsidRPr="009A750A" w:rsidRDefault="007316F9" w:rsidP="00617DBD">
            <w:pPr>
              <w:autoSpaceDE w:val="0"/>
              <w:autoSpaceDN w:val="0"/>
              <w:adjustRightInd w:val="0"/>
              <w:jc w:val="both"/>
              <w:rPr>
                <w:rFonts w:asciiTheme="minorHAnsi" w:hAnsiTheme="minorHAnsi" w:cstheme="minorHAnsi"/>
                <w:bCs/>
                <w:sz w:val="16"/>
                <w:szCs w:val="16"/>
              </w:rPr>
            </w:pPr>
          </w:p>
          <w:p w:rsidR="007316F9" w:rsidRPr="009A750A" w:rsidRDefault="007316F9" w:rsidP="00617DBD">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 xml:space="preserve">La empresa proponente podrá contratar el personal que estime conveniente a fin de brindar un servicio de calidad. </w:t>
            </w:r>
          </w:p>
          <w:p w:rsidR="007316F9" w:rsidRPr="009A750A" w:rsidRDefault="007316F9" w:rsidP="00617DBD">
            <w:pPr>
              <w:autoSpaceDE w:val="0"/>
              <w:autoSpaceDN w:val="0"/>
              <w:adjustRightInd w:val="0"/>
              <w:jc w:val="both"/>
              <w:rPr>
                <w:rFonts w:asciiTheme="minorHAnsi" w:hAnsiTheme="minorHAnsi" w:cstheme="minorHAnsi"/>
                <w:bCs/>
                <w:sz w:val="16"/>
                <w:szCs w:val="16"/>
              </w:rPr>
            </w:pPr>
          </w:p>
          <w:p w:rsidR="007316F9" w:rsidRPr="009A750A" w:rsidRDefault="007316F9" w:rsidP="00617DBD">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Sin embargo YPFB exige para el adecuado funcionamiento  del servicio mínimo del siguiente personal:</w:t>
            </w:r>
          </w:p>
          <w:p w:rsidR="007316F9" w:rsidRPr="009A750A" w:rsidRDefault="007316F9" w:rsidP="00617DBD">
            <w:pPr>
              <w:autoSpaceDE w:val="0"/>
              <w:autoSpaceDN w:val="0"/>
              <w:adjustRightInd w:val="0"/>
              <w:jc w:val="both"/>
              <w:rPr>
                <w:rFonts w:asciiTheme="minorHAnsi" w:hAnsiTheme="minorHAnsi" w:cstheme="minorHAnsi"/>
                <w:bCs/>
                <w:sz w:val="16"/>
                <w:szCs w:val="16"/>
              </w:rPr>
            </w:pPr>
          </w:p>
          <w:p w:rsidR="007316F9" w:rsidRDefault="007316F9" w:rsidP="00617DBD">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N° ITEM</w:t>
            </w:r>
            <w:r w:rsidR="006A779D">
              <w:rPr>
                <w:rFonts w:asciiTheme="minorHAnsi" w:hAnsiTheme="minorHAnsi" w:cstheme="minorHAnsi"/>
                <w:bCs/>
                <w:sz w:val="16"/>
                <w:szCs w:val="16"/>
              </w:rPr>
              <w:t xml:space="preserve"> 2: </w:t>
            </w:r>
            <w:r w:rsidRPr="009A750A">
              <w:rPr>
                <w:rFonts w:asciiTheme="minorHAnsi" w:hAnsiTheme="minorHAnsi" w:cstheme="minorHAnsi"/>
                <w:bCs/>
                <w:sz w:val="16"/>
                <w:szCs w:val="16"/>
              </w:rPr>
              <w:tab/>
              <w:t>RECURSOS HUMANOS</w:t>
            </w:r>
          </w:p>
          <w:p w:rsidR="006A779D" w:rsidRPr="009A750A" w:rsidRDefault="006A779D" w:rsidP="00617DBD">
            <w:pPr>
              <w:autoSpaceDE w:val="0"/>
              <w:autoSpaceDN w:val="0"/>
              <w:adjustRightInd w:val="0"/>
              <w:jc w:val="both"/>
              <w:rPr>
                <w:rFonts w:asciiTheme="minorHAnsi" w:hAnsiTheme="minorHAnsi" w:cstheme="minorHAnsi"/>
                <w:bCs/>
                <w:sz w:val="16"/>
                <w:szCs w:val="16"/>
              </w:rPr>
            </w:pPr>
          </w:p>
          <w:p w:rsidR="007316F9" w:rsidRPr="009A750A" w:rsidRDefault="007316F9" w:rsidP="00C26C95">
            <w:pPr>
              <w:autoSpaceDE w:val="0"/>
              <w:autoSpaceDN w:val="0"/>
              <w:adjustRightInd w:val="0"/>
              <w:ind w:left="383" w:right="114" w:hanging="383"/>
              <w:jc w:val="both"/>
              <w:rPr>
                <w:rFonts w:asciiTheme="minorHAnsi" w:hAnsiTheme="minorHAnsi" w:cstheme="minorHAnsi"/>
                <w:bCs/>
                <w:sz w:val="16"/>
                <w:szCs w:val="16"/>
              </w:rPr>
            </w:pPr>
            <w:r w:rsidRPr="009A750A">
              <w:rPr>
                <w:rFonts w:asciiTheme="minorHAnsi" w:hAnsiTheme="minorHAnsi" w:cstheme="minorHAnsi"/>
                <w:bCs/>
                <w:sz w:val="16"/>
                <w:szCs w:val="16"/>
              </w:rPr>
              <w:t>•</w:t>
            </w:r>
            <w:r w:rsidRPr="009A750A">
              <w:rPr>
                <w:rFonts w:asciiTheme="minorHAnsi" w:hAnsiTheme="minorHAnsi" w:cstheme="minorHAnsi"/>
                <w:bCs/>
                <w:sz w:val="16"/>
                <w:szCs w:val="16"/>
              </w:rPr>
              <w:tab/>
              <w:t xml:space="preserve">1 Cocinero(a) con experiencia  especifica superior a  2 años  en servicios similares. </w:t>
            </w:r>
          </w:p>
          <w:p w:rsidR="007316F9" w:rsidRPr="009A750A" w:rsidRDefault="007316F9" w:rsidP="00C26C95">
            <w:pPr>
              <w:autoSpaceDE w:val="0"/>
              <w:autoSpaceDN w:val="0"/>
              <w:adjustRightInd w:val="0"/>
              <w:ind w:left="383" w:right="114" w:hanging="383"/>
              <w:jc w:val="both"/>
              <w:rPr>
                <w:rFonts w:asciiTheme="minorHAnsi" w:hAnsiTheme="minorHAnsi" w:cstheme="minorHAnsi"/>
                <w:bCs/>
                <w:sz w:val="16"/>
                <w:szCs w:val="16"/>
              </w:rPr>
            </w:pPr>
            <w:r w:rsidRPr="009A750A">
              <w:rPr>
                <w:rFonts w:asciiTheme="minorHAnsi" w:hAnsiTheme="minorHAnsi" w:cstheme="minorHAnsi"/>
                <w:bCs/>
                <w:sz w:val="16"/>
                <w:szCs w:val="16"/>
              </w:rPr>
              <w:t>•</w:t>
            </w:r>
            <w:r w:rsidRPr="009A750A">
              <w:rPr>
                <w:rFonts w:asciiTheme="minorHAnsi" w:hAnsiTheme="minorHAnsi" w:cstheme="minorHAnsi"/>
                <w:bCs/>
                <w:sz w:val="16"/>
                <w:szCs w:val="16"/>
              </w:rPr>
              <w:tab/>
              <w:t>5 Meseros(as) o garzones con experiencia mínima de 6 meses en trabajos similares</w:t>
            </w:r>
          </w:p>
          <w:p w:rsidR="007316F9" w:rsidRPr="009A750A" w:rsidRDefault="007316F9" w:rsidP="00C26C95">
            <w:pPr>
              <w:autoSpaceDE w:val="0"/>
              <w:autoSpaceDN w:val="0"/>
              <w:adjustRightInd w:val="0"/>
              <w:ind w:right="114"/>
              <w:jc w:val="both"/>
              <w:rPr>
                <w:rFonts w:asciiTheme="minorHAnsi" w:hAnsiTheme="minorHAnsi" w:cstheme="minorHAnsi"/>
                <w:bCs/>
                <w:sz w:val="16"/>
                <w:szCs w:val="16"/>
              </w:rPr>
            </w:pPr>
          </w:p>
          <w:p w:rsidR="007316F9" w:rsidRPr="009A750A" w:rsidRDefault="007316F9" w:rsidP="00617DBD">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Servicios Similares: se refiere a servicios en atención de comedor, cafetería, té, catering.</w:t>
            </w:r>
          </w:p>
          <w:p w:rsidR="007316F9" w:rsidRPr="009A750A" w:rsidRDefault="007316F9" w:rsidP="00617DBD">
            <w:pPr>
              <w:autoSpaceDE w:val="0"/>
              <w:autoSpaceDN w:val="0"/>
              <w:adjustRightInd w:val="0"/>
              <w:jc w:val="both"/>
              <w:rPr>
                <w:rFonts w:asciiTheme="minorHAnsi" w:hAnsiTheme="minorHAnsi" w:cstheme="minorHAnsi"/>
                <w:bCs/>
                <w:sz w:val="16"/>
                <w:szCs w:val="16"/>
              </w:rPr>
            </w:pPr>
            <w:r w:rsidRPr="009A750A">
              <w:rPr>
                <w:rFonts w:asciiTheme="minorHAnsi" w:hAnsiTheme="minorHAnsi" w:cstheme="minorHAnsi"/>
                <w:bCs/>
                <w:sz w:val="16"/>
                <w:szCs w:val="16"/>
              </w:rPr>
              <w:t xml:space="preserve">  </w:t>
            </w:r>
          </w:p>
          <w:p w:rsidR="007316F9" w:rsidRPr="009A750A" w:rsidRDefault="007316F9" w:rsidP="00C26C95">
            <w:pPr>
              <w:autoSpaceDE w:val="0"/>
              <w:autoSpaceDN w:val="0"/>
              <w:adjustRightInd w:val="0"/>
              <w:ind w:right="114"/>
              <w:jc w:val="both"/>
              <w:rPr>
                <w:rFonts w:asciiTheme="minorHAnsi" w:hAnsiTheme="minorHAnsi" w:cstheme="minorHAnsi"/>
                <w:bCs/>
                <w:sz w:val="16"/>
                <w:szCs w:val="16"/>
              </w:rPr>
            </w:pPr>
            <w:r w:rsidRPr="009A750A">
              <w:rPr>
                <w:rFonts w:asciiTheme="minorHAnsi" w:hAnsiTheme="minorHAnsi" w:cstheme="minorHAnsi"/>
                <w:bCs/>
                <w:sz w:val="16"/>
                <w:szCs w:val="16"/>
              </w:rPr>
              <w:t xml:space="preserve">En todos los casos para la presentación de ofertas se deberá presentar la fotocopia simple del documento de identidad del personal propuesto. Además </w:t>
            </w:r>
            <w:r w:rsidRPr="009A750A">
              <w:rPr>
                <w:rFonts w:asciiTheme="minorHAnsi" w:hAnsiTheme="minorHAnsi" w:cstheme="minorHAnsi"/>
                <w:bCs/>
                <w:sz w:val="16"/>
                <w:szCs w:val="16"/>
              </w:rPr>
              <w:lastRenderedPageBreak/>
              <w:t>que, deberá respaldar la experiencia solicitada con Fotocopias Simples de Certificados de trabajo que indiquen fecha de inicio y culminación.</w:t>
            </w:r>
          </w:p>
          <w:p w:rsidR="007316F9" w:rsidRPr="009A750A" w:rsidRDefault="007316F9" w:rsidP="00C26C95">
            <w:pPr>
              <w:autoSpaceDE w:val="0"/>
              <w:autoSpaceDN w:val="0"/>
              <w:adjustRightInd w:val="0"/>
              <w:ind w:right="114"/>
              <w:jc w:val="both"/>
              <w:rPr>
                <w:rFonts w:asciiTheme="minorHAnsi" w:hAnsiTheme="minorHAnsi" w:cstheme="minorHAnsi"/>
                <w:bCs/>
                <w:sz w:val="16"/>
                <w:szCs w:val="16"/>
              </w:rPr>
            </w:pPr>
          </w:p>
          <w:p w:rsidR="007316F9" w:rsidRPr="009A750A" w:rsidRDefault="007316F9" w:rsidP="00C26C95">
            <w:pPr>
              <w:autoSpaceDE w:val="0"/>
              <w:autoSpaceDN w:val="0"/>
              <w:adjustRightInd w:val="0"/>
              <w:ind w:right="114"/>
              <w:jc w:val="both"/>
              <w:rPr>
                <w:rFonts w:asciiTheme="minorHAnsi" w:hAnsiTheme="minorHAnsi" w:cstheme="minorHAnsi"/>
                <w:bCs/>
                <w:sz w:val="16"/>
                <w:szCs w:val="16"/>
              </w:rPr>
            </w:pPr>
            <w:r w:rsidRPr="009A750A">
              <w:rPr>
                <w:rFonts w:asciiTheme="minorHAnsi" w:hAnsiTheme="minorHAnsi" w:cstheme="minorHAnsi"/>
                <w:bCs/>
                <w:sz w:val="16"/>
                <w:szCs w:val="16"/>
              </w:rPr>
              <w:t>Antes de la suscripción del contrato, la empresa adjudicada deberá presentar documentos originales o fotocopias legalizadas para fines de verificación.</w:t>
            </w:r>
          </w:p>
          <w:p w:rsidR="007316F9" w:rsidRPr="009A750A" w:rsidRDefault="007316F9" w:rsidP="00C26C95">
            <w:pPr>
              <w:autoSpaceDE w:val="0"/>
              <w:autoSpaceDN w:val="0"/>
              <w:adjustRightInd w:val="0"/>
              <w:ind w:right="114"/>
              <w:jc w:val="both"/>
              <w:rPr>
                <w:rFonts w:asciiTheme="minorHAnsi" w:hAnsiTheme="minorHAnsi" w:cstheme="minorHAnsi"/>
                <w:bCs/>
                <w:sz w:val="16"/>
                <w:szCs w:val="16"/>
              </w:rPr>
            </w:pPr>
          </w:p>
          <w:p w:rsidR="007316F9" w:rsidRPr="009A750A" w:rsidRDefault="007316F9" w:rsidP="00C26C95">
            <w:pPr>
              <w:autoSpaceDE w:val="0"/>
              <w:autoSpaceDN w:val="0"/>
              <w:adjustRightInd w:val="0"/>
              <w:ind w:right="114"/>
              <w:jc w:val="both"/>
              <w:rPr>
                <w:rFonts w:asciiTheme="minorHAnsi" w:hAnsiTheme="minorHAnsi" w:cstheme="minorHAnsi"/>
                <w:bCs/>
                <w:sz w:val="16"/>
                <w:szCs w:val="16"/>
              </w:rPr>
            </w:pPr>
            <w:r w:rsidRPr="009A750A">
              <w:rPr>
                <w:rFonts w:asciiTheme="minorHAnsi" w:hAnsiTheme="minorHAnsi" w:cstheme="minorHAnsi"/>
                <w:bCs/>
                <w:sz w:val="16"/>
                <w:szCs w:val="16"/>
              </w:rPr>
              <w:t xml:space="preserve">Todo el personal de la empresa contratada sin excepciones deberá contar con Carnet Sanitario vigente a tiempo de su incorporación al Servicio de Atención de Refrigerio y Cafetería, la renovación del mencionado documento es obligatoria y no se permitirá el desarrollo de ninguna actividad dentro del servicio a aquellos empleados que no posean el mencionado documento. </w:t>
            </w:r>
          </w:p>
          <w:p w:rsidR="007316F9" w:rsidRPr="009A750A" w:rsidRDefault="007316F9" w:rsidP="00C26C95">
            <w:pPr>
              <w:autoSpaceDE w:val="0"/>
              <w:autoSpaceDN w:val="0"/>
              <w:adjustRightInd w:val="0"/>
              <w:ind w:right="114"/>
              <w:jc w:val="both"/>
              <w:rPr>
                <w:rFonts w:asciiTheme="minorHAnsi" w:hAnsiTheme="minorHAnsi" w:cstheme="minorHAnsi"/>
                <w:bCs/>
                <w:sz w:val="16"/>
                <w:szCs w:val="16"/>
              </w:rPr>
            </w:pPr>
          </w:p>
          <w:p w:rsidR="007316F9" w:rsidRPr="009A750A" w:rsidRDefault="007316F9" w:rsidP="00C26C95">
            <w:pPr>
              <w:autoSpaceDE w:val="0"/>
              <w:autoSpaceDN w:val="0"/>
              <w:adjustRightInd w:val="0"/>
              <w:ind w:right="114"/>
              <w:jc w:val="both"/>
              <w:rPr>
                <w:rFonts w:asciiTheme="minorHAnsi" w:hAnsiTheme="minorHAnsi" w:cstheme="minorHAnsi"/>
                <w:bCs/>
                <w:sz w:val="16"/>
                <w:szCs w:val="16"/>
              </w:rPr>
            </w:pPr>
            <w:r w:rsidRPr="009A750A">
              <w:rPr>
                <w:rFonts w:asciiTheme="minorHAnsi" w:hAnsiTheme="minorHAnsi" w:cstheme="minorHAnsi"/>
                <w:bCs/>
                <w:sz w:val="16"/>
                <w:szCs w:val="16"/>
              </w:rPr>
              <w:t>Para la firma de contrato, todo el personal propuesto deberá contar con el respectivo certificado de antecedentes emitido por la</w:t>
            </w:r>
            <w:r w:rsidRPr="009A750A">
              <w:rPr>
                <w:rFonts w:asciiTheme="minorHAnsi" w:hAnsiTheme="minorHAnsi" w:cstheme="minorHAnsi"/>
                <w:b/>
                <w:bCs/>
                <w:sz w:val="16"/>
                <w:szCs w:val="16"/>
              </w:rPr>
              <w:t xml:space="preserve"> </w:t>
            </w:r>
            <w:r w:rsidRPr="009A750A">
              <w:rPr>
                <w:rFonts w:asciiTheme="minorHAnsi" w:hAnsiTheme="minorHAnsi" w:cstheme="minorHAnsi"/>
                <w:bCs/>
                <w:sz w:val="16"/>
                <w:szCs w:val="16"/>
              </w:rPr>
              <w:t>Fuerza Especial de Lucha Contra el Crimen (FELCC).</w:t>
            </w:r>
          </w:p>
          <w:p w:rsidR="007316F9" w:rsidRPr="009A750A" w:rsidRDefault="007316F9" w:rsidP="00617DBD">
            <w:pPr>
              <w:autoSpaceDE w:val="0"/>
              <w:autoSpaceDN w:val="0"/>
              <w:adjustRightInd w:val="0"/>
              <w:jc w:val="both"/>
              <w:rPr>
                <w:rFonts w:asciiTheme="minorHAnsi" w:hAnsiTheme="minorHAnsi" w:cstheme="minorHAnsi"/>
                <w:color w:val="000000"/>
                <w:sz w:val="16"/>
                <w:szCs w:val="16"/>
              </w:rPr>
            </w:pPr>
          </w:p>
        </w:tc>
        <w:tc>
          <w:tcPr>
            <w:tcW w:w="4334" w:type="dxa"/>
            <w:vAlign w:val="center"/>
          </w:tcPr>
          <w:p w:rsidR="007316F9" w:rsidRPr="009A750A" w:rsidRDefault="007316F9" w:rsidP="00617DBD">
            <w:pPr>
              <w:rPr>
                <w:rFonts w:asciiTheme="minorHAnsi" w:hAnsiTheme="minorHAnsi" w:cstheme="minorHAnsi"/>
                <w:b/>
                <w:sz w:val="16"/>
                <w:szCs w:val="16"/>
              </w:rPr>
            </w:pPr>
          </w:p>
        </w:tc>
      </w:tr>
      <w:tr w:rsidR="007316F9" w:rsidRPr="009A750A" w:rsidTr="006A779D">
        <w:trPr>
          <w:trHeight w:val="4503"/>
          <w:jc w:val="center"/>
        </w:trPr>
        <w:tc>
          <w:tcPr>
            <w:tcW w:w="5372" w:type="dxa"/>
            <w:vAlign w:val="center"/>
          </w:tcPr>
          <w:p w:rsidR="007316F9" w:rsidRPr="009A750A" w:rsidRDefault="007316F9" w:rsidP="00617DBD">
            <w:pPr>
              <w:jc w:val="both"/>
              <w:rPr>
                <w:rFonts w:asciiTheme="minorHAnsi" w:hAnsiTheme="minorHAnsi" w:cstheme="minorHAnsi"/>
                <w:b/>
                <w:bCs/>
                <w:sz w:val="16"/>
                <w:szCs w:val="16"/>
              </w:rPr>
            </w:pPr>
            <w:r w:rsidRPr="009A750A">
              <w:rPr>
                <w:rFonts w:asciiTheme="minorHAnsi" w:hAnsiTheme="minorHAnsi" w:cstheme="minorHAnsi"/>
                <w:b/>
                <w:bCs/>
                <w:sz w:val="16"/>
                <w:szCs w:val="16"/>
              </w:rPr>
              <w:lastRenderedPageBreak/>
              <w:t>EXPERIENCIA DEL PROVEEDOR DEL SERVICIO</w:t>
            </w:r>
          </w:p>
          <w:p w:rsidR="007316F9" w:rsidRPr="009A750A" w:rsidRDefault="007316F9" w:rsidP="00617DBD">
            <w:pPr>
              <w:jc w:val="both"/>
              <w:rPr>
                <w:rFonts w:asciiTheme="minorHAnsi" w:hAnsiTheme="minorHAnsi" w:cstheme="minorHAnsi"/>
                <w:b/>
                <w:bCs/>
                <w:sz w:val="16"/>
                <w:szCs w:val="16"/>
              </w:rPr>
            </w:pPr>
          </w:p>
          <w:tbl>
            <w:tblPr>
              <w:tblW w:w="5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1"/>
              <w:gridCol w:w="1461"/>
              <w:gridCol w:w="3118"/>
            </w:tblGrid>
            <w:tr w:rsidR="007316F9" w:rsidRPr="009A750A" w:rsidTr="00617DBD">
              <w:trPr>
                <w:trHeight w:val="245"/>
              </w:trPr>
              <w:tc>
                <w:tcPr>
                  <w:tcW w:w="661" w:type="dxa"/>
                  <w:vMerge w:val="restart"/>
                  <w:shd w:val="pct12" w:color="auto" w:fill="auto"/>
                  <w:vAlign w:val="center"/>
                </w:tcPr>
                <w:p w:rsidR="007316F9" w:rsidRPr="009A750A" w:rsidRDefault="007316F9" w:rsidP="00617DBD">
                  <w:pPr>
                    <w:jc w:val="center"/>
                    <w:rPr>
                      <w:rFonts w:asciiTheme="minorHAnsi" w:hAnsiTheme="minorHAnsi" w:cstheme="minorHAnsi"/>
                      <w:b/>
                      <w:sz w:val="16"/>
                      <w:szCs w:val="16"/>
                    </w:rPr>
                  </w:pPr>
                  <w:r w:rsidRPr="009A750A">
                    <w:rPr>
                      <w:rFonts w:asciiTheme="minorHAnsi" w:hAnsiTheme="minorHAnsi" w:cstheme="minorHAnsi"/>
                      <w:b/>
                      <w:sz w:val="16"/>
                      <w:szCs w:val="16"/>
                    </w:rPr>
                    <w:t>N° ITEM</w:t>
                  </w:r>
                </w:p>
              </w:tc>
              <w:tc>
                <w:tcPr>
                  <w:tcW w:w="1461" w:type="dxa"/>
                  <w:vMerge w:val="restart"/>
                  <w:shd w:val="pct12" w:color="auto" w:fill="auto"/>
                  <w:vAlign w:val="center"/>
                </w:tcPr>
                <w:p w:rsidR="007316F9" w:rsidRPr="009A750A" w:rsidRDefault="007316F9" w:rsidP="00617DBD">
                  <w:pPr>
                    <w:jc w:val="center"/>
                    <w:rPr>
                      <w:rFonts w:asciiTheme="minorHAnsi" w:hAnsiTheme="minorHAnsi" w:cstheme="minorHAnsi"/>
                      <w:b/>
                      <w:sz w:val="16"/>
                      <w:szCs w:val="16"/>
                    </w:rPr>
                  </w:pPr>
                  <w:r w:rsidRPr="009A750A">
                    <w:rPr>
                      <w:rFonts w:asciiTheme="minorHAnsi" w:hAnsiTheme="minorHAnsi" w:cstheme="minorHAnsi"/>
                      <w:b/>
                      <w:sz w:val="16"/>
                      <w:szCs w:val="16"/>
                    </w:rPr>
                    <w:t>LUGAR DE PRESTACION</w:t>
                  </w:r>
                </w:p>
              </w:tc>
              <w:tc>
                <w:tcPr>
                  <w:tcW w:w="3118" w:type="dxa"/>
                  <w:vMerge w:val="restart"/>
                  <w:shd w:val="pct12" w:color="auto" w:fill="auto"/>
                  <w:vAlign w:val="center"/>
                </w:tcPr>
                <w:p w:rsidR="007316F9" w:rsidRPr="009A750A" w:rsidRDefault="007316F9" w:rsidP="00617DBD">
                  <w:pPr>
                    <w:jc w:val="center"/>
                    <w:rPr>
                      <w:rFonts w:asciiTheme="minorHAnsi" w:hAnsiTheme="minorHAnsi" w:cstheme="minorHAnsi"/>
                      <w:b/>
                      <w:sz w:val="16"/>
                      <w:szCs w:val="16"/>
                    </w:rPr>
                  </w:pPr>
                  <w:r w:rsidRPr="009A750A">
                    <w:rPr>
                      <w:rFonts w:asciiTheme="minorHAnsi" w:hAnsiTheme="minorHAnsi" w:cstheme="minorHAnsi"/>
                      <w:b/>
                      <w:sz w:val="16"/>
                      <w:szCs w:val="16"/>
                    </w:rPr>
                    <w:t>EXPERIENCIA DEL PROPONENTE</w:t>
                  </w:r>
                </w:p>
              </w:tc>
            </w:tr>
            <w:tr w:rsidR="007316F9" w:rsidRPr="009A750A" w:rsidTr="00617DBD">
              <w:trPr>
                <w:trHeight w:val="245"/>
              </w:trPr>
              <w:tc>
                <w:tcPr>
                  <w:tcW w:w="661" w:type="dxa"/>
                  <w:vMerge/>
                  <w:shd w:val="pct12" w:color="auto" w:fill="auto"/>
                  <w:vAlign w:val="center"/>
                </w:tcPr>
                <w:p w:rsidR="007316F9" w:rsidRPr="009A750A" w:rsidRDefault="007316F9" w:rsidP="00617DBD">
                  <w:pPr>
                    <w:jc w:val="center"/>
                    <w:rPr>
                      <w:rFonts w:asciiTheme="minorHAnsi" w:hAnsiTheme="minorHAnsi" w:cstheme="minorHAnsi"/>
                      <w:b/>
                      <w:sz w:val="16"/>
                      <w:szCs w:val="16"/>
                    </w:rPr>
                  </w:pPr>
                </w:p>
              </w:tc>
              <w:tc>
                <w:tcPr>
                  <w:tcW w:w="1461" w:type="dxa"/>
                  <w:vMerge/>
                  <w:shd w:val="pct12" w:color="auto" w:fill="auto"/>
                  <w:vAlign w:val="center"/>
                </w:tcPr>
                <w:p w:rsidR="007316F9" w:rsidRPr="009A750A" w:rsidRDefault="007316F9" w:rsidP="00617DBD">
                  <w:pPr>
                    <w:jc w:val="center"/>
                    <w:rPr>
                      <w:rFonts w:asciiTheme="minorHAnsi" w:hAnsiTheme="minorHAnsi" w:cstheme="minorHAnsi"/>
                      <w:b/>
                      <w:sz w:val="16"/>
                      <w:szCs w:val="16"/>
                    </w:rPr>
                  </w:pPr>
                </w:p>
              </w:tc>
              <w:tc>
                <w:tcPr>
                  <w:tcW w:w="3118" w:type="dxa"/>
                  <w:vMerge/>
                  <w:shd w:val="pct12" w:color="auto" w:fill="auto"/>
                </w:tcPr>
                <w:p w:rsidR="007316F9" w:rsidRPr="009A750A" w:rsidRDefault="007316F9" w:rsidP="00617DBD">
                  <w:pPr>
                    <w:jc w:val="center"/>
                    <w:rPr>
                      <w:rFonts w:asciiTheme="minorHAnsi" w:hAnsiTheme="minorHAnsi" w:cstheme="minorHAnsi"/>
                      <w:b/>
                      <w:sz w:val="16"/>
                      <w:szCs w:val="16"/>
                    </w:rPr>
                  </w:pPr>
                </w:p>
              </w:tc>
            </w:tr>
            <w:tr w:rsidR="007316F9" w:rsidRPr="009A750A" w:rsidTr="00617DBD">
              <w:trPr>
                <w:trHeight w:val="180"/>
              </w:trPr>
              <w:tc>
                <w:tcPr>
                  <w:tcW w:w="661" w:type="dxa"/>
                  <w:vAlign w:val="center"/>
                </w:tcPr>
                <w:p w:rsidR="007316F9" w:rsidRPr="009A750A" w:rsidRDefault="007316F9" w:rsidP="00617DBD">
                  <w:pPr>
                    <w:jc w:val="center"/>
                    <w:rPr>
                      <w:rFonts w:asciiTheme="minorHAnsi" w:hAnsiTheme="minorHAnsi" w:cstheme="minorHAnsi"/>
                      <w:b/>
                      <w:sz w:val="16"/>
                      <w:szCs w:val="16"/>
                    </w:rPr>
                  </w:pPr>
                  <w:r w:rsidRPr="009A750A">
                    <w:rPr>
                      <w:rFonts w:asciiTheme="minorHAnsi" w:hAnsiTheme="minorHAnsi" w:cstheme="minorHAnsi"/>
                      <w:b/>
                      <w:sz w:val="16"/>
                      <w:szCs w:val="16"/>
                    </w:rPr>
                    <w:t>2</w:t>
                  </w:r>
                </w:p>
              </w:tc>
              <w:tc>
                <w:tcPr>
                  <w:tcW w:w="1461" w:type="dxa"/>
                  <w:vAlign w:val="center"/>
                </w:tcPr>
                <w:p w:rsidR="007316F9" w:rsidRPr="009A750A" w:rsidRDefault="007316F9" w:rsidP="00617DBD">
                  <w:pPr>
                    <w:jc w:val="center"/>
                    <w:rPr>
                      <w:rFonts w:asciiTheme="minorHAnsi" w:hAnsiTheme="minorHAnsi" w:cstheme="minorHAnsi"/>
                      <w:sz w:val="16"/>
                      <w:szCs w:val="16"/>
                    </w:rPr>
                  </w:pPr>
                  <w:r w:rsidRPr="009A750A">
                    <w:rPr>
                      <w:rFonts w:asciiTheme="minorHAnsi" w:hAnsiTheme="minorHAnsi" w:cstheme="minorHAnsi"/>
                      <w:sz w:val="16"/>
                      <w:szCs w:val="16"/>
                    </w:rPr>
                    <w:t>Edificio Corporativo de YPFB.</w:t>
                  </w:r>
                </w:p>
                <w:p w:rsidR="007316F9" w:rsidRPr="009A750A" w:rsidRDefault="007316F9" w:rsidP="00617DBD">
                  <w:pPr>
                    <w:jc w:val="center"/>
                    <w:rPr>
                      <w:rFonts w:asciiTheme="minorHAnsi" w:hAnsiTheme="minorHAnsi" w:cstheme="minorHAnsi"/>
                      <w:sz w:val="16"/>
                      <w:szCs w:val="16"/>
                    </w:rPr>
                  </w:pPr>
                  <w:r w:rsidRPr="009A750A">
                    <w:rPr>
                      <w:rFonts w:asciiTheme="minorHAnsi" w:hAnsiTheme="minorHAnsi" w:cstheme="minorHAnsi"/>
                      <w:sz w:val="16"/>
                      <w:szCs w:val="16"/>
                    </w:rPr>
                    <w:t>Edificio Central de YPFB</w:t>
                  </w:r>
                </w:p>
              </w:tc>
              <w:tc>
                <w:tcPr>
                  <w:tcW w:w="3118" w:type="dxa"/>
                  <w:vAlign w:val="center"/>
                </w:tcPr>
                <w:p w:rsidR="007316F9" w:rsidRPr="009A750A" w:rsidRDefault="007316F9" w:rsidP="00617DBD">
                  <w:pPr>
                    <w:pStyle w:val="Prrafodelista"/>
                    <w:ind w:left="0"/>
                    <w:jc w:val="both"/>
                    <w:rPr>
                      <w:rFonts w:asciiTheme="minorHAnsi" w:hAnsiTheme="minorHAnsi" w:cstheme="minorHAnsi"/>
                      <w:b/>
                      <w:sz w:val="16"/>
                      <w:szCs w:val="16"/>
                      <w:u w:val="single"/>
                    </w:rPr>
                  </w:pPr>
                  <w:r w:rsidRPr="009A750A">
                    <w:rPr>
                      <w:rFonts w:asciiTheme="minorHAnsi" w:hAnsiTheme="minorHAnsi" w:cstheme="minorHAnsi"/>
                      <w:b/>
                      <w:sz w:val="16"/>
                      <w:szCs w:val="16"/>
                      <w:u w:val="single"/>
                    </w:rPr>
                    <w:t>EXPERIENCIA ESPECÍFICA</w:t>
                  </w:r>
                </w:p>
                <w:p w:rsidR="007316F9" w:rsidRPr="009A750A" w:rsidRDefault="007316F9" w:rsidP="00617DBD">
                  <w:pPr>
                    <w:pStyle w:val="Prrafodelista"/>
                    <w:ind w:left="0"/>
                    <w:jc w:val="both"/>
                    <w:rPr>
                      <w:rFonts w:asciiTheme="minorHAnsi" w:hAnsiTheme="minorHAnsi" w:cstheme="minorHAnsi"/>
                      <w:sz w:val="16"/>
                      <w:szCs w:val="16"/>
                    </w:rPr>
                  </w:pPr>
                  <w:r w:rsidRPr="009A750A">
                    <w:rPr>
                      <w:rFonts w:asciiTheme="minorHAnsi" w:hAnsiTheme="minorHAnsi" w:cstheme="minorHAnsi"/>
                      <w:sz w:val="16"/>
                      <w:szCs w:val="16"/>
                    </w:rPr>
                    <w:t>Acreditar una experiencia específica en atención en servicios similares (atención de catering o servicio de refrigerio y cafetería) mínimamente dos (2) contratos, debiendo adjuntar, junto a la propuesta, copias simples de: Certificados de trabajo o actas de cumplimiento de Contrato o contratos más sus respectivas facturas o informe de conformidad u otro documento que demuestre haber concluido y realizado el servicio.</w:t>
                  </w:r>
                </w:p>
                <w:p w:rsidR="007316F9" w:rsidRPr="009A750A" w:rsidRDefault="007316F9" w:rsidP="00617DBD">
                  <w:pPr>
                    <w:pStyle w:val="Prrafodelista"/>
                    <w:ind w:left="0"/>
                    <w:jc w:val="both"/>
                    <w:rPr>
                      <w:rFonts w:asciiTheme="minorHAnsi" w:hAnsiTheme="minorHAnsi" w:cstheme="minorHAnsi"/>
                      <w:sz w:val="16"/>
                      <w:szCs w:val="16"/>
                    </w:rPr>
                  </w:pPr>
                </w:p>
                <w:p w:rsidR="007316F9" w:rsidRPr="009A750A" w:rsidRDefault="007316F9" w:rsidP="00617DBD">
                  <w:pPr>
                    <w:jc w:val="both"/>
                    <w:rPr>
                      <w:rFonts w:asciiTheme="minorHAnsi" w:hAnsiTheme="minorHAnsi" w:cstheme="minorHAnsi"/>
                      <w:sz w:val="16"/>
                      <w:szCs w:val="16"/>
                    </w:rPr>
                  </w:pPr>
                  <w:r w:rsidRPr="009A750A">
                    <w:rPr>
                      <w:rFonts w:asciiTheme="minorHAnsi" w:hAnsiTheme="minorHAnsi" w:cstheme="minorHAnsi"/>
                      <w:sz w:val="16"/>
                      <w:szCs w:val="16"/>
                    </w:rPr>
                    <w:t>Antes de la suscripción del contrato, la empresa adjudicada deberá presentar documentos originales o fotocopias legalizadas para fines de verificación.</w:t>
                  </w:r>
                </w:p>
              </w:tc>
            </w:tr>
          </w:tbl>
          <w:p w:rsidR="007316F9" w:rsidRPr="009A750A" w:rsidRDefault="007316F9" w:rsidP="00617DBD">
            <w:pPr>
              <w:jc w:val="both"/>
              <w:rPr>
                <w:rFonts w:asciiTheme="minorHAnsi" w:hAnsiTheme="minorHAnsi" w:cstheme="minorHAnsi"/>
                <w:b/>
                <w:sz w:val="16"/>
                <w:szCs w:val="16"/>
              </w:rPr>
            </w:pPr>
          </w:p>
        </w:tc>
        <w:tc>
          <w:tcPr>
            <w:tcW w:w="4334" w:type="dxa"/>
            <w:vAlign w:val="center"/>
          </w:tcPr>
          <w:p w:rsidR="007316F9" w:rsidRPr="009A750A" w:rsidRDefault="007316F9" w:rsidP="00617DBD">
            <w:pPr>
              <w:rPr>
                <w:rFonts w:asciiTheme="minorHAnsi" w:hAnsiTheme="minorHAnsi" w:cstheme="minorHAnsi"/>
                <w:b/>
                <w:sz w:val="16"/>
                <w:szCs w:val="16"/>
              </w:rPr>
            </w:pPr>
          </w:p>
        </w:tc>
      </w:tr>
    </w:tbl>
    <w:p w:rsidR="007316F9" w:rsidRDefault="007316F9"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E75F19" w:rsidRDefault="00E75F19" w:rsidP="00E75F19">
      <w:pPr>
        <w:jc w:val="center"/>
        <w:rPr>
          <w:rFonts w:ascii="Verdana" w:hAnsi="Verdana" w:cs="Calibri"/>
          <w:b/>
          <w:bCs/>
          <w:i/>
          <w:iCs/>
          <w:sz w:val="18"/>
          <w:szCs w:val="18"/>
          <w:lang w:val="es-BO"/>
        </w:rPr>
      </w:pPr>
    </w:p>
    <w:p w:rsidR="00C41B2C" w:rsidRDefault="00C41B2C" w:rsidP="00E75F19">
      <w:pPr>
        <w:jc w:val="center"/>
        <w:rPr>
          <w:rFonts w:ascii="Verdana" w:hAnsi="Verdana" w:cs="Calibri"/>
          <w:b/>
          <w:bCs/>
          <w:i/>
          <w:iCs/>
          <w:sz w:val="18"/>
          <w:szCs w:val="18"/>
          <w:lang w:val="es-BO"/>
        </w:rPr>
      </w:pPr>
    </w:p>
    <w:p w:rsidR="00C41B2C" w:rsidRDefault="00C41B2C" w:rsidP="00E75F19">
      <w:pPr>
        <w:jc w:val="center"/>
        <w:rPr>
          <w:rFonts w:ascii="Verdana" w:hAnsi="Verdana" w:cs="Calibri"/>
          <w:b/>
          <w:bCs/>
          <w:i/>
          <w:iCs/>
          <w:sz w:val="18"/>
          <w:szCs w:val="18"/>
          <w:lang w:val="es-BO"/>
        </w:rPr>
      </w:pPr>
    </w:p>
    <w:p w:rsidR="00C41B2C" w:rsidRDefault="00C41B2C" w:rsidP="00E75F19">
      <w:pPr>
        <w:jc w:val="center"/>
        <w:rPr>
          <w:rFonts w:ascii="Verdana" w:hAnsi="Verdana" w:cs="Calibri"/>
          <w:b/>
          <w:bCs/>
          <w:i/>
          <w:iCs/>
          <w:sz w:val="18"/>
          <w:szCs w:val="18"/>
          <w:lang w:val="es-BO"/>
        </w:rPr>
      </w:pPr>
    </w:p>
    <w:p w:rsidR="00C41B2C" w:rsidRDefault="00C41B2C"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C26C95" w:rsidRDefault="00C26C95" w:rsidP="00E75F19">
      <w:pPr>
        <w:jc w:val="center"/>
        <w:rPr>
          <w:rFonts w:ascii="Verdana" w:hAnsi="Verdana" w:cs="Calibri"/>
          <w:b/>
          <w:bCs/>
          <w:i/>
          <w:iCs/>
          <w:sz w:val="18"/>
          <w:szCs w:val="18"/>
          <w:lang w:val="es-BO"/>
        </w:rPr>
      </w:pPr>
    </w:p>
    <w:p w:rsidR="00C26C95" w:rsidRDefault="00C26C95" w:rsidP="00E75F19">
      <w:pPr>
        <w:jc w:val="center"/>
        <w:rPr>
          <w:rFonts w:ascii="Verdana" w:hAnsi="Verdana" w:cs="Calibri"/>
          <w:b/>
          <w:bCs/>
          <w:i/>
          <w:iCs/>
          <w:sz w:val="18"/>
          <w:szCs w:val="18"/>
          <w:lang w:val="es-BO"/>
        </w:rPr>
      </w:pPr>
    </w:p>
    <w:p w:rsidR="00C26C95" w:rsidRDefault="00C26C95" w:rsidP="00E75F19">
      <w:pPr>
        <w:jc w:val="center"/>
        <w:rPr>
          <w:rFonts w:ascii="Verdana" w:hAnsi="Verdana" w:cs="Calibri"/>
          <w:b/>
          <w:bCs/>
          <w:i/>
          <w:iCs/>
          <w:sz w:val="18"/>
          <w:szCs w:val="18"/>
          <w:lang w:val="es-BO"/>
        </w:rPr>
      </w:pPr>
    </w:p>
    <w:p w:rsidR="00C26C95" w:rsidRDefault="00C26C95" w:rsidP="00E75F19">
      <w:pPr>
        <w:jc w:val="center"/>
        <w:rPr>
          <w:rFonts w:ascii="Verdana" w:hAnsi="Verdana" w:cs="Calibri"/>
          <w:b/>
          <w:bCs/>
          <w:i/>
          <w:iCs/>
          <w:sz w:val="18"/>
          <w:szCs w:val="18"/>
          <w:lang w:val="es-BO"/>
        </w:rPr>
      </w:pPr>
    </w:p>
    <w:p w:rsidR="00C26C95" w:rsidRDefault="00C26C95" w:rsidP="00E75F19">
      <w:pPr>
        <w:jc w:val="center"/>
        <w:rPr>
          <w:rFonts w:ascii="Verdana" w:hAnsi="Verdana" w:cs="Calibri"/>
          <w:b/>
          <w:bCs/>
          <w:i/>
          <w:iCs/>
          <w:sz w:val="18"/>
          <w:szCs w:val="18"/>
          <w:lang w:val="es-BO"/>
        </w:rPr>
      </w:pPr>
    </w:p>
    <w:p w:rsidR="00C26C95" w:rsidRDefault="00C26C95" w:rsidP="00E75F19">
      <w:pPr>
        <w:jc w:val="center"/>
        <w:rPr>
          <w:rFonts w:ascii="Verdana" w:hAnsi="Verdana" w:cs="Calibri"/>
          <w:b/>
          <w:bCs/>
          <w:i/>
          <w:iCs/>
          <w:sz w:val="18"/>
          <w:szCs w:val="18"/>
          <w:lang w:val="es-BO"/>
        </w:rPr>
      </w:pPr>
    </w:p>
    <w:p w:rsidR="00C26C95" w:rsidRDefault="00C26C95"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206AE6" w:rsidRPr="00C41BD6" w:rsidTr="00206AE6">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206AE6" w:rsidRPr="00552079" w:rsidTr="00206AE6">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206AE6" w:rsidRPr="00552079" w:rsidTr="00EA083A">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6E21C9" w:rsidRPr="003B6160" w:rsidRDefault="006E21C9" w:rsidP="00F31BEE">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E21C9" w:rsidRDefault="006E21C9" w:rsidP="006E21C9">
            <w:pPr>
              <w:pStyle w:val="Prrafodelista"/>
              <w:ind w:left="552"/>
              <w:jc w:val="both"/>
              <w:rPr>
                <w:rFonts w:ascii="Calibri" w:hAnsi="Calibri" w:cs="Calibri"/>
                <w:b/>
                <w:bCs/>
                <w:color w:val="000000"/>
              </w:rPr>
            </w:pPr>
          </w:p>
          <w:p w:rsidR="006E21C9" w:rsidRDefault="006E21C9" w:rsidP="00F31BEE">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06AE6" w:rsidRPr="00206AE6" w:rsidRDefault="00206AE6" w:rsidP="006E21C9">
            <w:pPr>
              <w:pStyle w:val="Prrafodelista"/>
              <w:ind w:left="610"/>
              <w:jc w:val="both"/>
              <w:rPr>
                <w:rFonts w:ascii="Calibri" w:hAnsi="Calibri" w:cs="Calibri"/>
                <w:bCs/>
                <w:sz w:val="18"/>
                <w:szCs w:val="18"/>
                <w:lang w:eastAsia="es-BO"/>
              </w:rPr>
            </w:pP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F92B38" w:rsidRDefault="00F92B38" w:rsidP="0007566B">
      <w:pPr>
        <w:jc w:val="center"/>
        <w:rPr>
          <w:rFonts w:ascii="Verdana" w:hAnsi="Verdana" w:cs="Calibri"/>
          <w:b/>
          <w:bCs/>
          <w:iCs/>
          <w:sz w:val="18"/>
          <w:szCs w:val="18"/>
        </w:rPr>
      </w:pPr>
    </w:p>
    <w:p w:rsidR="00F92B38" w:rsidRDefault="00F92B38" w:rsidP="0007566B">
      <w:pPr>
        <w:jc w:val="center"/>
        <w:rPr>
          <w:rFonts w:ascii="Verdana" w:hAnsi="Verdana" w:cs="Calibri"/>
          <w:b/>
          <w:bCs/>
          <w:iCs/>
          <w:sz w:val="18"/>
          <w:szCs w:val="18"/>
        </w:rPr>
      </w:pPr>
    </w:p>
    <w:p w:rsidR="002E4E3B" w:rsidRPr="003C0186" w:rsidRDefault="002E4E3B" w:rsidP="002E4E3B">
      <w:pPr>
        <w:jc w:val="center"/>
        <w:rPr>
          <w:rFonts w:ascii="Calibri" w:hAnsi="Calibri" w:cs="Calibri"/>
          <w:b/>
          <w:sz w:val="22"/>
          <w:szCs w:val="22"/>
        </w:rPr>
      </w:pPr>
      <w:r w:rsidRPr="003C0186">
        <w:rPr>
          <w:rFonts w:ascii="Calibri" w:hAnsi="Calibri" w:cs="Calibri"/>
          <w:b/>
          <w:sz w:val="22"/>
          <w:szCs w:val="22"/>
        </w:rPr>
        <w:lastRenderedPageBreak/>
        <w:t>FORMULARIO C-4</w:t>
      </w:r>
    </w:p>
    <w:p w:rsidR="002E4E3B" w:rsidRPr="003C0186" w:rsidRDefault="002E4E3B" w:rsidP="002E4E3B">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2E4E3B" w:rsidRDefault="002E4E3B" w:rsidP="002E4E3B">
      <w:pPr>
        <w:jc w:val="center"/>
        <w:rPr>
          <w:rFonts w:ascii="Calibri" w:hAnsi="Calibri" w:cs="Calibri"/>
          <w:b/>
          <w:sz w:val="22"/>
          <w:szCs w:val="22"/>
        </w:rPr>
      </w:pPr>
      <w:r w:rsidRPr="003C0186">
        <w:rPr>
          <w:rFonts w:ascii="Calibri" w:hAnsi="Calibri" w:cs="Calibri"/>
          <w:b/>
          <w:sz w:val="22"/>
          <w:szCs w:val="22"/>
        </w:rPr>
        <w:t>CARGO: …………………………………………………………</w:t>
      </w:r>
    </w:p>
    <w:p w:rsidR="002E4E3B" w:rsidRPr="003C0186" w:rsidRDefault="002E4E3B" w:rsidP="002E4E3B">
      <w:pPr>
        <w:jc w:val="center"/>
        <w:rPr>
          <w:rFonts w:ascii="Calibri" w:hAnsi="Calibri" w:cs="Calibri"/>
          <w:b/>
          <w:sz w:val="22"/>
          <w:szCs w:val="22"/>
        </w:rPr>
      </w:pPr>
    </w:p>
    <w:p w:rsidR="002E4E3B" w:rsidRPr="003C0186" w:rsidRDefault="002E4E3B" w:rsidP="002E4E3B">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2E4E3B" w:rsidRPr="003C0186" w:rsidRDefault="002E4E3B" w:rsidP="002E4E3B">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E4E3B" w:rsidRPr="00552079" w:rsidTr="00617DBD">
        <w:trPr>
          <w:jc w:val="center"/>
        </w:trPr>
        <w:tc>
          <w:tcPr>
            <w:tcW w:w="9781" w:type="dxa"/>
            <w:gridSpan w:val="10"/>
            <w:tcBorders>
              <w:top w:val="single" w:sz="12" w:space="0" w:color="auto"/>
            </w:tcBorders>
            <w:shd w:val="clear" w:color="auto" w:fill="D9D9D9"/>
            <w:vAlign w:val="center"/>
          </w:tcPr>
          <w:p w:rsidR="002E4E3B" w:rsidRPr="003C0186" w:rsidRDefault="002E4E3B" w:rsidP="00617DBD">
            <w:pPr>
              <w:rPr>
                <w:rFonts w:ascii="Calibri" w:hAnsi="Calibri" w:cs="Calibri"/>
                <w:b/>
                <w:sz w:val="22"/>
                <w:szCs w:val="22"/>
              </w:rPr>
            </w:pPr>
            <w:r w:rsidRPr="003C0186">
              <w:rPr>
                <w:rFonts w:ascii="Calibri" w:hAnsi="Calibri" w:cs="Calibri"/>
                <w:b/>
                <w:sz w:val="22"/>
                <w:szCs w:val="22"/>
              </w:rPr>
              <w:t>1. DATOS GENERALES</w:t>
            </w:r>
          </w:p>
        </w:tc>
      </w:tr>
      <w:tr w:rsidR="002E4E3B" w:rsidRPr="00552079" w:rsidTr="00617DB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E4E3B" w:rsidRPr="003C0186" w:rsidRDefault="002E4E3B" w:rsidP="00617DBD">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2E4E3B" w:rsidRPr="003C0186" w:rsidRDefault="002E4E3B" w:rsidP="00617DBD">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2E4E3B" w:rsidRPr="003C0186" w:rsidRDefault="002E4E3B" w:rsidP="00617DBD">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2E4E3B" w:rsidRPr="003C0186" w:rsidRDefault="002E4E3B" w:rsidP="00617DBD">
            <w:pPr>
              <w:jc w:val="center"/>
              <w:rPr>
                <w:rFonts w:ascii="Calibri" w:hAnsi="Calibri" w:cs="Calibri"/>
                <w:b/>
                <w:sz w:val="22"/>
                <w:szCs w:val="22"/>
              </w:rPr>
            </w:pPr>
          </w:p>
        </w:tc>
      </w:tr>
      <w:tr w:rsidR="002E4E3B" w:rsidRPr="00552079" w:rsidTr="00617D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E4E3B" w:rsidRPr="003C0186" w:rsidRDefault="002E4E3B" w:rsidP="00617DBD">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E4E3B" w:rsidRPr="003C0186" w:rsidRDefault="002E4E3B" w:rsidP="00617DB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E4E3B" w:rsidRPr="003C0186" w:rsidRDefault="002E4E3B" w:rsidP="00617DBD">
            <w:pPr>
              <w:rPr>
                <w:rFonts w:ascii="Calibri" w:hAnsi="Calibri" w:cs="Calibri"/>
                <w:sz w:val="22"/>
                <w:szCs w:val="22"/>
              </w:rPr>
            </w:pPr>
          </w:p>
        </w:tc>
        <w:tc>
          <w:tcPr>
            <w:tcW w:w="1617" w:type="dxa"/>
            <w:tcBorders>
              <w:top w:val="nil"/>
              <w:left w:val="nil"/>
              <w:right w:val="nil"/>
            </w:tcBorders>
            <w:shd w:val="clear" w:color="auto" w:fill="auto"/>
            <w:vAlign w:val="center"/>
          </w:tcPr>
          <w:p w:rsidR="002E4E3B" w:rsidRPr="003C0186" w:rsidRDefault="002E4E3B" w:rsidP="00617DBD">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2E4E3B" w:rsidRPr="003C0186" w:rsidRDefault="002E4E3B" w:rsidP="00617DBD">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2E4E3B" w:rsidRPr="003C0186" w:rsidRDefault="002E4E3B" w:rsidP="00617DBD">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2E4E3B" w:rsidRPr="003C0186" w:rsidRDefault="002E4E3B" w:rsidP="00617DBD">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2E4E3B" w:rsidRPr="003C0186" w:rsidRDefault="002E4E3B" w:rsidP="00617DBD">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2E4E3B" w:rsidRPr="003C0186" w:rsidRDefault="002E4E3B" w:rsidP="00617DBD">
            <w:pPr>
              <w:rPr>
                <w:rFonts w:ascii="Calibri" w:hAnsi="Calibri" w:cs="Calibri"/>
                <w:sz w:val="22"/>
                <w:szCs w:val="22"/>
              </w:rPr>
            </w:pPr>
          </w:p>
        </w:tc>
      </w:tr>
      <w:tr w:rsidR="002E4E3B" w:rsidRPr="00552079" w:rsidTr="00617D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E4E3B" w:rsidRPr="003C0186" w:rsidRDefault="002E4E3B" w:rsidP="00617DBD">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2E4E3B" w:rsidRPr="003C0186" w:rsidRDefault="002E4E3B" w:rsidP="00617DBD">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2E4E3B" w:rsidRPr="003C0186" w:rsidRDefault="002E4E3B" w:rsidP="00617DBD">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2E4E3B" w:rsidRPr="003C0186" w:rsidRDefault="002E4E3B" w:rsidP="00617DBD">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2E4E3B" w:rsidRPr="003C0186" w:rsidRDefault="002E4E3B" w:rsidP="00617DBD">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2E4E3B" w:rsidRPr="003C0186" w:rsidRDefault="002E4E3B" w:rsidP="00617DBD">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2E4E3B" w:rsidRPr="003C0186" w:rsidRDefault="002E4E3B" w:rsidP="00617DBD">
            <w:pPr>
              <w:rPr>
                <w:rFonts w:ascii="Calibri" w:hAnsi="Calibri" w:cs="Calibri"/>
                <w:sz w:val="22"/>
                <w:szCs w:val="22"/>
              </w:rPr>
            </w:pPr>
          </w:p>
        </w:tc>
        <w:tc>
          <w:tcPr>
            <w:tcW w:w="141" w:type="dxa"/>
            <w:tcBorders>
              <w:top w:val="nil"/>
              <w:left w:val="nil"/>
              <w:bottom w:val="nil"/>
            </w:tcBorders>
            <w:shd w:val="clear" w:color="auto" w:fill="auto"/>
            <w:vAlign w:val="center"/>
          </w:tcPr>
          <w:p w:rsidR="002E4E3B" w:rsidRPr="003C0186" w:rsidRDefault="002E4E3B" w:rsidP="00617DBD">
            <w:pPr>
              <w:rPr>
                <w:rFonts w:ascii="Calibri" w:hAnsi="Calibri" w:cs="Calibri"/>
                <w:sz w:val="22"/>
                <w:szCs w:val="22"/>
              </w:rPr>
            </w:pPr>
          </w:p>
        </w:tc>
      </w:tr>
      <w:tr w:rsidR="002E4E3B" w:rsidRPr="00552079" w:rsidTr="00617D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E4E3B" w:rsidRPr="003C0186" w:rsidRDefault="002E4E3B" w:rsidP="00617DBD">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E4E3B" w:rsidRPr="003C0186" w:rsidRDefault="002E4E3B" w:rsidP="00617DB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E4E3B" w:rsidRPr="003C0186" w:rsidRDefault="002E4E3B" w:rsidP="00617DBD">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2E4E3B" w:rsidRPr="003C0186" w:rsidRDefault="002E4E3B" w:rsidP="00617DBD">
            <w:pPr>
              <w:rPr>
                <w:rFonts w:ascii="Calibri" w:hAnsi="Calibri" w:cs="Calibri"/>
                <w:sz w:val="22"/>
                <w:szCs w:val="22"/>
              </w:rPr>
            </w:pPr>
          </w:p>
        </w:tc>
      </w:tr>
      <w:tr w:rsidR="002E4E3B" w:rsidRPr="00552079" w:rsidTr="00617D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E4E3B" w:rsidRPr="003C0186" w:rsidRDefault="002E4E3B" w:rsidP="00617DBD">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E4E3B" w:rsidRPr="003C0186" w:rsidRDefault="002E4E3B" w:rsidP="00617DB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E4E3B" w:rsidRPr="003C0186" w:rsidRDefault="002E4E3B" w:rsidP="00617DBD">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2E4E3B" w:rsidRPr="003C0186" w:rsidRDefault="002E4E3B" w:rsidP="00617DBD">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2E4E3B" w:rsidRPr="003C0186" w:rsidRDefault="002E4E3B" w:rsidP="00617DBD">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2E4E3B" w:rsidRPr="003C0186" w:rsidRDefault="002E4E3B" w:rsidP="00617DBD">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2E4E3B" w:rsidRPr="003C0186" w:rsidRDefault="002E4E3B" w:rsidP="00617DBD">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2E4E3B" w:rsidRPr="003C0186" w:rsidRDefault="002E4E3B" w:rsidP="00617DBD">
            <w:pPr>
              <w:rPr>
                <w:rFonts w:ascii="Calibri" w:hAnsi="Calibri" w:cs="Calibri"/>
                <w:sz w:val="22"/>
                <w:szCs w:val="22"/>
              </w:rPr>
            </w:pPr>
          </w:p>
        </w:tc>
      </w:tr>
      <w:tr w:rsidR="002E4E3B" w:rsidRPr="00552079" w:rsidTr="00617D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E4E3B" w:rsidRPr="003C0186" w:rsidRDefault="002E4E3B" w:rsidP="00617DBD">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2E4E3B" w:rsidRPr="003C0186" w:rsidRDefault="002E4E3B" w:rsidP="00617DBD">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E4E3B" w:rsidRPr="003C0186" w:rsidRDefault="002E4E3B" w:rsidP="00617DBD">
            <w:pPr>
              <w:rPr>
                <w:rFonts w:ascii="Calibri" w:hAnsi="Calibri" w:cs="Calibri"/>
                <w:sz w:val="22"/>
                <w:szCs w:val="22"/>
              </w:rPr>
            </w:pPr>
          </w:p>
        </w:tc>
        <w:tc>
          <w:tcPr>
            <w:tcW w:w="76" w:type="dxa"/>
            <w:tcBorders>
              <w:top w:val="nil"/>
              <w:left w:val="nil"/>
              <w:bottom w:val="nil"/>
            </w:tcBorders>
            <w:shd w:val="clear" w:color="auto" w:fill="auto"/>
            <w:vAlign w:val="center"/>
          </w:tcPr>
          <w:p w:rsidR="002E4E3B" w:rsidRPr="003C0186" w:rsidRDefault="002E4E3B" w:rsidP="00617DBD">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2E4E3B" w:rsidRPr="003C0186" w:rsidRDefault="002E4E3B" w:rsidP="00617DBD">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2E4E3B" w:rsidRPr="003C0186" w:rsidRDefault="002E4E3B" w:rsidP="00617DBD">
            <w:pPr>
              <w:rPr>
                <w:rFonts w:ascii="Calibri" w:hAnsi="Calibri" w:cs="Calibri"/>
                <w:sz w:val="22"/>
                <w:szCs w:val="22"/>
              </w:rPr>
            </w:pPr>
          </w:p>
        </w:tc>
      </w:tr>
      <w:tr w:rsidR="002E4E3B" w:rsidRPr="00552079" w:rsidTr="00617D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E4E3B" w:rsidRPr="003C0186" w:rsidRDefault="002E4E3B" w:rsidP="00617DBD">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2E4E3B" w:rsidRPr="003C0186" w:rsidRDefault="002E4E3B" w:rsidP="00617DB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E4E3B" w:rsidRPr="003C0186" w:rsidRDefault="002E4E3B" w:rsidP="00617DBD">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2E4E3B" w:rsidRPr="003C0186" w:rsidRDefault="002E4E3B" w:rsidP="00617DBD">
            <w:pPr>
              <w:jc w:val="center"/>
              <w:rPr>
                <w:rFonts w:ascii="Calibri" w:hAnsi="Calibri" w:cs="Calibri"/>
                <w:b/>
                <w:sz w:val="22"/>
                <w:szCs w:val="22"/>
              </w:rPr>
            </w:pPr>
          </w:p>
        </w:tc>
      </w:tr>
      <w:tr w:rsidR="002E4E3B" w:rsidRPr="00552079" w:rsidTr="00617D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E4E3B" w:rsidRPr="003C0186" w:rsidRDefault="002E4E3B" w:rsidP="00617DBD">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2E4E3B" w:rsidRPr="003C0186" w:rsidRDefault="002E4E3B" w:rsidP="00617DBD">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E4E3B" w:rsidRPr="003C0186" w:rsidRDefault="002E4E3B" w:rsidP="00617DBD">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2E4E3B" w:rsidRPr="003C0186" w:rsidRDefault="002E4E3B" w:rsidP="00617DBD">
            <w:pPr>
              <w:rPr>
                <w:rFonts w:ascii="Calibri" w:hAnsi="Calibri" w:cs="Calibri"/>
                <w:sz w:val="22"/>
                <w:szCs w:val="22"/>
              </w:rPr>
            </w:pPr>
          </w:p>
        </w:tc>
      </w:tr>
      <w:tr w:rsidR="002E4E3B" w:rsidRPr="00552079" w:rsidTr="00617D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E4E3B" w:rsidRPr="003C0186" w:rsidRDefault="002E4E3B" w:rsidP="00617DBD">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2E4E3B" w:rsidRPr="003C0186" w:rsidRDefault="002E4E3B" w:rsidP="00617DB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2E4E3B" w:rsidRPr="003C0186" w:rsidRDefault="002E4E3B" w:rsidP="00617DBD">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2E4E3B" w:rsidRPr="003C0186" w:rsidRDefault="002E4E3B" w:rsidP="00617DBD">
            <w:pPr>
              <w:jc w:val="center"/>
              <w:rPr>
                <w:rFonts w:ascii="Calibri" w:hAnsi="Calibri" w:cs="Calibri"/>
                <w:b/>
                <w:sz w:val="22"/>
                <w:szCs w:val="22"/>
              </w:rPr>
            </w:pPr>
          </w:p>
        </w:tc>
      </w:tr>
      <w:tr w:rsidR="002E4E3B" w:rsidRPr="00552079" w:rsidTr="00617D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E4E3B" w:rsidRPr="003C0186" w:rsidRDefault="002E4E3B" w:rsidP="00617DBD">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2E4E3B" w:rsidRPr="003C0186" w:rsidRDefault="002E4E3B" w:rsidP="00617DBD">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E4E3B" w:rsidRPr="003C0186" w:rsidRDefault="002E4E3B" w:rsidP="00617DBD">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2E4E3B" w:rsidRPr="003C0186" w:rsidRDefault="002E4E3B" w:rsidP="00617DBD">
            <w:pPr>
              <w:rPr>
                <w:rFonts w:ascii="Calibri" w:hAnsi="Calibri" w:cs="Calibri"/>
                <w:sz w:val="22"/>
                <w:szCs w:val="22"/>
              </w:rPr>
            </w:pPr>
          </w:p>
        </w:tc>
      </w:tr>
      <w:tr w:rsidR="002E4E3B" w:rsidRPr="00552079" w:rsidTr="00617DB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E4E3B" w:rsidRPr="003C0186" w:rsidRDefault="002E4E3B" w:rsidP="00617DBD">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2E4E3B" w:rsidRPr="003C0186" w:rsidRDefault="002E4E3B" w:rsidP="00617DBD">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2E4E3B" w:rsidRPr="003C0186" w:rsidRDefault="002E4E3B" w:rsidP="00617DBD">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2E4E3B" w:rsidRPr="003C0186" w:rsidRDefault="002E4E3B" w:rsidP="00617DBD">
            <w:pPr>
              <w:rPr>
                <w:rFonts w:ascii="Calibri" w:hAnsi="Calibri" w:cs="Calibri"/>
                <w:sz w:val="22"/>
                <w:szCs w:val="22"/>
              </w:rPr>
            </w:pPr>
          </w:p>
        </w:tc>
      </w:tr>
    </w:tbl>
    <w:p w:rsidR="002E4E3B" w:rsidRPr="003C0186" w:rsidRDefault="002E4E3B" w:rsidP="002E4E3B">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E4E3B" w:rsidRPr="00552079" w:rsidTr="00617DBD">
        <w:trPr>
          <w:jc w:val="center"/>
        </w:trPr>
        <w:tc>
          <w:tcPr>
            <w:tcW w:w="9781" w:type="dxa"/>
            <w:gridSpan w:val="3"/>
            <w:tcBorders>
              <w:top w:val="single" w:sz="12" w:space="0" w:color="auto"/>
              <w:bottom w:val="single" w:sz="12" w:space="0" w:color="auto"/>
            </w:tcBorders>
            <w:shd w:val="clear" w:color="auto" w:fill="D9D9D9"/>
            <w:vAlign w:val="center"/>
          </w:tcPr>
          <w:p w:rsidR="002E4E3B" w:rsidRPr="003C0186" w:rsidRDefault="002E4E3B" w:rsidP="00617DBD">
            <w:pPr>
              <w:rPr>
                <w:rFonts w:ascii="Calibri" w:hAnsi="Calibri" w:cs="Calibri"/>
                <w:b/>
                <w:sz w:val="22"/>
                <w:szCs w:val="22"/>
              </w:rPr>
            </w:pPr>
            <w:r w:rsidRPr="003C0186">
              <w:rPr>
                <w:rFonts w:ascii="Calibri" w:hAnsi="Calibri" w:cs="Calibri"/>
                <w:b/>
                <w:sz w:val="22"/>
                <w:szCs w:val="22"/>
              </w:rPr>
              <w:t xml:space="preserve">2. FORMACIÓN ACADÉMICA </w:t>
            </w:r>
          </w:p>
        </w:tc>
      </w:tr>
      <w:tr w:rsidR="002E4E3B" w:rsidRPr="00552079" w:rsidTr="00617DBD">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Fecha Emisión</w:t>
            </w:r>
          </w:p>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(Día/Mes/Año)</w:t>
            </w:r>
          </w:p>
        </w:tc>
      </w:tr>
      <w:tr w:rsidR="002E4E3B" w:rsidRPr="00552079" w:rsidTr="00617DBD">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4E3B" w:rsidRPr="003C0186" w:rsidRDefault="002E4E3B" w:rsidP="00617DBD">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r>
      <w:tr w:rsidR="002E4E3B" w:rsidRPr="00552079" w:rsidTr="00617DBD">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4E3B" w:rsidRPr="003C0186" w:rsidRDefault="002E4E3B" w:rsidP="00617DBD">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r>
      <w:tr w:rsidR="002E4E3B" w:rsidRPr="00552079" w:rsidTr="00617DBD">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E4E3B" w:rsidRPr="003C0186" w:rsidRDefault="002E4E3B" w:rsidP="00617DBD">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r>
    </w:tbl>
    <w:p w:rsidR="002E4E3B" w:rsidRPr="003C0186" w:rsidRDefault="002E4E3B" w:rsidP="002E4E3B">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E4E3B" w:rsidRPr="00552079" w:rsidTr="00617DBD">
        <w:trPr>
          <w:jc w:val="center"/>
        </w:trPr>
        <w:tc>
          <w:tcPr>
            <w:tcW w:w="9781" w:type="dxa"/>
            <w:gridSpan w:val="5"/>
            <w:tcBorders>
              <w:top w:val="single" w:sz="12" w:space="0" w:color="auto"/>
              <w:bottom w:val="single" w:sz="12" w:space="0" w:color="auto"/>
            </w:tcBorders>
            <w:shd w:val="clear" w:color="auto" w:fill="D9D9D9"/>
            <w:vAlign w:val="center"/>
          </w:tcPr>
          <w:p w:rsidR="002E4E3B" w:rsidRPr="003C0186" w:rsidRDefault="002E4E3B" w:rsidP="00617DBD">
            <w:pPr>
              <w:rPr>
                <w:rFonts w:ascii="Calibri" w:hAnsi="Calibri" w:cs="Calibri"/>
                <w:b/>
                <w:sz w:val="22"/>
                <w:szCs w:val="22"/>
              </w:rPr>
            </w:pPr>
            <w:r w:rsidRPr="003C0186">
              <w:rPr>
                <w:rFonts w:ascii="Calibri" w:hAnsi="Calibri" w:cs="Calibri"/>
                <w:b/>
                <w:sz w:val="22"/>
                <w:szCs w:val="22"/>
              </w:rPr>
              <w:t xml:space="preserve">3. CURSOS DE ESPECIALIZACIÓN </w:t>
            </w:r>
          </w:p>
        </w:tc>
      </w:tr>
      <w:tr w:rsidR="002E4E3B" w:rsidRPr="00552079" w:rsidTr="00617DB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Duración en Horas</w:t>
            </w:r>
          </w:p>
        </w:tc>
      </w:tr>
      <w:tr w:rsidR="002E4E3B" w:rsidRPr="00552079" w:rsidTr="00617DB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E4E3B" w:rsidRPr="003C0186" w:rsidRDefault="002E4E3B" w:rsidP="00617DBD">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E4E3B" w:rsidRPr="003C0186" w:rsidRDefault="002E4E3B" w:rsidP="00617DBD">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E4E3B" w:rsidRPr="003C0186" w:rsidRDefault="002E4E3B" w:rsidP="00617DBD">
            <w:pPr>
              <w:jc w:val="center"/>
              <w:rPr>
                <w:rFonts w:ascii="Calibri" w:hAnsi="Calibri" w:cs="Calibri"/>
                <w:b/>
                <w:sz w:val="22"/>
                <w:szCs w:val="22"/>
              </w:rPr>
            </w:pPr>
          </w:p>
        </w:tc>
      </w:tr>
      <w:tr w:rsidR="002E4E3B" w:rsidRPr="00552079" w:rsidTr="00617DB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4E3B" w:rsidRPr="003C0186" w:rsidRDefault="002E4E3B" w:rsidP="00617DBD">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r>
      <w:tr w:rsidR="002E4E3B" w:rsidRPr="00552079" w:rsidTr="00617DB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4E3B" w:rsidRPr="003C0186" w:rsidRDefault="002E4E3B" w:rsidP="00617DBD">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r>
      <w:tr w:rsidR="002E4E3B" w:rsidRPr="00552079" w:rsidTr="00617DB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E4E3B" w:rsidRPr="003C0186" w:rsidRDefault="002E4E3B" w:rsidP="00617DBD">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r>
    </w:tbl>
    <w:p w:rsidR="002E4E3B" w:rsidRPr="003C0186" w:rsidRDefault="002E4E3B" w:rsidP="002E4E3B">
      <w:pPr>
        <w:jc w:val="center"/>
        <w:rPr>
          <w:rFonts w:ascii="Calibri" w:hAnsi="Calibri" w:cs="Calibri"/>
          <w:b/>
          <w:sz w:val="22"/>
          <w:szCs w:val="22"/>
        </w:rPr>
      </w:pPr>
    </w:p>
    <w:tbl>
      <w:tblPr>
        <w:tblW w:w="97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
        <w:gridCol w:w="412"/>
        <w:gridCol w:w="1844"/>
        <w:gridCol w:w="296"/>
        <w:gridCol w:w="2255"/>
        <w:gridCol w:w="297"/>
        <w:gridCol w:w="1404"/>
        <w:gridCol w:w="1418"/>
        <w:gridCol w:w="921"/>
        <w:gridCol w:w="921"/>
        <w:gridCol w:w="13"/>
      </w:tblGrid>
      <w:tr w:rsidR="002E4E3B" w:rsidRPr="00552079" w:rsidTr="00617DBD">
        <w:trPr>
          <w:gridBefore w:val="1"/>
          <w:wBefore w:w="13" w:type="dxa"/>
          <w:jc w:val="center"/>
        </w:trPr>
        <w:tc>
          <w:tcPr>
            <w:tcW w:w="9781" w:type="dxa"/>
            <w:gridSpan w:val="10"/>
            <w:tcBorders>
              <w:top w:val="single" w:sz="12" w:space="0" w:color="auto"/>
              <w:bottom w:val="single" w:sz="12" w:space="0" w:color="auto"/>
            </w:tcBorders>
            <w:shd w:val="clear" w:color="auto" w:fill="D9D9D9"/>
            <w:vAlign w:val="center"/>
          </w:tcPr>
          <w:p w:rsidR="002E4E3B" w:rsidRPr="003C0186" w:rsidRDefault="002E4E3B" w:rsidP="00617DBD">
            <w:pPr>
              <w:rPr>
                <w:rFonts w:ascii="Calibri" w:hAnsi="Calibri" w:cs="Calibri"/>
                <w:b/>
                <w:sz w:val="22"/>
                <w:szCs w:val="22"/>
              </w:rPr>
            </w:pPr>
            <w:r w:rsidRPr="003C0186">
              <w:rPr>
                <w:rFonts w:ascii="Calibri" w:hAnsi="Calibri" w:cs="Calibri"/>
                <w:b/>
                <w:sz w:val="22"/>
                <w:szCs w:val="22"/>
              </w:rPr>
              <w:t xml:space="preserve">4. CERTIFICACIONES U OTROS  </w:t>
            </w:r>
          </w:p>
        </w:tc>
      </w:tr>
      <w:tr w:rsidR="002E4E3B" w:rsidRPr="00552079" w:rsidTr="002E4E3B">
        <w:trPr>
          <w:gridBefore w:val="1"/>
          <w:wBefore w:w="13" w:type="dxa"/>
          <w:trHeight w:val="567"/>
          <w:jc w:val="center"/>
        </w:trPr>
        <w:tc>
          <w:tcPr>
            <w:tcW w:w="2552" w:type="dxa"/>
            <w:gridSpan w:val="3"/>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Institución</w:t>
            </w:r>
          </w:p>
        </w:tc>
        <w:tc>
          <w:tcPr>
            <w:tcW w:w="2552" w:type="dxa"/>
            <w:gridSpan w:val="2"/>
            <w:tcBorders>
              <w:top w:val="single" w:sz="12" w:space="0" w:color="auto"/>
              <w:left w:val="single" w:sz="4" w:space="0" w:color="auto"/>
              <w:bottom w:val="single" w:sz="12"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Fecha de Emisión</w:t>
            </w:r>
          </w:p>
        </w:tc>
        <w:tc>
          <w:tcPr>
            <w:tcW w:w="4677" w:type="dxa"/>
            <w:gridSpan w:val="5"/>
            <w:tcBorders>
              <w:top w:val="single" w:sz="12" w:space="0" w:color="auto"/>
              <w:left w:val="single" w:sz="4" w:space="0" w:color="auto"/>
              <w:bottom w:val="single" w:sz="12"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Descripción</w:t>
            </w:r>
          </w:p>
        </w:tc>
      </w:tr>
      <w:tr w:rsidR="002E4E3B" w:rsidRPr="00552079" w:rsidTr="002E4E3B">
        <w:trPr>
          <w:gridBefore w:val="1"/>
          <w:wBefore w:w="13" w:type="dxa"/>
          <w:trHeight w:val="304"/>
          <w:jc w:val="center"/>
        </w:trPr>
        <w:tc>
          <w:tcPr>
            <w:tcW w:w="2552" w:type="dxa"/>
            <w:gridSpan w:val="3"/>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4E3B" w:rsidRPr="003C0186" w:rsidRDefault="002E4E3B" w:rsidP="00617DBD">
            <w:pPr>
              <w:jc w:val="center"/>
              <w:rPr>
                <w:rFonts w:ascii="Calibri" w:hAnsi="Calibri" w:cs="Calibri"/>
                <w:b/>
                <w:sz w:val="22"/>
                <w:szCs w:val="22"/>
              </w:rPr>
            </w:pPr>
          </w:p>
        </w:tc>
        <w:tc>
          <w:tcPr>
            <w:tcW w:w="255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c>
          <w:tcPr>
            <w:tcW w:w="4677" w:type="dxa"/>
            <w:gridSpan w:val="5"/>
            <w:tcBorders>
              <w:top w:val="single" w:sz="12" w:space="0" w:color="auto"/>
              <w:left w:val="single" w:sz="4" w:space="0" w:color="auto"/>
              <w:bottom w:val="single" w:sz="4"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r>
      <w:tr w:rsidR="002E4E3B" w:rsidRPr="00552079" w:rsidTr="002E4E3B">
        <w:trPr>
          <w:gridBefore w:val="1"/>
          <w:wBefore w:w="13" w:type="dxa"/>
          <w:trHeight w:val="304"/>
          <w:jc w:val="center"/>
        </w:trPr>
        <w:tc>
          <w:tcPr>
            <w:tcW w:w="2552" w:type="dxa"/>
            <w:gridSpan w:val="3"/>
            <w:tcBorders>
              <w:top w:val="single" w:sz="4" w:space="0" w:color="auto"/>
              <w:left w:val="single" w:sz="12" w:space="0" w:color="auto"/>
              <w:bottom w:val="single" w:sz="18" w:space="0" w:color="auto"/>
              <w:right w:val="single" w:sz="4" w:space="0" w:color="auto"/>
            </w:tcBorders>
            <w:shd w:val="clear" w:color="auto" w:fill="FFFFFF"/>
            <w:tcMar>
              <w:left w:w="0" w:type="dxa"/>
              <w:right w:w="0" w:type="dxa"/>
            </w:tcMar>
            <w:vAlign w:val="center"/>
          </w:tcPr>
          <w:p w:rsidR="002E4E3B" w:rsidRPr="003C0186" w:rsidRDefault="002E4E3B" w:rsidP="00617DBD">
            <w:pPr>
              <w:jc w:val="center"/>
              <w:rPr>
                <w:rFonts w:ascii="Calibri" w:hAnsi="Calibri" w:cs="Calibri"/>
                <w:b/>
                <w:sz w:val="22"/>
                <w:szCs w:val="22"/>
              </w:rPr>
            </w:pPr>
          </w:p>
        </w:tc>
        <w:tc>
          <w:tcPr>
            <w:tcW w:w="2552" w:type="dxa"/>
            <w:gridSpan w:val="2"/>
            <w:tcBorders>
              <w:top w:val="single" w:sz="4" w:space="0" w:color="auto"/>
              <w:left w:val="single" w:sz="4" w:space="0" w:color="auto"/>
              <w:bottom w:val="single" w:sz="18"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c>
          <w:tcPr>
            <w:tcW w:w="4677" w:type="dxa"/>
            <w:gridSpan w:val="5"/>
            <w:tcBorders>
              <w:top w:val="single" w:sz="4" w:space="0" w:color="auto"/>
              <w:left w:val="single" w:sz="4" w:space="0" w:color="auto"/>
              <w:bottom w:val="single" w:sz="18" w:space="0" w:color="auto"/>
            </w:tcBorders>
            <w:shd w:val="clear" w:color="auto" w:fill="FFFFFF"/>
            <w:vAlign w:val="center"/>
          </w:tcPr>
          <w:p w:rsidR="002E4E3B" w:rsidRPr="003C0186" w:rsidRDefault="002E4E3B" w:rsidP="00617DBD">
            <w:pPr>
              <w:jc w:val="center"/>
              <w:rPr>
                <w:rFonts w:ascii="Calibri" w:hAnsi="Calibri" w:cs="Calibri"/>
                <w:b/>
                <w:sz w:val="22"/>
                <w:szCs w:val="22"/>
              </w:rPr>
            </w:pPr>
          </w:p>
        </w:tc>
      </w:tr>
      <w:tr w:rsidR="002E4E3B" w:rsidRPr="00552079" w:rsidTr="00617DBD">
        <w:trPr>
          <w:gridAfter w:val="1"/>
          <w:wAfter w:w="13" w:type="dxa"/>
          <w:jc w:val="center"/>
        </w:trPr>
        <w:tc>
          <w:tcPr>
            <w:tcW w:w="9781" w:type="dxa"/>
            <w:gridSpan w:val="10"/>
            <w:tcBorders>
              <w:top w:val="single" w:sz="12" w:space="0" w:color="auto"/>
              <w:bottom w:val="single" w:sz="12" w:space="0" w:color="auto"/>
            </w:tcBorders>
            <w:shd w:val="clear" w:color="auto" w:fill="D9D9D9"/>
            <w:vAlign w:val="center"/>
          </w:tcPr>
          <w:p w:rsidR="002E4E3B" w:rsidRPr="003C0186" w:rsidRDefault="002E4E3B" w:rsidP="00617DBD">
            <w:pPr>
              <w:rPr>
                <w:rFonts w:ascii="Calibri" w:hAnsi="Calibri" w:cs="Calibri"/>
                <w:b/>
                <w:sz w:val="22"/>
                <w:szCs w:val="22"/>
              </w:rPr>
            </w:pPr>
            <w:r w:rsidRPr="003C0186">
              <w:rPr>
                <w:rFonts w:ascii="Calibri" w:hAnsi="Calibri" w:cs="Calibri"/>
                <w:b/>
                <w:sz w:val="22"/>
                <w:szCs w:val="22"/>
              </w:rPr>
              <w:lastRenderedPageBreak/>
              <w:t>5. EXPERIENCIA GENERAL</w:t>
            </w:r>
          </w:p>
        </w:tc>
      </w:tr>
      <w:tr w:rsidR="002E4E3B" w:rsidRPr="00552079" w:rsidTr="00617DBD">
        <w:trPr>
          <w:gridAfter w:val="1"/>
          <w:wAfter w:w="13" w:type="dxa"/>
          <w:trHeight w:val="131"/>
          <w:jc w:val="center"/>
        </w:trPr>
        <w:tc>
          <w:tcPr>
            <w:tcW w:w="425" w:type="dxa"/>
            <w:gridSpan w:val="2"/>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gridSpan w:val="2"/>
            <w:vMerge w:val="restart"/>
            <w:tcBorders>
              <w:top w:val="single" w:sz="12" w:space="0" w:color="auto"/>
              <w:left w:val="single" w:sz="4"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gridSpan w:val="2"/>
            <w:vMerge w:val="restart"/>
            <w:tcBorders>
              <w:top w:val="single" w:sz="12" w:space="0" w:color="auto"/>
              <w:left w:val="single" w:sz="4"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 xml:space="preserve">Fecha </w:t>
            </w:r>
          </w:p>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(Día/mes / año)</w:t>
            </w:r>
          </w:p>
        </w:tc>
      </w:tr>
      <w:tr w:rsidR="002E4E3B" w:rsidRPr="00552079" w:rsidTr="00617DBD">
        <w:trPr>
          <w:gridAfter w:val="1"/>
          <w:wAfter w:w="13" w:type="dxa"/>
          <w:trHeight w:val="155"/>
          <w:jc w:val="center"/>
        </w:trPr>
        <w:tc>
          <w:tcPr>
            <w:tcW w:w="425"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E4E3B" w:rsidRPr="003C0186" w:rsidRDefault="002E4E3B" w:rsidP="00617DBD">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sz w:val="22"/>
                <w:szCs w:val="22"/>
              </w:rPr>
            </w:pPr>
          </w:p>
        </w:tc>
        <w:tc>
          <w:tcPr>
            <w:tcW w:w="2551" w:type="dxa"/>
            <w:gridSpan w:val="2"/>
            <w:vMerge/>
            <w:tcBorders>
              <w:left w:val="single" w:sz="4" w:space="0" w:color="auto"/>
              <w:bottom w:val="single" w:sz="12"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sz w:val="22"/>
                <w:szCs w:val="22"/>
              </w:rPr>
            </w:pPr>
          </w:p>
        </w:tc>
        <w:tc>
          <w:tcPr>
            <w:tcW w:w="1701" w:type="dxa"/>
            <w:gridSpan w:val="2"/>
            <w:vMerge/>
            <w:tcBorders>
              <w:left w:val="single" w:sz="4" w:space="0" w:color="auto"/>
              <w:bottom w:val="single" w:sz="12"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Hasta</w:t>
            </w:r>
          </w:p>
        </w:tc>
      </w:tr>
      <w:tr w:rsidR="002E4E3B" w:rsidRPr="00552079" w:rsidTr="00617DBD">
        <w:trPr>
          <w:gridAfter w:val="1"/>
          <w:wAfter w:w="13" w:type="dxa"/>
          <w:trHeight w:val="250"/>
          <w:jc w:val="center"/>
        </w:trPr>
        <w:tc>
          <w:tcPr>
            <w:tcW w:w="425"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4E3B" w:rsidRPr="003C0186" w:rsidRDefault="002E4E3B" w:rsidP="00617DBD">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255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r>
      <w:tr w:rsidR="002E4E3B" w:rsidRPr="00552079" w:rsidTr="00617DBD">
        <w:trPr>
          <w:gridAfter w:val="1"/>
          <w:wAfter w:w="13" w:type="dxa"/>
          <w:trHeight w:val="250"/>
          <w:jc w:val="center"/>
        </w:trPr>
        <w:tc>
          <w:tcPr>
            <w:tcW w:w="425"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4E3B" w:rsidRPr="003C0186" w:rsidRDefault="002E4E3B" w:rsidP="00617DBD">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r>
      <w:tr w:rsidR="002E4E3B" w:rsidRPr="00552079" w:rsidTr="00617DBD">
        <w:trPr>
          <w:gridAfter w:val="1"/>
          <w:wAfter w:w="13" w:type="dxa"/>
          <w:trHeight w:val="250"/>
          <w:jc w:val="center"/>
        </w:trPr>
        <w:tc>
          <w:tcPr>
            <w:tcW w:w="425"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E4E3B" w:rsidRPr="003C0186" w:rsidRDefault="002E4E3B" w:rsidP="00617DBD">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255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170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r>
    </w:tbl>
    <w:p w:rsidR="002E4E3B" w:rsidRPr="003C0186" w:rsidRDefault="002E4E3B" w:rsidP="002E4E3B">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E4E3B" w:rsidRPr="00552079" w:rsidTr="00617DBD">
        <w:trPr>
          <w:jc w:val="center"/>
        </w:trPr>
        <w:tc>
          <w:tcPr>
            <w:tcW w:w="9781" w:type="dxa"/>
            <w:gridSpan w:val="7"/>
            <w:tcBorders>
              <w:top w:val="single" w:sz="12" w:space="0" w:color="auto"/>
              <w:bottom w:val="single" w:sz="12" w:space="0" w:color="auto"/>
            </w:tcBorders>
            <w:shd w:val="clear" w:color="auto" w:fill="D9D9D9"/>
            <w:vAlign w:val="center"/>
          </w:tcPr>
          <w:p w:rsidR="002E4E3B" w:rsidRPr="003C0186" w:rsidRDefault="002E4E3B" w:rsidP="00617DBD">
            <w:pPr>
              <w:rPr>
                <w:rFonts w:ascii="Calibri" w:hAnsi="Calibri" w:cs="Calibri"/>
                <w:b/>
                <w:sz w:val="22"/>
                <w:szCs w:val="22"/>
              </w:rPr>
            </w:pPr>
            <w:r w:rsidRPr="003C0186">
              <w:rPr>
                <w:rFonts w:ascii="Calibri" w:hAnsi="Calibri" w:cs="Calibri"/>
                <w:b/>
                <w:sz w:val="22"/>
                <w:szCs w:val="22"/>
              </w:rPr>
              <w:t xml:space="preserve">6. EXPERIENCIA ESPECÍFICA </w:t>
            </w:r>
          </w:p>
        </w:tc>
      </w:tr>
      <w:tr w:rsidR="002E4E3B" w:rsidRPr="00552079" w:rsidTr="00617DB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 xml:space="preserve">Fecha </w:t>
            </w:r>
          </w:p>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 xml:space="preserve">(Día/Mes/Año) </w:t>
            </w:r>
          </w:p>
        </w:tc>
      </w:tr>
      <w:tr w:rsidR="002E4E3B" w:rsidRPr="00552079" w:rsidTr="00617DB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E4E3B" w:rsidRPr="003C0186" w:rsidRDefault="002E4E3B" w:rsidP="00617DBD">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E4E3B" w:rsidRPr="003C0186" w:rsidRDefault="002E4E3B" w:rsidP="00617DBD">
            <w:pPr>
              <w:jc w:val="center"/>
              <w:rPr>
                <w:rFonts w:ascii="Calibri" w:hAnsi="Calibri" w:cs="Calibri"/>
                <w:b/>
                <w:sz w:val="22"/>
                <w:szCs w:val="22"/>
              </w:rPr>
            </w:pPr>
            <w:r w:rsidRPr="003C0186">
              <w:rPr>
                <w:rFonts w:ascii="Calibri" w:hAnsi="Calibri" w:cs="Calibri"/>
                <w:b/>
                <w:sz w:val="22"/>
                <w:szCs w:val="22"/>
              </w:rPr>
              <w:t>Hasta</w:t>
            </w:r>
          </w:p>
        </w:tc>
      </w:tr>
      <w:tr w:rsidR="002E4E3B" w:rsidRPr="00552079" w:rsidTr="00617DB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4E3B" w:rsidRPr="003C0186" w:rsidRDefault="002E4E3B" w:rsidP="00617DBD">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r>
      <w:tr w:rsidR="002E4E3B" w:rsidRPr="00552079" w:rsidTr="00617D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4E3B" w:rsidRPr="003C0186" w:rsidRDefault="002E4E3B" w:rsidP="00617DBD">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r>
      <w:tr w:rsidR="002E4E3B" w:rsidRPr="00552079" w:rsidTr="00617D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4E3B" w:rsidRPr="003C0186" w:rsidRDefault="002E4E3B" w:rsidP="00617DBD">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E4E3B" w:rsidRPr="003C0186" w:rsidRDefault="002E4E3B" w:rsidP="00617DBD">
            <w:pPr>
              <w:jc w:val="center"/>
              <w:rPr>
                <w:rFonts w:ascii="Calibri" w:hAnsi="Calibri" w:cs="Calibri"/>
                <w:sz w:val="22"/>
                <w:szCs w:val="22"/>
              </w:rPr>
            </w:pPr>
          </w:p>
        </w:tc>
      </w:tr>
      <w:tr w:rsidR="002E4E3B" w:rsidRPr="005D1446" w:rsidTr="00617DBD">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2E4E3B" w:rsidRPr="003C0186" w:rsidRDefault="002E4E3B" w:rsidP="00617DBD">
            <w:pPr>
              <w:jc w:val="both"/>
              <w:rPr>
                <w:rFonts w:ascii="Calibri" w:hAnsi="Calibri" w:cs="Calibri"/>
                <w:b/>
                <w:sz w:val="18"/>
                <w:szCs w:val="18"/>
                <w:lang w:eastAsia="es-BO"/>
              </w:rPr>
            </w:pPr>
            <w:r w:rsidRPr="003C0186">
              <w:rPr>
                <w:rFonts w:ascii="Calibri" w:hAnsi="Calibri" w:cs="Calibri"/>
                <w:b/>
                <w:sz w:val="18"/>
                <w:szCs w:val="18"/>
                <w:lang w:eastAsia="es-BO"/>
              </w:rPr>
              <w:t>Nota:</w:t>
            </w:r>
          </w:p>
          <w:p w:rsidR="002E4E3B" w:rsidRPr="003C0186" w:rsidRDefault="002E4E3B" w:rsidP="00617DBD">
            <w:pPr>
              <w:jc w:val="both"/>
              <w:rPr>
                <w:rFonts w:ascii="Calibri" w:hAnsi="Calibri" w:cs="Calibri"/>
                <w:b/>
                <w:sz w:val="18"/>
                <w:szCs w:val="18"/>
                <w:lang w:eastAsia="es-BO"/>
              </w:rPr>
            </w:pPr>
          </w:p>
          <w:p w:rsidR="002E4E3B" w:rsidRPr="006E21C9" w:rsidRDefault="002E4E3B" w:rsidP="002E4E3B">
            <w:pPr>
              <w:pStyle w:val="Prrafodelista"/>
              <w:numPr>
                <w:ilvl w:val="6"/>
                <w:numId w:val="53"/>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2E4E3B" w:rsidRPr="006E21C9" w:rsidRDefault="002E4E3B" w:rsidP="00617DBD">
            <w:pPr>
              <w:pStyle w:val="Prrafodelista"/>
              <w:ind w:left="756"/>
              <w:jc w:val="both"/>
              <w:rPr>
                <w:rFonts w:ascii="Calibri" w:hAnsi="Calibri" w:cs="Calibri"/>
                <w:color w:val="000000"/>
                <w:lang w:eastAsia="es-BO"/>
              </w:rPr>
            </w:pPr>
          </w:p>
          <w:p w:rsidR="002E4E3B" w:rsidRPr="006E21C9" w:rsidRDefault="002E4E3B" w:rsidP="002E4E3B">
            <w:pPr>
              <w:pStyle w:val="Prrafodelista"/>
              <w:numPr>
                <w:ilvl w:val="6"/>
                <w:numId w:val="53"/>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2E4E3B" w:rsidRPr="003C0186" w:rsidRDefault="002E4E3B" w:rsidP="00617DBD">
            <w:pPr>
              <w:pStyle w:val="Prrafodelista"/>
              <w:ind w:left="0"/>
              <w:jc w:val="both"/>
              <w:rPr>
                <w:rFonts w:ascii="Calibri" w:hAnsi="Calibri" w:cs="Calibri"/>
                <w:color w:val="000000"/>
                <w:lang w:eastAsia="es-BO"/>
              </w:rPr>
            </w:pPr>
          </w:p>
        </w:tc>
      </w:tr>
    </w:tbl>
    <w:p w:rsidR="00F92B38" w:rsidRDefault="002E4E3B" w:rsidP="0007566B">
      <w:pPr>
        <w:jc w:val="center"/>
        <w:rPr>
          <w:rFonts w:ascii="Verdana" w:hAnsi="Verdana" w:cs="Calibri"/>
          <w:b/>
          <w:bCs/>
          <w:iCs/>
          <w:sz w:val="18"/>
          <w:szCs w:val="18"/>
        </w:rPr>
      </w:pPr>
      <w:r w:rsidRPr="003C0186">
        <w:rPr>
          <w:rFonts w:ascii="Calibri" w:hAnsi="Calibri" w:cs="Calibri"/>
          <w:sz w:val="22"/>
          <w:szCs w:val="22"/>
        </w:rPr>
        <w:tab/>
      </w:r>
    </w:p>
    <w:p w:rsidR="00F92B38" w:rsidRDefault="00F92B38" w:rsidP="0007566B">
      <w:pPr>
        <w:jc w:val="center"/>
        <w:rPr>
          <w:rFonts w:ascii="Verdana" w:hAnsi="Verdana" w:cs="Calibri"/>
          <w:b/>
          <w:bCs/>
          <w:iCs/>
          <w:sz w:val="18"/>
          <w:szCs w:val="18"/>
        </w:rPr>
      </w:pPr>
    </w:p>
    <w:p w:rsidR="00F92B38" w:rsidRDefault="00F92B38" w:rsidP="0007566B">
      <w:pPr>
        <w:jc w:val="center"/>
        <w:rPr>
          <w:rFonts w:ascii="Verdana" w:hAnsi="Verdana" w:cs="Calibri"/>
          <w:b/>
          <w:bCs/>
          <w:iCs/>
          <w:sz w:val="18"/>
          <w:szCs w:val="18"/>
        </w:rPr>
      </w:pPr>
    </w:p>
    <w:p w:rsidR="00F92B38" w:rsidRDefault="00F92B38" w:rsidP="0007566B">
      <w:pPr>
        <w:jc w:val="center"/>
        <w:rPr>
          <w:rFonts w:ascii="Verdana" w:hAnsi="Verdana" w:cs="Calibri"/>
          <w:b/>
          <w:bCs/>
          <w:iCs/>
          <w:sz w:val="18"/>
          <w:szCs w:val="18"/>
        </w:rPr>
      </w:pPr>
    </w:p>
    <w:p w:rsidR="00F92B38" w:rsidRDefault="00F92B38" w:rsidP="0007566B">
      <w:pPr>
        <w:jc w:val="center"/>
        <w:rPr>
          <w:rFonts w:ascii="Verdana" w:hAnsi="Verdana" w:cs="Calibri"/>
          <w:b/>
          <w:bCs/>
          <w:iCs/>
          <w:sz w:val="18"/>
          <w:szCs w:val="18"/>
        </w:rPr>
      </w:pPr>
    </w:p>
    <w:p w:rsidR="00F92B38" w:rsidRDefault="00F92B38" w:rsidP="0007566B">
      <w:pPr>
        <w:jc w:val="center"/>
        <w:rPr>
          <w:rFonts w:ascii="Verdana" w:hAnsi="Verdana" w:cs="Calibri"/>
          <w:b/>
          <w:bCs/>
          <w:iCs/>
          <w:sz w:val="18"/>
          <w:szCs w:val="18"/>
        </w:rPr>
      </w:pPr>
    </w:p>
    <w:p w:rsidR="00F92B38" w:rsidRDefault="00F92B38" w:rsidP="0007566B">
      <w:pPr>
        <w:jc w:val="center"/>
        <w:rPr>
          <w:rFonts w:ascii="Verdana" w:hAnsi="Verdana" w:cs="Calibri"/>
          <w:b/>
          <w:bCs/>
          <w:iCs/>
          <w:sz w:val="18"/>
          <w:szCs w:val="18"/>
        </w:rPr>
      </w:pPr>
    </w:p>
    <w:p w:rsidR="00F92B38" w:rsidRDefault="00F92B38" w:rsidP="0007566B">
      <w:pPr>
        <w:jc w:val="center"/>
        <w:rPr>
          <w:rFonts w:ascii="Verdana" w:hAnsi="Verdana" w:cs="Calibri"/>
          <w:b/>
          <w:bCs/>
          <w:iCs/>
          <w:sz w:val="18"/>
          <w:szCs w:val="18"/>
        </w:rPr>
      </w:pPr>
    </w:p>
    <w:p w:rsidR="00F92B38" w:rsidRDefault="00F92B38" w:rsidP="0007566B">
      <w:pPr>
        <w:jc w:val="center"/>
        <w:rPr>
          <w:rFonts w:ascii="Verdana" w:hAnsi="Verdana" w:cs="Calibri"/>
          <w:b/>
          <w:bCs/>
          <w:iCs/>
          <w:sz w:val="18"/>
          <w:szCs w:val="18"/>
        </w:rPr>
      </w:pPr>
    </w:p>
    <w:p w:rsidR="00F92B38" w:rsidRDefault="00F92B38" w:rsidP="0007566B">
      <w:pPr>
        <w:jc w:val="center"/>
        <w:rPr>
          <w:rFonts w:ascii="Verdana" w:hAnsi="Verdana" w:cs="Calibri"/>
          <w:b/>
          <w:bCs/>
          <w:iCs/>
          <w:sz w:val="18"/>
          <w:szCs w:val="18"/>
        </w:rPr>
      </w:pPr>
    </w:p>
    <w:p w:rsidR="00F92B38" w:rsidRDefault="00F92B38" w:rsidP="0007566B">
      <w:pPr>
        <w:jc w:val="center"/>
        <w:rPr>
          <w:rFonts w:ascii="Verdana" w:hAnsi="Verdana" w:cs="Calibri"/>
          <w:b/>
          <w:bCs/>
          <w:iCs/>
          <w:sz w:val="18"/>
          <w:szCs w:val="18"/>
        </w:rPr>
      </w:pPr>
    </w:p>
    <w:p w:rsidR="00F92B38" w:rsidRDefault="00F92B38" w:rsidP="0007566B">
      <w:pPr>
        <w:jc w:val="center"/>
        <w:rPr>
          <w:rFonts w:ascii="Verdana" w:hAnsi="Verdana" w:cs="Calibri"/>
          <w:b/>
          <w:bCs/>
          <w:iCs/>
          <w:sz w:val="18"/>
          <w:szCs w:val="18"/>
        </w:rPr>
      </w:pPr>
    </w:p>
    <w:p w:rsidR="00F92B38" w:rsidRDefault="00F92B38" w:rsidP="0007566B">
      <w:pPr>
        <w:jc w:val="center"/>
        <w:rPr>
          <w:rFonts w:ascii="Verdana" w:hAnsi="Verdana" w:cs="Calibri"/>
          <w:b/>
          <w:bCs/>
          <w:iCs/>
          <w:sz w:val="18"/>
          <w:szCs w:val="18"/>
        </w:rPr>
      </w:pPr>
    </w:p>
    <w:p w:rsidR="00F92B38" w:rsidRDefault="00F92B38" w:rsidP="0007566B">
      <w:pPr>
        <w:jc w:val="center"/>
        <w:rPr>
          <w:rFonts w:ascii="Verdana" w:hAnsi="Verdana" w:cs="Calibri"/>
          <w:b/>
          <w:bCs/>
          <w:iCs/>
          <w:sz w:val="18"/>
          <w:szCs w:val="18"/>
        </w:rPr>
      </w:pPr>
    </w:p>
    <w:p w:rsidR="00F92B38" w:rsidRDefault="00F92B38" w:rsidP="0007566B">
      <w:pPr>
        <w:jc w:val="center"/>
        <w:rPr>
          <w:rFonts w:ascii="Verdana" w:hAnsi="Verdana" w:cs="Calibri"/>
          <w:b/>
          <w:bCs/>
          <w:iCs/>
          <w:sz w:val="18"/>
          <w:szCs w:val="18"/>
        </w:rPr>
      </w:pPr>
    </w:p>
    <w:p w:rsidR="00F92B38" w:rsidRDefault="00F92B38"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E4E3B" w:rsidRDefault="002E4E3B" w:rsidP="0007566B">
      <w:pPr>
        <w:jc w:val="center"/>
        <w:rPr>
          <w:rFonts w:ascii="Verdana" w:hAnsi="Verdana" w:cs="Calibri"/>
          <w:b/>
          <w:bCs/>
          <w:iCs/>
          <w:sz w:val="18"/>
          <w:szCs w:val="18"/>
        </w:rPr>
      </w:pPr>
    </w:p>
    <w:p w:rsidR="002E4E3B" w:rsidRDefault="002E4E3B" w:rsidP="0007566B">
      <w:pPr>
        <w:jc w:val="center"/>
        <w:rPr>
          <w:rFonts w:ascii="Verdana" w:hAnsi="Verdana" w:cs="Calibri"/>
          <w:b/>
          <w:bCs/>
          <w:iCs/>
          <w:sz w:val="18"/>
          <w:szCs w:val="18"/>
        </w:rPr>
      </w:pPr>
    </w:p>
    <w:p w:rsidR="002E4E3B" w:rsidRDefault="002E4E3B" w:rsidP="0007566B">
      <w:pPr>
        <w:jc w:val="center"/>
        <w:rPr>
          <w:rFonts w:ascii="Verdana" w:hAnsi="Verdana" w:cs="Calibri"/>
          <w:b/>
          <w:bCs/>
          <w:iCs/>
          <w:sz w:val="18"/>
          <w:szCs w:val="18"/>
        </w:rPr>
      </w:pPr>
    </w:p>
    <w:p w:rsidR="002E4E3B" w:rsidRDefault="002E4E3B" w:rsidP="0007566B">
      <w:pPr>
        <w:jc w:val="center"/>
        <w:rPr>
          <w:rFonts w:ascii="Verdana" w:hAnsi="Verdana" w:cs="Calibri"/>
          <w:b/>
          <w:bCs/>
          <w:iCs/>
          <w:sz w:val="18"/>
          <w:szCs w:val="18"/>
        </w:rPr>
      </w:pPr>
    </w:p>
    <w:p w:rsidR="002E4E3B" w:rsidRDefault="002E4E3B" w:rsidP="0007566B">
      <w:pPr>
        <w:jc w:val="center"/>
        <w:rPr>
          <w:rFonts w:ascii="Verdana" w:hAnsi="Verdana" w:cs="Calibri"/>
          <w:b/>
          <w:bCs/>
          <w:iCs/>
          <w:sz w:val="18"/>
          <w:szCs w:val="18"/>
        </w:rPr>
      </w:pPr>
    </w:p>
    <w:p w:rsidR="002E4E3B" w:rsidRDefault="002E4E3B" w:rsidP="0007566B">
      <w:pPr>
        <w:jc w:val="center"/>
        <w:rPr>
          <w:rFonts w:ascii="Verdana" w:hAnsi="Verdana" w:cs="Calibri"/>
          <w:b/>
          <w:bCs/>
          <w:iCs/>
          <w:sz w:val="18"/>
          <w:szCs w:val="18"/>
        </w:rPr>
      </w:pPr>
    </w:p>
    <w:p w:rsidR="002E4E3B" w:rsidRDefault="002E4E3B" w:rsidP="0007566B">
      <w:pPr>
        <w:jc w:val="center"/>
        <w:rPr>
          <w:rFonts w:ascii="Verdana" w:hAnsi="Verdana" w:cs="Calibri"/>
          <w:b/>
          <w:bCs/>
          <w:iCs/>
          <w:sz w:val="18"/>
          <w:szCs w:val="18"/>
        </w:rPr>
      </w:pPr>
    </w:p>
    <w:p w:rsidR="002E4E3B" w:rsidRDefault="002E4E3B" w:rsidP="0007566B">
      <w:pPr>
        <w:jc w:val="center"/>
        <w:rPr>
          <w:rFonts w:ascii="Verdana" w:hAnsi="Verdana" w:cs="Calibri"/>
          <w:b/>
          <w:bCs/>
          <w:iCs/>
          <w:sz w:val="18"/>
          <w:szCs w:val="18"/>
        </w:rPr>
      </w:pPr>
    </w:p>
    <w:p w:rsidR="002E4E3B" w:rsidRDefault="002E4E3B" w:rsidP="0007566B">
      <w:pPr>
        <w:jc w:val="center"/>
        <w:rPr>
          <w:rFonts w:ascii="Verdana" w:hAnsi="Verdana" w:cs="Calibri"/>
          <w:b/>
          <w:bCs/>
          <w:iCs/>
          <w:sz w:val="18"/>
          <w:szCs w:val="18"/>
        </w:rPr>
      </w:pPr>
    </w:p>
    <w:p w:rsidR="007A40E8" w:rsidRDefault="007A40E8" w:rsidP="0007566B">
      <w:pPr>
        <w:jc w:val="center"/>
        <w:rPr>
          <w:rFonts w:ascii="Verdana" w:hAnsi="Verdana" w:cs="Calibri"/>
          <w:b/>
          <w:bCs/>
          <w:iCs/>
          <w:sz w:val="18"/>
          <w:szCs w:val="18"/>
        </w:rPr>
      </w:pPr>
    </w:p>
    <w:p w:rsidR="004F75E0" w:rsidRPr="00F63B8F" w:rsidRDefault="0093018E" w:rsidP="004F75E0">
      <w:pPr>
        <w:jc w:val="center"/>
        <w:rPr>
          <w:rFonts w:ascii="Calibri" w:hAnsi="Calibri" w:cs="Calibri"/>
          <w:b/>
          <w:sz w:val="22"/>
          <w:szCs w:val="22"/>
        </w:rPr>
      </w:pPr>
      <w:r>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F31BEE">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F31BEE">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F31BEE">
      <w:pPr>
        <w:pStyle w:val="Prrafodelista"/>
        <w:numPr>
          <w:ilvl w:val="0"/>
          <w:numId w:val="21"/>
        </w:numPr>
        <w:jc w:val="both"/>
        <w:rPr>
          <w:rFonts w:ascii="Calibri" w:hAnsi="Calibri" w:cs="Calibri"/>
          <w:b/>
          <w:vanish/>
          <w:sz w:val="22"/>
          <w:szCs w:val="22"/>
        </w:rPr>
      </w:pPr>
    </w:p>
    <w:p w:rsidR="004F75E0" w:rsidRPr="00F63B8F" w:rsidRDefault="004F75E0" w:rsidP="00F31BEE">
      <w:pPr>
        <w:pStyle w:val="Prrafodelista"/>
        <w:numPr>
          <w:ilvl w:val="0"/>
          <w:numId w:val="21"/>
        </w:numPr>
        <w:jc w:val="both"/>
        <w:rPr>
          <w:rFonts w:ascii="Calibri" w:hAnsi="Calibri" w:cs="Calibri"/>
          <w:b/>
          <w:vanish/>
          <w:sz w:val="22"/>
          <w:szCs w:val="22"/>
        </w:rPr>
      </w:pPr>
    </w:p>
    <w:p w:rsidR="004F75E0" w:rsidRPr="00F63B8F" w:rsidRDefault="003A40A3" w:rsidP="00F31BEE">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F31BEE">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F31BEE">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F31BEE">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F31BEE">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F31BEE">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F31BEE">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26C95" w:rsidRDefault="00C26C95" w:rsidP="0093018E">
      <w:pPr>
        <w:jc w:val="center"/>
        <w:rPr>
          <w:rFonts w:ascii="Calibri" w:hAnsi="Calibri" w:cs="Calibri"/>
          <w:b/>
          <w:sz w:val="22"/>
          <w:szCs w:val="22"/>
        </w:rPr>
      </w:pPr>
    </w:p>
    <w:p w:rsidR="00C26C95" w:rsidRDefault="00C26C95" w:rsidP="0093018E">
      <w:pPr>
        <w:jc w:val="center"/>
        <w:rPr>
          <w:rFonts w:ascii="Calibri" w:hAnsi="Calibri" w:cs="Calibri"/>
          <w:b/>
          <w:sz w:val="22"/>
          <w:szCs w:val="22"/>
        </w:rPr>
      </w:pPr>
    </w:p>
    <w:p w:rsidR="00C26C95" w:rsidRDefault="00C26C95"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3018E" w:rsidRDefault="0093018E" w:rsidP="00A63179">
      <w:pPr>
        <w:pStyle w:val="Ttulo1"/>
        <w:spacing w:before="0" w:after="0"/>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p w:rsidR="002406A1" w:rsidRDefault="002406A1" w:rsidP="002406A1">
      <w:pPr>
        <w:rPr>
          <w:rFonts w:eastAsia="Arial Unicode MS"/>
          <w:lang w:val="es-BO"/>
        </w:rPr>
      </w:pPr>
    </w:p>
    <w:p w:rsidR="002406A1" w:rsidRPr="00D12CF7" w:rsidRDefault="002406A1" w:rsidP="002406A1">
      <w:pPr>
        <w:jc w:val="center"/>
        <w:rPr>
          <w:rFonts w:asciiTheme="minorHAnsi" w:hAnsiTheme="minorHAnsi" w:cstheme="minorHAnsi"/>
          <w:b/>
          <w:u w:val="single"/>
        </w:rPr>
      </w:pPr>
      <w:r w:rsidRPr="00D12CF7">
        <w:rPr>
          <w:rFonts w:asciiTheme="minorHAnsi" w:hAnsiTheme="minorHAnsi" w:cstheme="minorHAnsi"/>
          <w:b/>
          <w:u w:val="single"/>
        </w:rPr>
        <w:t xml:space="preserve">ESPECIFICACIONES TÉCNICAS </w:t>
      </w:r>
    </w:p>
    <w:p w:rsidR="002406A1" w:rsidRPr="00D12CF7" w:rsidRDefault="002406A1" w:rsidP="002406A1">
      <w:pPr>
        <w:rPr>
          <w:rFonts w:asciiTheme="minorHAnsi" w:hAnsiTheme="minorHAnsi" w:cstheme="minorHAnsi"/>
          <w:b/>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2406A1" w:rsidRPr="00D12CF7" w:rsidTr="00C41B2C">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2406A1" w:rsidRPr="00D12CF7" w:rsidRDefault="002406A1" w:rsidP="00C41B2C">
            <w:pPr>
              <w:spacing w:before="60" w:after="60"/>
              <w:jc w:val="center"/>
              <w:rPr>
                <w:rFonts w:asciiTheme="minorHAnsi" w:hAnsiTheme="minorHAnsi" w:cstheme="minorHAnsi"/>
                <w:b/>
                <w:bCs/>
                <w:lang w:val="es-BO"/>
              </w:rPr>
            </w:pPr>
            <w:r w:rsidRPr="00D12CF7">
              <w:rPr>
                <w:rFonts w:asciiTheme="minorHAnsi" w:hAnsiTheme="minorHAnsi" w:cstheme="minorHAnsi"/>
                <w:b/>
                <w:bCs/>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406A1" w:rsidRPr="00D12CF7" w:rsidRDefault="002406A1" w:rsidP="00C41B2C">
            <w:pPr>
              <w:spacing w:before="60" w:after="60"/>
              <w:jc w:val="center"/>
              <w:rPr>
                <w:rFonts w:asciiTheme="minorHAnsi" w:hAnsiTheme="minorHAnsi" w:cstheme="minorHAnsi"/>
                <w:b/>
                <w:bCs/>
                <w:lang w:val="es-BO"/>
              </w:rPr>
            </w:pPr>
            <w:r w:rsidRPr="00D12CF7">
              <w:rPr>
                <w:rFonts w:asciiTheme="minorHAnsi" w:hAnsiTheme="minorHAnsi" w:cstheme="minorHAnsi"/>
                <w:b/>
                <w:bCs/>
                <w:lang w:val="es-BO"/>
              </w:rPr>
              <w:t xml:space="preserve">DESCRIPCIÓN DETALLADA DEL SERVICIO </w:t>
            </w:r>
          </w:p>
        </w:tc>
      </w:tr>
      <w:tr w:rsidR="002406A1" w:rsidRPr="00D12CF7" w:rsidTr="00C41B2C">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2406A1" w:rsidRPr="00D12CF7" w:rsidRDefault="002406A1" w:rsidP="00C41B2C">
            <w:pPr>
              <w:spacing w:before="60" w:after="60"/>
              <w:jc w:val="center"/>
              <w:rPr>
                <w:rFonts w:asciiTheme="minorHAnsi" w:hAnsiTheme="minorHAnsi" w:cstheme="minorHAnsi"/>
                <w:bCs/>
                <w:lang w:val="es-BO"/>
              </w:rPr>
            </w:pPr>
            <w:r w:rsidRPr="00D12CF7">
              <w:rPr>
                <w:rFonts w:asciiTheme="minorHAnsi" w:hAnsiTheme="minorHAnsi" w:cstheme="minorHAnsi"/>
                <w:bCs/>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406A1" w:rsidRPr="00D12CF7" w:rsidRDefault="002406A1" w:rsidP="00C41B2C">
            <w:pPr>
              <w:spacing w:before="60" w:after="60"/>
              <w:rPr>
                <w:rFonts w:asciiTheme="minorHAnsi" w:hAnsiTheme="minorHAnsi" w:cstheme="minorHAnsi"/>
                <w:lang w:val="es-BO"/>
              </w:rPr>
            </w:pPr>
            <w:r w:rsidRPr="00D12CF7">
              <w:rPr>
                <w:rFonts w:asciiTheme="minorHAnsi" w:hAnsiTheme="minorHAnsi" w:cstheme="minorHAnsi"/>
                <w:bCs/>
                <w:lang w:val="es-BO"/>
              </w:rPr>
              <w:t xml:space="preserve">SERVICIO </w:t>
            </w:r>
            <w:r w:rsidRPr="00D12CF7">
              <w:rPr>
                <w:rFonts w:asciiTheme="minorHAnsi" w:hAnsiTheme="minorHAnsi" w:cstheme="minorHAnsi"/>
              </w:rPr>
              <w:t>DE ATENCIÓN DE REFRIGERIO Y CAFETERIA PARA EL EDIFICIO CORPORATIVO DE YPFB - AV. 16 DE JULIO ESQ. REYES ORTIZ.</w:t>
            </w:r>
          </w:p>
        </w:tc>
      </w:tr>
      <w:tr w:rsidR="002406A1" w:rsidRPr="00D12CF7" w:rsidTr="00C41B2C">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2406A1" w:rsidRPr="00D12CF7" w:rsidRDefault="002406A1" w:rsidP="00C41B2C">
            <w:pPr>
              <w:spacing w:before="60" w:after="60"/>
              <w:jc w:val="center"/>
              <w:rPr>
                <w:rFonts w:asciiTheme="minorHAnsi" w:hAnsiTheme="minorHAnsi" w:cstheme="minorHAnsi"/>
                <w:bCs/>
                <w:lang w:val="es-BO"/>
              </w:rPr>
            </w:pPr>
            <w:r w:rsidRPr="00D12CF7">
              <w:rPr>
                <w:rFonts w:asciiTheme="minorHAnsi" w:hAnsiTheme="minorHAnsi" w:cstheme="minorHAnsi"/>
                <w:bCs/>
                <w:lang w:val="es-BO"/>
              </w:rPr>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406A1" w:rsidRPr="00D12CF7" w:rsidRDefault="002406A1" w:rsidP="00C41B2C">
            <w:pPr>
              <w:spacing w:before="60" w:after="60"/>
              <w:rPr>
                <w:rFonts w:asciiTheme="minorHAnsi" w:hAnsiTheme="minorHAnsi" w:cstheme="minorHAnsi"/>
                <w:bCs/>
                <w:lang w:val="es-BO"/>
              </w:rPr>
            </w:pPr>
            <w:r w:rsidRPr="00D12CF7">
              <w:rPr>
                <w:rFonts w:asciiTheme="minorHAnsi" w:hAnsiTheme="minorHAnsi" w:cstheme="minorHAnsi"/>
              </w:rPr>
              <w:t>SERVICIO  DE ATENCION DE REFRIGERIO Y CAFETERIA OFICINA CENTRAL  DE YPFB – CALLE BUENO N° 185</w:t>
            </w:r>
          </w:p>
        </w:tc>
      </w:tr>
    </w:tbl>
    <w:p w:rsidR="002406A1" w:rsidRPr="00D12CF7" w:rsidRDefault="002406A1" w:rsidP="002406A1">
      <w:pPr>
        <w:rPr>
          <w:rFonts w:asciiTheme="minorHAnsi" w:hAnsiTheme="minorHAnsi" w:cstheme="minorHAnsi"/>
          <w:b/>
        </w:rPr>
      </w:pPr>
    </w:p>
    <w:p w:rsidR="002406A1" w:rsidRPr="00D12CF7" w:rsidRDefault="002406A1" w:rsidP="00B85D7F">
      <w:pPr>
        <w:pStyle w:val="Prrafodelista"/>
        <w:numPr>
          <w:ilvl w:val="0"/>
          <w:numId w:val="44"/>
        </w:numPr>
        <w:contextualSpacing/>
        <w:jc w:val="both"/>
        <w:rPr>
          <w:rFonts w:asciiTheme="minorHAnsi" w:hAnsiTheme="minorHAnsi" w:cstheme="minorHAnsi"/>
          <w:b/>
          <w:bCs/>
          <w:lang w:eastAsia="es-BO"/>
        </w:rPr>
      </w:pPr>
      <w:r w:rsidRPr="00D12CF7">
        <w:rPr>
          <w:rFonts w:asciiTheme="minorHAnsi" w:hAnsiTheme="minorHAnsi" w:cstheme="minorHAnsi"/>
          <w:b/>
          <w:bCs/>
          <w:lang w:eastAsia="es-BO"/>
        </w:rPr>
        <w:t xml:space="preserve">CARACTERÍSTICAS </w:t>
      </w:r>
    </w:p>
    <w:p w:rsidR="002406A1" w:rsidRPr="00D12CF7" w:rsidRDefault="002406A1" w:rsidP="002406A1">
      <w:pPr>
        <w:autoSpaceDE w:val="0"/>
        <w:autoSpaceDN w:val="0"/>
        <w:adjustRightInd w:val="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2406A1" w:rsidRPr="00D12CF7" w:rsidTr="00C41B2C">
        <w:tc>
          <w:tcPr>
            <w:tcW w:w="9339" w:type="dxa"/>
            <w:shd w:val="clear" w:color="auto" w:fill="8DB3E2"/>
          </w:tcPr>
          <w:p w:rsidR="002406A1" w:rsidRPr="00D12CF7" w:rsidRDefault="002406A1" w:rsidP="00C41B2C">
            <w:pPr>
              <w:autoSpaceDE w:val="0"/>
              <w:autoSpaceDN w:val="0"/>
              <w:adjustRightInd w:val="0"/>
              <w:rPr>
                <w:rFonts w:asciiTheme="minorHAnsi" w:hAnsiTheme="minorHAnsi" w:cstheme="minorHAnsi"/>
              </w:rPr>
            </w:pPr>
            <w:r w:rsidRPr="00D12CF7">
              <w:rPr>
                <w:rFonts w:asciiTheme="minorHAnsi" w:hAnsiTheme="minorHAnsi" w:cstheme="minorHAnsi"/>
                <w:b/>
                <w:bCs/>
              </w:rPr>
              <w:t xml:space="preserve">DESCRIPCIÓN DEL SERVICIO </w:t>
            </w:r>
          </w:p>
        </w:tc>
      </w:tr>
      <w:tr w:rsidR="002406A1" w:rsidRPr="00D12CF7" w:rsidTr="00C41B2C">
        <w:tc>
          <w:tcPr>
            <w:tcW w:w="9339" w:type="dxa"/>
            <w:tcBorders>
              <w:bottom w:val="single" w:sz="4" w:space="0" w:color="auto"/>
            </w:tcBorders>
            <w:shd w:val="clear" w:color="auto" w:fill="auto"/>
          </w:tcPr>
          <w:p w:rsidR="002406A1" w:rsidRPr="00D12CF7" w:rsidRDefault="002406A1" w:rsidP="00C41B2C">
            <w:pPr>
              <w:jc w:val="both"/>
              <w:rPr>
                <w:rFonts w:asciiTheme="minorHAnsi" w:hAnsiTheme="minorHAnsi" w:cstheme="minorHAnsi"/>
                <w:b/>
                <w:bCs/>
              </w:rPr>
            </w:pP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b/>
                <w:bCs/>
              </w:rPr>
              <w:t>ALCANCE DE LOS SERVICIOS:</w:t>
            </w:r>
          </w:p>
          <w:p w:rsidR="002406A1" w:rsidRPr="00D12CF7" w:rsidRDefault="002406A1" w:rsidP="00C41B2C">
            <w:pPr>
              <w:jc w:val="both"/>
              <w:rPr>
                <w:rFonts w:asciiTheme="minorHAnsi" w:hAnsiTheme="minorHAnsi" w:cstheme="minorHAnsi"/>
                <w:b/>
                <w:bCs/>
              </w:rPr>
            </w:pPr>
          </w:p>
          <w:p w:rsidR="002406A1" w:rsidRPr="00D12CF7" w:rsidRDefault="002406A1" w:rsidP="00C41B2C">
            <w:pPr>
              <w:jc w:val="both"/>
              <w:rPr>
                <w:rFonts w:asciiTheme="minorHAnsi" w:hAnsiTheme="minorHAnsi" w:cstheme="minorHAnsi"/>
                <w:color w:val="000000"/>
                <w:lang w:eastAsia="es-BO"/>
              </w:rPr>
            </w:pPr>
            <w:r w:rsidRPr="00D12CF7">
              <w:rPr>
                <w:rFonts w:asciiTheme="minorHAnsi" w:hAnsiTheme="minorHAnsi" w:cstheme="minorHAnsi"/>
                <w:color w:val="000000"/>
                <w:lang w:eastAsia="es-BO"/>
              </w:rPr>
              <w:t>El o los proponentes que resulten contratados prestarán servicios a todo el personal de YPFB que se encuentre prestando funciones en dependencias de:</w:t>
            </w:r>
          </w:p>
          <w:p w:rsidR="002406A1" w:rsidRPr="00D12CF7" w:rsidRDefault="002406A1" w:rsidP="00C41B2C">
            <w:pPr>
              <w:jc w:val="both"/>
              <w:rPr>
                <w:rFonts w:asciiTheme="minorHAnsi" w:hAnsiTheme="minorHAnsi" w:cstheme="minorHAnsi"/>
                <w:b/>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b/>
              </w:rPr>
              <w:t xml:space="preserve">Ítem: 1. </w:t>
            </w:r>
            <w:r w:rsidRPr="00D12CF7">
              <w:rPr>
                <w:rFonts w:asciiTheme="minorHAnsi" w:hAnsiTheme="minorHAnsi" w:cstheme="minorHAnsi"/>
              </w:rPr>
              <w:t>Personal Edificio Corporativo de YPFB – Av. 16 de Julio Esq. Reyes Ortiz</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b/>
              </w:rPr>
              <w:t xml:space="preserve">Ítem: 2. </w:t>
            </w:r>
            <w:r w:rsidRPr="00D12CF7">
              <w:rPr>
                <w:rFonts w:asciiTheme="minorHAnsi" w:hAnsiTheme="minorHAnsi" w:cstheme="minorHAnsi"/>
              </w:rPr>
              <w:t>Personal Oficina Central de YPFB – Calle Bueno N° 185</w:t>
            </w:r>
          </w:p>
          <w:p w:rsidR="002406A1" w:rsidRPr="00D12CF7" w:rsidRDefault="002406A1" w:rsidP="00C41B2C">
            <w:pPr>
              <w:jc w:val="both"/>
              <w:rPr>
                <w:rFonts w:asciiTheme="minorHAnsi" w:hAnsiTheme="minorHAnsi" w:cstheme="minorHAnsi"/>
                <w:lang w:val="es-BO"/>
              </w:rPr>
            </w:pPr>
          </w:p>
          <w:p w:rsidR="002406A1" w:rsidRPr="00D12CF7" w:rsidRDefault="002406A1" w:rsidP="00C41B2C">
            <w:pPr>
              <w:jc w:val="both"/>
              <w:rPr>
                <w:rFonts w:asciiTheme="minorHAnsi" w:hAnsiTheme="minorHAnsi" w:cstheme="minorHAnsi"/>
                <w:b/>
                <w:lang w:val="es-BO"/>
              </w:rPr>
            </w:pPr>
            <w:r w:rsidRPr="00D12CF7">
              <w:rPr>
                <w:rFonts w:asciiTheme="minorHAnsi" w:hAnsiTheme="minorHAnsi" w:cstheme="minorHAnsi"/>
                <w:b/>
                <w:lang w:val="es-BO"/>
              </w:rPr>
              <w:t>El servicio de refrigerio y cafetería será contratado para las siguientes atenciones:</w:t>
            </w:r>
          </w:p>
          <w:p w:rsidR="002406A1" w:rsidRPr="00D12CF7" w:rsidRDefault="002406A1" w:rsidP="00C41B2C">
            <w:pPr>
              <w:jc w:val="both"/>
              <w:rPr>
                <w:rFonts w:asciiTheme="minorHAnsi" w:hAnsiTheme="minorHAnsi" w:cstheme="minorHAnsi"/>
                <w:lang w:val="es-BO"/>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b/>
              </w:rPr>
              <w:t xml:space="preserve">Ítem: 1 – </w:t>
            </w:r>
            <w:r w:rsidRPr="00D12CF7">
              <w:rPr>
                <w:rFonts w:asciiTheme="minorHAnsi" w:hAnsiTheme="minorHAnsi" w:cstheme="minorHAnsi"/>
              </w:rPr>
              <w:t>Edificio Corporativo de YPFB.</w:t>
            </w:r>
          </w:p>
          <w:p w:rsidR="002406A1" w:rsidRPr="00D12CF7" w:rsidRDefault="002406A1" w:rsidP="00C41B2C">
            <w:pPr>
              <w:jc w:val="both"/>
              <w:rPr>
                <w:rFonts w:asciiTheme="minorHAnsi" w:hAnsiTheme="minorHAnsi" w:cstheme="minorHAnsi"/>
                <w:b/>
              </w:rPr>
            </w:pPr>
          </w:p>
          <w:p w:rsidR="002406A1" w:rsidRPr="00D12CF7" w:rsidRDefault="002406A1" w:rsidP="00B85D7F">
            <w:pPr>
              <w:numPr>
                <w:ilvl w:val="0"/>
                <w:numId w:val="41"/>
              </w:numPr>
              <w:contextualSpacing/>
              <w:jc w:val="both"/>
              <w:rPr>
                <w:rFonts w:asciiTheme="minorHAnsi" w:hAnsiTheme="minorHAnsi" w:cstheme="minorHAnsi"/>
                <w:lang w:val="es-BO"/>
              </w:rPr>
            </w:pPr>
            <w:r w:rsidRPr="00D12CF7">
              <w:rPr>
                <w:rFonts w:asciiTheme="minorHAnsi" w:hAnsiTheme="minorHAnsi" w:cstheme="minorHAnsi"/>
                <w:lang w:val="es-BO"/>
              </w:rPr>
              <w:t>Eventos oficiales</w:t>
            </w:r>
          </w:p>
          <w:p w:rsidR="002406A1" w:rsidRPr="00D12CF7" w:rsidRDefault="002406A1" w:rsidP="00B85D7F">
            <w:pPr>
              <w:numPr>
                <w:ilvl w:val="0"/>
                <w:numId w:val="40"/>
              </w:numPr>
              <w:ind w:left="1068"/>
              <w:jc w:val="both"/>
              <w:rPr>
                <w:rFonts w:asciiTheme="minorHAnsi" w:hAnsiTheme="minorHAnsi" w:cstheme="minorHAnsi"/>
                <w:lang w:val="es-BO"/>
              </w:rPr>
            </w:pPr>
            <w:r w:rsidRPr="00D12CF7">
              <w:rPr>
                <w:rFonts w:asciiTheme="minorHAnsi" w:hAnsiTheme="minorHAnsi" w:cstheme="minorHAnsi"/>
                <w:lang w:val="es-BO"/>
              </w:rPr>
              <w:t>Reuniones de las autoridades de YPFB.</w:t>
            </w:r>
          </w:p>
          <w:p w:rsidR="002406A1" w:rsidRPr="00D12CF7" w:rsidRDefault="002406A1" w:rsidP="00B85D7F">
            <w:pPr>
              <w:numPr>
                <w:ilvl w:val="0"/>
                <w:numId w:val="40"/>
              </w:numPr>
              <w:ind w:left="1068"/>
              <w:jc w:val="both"/>
              <w:rPr>
                <w:rFonts w:asciiTheme="minorHAnsi" w:hAnsiTheme="minorHAnsi" w:cstheme="minorHAnsi"/>
                <w:lang w:val="es-BO"/>
              </w:rPr>
            </w:pPr>
            <w:r w:rsidRPr="00D12CF7">
              <w:rPr>
                <w:rFonts w:asciiTheme="minorHAnsi" w:hAnsiTheme="minorHAnsi" w:cstheme="minorHAnsi"/>
                <w:lang w:val="es-BO"/>
              </w:rPr>
              <w:t>Reuniones del Directorio de YPFB.</w:t>
            </w:r>
          </w:p>
          <w:p w:rsidR="002406A1" w:rsidRPr="00D12CF7" w:rsidRDefault="002406A1" w:rsidP="00C41B2C">
            <w:pPr>
              <w:ind w:left="360"/>
              <w:jc w:val="both"/>
              <w:rPr>
                <w:rFonts w:asciiTheme="minorHAnsi" w:hAnsiTheme="minorHAnsi" w:cstheme="minorHAnsi"/>
                <w:lang w:val="es-BO"/>
              </w:rPr>
            </w:pPr>
          </w:p>
          <w:p w:rsidR="002406A1" w:rsidRPr="00D12CF7" w:rsidRDefault="002406A1" w:rsidP="00B85D7F">
            <w:pPr>
              <w:numPr>
                <w:ilvl w:val="0"/>
                <w:numId w:val="41"/>
              </w:numPr>
              <w:contextualSpacing/>
              <w:jc w:val="both"/>
              <w:rPr>
                <w:rFonts w:asciiTheme="minorHAnsi" w:hAnsiTheme="minorHAnsi" w:cstheme="minorHAnsi"/>
                <w:lang w:val="es-BO"/>
              </w:rPr>
            </w:pPr>
            <w:r w:rsidRPr="00D12CF7">
              <w:rPr>
                <w:rFonts w:asciiTheme="minorHAnsi" w:hAnsiTheme="minorHAnsi" w:cstheme="minorHAnsi"/>
                <w:lang w:val="es-BO"/>
              </w:rPr>
              <w:t>Atención a los trabajadores de YPFB.</w:t>
            </w:r>
          </w:p>
          <w:p w:rsidR="002406A1" w:rsidRPr="00D12CF7" w:rsidRDefault="002406A1" w:rsidP="00C41B2C">
            <w:pPr>
              <w:jc w:val="both"/>
              <w:rPr>
                <w:rFonts w:asciiTheme="minorHAnsi" w:hAnsiTheme="minorHAnsi" w:cstheme="minorHAnsi"/>
                <w:lang w:val="es-BO"/>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b/>
              </w:rPr>
              <w:t xml:space="preserve">Ítem: 2 – </w:t>
            </w:r>
            <w:r w:rsidRPr="00D12CF7">
              <w:rPr>
                <w:rFonts w:asciiTheme="minorHAnsi" w:hAnsiTheme="minorHAnsi" w:cstheme="minorHAnsi"/>
              </w:rPr>
              <w:t>Oficina Central de YPFB.</w:t>
            </w:r>
          </w:p>
          <w:p w:rsidR="002406A1" w:rsidRPr="00D12CF7" w:rsidRDefault="002406A1" w:rsidP="00C41B2C">
            <w:pPr>
              <w:jc w:val="both"/>
              <w:rPr>
                <w:rFonts w:asciiTheme="minorHAnsi" w:hAnsiTheme="minorHAnsi" w:cstheme="minorHAnsi"/>
                <w:b/>
              </w:rPr>
            </w:pPr>
          </w:p>
          <w:p w:rsidR="002406A1" w:rsidRPr="00D12CF7" w:rsidRDefault="002406A1" w:rsidP="00B85D7F">
            <w:pPr>
              <w:numPr>
                <w:ilvl w:val="0"/>
                <w:numId w:val="42"/>
              </w:numPr>
              <w:contextualSpacing/>
              <w:jc w:val="both"/>
              <w:rPr>
                <w:rFonts w:asciiTheme="minorHAnsi" w:hAnsiTheme="minorHAnsi" w:cstheme="minorHAnsi"/>
                <w:lang w:val="es-BO"/>
              </w:rPr>
            </w:pPr>
            <w:r w:rsidRPr="00D12CF7">
              <w:rPr>
                <w:rFonts w:asciiTheme="minorHAnsi" w:hAnsiTheme="minorHAnsi" w:cstheme="minorHAnsi"/>
                <w:lang w:val="es-BO"/>
              </w:rPr>
              <w:t>Eventos oficiales</w:t>
            </w:r>
          </w:p>
          <w:p w:rsidR="002406A1" w:rsidRPr="00D12CF7" w:rsidRDefault="002406A1" w:rsidP="00B85D7F">
            <w:pPr>
              <w:numPr>
                <w:ilvl w:val="0"/>
                <w:numId w:val="40"/>
              </w:numPr>
              <w:ind w:left="1068"/>
              <w:jc w:val="both"/>
              <w:rPr>
                <w:rFonts w:asciiTheme="minorHAnsi" w:hAnsiTheme="minorHAnsi" w:cstheme="minorHAnsi"/>
                <w:lang w:val="es-BO"/>
              </w:rPr>
            </w:pPr>
            <w:r w:rsidRPr="00D12CF7">
              <w:rPr>
                <w:rFonts w:asciiTheme="minorHAnsi" w:hAnsiTheme="minorHAnsi" w:cstheme="minorHAnsi"/>
                <w:lang w:val="es-BO"/>
              </w:rPr>
              <w:t>Reuniones de las autoridades de YPFB.</w:t>
            </w:r>
          </w:p>
          <w:p w:rsidR="002406A1" w:rsidRPr="00D12CF7" w:rsidRDefault="002406A1" w:rsidP="00B85D7F">
            <w:pPr>
              <w:numPr>
                <w:ilvl w:val="0"/>
                <w:numId w:val="40"/>
              </w:numPr>
              <w:ind w:left="1068"/>
              <w:jc w:val="both"/>
              <w:rPr>
                <w:rFonts w:asciiTheme="minorHAnsi" w:hAnsiTheme="minorHAnsi" w:cstheme="minorHAnsi"/>
                <w:lang w:val="es-BO"/>
              </w:rPr>
            </w:pPr>
            <w:r w:rsidRPr="00D12CF7">
              <w:rPr>
                <w:rFonts w:asciiTheme="minorHAnsi" w:hAnsiTheme="minorHAnsi" w:cstheme="minorHAnsi"/>
                <w:lang w:val="es-BO"/>
              </w:rPr>
              <w:t xml:space="preserve">Reuniones del Directorio de YPFB. </w:t>
            </w:r>
          </w:p>
          <w:p w:rsidR="002406A1" w:rsidRPr="00D12CF7" w:rsidRDefault="002406A1" w:rsidP="00C41B2C">
            <w:pPr>
              <w:ind w:left="360"/>
              <w:jc w:val="both"/>
              <w:rPr>
                <w:rFonts w:asciiTheme="minorHAnsi" w:hAnsiTheme="minorHAnsi" w:cstheme="minorHAnsi"/>
                <w:lang w:val="es-BO"/>
              </w:rPr>
            </w:pPr>
          </w:p>
          <w:p w:rsidR="002406A1" w:rsidRPr="00D12CF7" w:rsidRDefault="002406A1" w:rsidP="00B85D7F">
            <w:pPr>
              <w:numPr>
                <w:ilvl w:val="0"/>
                <w:numId w:val="42"/>
              </w:numPr>
              <w:contextualSpacing/>
              <w:jc w:val="both"/>
              <w:rPr>
                <w:rFonts w:asciiTheme="minorHAnsi" w:hAnsiTheme="minorHAnsi" w:cstheme="minorHAnsi"/>
                <w:lang w:val="es-BO"/>
              </w:rPr>
            </w:pPr>
            <w:r w:rsidRPr="00D12CF7">
              <w:rPr>
                <w:rFonts w:asciiTheme="minorHAnsi" w:hAnsiTheme="minorHAnsi" w:cstheme="minorHAnsi"/>
                <w:lang w:val="es-BO"/>
              </w:rPr>
              <w:t>Atención a los trabajadores de YPFB.</w:t>
            </w:r>
          </w:p>
          <w:p w:rsidR="002406A1" w:rsidRPr="00D12CF7" w:rsidRDefault="002406A1" w:rsidP="00C41B2C">
            <w:pPr>
              <w:ind w:left="1068"/>
              <w:jc w:val="both"/>
              <w:rPr>
                <w:rFonts w:asciiTheme="minorHAnsi" w:hAnsiTheme="minorHAnsi" w:cstheme="minorHAnsi"/>
                <w:lang w:val="es-BO"/>
              </w:rPr>
            </w:pPr>
          </w:p>
          <w:p w:rsidR="002406A1" w:rsidRPr="00D12CF7" w:rsidRDefault="002406A1" w:rsidP="00C41B2C">
            <w:pPr>
              <w:jc w:val="center"/>
              <w:rPr>
                <w:rFonts w:asciiTheme="minorHAnsi" w:hAnsiTheme="minorHAnsi" w:cstheme="minorHAnsi"/>
                <w:b/>
                <w:bCs/>
              </w:rPr>
            </w:pPr>
            <w:r w:rsidRPr="00D12CF7">
              <w:rPr>
                <w:rFonts w:asciiTheme="minorHAnsi" w:hAnsiTheme="minorHAnsi" w:cstheme="minorHAnsi"/>
                <w:b/>
                <w:bCs/>
              </w:rPr>
              <w:t>DESCRIPCION DEL MENU REFERENCIA PARA TODOS LOS ITEMS</w:t>
            </w:r>
          </w:p>
          <w:p w:rsidR="002406A1" w:rsidRPr="00D12CF7" w:rsidRDefault="002406A1" w:rsidP="00C41B2C">
            <w:pPr>
              <w:contextualSpacing/>
              <w:jc w:val="both"/>
              <w:rPr>
                <w:rFonts w:asciiTheme="minorHAnsi" w:hAnsiTheme="minorHAnsi" w:cstheme="minorHAnsi"/>
              </w:rPr>
            </w:pPr>
          </w:p>
          <w:tbl>
            <w:tblPr>
              <w:tblW w:w="7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7114"/>
            </w:tblGrid>
            <w:tr w:rsidR="002406A1" w:rsidRPr="00D12CF7" w:rsidTr="00D12CF7">
              <w:trPr>
                <w:trHeight w:val="300"/>
                <w:jc w:val="center"/>
              </w:trPr>
              <w:tc>
                <w:tcPr>
                  <w:tcW w:w="565" w:type="dxa"/>
                  <w:shd w:val="clear" w:color="000000" w:fill="D9D9D9"/>
                  <w:noWrap/>
                  <w:vAlign w:val="center"/>
                  <w:hideMark/>
                </w:tcPr>
                <w:p w:rsidR="002406A1" w:rsidRPr="00D12CF7" w:rsidRDefault="002406A1" w:rsidP="00C41B2C">
                  <w:pPr>
                    <w:jc w:val="center"/>
                    <w:rPr>
                      <w:rFonts w:asciiTheme="minorHAnsi" w:hAnsiTheme="minorHAnsi" w:cstheme="minorHAnsi"/>
                      <w:b/>
                      <w:bCs/>
                      <w:color w:val="000000"/>
                    </w:rPr>
                  </w:pPr>
                  <w:r w:rsidRPr="00D12CF7">
                    <w:rPr>
                      <w:rFonts w:asciiTheme="minorHAnsi" w:hAnsiTheme="minorHAnsi" w:cstheme="minorHAnsi"/>
                      <w:b/>
                      <w:bCs/>
                      <w:color w:val="000000"/>
                    </w:rPr>
                    <w:t>ITEM</w:t>
                  </w:r>
                </w:p>
              </w:tc>
              <w:tc>
                <w:tcPr>
                  <w:tcW w:w="7114" w:type="dxa"/>
                  <w:shd w:val="clear" w:color="000000" w:fill="D9D9D9"/>
                  <w:noWrap/>
                  <w:vAlign w:val="center"/>
                  <w:hideMark/>
                </w:tcPr>
                <w:p w:rsidR="002406A1" w:rsidRPr="00D12CF7" w:rsidRDefault="002406A1" w:rsidP="00C41B2C">
                  <w:pPr>
                    <w:jc w:val="center"/>
                    <w:rPr>
                      <w:rFonts w:asciiTheme="minorHAnsi" w:hAnsiTheme="minorHAnsi" w:cstheme="minorHAnsi"/>
                      <w:b/>
                      <w:bCs/>
                      <w:color w:val="000000"/>
                    </w:rPr>
                  </w:pPr>
                  <w:r w:rsidRPr="00D12CF7">
                    <w:rPr>
                      <w:rFonts w:asciiTheme="minorHAnsi" w:hAnsiTheme="minorHAnsi" w:cstheme="minorHAnsi"/>
                      <w:b/>
                      <w:bCs/>
                      <w:color w:val="000000"/>
                    </w:rPr>
                    <w:t>DESCRIPCION DEL MENU</w:t>
                  </w:r>
                </w:p>
              </w:tc>
            </w:tr>
            <w:tr w:rsidR="002406A1" w:rsidRPr="00D12CF7" w:rsidTr="00D12CF7">
              <w:trPr>
                <w:trHeight w:hRule="exact" w:val="75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w:t>
                  </w:r>
                </w:p>
              </w:tc>
              <w:tc>
                <w:tcPr>
                  <w:tcW w:w="7114" w:type="dxa"/>
                  <w:shd w:val="clear" w:color="auto" w:fill="auto"/>
                  <w:vAlign w:val="center"/>
                  <w:hideMark/>
                </w:tcPr>
                <w:p w:rsidR="002406A1" w:rsidRPr="00D12CF7" w:rsidRDefault="002406A1" w:rsidP="00C41B2C">
                  <w:pPr>
                    <w:jc w:val="both"/>
                    <w:rPr>
                      <w:rFonts w:asciiTheme="minorHAnsi" w:hAnsiTheme="minorHAnsi" w:cstheme="minorHAnsi"/>
                      <w:color w:val="000000"/>
                    </w:rPr>
                  </w:pPr>
                  <w:r w:rsidRPr="00D12CF7">
                    <w:rPr>
                      <w:rFonts w:asciiTheme="minorHAnsi" w:hAnsiTheme="minorHAnsi" w:cstheme="minorHAnsi"/>
                      <w:color w:val="000000"/>
                    </w:rPr>
                    <w:t>Almuerzo Ejecutivo o de Directorio, previa coordinación con la secretaria de directorio y fiscal del servicio</w:t>
                  </w:r>
                </w:p>
              </w:tc>
            </w:tr>
            <w:tr w:rsidR="002406A1" w:rsidRPr="00D12CF7" w:rsidTr="00D12CF7">
              <w:trPr>
                <w:trHeight w:hRule="exact" w:val="86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lastRenderedPageBreak/>
                    <w:t>2</w:t>
                  </w:r>
                </w:p>
              </w:tc>
              <w:tc>
                <w:tcPr>
                  <w:tcW w:w="7114" w:type="dxa"/>
                  <w:shd w:val="clear" w:color="auto" w:fill="auto"/>
                  <w:vAlign w:val="center"/>
                </w:tcPr>
                <w:p w:rsidR="002406A1" w:rsidRPr="00D12CF7" w:rsidRDefault="002406A1" w:rsidP="00C41B2C">
                  <w:pPr>
                    <w:jc w:val="both"/>
                    <w:rPr>
                      <w:rFonts w:asciiTheme="minorHAnsi" w:hAnsiTheme="minorHAnsi" w:cstheme="minorHAnsi"/>
                      <w:color w:val="000000"/>
                    </w:rPr>
                  </w:pPr>
                  <w:r w:rsidRPr="00D12CF7">
                    <w:rPr>
                      <w:rFonts w:asciiTheme="minorHAnsi" w:hAnsiTheme="minorHAnsi" w:cstheme="minorHAnsi"/>
                      <w:color w:val="000000"/>
                      <w:lang w:val="es-BO" w:eastAsia="es-BO"/>
                    </w:rPr>
                    <w:t>Almuerzo (entrada, sopa, dos segundos a elegir, postre y refresco personal</w:t>
                  </w:r>
                  <w:r w:rsidRPr="00D12CF7">
                    <w:rPr>
                      <w:rFonts w:asciiTheme="minorHAnsi" w:hAnsiTheme="minorHAnsi" w:cstheme="minorHAnsi"/>
                      <w:color w:val="000000"/>
                    </w:rPr>
                    <w:t xml:space="preserve"> o postre y bebida caliente o fría)</w:t>
                  </w:r>
                </w:p>
              </w:tc>
            </w:tr>
            <w:tr w:rsidR="002406A1" w:rsidRPr="00D12CF7" w:rsidTr="00D12CF7">
              <w:trPr>
                <w:trHeight w:hRule="exact" w:val="227"/>
                <w:jc w:val="center"/>
              </w:trPr>
              <w:tc>
                <w:tcPr>
                  <w:tcW w:w="7679" w:type="dxa"/>
                  <w:gridSpan w:val="2"/>
                  <w:shd w:val="clear" w:color="auto" w:fill="auto"/>
                  <w:noWrap/>
                  <w:vAlign w:val="center"/>
                </w:tcPr>
                <w:p w:rsidR="002406A1" w:rsidRPr="00D12CF7" w:rsidRDefault="002406A1" w:rsidP="00C41B2C">
                  <w:pPr>
                    <w:rPr>
                      <w:rFonts w:asciiTheme="minorHAnsi" w:hAnsiTheme="minorHAnsi" w:cstheme="minorHAnsi"/>
                      <w:b/>
                      <w:bCs/>
                      <w:iCs/>
                      <w:color w:val="000000"/>
                    </w:rPr>
                  </w:pPr>
                  <w:r w:rsidRPr="00D12CF7">
                    <w:rPr>
                      <w:rFonts w:asciiTheme="minorHAnsi" w:hAnsiTheme="minorHAnsi" w:cstheme="minorHAnsi"/>
                      <w:b/>
                      <w:bCs/>
                      <w:iCs/>
                      <w:color w:val="000000"/>
                    </w:rPr>
                    <w:t>Bebidas Calientes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Api</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4</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Café</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Café con leche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Capuchino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Café Express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Leche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9</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Limonada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10</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Linaza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11</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Mates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12</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Nescafe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13</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Nescafe Doble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14</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Té</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15</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Chocolate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16</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Chocolate con leche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17</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Toddy</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18</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Toddy con leche</w:t>
                  </w:r>
                </w:p>
              </w:tc>
            </w:tr>
            <w:tr w:rsidR="002406A1" w:rsidRPr="00D12CF7" w:rsidTr="00D12CF7">
              <w:trPr>
                <w:trHeight w:hRule="exact" w:val="227"/>
                <w:jc w:val="center"/>
              </w:trPr>
              <w:tc>
                <w:tcPr>
                  <w:tcW w:w="7679" w:type="dxa"/>
                  <w:gridSpan w:val="2"/>
                  <w:shd w:val="clear" w:color="auto" w:fill="auto"/>
                  <w:noWrap/>
                  <w:vAlign w:val="center"/>
                </w:tcPr>
                <w:p w:rsidR="002406A1" w:rsidRPr="00D12CF7" w:rsidRDefault="002406A1" w:rsidP="00C41B2C">
                  <w:pPr>
                    <w:rPr>
                      <w:rFonts w:asciiTheme="minorHAnsi" w:hAnsiTheme="minorHAnsi" w:cstheme="minorHAnsi"/>
                      <w:b/>
                      <w:bCs/>
                      <w:iCs/>
                      <w:color w:val="000000"/>
                    </w:rPr>
                  </w:pPr>
                  <w:r w:rsidRPr="00D12CF7">
                    <w:rPr>
                      <w:rFonts w:asciiTheme="minorHAnsi" w:hAnsiTheme="minorHAnsi" w:cstheme="minorHAnsi"/>
                      <w:b/>
                      <w:bCs/>
                      <w:iCs/>
                      <w:color w:val="000000"/>
                    </w:rPr>
                    <w:t>Bebidas Frías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19</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Coca Cola, Fanta, Sprite (190 ml)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20</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Coca Cola, Fanta, Sprite (500 ml)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21</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lang w:val="en-US"/>
                    </w:rPr>
                  </w:pPr>
                  <w:r w:rsidRPr="00D12CF7">
                    <w:rPr>
                      <w:rFonts w:asciiTheme="minorHAnsi" w:hAnsiTheme="minorHAnsi" w:cstheme="minorHAnsi"/>
                      <w:color w:val="000000"/>
                      <w:lang w:val="en-US"/>
                    </w:rPr>
                    <w:t>Coca Cola Light, Sprite Zero (500 ml)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22</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Coca Cola, Fanta, Sprite (2 litros)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23</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Refrescos de frutas hervidas (en vaso)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24</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Agua Mineral (en vaso)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25</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Agua Mineral (envase personal)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26</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Agua Mineral (2 litros)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27</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Agua Natural (en vaso)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28</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Agua Natural (envase personal)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29</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Agua Natural (2 litros)</w:t>
                  </w:r>
                </w:p>
              </w:tc>
            </w:tr>
            <w:tr w:rsidR="002406A1" w:rsidRPr="00D12CF7" w:rsidTr="00D12CF7">
              <w:trPr>
                <w:trHeight w:hRule="exact" w:val="227"/>
                <w:jc w:val="center"/>
              </w:trPr>
              <w:tc>
                <w:tcPr>
                  <w:tcW w:w="7679" w:type="dxa"/>
                  <w:gridSpan w:val="2"/>
                  <w:shd w:val="clear" w:color="auto" w:fill="auto"/>
                  <w:noWrap/>
                  <w:vAlign w:val="center"/>
                </w:tcPr>
                <w:p w:rsidR="002406A1" w:rsidRPr="00D12CF7" w:rsidRDefault="002406A1" w:rsidP="00C41B2C">
                  <w:pPr>
                    <w:rPr>
                      <w:rFonts w:asciiTheme="minorHAnsi" w:hAnsiTheme="minorHAnsi" w:cstheme="minorHAnsi"/>
                      <w:b/>
                      <w:bCs/>
                      <w:iCs/>
                      <w:color w:val="000000"/>
                    </w:rPr>
                  </w:pPr>
                  <w:r w:rsidRPr="00D12CF7">
                    <w:rPr>
                      <w:rFonts w:asciiTheme="minorHAnsi" w:hAnsiTheme="minorHAnsi" w:cstheme="minorHAnsi"/>
                      <w:b/>
                      <w:bCs/>
                      <w:iCs/>
                      <w:color w:val="000000"/>
                    </w:rPr>
                    <w:t>Jugos y Zumos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30</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Jugos de fruta con agua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31</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Jugos de fruta con leche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32</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Jugo dieteticos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33</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Jugo de Alfa alfa, pepino y miel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34</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Zumo de piña y papaya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35</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Zumo de pera y frambuesa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36</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Zumo de naranja y manzana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37</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Zumo de platano, freza y pera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38</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Zumo de naranja con kiwi</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39</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Zumo de naranja, mandarina, lima, toronja y Zanahoria</w:t>
                  </w:r>
                </w:p>
              </w:tc>
            </w:tr>
            <w:tr w:rsidR="002406A1" w:rsidRPr="00D12CF7" w:rsidTr="00D12CF7">
              <w:trPr>
                <w:trHeight w:val="510"/>
                <w:jc w:val="center"/>
              </w:trPr>
              <w:tc>
                <w:tcPr>
                  <w:tcW w:w="7679" w:type="dxa"/>
                  <w:gridSpan w:val="2"/>
                  <w:shd w:val="clear" w:color="auto" w:fill="auto"/>
                  <w:noWrap/>
                  <w:vAlign w:val="center"/>
                </w:tcPr>
                <w:p w:rsidR="002406A1" w:rsidRPr="00D12CF7" w:rsidRDefault="002406A1" w:rsidP="00C41B2C">
                  <w:pPr>
                    <w:rPr>
                      <w:rFonts w:asciiTheme="minorHAnsi" w:hAnsiTheme="minorHAnsi" w:cstheme="minorHAnsi"/>
                      <w:b/>
                      <w:bCs/>
                      <w:iCs/>
                      <w:color w:val="000000"/>
                    </w:rPr>
                  </w:pPr>
                  <w:r w:rsidRPr="00D12CF7">
                    <w:rPr>
                      <w:rFonts w:asciiTheme="minorHAnsi" w:hAnsiTheme="minorHAnsi" w:cstheme="minorHAnsi"/>
                      <w:b/>
                      <w:bCs/>
                      <w:iCs/>
                      <w:color w:val="000000"/>
                    </w:rPr>
                    <w:t>Sándwiches, el precio debe incluir sus aderezos (mayonesa, ketchup, moztaza, etc.)</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40</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Hamburguesa de carne de res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41</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Hamburguesa de carne de pollo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42</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Salchipapa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43</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Lomo con huevo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44</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Choripan</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45</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Huevo revuelto con jamón y queso y tostadas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46</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Hamburguesa mixta con salchipapas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47</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Tranca pecho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lastRenderedPageBreak/>
                    <w:t>48</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Porción de pollo con papas fritas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49</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Porción de pizza (carnívora, hawainana, napolitana)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50</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Choripapas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51</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Sandwich de pavita (pollo molido con mayonesa y morron)</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52</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Sandwhich de chola (cerdo con escabeche o ensalada)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53</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Carne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54</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Carnes frías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55</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Hot dog</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56</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Huevo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57</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Jamón con queso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58</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Mantequilla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59</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Mantequilla con mermelada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60</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Mermelada, dulce de leche o leche condensada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61</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Mortadela con queso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62</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Omelet</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63</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Palta con queso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64</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Pasta de hígado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65</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Pollo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66</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Queso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67</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Porción de papas fritas</w:t>
                  </w:r>
                </w:p>
              </w:tc>
            </w:tr>
            <w:tr w:rsidR="002406A1" w:rsidRPr="00D12CF7" w:rsidTr="00D12CF7">
              <w:trPr>
                <w:trHeight w:hRule="exact" w:val="227"/>
                <w:jc w:val="center"/>
              </w:trPr>
              <w:tc>
                <w:tcPr>
                  <w:tcW w:w="7679" w:type="dxa"/>
                  <w:gridSpan w:val="2"/>
                  <w:shd w:val="clear" w:color="auto" w:fill="auto"/>
                  <w:noWrap/>
                  <w:vAlign w:val="center"/>
                </w:tcPr>
                <w:p w:rsidR="002406A1" w:rsidRPr="00D12CF7" w:rsidRDefault="002406A1" w:rsidP="00C41B2C">
                  <w:pPr>
                    <w:rPr>
                      <w:rFonts w:asciiTheme="minorHAnsi" w:hAnsiTheme="minorHAnsi" w:cstheme="minorHAnsi"/>
                      <w:b/>
                      <w:bCs/>
                      <w:iCs/>
                      <w:color w:val="000000"/>
                    </w:rPr>
                  </w:pPr>
                  <w:r w:rsidRPr="00D12CF7">
                    <w:rPr>
                      <w:rFonts w:asciiTheme="minorHAnsi" w:hAnsiTheme="minorHAnsi" w:cstheme="minorHAnsi"/>
                      <w:b/>
                      <w:bCs/>
                      <w:iCs/>
                      <w:color w:val="000000"/>
                    </w:rPr>
                    <w:t>Salteñas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68</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Salteña Especial para Directorio y Reuniones Ejecutivas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69</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De Pollo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70</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De carne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71</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Mixtas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72</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Tucumanas</w:t>
                  </w:r>
                </w:p>
              </w:tc>
            </w:tr>
            <w:tr w:rsidR="002406A1" w:rsidRPr="00D12CF7" w:rsidTr="00D12CF7">
              <w:trPr>
                <w:trHeight w:hRule="exact" w:val="227"/>
                <w:jc w:val="center"/>
              </w:trPr>
              <w:tc>
                <w:tcPr>
                  <w:tcW w:w="7679" w:type="dxa"/>
                  <w:gridSpan w:val="2"/>
                  <w:shd w:val="clear" w:color="auto" w:fill="auto"/>
                  <w:noWrap/>
                  <w:vAlign w:val="center"/>
                </w:tcPr>
                <w:p w:rsidR="002406A1" w:rsidRPr="00D12CF7" w:rsidRDefault="002406A1" w:rsidP="00C41B2C">
                  <w:pPr>
                    <w:rPr>
                      <w:rFonts w:asciiTheme="minorHAnsi" w:hAnsiTheme="minorHAnsi" w:cstheme="minorHAnsi"/>
                      <w:b/>
                      <w:bCs/>
                      <w:iCs/>
                      <w:color w:val="000000"/>
                    </w:rPr>
                  </w:pPr>
                  <w:r w:rsidRPr="00D12CF7">
                    <w:rPr>
                      <w:rFonts w:asciiTheme="minorHAnsi" w:hAnsiTheme="minorHAnsi" w:cstheme="minorHAnsi"/>
                      <w:b/>
                      <w:bCs/>
                      <w:iCs/>
                      <w:color w:val="000000"/>
                    </w:rPr>
                    <w:t>Masitas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73</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Masitas especiales para Directorio y Reuniones Ejecutivas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74</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Alfajor</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75</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Buñuelo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76</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Cuñape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77</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Empanada de queso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78</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Pucacapas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79</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Galletas con aderezos (dulces o salados) ración personal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80</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Galletas dulces ración personal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81</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Galletas de agua ración personal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82</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Llaucha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83</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Pie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84</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Queque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85</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Rollo de queso</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86</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Huminta a la olla o al horno</w:t>
                  </w:r>
                </w:p>
              </w:tc>
            </w:tr>
            <w:tr w:rsidR="002406A1" w:rsidRPr="00D12CF7" w:rsidTr="00D12CF7">
              <w:trPr>
                <w:trHeight w:hRule="exact" w:val="227"/>
                <w:jc w:val="center"/>
              </w:trPr>
              <w:tc>
                <w:tcPr>
                  <w:tcW w:w="7679" w:type="dxa"/>
                  <w:gridSpan w:val="2"/>
                  <w:shd w:val="clear" w:color="auto" w:fill="auto"/>
                  <w:noWrap/>
                  <w:vAlign w:val="center"/>
                </w:tcPr>
                <w:p w:rsidR="002406A1" w:rsidRPr="00D12CF7" w:rsidRDefault="002406A1" w:rsidP="00C41B2C">
                  <w:pPr>
                    <w:rPr>
                      <w:rFonts w:asciiTheme="minorHAnsi" w:hAnsiTheme="minorHAnsi" w:cstheme="minorHAnsi"/>
                      <w:b/>
                      <w:bCs/>
                      <w:iCs/>
                      <w:color w:val="000000"/>
                    </w:rPr>
                  </w:pPr>
                  <w:r w:rsidRPr="00D12CF7">
                    <w:rPr>
                      <w:rFonts w:asciiTheme="minorHAnsi" w:hAnsiTheme="minorHAnsi" w:cstheme="minorHAnsi"/>
                      <w:b/>
                      <w:bCs/>
                      <w:iCs/>
                      <w:color w:val="000000"/>
                    </w:rPr>
                    <w:t>Postres</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87</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Ensalada de frutas postrera grande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88</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Ensalada de frutas postrera pequeña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89</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Ensalada de frutas con yogurt postrera grande</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90</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Ensalada de frutas con yogurt postrera pequeña</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91</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Gelatina en vaso personal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92</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Yogurt natural en vaso personal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93</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Gelatina y Chantilly</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94</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Yogurt saborizado en vaso personal</w:t>
                  </w:r>
                </w:p>
              </w:tc>
            </w:tr>
            <w:tr w:rsidR="002406A1" w:rsidRPr="00D12CF7" w:rsidTr="00D12CF7">
              <w:trPr>
                <w:trHeight w:hRule="exact" w:val="227"/>
                <w:jc w:val="center"/>
              </w:trPr>
              <w:tc>
                <w:tcPr>
                  <w:tcW w:w="565" w:type="dxa"/>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95</w:t>
                  </w:r>
                </w:p>
              </w:tc>
              <w:tc>
                <w:tcPr>
                  <w:tcW w:w="7114" w:type="dxa"/>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Muss de frutas</w:t>
                  </w:r>
                </w:p>
              </w:tc>
            </w:tr>
            <w:tr w:rsidR="002406A1" w:rsidRPr="00D12CF7" w:rsidTr="00D12CF7">
              <w:trPr>
                <w:trHeight w:hRule="exact" w:val="227"/>
                <w:jc w:val="center"/>
              </w:trPr>
              <w:tc>
                <w:tcPr>
                  <w:tcW w:w="565" w:type="dxa"/>
                  <w:tcBorders>
                    <w:bottom w:val="single" w:sz="4" w:space="0" w:color="auto"/>
                  </w:tcBorders>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96</w:t>
                  </w:r>
                </w:p>
              </w:tc>
              <w:tc>
                <w:tcPr>
                  <w:tcW w:w="7114" w:type="dxa"/>
                  <w:tcBorders>
                    <w:bottom w:val="single" w:sz="4" w:space="0" w:color="auto"/>
                  </w:tcBorders>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Flan en vaso personal</w:t>
                  </w:r>
                </w:p>
              </w:tc>
            </w:tr>
            <w:tr w:rsidR="002406A1" w:rsidRPr="00D12CF7" w:rsidTr="00D12CF7">
              <w:trPr>
                <w:trHeight w:hRule="exact" w:val="227"/>
                <w:jc w:val="center"/>
              </w:trPr>
              <w:tc>
                <w:tcPr>
                  <w:tcW w:w="565" w:type="dxa"/>
                  <w:tcBorders>
                    <w:top w:val="single" w:sz="4" w:space="0" w:color="auto"/>
                    <w:bottom w:val="single" w:sz="4" w:space="0" w:color="auto"/>
                  </w:tcBorders>
                  <w:shd w:val="clear" w:color="auto" w:fill="auto"/>
                  <w:noWrap/>
                  <w:vAlign w:val="center"/>
                </w:tcPr>
                <w:p w:rsidR="002406A1" w:rsidRPr="00D12CF7" w:rsidRDefault="002406A1" w:rsidP="00C41B2C">
                  <w:pPr>
                    <w:jc w:val="center"/>
                    <w:rPr>
                      <w:rFonts w:asciiTheme="minorHAnsi" w:hAnsiTheme="minorHAnsi" w:cstheme="minorHAnsi"/>
                      <w:color w:val="000000"/>
                    </w:rPr>
                  </w:pPr>
                  <w:r w:rsidRPr="00D12CF7">
                    <w:rPr>
                      <w:rFonts w:asciiTheme="minorHAnsi" w:hAnsiTheme="minorHAnsi" w:cstheme="minorHAnsi"/>
                      <w:color w:val="000000"/>
                    </w:rPr>
                    <w:t>97</w:t>
                  </w:r>
                </w:p>
              </w:tc>
              <w:tc>
                <w:tcPr>
                  <w:tcW w:w="7114" w:type="dxa"/>
                  <w:tcBorders>
                    <w:top w:val="single" w:sz="4" w:space="0" w:color="auto"/>
                    <w:bottom w:val="single" w:sz="4" w:space="0" w:color="auto"/>
                  </w:tcBorders>
                  <w:shd w:val="clear" w:color="auto" w:fill="auto"/>
                  <w:vAlign w:val="center"/>
                  <w:hideMark/>
                </w:tcPr>
                <w:p w:rsidR="002406A1" w:rsidRPr="00D12CF7" w:rsidRDefault="002406A1" w:rsidP="00C41B2C">
                  <w:pPr>
                    <w:rPr>
                      <w:rFonts w:asciiTheme="minorHAnsi" w:hAnsiTheme="minorHAnsi" w:cstheme="minorHAnsi"/>
                      <w:color w:val="000000"/>
                    </w:rPr>
                  </w:pPr>
                  <w:r w:rsidRPr="00D12CF7">
                    <w:rPr>
                      <w:rFonts w:asciiTheme="minorHAnsi" w:hAnsiTheme="minorHAnsi" w:cstheme="minorHAnsi"/>
                      <w:color w:val="000000"/>
                    </w:rPr>
                    <w:t>Arroz con leche</w:t>
                  </w:r>
                </w:p>
              </w:tc>
            </w:tr>
            <w:tr w:rsidR="00D12CF7" w:rsidRPr="00D12CF7" w:rsidTr="00D12CF7">
              <w:trPr>
                <w:trHeight w:hRule="exact" w:val="227"/>
                <w:jc w:val="center"/>
              </w:trPr>
              <w:tc>
                <w:tcPr>
                  <w:tcW w:w="565" w:type="dxa"/>
                  <w:tcBorders>
                    <w:top w:val="single" w:sz="4" w:space="0" w:color="auto"/>
                    <w:left w:val="nil"/>
                    <w:bottom w:val="nil"/>
                    <w:right w:val="nil"/>
                  </w:tcBorders>
                  <w:shd w:val="clear" w:color="auto" w:fill="auto"/>
                  <w:noWrap/>
                  <w:vAlign w:val="center"/>
                </w:tcPr>
                <w:p w:rsidR="00D12CF7" w:rsidRPr="00D12CF7" w:rsidRDefault="00D12CF7" w:rsidP="00C41B2C">
                  <w:pPr>
                    <w:jc w:val="center"/>
                    <w:rPr>
                      <w:rFonts w:asciiTheme="minorHAnsi" w:hAnsiTheme="minorHAnsi" w:cstheme="minorHAnsi"/>
                      <w:color w:val="000000"/>
                    </w:rPr>
                  </w:pPr>
                </w:p>
              </w:tc>
              <w:tc>
                <w:tcPr>
                  <w:tcW w:w="7114" w:type="dxa"/>
                  <w:tcBorders>
                    <w:top w:val="single" w:sz="4" w:space="0" w:color="auto"/>
                    <w:left w:val="nil"/>
                    <w:bottom w:val="nil"/>
                    <w:right w:val="nil"/>
                  </w:tcBorders>
                  <w:shd w:val="clear" w:color="auto" w:fill="auto"/>
                  <w:vAlign w:val="center"/>
                </w:tcPr>
                <w:p w:rsidR="00D12CF7" w:rsidRPr="00D12CF7" w:rsidRDefault="00D12CF7" w:rsidP="00C41B2C">
                  <w:pPr>
                    <w:rPr>
                      <w:rFonts w:asciiTheme="minorHAnsi" w:hAnsiTheme="minorHAnsi" w:cstheme="minorHAnsi"/>
                      <w:color w:val="000000"/>
                    </w:rPr>
                  </w:pPr>
                </w:p>
              </w:tc>
            </w:tr>
          </w:tbl>
          <w:p w:rsidR="002406A1" w:rsidRPr="00D12CF7" w:rsidRDefault="002406A1" w:rsidP="00C41B2C">
            <w:pPr>
              <w:contextualSpacing/>
              <w:jc w:val="both"/>
              <w:rPr>
                <w:rFonts w:asciiTheme="minorHAnsi" w:hAnsiTheme="minorHAnsi" w:cstheme="minorHAnsi"/>
              </w:rPr>
            </w:pPr>
          </w:p>
        </w:tc>
      </w:tr>
      <w:tr w:rsidR="002406A1" w:rsidRPr="00D12CF7" w:rsidTr="00C41B2C">
        <w:tc>
          <w:tcPr>
            <w:tcW w:w="9339" w:type="dxa"/>
            <w:tcBorders>
              <w:bottom w:val="single" w:sz="4" w:space="0" w:color="auto"/>
            </w:tcBorders>
            <w:shd w:val="clear" w:color="auto" w:fill="95B3D7"/>
            <w:vAlign w:val="center"/>
          </w:tcPr>
          <w:p w:rsidR="002406A1" w:rsidRPr="00D12CF7" w:rsidRDefault="002406A1" w:rsidP="00C41B2C">
            <w:pPr>
              <w:rPr>
                <w:rFonts w:asciiTheme="minorHAnsi" w:hAnsiTheme="minorHAnsi" w:cstheme="minorHAnsi"/>
                <w:b/>
                <w:bCs/>
              </w:rPr>
            </w:pPr>
            <w:r w:rsidRPr="00D12CF7">
              <w:rPr>
                <w:rFonts w:asciiTheme="minorHAnsi" w:hAnsiTheme="minorHAnsi" w:cstheme="minorHAnsi"/>
                <w:b/>
                <w:bCs/>
              </w:rPr>
              <w:lastRenderedPageBreak/>
              <w:t>MATERIALES</w:t>
            </w:r>
            <w:r w:rsidRPr="00D12CF7">
              <w:rPr>
                <w:rFonts w:asciiTheme="minorHAnsi" w:hAnsiTheme="minorHAnsi" w:cstheme="minorHAnsi"/>
              </w:rPr>
              <w:t xml:space="preserve">, </w:t>
            </w:r>
            <w:r w:rsidRPr="00D12CF7">
              <w:rPr>
                <w:rFonts w:asciiTheme="minorHAnsi" w:hAnsiTheme="minorHAnsi" w:cstheme="minorHAnsi"/>
                <w:b/>
                <w:bCs/>
              </w:rPr>
              <w:t>HERRAMIENTAS Y</w:t>
            </w:r>
            <w:r w:rsidRPr="00D12CF7">
              <w:rPr>
                <w:rFonts w:asciiTheme="minorHAnsi" w:hAnsiTheme="minorHAnsi" w:cstheme="minorHAnsi"/>
              </w:rPr>
              <w:t xml:space="preserve"> </w:t>
            </w:r>
            <w:r w:rsidRPr="00D12CF7">
              <w:rPr>
                <w:rFonts w:asciiTheme="minorHAnsi" w:hAnsiTheme="minorHAnsi" w:cstheme="minorHAnsi"/>
                <w:b/>
                <w:bCs/>
              </w:rPr>
              <w:t>EQUIPO MINIMO PARA TODOS LOS ÍTEMS</w:t>
            </w:r>
          </w:p>
        </w:tc>
      </w:tr>
      <w:tr w:rsidR="002406A1" w:rsidRPr="00D12CF7" w:rsidTr="00C41B2C">
        <w:tc>
          <w:tcPr>
            <w:tcW w:w="9339" w:type="dxa"/>
            <w:tcBorders>
              <w:bottom w:val="single" w:sz="4" w:space="0" w:color="auto"/>
            </w:tcBorders>
            <w:shd w:val="clear" w:color="auto" w:fill="auto"/>
          </w:tcPr>
          <w:p w:rsidR="002406A1" w:rsidRPr="00D12CF7" w:rsidRDefault="002406A1" w:rsidP="00C41B2C">
            <w:pPr>
              <w:jc w:val="both"/>
              <w:rPr>
                <w:rFonts w:asciiTheme="minorHAnsi" w:hAnsiTheme="minorHAnsi" w:cstheme="minorHAnsi"/>
                <w:b/>
                <w:bCs/>
              </w:rPr>
            </w:pPr>
          </w:p>
          <w:p w:rsidR="002406A1" w:rsidRPr="00D12CF7" w:rsidRDefault="002406A1" w:rsidP="00C41B2C">
            <w:pPr>
              <w:jc w:val="both"/>
              <w:rPr>
                <w:rFonts w:asciiTheme="minorHAnsi" w:hAnsiTheme="minorHAnsi" w:cstheme="minorHAnsi"/>
                <w:bCs/>
              </w:rPr>
            </w:pPr>
            <w:r w:rsidRPr="00D12CF7">
              <w:rPr>
                <w:rFonts w:asciiTheme="minorHAnsi" w:hAnsiTheme="minorHAnsi" w:cstheme="minorHAnsi"/>
                <w:bCs/>
              </w:rPr>
              <w:t>La empresa contratada, deberá proveer lo siguiente para el inicio del servicio y mantener mientras dure el contrato:</w:t>
            </w:r>
          </w:p>
          <w:p w:rsidR="002406A1" w:rsidRPr="00D12CF7" w:rsidRDefault="002406A1" w:rsidP="00C41B2C">
            <w:pPr>
              <w:jc w:val="both"/>
              <w:rPr>
                <w:rFonts w:asciiTheme="minorHAnsi" w:hAnsiTheme="minorHAnsi" w:cstheme="minorHAnsi"/>
                <w:bCs/>
              </w:rPr>
            </w:pPr>
          </w:p>
          <w:tbl>
            <w:tblPr>
              <w:tblW w:w="76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76"/>
              <w:gridCol w:w="6003"/>
            </w:tblGrid>
            <w:tr w:rsidR="002406A1" w:rsidRPr="00D12CF7" w:rsidTr="00D12CF7">
              <w:trPr>
                <w:trHeight w:val="360"/>
                <w:jc w:val="center"/>
              </w:trPr>
              <w:tc>
                <w:tcPr>
                  <w:tcW w:w="1676" w:type="dxa"/>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LUGAR DE PRESTACION</w:t>
                  </w:r>
                </w:p>
              </w:tc>
              <w:tc>
                <w:tcPr>
                  <w:tcW w:w="6003" w:type="dxa"/>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REQUERIMIENTO</w:t>
                  </w:r>
                </w:p>
              </w:tc>
            </w:tr>
            <w:tr w:rsidR="002406A1" w:rsidRPr="00D12CF7" w:rsidTr="00D12CF7">
              <w:trPr>
                <w:trHeight w:val="436"/>
                <w:jc w:val="center"/>
              </w:trPr>
              <w:tc>
                <w:tcPr>
                  <w:tcW w:w="1676" w:type="dxa"/>
                  <w:vMerge w:val="restart"/>
                  <w:vAlign w:val="center"/>
                </w:tcPr>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Ítem 1 - Edificio Corporativo</w:t>
                  </w:r>
                </w:p>
              </w:tc>
              <w:tc>
                <w:tcPr>
                  <w:tcW w:w="6003" w:type="dxa"/>
                  <w:vAlign w:val="center"/>
                </w:tcPr>
                <w:p w:rsidR="002406A1" w:rsidRPr="00D12CF7" w:rsidRDefault="002406A1" w:rsidP="00C41B2C">
                  <w:pPr>
                    <w:jc w:val="both"/>
                    <w:rPr>
                      <w:rFonts w:asciiTheme="minorHAnsi" w:hAnsiTheme="minorHAnsi" w:cstheme="minorHAnsi"/>
                    </w:rPr>
                  </w:pPr>
                  <w:r w:rsidRPr="00D12CF7">
                    <w:rPr>
                      <w:rFonts w:asciiTheme="minorHAnsi" w:hAnsiTheme="minorHAnsi" w:cstheme="minorHAnsi"/>
                      <w:b/>
                      <w:bCs/>
                    </w:rPr>
                    <w:t>VAJILLA MINIMA REQUERIDA</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docenas de tazas de té con platillos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docenas de cucharillas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5 docena de paneros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docenas de platos hondos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docenas de platos planos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docenas de cubiertos completos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docenas de postreras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jarras de vidrio</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docenas de vasos pequeños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docenas de vasos grandes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docenas de vasos largos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charolas grandes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charolas medianas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6 charolas redondas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15 Azucareras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17 Alcuzas </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30 Servilleteros</w:t>
                  </w:r>
                </w:p>
              </w:tc>
            </w:tr>
            <w:tr w:rsidR="002406A1" w:rsidRPr="00D12CF7" w:rsidTr="00D12CF7">
              <w:trPr>
                <w:trHeight w:val="436"/>
                <w:jc w:val="center"/>
              </w:trPr>
              <w:tc>
                <w:tcPr>
                  <w:tcW w:w="1676" w:type="dxa"/>
                  <w:vMerge/>
                  <w:vAlign w:val="center"/>
                </w:tcPr>
                <w:p w:rsidR="002406A1" w:rsidRPr="00D12CF7" w:rsidRDefault="002406A1" w:rsidP="00C41B2C">
                  <w:pPr>
                    <w:jc w:val="both"/>
                    <w:rPr>
                      <w:rFonts w:asciiTheme="minorHAnsi" w:hAnsiTheme="minorHAnsi" w:cstheme="minorHAnsi"/>
                    </w:rPr>
                  </w:pPr>
                </w:p>
              </w:tc>
              <w:tc>
                <w:tcPr>
                  <w:tcW w:w="6003" w:type="dxa"/>
                  <w:vAlign w:val="center"/>
                </w:tcPr>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b/>
                      <w:bCs/>
                    </w:rPr>
                    <w:t>ARTEFACTOS Y UTENSILIOS MINIMOS DE COCINA</w:t>
                  </w: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1 refrigerador</w:t>
                  </w: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2 hornos microondas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4 licuadoras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3 termos de </w:t>
                  </w:r>
                  <w:smartTag w:uri="urn:schemas-microsoft-com:office:smarttags" w:element="metricconverter">
                    <w:smartTagPr>
                      <w:attr w:name="ProductID" w:val="2 litros"/>
                    </w:smartTagPr>
                    <w:r w:rsidRPr="00D12CF7">
                      <w:rPr>
                        <w:rFonts w:asciiTheme="minorHAnsi" w:hAnsiTheme="minorHAnsi" w:cstheme="minorHAnsi"/>
                      </w:rPr>
                      <w:t>2 litros</w:t>
                    </w:r>
                  </w:smartTag>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3 calderas eléctricas</w:t>
                  </w: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2 wafleras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 cafeteras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2 cocinas de dos hornallas</w:t>
                  </w: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3 calderas de aluminio</w:t>
                  </w: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2 tostadoras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 sumidoras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 exprimidores de cítricos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5 Ollas </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2 Ollas arroceras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2 Sartenes pequeños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2 Sartenes grandes </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2 basureros industriales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3 Bandejas metálicas para transportar alimentos  </w:t>
                  </w:r>
                </w:p>
              </w:tc>
            </w:tr>
            <w:tr w:rsidR="002406A1" w:rsidRPr="00D12CF7" w:rsidTr="00D12CF7">
              <w:trPr>
                <w:trHeight w:val="436"/>
                <w:jc w:val="center"/>
              </w:trPr>
              <w:tc>
                <w:tcPr>
                  <w:tcW w:w="1676" w:type="dxa"/>
                  <w:vMerge w:val="restart"/>
                  <w:vAlign w:val="center"/>
                </w:tcPr>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Ítem 2 – Oficina Central</w:t>
                  </w:r>
                </w:p>
              </w:tc>
              <w:tc>
                <w:tcPr>
                  <w:tcW w:w="6003" w:type="dxa"/>
                  <w:vAlign w:val="center"/>
                </w:tcPr>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 </w:t>
                  </w:r>
                  <w:r w:rsidRPr="00D12CF7">
                    <w:rPr>
                      <w:rFonts w:asciiTheme="minorHAnsi" w:hAnsiTheme="minorHAnsi" w:cstheme="minorHAnsi"/>
                      <w:b/>
                      <w:bCs/>
                    </w:rPr>
                    <w:t>VAJILLA MINIMA REQUERIDA</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8 docenas de tazas de té con platillos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8 docenas de cucharillas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 docena de paneros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8  docenas de platos hondos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8 docenas de platos planos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lastRenderedPageBreak/>
                    <w:t>8 docenas de cubiertos completos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8 docenas de postreras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8 jarras de vidrio</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8 docenas de vasos pequeños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8 docenas de vasos grandes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8 docenas de vasos largos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8 charolas grandes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5 charolas medianas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 charolas redondas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10 Azucareras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10 Alcuzas </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20 Servilleteros</w:t>
                  </w:r>
                </w:p>
              </w:tc>
            </w:tr>
            <w:tr w:rsidR="002406A1" w:rsidRPr="00D12CF7" w:rsidTr="00D12CF7">
              <w:trPr>
                <w:trHeight w:val="436"/>
                <w:jc w:val="center"/>
              </w:trPr>
              <w:tc>
                <w:tcPr>
                  <w:tcW w:w="1676" w:type="dxa"/>
                  <w:vMerge/>
                  <w:vAlign w:val="center"/>
                </w:tcPr>
                <w:p w:rsidR="002406A1" w:rsidRPr="00D12CF7" w:rsidRDefault="002406A1" w:rsidP="00C41B2C">
                  <w:pPr>
                    <w:jc w:val="both"/>
                    <w:rPr>
                      <w:rFonts w:asciiTheme="minorHAnsi" w:hAnsiTheme="minorHAnsi" w:cstheme="minorHAnsi"/>
                    </w:rPr>
                  </w:pPr>
                </w:p>
              </w:tc>
              <w:tc>
                <w:tcPr>
                  <w:tcW w:w="6003" w:type="dxa"/>
                  <w:vAlign w:val="center"/>
                </w:tcPr>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b/>
                      <w:bCs/>
                    </w:rPr>
                    <w:t>ARTEFACTOS Y UTENSILIOS MINIMOS DE COCINA</w:t>
                  </w: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1 refrigerador</w:t>
                  </w: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2 hornos microondas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 licuadoras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3 termos de </w:t>
                  </w:r>
                  <w:smartTag w:uri="urn:schemas-microsoft-com:office:smarttags" w:element="metricconverter">
                    <w:smartTagPr>
                      <w:attr w:name="ProductID" w:val="2 litros"/>
                    </w:smartTagPr>
                    <w:r w:rsidRPr="00D12CF7">
                      <w:rPr>
                        <w:rFonts w:asciiTheme="minorHAnsi" w:hAnsiTheme="minorHAnsi" w:cstheme="minorHAnsi"/>
                      </w:rPr>
                      <w:t>2 litros</w:t>
                    </w:r>
                  </w:smartTag>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3 calderas eléctricas</w:t>
                  </w: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2 wafleras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 cafeteras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2 cocinas de dos hornallas</w:t>
                  </w: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3 calderas de aluminio</w:t>
                  </w:r>
                </w:p>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rPr>
                    <w:t>2 tostadoras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 sumidoras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 exprimidores de cítricos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5 Ollas </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2 Ollas arroceras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2 Sartenes pequeños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2 Sartenes grandes </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2 basureros industriales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3 Bandejas metálicas para transportar alimentos</w:t>
                  </w:r>
                </w:p>
              </w:tc>
            </w:tr>
          </w:tbl>
          <w:p w:rsidR="002406A1" w:rsidRPr="00D12CF7" w:rsidRDefault="002406A1" w:rsidP="00C41B2C">
            <w:pPr>
              <w:jc w:val="both"/>
              <w:rPr>
                <w:rFonts w:asciiTheme="minorHAnsi" w:hAnsiTheme="minorHAnsi" w:cstheme="minorHAnsi"/>
                <w:bCs/>
              </w:rPr>
            </w:pPr>
          </w:p>
          <w:p w:rsidR="002406A1" w:rsidRPr="00D12CF7" w:rsidRDefault="002406A1" w:rsidP="00B85D7F">
            <w:pPr>
              <w:numPr>
                <w:ilvl w:val="0"/>
                <w:numId w:val="43"/>
              </w:numPr>
              <w:jc w:val="both"/>
              <w:rPr>
                <w:rFonts w:asciiTheme="minorHAnsi" w:hAnsiTheme="minorHAnsi" w:cstheme="minorHAnsi"/>
                <w:bCs/>
                <w:lang w:val="es-BO"/>
              </w:rPr>
            </w:pPr>
            <w:r w:rsidRPr="00D12CF7">
              <w:rPr>
                <w:rFonts w:asciiTheme="minorHAnsi" w:hAnsiTheme="minorHAnsi" w:cstheme="minorHAnsi"/>
                <w:bCs/>
              </w:rPr>
              <w:t xml:space="preserve">18 unidades de </w:t>
            </w:r>
            <w:r w:rsidRPr="00D12CF7">
              <w:rPr>
                <w:rFonts w:asciiTheme="minorHAnsi" w:hAnsiTheme="minorHAnsi" w:cstheme="minorHAnsi"/>
                <w:bCs/>
                <w:lang w:val="es-BO"/>
              </w:rPr>
              <w:t xml:space="preserve">mantelería para comedor (piso 4 y club office de cada piso) y eventos de capacitación e institucionales  - </w:t>
            </w:r>
            <w:r w:rsidRPr="00D12CF7">
              <w:rPr>
                <w:rFonts w:asciiTheme="minorHAnsi" w:hAnsiTheme="minorHAnsi" w:cstheme="minorHAnsi"/>
                <w:b/>
                <w:bCs/>
                <w:lang w:val="es-BO"/>
              </w:rPr>
              <w:t xml:space="preserve">ítem 1 </w:t>
            </w:r>
          </w:p>
          <w:p w:rsidR="002406A1" w:rsidRPr="00D12CF7" w:rsidRDefault="002406A1" w:rsidP="00B85D7F">
            <w:pPr>
              <w:numPr>
                <w:ilvl w:val="0"/>
                <w:numId w:val="43"/>
              </w:numPr>
              <w:jc w:val="both"/>
              <w:rPr>
                <w:rFonts w:asciiTheme="minorHAnsi" w:hAnsiTheme="minorHAnsi" w:cstheme="minorHAnsi"/>
                <w:b/>
                <w:bCs/>
                <w:lang w:val="es-BO"/>
              </w:rPr>
            </w:pPr>
            <w:r w:rsidRPr="00D12CF7">
              <w:rPr>
                <w:rFonts w:asciiTheme="minorHAnsi" w:hAnsiTheme="minorHAnsi" w:cstheme="minorHAnsi"/>
                <w:bCs/>
                <w:lang w:val="es-BO"/>
              </w:rPr>
              <w:t xml:space="preserve">12 unidades de mantelería para comedor (piso 11 y  eventos de capacitación e institucionales  - </w:t>
            </w:r>
            <w:r w:rsidR="00D12CF7">
              <w:rPr>
                <w:rFonts w:asciiTheme="minorHAnsi" w:hAnsiTheme="minorHAnsi" w:cstheme="minorHAnsi"/>
                <w:bCs/>
                <w:lang w:val="es-BO"/>
              </w:rPr>
              <w:t xml:space="preserve">       </w:t>
            </w:r>
            <w:r w:rsidRPr="00D12CF7">
              <w:rPr>
                <w:rFonts w:asciiTheme="minorHAnsi" w:hAnsiTheme="minorHAnsi" w:cstheme="minorHAnsi"/>
                <w:b/>
                <w:bCs/>
                <w:lang w:val="es-BO"/>
              </w:rPr>
              <w:t>ítem 2</w:t>
            </w:r>
          </w:p>
        </w:tc>
      </w:tr>
      <w:tr w:rsidR="002406A1" w:rsidRPr="00D12CF7" w:rsidTr="00C41B2C">
        <w:tc>
          <w:tcPr>
            <w:tcW w:w="9339" w:type="dxa"/>
            <w:shd w:val="clear" w:color="auto" w:fill="8DB3E2"/>
          </w:tcPr>
          <w:p w:rsidR="002406A1" w:rsidRPr="00D12CF7" w:rsidRDefault="002406A1" w:rsidP="00C41B2C">
            <w:pPr>
              <w:tabs>
                <w:tab w:val="left" w:pos="6331"/>
              </w:tabs>
              <w:rPr>
                <w:rFonts w:asciiTheme="minorHAnsi" w:hAnsiTheme="minorHAnsi" w:cstheme="minorHAnsi"/>
              </w:rPr>
            </w:pPr>
            <w:r w:rsidRPr="00D12CF7">
              <w:rPr>
                <w:rFonts w:asciiTheme="minorHAnsi" w:hAnsiTheme="minorHAnsi" w:cstheme="minorHAnsi"/>
                <w:b/>
                <w:bCs/>
              </w:rPr>
              <w:lastRenderedPageBreak/>
              <w:t>PLAZO DEL SERVICIO PARA TODOS LOS ÍTEMS</w:t>
            </w:r>
          </w:p>
        </w:tc>
      </w:tr>
      <w:tr w:rsidR="002406A1" w:rsidRPr="00D12CF7" w:rsidTr="00C41B2C">
        <w:tc>
          <w:tcPr>
            <w:tcW w:w="9339" w:type="dxa"/>
            <w:tcBorders>
              <w:bottom w:val="single" w:sz="4" w:space="0" w:color="auto"/>
            </w:tcBorders>
            <w:shd w:val="clear" w:color="auto" w:fill="auto"/>
          </w:tcPr>
          <w:p w:rsidR="002406A1" w:rsidRPr="00D12CF7" w:rsidRDefault="002406A1" w:rsidP="00C41B2C">
            <w:pPr>
              <w:autoSpaceDE w:val="0"/>
              <w:autoSpaceDN w:val="0"/>
              <w:adjustRightInd w:val="0"/>
              <w:jc w:val="both"/>
              <w:rPr>
                <w:rFonts w:asciiTheme="minorHAnsi" w:hAnsiTheme="minorHAnsi" w:cstheme="minorHAnsi"/>
                <w:lang w:val="es-BO"/>
              </w:rPr>
            </w:pPr>
            <w:r w:rsidRPr="00D12CF7">
              <w:rPr>
                <w:rFonts w:asciiTheme="minorHAnsi" w:hAnsiTheme="minorHAnsi" w:cstheme="minorHAnsi"/>
                <w:color w:val="000000"/>
              </w:rPr>
              <w:t>A partir de la emisión de la orden de inicio emitido por el/los fiscal(es) de servicio(s), hasta el 31 de diciembre de 2019.</w:t>
            </w:r>
          </w:p>
        </w:tc>
      </w:tr>
      <w:tr w:rsidR="002406A1" w:rsidRPr="00D12CF7" w:rsidTr="00C41B2C">
        <w:tc>
          <w:tcPr>
            <w:tcW w:w="9339" w:type="dxa"/>
            <w:tcBorders>
              <w:bottom w:val="single" w:sz="4" w:space="0" w:color="auto"/>
            </w:tcBorders>
            <w:shd w:val="clear" w:color="auto" w:fill="95B3D7"/>
          </w:tcPr>
          <w:p w:rsidR="002406A1" w:rsidRPr="00D12CF7" w:rsidRDefault="002406A1" w:rsidP="00C41B2C">
            <w:pPr>
              <w:rPr>
                <w:rFonts w:asciiTheme="minorHAnsi" w:hAnsiTheme="minorHAnsi" w:cstheme="minorHAnsi"/>
              </w:rPr>
            </w:pPr>
            <w:r w:rsidRPr="00D12CF7">
              <w:rPr>
                <w:rFonts w:asciiTheme="minorHAnsi" w:hAnsiTheme="minorHAnsi" w:cstheme="minorHAnsi"/>
                <w:b/>
                <w:bCs/>
              </w:rPr>
              <w:t xml:space="preserve">EXPERIENCIA DEL PERSONAL </w:t>
            </w:r>
          </w:p>
        </w:tc>
      </w:tr>
      <w:tr w:rsidR="002406A1" w:rsidRPr="00D12CF7" w:rsidTr="00C41B2C">
        <w:tc>
          <w:tcPr>
            <w:tcW w:w="9339" w:type="dxa"/>
            <w:tcBorders>
              <w:bottom w:val="single" w:sz="4" w:space="0" w:color="auto"/>
            </w:tcBorders>
            <w:shd w:val="clear" w:color="auto" w:fill="auto"/>
          </w:tcPr>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La empresa proponente podrá contratar el personal que estime conveniente a fin de brindar un servicio de calidad. </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Sin embargo YPFB exige para el adecuado funcionamiento  del servicio mínimo del siguiente personal:</w:t>
            </w:r>
          </w:p>
          <w:p w:rsidR="002406A1" w:rsidRPr="00D12CF7" w:rsidRDefault="002406A1" w:rsidP="00C41B2C">
            <w:pPr>
              <w:ind w:left="647"/>
              <w:jc w:val="both"/>
              <w:rPr>
                <w:rFonts w:asciiTheme="minorHAnsi" w:hAnsiTheme="minorHAnsi" w:cstheme="minorHAnsi"/>
              </w:rPr>
            </w:pPr>
          </w:p>
          <w:tbl>
            <w:tblPr>
              <w:tblW w:w="8505"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31"/>
              <w:gridCol w:w="7274"/>
            </w:tblGrid>
            <w:tr w:rsidR="002406A1" w:rsidRPr="00D12CF7" w:rsidTr="00C41B2C">
              <w:trPr>
                <w:trHeight w:val="360"/>
              </w:trPr>
              <w:tc>
                <w:tcPr>
                  <w:tcW w:w="1231" w:type="dxa"/>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N° ITEM</w:t>
                  </w:r>
                </w:p>
              </w:tc>
              <w:tc>
                <w:tcPr>
                  <w:tcW w:w="7274" w:type="dxa"/>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RECURSOS HUMANOS</w:t>
                  </w:r>
                </w:p>
              </w:tc>
            </w:tr>
            <w:tr w:rsidR="002406A1" w:rsidRPr="00D12CF7" w:rsidTr="00C41B2C">
              <w:trPr>
                <w:trHeight w:val="436"/>
              </w:trPr>
              <w:tc>
                <w:tcPr>
                  <w:tcW w:w="1231" w:type="dxa"/>
                  <w:vAlign w:val="center"/>
                </w:tcPr>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 xml:space="preserve">Ítem 1 </w:t>
                  </w:r>
                </w:p>
              </w:tc>
              <w:tc>
                <w:tcPr>
                  <w:tcW w:w="7274" w:type="dxa"/>
                  <w:vAlign w:val="center"/>
                </w:tcPr>
                <w:p w:rsidR="002406A1" w:rsidRPr="00D12CF7" w:rsidRDefault="002406A1" w:rsidP="00B85D7F">
                  <w:pPr>
                    <w:numPr>
                      <w:ilvl w:val="0"/>
                      <w:numId w:val="45"/>
                    </w:numPr>
                    <w:jc w:val="both"/>
                    <w:rPr>
                      <w:rFonts w:asciiTheme="minorHAnsi" w:hAnsiTheme="minorHAnsi" w:cstheme="minorHAnsi"/>
                    </w:rPr>
                  </w:pPr>
                  <w:r w:rsidRPr="00D12CF7">
                    <w:rPr>
                      <w:rFonts w:asciiTheme="minorHAnsi" w:hAnsiTheme="minorHAnsi" w:cstheme="minorHAnsi"/>
                    </w:rPr>
                    <w:t xml:space="preserve">1 Cocinero(a) con experiencia  especifica superior a  2 años  en servicios similares. </w:t>
                  </w:r>
                </w:p>
                <w:p w:rsidR="002406A1" w:rsidRPr="00D12CF7" w:rsidRDefault="002406A1" w:rsidP="00B85D7F">
                  <w:pPr>
                    <w:numPr>
                      <w:ilvl w:val="0"/>
                      <w:numId w:val="45"/>
                    </w:numPr>
                    <w:jc w:val="both"/>
                    <w:rPr>
                      <w:rFonts w:asciiTheme="minorHAnsi" w:hAnsiTheme="minorHAnsi" w:cstheme="minorHAnsi"/>
                    </w:rPr>
                  </w:pPr>
                  <w:r w:rsidRPr="00D12CF7">
                    <w:rPr>
                      <w:rFonts w:asciiTheme="minorHAnsi" w:hAnsiTheme="minorHAnsi" w:cstheme="minorHAnsi"/>
                    </w:rPr>
                    <w:t>6 Meseros(as) o garzones con experiencia mínima de 6 meses en trabajos similares</w:t>
                  </w:r>
                </w:p>
              </w:tc>
            </w:tr>
            <w:tr w:rsidR="002406A1" w:rsidRPr="00D12CF7" w:rsidTr="00C41B2C">
              <w:trPr>
                <w:trHeight w:val="436"/>
              </w:trPr>
              <w:tc>
                <w:tcPr>
                  <w:tcW w:w="1231" w:type="dxa"/>
                  <w:vAlign w:val="center"/>
                </w:tcPr>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lastRenderedPageBreak/>
                    <w:t xml:space="preserve">Ítem 2 </w:t>
                  </w:r>
                </w:p>
              </w:tc>
              <w:tc>
                <w:tcPr>
                  <w:tcW w:w="7274" w:type="dxa"/>
                  <w:vAlign w:val="center"/>
                </w:tcPr>
                <w:p w:rsidR="002406A1" w:rsidRPr="00D12CF7" w:rsidRDefault="002406A1" w:rsidP="00B85D7F">
                  <w:pPr>
                    <w:numPr>
                      <w:ilvl w:val="0"/>
                      <w:numId w:val="45"/>
                    </w:numPr>
                    <w:jc w:val="both"/>
                    <w:rPr>
                      <w:rFonts w:asciiTheme="minorHAnsi" w:hAnsiTheme="minorHAnsi" w:cstheme="minorHAnsi"/>
                    </w:rPr>
                  </w:pPr>
                  <w:r w:rsidRPr="00D12CF7">
                    <w:rPr>
                      <w:rFonts w:asciiTheme="minorHAnsi" w:hAnsiTheme="minorHAnsi" w:cstheme="minorHAnsi"/>
                    </w:rPr>
                    <w:t xml:space="preserve">1 Cocinero(a) con experiencia  especifica superior a  2 años  en servicios similares. </w:t>
                  </w:r>
                </w:p>
                <w:p w:rsidR="002406A1" w:rsidRPr="00D12CF7" w:rsidRDefault="002406A1" w:rsidP="00B85D7F">
                  <w:pPr>
                    <w:numPr>
                      <w:ilvl w:val="0"/>
                      <w:numId w:val="45"/>
                    </w:numPr>
                    <w:jc w:val="both"/>
                    <w:rPr>
                      <w:rFonts w:asciiTheme="minorHAnsi" w:hAnsiTheme="minorHAnsi" w:cstheme="minorHAnsi"/>
                    </w:rPr>
                  </w:pPr>
                  <w:r w:rsidRPr="00D12CF7">
                    <w:rPr>
                      <w:rFonts w:asciiTheme="minorHAnsi" w:hAnsiTheme="minorHAnsi" w:cstheme="minorHAnsi"/>
                    </w:rPr>
                    <w:t>5 Meseros(as) o garzones con experiencia mínima de 6 meses en trabajos similares</w:t>
                  </w:r>
                </w:p>
              </w:tc>
            </w:tr>
          </w:tbl>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Servicios Similares: se refiere a servicios en atención de comedor, cafetería, té, catering.</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  </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En todos los casos para la presentación de ofertas se deberá presentar la fotocopia simple del documento de identidad del personal propuesto. Además que, deberá respaldar la experiencia solicitada con Fotocopias Simples de Certificados de trabajo que indiquen fecha de inicio y culminación.</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Antes de la suscripción del contrato, la empresa adjudicada deberá presentar documentos originales o fotocopias legalizadas para fines de verificación.</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Todo el personal de la empresa contratada sin excepciones deberá contar con Carnet Sanitario vigente a tiempo de su incorporación al Servicio de Atención de Refrigerio y Cafetería, la renovación del mencionado documento es obligatoria y no se permitirá el desarrollo de ninguna actividad dentro del servicio a aquellos empleados que no posean el mencionado documento. </w:t>
            </w:r>
          </w:p>
          <w:p w:rsidR="002406A1" w:rsidRPr="00D12CF7" w:rsidRDefault="002406A1" w:rsidP="00C41B2C">
            <w:pPr>
              <w:jc w:val="both"/>
              <w:rPr>
                <w:rFonts w:asciiTheme="minorHAnsi" w:hAnsiTheme="minorHAnsi" w:cstheme="minorHAnsi"/>
              </w:rPr>
            </w:pPr>
          </w:p>
          <w:p w:rsidR="002406A1" w:rsidRDefault="002406A1" w:rsidP="00C41B2C">
            <w:pPr>
              <w:jc w:val="both"/>
              <w:rPr>
                <w:rFonts w:asciiTheme="minorHAnsi" w:hAnsiTheme="minorHAnsi" w:cstheme="minorHAnsi"/>
              </w:rPr>
            </w:pPr>
            <w:r w:rsidRPr="00D12CF7">
              <w:rPr>
                <w:rFonts w:asciiTheme="minorHAnsi" w:hAnsiTheme="minorHAnsi" w:cstheme="minorHAnsi"/>
              </w:rPr>
              <w:t>Para la firma de contrato, todo el personal propuesto deberá contar con el respectivo certificado de antecedentes emitido por la Fuerza Especial de Lucha Contra el Crimen (FELCC).</w:t>
            </w:r>
          </w:p>
          <w:p w:rsidR="00C41B2C" w:rsidRPr="00D12CF7" w:rsidRDefault="00C41B2C" w:rsidP="00C41B2C">
            <w:pPr>
              <w:jc w:val="both"/>
              <w:rPr>
                <w:rFonts w:asciiTheme="minorHAnsi" w:hAnsiTheme="minorHAnsi" w:cstheme="minorHAnsi"/>
              </w:rPr>
            </w:pPr>
          </w:p>
        </w:tc>
      </w:tr>
      <w:tr w:rsidR="002406A1" w:rsidRPr="00D12CF7" w:rsidTr="00C41B2C">
        <w:tc>
          <w:tcPr>
            <w:tcW w:w="9339" w:type="dxa"/>
            <w:shd w:val="clear" w:color="auto" w:fill="8DB3E2"/>
          </w:tcPr>
          <w:p w:rsidR="002406A1" w:rsidRPr="00D12CF7" w:rsidRDefault="002406A1" w:rsidP="00C41B2C">
            <w:pPr>
              <w:rPr>
                <w:rFonts w:asciiTheme="minorHAnsi" w:hAnsiTheme="minorHAnsi" w:cstheme="minorHAnsi"/>
              </w:rPr>
            </w:pPr>
            <w:r w:rsidRPr="00D12CF7">
              <w:rPr>
                <w:rFonts w:asciiTheme="minorHAnsi" w:hAnsiTheme="minorHAnsi" w:cstheme="minorHAnsi"/>
                <w:b/>
                <w:bCs/>
              </w:rPr>
              <w:lastRenderedPageBreak/>
              <w:t xml:space="preserve">EXPERIENCIA DEL PROVEEDOR DEL SERVICIO </w:t>
            </w:r>
          </w:p>
        </w:tc>
      </w:tr>
      <w:tr w:rsidR="002406A1" w:rsidRPr="00D12CF7" w:rsidTr="00C41B2C">
        <w:trPr>
          <w:trHeight w:val="4685"/>
        </w:trPr>
        <w:tc>
          <w:tcPr>
            <w:tcW w:w="9339" w:type="dxa"/>
            <w:tcBorders>
              <w:bottom w:val="single" w:sz="4" w:space="0" w:color="auto"/>
            </w:tcBorders>
            <w:shd w:val="clear" w:color="auto" w:fill="auto"/>
          </w:tcPr>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La empresa proponente deberá contar con la siguiente experiencia:</w:t>
            </w:r>
          </w:p>
          <w:p w:rsidR="002406A1" w:rsidRPr="00D12CF7" w:rsidRDefault="002406A1" w:rsidP="00C41B2C">
            <w:pPr>
              <w:jc w:val="both"/>
              <w:rPr>
                <w:rFonts w:asciiTheme="minorHAnsi" w:hAnsiTheme="minorHAnsi" w:cstheme="minorHAnsi"/>
                <w:b/>
                <w:bCs/>
                <w:caps/>
                <w:u w:val="single"/>
              </w:rPr>
            </w:pPr>
          </w:p>
          <w:tbl>
            <w:tblPr>
              <w:tblW w:w="8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1"/>
              <w:gridCol w:w="1518"/>
              <w:gridCol w:w="6370"/>
            </w:tblGrid>
            <w:tr w:rsidR="002406A1" w:rsidRPr="00D12CF7" w:rsidTr="00D12CF7">
              <w:trPr>
                <w:trHeight w:val="245"/>
              </w:trPr>
              <w:tc>
                <w:tcPr>
                  <w:tcW w:w="641" w:type="dxa"/>
                  <w:vMerge w:val="restart"/>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N° ITEM</w:t>
                  </w:r>
                </w:p>
              </w:tc>
              <w:tc>
                <w:tcPr>
                  <w:tcW w:w="1518" w:type="dxa"/>
                  <w:vMerge w:val="restart"/>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LUGAR DE PRESTACION</w:t>
                  </w:r>
                </w:p>
              </w:tc>
              <w:tc>
                <w:tcPr>
                  <w:tcW w:w="6370" w:type="dxa"/>
                  <w:vMerge w:val="restart"/>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EXPERIENCIA DEL PROPONENTE</w:t>
                  </w:r>
                </w:p>
              </w:tc>
            </w:tr>
            <w:tr w:rsidR="002406A1" w:rsidRPr="00D12CF7" w:rsidTr="00D12CF7">
              <w:trPr>
                <w:trHeight w:val="245"/>
              </w:trPr>
              <w:tc>
                <w:tcPr>
                  <w:tcW w:w="641" w:type="dxa"/>
                  <w:vMerge/>
                  <w:shd w:val="pct12" w:color="auto" w:fill="auto"/>
                  <w:vAlign w:val="center"/>
                </w:tcPr>
                <w:p w:rsidR="002406A1" w:rsidRPr="00D12CF7" w:rsidRDefault="002406A1" w:rsidP="00C41B2C">
                  <w:pPr>
                    <w:jc w:val="center"/>
                    <w:rPr>
                      <w:rFonts w:asciiTheme="minorHAnsi" w:hAnsiTheme="minorHAnsi" w:cstheme="minorHAnsi"/>
                      <w:b/>
                    </w:rPr>
                  </w:pPr>
                </w:p>
              </w:tc>
              <w:tc>
                <w:tcPr>
                  <w:tcW w:w="1518" w:type="dxa"/>
                  <w:vMerge/>
                  <w:shd w:val="pct12" w:color="auto" w:fill="auto"/>
                  <w:vAlign w:val="center"/>
                </w:tcPr>
                <w:p w:rsidR="002406A1" w:rsidRPr="00D12CF7" w:rsidRDefault="002406A1" w:rsidP="00C41B2C">
                  <w:pPr>
                    <w:jc w:val="center"/>
                    <w:rPr>
                      <w:rFonts w:asciiTheme="minorHAnsi" w:hAnsiTheme="minorHAnsi" w:cstheme="minorHAnsi"/>
                      <w:b/>
                    </w:rPr>
                  </w:pPr>
                </w:p>
              </w:tc>
              <w:tc>
                <w:tcPr>
                  <w:tcW w:w="6370" w:type="dxa"/>
                  <w:vMerge/>
                  <w:shd w:val="pct12" w:color="auto" w:fill="auto"/>
                </w:tcPr>
                <w:p w:rsidR="002406A1" w:rsidRPr="00D12CF7" w:rsidRDefault="002406A1" w:rsidP="00C41B2C">
                  <w:pPr>
                    <w:jc w:val="center"/>
                    <w:rPr>
                      <w:rFonts w:asciiTheme="minorHAnsi" w:hAnsiTheme="minorHAnsi" w:cstheme="minorHAnsi"/>
                      <w:b/>
                    </w:rPr>
                  </w:pPr>
                </w:p>
              </w:tc>
            </w:tr>
            <w:tr w:rsidR="002406A1" w:rsidRPr="00D12CF7" w:rsidTr="00D12CF7">
              <w:trPr>
                <w:trHeight w:val="180"/>
              </w:trPr>
              <w:tc>
                <w:tcPr>
                  <w:tcW w:w="641" w:type="dxa"/>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1 y 2</w:t>
                  </w:r>
                </w:p>
              </w:tc>
              <w:tc>
                <w:tcPr>
                  <w:tcW w:w="1518" w:type="dxa"/>
                  <w:vAlign w:val="center"/>
                </w:tcPr>
                <w:p w:rsidR="002406A1" w:rsidRPr="00D12CF7" w:rsidRDefault="002406A1" w:rsidP="00C41B2C">
                  <w:pPr>
                    <w:jc w:val="center"/>
                    <w:rPr>
                      <w:rFonts w:asciiTheme="minorHAnsi" w:hAnsiTheme="minorHAnsi" w:cstheme="minorHAnsi"/>
                    </w:rPr>
                  </w:pPr>
                  <w:r w:rsidRPr="00D12CF7">
                    <w:rPr>
                      <w:rFonts w:asciiTheme="minorHAnsi" w:hAnsiTheme="minorHAnsi" w:cstheme="minorHAnsi"/>
                    </w:rPr>
                    <w:t>Edificio Corporativo de YPFB.</w:t>
                  </w:r>
                </w:p>
                <w:p w:rsidR="002406A1" w:rsidRPr="00D12CF7" w:rsidRDefault="002406A1" w:rsidP="00C41B2C">
                  <w:pPr>
                    <w:jc w:val="center"/>
                    <w:rPr>
                      <w:rFonts w:asciiTheme="minorHAnsi" w:hAnsiTheme="minorHAnsi" w:cstheme="minorHAnsi"/>
                    </w:rPr>
                  </w:pPr>
                  <w:r w:rsidRPr="00D12CF7">
                    <w:rPr>
                      <w:rFonts w:asciiTheme="minorHAnsi" w:hAnsiTheme="minorHAnsi" w:cstheme="minorHAnsi"/>
                    </w:rPr>
                    <w:t>Edificio Central de YPFB</w:t>
                  </w:r>
                </w:p>
              </w:tc>
              <w:tc>
                <w:tcPr>
                  <w:tcW w:w="6370" w:type="dxa"/>
                  <w:vAlign w:val="center"/>
                </w:tcPr>
                <w:p w:rsidR="002406A1" w:rsidRPr="00D12CF7" w:rsidRDefault="002406A1" w:rsidP="00C41B2C">
                  <w:pPr>
                    <w:pStyle w:val="Prrafodelista"/>
                    <w:ind w:left="0"/>
                    <w:jc w:val="both"/>
                    <w:rPr>
                      <w:rFonts w:asciiTheme="minorHAnsi" w:hAnsiTheme="minorHAnsi" w:cstheme="minorHAnsi"/>
                    </w:rPr>
                  </w:pPr>
                </w:p>
                <w:p w:rsidR="002406A1" w:rsidRPr="00D12CF7" w:rsidRDefault="002406A1" w:rsidP="00C41B2C">
                  <w:pPr>
                    <w:pStyle w:val="Prrafodelista"/>
                    <w:ind w:left="0"/>
                    <w:jc w:val="both"/>
                    <w:rPr>
                      <w:rFonts w:asciiTheme="minorHAnsi" w:hAnsiTheme="minorHAnsi" w:cstheme="minorHAnsi"/>
                      <w:b/>
                      <w:u w:val="single"/>
                    </w:rPr>
                  </w:pPr>
                  <w:r w:rsidRPr="00D12CF7">
                    <w:rPr>
                      <w:rFonts w:asciiTheme="minorHAnsi" w:hAnsiTheme="minorHAnsi" w:cstheme="minorHAnsi"/>
                      <w:b/>
                      <w:u w:val="single"/>
                    </w:rPr>
                    <w:t>EXPERIENCIA ESPECÍFICA</w:t>
                  </w:r>
                </w:p>
                <w:p w:rsidR="002406A1" w:rsidRPr="00D12CF7" w:rsidRDefault="002406A1" w:rsidP="00C41B2C">
                  <w:pPr>
                    <w:pStyle w:val="Prrafodelista"/>
                    <w:ind w:left="0"/>
                    <w:jc w:val="both"/>
                    <w:rPr>
                      <w:rFonts w:asciiTheme="minorHAnsi" w:hAnsiTheme="minorHAnsi" w:cstheme="minorHAnsi"/>
                    </w:rPr>
                  </w:pPr>
                  <w:r w:rsidRPr="00D12CF7">
                    <w:rPr>
                      <w:rFonts w:asciiTheme="minorHAnsi" w:hAnsiTheme="minorHAnsi" w:cstheme="minorHAnsi"/>
                    </w:rPr>
                    <w:t>Acreditar una experiencia específica en atención en servicios similares (atención de catering o servicio de refrigerio y cafetería) mínimamente dos (2) contratos, debiendo adjuntar, junto a la propuesta, copias simples de: Certificados de trabajo o actas de cumplimiento de Contrato o contratos más sus respectivas facturas o informe de conformidad u otro documento que demuestre haber concluido y realizado el servicio.</w:t>
                  </w:r>
                </w:p>
                <w:p w:rsidR="002406A1" w:rsidRPr="00D12CF7" w:rsidRDefault="002406A1" w:rsidP="00C41B2C">
                  <w:pPr>
                    <w:pStyle w:val="Prrafodelista"/>
                    <w:ind w:left="0"/>
                    <w:jc w:val="both"/>
                    <w:rPr>
                      <w:rFonts w:asciiTheme="minorHAnsi" w:hAnsiTheme="minorHAnsi" w:cstheme="minorHAnsi"/>
                    </w:rPr>
                  </w:pPr>
                </w:p>
                <w:p w:rsidR="002406A1" w:rsidRDefault="002406A1" w:rsidP="00C41B2C">
                  <w:pPr>
                    <w:jc w:val="both"/>
                    <w:rPr>
                      <w:rFonts w:asciiTheme="minorHAnsi" w:hAnsiTheme="minorHAnsi" w:cstheme="minorHAnsi"/>
                    </w:rPr>
                  </w:pPr>
                  <w:r w:rsidRPr="00D12CF7">
                    <w:rPr>
                      <w:rFonts w:asciiTheme="minorHAnsi" w:hAnsiTheme="minorHAnsi" w:cstheme="minorHAnsi"/>
                    </w:rPr>
                    <w:t>Antes de la suscripción del contrato, la empresa adjudicada deberá presentar documentos originales o fotocopias legalizadas para fines de verificación.</w:t>
                  </w:r>
                </w:p>
                <w:p w:rsidR="00C41B2C" w:rsidRPr="00D12CF7" w:rsidRDefault="00C41B2C" w:rsidP="00C41B2C">
                  <w:pPr>
                    <w:jc w:val="both"/>
                    <w:rPr>
                      <w:rFonts w:asciiTheme="minorHAnsi" w:hAnsiTheme="minorHAnsi" w:cstheme="minorHAnsi"/>
                    </w:rPr>
                  </w:pPr>
                </w:p>
              </w:tc>
            </w:tr>
          </w:tbl>
          <w:p w:rsidR="002406A1" w:rsidRPr="00D12CF7" w:rsidRDefault="002406A1" w:rsidP="00C41B2C">
            <w:pPr>
              <w:jc w:val="both"/>
              <w:rPr>
                <w:rFonts w:asciiTheme="minorHAnsi" w:hAnsiTheme="minorHAnsi" w:cstheme="minorHAnsi"/>
                <w:b/>
              </w:rPr>
            </w:pPr>
          </w:p>
        </w:tc>
      </w:tr>
    </w:tbl>
    <w:p w:rsidR="002406A1" w:rsidRPr="00D12CF7" w:rsidRDefault="002406A1" w:rsidP="002406A1">
      <w:pPr>
        <w:rPr>
          <w:rFonts w:asciiTheme="minorHAnsi" w:hAnsiTheme="minorHAnsi" w:cstheme="minorHAnsi"/>
        </w:rPr>
      </w:pPr>
    </w:p>
    <w:p w:rsidR="002406A1" w:rsidRPr="00D12CF7" w:rsidRDefault="002406A1" w:rsidP="00B85D7F">
      <w:pPr>
        <w:pStyle w:val="Prrafodelista"/>
        <w:numPr>
          <w:ilvl w:val="0"/>
          <w:numId w:val="50"/>
        </w:numPr>
        <w:ind w:left="426" w:hanging="426"/>
        <w:contextualSpacing/>
        <w:jc w:val="both"/>
        <w:rPr>
          <w:rFonts w:asciiTheme="minorHAnsi" w:hAnsiTheme="minorHAnsi" w:cstheme="minorHAnsi"/>
          <w:b/>
        </w:rPr>
      </w:pPr>
      <w:r w:rsidRPr="00D12CF7">
        <w:rPr>
          <w:rFonts w:asciiTheme="minorHAnsi" w:hAnsiTheme="minorHAnsi" w:cstheme="minorHAnsi"/>
          <w:b/>
        </w:rPr>
        <w:t>OTRAS CONDICIONES DE CUMPLIMIENTO OBLIGATORIO</w:t>
      </w:r>
    </w:p>
    <w:p w:rsidR="002406A1" w:rsidRPr="00D12CF7" w:rsidRDefault="002406A1" w:rsidP="002406A1">
      <w:pPr>
        <w:pStyle w:val="Prrafodelista"/>
        <w:contextualSpacing/>
        <w:jc w:val="both"/>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2406A1" w:rsidRPr="00D12CF7" w:rsidTr="00C41B2C">
        <w:tc>
          <w:tcPr>
            <w:tcW w:w="9322" w:type="dxa"/>
            <w:shd w:val="clear" w:color="auto" w:fill="8DB3E2"/>
          </w:tcPr>
          <w:p w:rsidR="002406A1" w:rsidRPr="00D12CF7" w:rsidRDefault="002406A1" w:rsidP="00C41B2C">
            <w:pPr>
              <w:rPr>
                <w:rFonts w:asciiTheme="minorHAnsi" w:hAnsiTheme="minorHAnsi" w:cstheme="minorHAnsi"/>
              </w:rPr>
            </w:pPr>
            <w:r w:rsidRPr="00D12CF7">
              <w:rPr>
                <w:rFonts w:asciiTheme="minorHAnsi" w:hAnsiTheme="minorHAnsi" w:cstheme="minorHAnsi"/>
                <w:b/>
                <w:bCs/>
              </w:rPr>
              <w:t>FORMA DE PAGO PARA TODOS LOS ÍTEMS</w:t>
            </w:r>
          </w:p>
        </w:tc>
      </w:tr>
      <w:tr w:rsidR="002406A1" w:rsidRPr="00D12CF7" w:rsidTr="00C41B2C">
        <w:tc>
          <w:tcPr>
            <w:tcW w:w="9322" w:type="dxa"/>
            <w:shd w:val="clear" w:color="auto" w:fill="auto"/>
          </w:tcPr>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El pago se realizará vía sistema de gestión pública (SIGEP) en moneda nacional (bolivianos), debiendo la empresa  </w:t>
            </w:r>
            <w:r w:rsidRPr="00D12CF7">
              <w:rPr>
                <w:rFonts w:asciiTheme="minorHAnsi" w:hAnsiTheme="minorHAnsi" w:cstheme="minorHAnsi"/>
                <w:b/>
                <w:bCs/>
              </w:rPr>
              <w:t>CONTRATADA</w:t>
            </w:r>
            <w:r w:rsidRPr="00D12CF7">
              <w:rPr>
                <w:rFonts w:asciiTheme="minorHAnsi" w:hAnsiTheme="minorHAnsi" w:cstheme="minorHAnsi"/>
              </w:rPr>
              <w:t xml:space="preserve"> presentar la siguiente documentación:</w:t>
            </w:r>
          </w:p>
          <w:p w:rsidR="002406A1" w:rsidRPr="00D12CF7" w:rsidRDefault="002406A1" w:rsidP="00C41B2C">
            <w:pPr>
              <w:jc w:val="both"/>
              <w:rPr>
                <w:rFonts w:asciiTheme="minorHAnsi" w:hAnsiTheme="minorHAnsi" w:cstheme="minorHAnsi"/>
              </w:rPr>
            </w:pPr>
          </w:p>
          <w:p w:rsidR="002406A1" w:rsidRPr="00D12CF7" w:rsidRDefault="002406A1" w:rsidP="00B85D7F">
            <w:pPr>
              <w:pStyle w:val="Prrafodelista"/>
              <w:numPr>
                <w:ilvl w:val="0"/>
                <w:numId w:val="49"/>
              </w:numPr>
              <w:contextualSpacing/>
              <w:jc w:val="both"/>
              <w:rPr>
                <w:rFonts w:asciiTheme="minorHAnsi" w:hAnsiTheme="minorHAnsi" w:cstheme="minorHAnsi"/>
              </w:rPr>
            </w:pPr>
            <w:r w:rsidRPr="00D12CF7">
              <w:rPr>
                <w:rFonts w:asciiTheme="minorHAnsi" w:hAnsiTheme="minorHAnsi" w:cstheme="minorHAnsi"/>
              </w:rPr>
              <w:t>Nota solicitud de pago.</w:t>
            </w:r>
          </w:p>
          <w:p w:rsidR="002406A1" w:rsidRPr="00D12CF7" w:rsidRDefault="002406A1" w:rsidP="00B85D7F">
            <w:pPr>
              <w:pStyle w:val="Prrafodelista"/>
              <w:numPr>
                <w:ilvl w:val="0"/>
                <w:numId w:val="49"/>
              </w:numPr>
              <w:contextualSpacing/>
              <w:jc w:val="both"/>
              <w:rPr>
                <w:rFonts w:asciiTheme="minorHAnsi" w:hAnsiTheme="minorHAnsi" w:cstheme="minorHAnsi"/>
              </w:rPr>
            </w:pPr>
            <w:r w:rsidRPr="00D12CF7">
              <w:rPr>
                <w:rFonts w:asciiTheme="minorHAnsi" w:hAnsiTheme="minorHAnsi" w:cstheme="minorHAnsi"/>
              </w:rPr>
              <w:t>Factura original emitida a nombre de YPFB, NIT: 1020269020</w:t>
            </w:r>
          </w:p>
          <w:p w:rsidR="002406A1" w:rsidRPr="00D12CF7" w:rsidRDefault="002406A1" w:rsidP="00B85D7F">
            <w:pPr>
              <w:pStyle w:val="Prrafodelista"/>
              <w:numPr>
                <w:ilvl w:val="0"/>
                <w:numId w:val="49"/>
              </w:numPr>
              <w:contextualSpacing/>
              <w:jc w:val="both"/>
              <w:rPr>
                <w:rFonts w:asciiTheme="minorHAnsi" w:hAnsiTheme="minorHAnsi" w:cstheme="minorHAnsi"/>
              </w:rPr>
            </w:pPr>
            <w:r w:rsidRPr="00D12CF7">
              <w:rPr>
                <w:rFonts w:asciiTheme="minorHAnsi" w:hAnsiTheme="minorHAnsi" w:cstheme="minorHAnsi"/>
              </w:rPr>
              <w:t>Fotocopia de registro Sistema de Gestión Pública (SIGEP).</w:t>
            </w:r>
          </w:p>
          <w:p w:rsidR="002406A1" w:rsidRPr="00D12CF7" w:rsidRDefault="002406A1" w:rsidP="00B85D7F">
            <w:pPr>
              <w:pStyle w:val="Prrafodelista"/>
              <w:numPr>
                <w:ilvl w:val="0"/>
                <w:numId w:val="49"/>
              </w:numPr>
              <w:contextualSpacing/>
              <w:jc w:val="both"/>
              <w:rPr>
                <w:rFonts w:asciiTheme="minorHAnsi" w:hAnsiTheme="minorHAnsi" w:cstheme="minorHAnsi"/>
              </w:rPr>
            </w:pPr>
            <w:r w:rsidRPr="00D12CF7">
              <w:rPr>
                <w:rFonts w:asciiTheme="minorHAnsi" w:hAnsiTheme="minorHAnsi" w:cstheme="minorHAnsi"/>
              </w:rPr>
              <w:lastRenderedPageBreak/>
              <w:t>Fotocopia de la Cédula de identidad del representante legal.</w:t>
            </w:r>
          </w:p>
          <w:p w:rsidR="002406A1" w:rsidRPr="00D12CF7" w:rsidRDefault="002406A1" w:rsidP="00B85D7F">
            <w:pPr>
              <w:pStyle w:val="Prrafodelista"/>
              <w:numPr>
                <w:ilvl w:val="0"/>
                <w:numId w:val="49"/>
              </w:numPr>
              <w:contextualSpacing/>
              <w:jc w:val="both"/>
              <w:rPr>
                <w:rFonts w:asciiTheme="minorHAnsi" w:hAnsiTheme="minorHAnsi" w:cstheme="minorHAnsi"/>
              </w:rPr>
            </w:pPr>
            <w:r w:rsidRPr="00D12CF7">
              <w:rPr>
                <w:rFonts w:asciiTheme="minorHAnsi" w:hAnsiTheme="minorHAnsi" w:cstheme="minorHAnsi"/>
              </w:rPr>
              <w:t>Fotocopia de Número de Identificación Tributaria (NIT).</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lang w:val="es-BO"/>
              </w:rPr>
            </w:pPr>
            <w:r w:rsidRPr="00D12CF7">
              <w:rPr>
                <w:rFonts w:asciiTheme="minorHAnsi" w:hAnsiTheme="minorHAnsi" w:cstheme="minorHAnsi"/>
                <w:lang w:val="es-BO"/>
              </w:rPr>
              <w:t>Para el caso del consumo particular de los trabajadores, este será cancelado directamente por cada funcionario de YPFB al concesionario. El sistema de pago que determine emplear el concesionario será de su absoluta responsabilidad.</w:t>
            </w:r>
          </w:p>
        </w:tc>
      </w:tr>
      <w:tr w:rsidR="002406A1" w:rsidRPr="00D12CF7" w:rsidTr="00C41B2C">
        <w:tc>
          <w:tcPr>
            <w:tcW w:w="9322" w:type="dxa"/>
            <w:shd w:val="clear" w:color="auto" w:fill="8DB3E2"/>
          </w:tcPr>
          <w:p w:rsidR="002406A1" w:rsidRPr="00D12CF7" w:rsidRDefault="002406A1" w:rsidP="00C41B2C">
            <w:pPr>
              <w:autoSpaceDE w:val="0"/>
              <w:autoSpaceDN w:val="0"/>
              <w:adjustRightInd w:val="0"/>
              <w:jc w:val="both"/>
              <w:rPr>
                <w:rFonts w:asciiTheme="minorHAnsi" w:hAnsiTheme="minorHAnsi" w:cstheme="minorHAnsi"/>
              </w:rPr>
            </w:pPr>
            <w:r w:rsidRPr="00D12CF7">
              <w:rPr>
                <w:rFonts w:asciiTheme="minorHAnsi" w:hAnsiTheme="minorHAnsi" w:cstheme="minorHAnsi"/>
                <w:b/>
                <w:bCs/>
              </w:rPr>
              <w:lastRenderedPageBreak/>
              <w:t>LUGAR DE PRESTACIÓN DEL SERVICIO TODOS LOS ITEMS</w:t>
            </w:r>
          </w:p>
        </w:tc>
      </w:tr>
      <w:tr w:rsidR="002406A1" w:rsidRPr="00D12CF7" w:rsidTr="00C41B2C">
        <w:tc>
          <w:tcPr>
            <w:tcW w:w="9322" w:type="dxa"/>
            <w:tcBorders>
              <w:bottom w:val="single" w:sz="4" w:space="0" w:color="auto"/>
            </w:tcBorders>
            <w:shd w:val="clear" w:color="auto" w:fill="auto"/>
          </w:tcPr>
          <w:p w:rsidR="002406A1" w:rsidRPr="00D12CF7" w:rsidRDefault="002406A1" w:rsidP="00C41B2C">
            <w:pPr>
              <w:contextualSpacing/>
              <w:jc w:val="both"/>
              <w:rPr>
                <w:rFonts w:asciiTheme="minorHAnsi" w:hAnsiTheme="minorHAnsi" w:cstheme="minorHAnsi"/>
                <w:lang w:val="es-BO"/>
              </w:rPr>
            </w:pPr>
            <w:r w:rsidRPr="00D12CF7">
              <w:rPr>
                <w:rFonts w:asciiTheme="minorHAnsi" w:hAnsiTheme="minorHAnsi" w:cstheme="minorHAnsi"/>
                <w:lang w:val="es-BO"/>
              </w:rPr>
              <w:t xml:space="preserve">El servicio de atención de refrigerio será efectuado en las oficinas de Y.P.F.B. ubicadas en la ciudad de La Paz, según detalle señalado a continuación: </w:t>
            </w:r>
          </w:p>
          <w:p w:rsidR="002406A1" w:rsidRPr="00D12CF7" w:rsidRDefault="002406A1" w:rsidP="00C41B2C">
            <w:pPr>
              <w:contextualSpacing/>
              <w:jc w:val="both"/>
              <w:rPr>
                <w:rFonts w:asciiTheme="minorHAnsi" w:hAnsiTheme="minorHAnsi" w:cstheme="minorHAnsi"/>
                <w:lang w:val="es-BO"/>
              </w:rPr>
            </w:pPr>
          </w:p>
          <w:tbl>
            <w:tblPr>
              <w:tblW w:w="7622" w:type="dxa"/>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20"/>
              <w:gridCol w:w="3402"/>
            </w:tblGrid>
            <w:tr w:rsidR="002406A1" w:rsidRPr="00D12CF7" w:rsidTr="00C41B2C">
              <w:trPr>
                <w:trHeight w:val="360"/>
              </w:trPr>
              <w:tc>
                <w:tcPr>
                  <w:tcW w:w="4220" w:type="dxa"/>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LUGAR DE PRESTACION</w:t>
                  </w:r>
                </w:p>
              </w:tc>
              <w:tc>
                <w:tcPr>
                  <w:tcW w:w="3402" w:type="dxa"/>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DIRECCION</w:t>
                  </w:r>
                </w:p>
              </w:tc>
            </w:tr>
            <w:tr w:rsidR="002406A1" w:rsidRPr="00D12CF7" w:rsidTr="00C41B2C">
              <w:trPr>
                <w:trHeight w:val="240"/>
              </w:trPr>
              <w:tc>
                <w:tcPr>
                  <w:tcW w:w="4220" w:type="dxa"/>
                  <w:vAlign w:val="center"/>
                </w:tcPr>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Ítem 1 - Edificio Corporativo de YPFB </w:t>
                  </w:r>
                </w:p>
              </w:tc>
              <w:tc>
                <w:tcPr>
                  <w:tcW w:w="3402" w:type="dxa"/>
                  <w:vAlign w:val="center"/>
                </w:tcPr>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Av. 16 de Julio Esq. Reyes Ortiz</w:t>
                  </w:r>
                </w:p>
              </w:tc>
            </w:tr>
            <w:tr w:rsidR="002406A1" w:rsidRPr="00D12CF7" w:rsidTr="00C41B2C">
              <w:trPr>
                <w:trHeight w:val="240"/>
              </w:trPr>
              <w:tc>
                <w:tcPr>
                  <w:tcW w:w="4220" w:type="dxa"/>
                  <w:vAlign w:val="center"/>
                </w:tcPr>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Ítem 2 – Edificio Central de YPFB</w:t>
                  </w:r>
                </w:p>
              </w:tc>
              <w:tc>
                <w:tcPr>
                  <w:tcW w:w="3402" w:type="dxa"/>
                  <w:vAlign w:val="center"/>
                </w:tcPr>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Calle Bueno N° 185</w:t>
                  </w:r>
                </w:p>
              </w:tc>
            </w:tr>
          </w:tbl>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bCs/>
                <w:lang w:val="es-BO"/>
              </w:rPr>
            </w:pPr>
            <w:r w:rsidRPr="00D12CF7">
              <w:rPr>
                <w:rFonts w:asciiTheme="minorHAnsi" w:hAnsiTheme="minorHAnsi" w:cstheme="minorHAnsi"/>
                <w:b/>
                <w:bCs/>
                <w:lang w:val="es-BO"/>
              </w:rPr>
              <w:t>ASIGNACION DE AMBIENTES Y RECURSOS MATERIALES</w:t>
            </w:r>
          </w:p>
          <w:p w:rsidR="002406A1" w:rsidRPr="00D12CF7" w:rsidRDefault="002406A1" w:rsidP="00C41B2C">
            <w:pPr>
              <w:contextualSpacing/>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Yacimientos Petrolíferos Fiscales Bolivianos proveerá al o los Concesionarios adjudicados, ambientes aptos para la prestación del servicio y bienes, bajo inventario detallado. YPFB, cubrirá los gastos de energía eléctrica y agua potable en todos los lugares de prestación de servicio </w:t>
            </w:r>
          </w:p>
        </w:tc>
      </w:tr>
      <w:tr w:rsidR="002406A1" w:rsidRPr="00D12CF7" w:rsidTr="00C41B2C">
        <w:tc>
          <w:tcPr>
            <w:tcW w:w="9322" w:type="dxa"/>
            <w:shd w:val="clear" w:color="auto" w:fill="8DB3E2"/>
          </w:tcPr>
          <w:p w:rsidR="002406A1" w:rsidRPr="00D12CF7" w:rsidRDefault="002406A1" w:rsidP="00C41B2C">
            <w:pPr>
              <w:contextualSpacing/>
              <w:jc w:val="both"/>
              <w:rPr>
                <w:rFonts w:asciiTheme="minorHAnsi" w:hAnsiTheme="minorHAnsi" w:cstheme="minorHAnsi"/>
                <w:lang w:val="es-BO"/>
              </w:rPr>
            </w:pPr>
            <w:r w:rsidRPr="00D12CF7">
              <w:rPr>
                <w:rFonts w:asciiTheme="minorHAnsi" w:hAnsiTheme="minorHAnsi" w:cstheme="minorHAnsi"/>
                <w:b/>
                <w:bCs/>
              </w:rPr>
              <w:t>RESPONSABILIDAD DE LA EMPRESA ADJUDICADA EN LA PRESTACION DEL SERVICIO  PARA TODOS LOS ÍTEMS</w:t>
            </w:r>
          </w:p>
        </w:tc>
      </w:tr>
      <w:tr w:rsidR="002406A1" w:rsidRPr="00D12CF7" w:rsidTr="00C41B2C">
        <w:tc>
          <w:tcPr>
            <w:tcW w:w="9322" w:type="dxa"/>
            <w:tcBorders>
              <w:bottom w:val="single" w:sz="4" w:space="0" w:color="auto"/>
            </w:tcBorders>
            <w:shd w:val="clear" w:color="auto" w:fill="auto"/>
          </w:tcPr>
          <w:p w:rsidR="002406A1" w:rsidRPr="00D12CF7" w:rsidRDefault="002406A1" w:rsidP="00C41B2C">
            <w:pPr>
              <w:jc w:val="both"/>
              <w:rPr>
                <w:rFonts w:asciiTheme="minorHAnsi" w:hAnsiTheme="minorHAnsi" w:cstheme="minorHAnsi"/>
                <w:b/>
                <w:bCs/>
              </w:rPr>
            </w:pPr>
            <w:r w:rsidRPr="00D12CF7">
              <w:rPr>
                <w:rFonts w:asciiTheme="minorHAnsi" w:hAnsiTheme="minorHAnsi" w:cstheme="minorHAnsi"/>
                <w:b/>
                <w:bCs/>
              </w:rPr>
              <w:t>MANTENIMIENTO Y/O REPARACION DE EQUIPOS E INSTALACIONES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YPFB entregará los ambientes de cocina en perfecto estado de instalaciones sanitarias, sistemas eléctricos y de agua potable el concesionario deberá informar por escrito a la Dirección de Administración Corporativo cualquier irregularidad.</w:t>
            </w:r>
          </w:p>
          <w:p w:rsidR="002406A1" w:rsidRPr="00D12CF7" w:rsidRDefault="002406A1" w:rsidP="00C41B2C">
            <w:pPr>
              <w:jc w:val="both"/>
              <w:rPr>
                <w:rFonts w:asciiTheme="minorHAnsi" w:hAnsiTheme="minorHAnsi" w:cstheme="minorHAnsi"/>
              </w:rPr>
            </w:pPr>
          </w:p>
          <w:p w:rsidR="002406A1" w:rsidRPr="00D12CF7" w:rsidRDefault="002406A1" w:rsidP="00C41B2C">
            <w:pPr>
              <w:autoSpaceDE w:val="0"/>
              <w:autoSpaceDN w:val="0"/>
              <w:adjustRightInd w:val="0"/>
              <w:jc w:val="both"/>
              <w:rPr>
                <w:rFonts w:asciiTheme="minorHAnsi" w:hAnsiTheme="minorHAnsi" w:cstheme="minorHAnsi"/>
                <w:lang w:val="es-BO" w:eastAsia="es-BO"/>
              </w:rPr>
            </w:pPr>
            <w:r w:rsidRPr="00D12CF7">
              <w:rPr>
                <w:rFonts w:asciiTheme="minorHAnsi" w:hAnsiTheme="minorHAnsi" w:cstheme="minorHAnsi"/>
                <w:lang w:val="es-BO" w:eastAsia="es-BO"/>
              </w:rPr>
              <w:t>Queda establecido que los deterioros en los utensilios, infraestructura, instalaciones, maquinaria y/o equipo asignados a la empresa adjudicada que se produzcan por acciones de uso incorrecto de los mismos, serán resarcidos por ésta, debiendo asumir los respectivos gastos para su reposición o reparación. A este fin, YPFB, efectuará inspecciones periódicas por el o los Fiscales de Servicio. Algún acto de descuido o negligencia por el mal uso de equipos, gas, agua, electricidad, etc., se aplicará la multa correspondiente.</w:t>
            </w:r>
          </w:p>
          <w:p w:rsidR="002406A1" w:rsidRPr="00D12CF7" w:rsidRDefault="002406A1" w:rsidP="00C41B2C">
            <w:pPr>
              <w:jc w:val="both"/>
              <w:rPr>
                <w:rFonts w:asciiTheme="minorHAnsi" w:hAnsiTheme="minorHAnsi" w:cstheme="minorHAnsi"/>
                <w:lang w:val="es-BO"/>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El concesionario se obligara a mantener higienizados los utensilios de cocina, vajilla y será responsable de mantener limpios e impecables los ambientes proporcionados por Y.P.F.B., (incluye comedor), debiendo realizar limpiezas diarias y semanales. Cada 15 días indefectiblemente efectuara limpieza a fondo de los ambientes.</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El concesionario deberá realizar el mantenimiento periódico del sistema de evacuación de aguas consistente en la limpieza y eliminación de residuos de todas las cámaras y desagües del servicio. Asimismo, deberá encargarse de la extracción de aire y humo de la cocina central. </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El concesionario no podrá efectuar arreglos a la infraestructura, equipamiento, instalaciones u otros activos, sin previa autorización de YPFB; para lo cual deberá informar y solicitar a la Dirección de Administración Corporativo en forma escrita la respectiva autorización.</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 xml:space="preserve">EXCLUSIVIDAD DE ATENCION </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A objeto de optimizar la atención del Servicio de Cafetería y Refrigerio, el concesionario deberá atender en forma exclusiva a YPFB.</w:t>
            </w:r>
          </w:p>
          <w:p w:rsidR="002406A1" w:rsidRDefault="002406A1" w:rsidP="00C41B2C">
            <w:pPr>
              <w:contextualSpacing/>
              <w:jc w:val="both"/>
              <w:rPr>
                <w:rFonts w:asciiTheme="minorHAnsi" w:hAnsiTheme="minorHAnsi" w:cstheme="minorHAnsi"/>
              </w:rPr>
            </w:pPr>
          </w:p>
          <w:p w:rsidR="00C26C95" w:rsidRDefault="00C26C95" w:rsidP="00C41B2C">
            <w:pPr>
              <w:contextualSpacing/>
              <w:jc w:val="both"/>
              <w:rPr>
                <w:rFonts w:asciiTheme="minorHAnsi" w:hAnsiTheme="minorHAnsi" w:cstheme="minorHAnsi"/>
              </w:rPr>
            </w:pPr>
          </w:p>
          <w:p w:rsidR="00C26C95" w:rsidRPr="00D12CF7" w:rsidRDefault="00C26C95" w:rsidP="00C41B2C">
            <w:pPr>
              <w:contextualSpacing/>
              <w:jc w:val="both"/>
              <w:rPr>
                <w:rFonts w:asciiTheme="minorHAnsi" w:hAnsiTheme="minorHAnsi" w:cstheme="minorHAnsi"/>
              </w:rPr>
            </w:pPr>
          </w:p>
          <w:p w:rsidR="002406A1" w:rsidRDefault="002406A1" w:rsidP="00C41B2C">
            <w:pPr>
              <w:jc w:val="both"/>
              <w:rPr>
                <w:rFonts w:asciiTheme="minorHAnsi" w:hAnsiTheme="minorHAnsi" w:cstheme="minorHAnsi"/>
                <w:b/>
              </w:rPr>
            </w:pPr>
            <w:r w:rsidRPr="00D12CF7">
              <w:rPr>
                <w:rFonts w:asciiTheme="minorHAnsi" w:hAnsiTheme="minorHAnsi" w:cstheme="minorHAnsi"/>
                <w:b/>
              </w:rPr>
              <w:lastRenderedPageBreak/>
              <w:t>CALIDAD Y PRESERVACION DE LOS ALIMENTOS</w:t>
            </w:r>
          </w:p>
          <w:p w:rsidR="00C26C95" w:rsidRPr="00D12CF7" w:rsidRDefault="00C26C95" w:rsidP="00C41B2C">
            <w:pPr>
              <w:jc w:val="both"/>
              <w:rPr>
                <w:rFonts w:asciiTheme="minorHAnsi" w:hAnsiTheme="minorHAnsi" w:cstheme="minorHAnsi"/>
                <w:b/>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Los productos a ser empleados en la preparación de alimentos, deberán estar en adecuadas condiciones de calidad, salubridad e higiene, y deberán cumplir con aspectos de nutrición, y ser almacenados considerando la perecibilidad de los mismos.</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El o los Fiscales podrán rechazar alimentos que no cumplan lo señalado precedentemente, pudiendo además efectuar la solicitud de análisis microbiológico en un laboratorio especializado. En caso de que YPFB reciba informes negativos por parte del Laboratorio especializado en tres oportunidades continuas o discontinuas, dará lugar a la Resolución de Contrato.</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Las verduras y frutas deberán estar en adecuadas condiciones de calidad y limpieza, y antes de su consumo ser minuciosamente lavadas y desinfectadas con antisépticos de uso permitido.</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No se admitirá la compra de enlatados y embutidos sin marca o de dudosa calidad. Los envases de conservas y enlatados no deberán tener abolladuras y la fecha de vencimiento deberá estar claramente visible, además de no presentar signos de alteración.</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El servicio deberá contar con equipos y medios para garantizar cualquier contaminación en los alimentos a servir.</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Los refrescos necesariamente deben ser preparados con agua hervida.</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REFRIGERIO Y OTROS ALIMENTOS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La variedad de alimentos ofrecidos por el concesionario deberá ser de óptima calidad.</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El concesionario deberá ofrecer el menú de acuerdo a los requerimientos del presente documento los cuales deben ser servidos en los horarios definidos.</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HIGIENE, MANIPULACION Y PRODUCCION DE ALIMENTOS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El concesionario, deberá realizar sus funciones cumpliendo  con las normas generales de higiene, mismas que incluyen la higiene personal de sus empleados, la higiene, limpieza y adecuada manipulación de alimentos y utensilios. </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NORMAS DE HIGIENE ANTES DE COMENZAR EL TRABAJO</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El personal debe cuidar de la higiene personal diaria antes de incorporarse al puesto de trabajo: tomar ducha (antes del inicio de sus labores), usar ropa limpia, no usar perfume.</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Llevar la uñas cortas, sin pintar y escrupulosamente limpias.</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En caso de tener barba o bigotes, utilizar barbijo.</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Cabello cubierto</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Sin alhajas, excepto argollas de matrimonio</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Uniforme delantal limpio</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Guantes limpios para preparar alimentos.</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NORMAS DE HIGIENE DURANTE EL TRABAJO</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El personal debe permanecer en el puesto de trabajo con la ropa de trabajo puesta y no abandonarlo sin permiso del superior.</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No comer, fumar, beber (bebidas alcohólicas) ni masticar chicle en el puesto de trabajo.</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No escupir ni realizar prácticas poco higiénicas parecidas en el puesto de trabajo como tocarse la nariz o los oídos, rascarse la cabeza, partes íntimas.</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lastRenderedPageBreak/>
              <w:t>No toser ni estornudar sobre los alimentos.</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 xml:space="preserve">No secar el sudor con las manos, el brazo ni el uniforme. </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No tirar al suelo productos o residuos procedentes de limpieza. Hacer uso de los basureros.</w:t>
            </w:r>
          </w:p>
          <w:p w:rsidR="002406A1" w:rsidRPr="00D12CF7" w:rsidRDefault="002406A1" w:rsidP="00C41B2C">
            <w:pPr>
              <w:ind w:hanging="426"/>
              <w:jc w:val="both"/>
              <w:rPr>
                <w:rFonts w:asciiTheme="minorHAnsi" w:hAnsiTheme="minorHAnsi" w:cstheme="minorHAnsi"/>
              </w:rPr>
            </w:pPr>
          </w:p>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NORMAS DE HIGIENE DESPUÉS DEL TRABAJO</w:t>
            </w:r>
          </w:p>
          <w:p w:rsidR="002406A1" w:rsidRPr="00D12CF7" w:rsidRDefault="002406A1" w:rsidP="00B85D7F">
            <w:pPr>
              <w:numPr>
                <w:ilvl w:val="0"/>
                <w:numId w:val="40"/>
              </w:numPr>
              <w:ind w:left="0"/>
              <w:jc w:val="both"/>
              <w:rPr>
                <w:rFonts w:asciiTheme="minorHAnsi" w:hAnsiTheme="minorHAnsi" w:cstheme="minorHAnsi"/>
              </w:rPr>
            </w:pPr>
            <w:r w:rsidRPr="00D12CF7">
              <w:rPr>
                <w:rFonts w:asciiTheme="minorHAnsi" w:hAnsiTheme="minorHAnsi" w:cstheme="minorHAnsi"/>
              </w:rPr>
              <w:t>Velar por la limpieza de zona de trabajo e inmediaciones, colocando todo deshecho y basura generada en los basureros y bolsas seguras destinadas para tal efecto.</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El cumplimiento de estas normas de parte del personal que trabaja con alimentos es parte de sus funciones de trabajo.</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RESPONSABILIDAD DE LA EMPRESA SOBRE SUS EMPLEADOS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Los sueldos, seguros a corto y largo plazo y demás beneficios sociales del personal del proponente, serán de directa y exclusiva responsabilidad de la empresa adjudicada, no teniendo el convocante responsabilidad alguna.</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El concesionario será responsable de cualquier perjuicio económico, por actos negligentes o dolosos que sus empleados puedan cometer en el desempeño de sus funciones. Para este efecto deberá garantizar y presentar certificados de buena conducta de los mismos emitidos por la Fuerza Especial de Lucha Contra el Crimen (FELCC), así como Carnet Sanitarios que deberán ser presentados para la firma del contrato.</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No está permitido el cambio de empleados sin haber cumplido la exigencia del punto anterior y haber comunicado sobre el reemplazo de cualquiera de sus empleados al convocante.</w:t>
            </w:r>
          </w:p>
          <w:p w:rsidR="002406A1" w:rsidRPr="00D12CF7" w:rsidRDefault="002406A1" w:rsidP="00C41B2C">
            <w:pPr>
              <w:jc w:val="both"/>
              <w:rPr>
                <w:rFonts w:asciiTheme="minorHAnsi" w:hAnsiTheme="minorHAnsi" w:cstheme="minorHAnsi"/>
                <w:b/>
                <w:bCs/>
                <w:u w:val="single"/>
              </w:rPr>
            </w:pPr>
            <w:r w:rsidRPr="00D12CF7">
              <w:rPr>
                <w:rFonts w:asciiTheme="minorHAnsi" w:hAnsiTheme="minorHAnsi" w:cstheme="minorHAnsi"/>
                <w:b/>
                <w:bCs/>
              </w:rPr>
              <w:t>DE LOS PRECIOS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La empresa deberá mantener los precios de su propuesta económica durante la vigencia del contrato. Cualquier modificación deberá ser realizada de acuerdo al contrato establecido </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bCs/>
                <w:u w:val="single"/>
              </w:rPr>
            </w:pPr>
            <w:r w:rsidRPr="00D12CF7">
              <w:rPr>
                <w:rFonts w:asciiTheme="minorHAnsi" w:hAnsiTheme="minorHAnsi" w:cstheme="minorHAnsi"/>
                <w:b/>
                <w:bCs/>
              </w:rPr>
              <w:t>CONTROL DE CONSUMOS</w:t>
            </w:r>
          </w:p>
          <w:p w:rsidR="002406A1" w:rsidRPr="00D12CF7" w:rsidRDefault="002406A1" w:rsidP="00C41B2C">
            <w:pPr>
              <w:jc w:val="both"/>
              <w:rPr>
                <w:rFonts w:asciiTheme="minorHAnsi" w:hAnsiTheme="minorHAnsi" w:cstheme="minorHAnsi"/>
                <w:b/>
                <w:bCs/>
                <w:u w:val="single"/>
              </w:rPr>
            </w:pPr>
            <w:r w:rsidRPr="00D12CF7">
              <w:rPr>
                <w:rFonts w:asciiTheme="minorHAnsi" w:hAnsiTheme="minorHAnsi" w:cstheme="minorHAnsi"/>
              </w:rPr>
              <w:t>El concesionario deberá prever los mecanismos de control de consumos mediante planillas diseñadas para el efecto para respaldar sus solicitudes de pago, las mismas deben ser llenadas por cada repartición Y.P.F.B., deben contener el detalle del consumo exacto, fecha, tipo de reunión o evento, número de asistentes, etc. Además debe contar con las firmas y autorizaciones correspondientes.</w:t>
            </w:r>
          </w:p>
          <w:p w:rsidR="002406A1" w:rsidRPr="00D12CF7" w:rsidRDefault="002406A1" w:rsidP="00C41B2C">
            <w:pPr>
              <w:jc w:val="both"/>
              <w:rPr>
                <w:rFonts w:asciiTheme="minorHAnsi" w:hAnsiTheme="minorHAnsi" w:cstheme="minorHAnsi"/>
                <w:b/>
                <w:bCs/>
                <w:u w:val="single"/>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b/>
              </w:rPr>
              <w:t>DEL CONTROL DE CONSUMO DE LOS FUNCIONARIOS</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El  concesionario deberá estar provisto de un sistema de fichas o vales para establecer un control del consumo de los funcionarios que piden el servicio a la cafetería, estos vales deberán tener claramente el valor del servicio solicitado, fecha y la firma del funcionario, con el fin de evitar confusiones al momento de cancelar cuentas.</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 xml:space="preserve">DE LAS PROHIBICIONES </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Quedará prohibido:</w:t>
            </w:r>
          </w:p>
          <w:p w:rsidR="002406A1" w:rsidRPr="00D12CF7" w:rsidRDefault="002406A1" w:rsidP="00B85D7F">
            <w:pPr>
              <w:numPr>
                <w:ilvl w:val="0"/>
                <w:numId w:val="40"/>
              </w:numPr>
              <w:ind w:left="0"/>
              <w:contextualSpacing/>
              <w:jc w:val="both"/>
              <w:rPr>
                <w:rFonts w:asciiTheme="minorHAnsi" w:hAnsiTheme="minorHAnsi" w:cstheme="minorHAnsi"/>
              </w:rPr>
            </w:pPr>
            <w:r w:rsidRPr="00D12CF7">
              <w:rPr>
                <w:rFonts w:asciiTheme="minorHAnsi" w:hAnsiTheme="minorHAnsi" w:cstheme="minorHAnsi"/>
              </w:rPr>
              <w:t>El expendio de bebidas alcohólicas</w:t>
            </w:r>
          </w:p>
          <w:p w:rsidR="002406A1" w:rsidRPr="00D12CF7" w:rsidRDefault="002406A1" w:rsidP="00B85D7F">
            <w:pPr>
              <w:numPr>
                <w:ilvl w:val="0"/>
                <w:numId w:val="40"/>
              </w:numPr>
              <w:ind w:left="0"/>
              <w:contextualSpacing/>
              <w:jc w:val="both"/>
              <w:rPr>
                <w:rFonts w:asciiTheme="minorHAnsi" w:hAnsiTheme="minorHAnsi" w:cstheme="minorHAnsi"/>
              </w:rPr>
            </w:pPr>
            <w:r w:rsidRPr="00D12CF7">
              <w:rPr>
                <w:rFonts w:asciiTheme="minorHAnsi" w:hAnsiTheme="minorHAnsi" w:cstheme="minorHAnsi"/>
              </w:rPr>
              <w:t>La atención en horarios diferentes a los establecidos</w:t>
            </w:r>
          </w:p>
          <w:p w:rsidR="002406A1" w:rsidRPr="00D12CF7" w:rsidRDefault="002406A1" w:rsidP="00B85D7F">
            <w:pPr>
              <w:numPr>
                <w:ilvl w:val="0"/>
                <w:numId w:val="40"/>
              </w:numPr>
              <w:ind w:left="0"/>
              <w:contextualSpacing/>
              <w:jc w:val="both"/>
              <w:rPr>
                <w:rFonts w:asciiTheme="minorHAnsi" w:hAnsiTheme="minorHAnsi" w:cstheme="minorHAnsi"/>
              </w:rPr>
            </w:pPr>
            <w:r w:rsidRPr="00D12CF7">
              <w:rPr>
                <w:rFonts w:asciiTheme="minorHAnsi" w:hAnsiTheme="minorHAnsi" w:cstheme="minorHAnsi"/>
              </w:rPr>
              <w:t>El funcionamiento de la cocina en días no establecidos</w:t>
            </w:r>
          </w:p>
          <w:p w:rsidR="002406A1" w:rsidRPr="00D12CF7" w:rsidRDefault="002406A1" w:rsidP="00B85D7F">
            <w:pPr>
              <w:numPr>
                <w:ilvl w:val="0"/>
                <w:numId w:val="40"/>
              </w:numPr>
              <w:ind w:left="0"/>
              <w:contextualSpacing/>
              <w:jc w:val="both"/>
              <w:rPr>
                <w:rFonts w:asciiTheme="minorHAnsi" w:hAnsiTheme="minorHAnsi" w:cstheme="minorHAnsi"/>
              </w:rPr>
            </w:pPr>
            <w:r w:rsidRPr="00D12CF7">
              <w:rPr>
                <w:rFonts w:asciiTheme="minorHAnsi" w:hAnsiTheme="minorHAnsi" w:cstheme="minorHAnsi"/>
              </w:rPr>
              <w:t>El ingreso a las instalaciones de la cocina, de personas ajenas al Servicio por parte de los adjudicatarios o de sus empleados (bebés, hijos menores de edad, familiares en general y amistades).</w:t>
            </w:r>
          </w:p>
          <w:p w:rsidR="002406A1" w:rsidRPr="00D12CF7" w:rsidRDefault="002406A1" w:rsidP="00B85D7F">
            <w:pPr>
              <w:numPr>
                <w:ilvl w:val="0"/>
                <w:numId w:val="40"/>
              </w:numPr>
              <w:ind w:left="0"/>
              <w:contextualSpacing/>
              <w:jc w:val="both"/>
              <w:rPr>
                <w:rFonts w:asciiTheme="minorHAnsi" w:hAnsiTheme="minorHAnsi" w:cstheme="minorHAnsi"/>
              </w:rPr>
            </w:pPr>
            <w:r w:rsidRPr="00D12CF7">
              <w:rPr>
                <w:rFonts w:asciiTheme="minorHAnsi" w:hAnsiTheme="minorHAnsi" w:cstheme="minorHAnsi"/>
              </w:rPr>
              <w:t>El reemplazo no autorizado del personal</w:t>
            </w:r>
          </w:p>
          <w:p w:rsidR="002406A1" w:rsidRPr="00D12CF7" w:rsidRDefault="002406A1" w:rsidP="00B85D7F">
            <w:pPr>
              <w:numPr>
                <w:ilvl w:val="0"/>
                <w:numId w:val="40"/>
              </w:numPr>
              <w:ind w:left="0"/>
              <w:contextualSpacing/>
              <w:jc w:val="both"/>
              <w:rPr>
                <w:rFonts w:asciiTheme="minorHAnsi" w:hAnsiTheme="minorHAnsi" w:cstheme="minorHAnsi"/>
              </w:rPr>
            </w:pPr>
            <w:r w:rsidRPr="00D12CF7">
              <w:rPr>
                <w:rFonts w:asciiTheme="minorHAnsi" w:hAnsiTheme="minorHAnsi" w:cstheme="minorHAnsi"/>
              </w:rPr>
              <w:t>El trabajo de personal que no cuente con carnet sanitario vigente</w:t>
            </w:r>
          </w:p>
          <w:p w:rsidR="002406A1" w:rsidRPr="00D12CF7" w:rsidRDefault="002406A1" w:rsidP="00C41B2C">
            <w:pPr>
              <w:jc w:val="both"/>
              <w:rPr>
                <w:rFonts w:asciiTheme="minorHAnsi" w:hAnsiTheme="minorHAnsi" w:cstheme="minorHAnsi"/>
                <w:b/>
                <w:bCs/>
                <w:u w:val="single"/>
              </w:rPr>
            </w:pPr>
            <w:r w:rsidRPr="00D12CF7">
              <w:rPr>
                <w:rFonts w:asciiTheme="minorHAnsi" w:hAnsiTheme="minorHAnsi" w:cstheme="minorHAnsi"/>
              </w:rPr>
              <w:t>El ingreso y ejecución de funciones de empleados en estado inconveniente</w:t>
            </w:r>
          </w:p>
          <w:p w:rsidR="002406A1" w:rsidRDefault="002406A1" w:rsidP="00C41B2C">
            <w:pPr>
              <w:jc w:val="both"/>
              <w:rPr>
                <w:rFonts w:asciiTheme="minorHAnsi" w:hAnsiTheme="minorHAnsi" w:cstheme="minorHAnsi"/>
              </w:rPr>
            </w:pPr>
          </w:p>
          <w:p w:rsidR="00C26C95" w:rsidRDefault="00C26C95" w:rsidP="00C41B2C">
            <w:pPr>
              <w:jc w:val="both"/>
              <w:rPr>
                <w:rFonts w:asciiTheme="minorHAnsi" w:hAnsiTheme="minorHAnsi" w:cstheme="minorHAnsi"/>
              </w:rPr>
            </w:pPr>
          </w:p>
          <w:p w:rsidR="00C26C95" w:rsidRPr="00D12CF7" w:rsidRDefault="00C26C95"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b/>
                <w:bCs/>
              </w:rPr>
              <w:t>IDENTIFICACION DEL PERSONAL DE ATENCIÓN</w:t>
            </w: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Cada garzón o mesera deberá portar su credencial de identificación con fotografía actual y sus datos personales</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b/>
                <w:bCs/>
              </w:rPr>
              <w:t>ATENCION PARA ACTOS OFICIALES DE YPFB.</w:t>
            </w:r>
          </w:p>
          <w:p w:rsidR="002406A1" w:rsidRPr="00D12CF7" w:rsidRDefault="002406A1" w:rsidP="00C41B2C">
            <w:pPr>
              <w:contextualSpacing/>
              <w:jc w:val="both"/>
              <w:rPr>
                <w:rFonts w:asciiTheme="minorHAnsi" w:hAnsiTheme="minorHAnsi" w:cstheme="minorHAnsi"/>
              </w:rPr>
            </w:pPr>
            <w:r w:rsidRPr="00D12CF7">
              <w:rPr>
                <w:rFonts w:asciiTheme="minorHAnsi" w:hAnsiTheme="minorHAnsi" w:cstheme="minorHAnsi"/>
              </w:rPr>
              <w:t xml:space="preserve">YPFB podrá requerir los servicios de otra empresa que preste atención de eventos cuando crea conveniente, sin perjuicio de que el concesionario intervenga en el requerimiento. </w:t>
            </w:r>
          </w:p>
          <w:p w:rsidR="002406A1" w:rsidRPr="00D12CF7" w:rsidRDefault="002406A1" w:rsidP="00C41B2C">
            <w:pPr>
              <w:contextualSpacing/>
              <w:jc w:val="both"/>
              <w:rPr>
                <w:rFonts w:asciiTheme="minorHAnsi" w:hAnsiTheme="minorHAnsi" w:cstheme="minorHAnsi"/>
              </w:rPr>
            </w:pPr>
          </w:p>
          <w:p w:rsidR="002406A1" w:rsidRPr="00D12CF7" w:rsidRDefault="002406A1" w:rsidP="00C41B2C">
            <w:pPr>
              <w:jc w:val="both"/>
              <w:rPr>
                <w:rFonts w:asciiTheme="minorHAnsi" w:hAnsiTheme="minorHAnsi" w:cstheme="minorHAnsi"/>
                <w:b/>
                <w:bCs/>
                <w:u w:val="single"/>
              </w:rPr>
            </w:pPr>
            <w:r w:rsidRPr="00D12CF7">
              <w:rPr>
                <w:rFonts w:asciiTheme="minorHAnsi" w:hAnsiTheme="minorHAnsi" w:cstheme="minorHAnsi"/>
                <w:b/>
                <w:bCs/>
              </w:rPr>
              <w:t>UNIFORME DEL PERSONAL</w:t>
            </w:r>
          </w:p>
          <w:p w:rsidR="002406A1" w:rsidRPr="00D12CF7" w:rsidRDefault="002406A1" w:rsidP="00C41B2C">
            <w:pPr>
              <w:jc w:val="both"/>
              <w:rPr>
                <w:rFonts w:asciiTheme="minorHAnsi" w:hAnsiTheme="minorHAnsi" w:cstheme="minorHAnsi"/>
                <w:lang w:eastAsia="es-MX"/>
              </w:rPr>
            </w:pPr>
            <w:r w:rsidRPr="00D12CF7">
              <w:rPr>
                <w:rFonts w:asciiTheme="minorHAnsi" w:hAnsiTheme="minorHAnsi" w:cstheme="minorHAnsi"/>
                <w:lang w:eastAsia="es-MX"/>
              </w:rPr>
              <w:t xml:space="preserve">La empresa adjudicada deberá proporcionar a todo su personal, tres juegos de uniformes en buen estado como mínimo para el inicio del servicio (dos para realizar los trabajos de preparaciones y uno para la atención del servicio), los cuales deben ser adecuados al tipo de labor que realiza cada persona, proporcionando las respectivas medidas de seguridad para evitar accidentes, bajo el siguiente detalle: </w:t>
            </w:r>
          </w:p>
          <w:p w:rsidR="002406A1" w:rsidRPr="00D12CF7" w:rsidRDefault="002406A1" w:rsidP="00C41B2C">
            <w:pPr>
              <w:rPr>
                <w:rFonts w:asciiTheme="minorHAnsi" w:hAnsiTheme="minorHAnsi" w:cstheme="minorHAnsi"/>
                <w:lang w:eastAsia="es-MX"/>
              </w:rPr>
            </w:pPr>
          </w:p>
          <w:p w:rsidR="002406A1" w:rsidRPr="00D12CF7" w:rsidRDefault="002406A1" w:rsidP="00C41B2C">
            <w:pPr>
              <w:jc w:val="both"/>
              <w:rPr>
                <w:rFonts w:asciiTheme="minorHAnsi" w:hAnsiTheme="minorHAnsi" w:cstheme="minorHAnsi"/>
                <w:lang w:eastAsia="es-MX"/>
              </w:rPr>
            </w:pPr>
            <w:r w:rsidRPr="00D12CF7">
              <w:rPr>
                <w:rFonts w:asciiTheme="minorHAnsi" w:hAnsiTheme="minorHAnsi" w:cstheme="minorHAnsi"/>
                <w:lang w:eastAsia="es-MX"/>
              </w:rPr>
              <w:t xml:space="preserve">Todo el personal encargado de la manipulación de los alimentos durante la preparación deberá usar el uniforme blanco. </w:t>
            </w:r>
          </w:p>
          <w:p w:rsidR="002406A1" w:rsidRPr="00D12CF7" w:rsidRDefault="002406A1" w:rsidP="00C41B2C">
            <w:pPr>
              <w:jc w:val="both"/>
              <w:rPr>
                <w:rFonts w:asciiTheme="minorHAnsi" w:hAnsiTheme="minorHAnsi" w:cstheme="minorHAnsi"/>
                <w:lang w:eastAsia="es-MX"/>
              </w:rPr>
            </w:pPr>
          </w:p>
          <w:p w:rsidR="002406A1" w:rsidRPr="00D12CF7" w:rsidRDefault="002406A1" w:rsidP="00C41B2C">
            <w:pPr>
              <w:jc w:val="both"/>
              <w:rPr>
                <w:rFonts w:asciiTheme="minorHAnsi" w:hAnsiTheme="minorHAnsi" w:cstheme="minorHAnsi"/>
                <w:lang w:eastAsia="es-MX"/>
              </w:rPr>
            </w:pPr>
            <w:r w:rsidRPr="00D12CF7">
              <w:rPr>
                <w:rFonts w:asciiTheme="minorHAnsi" w:hAnsiTheme="minorHAnsi" w:cstheme="minorHAnsi"/>
                <w:lang w:eastAsia="es-MX"/>
              </w:rPr>
              <w:t xml:space="preserve">El personal designado al servicio, deberá portar el uniforme de la empresa adjudicada en forma diaria y obligatoria, con la identificación respectiva. </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El proponente adjudicado deberá mantener las condiciones de limpieza y pulcritud en la vestimenta de trabajo, cuidado personal, manipulación de los alimentos y limpieza de los ambientes de la cocina.</w:t>
            </w:r>
          </w:p>
          <w:p w:rsidR="002406A1" w:rsidRPr="00D12CF7" w:rsidRDefault="002406A1" w:rsidP="00C41B2C">
            <w:pPr>
              <w:jc w:val="both"/>
              <w:rPr>
                <w:rFonts w:asciiTheme="minorHAnsi" w:hAnsiTheme="minorHAnsi" w:cstheme="minorHAnsi"/>
              </w:rPr>
            </w:pPr>
          </w:p>
          <w:p w:rsidR="002406A1" w:rsidRPr="00D12CF7" w:rsidRDefault="002406A1" w:rsidP="00C41B2C">
            <w:pPr>
              <w:contextualSpacing/>
              <w:jc w:val="both"/>
              <w:rPr>
                <w:rFonts w:asciiTheme="minorHAnsi" w:hAnsiTheme="minorHAnsi" w:cstheme="minorHAnsi"/>
              </w:rPr>
            </w:pPr>
            <w:r w:rsidRPr="00D12CF7">
              <w:rPr>
                <w:rFonts w:asciiTheme="minorHAnsi" w:hAnsiTheme="minorHAnsi" w:cstheme="minorHAnsi"/>
              </w:rPr>
              <w:t>YPFB, podrá requerir la sustitución de cualquier empleado del concesionario cuando el trabajo que este desempeñe no sea satisfactorio para las expectativas de la institución.</w:t>
            </w:r>
          </w:p>
        </w:tc>
      </w:tr>
      <w:tr w:rsidR="002406A1" w:rsidRPr="00D12CF7" w:rsidTr="00C41B2C">
        <w:tc>
          <w:tcPr>
            <w:tcW w:w="9322" w:type="dxa"/>
            <w:tcBorders>
              <w:bottom w:val="single" w:sz="4" w:space="0" w:color="auto"/>
            </w:tcBorders>
            <w:shd w:val="clear" w:color="auto" w:fill="95B3D7"/>
          </w:tcPr>
          <w:p w:rsidR="002406A1" w:rsidRPr="00D12CF7" w:rsidRDefault="002406A1" w:rsidP="00C41B2C">
            <w:pPr>
              <w:jc w:val="both"/>
              <w:rPr>
                <w:rFonts w:asciiTheme="minorHAnsi" w:hAnsiTheme="minorHAnsi" w:cstheme="minorHAnsi"/>
                <w:b/>
                <w:bCs/>
                <w:u w:val="single"/>
              </w:rPr>
            </w:pPr>
            <w:r w:rsidRPr="00D12CF7">
              <w:rPr>
                <w:rFonts w:asciiTheme="minorHAnsi" w:hAnsiTheme="minorHAnsi" w:cstheme="minorHAnsi"/>
                <w:b/>
                <w:bCs/>
              </w:rPr>
              <w:lastRenderedPageBreak/>
              <w:t xml:space="preserve">HORARIOS PARA LA ATENCIÓN DEL SERVICIO </w:t>
            </w:r>
          </w:p>
        </w:tc>
      </w:tr>
      <w:tr w:rsidR="002406A1" w:rsidRPr="00D12CF7" w:rsidTr="00C41B2C">
        <w:tc>
          <w:tcPr>
            <w:tcW w:w="9322" w:type="dxa"/>
            <w:tcBorders>
              <w:bottom w:val="single" w:sz="4" w:space="0" w:color="auto"/>
            </w:tcBorders>
            <w:shd w:val="clear" w:color="auto" w:fill="auto"/>
          </w:tcPr>
          <w:p w:rsidR="002406A1" w:rsidRPr="00D12CF7" w:rsidRDefault="002406A1" w:rsidP="00C41B2C">
            <w:pPr>
              <w:spacing w:line="288" w:lineRule="auto"/>
              <w:jc w:val="both"/>
              <w:rPr>
                <w:rFonts w:asciiTheme="minorHAnsi" w:hAnsiTheme="minorHAnsi" w:cstheme="minorHAnsi"/>
              </w:rPr>
            </w:pPr>
          </w:p>
          <w:p w:rsidR="002406A1" w:rsidRPr="00D12CF7" w:rsidRDefault="002406A1" w:rsidP="00C41B2C">
            <w:pPr>
              <w:spacing w:line="288" w:lineRule="auto"/>
              <w:jc w:val="both"/>
              <w:rPr>
                <w:rFonts w:asciiTheme="minorHAnsi" w:hAnsiTheme="minorHAnsi" w:cstheme="minorHAnsi"/>
              </w:rPr>
            </w:pPr>
            <w:r w:rsidRPr="00D12CF7">
              <w:rPr>
                <w:rFonts w:asciiTheme="minorHAnsi" w:hAnsiTheme="minorHAnsi" w:cstheme="minorHAnsi"/>
              </w:rPr>
              <w:t>El horario determinado por YPFB para efectuar el servicio de atención de comedor y cafetería (snack), refrigerios, almuerzos/cenas y cafetería permanente, para eventos de capacitación e institucionales, será el siguiente:</w:t>
            </w:r>
          </w:p>
          <w:p w:rsidR="002406A1" w:rsidRPr="00D12CF7" w:rsidRDefault="002406A1" w:rsidP="00C41B2C">
            <w:pPr>
              <w:spacing w:line="288" w:lineRule="auto"/>
              <w:jc w:val="both"/>
              <w:rPr>
                <w:rFonts w:asciiTheme="minorHAnsi" w:hAnsiTheme="minorHAnsi" w:cstheme="minorHAnsi"/>
              </w:rPr>
            </w:pPr>
          </w:p>
          <w:tbl>
            <w:tblPr>
              <w:tblW w:w="8206"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90"/>
              <w:gridCol w:w="7116"/>
            </w:tblGrid>
            <w:tr w:rsidR="002406A1" w:rsidRPr="00D12CF7" w:rsidTr="00206DAF">
              <w:trPr>
                <w:trHeight w:val="457"/>
              </w:trPr>
              <w:tc>
                <w:tcPr>
                  <w:tcW w:w="1090" w:type="dxa"/>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N° ITEMS</w:t>
                  </w:r>
                </w:p>
              </w:tc>
              <w:tc>
                <w:tcPr>
                  <w:tcW w:w="7116" w:type="dxa"/>
                  <w:shd w:val="pct12" w:color="auto" w:fill="auto"/>
                  <w:vAlign w:val="center"/>
                </w:tcPr>
                <w:p w:rsidR="002406A1" w:rsidRPr="00D12CF7" w:rsidRDefault="002406A1" w:rsidP="00C41B2C">
                  <w:pPr>
                    <w:jc w:val="center"/>
                    <w:rPr>
                      <w:rFonts w:asciiTheme="minorHAnsi" w:hAnsiTheme="minorHAnsi" w:cstheme="minorHAnsi"/>
                      <w:b/>
                    </w:rPr>
                  </w:pPr>
                  <w:r w:rsidRPr="00D12CF7">
                    <w:rPr>
                      <w:rFonts w:asciiTheme="minorHAnsi" w:hAnsiTheme="minorHAnsi" w:cstheme="minorHAnsi"/>
                      <w:b/>
                    </w:rPr>
                    <w:t>HORARIO</w:t>
                  </w:r>
                </w:p>
              </w:tc>
            </w:tr>
            <w:tr w:rsidR="002406A1" w:rsidRPr="00D12CF7" w:rsidTr="00206DAF">
              <w:trPr>
                <w:trHeight w:val="436"/>
              </w:trPr>
              <w:tc>
                <w:tcPr>
                  <w:tcW w:w="1090" w:type="dxa"/>
                  <w:vAlign w:val="center"/>
                </w:tcPr>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 xml:space="preserve">Ítem 1 </w:t>
                  </w:r>
                </w:p>
              </w:tc>
              <w:tc>
                <w:tcPr>
                  <w:tcW w:w="7116" w:type="dxa"/>
                  <w:vAlign w:val="center"/>
                </w:tcPr>
                <w:p w:rsidR="002406A1" w:rsidRPr="00D12CF7" w:rsidRDefault="002406A1" w:rsidP="00B85D7F">
                  <w:pPr>
                    <w:pStyle w:val="Prrafodelista"/>
                    <w:numPr>
                      <w:ilvl w:val="0"/>
                      <w:numId w:val="46"/>
                    </w:numPr>
                    <w:spacing w:line="288" w:lineRule="auto"/>
                    <w:contextualSpacing/>
                    <w:jc w:val="both"/>
                    <w:rPr>
                      <w:rFonts w:asciiTheme="minorHAnsi" w:hAnsiTheme="minorHAnsi" w:cstheme="minorHAnsi"/>
                    </w:rPr>
                  </w:pPr>
                  <w:r w:rsidRPr="00D12CF7">
                    <w:rPr>
                      <w:rFonts w:asciiTheme="minorHAnsi" w:hAnsiTheme="minorHAnsi" w:cstheme="minorHAnsi"/>
                    </w:rPr>
                    <w:t>De lunes a viernes de 8:30 a 20:30 para la atención de cafetería en ambientes del comedor (piso 5) y ambientes de comedor (Club Office) de cada piso.</w:t>
                  </w:r>
                </w:p>
                <w:p w:rsidR="002406A1" w:rsidRPr="00D12CF7" w:rsidRDefault="002406A1" w:rsidP="00B85D7F">
                  <w:pPr>
                    <w:pStyle w:val="Prrafodelista"/>
                    <w:numPr>
                      <w:ilvl w:val="0"/>
                      <w:numId w:val="46"/>
                    </w:numPr>
                    <w:spacing w:line="288" w:lineRule="auto"/>
                    <w:contextualSpacing/>
                    <w:jc w:val="both"/>
                    <w:rPr>
                      <w:rFonts w:asciiTheme="minorHAnsi" w:hAnsiTheme="minorHAnsi" w:cstheme="minorHAnsi"/>
                    </w:rPr>
                  </w:pPr>
                  <w:r w:rsidRPr="00D12CF7">
                    <w:rPr>
                      <w:rFonts w:asciiTheme="minorHAnsi" w:hAnsiTheme="minorHAnsi" w:cstheme="minorHAnsi"/>
                    </w:rPr>
                    <w:t>De lunes a viernes de 12:30 a 14:30, para la atención de almuerzos en ambientes del comedor (piso 5).</w:t>
                  </w:r>
                </w:p>
                <w:p w:rsidR="002406A1" w:rsidRPr="00D12CF7" w:rsidRDefault="002406A1" w:rsidP="00B85D7F">
                  <w:pPr>
                    <w:numPr>
                      <w:ilvl w:val="0"/>
                      <w:numId w:val="46"/>
                    </w:numPr>
                    <w:jc w:val="both"/>
                    <w:rPr>
                      <w:rFonts w:asciiTheme="minorHAnsi" w:hAnsiTheme="minorHAnsi" w:cstheme="minorHAnsi"/>
                    </w:rPr>
                  </w:pPr>
                  <w:r w:rsidRPr="00D12CF7">
                    <w:rPr>
                      <w:rFonts w:asciiTheme="minorHAnsi" w:hAnsiTheme="minorHAnsi" w:cstheme="minorHAnsi"/>
                    </w:rPr>
                    <w:t>Sábados de 08:30 a 13:00 de acuerdo a solicitud del Fiscal de servicio.</w:t>
                  </w:r>
                </w:p>
                <w:p w:rsidR="002406A1" w:rsidRPr="00D12CF7" w:rsidRDefault="002406A1" w:rsidP="00B85D7F">
                  <w:pPr>
                    <w:numPr>
                      <w:ilvl w:val="0"/>
                      <w:numId w:val="46"/>
                    </w:numPr>
                    <w:spacing w:line="288" w:lineRule="auto"/>
                    <w:jc w:val="both"/>
                    <w:rPr>
                      <w:rFonts w:asciiTheme="minorHAnsi" w:hAnsiTheme="minorHAnsi" w:cstheme="minorHAnsi"/>
                    </w:rPr>
                  </w:pPr>
                  <w:r w:rsidRPr="00D12CF7">
                    <w:rPr>
                      <w:rFonts w:asciiTheme="minorHAnsi" w:hAnsiTheme="minorHAnsi" w:cstheme="minorHAnsi"/>
                    </w:rPr>
                    <w:t>Los horarios de atención para los eventos de capacitación e institucionales, serán coordinados previamente con el Fiscal de Servicio.</w:t>
                  </w:r>
                </w:p>
                <w:p w:rsidR="002406A1" w:rsidRPr="00D12CF7" w:rsidRDefault="002406A1" w:rsidP="00C41B2C">
                  <w:pPr>
                    <w:spacing w:line="288" w:lineRule="auto"/>
                    <w:ind w:left="360"/>
                    <w:jc w:val="both"/>
                    <w:rPr>
                      <w:rFonts w:asciiTheme="minorHAnsi" w:hAnsiTheme="minorHAnsi" w:cstheme="minorHAnsi"/>
                    </w:rPr>
                  </w:pPr>
                </w:p>
              </w:tc>
            </w:tr>
            <w:tr w:rsidR="002406A1" w:rsidRPr="00D12CF7" w:rsidTr="00206DAF">
              <w:trPr>
                <w:trHeight w:val="436"/>
              </w:trPr>
              <w:tc>
                <w:tcPr>
                  <w:tcW w:w="1090" w:type="dxa"/>
                  <w:vAlign w:val="center"/>
                </w:tcPr>
                <w:p w:rsidR="002406A1" w:rsidRPr="00D12CF7" w:rsidRDefault="002406A1" w:rsidP="00C41B2C">
                  <w:pPr>
                    <w:jc w:val="both"/>
                    <w:rPr>
                      <w:rFonts w:asciiTheme="minorHAnsi" w:hAnsiTheme="minorHAnsi" w:cstheme="minorHAnsi"/>
                      <w:b/>
                    </w:rPr>
                  </w:pPr>
                  <w:r w:rsidRPr="00D12CF7">
                    <w:rPr>
                      <w:rFonts w:asciiTheme="minorHAnsi" w:hAnsiTheme="minorHAnsi" w:cstheme="minorHAnsi"/>
                      <w:b/>
                    </w:rPr>
                    <w:t xml:space="preserve">Ítem 2 </w:t>
                  </w:r>
                </w:p>
              </w:tc>
              <w:tc>
                <w:tcPr>
                  <w:tcW w:w="7116" w:type="dxa"/>
                  <w:vAlign w:val="center"/>
                </w:tcPr>
                <w:p w:rsidR="002406A1" w:rsidRPr="00D12CF7" w:rsidRDefault="002406A1" w:rsidP="00B85D7F">
                  <w:pPr>
                    <w:numPr>
                      <w:ilvl w:val="0"/>
                      <w:numId w:val="47"/>
                    </w:numPr>
                    <w:jc w:val="both"/>
                    <w:rPr>
                      <w:rFonts w:asciiTheme="minorHAnsi" w:hAnsiTheme="minorHAnsi" w:cstheme="minorHAnsi"/>
                    </w:rPr>
                  </w:pPr>
                  <w:r w:rsidRPr="00D12CF7">
                    <w:rPr>
                      <w:rFonts w:asciiTheme="minorHAnsi" w:hAnsiTheme="minorHAnsi" w:cstheme="minorHAnsi"/>
                    </w:rPr>
                    <w:t>De lunes a viernes de  08:30 a  20:00</w:t>
                  </w:r>
                </w:p>
                <w:p w:rsidR="002406A1" w:rsidRPr="00D12CF7" w:rsidRDefault="002406A1" w:rsidP="00B85D7F">
                  <w:pPr>
                    <w:numPr>
                      <w:ilvl w:val="0"/>
                      <w:numId w:val="47"/>
                    </w:numPr>
                    <w:jc w:val="both"/>
                    <w:rPr>
                      <w:rFonts w:asciiTheme="minorHAnsi" w:hAnsiTheme="minorHAnsi" w:cstheme="minorHAnsi"/>
                    </w:rPr>
                  </w:pPr>
                  <w:r w:rsidRPr="00D12CF7">
                    <w:rPr>
                      <w:rFonts w:asciiTheme="minorHAnsi" w:hAnsiTheme="minorHAnsi" w:cstheme="minorHAnsi"/>
                    </w:rPr>
                    <w:t>Personal de turno para la atención del medio día 12:30 a 14:00</w:t>
                  </w:r>
                </w:p>
                <w:p w:rsidR="002406A1" w:rsidRPr="00D12CF7" w:rsidRDefault="002406A1" w:rsidP="00B85D7F">
                  <w:pPr>
                    <w:numPr>
                      <w:ilvl w:val="0"/>
                      <w:numId w:val="46"/>
                    </w:numPr>
                    <w:jc w:val="both"/>
                    <w:rPr>
                      <w:rFonts w:asciiTheme="minorHAnsi" w:hAnsiTheme="minorHAnsi" w:cstheme="minorHAnsi"/>
                    </w:rPr>
                  </w:pPr>
                  <w:r w:rsidRPr="00D12CF7">
                    <w:rPr>
                      <w:rFonts w:asciiTheme="minorHAnsi" w:hAnsiTheme="minorHAnsi" w:cstheme="minorHAnsi"/>
                    </w:rPr>
                    <w:t>Sábados de 08:30 a 13:00 de acuerdo a solicitud del Fiscal de servicio.</w:t>
                  </w:r>
                </w:p>
                <w:p w:rsidR="002406A1" w:rsidRPr="00D12CF7" w:rsidRDefault="002406A1" w:rsidP="00B85D7F">
                  <w:pPr>
                    <w:numPr>
                      <w:ilvl w:val="0"/>
                      <w:numId w:val="47"/>
                    </w:numPr>
                    <w:spacing w:line="288" w:lineRule="auto"/>
                    <w:jc w:val="both"/>
                    <w:rPr>
                      <w:rFonts w:asciiTheme="minorHAnsi" w:hAnsiTheme="minorHAnsi" w:cstheme="minorHAnsi"/>
                    </w:rPr>
                  </w:pPr>
                  <w:r w:rsidRPr="00D12CF7">
                    <w:rPr>
                      <w:rFonts w:asciiTheme="minorHAnsi" w:hAnsiTheme="minorHAnsi" w:cstheme="minorHAnsi"/>
                    </w:rPr>
                    <w:t xml:space="preserve">Los horarios de atención para los eventos de capacitación e institucionales, serán coordinados previamente con el Fiscal de Servicio. </w:t>
                  </w:r>
                </w:p>
              </w:tc>
            </w:tr>
          </w:tbl>
          <w:p w:rsidR="002406A1" w:rsidRPr="00D12CF7" w:rsidRDefault="002406A1" w:rsidP="00C41B2C">
            <w:pPr>
              <w:spacing w:line="288" w:lineRule="auto"/>
              <w:jc w:val="both"/>
              <w:rPr>
                <w:rFonts w:asciiTheme="minorHAnsi" w:hAnsiTheme="minorHAnsi" w:cstheme="minorHAnsi"/>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lastRenderedPageBreak/>
              <w:t xml:space="preserve">De sufrir modificaciones a horario continuo, estos podrán ser cambiados de acuerdo a las necesidades. </w:t>
            </w:r>
          </w:p>
          <w:p w:rsidR="002406A1" w:rsidRPr="00D12CF7" w:rsidRDefault="002406A1" w:rsidP="00C41B2C">
            <w:pPr>
              <w:jc w:val="both"/>
              <w:rPr>
                <w:rFonts w:asciiTheme="minorHAnsi" w:hAnsiTheme="minorHAnsi" w:cstheme="minorHAnsi"/>
              </w:rPr>
            </w:pPr>
          </w:p>
          <w:p w:rsidR="002406A1" w:rsidRPr="00D12CF7" w:rsidRDefault="002406A1" w:rsidP="00C41B2C">
            <w:pPr>
              <w:jc w:val="both"/>
              <w:rPr>
                <w:rFonts w:asciiTheme="minorHAnsi" w:hAnsiTheme="minorHAnsi" w:cstheme="minorHAnsi"/>
                <w:b/>
                <w:bCs/>
                <w:u w:val="single"/>
              </w:rPr>
            </w:pPr>
            <w:r w:rsidRPr="00D12CF7">
              <w:rPr>
                <w:rFonts w:asciiTheme="minorHAnsi" w:hAnsiTheme="minorHAnsi" w:cstheme="minorHAnsi"/>
              </w:rPr>
              <w:t xml:space="preserve">Estos horarios podrán ser ampliados a simple instrucción de YPFB incluyendo atención en domingos o feriados </w:t>
            </w:r>
          </w:p>
          <w:p w:rsidR="002406A1" w:rsidRPr="00D12CF7" w:rsidRDefault="002406A1" w:rsidP="00C41B2C">
            <w:pPr>
              <w:jc w:val="both"/>
              <w:rPr>
                <w:rFonts w:asciiTheme="minorHAnsi" w:hAnsiTheme="minorHAnsi" w:cstheme="minorHAnsi"/>
                <w:b/>
                <w:bCs/>
                <w:u w:val="single"/>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El concesionario deberá designar a personal de turno para la atención del servicio a simple instrucción del Fiscal de Servicio en los siguientes casos: horario nocturno, fines de semana a horario completo y feriados. </w:t>
            </w:r>
          </w:p>
          <w:p w:rsidR="002406A1" w:rsidRPr="00D12CF7" w:rsidRDefault="002406A1" w:rsidP="00C41B2C">
            <w:pPr>
              <w:jc w:val="both"/>
              <w:rPr>
                <w:rFonts w:asciiTheme="minorHAnsi" w:hAnsiTheme="minorHAnsi" w:cstheme="minorHAnsi"/>
              </w:rPr>
            </w:pPr>
          </w:p>
          <w:p w:rsidR="002406A1" w:rsidRPr="00D12CF7" w:rsidRDefault="002406A1" w:rsidP="00C41B2C">
            <w:pPr>
              <w:contextualSpacing/>
              <w:jc w:val="both"/>
              <w:rPr>
                <w:rFonts w:asciiTheme="minorHAnsi" w:hAnsiTheme="minorHAnsi" w:cstheme="minorHAnsi"/>
              </w:rPr>
            </w:pPr>
            <w:r w:rsidRPr="00D12CF7">
              <w:rPr>
                <w:rFonts w:asciiTheme="minorHAnsi" w:hAnsiTheme="minorHAnsi" w:cstheme="minorHAnsi"/>
              </w:rPr>
              <w:t>De sufrir modificaciones el horario de trabajo de YPFB, los señalados horarios de atención podrán ser cambiados.</w:t>
            </w:r>
          </w:p>
        </w:tc>
      </w:tr>
      <w:tr w:rsidR="002406A1" w:rsidRPr="00D12CF7" w:rsidTr="00C41B2C">
        <w:tc>
          <w:tcPr>
            <w:tcW w:w="9322" w:type="dxa"/>
            <w:tcBorders>
              <w:bottom w:val="single" w:sz="4" w:space="0" w:color="auto"/>
            </w:tcBorders>
            <w:shd w:val="clear" w:color="auto" w:fill="95B3D7"/>
          </w:tcPr>
          <w:p w:rsidR="002406A1" w:rsidRPr="00D12CF7" w:rsidRDefault="002406A1" w:rsidP="00C41B2C">
            <w:pPr>
              <w:rPr>
                <w:rFonts w:asciiTheme="minorHAnsi" w:hAnsiTheme="minorHAnsi" w:cstheme="minorHAnsi"/>
              </w:rPr>
            </w:pPr>
            <w:r w:rsidRPr="00D12CF7">
              <w:rPr>
                <w:rFonts w:asciiTheme="minorHAnsi" w:hAnsiTheme="minorHAnsi" w:cstheme="minorHAnsi"/>
                <w:b/>
                <w:bCs/>
              </w:rPr>
              <w:lastRenderedPageBreak/>
              <w:t>GARANTÍAS DE CUMPLIMIENTO DE CONTRATO</w:t>
            </w:r>
          </w:p>
        </w:tc>
      </w:tr>
      <w:tr w:rsidR="002406A1" w:rsidRPr="00D12CF7" w:rsidTr="00C41B2C">
        <w:tc>
          <w:tcPr>
            <w:tcW w:w="9322" w:type="dxa"/>
            <w:tcBorders>
              <w:bottom w:val="single" w:sz="4" w:space="0" w:color="auto"/>
            </w:tcBorders>
            <w:shd w:val="clear" w:color="auto" w:fill="auto"/>
          </w:tcPr>
          <w:p w:rsidR="002406A1" w:rsidRPr="00D12CF7" w:rsidRDefault="002406A1" w:rsidP="00C41B2C">
            <w:pPr>
              <w:rPr>
                <w:rFonts w:asciiTheme="minorHAnsi" w:hAnsiTheme="minorHAnsi" w:cstheme="minorHAnsi"/>
                <w:bCs/>
              </w:rPr>
            </w:pPr>
            <w:r w:rsidRPr="00D12CF7">
              <w:rPr>
                <w:rFonts w:asciiTheme="minorHAnsi" w:hAnsiTheme="minorHAnsi" w:cstheme="minorHAnsi"/>
                <w:bCs/>
              </w:rPr>
              <w:t>Para fines de cumplimiento de contrato YPFB realizará la retención del siete por c</w:t>
            </w:r>
            <w:r w:rsidR="00206DAF">
              <w:rPr>
                <w:rFonts w:asciiTheme="minorHAnsi" w:hAnsiTheme="minorHAnsi" w:cstheme="minorHAnsi"/>
                <w:bCs/>
              </w:rPr>
              <w:t>iento (7%) de cada pago mensual, por lo cual deberá presentar una nota firmada por el Representante Legal de la empresa proponente solicitando la retención establecida.</w:t>
            </w:r>
          </w:p>
        </w:tc>
      </w:tr>
      <w:tr w:rsidR="002406A1" w:rsidRPr="00D12CF7" w:rsidTr="00C41B2C">
        <w:tc>
          <w:tcPr>
            <w:tcW w:w="9322" w:type="dxa"/>
            <w:shd w:val="clear" w:color="auto" w:fill="8DB3E2"/>
          </w:tcPr>
          <w:p w:rsidR="002406A1" w:rsidRPr="00D12CF7" w:rsidRDefault="002406A1" w:rsidP="00C41B2C">
            <w:pPr>
              <w:autoSpaceDE w:val="0"/>
              <w:autoSpaceDN w:val="0"/>
              <w:adjustRightInd w:val="0"/>
              <w:jc w:val="both"/>
              <w:rPr>
                <w:rFonts w:asciiTheme="minorHAnsi" w:hAnsiTheme="minorHAnsi" w:cstheme="minorHAnsi"/>
              </w:rPr>
            </w:pPr>
            <w:r w:rsidRPr="00D12CF7">
              <w:rPr>
                <w:rFonts w:asciiTheme="minorHAnsi" w:hAnsiTheme="minorHAnsi" w:cstheme="minorHAnsi"/>
                <w:b/>
                <w:bCs/>
              </w:rPr>
              <w:t>FISCAL DEL SERVICIO PARA TODOS LOS ÍTEMS</w:t>
            </w:r>
          </w:p>
        </w:tc>
      </w:tr>
      <w:tr w:rsidR="002406A1" w:rsidRPr="00D12CF7" w:rsidTr="00C41B2C">
        <w:tc>
          <w:tcPr>
            <w:tcW w:w="9322" w:type="dxa"/>
            <w:tcBorders>
              <w:bottom w:val="single" w:sz="4" w:space="0" w:color="auto"/>
            </w:tcBorders>
            <w:shd w:val="clear" w:color="auto" w:fill="auto"/>
          </w:tcPr>
          <w:p w:rsidR="002406A1" w:rsidRPr="00D12CF7" w:rsidRDefault="002406A1" w:rsidP="00C41B2C">
            <w:pPr>
              <w:jc w:val="both"/>
              <w:rPr>
                <w:rFonts w:asciiTheme="minorHAnsi" w:hAnsiTheme="minorHAnsi" w:cstheme="minorHAnsi"/>
                <w:lang w:val="es-ES_tradnl"/>
              </w:rPr>
            </w:pPr>
            <w:r w:rsidRPr="00D12CF7">
              <w:rPr>
                <w:rFonts w:asciiTheme="minorHAnsi" w:hAnsiTheme="minorHAnsi" w:cstheme="minorHAnsi"/>
                <w:lang w:val="es-ES_tradnl"/>
              </w:rPr>
              <w:t>El Fiscal del Servicio tendrá las siguientes responsabilidades:</w:t>
            </w:r>
          </w:p>
          <w:p w:rsidR="002406A1" w:rsidRPr="00D12CF7" w:rsidRDefault="002406A1" w:rsidP="00C41B2C">
            <w:pPr>
              <w:jc w:val="both"/>
              <w:rPr>
                <w:rFonts w:asciiTheme="minorHAnsi" w:hAnsiTheme="minorHAnsi" w:cstheme="minorHAnsi"/>
                <w:b/>
                <w:bCs/>
              </w:rPr>
            </w:pPr>
          </w:p>
          <w:p w:rsidR="002406A1" w:rsidRPr="00D12CF7" w:rsidRDefault="002406A1" w:rsidP="00B85D7F">
            <w:pPr>
              <w:pStyle w:val="Prrafodelista"/>
              <w:numPr>
                <w:ilvl w:val="0"/>
                <w:numId w:val="48"/>
              </w:numPr>
              <w:contextualSpacing/>
              <w:jc w:val="both"/>
              <w:rPr>
                <w:rFonts w:asciiTheme="minorHAnsi" w:hAnsiTheme="minorHAnsi" w:cstheme="minorHAnsi"/>
                <w:lang w:val="es-ES_tradnl"/>
              </w:rPr>
            </w:pPr>
            <w:r w:rsidRPr="00D12CF7">
              <w:rPr>
                <w:rFonts w:asciiTheme="minorHAnsi" w:hAnsiTheme="minorHAnsi" w:cstheme="minorHAnsi"/>
                <w:lang w:val="es-ES_tradnl"/>
              </w:rPr>
              <w:t>Emitir la Orden de Inicio del servicio.</w:t>
            </w:r>
          </w:p>
          <w:p w:rsidR="002406A1" w:rsidRPr="00D12CF7" w:rsidRDefault="002406A1" w:rsidP="00B85D7F">
            <w:pPr>
              <w:pStyle w:val="Prrafodelista"/>
              <w:numPr>
                <w:ilvl w:val="0"/>
                <w:numId w:val="48"/>
              </w:numPr>
              <w:contextualSpacing/>
              <w:jc w:val="both"/>
              <w:rPr>
                <w:rFonts w:asciiTheme="minorHAnsi" w:hAnsiTheme="minorHAnsi" w:cstheme="minorHAnsi"/>
                <w:lang w:val="es-ES_tradnl"/>
              </w:rPr>
            </w:pPr>
            <w:r w:rsidRPr="00D12CF7">
              <w:rPr>
                <w:rFonts w:asciiTheme="minorHAnsi" w:hAnsiTheme="minorHAnsi" w:cstheme="minorHAnsi"/>
                <w:lang w:val="es-ES_tradnl"/>
              </w:rPr>
              <w:t>Coordinar con el personal designado por la empresa contratada, aspectos inherentes a la prestación del servicio.</w:t>
            </w:r>
          </w:p>
          <w:p w:rsidR="002406A1" w:rsidRPr="00D12CF7" w:rsidRDefault="002406A1" w:rsidP="00B85D7F">
            <w:pPr>
              <w:pStyle w:val="Prrafodelista"/>
              <w:numPr>
                <w:ilvl w:val="0"/>
                <w:numId w:val="48"/>
              </w:numPr>
              <w:contextualSpacing/>
              <w:jc w:val="both"/>
              <w:rPr>
                <w:rFonts w:asciiTheme="minorHAnsi" w:hAnsiTheme="minorHAnsi" w:cstheme="minorHAnsi"/>
                <w:lang w:val="es-ES_tradnl"/>
              </w:rPr>
            </w:pPr>
            <w:r w:rsidRPr="00D12CF7">
              <w:rPr>
                <w:rFonts w:asciiTheme="minorHAnsi" w:hAnsiTheme="minorHAnsi" w:cstheme="minorHAnsi"/>
                <w:lang w:val="es-ES_tradnl"/>
              </w:rPr>
              <w:t>Verificar el cumplimiento de las actividades y alcance del servicio efectuado durante el mes y vigencia del contrato.</w:t>
            </w:r>
          </w:p>
          <w:p w:rsidR="002406A1" w:rsidRPr="00D12CF7" w:rsidRDefault="002406A1" w:rsidP="00B85D7F">
            <w:pPr>
              <w:pStyle w:val="Prrafodelista"/>
              <w:numPr>
                <w:ilvl w:val="0"/>
                <w:numId w:val="48"/>
              </w:numPr>
              <w:contextualSpacing/>
              <w:jc w:val="both"/>
              <w:rPr>
                <w:rFonts w:asciiTheme="minorHAnsi" w:hAnsiTheme="minorHAnsi" w:cstheme="minorHAnsi"/>
                <w:b/>
                <w:bCs/>
              </w:rPr>
            </w:pPr>
            <w:r w:rsidRPr="00D12CF7">
              <w:rPr>
                <w:rFonts w:asciiTheme="minorHAnsi" w:hAnsiTheme="minorHAnsi" w:cstheme="minorHAnsi"/>
                <w:lang w:val="es-ES_tradnl"/>
              </w:rPr>
              <w:t>Realizar el seguimiento y verificación del cumplimiento del contrato y las especificaciones técnicas.</w:t>
            </w:r>
          </w:p>
          <w:p w:rsidR="002406A1" w:rsidRPr="00D12CF7" w:rsidRDefault="002406A1" w:rsidP="00B85D7F">
            <w:pPr>
              <w:pStyle w:val="Prrafodelista"/>
              <w:numPr>
                <w:ilvl w:val="0"/>
                <w:numId w:val="48"/>
              </w:numPr>
              <w:contextualSpacing/>
              <w:jc w:val="both"/>
              <w:rPr>
                <w:rFonts w:asciiTheme="minorHAnsi" w:hAnsiTheme="minorHAnsi" w:cstheme="minorHAnsi"/>
                <w:b/>
                <w:bCs/>
                <w:lang w:val="es-ES_tradnl"/>
              </w:rPr>
            </w:pPr>
            <w:r w:rsidRPr="00D12CF7">
              <w:rPr>
                <w:rFonts w:asciiTheme="minorHAnsi" w:hAnsiTheme="minorHAnsi" w:cstheme="minorHAnsi"/>
                <w:lang w:val="es-ES_tradnl"/>
              </w:rPr>
              <w:t>Emitir Informe de conformidad mensual,  incluyendo multas si corresponde.</w:t>
            </w:r>
          </w:p>
          <w:p w:rsidR="002406A1" w:rsidRPr="00D12CF7" w:rsidRDefault="002406A1" w:rsidP="00B85D7F">
            <w:pPr>
              <w:pStyle w:val="Prrafodelista"/>
              <w:numPr>
                <w:ilvl w:val="0"/>
                <w:numId w:val="48"/>
              </w:numPr>
              <w:contextualSpacing/>
              <w:jc w:val="both"/>
              <w:rPr>
                <w:rFonts w:asciiTheme="minorHAnsi" w:hAnsiTheme="minorHAnsi" w:cstheme="minorHAnsi"/>
                <w:b/>
                <w:bCs/>
              </w:rPr>
            </w:pPr>
            <w:r w:rsidRPr="00D12CF7">
              <w:rPr>
                <w:rFonts w:asciiTheme="minorHAnsi" w:hAnsiTheme="minorHAnsi" w:cstheme="minorHAnsi"/>
              </w:rPr>
              <w:t>Emitir llamadas de atención escritas, en caso de incumplimiento a las especificaciones técnicas o contrato suscrito.</w:t>
            </w:r>
          </w:p>
          <w:p w:rsidR="002406A1" w:rsidRPr="00D12CF7" w:rsidRDefault="002406A1" w:rsidP="00B85D7F">
            <w:pPr>
              <w:pStyle w:val="Prrafodelista"/>
              <w:numPr>
                <w:ilvl w:val="0"/>
                <w:numId w:val="48"/>
              </w:numPr>
              <w:contextualSpacing/>
              <w:jc w:val="both"/>
              <w:rPr>
                <w:rFonts w:asciiTheme="minorHAnsi" w:hAnsiTheme="minorHAnsi" w:cstheme="minorHAnsi"/>
                <w:b/>
                <w:bCs/>
              </w:rPr>
            </w:pPr>
            <w:r w:rsidRPr="00D12CF7">
              <w:rPr>
                <w:rFonts w:asciiTheme="minorHAnsi" w:hAnsiTheme="minorHAnsi" w:cstheme="minorHAnsi"/>
              </w:rPr>
              <w:t>Verificar el cumplimiento de los turnos y horarios por parte del personal de la empresa contratista.</w:t>
            </w:r>
          </w:p>
          <w:p w:rsidR="002406A1" w:rsidRPr="00D12CF7" w:rsidRDefault="002406A1" w:rsidP="00B85D7F">
            <w:pPr>
              <w:pStyle w:val="Prrafodelista"/>
              <w:numPr>
                <w:ilvl w:val="0"/>
                <w:numId w:val="48"/>
              </w:numPr>
              <w:contextualSpacing/>
              <w:jc w:val="both"/>
              <w:rPr>
                <w:rFonts w:asciiTheme="minorHAnsi" w:hAnsiTheme="minorHAnsi" w:cstheme="minorHAnsi"/>
                <w:b/>
                <w:bCs/>
              </w:rPr>
            </w:pPr>
            <w:r w:rsidRPr="00D12CF7">
              <w:rPr>
                <w:rFonts w:asciiTheme="minorHAnsi" w:hAnsiTheme="minorHAnsi" w:cstheme="minorHAnsi"/>
              </w:rPr>
              <w:t>Realizar inspecciones sorpresivas para verificar la calidad de los insumos utilizados.</w:t>
            </w:r>
          </w:p>
          <w:p w:rsidR="002406A1" w:rsidRPr="00D12CF7" w:rsidRDefault="002406A1" w:rsidP="00B85D7F">
            <w:pPr>
              <w:pStyle w:val="Prrafodelista"/>
              <w:numPr>
                <w:ilvl w:val="0"/>
                <w:numId w:val="48"/>
              </w:numPr>
              <w:contextualSpacing/>
              <w:jc w:val="both"/>
              <w:rPr>
                <w:rFonts w:asciiTheme="minorHAnsi" w:hAnsiTheme="minorHAnsi" w:cstheme="minorHAnsi"/>
                <w:b/>
                <w:bCs/>
              </w:rPr>
            </w:pPr>
            <w:r w:rsidRPr="00D12CF7">
              <w:rPr>
                <w:rFonts w:asciiTheme="minorHAnsi" w:hAnsiTheme="minorHAnsi" w:cstheme="minorHAnsi"/>
              </w:rPr>
              <w:t>De acuerdo a lo señalado el Fiscal de Servicio tendrá libre acceso a los ambientes utilizados por la de la empresa para el servicio.</w:t>
            </w:r>
          </w:p>
          <w:p w:rsidR="002406A1" w:rsidRPr="00D12CF7" w:rsidRDefault="002406A1" w:rsidP="00B85D7F">
            <w:pPr>
              <w:pStyle w:val="Prrafodelista"/>
              <w:numPr>
                <w:ilvl w:val="0"/>
                <w:numId w:val="48"/>
              </w:numPr>
              <w:contextualSpacing/>
              <w:jc w:val="both"/>
              <w:rPr>
                <w:rFonts w:asciiTheme="minorHAnsi" w:hAnsiTheme="minorHAnsi" w:cstheme="minorHAnsi"/>
                <w:b/>
                <w:bCs/>
              </w:rPr>
            </w:pPr>
            <w:r w:rsidRPr="00D12CF7">
              <w:rPr>
                <w:rFonts w:asciiTheme="minorHAnsi" w:hAnsiTheme="minorHAnsi" w:cstheme="minorHAnsi"/>
              </w:rPr>
              <w:t>Emitir el Informe de conformidad final a la conclusión del servicio.</w:t>
            </w:r>
          </w:p>
          <w:p w:rsidR="002406A1" w:rsidRPr="00D12CF7" w:rsidRDefault="002406A1" w:rsidP="00B85D7F">
            <w:pPr>
              <w:pStyle w:val="Prrafodelista"/>
              <w:numPr>
                <w:ilvl w:val="0"/>
                <w:numId w:val="48"/>
              </w:numPr>
              <w:contextualSpacing/>
              <w:jc w:val="both"/>
              <w:rPr>
                <w:rFonts w:asciiTheme="minorHAnsi" w:hAnsiTheme="minorHAnsi" w:cstheme="minorHAnsi"/>
                <w:b/>
                <w:bCs/>
              </w:rPr>
            </w:pPr>
            <w:r w:rsidRPr="00D12CF7">
              <w:rPr>
                <w:rFonts w:asciiTheme="minorHAnsi" w:hAnsiTheme="minorHAnsi" w:cstheme="minorHAnsi"/>
              </w:rPr>
              <w:t>Emitir Informes correspondientes, para gestionar la resolución de contrato, si corresponde.</w:t>
            </w:r>
          </w:p>
        </w:tc>
      </w:tr>
      <w:tr w:rsidR="002406A1" w:rsidRPr="00D12CF7" w:rsidTr="00C41B2C">
        <w:tc>
          <w:tcPr>
            <w:tcW w:w="9322" w:type="dxa"/>
            <w:shd w:val="clear" w:color="auto" w:fill="95B3D7"/>
          </w:tcPr>
          <w:p w:rsidR="002406A1" w:rsidRPr="00D12CF7" w:rsidRDefault="002406A1" w:rsidP="00C41B2C">
            <w:pPr>
              <w:jc w:val="both"/>
              <w:rPr>
                <w:rFonts w:asciiTheme="minorHAnsi" w:hAnsiTheme="minorHAnsi" w:cstheme="minorHAnsi"/>
                <w:lang w:val="es-ES_tradnl"/>
              </w:rPr>
            </w:pPr>
            <w:r w:rsidRPr="00D12CF7">
              <w:rPr>
                <w:rFonts w:asciiTheme="minorHAnsi" w:hAnsiTheme="minorHAnsi" w:cstheme="minorHAnsi"/>
                <w:b/>
                <w:lang w:val="es-ES_tradnl"/>
              </w:rPr>
              <w:t>CLAUSULA DE SEGUROS</w:t>
            </w:r>
            <w:r w:rsidRPr="00D12CF7">
              <w:rPr>
                <w:rFonts w:asciiTheme="minorHAnsi" w:hAnsiTheme="minorHAnsi" w:cstheme="minorHAnsi"/>
                <w:b/>
                <w:bCs/>
              </w:rPr>
              <w:t xml:space="preserve"> PARA TODOS LOS ÍTEMS</w:t>
            </w:r>
          </w:p>
        </w:tc>
      </w:tr>
      <w:tr w:rsidR="002406A1" w:rsidRPr="00D12CF7" w:rsidTr="00C41B2C">
        <w:tc>
          <w:tcPr>
            <w:tcW w:w="9322" w:type="dxa"/>
            <w:shd w:val="clear" w:color="auto" w:fill="auto"/>
          </w:tcPr>
          <w:p w:rsidR="002406A1" w:rsidRPr="00D12CF7" w:rsidRDefault="002406A1" w:rsidP="00C41B2C">
            <w:pPr>
              <w:autoSpaceDE w:val="0"/>
              <w:autoSpaceDN w:val="0"/>
              <w:jc w:val="both"/>
              <w:rPr>
                <w:rFonts w:asciiTheme="minorHAnsi" w:hAnsiTheme="minorHAnsi" w:cstheme="minorHAnsi"/>
                <w:b/>
              </w:rPr>
            </w:pPr>
            <w:r w:rsidRPr="00D12CF7">
              <w:rPr>
                <w:rFonts w:asciiTheme="minorHAnsi" w:hAnsiTheme="minorHAnsi" w:cstheme="minorHAnsi"/>
              </w:rPr>
              <w:t xml:space="preserve">La empresa adjudicada, deberá presentar y mantener vigente de forma ininterrumpida durante todo el periodo del contrato la póliza de seguro especificada a continuación: </w:t>
            </w:r>
          </w:p>
          <w:p w:rsidR="002406A1" w:rsidRPr="00D12CF7" w:rsidRDefault="002406A1" w:rsidP="00C41B2C">
            <w:pPr>
              <w:jc w:val="both"/>
              <w:rPr>
                <w:rFonts w:asciiTheme="minorHAnsi" w:hAnsiTheme="minorHAnsi" w:cstheme="minorHAnsi"/>
                <w:lang w:val="es-ES_tradnl"/>
              </w:rPr>
            </w:pPr>
          </w:p>
          <w:p w:rsidR="002406A1" w:rsidRPr="00D12CF7" w:rsidRDefault="002406A1" w:rsidP="002406A1">
            <w:pPr>
              <w:numPr>
                <w:ilvl w:val="0"/>
                <w:numId w:val="25"/>
              </w:numPr>
              <w:autoSpaceDN w:val="0"/>
              <w:jc w:val="both"/>
              <w:rPr>
                <w:rFonts w:asciiTheme="minorHAnsi" w:hAnsiTheme="minorHAnsi" w:cstheme="minorHAnsi"/>
                <w:iCs/>
              </w:rPr>
            </w:pPr>
            <w:r w:rsidRPr="00D12CF7">
              <w:rPr>
                <w:rFonts w:asciiTheme="minorHAnsi" w:hAnsiTheme="minorHAnsi" w:cstheme="minorHAnsi"/>
                <w:b/>
                <w:bCs/>
                <w:iCs/>
              </w:rPr>
              <w:t>PÓLIZA DE ACCIDENTES PERSONALES.</w:t>
            </w:r>
            <w:r w:rsidRPr="00D12CF7">
              <w:rPr>
                <w:rFonts w:asciiTheme="minorHAnsi" w:hAnsiTheme="minorHAnsi" w:cstheme="minorHAnsi"/>
                <w:iCs/>
              </w:rPr>
              <w:t xml:space="preserve"> </w:t>
            </w:r>
          </w:p>
          <w:p w:rsidR="002406A1" w:rsidRPr="00D12CF7" w:rsidRDefault="002406A1" w:rsidP="00C41B2C">
            <w:pPr>
              <w:ind w:left="720"/>
              <w:jc w:val="both"/>
              <w:rPr>
                <w:rFonts w:asciiTheme="minorHAnsi" w:hAnsiTheme="minorHAnsi" w:cstheme="minorHAnsi"/>
                <w:iCs/>
              </w:rPr>
            </w:pPr>
          </w:p>
          <w:p w:rsidR="002406A1" w:rsidRPr="00D12CF7" w:rsidRDefault="002406A1" w:rsidP="00C41B2C">
            <w:pPr>
              <w:ind w:left="720"/>
              <w:jc w:val="both"/>
              <w:rPr>
                <w:rFonts w:asciiTheme="minorHAnsi" w:hAnsiTheme="minorHAnsi" w:cstheme="minorHAnsi"/>
                <w:iCs/>
              </w:rPr>
            </w:pPr>
            <w:r w:rsidRPr="00D12CF7">
              <w:rPr>
                <w:rFonts w:asciiTheme="minorHAnsi" w:hAnsiTheme="minorHAnsi" w:cstheme="minorHAnsi"/>
                <w:iCs/>
              </w:rPr>
              <w:t>El adjudicado, deberá contratar una Póliza de Seguros de Accidentes Personales (</w:t>
            </w:r>
            <w:r w:rsidRPr="00D12CF7">
              <w:rPr>
                <w:rFonts w:asciiTheme="minorHAnsi" w:hAnsiTheme="minorHAnsi" w:cstheme="minorHAnsi"/>
                <w:b/>
                <w:bCs/>
                <w:iCs/>
              </w:rPr>
              <w:t>la Póliza deberá estar emitida por Entidad Aseguradora</w:t>
            </w:r>
            <w:r w:rsidRPr="00D12CF7">
              <w:rPr>
                <w:rFonts w:asciiTheme="minorHAnsi" w:hAnsiTheme="minorHAnsi" w:cstheme="minorHAnsi"/>
                <w:iCs/>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2406A1" w:rsidRPr="00D12CF7" w:rsidRDefault="002406A1" w:rsidP="00C41B2C">
            <w:pPr>
              <w:ind w:left="720"/>
              <w:jc w:val="both"/>
              <w:rPr>
                <w:rFonts w:asciiTheme="minorHAnsi" w:hAnsiTheme="minorHAnsi" w:cstheme="minorHAnsi"/>
                <w:iCs/>
                <w:lang w:eastAsia="es-BO"/>
              </w:rPr>
            </w:pPr>
          </w:p>
          <w:p w:rsidR="002406A1" w:rsidRPr="00D12CF7" w:rsidRDefault="002406A1" w:rsidP="00C41B2C">
            <w:pPr>
              <w:ind w:left="720"/>
              <w:jc w:val="both"/>
              <w:rPr>
                <w:rFonts w:asciiTheme="minorHAnsi" w:hAnsiTheme="minorHAnsi" w:cstheme="minorHAnsi"/>
                <w:iCs/>
              </w:rPr>
            </w:pPr>
            <w:r w:rsidRPr="00D12CF7">
              <w:rPr>
                <w:rFonts w:asciiTheme="minorHAnsi" w:hAnsiTheme="minorHAnsi" w:cstheme="minorHAnsi"/>
                <w:iCs/>
              </w:rPr>
              <w:t xml:space="preserve">En sustitución a la Póliza de Accidentes personales o certificado de seguro opcionalmente pueden presentar el certificado de aportes mensual voluntario al seguro social a corto plazo o una caja de Salud. </w:t>
            </w:r>
          </w:p>
          <w:p w:rsidR="002406A1" w:rsidRPr="00D12CF7" w:rsidRDefault="002406A1" w:rsidP="00C41B2C">
            <w:pPr>
              <w:pStyle w:val="Prrafodelista1"/>
              <w:ind w:left="0" w:firstLine="708"/>
              <w:jc w:val="both"/>
              <w:rPr>
                <w:rFonts w:asciiTheme="minorHAnsi" w:hAnsiTheme="minorHAnsi" w:cstheme="minorHAnsi"/>
                <w:b/>
              </w:rPr>
            </w:pPr>
            <w:r w:rsidRPr="00D12CF7">
              <w:rPr>
                <w:rFonts w:asciiTheme="minorHAnsi" w:hAnsiTheme="minorHAnsi" w:cstheme="minorHAnsi"/>
                <w:b/>
              </w:rPr>
              <w:t>CONDICIONES ADICIONALES</w:t>
            </w:r>
          </w:p>
          <w:p w:rsidR="002406A1" w:rsidRPr="00D12CF7" w:rsidRDefault="002406A1" w:rsidP="002406A1">
            <w:pPr>
              <w:pStyle w:val="Prrafodelista"/>
              <w:numPr>
                <w:ilvl w:val="0"/>
                <w:numId w:val="24"/>
              </w:numPr>
              <w:spacing w:after="200"/>
              <w:contextualSpacing/>
              <w:jc w:val="both"/>
              <w:rPr>
                <w:rFonts w:asciiTheme="minorHAnsi" w:hAnsiTheme="minorHAnsi" w:cstheme="minorHAnsi"/>
              </w:rPr>
            </w:pPr>
            <w:r w:rsidRPr="00D12CF7">
              <w:rPr>
                <w:rFonts w:asciiTheme="minorHAnsi" w:hAnsiTheme="minorHAnsi" w:cstheme="minorHAnsi"/>
              </w:rPr>
              <w:t xml:space="preserve">De suspenderse por cualquier razón la vigencia o cobertura de la póliza nominada precedentemente, o bien se presente la existencia de eventos no cubiertos por la misma; la </w:t>
            </w:r>
            <w:r w:rsidRPr="00D12CF7">
              <w:rPr>
                <w:rFonts w:asciiTheme="minorHAnsi" w:hAnsiTheme="minorHAnsi" w:cstheme="minorHAnsi"/>
              </w:rPr>
              <w:lastRenderedPageBreak/>
              <w:t>empresa adjudicada, se hace enteramente responsable frente a YPFB y a terceros por todos los accidentes emergentes en el desempeño de sus funciones.</w:t>
            </w:r>
          </w:p>
          <w:p w:rsidR="002406A1" w:rsidRPr="00D12CF7" w:rsidRDefault="002406A1" w:rsidP="00C41B2C">
            <w:pPr>
              <w:jc w:val="both"/>
              <w:rPr>
                <w:rFonts w:asciiTheme="minorHAnsi" w:hAnsiTheme="minorHAnsi" w:cstheme="minorHAnsi"/>
                <w:lang w:val="es-ES_tradnl"/>
              </w:rPr>
            </w:pPr>
            <w:r w:rsidRPr="00D12CF7">
              <w:rPr>
                <w:rFonts w:asciiTheme="minorHAnsi" w:hAnsiTheme="minorHAnsi" w:cstheme="minorHAnsi"/>
              </w:rPr>
              <w:t>El Contratista, una vez adjudicado, deberá entregar una copia de las citadas pólizas a YPFB antes de la suscripción del contrato.</w:t>
            </w:r>
          </w:p>
        </w:tc>
      </w:tr>
      <w:tr w:rsidR="002406A1" w:rsidRPr="00D12CF7" w:rsidTr="00C41B2C">
        <w:tc>
          <w:tcPr>
            <w:tcW w:w="9322" w:type="dxa"/>
            <w:tcBorders>
              <w:bottom w:val="single" w:sz="4" w:space="0" w:color="auto"/>
            </w:tcBorders>
            <w:shd w:val="clear" w:color="auto" w:fill="8DB3E2"/>
            <w:vAlign w:val="center"/>
          </w:tcPr>
          <w:p w:rsidR="002406A1" w:rsidRPr="00D12CF7" w:rsidRDefault="002406A1" w:rsidP="00C41B2C">
            <w:pPr>
              <w:rPr>
                <w:rFonts w:asciiTheme="minorHAnsi" w:hAnsiTheme="minorHAnsi" w:cstheme="minorHAnsi"/>
              </w:rPr>
            </w:pPr>
            <w:r w:rsidRPr="00D12CF7">
              <w:rPr>
                <w:rFonts w:asciiTheme="minorHAnsi" w:hAnsiTheme="minorHAnsi" w:cstheme="minorHAnsi"/>
                <w:b/>
                <w:bCs/>
              </w:rPr>
              <w:lastRenderedPageBreak/>
              <w:t>FACTURACION PARA TODOS LOS ÍTEMS</w:t>
            </w:r>
          </w:p>
        </w:tc>
      </w:tr>
      <w:tr w:rsidR="002406A1" w:rsidRPr="00D12CF7" w:rsidTr="00C41B2C">
        <w:tc>
          <w:tcPr>
            <w:tcW w:w="9322" w:type="dxa"/>
            <w:shd w:val="clear" w:color="auto" w:fill="FFFFFF"/>
          </w:tcPr>
          <w:p w:rsidR="002406A1" w:rsidRPr="00D12CF7" w:rsidRDefault="002406A1" w:rsidP="00C41B2C">
            <w:pPr>
              <w:jc w:val="both"/>
              <w:rPr>
                <w:rFonts w:asciiTheme="minorHAnsi" w:hAnsiTheme="minorHAnsi" w:cstheme="minorHAnsi"/>
                <w:color w:val="000000"/>
                <w:lang w:eastAsia="es-BO"/>
              </w:rPr>
            </w:pPr>
            <w:r w:rsidRPr="00D12CF7">
              <w:rPr>
                <w:rFonts w:asciiTheme="minorHAnsi" w:hAnsiTheme="minorHAnsi" w:cstheme="minorHAnsi"/>
                <w:color w:val="000000"/>
                <w:lang w:eastAsia="es-BO"/>
              </w:rPr>
              <w:t>La factura debe ser emitida de acuerdo a normativa vigente a nombre de Yacimientos Petrolíferos Fiscales Bolivianos consignando el Número de Identificación Tributaria (NIT) 1020269020.</w:t>
            </w:r>
          </w:p>
          <w:p w:rsidR="002406A1" w:rsidRPr="00D12CF7" w:rsidRDefault="002406A1" w:rsidP="00C41B2C">
            <w:pPr>
              <w:jc w:val="both"/>
              <w:rPr>
                <w:rFonts w:asciiTheme="minorHAnsi" w:hAnsiTheme="minorHAnsi" w:cstheme="minorHAnsi"/>
                <w:color w:val="000000"/>
                <w:lang w:eastAsia="es-BO"/>
              </w:rPr>
            </w:pPr>
          </w:p>
          <w:p w:rsidR="002406A1" w:rsidRPr="00D12CF7" w:rsidRDefault="002406A1" w:rsidP="00C41B2C">
            <w:pPr>
              <w:jc w:val="both"/>
              <w:rPr>
                <w:rFonts w:asciiTheme="minorHAnsi" w:hAnsiTheme="minorHAnsi" w:cstheme="minorHAnsi"/>
                <w:color w:val="000000"/>
                <w:lang w:eastAsia="es-BO"/>
              </w:rPr>
            </w:pPr>
            <w:r w:rsidRPr="00D12CF7">
              <w:rPr>
                <w:rFonts w:asciiTheme="minorHAnsi" w:hAnsiTheme="minorHAnsi" w:cstheme="minorHAnsi"/>
                <w:color w:val="000000"/>
                <w:lang w:eastAsia="es-BO"/>
              </w:rPr>
              <w:t>La factura deberá emitirse en el momento que finalice la ejecución o la prestación efectiva del servicio o a momento de percibir el pago total o parcial, lo que ocurra primero, sin deducir las multas ni otros cargos.</w:t>
            </w:r>
          </w:p>
          <w:p w:rsidR="002406A1" w:rsidRPr="00D12CF7" w:rsidRDefault="002406A1" w:rsidP="00C41B2C">
            <w:pPr>
              <w:jc w:val="both"/>
              <w:rPr>
                <w:rFonts w:asciiTheme="minorHAnsi" w:hAnsiTheme="minorHAnsi" w:cstheme="minorHAnsi"/>
                <w:color w:val="000000"/>
                <w:lang w:eastAsia="es-BO"/>
              </w:rPr>
            </w:pPr>
          </w:p>
          <w:p w:rsidR="002406A1" w:rsidRPr="00D12CF7" w:rsidRDefault="002406A1" w:rsidP="00C41B2C">
            <w:pPr>
              <w:jc w:val="both"/>
              <w:rPr>
                <w:rFonts w:asciiTheme="minorHAnsi" w:hAnsiTheme="minorHAnsi" w:cstheme="minorHAnsi"/>
                <w:color w:val="000000"/>
                <w:lang w:eastAsia="es-BO"/>
              </w:rPr>
            </w:pPr>
            <w:r w:rsidRPr="00D12CF7">
              <w:rPr>
                <w:rFonts w:asciiTheme="minorHAnsi" w:hAnsiTheme="minorHAnsi" w:cstheme="minorHAnsi"/>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2406A1" w:rsidRPr="00D12CF7" w:rsidTr="00C41B2C">
        <w:tc>
          <w:tcPr>
            <w:tcW w:w="9322" w:type="dxa"/>
            <w:tcBorders>
              <w:bottom w:val="single" w:sz="4" w:space="0" w:color="auto"/>
            </w:tcBorders>
            <w:shd w:val="clear" w:color="auto" w:fill="8DB3E2"/>
            <w:vAlign w:val="center"/>
          </w:tcPr>
          <w:p w:rsidR="002406A1" w:rsidRPr="00D12CF7" w:rsidRDefault="002406A1" w:rsidP="00C41B2C">
            <w:pPr>
              <w:rPr>
                <w:rFonts w:asciiTheme="minorHAnsi" w:hAnsiTheme="minorHAnsi" w:cstheme="minorHAnsi"/>
              </w:rPr>
            </w:pPr>
            <w:r w:rsidRPr="00D12CF7">
              <w:rPr>
                <w:rFonts w:asciiTheme="minorHAnsi" w:hAnsiTheme="minorHAnsi" w:cstheme="minorHAnsi"/>
                <w:b/>
                <w:bCs/>
              </w:rPr>
              <w:t>TRIBUTOS PARA TODOS LOS ÍTEMS</w:t>
            </w:r>
          </w:p>
        </w:tc>
      </w:tr>
      <w:tr w:rsidR="002406A1" w:rsidRPr="00D12CF7" w:rsidTr="00C41B2C">
        <w:tc>
          <w:tcPr>
            <w:tcW w:w="9322" w:type="dxa"/>
            <w:tcBorders>
              <w:bottom w:val="single" w:sz="4" w:space="0" w:color="auto"/>
            </w:tcBorders>
            <w:shd w:val="clear" w:color="auto" w:fill="FFFFFF"/>
          </w:tcPr>
          <w:p w:rsidR="002406A1" w:rsidRPr="00D12CF7" w:rsidRDefault="002406A1" w:rsidP="00C41B2C">
            <w:pPr>
              <w:jc w:val="both"/>
              <w:rPr>
                <w:rFonts w:asciiTheme="minorHAnsi" w:hAnsiTheme="minorHAnsi" w:cstheme="minorHAnsi"/>
                <w:color w:val="000000"/>
                <w:lang w:eastAsia="es-BO"/>
              </w:rPr>
            </w:pPr>
            <w:r w:rsidRPr="00D12CF7">
              <w:rPr>
                <w:rFonts w:asciiTheme="minorHAnsi" w:hAnsiTheme="minorHAnsi" w:cstheme="minorHAnsi"/>
                <w:color w:val="000000"/>
                <w:lang w:eastAsia="es-BO"/>
              </w:rPr>
              <w:t>El adjudicado declara que todos los tributos vigentes a la fecha y que puedan originarse directa o indirectamente en aplicación del contrato, son de su responsabilidad, no correspondiendo ningún reclamo posterior.</w:t>
            </w:r>
          </w:p>
        </w:tc>
      </w:tr>
      <w:tr w:rsidR="002406A1" w:rsidRPr="00D12CF7" w:rsidTr="00C41B2C">
        <w:tc>
          <w:tcPr>
            <w:tcW w:w="9322" w:type="dxa"/>
            <w:shd w:val="clear" w:color="auto" w:fill="95B3D7"/>
          </w:tcPr>
          <w:p w:rsidR="002406A1" w:rsidRPr="00D12CF7" w:rsidRDefault="002406A1" w:rsidP="00C41B2C">
            <w:pPr>
              <w:jc w:val="both"/>
              <w:rPr>
                <w:rFonts w:asciiTheme="minorHAnsi" w:hAnsiTheme="minorHAnsi" w:cstheme="minorHAnsi"/>
                <w:color w:val="000000"/>
                <w:lang w:eastAsia="es-BO"/>
              </w:rPr>
            </w:pPr>
            <w:r w:rsidRPr="00D12CF7">
              <w:rPr>
                <w:rFonts w:asciiTheme="minorHAnsi" w:hAnsiTheme="minorHAnsi" w:cstheme="minorHAnsi"/>
                <w:b/>
                <w:bCs/>
              </w:rPr>
              <w:t>CLAUSULA DE SEGURIDAD Y SALUD OCUPACIONAL TODOS LOS ITEMS</w:t>
            </w:r>
          </w:p>
        </w:tc>
      </w:tr>
      <w:tr w:rsidR="002406A1" w:rsidRPr="00D12CF7" w:rsidTr="00C41B2C">
        <w:tc>
          <w:tcPr>
            <w:tcW w:w="9322" w:type="dxa"/>
            <w:shd w:val="clear" w:color="auto" w:fill="FFFFFF"/>
          </w:tcPr>
          <w:p w:rsidR="002406A1" w:rsidRPr="00D12CF7" w:rsidRDefault="002406A1" w:rsidP="00B85D7F">
            <w:pPr>
              <w:pStyle w:val="Prrafodelista"/>
              <w:numPr>
                <w:ilvl w:val="0"/>
                <w:numId w:val="52"/>
              </w:numPr>
              <w:autoSpaceDE w:val="0"/>
              <w:autoSpaceDN w:val="0"/>
              <w:adjustRightInd w:val="0"/>
              <w:ind w:left="426"/>
              <w:jc w:val="both"/>
              <w:rPr>
                <w:rFonts w:asciiTheme="minorHAnsi" w:hAnsiTheme="minorHAnsi" w:cstheme="minorHAnsi"/>
                <w:color w:val="000000"/>
              </w:rPr>
            </w:pPr>
            <w:r w:rsidRPr="00D12CF7">
              <w:rPr>
                <w:rFonts w:asciiTheme="minorHAnsi" w:hAnsiTheme="minorHAnsi" w:cstheme="minorHAnsi"/>
                <w:b/>
                <w:bCs/>
              </w:rPr>
              <w:t xml:space="preserve">Posterior a la contratación, </w:t>
            </w:r>
            <w:r w:rsidRPr="00D12CF7">
              <w:rPr>
                <w:rFonts w:asciiTheme="minorHAnsi" w:hAnsiTheme="minorHAnsi" w:cstheme="minorHAnsi"/>
                <w:bCs/>
              </w:rPr>
              <w:t xml:space="preserve">la Empresa Contratada </w:t>
            </w:r>
            <w:r w:rsidRPr="00D12CF7">
              <w:rPr>
                <w:rFonts w:asciiTheme="minorHAnsi" w:hAnsiTheme="minorHAnsi" w:cstheme="minorHAnsi"/>
                <w:color w:val="000000"/>
              </w:rPr>
              <w:t xml:space="preserve">deberá presentar el siguiente documento para la </w:t>
            </w:r>
            <w:r w:rsidRPr="00D12CF7">
              <w:rPr>
                <w:rFonts w:asciiTheme="minorHAnsi" w:hAnsiTheme="minorHAnsi" w:cstheme="minorHAnsi"/>
                <w:b/>
                <w:bCs/>
                <w:color w:val="000000"/>
              </w:rPr>
              <w:t xml:space="preserve">aprobación </w:t>
            </w:r>
            <w:r w:rsidRPr="00D12CF7">
              <w:rPr>
                <w:rFonts w:asciiTheme="minorHAnsi" w:hAnsiTheme="minorHAnsi" w:cstheme="minorHAnsi"/>
                <w:color w:val="000000"/>
              </w:rPr>
              <w:t>de la Dirección de SMS de YPFB</w:t>
            </w:r>
            <w:r w:rsidRPr="00D12CF7">
              <w:rPr>
                <w:rFonts w:asciiTheme="minorHAnsi" w:hAnsiTheme="minorHAnsi" w:cstheme="minorHAnsi"/>
                <w:iCs/>
                <w:color w:val="000000"/>
              </w:rPr>
              <w:t xml:space="preserve">: </w:t>
            </w:r>
          </w:p>
          <w:p w:rsidR="002406A1" w:rsidRPr="00D12CF7" w:rsidRDefault="002406A1" w:rsidP="00C41B2C">
            <w:pPr>
              <w:pStyle w:val="Prrafodelista"/>
              <w:autoSpaceDE w:val="0"/>
              <w:autoSpaceDN w:val="0"/>
              <w:adjustRightInd w:val="0"/>
              <w:ind w:left="426"/>
              <w:jc w:val="both"/>
              <w:rPr>
                <w:rFonts w:asciiTheme="minorHAnsi" w:hAnsiTheme="minorHAnsi" w:cstheme="minorHAnsi"/>
                <w:color w:val="000000"/>
              </w:rPr>
            </w:pPr>
          </w:p>
          <w:p w:rsidR="002406A1" w:rsidRPr="00D12CF7" w:rsidRDefault="002406A1" w:rsidP="00C41B2C">
            <w:pPr>
              <w:autoSpaceDE w:val="0"/>
              <w:autoSpaceDN w:val="0"/>
              <w:adjustRightInd w:val="0"/>
              <w:ind w:left="426" w:hanging="284"/>
              <w:jc w:val="both"/>
              <w:rPr>
                <w:rFonts w:asciiTheme="minorHAnsi" w:hAnsiTheme="minorHAnsi" w:cstheme="minorHAnsi"/>
                <w:color w:val="000000"/>
              </w:rPr>
            </w:pPr>
            <w:r w:rsidRPr="00D12CF7">
              <w:rPr>
                <w:rFonts w:asciiTheme="minorHAnsi" w:hAnsiTheme="minorHAnsi" w:cstheme="minorHAnsi"/>
                <w:b/>
                <w:bCs/>
                <w:iCs/>
                <w:color w:val="000000"/>
              </w:rPr>
              <w:t xml:space="preserve">      Declaración jurada </w:t>
            </w:r>
            <w:r w:rsidRPr="00D12CF7">
              <w:rPr>
                <w:rFonts w:asciiTheme="minorHAnsi" w:hAnsiTheme="minorHAnsi" w:cstheme="minorHAnsi"/>
                <w:color w:val="000000"/>
              </w:rPr>
              <w:t xml:space="preserve">“Compromiso de SMS” para Cumplimiento de los Requisitos de Seguridad Industrial, Salud Ocupacional y Medio Ambiente para contratistas de YPFB Corporación. </w:t>
            </w:r>
          </w:p>
          <w:p w:rsidR="002406A1" w:rsidRPr="00D12CF7" w:rsidRDefault="002406A1" w:rsidP="00C41B2C">
            <w:pPr>
              <w:autoSpaceDE w:val="0"/>
              <w:autoSpaceDN w:val="0"/>
              <w:adjustRightInd w:val="0"/>
              <w:ind w:left="426"/>
              <w:jc w:val="both"/>
              <w:rPr>
                <w:rFonts w:asciiTheme="minorHAnsi" w:hAnsiTheme="minorHAnsi" w:cstheme="minorHAnsi"/>
                <w:color w:val="000000"/>
              </w:rPr>
            </w:pPr>
            <w:r w:rsidRPr="00D12CF7">
              <w:rPr>
                <w:rFonts w:asciiTheme="minorHAnsi" w:hAnsiTheme="minorHAnsi" w:cstheme="minorHAnsi"/>
                <w:iCs/>
                <w:color w:val="000000"/>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2406A1" w:rsidRPr="00D12CF7" w:rsidRDefault="002406A1" w:rsidP="00C41B2C">
            <w:pPr>
              <w:ind w:left="426"/>
              <w:jc w:val="both"/>
              <w:rPr>
                <w:rFonts w:asciiTheme="minorHAnsi" w:hAnsiTheme="minorHAnsi" w:cstheme="minorHAnsi"/>
                <w:color w:val="000000"/>
              </w:rPr>
            </w:pPr>
            <w:r w:rsidRPr="00D12CF7">
              <w:rPr>
                <w:rFonts w:asciiTheme="minorHAnsi" w:hAnsiTheme="minorHAnsi" w:cstheme="minorHAnsi"/>
                <w:color w:val="000000"/>
              </w:rPr>
              <w:t>Deberá presentar la “Declaración Jurada” debidamente firmada por el representante legal de la empresa, adjuntando la fotocopia firmada del documento de identificación (pasaporte/CI), con la impresión dactilar del mismo (pulgar derecho y/o izquierdo).</w:t>
            </w:r>
          </w:p>
          <w:p w:rsidR="002406A1" w:rsidRPr="00D12CF7" w:rsidRDefault="002406A1" w:rsidP="00C41B2C">
            <w:pPr>
              <w:ind w:left="426"/>
              <w:jc w:val="both"/>
              <w:rPr>
                <w:rFonts w:asciiTheme="minorHAnsi" w:hAnsiTheme="minorHAnsi" w:cstheme="minorHAnsi"/>
              </w:rPr>
            </w:pPr>
          </w:p>
          <w:p w:rsidR="002406A1" w:rsidRPr="00D12CF7" w:rsidRDefault="002406A1" w:rsidP="00B85D7F">
            <w:pPr>
              <w:pStyle w:val="Prrafodelista"/>
              <w:numPr>
                <w:ilvl w:val="0"/>
                <w:numId w:val="52"/>
              </w:numPr>
              <w:contextualSpacing/>
              <w:jc w:val="both"/>
              <w:rPr>
                <w:rFonts w:asciiTheme="minorHAnsi" w:hAnsiTheme="minorHAnsi" w:cstheme="minorHAnsi"/>
              </w:rPr>
            </w:pPr>
            <w:r w:rsidRPr="00D12CF7">
              <w:rPr>
                <w:rFonts w:asciiTheme="minorHAnsi" w:hAnsiTheme="minorHAnsi" w:cstheme="minorHAnsi"/>
                <w:b/>
                <w:bCs/>
              </w:rPr>
              <w:t>Aspectos Generales</w:t>
            </w:r>
          </w:p>
          <w:p w:rsidR="002406A1" w:rsidRPr="00D12CF7" w:rsidRDefault="002406A1" w:rsidP="00C41B2C">
            <w:pPr>
              <w:pStyle w:val="Prrafodelista"/>
              <w:ind w:left="502"/>
              <w:jc w:val="both"/>
              <w:rPr>
                <w:rFonts w:asciiTheme="minorHAnsi" w:hAnsiTheme="minorHAnsi" w:cstheme="minorHAnsi"/>
                <w:bCs/>
              </w:rPr>
            </w:pPr>
          </w:p>
          <w:p w:rsidR="002406A1" w:rsidRPr="00D12CF7" w:rsidRDefault="002406A1" w:rsidP="00C41B2C">
            <w:pPr>
              <w:pStyle w:val="Prrafodelista"/>
              <w:ind w:left="502"/>
              <w:jc w:val="both"/>
              <w:rPr>
                <w:rFonts w:asciiTheme="minorHAnsi" w:hAnsiTheme="minorHAnsi" w:cstheme="minorHAnsi"/>
                <w:b/>
                <w:bCs/>
              </w:rPr>
            </w:pPr>
            <w:r w:rsidRPr="00D12CF7">
              <w:rPr>
                <w:rFonts w:asciiTheme="minorHAnsi" w:hAnsiTheme="minorHAnsi" w:cstheme="minorHAnsi"/>
                <w:bCs/>
              </w:rPr>
              <w:t xml:space="preserve">La Empresa Contratada, deberá dar cumplimiento a la Legislación vigente - DL 16998 – (Ley de Higiene, Seguridad Ocupacional y Bienestar) y </w:t>
            </w:r>
            <w:r w:rsidRPr="00D12CF7">
              <w:rPr>
                <w:rFonts w:asciiTheme="minorHAnsi" w:hAnsiTheme="minorHAnsi" w:cstheme="minorHAnsi"/>
                <w:b/>
              </w:rPr>
              <w:t>Estándares y requisitos de SYSO para Contratistas de YPFB Corporación</w:t>
            </w:r>
            <w:r w:rsidRPr="00D12CF7">
              <w:rPr>
                <w:rFonts w:asciiTheme="minorHAnsi" w:hAnsiTheme="minorHAnsi" w:cstheme="minorHAnsi"/>
                <w:b/>
                <w:bCs/>
              </w:rPr>
              <w:t>.</w:t>
            </w:r>
          </w:p>
          <w:p w:rsidR="002406A1" w:rsidRPr="00D12CF7" w:rsidRDefault="002406A1" w:rsidP="00C41B2C">
            <w:pPr>
              <w:pStyle w:val="Prrafodelista"/>
              <w:ind w:left="502"/>
              <w:jc w:val="both"/>
              <w:rPr>
                <w:rFonts w:asciiTheme="minorHAnsi" w:hAnsiTheme="minorHAnsi" w:cstheme="minorHAnsi"/>
              </w:rPr>
            </w:pPr>
            <w:r w:rsidRPr="00D12CF7">
              <w:rPr>
                <w:rFonts w:asciiTheme="minorHAnsi" w:hAnsiTheme="minorHAnsi" w:cstheme="minorHAnsi"/>
                <w:b/>
                <w:bCs/>
              </w:rPr>
              <w:t>La empresa Contratada</w:t>
            </w:r>
            <w:r w:rsidRPr="00D12CF7">
              <w:rPr>
                <w:rFonts w:asciiTheme="minorHAnsi" w:hAnsiTheme="minorHAnsi" w:cstheme="minorHAnsi"/>
              </w:rPr>
              <w:t xml:space="preserve"> deberá garantizar el cumplimiento de los requisitos y estándares de Seguridad descritos en el </w:t>
            </w:r>
            <w:r w:rsidRPr="00D12CF7">
              <w:rPr>
                <w:rFonts w:asciiTheme="minorHAnsi" w:hAnsiTheme="minorHAnsi" w:cstheme="minorHAnsi"/>
                <w:b/>
                <w:bCs/>
                <w:iCs/>
              </w:rPr>
              <w:t xml:space="preserve">Anexo 1: </w:t>
            </w:r>
            <w:r w:rsidRPr="00D12CF7">
              <w:rPr>
                <w:rFonts w:asciiTheme="minorHAnsi" w:hAnsiTheme="minorHAnsi" w:cstheme="minorHAnsi"/>
                <w:b/>
                <w:bCs/>
              </w:rPr>
              <w:t>“</w:t>
            </w:r>
            <w:r w:rsidRPr="00D12CF7">
              <w:rPr>
                <w:rFonts w:asciiTheme="minorHAnsi" w:hAnsiTheme="minorHAnsi" w:cstheme="minorHAnsi"/>
                <w:b/>
              </w:rPr>
              <w:t>REQUISITOS DE SEGURIDAD INDUSTRIAL PARA CONTRATISTAS</w:t>
            </w:r>
            <w:r w:rsidRPr="00D12CF7">
              <w:rPr>
                <w:rFonts w:asciiTheme="minorHAnsi" w:hAnsiTheme="minorHAnsi" w:cstheme="minorHAnsi"/>
                <w:b/>
                <w:bCs/>
              </w:rPr>
              <w:t>”</w:t>
            </w:r>
            <w:r w:rsidRPr="00D12CF7">
              <w:rPr>
                <w:rFonts w:asciiTheme="minorHAnsi" w:hAnsiTheme="minorHAnsi" w:cstheme="minorHAnsi"/>
              </w:rPr>
              <w:t xml:space="preserve">, documento elaborado conforme a políticas internas de YPFB y en estricto cumplimiento de la normativa legal vigente (D.L. 16998). </w:t>
            </w:r>
          </w:p>
          <w:p w:rsidR="002406A1" w:rsidRPr="00D12CF7" w:rsidRDefault="002406A1" w:rsidP="00C41B2C">
            <w:pPr>
              <w:pStyle w:val="Prrafodelista"/>
              <w:ind w:left="502"/>
              <w:jc w:val="both"/>
              <w:rPr>
                <w:rFonts w:asciiTheme="minorHAnsi" w:hAnsiTheme="minorHAnsi" w:cstheme="minorHAnsi"/>
              </w:rPr>
            </w:pPr>
          </w:p>
          <w:p w:rsidR="002406A1" w:rsidRPr="00D12CF7" w:rsidRDefault="002406A1" w:rsidP="00B85D7F">
            <w:pPr>
              <w:pStyle w:val="Prrafodelista"/>
              <w:numPr>
                <w:ilvl w:val="0"/>
                <w:numId w:val="52"/>
              </w:numPr>
              <w:contextualSpacing/>
              <w:jc w:val="both"/>
              <w:rPr>
                <w:rFonts w:asciiTheme="minorHAnsi" w:hAnsiTheme="minorHAnsi" w:cstheme="minorHAnsi"/>
              </w:rPr>
            </w:pPr>
            <w:r w:rsidRPr="00D12CF7">
              <w:rPr>
                <w:rFonts w:asciiTheme="minorHAnsi" w:hAnsiTheme="minorHAnsi" w:cstheme="minorHAnsi"/>
                <w:b/>
                <w:bCs/>
              </w:rPr>
              <w:t>Antes del inicio del servicio, la empresa contratada debe cumplir con los siguientes requisitos de SMS:</w:t>
            </w:r>
          </w:p>
          <w:p w:rsidR="002406A1" w:rsidRPr="00D12CF7" w:rsidRDefault="002406A1" w:rsidP="00C41B2C">
            <w:pPr>
              <w:pStyle w:val="Prrafodelista"/>
              <w:ind w:left="502"/>
              <w:jc w:val="both"/>
              <w:rPr>
                <w:rFonts w:asciiTheme="minorHAnsi" w:hAnsiTheme="minorHAnsi" w:cstheme="minorHAnsi"/>
              </w:rPr>
            </w:pPr>
          </w:p>
          <w:p w:rsidR="002406A1" w:rsidRPr="00D12CF7" w:rsidRDefault="002406A1" w:rsidP="00C41B2C">
            <w:pPr>
              <w:ind w:left="360"/>
              <w:jc w:val="both"/>
              <w:rPr>
                <w:rFonts w:asciiTheme="minorHAnsi" w:hAnsiTheme="minorHAnsi" w:cstheme="minorHAnsi"/>
              </w:rPr>
            </w:pPr>
            <w:r w:rsidRPr="00D12CF7">
              <w:rPr>
                <w:rFonts w:asciiTheme="minorHAnsi" w:hAnsiTheme="minorHAnsi" w:cstheme="minorHAnsi"/>
                <w:b/>
              </w:rPr>
              <w:t>2.1</w:t>
            </w:r>
            <w:r w:rsidRPr="00D12CF7">
              <w:rPr>
                <w:rFonts w:asciiTheme="minorHAnsi" w:hAnsiTheme="minorHAnsi" w:cstheme="minorHAnsi"/>
              </w:rPr>
              <w:t xml:space="preserve"> Nómina (nombre completo y cédula de identidad) del personal a cargo del servicio. </w:t>
            </w:r>
          </w:p>
          <w:p w:rsidR="002406A1" w:rsidRPr="00D12CF7" w:rsidRDefault="002406A1" w:rsidP="00C41B2C">
            <w:pPr>
              <w:ind w:left="360"/>
              <w:jc w:val="both"/>
              <w:rPr>
                <w:rFonts w:asciiTheme="minorHAnsi" w:hAnsiTheme="minorHAnsi" w:cstheme="minorHAnsi"/>
              </w:rPr>
            </w:pPr>
            <w:r w:rsidRPr="00D12CF7">
              <w:rPr>
                <w:rFonts w:asciiTheme="minorHAnsi" w:hAnsiTheme="minorHAnsi" w:cstheme="minorHAnsi"/>
                <w:b/>
              </w:rPr>
              <w:t xml:space="preserve">2.2 </w:t>
            </w:r>
            <w:r w:rsidRPr="00D12CF7">
              <w:rPr>
                <w:rFonts w:asciiTheme="minorHAnsi" w:hAnsiTheme="minorHAnsi" w:cstheme="minorHAnsi"/>
              </w:rPr>
              <w:t>Registro de Inducción de SMS y/o charlas de seguridad al 100% de todo el personal inmerso al servicio (Lo realizara personal de SMS de YPFB).</w:t>
            </w:r>
          </w:p>
          <w:p w:rsidR="002406A1" w:rsidRPr="00D12CF7" w:rsidRDefault="002406A1" w:rsidP="00C41B2C">
            <w:pPr>
              <w:ind w:left="360"/>
              <w:jc w:val="both"/>
              <w:rPr>
                <w:rFonts w:asciiTheme="minorHAnsi" w:hAnsiTheme="minorHAnsi" w:cstheme="minorHAnsi"/>
              </w:rPr>
            </w:pPr>
            <w:r w:rsidRPr="00D12CF7">
              <w:rPr>
                <w:rFonts w:asciiTheme="minorHAnsi" w:hAnsiTheme="minorHAnsi" w:cstheme="minorHAnsi"/>
                <w:b/>
              </w:rPr>
              <w:t>2.3</w:t>
            </w:r>
            <w:r w:rsidRPr="00D12CF7">
              <w:rPr>
                <w:rFonts w:asciiTheme="minorHAnsi" w:hAnsiTheme="minorHAnsi" w:cstheme="minorHAnsi"/>
              </w:rPr>
              <w:t xml:space="preserve"> Retiro y disposición final de los residuos originados en el Servicio.</w:t>
            </w:r>
          </w:p>
          <w:p w:rsidR="002406A1" w:rsidRPr="00D12CF7" w:rsidRDefault="002406A1" w:rsidP="00C41B2C">
            <w:pPr>
              <w:ind w:left="360"/>
              <w:jc w:val="both"/>
              <w:rPr>
                <w:rFonts w:asciiTheme="minorHAnsi" w:hAnsiTheme="minorHAnsi" w:cstheme="minorHAnsi"/>
              </w:rPr>
            </w:pPr>
            <w:r w:rsidRPr="00D12CF7">
              <w:rPr>
                <w:rFonts w:asciiTheme="minorHAnsi" w:hAnsiTheme="minorHAnsi" w:cstheme="minorHAnsi"/>
                <w:b/>
              </w:rPr>
              <w:t>2.4</w:t>
            </w:r>
            <w:r w:rsidRPr="00D12CF7">
              <w:rPr>
                <w:rFonts w:asciiTheme="minorHAnsi" w:hAnsiTheme="minorHAnsi" w:cstheme="minorHAnsi"/>
              </w:rPr>
              <w:t xml:space="preserve"> Todo personal de Catering deberá usar EPP:</w:t>
            </w:r>
          </w:p>
          <w:p w:rsidR="002406A1" w:rsidRPr="00D12CF7" w:rsidRDefault="002406A1" w:rsidP="00B85D7F">
            <w:pPr>
              <w:numPr>
                <w:ilvl w:val="0"/>
                <w:numId w:val="51"/>
              </w:numPr>
              <w:jc w:val="both"/>
              <w:rPr>
                <w:rFonts w:asciiTheme="minorHAnsi" w:hAnsiTheme="minorHAnsi" w:cstheme="minorHAnsi"/>
              </w:rPr>
            </w:pPr>
            <w:r w:rsidRPr="00D12CF7">
              <w:rPr>
                <w:rFonts w:asciiTheme="minorHAnsi" w:hAnsiTheme="minorHAnsi" w:cstheme="minorHAnsi"/>
              </w:rPr>
              <w:t>Ropa de trabajo y/o uniforme.</w:t>
            </w:r>
          </w:p>
          <w:p w:rsidR="002406A1" w:rsidRPr="00D12CF7" w:rsidRDefault="002406A1" w:rsidP="00B85D7F">
            <w:pPr>
              <w:numPr>
                <w:ilvl w:val="0"/>
                <w:numId w:val="51"/>
              </w:numPr>
              <w:jc w:val="both"/>
              <w:rPr>
                <w:rFonts w:asciiTheme="minorHAnsi" w:hAnsiTheme="minorHAnsi" w:cstheme="minorHAnsi"/>
              </w:rPr>
            </w:pPr>
            <w:r w:rsidRPr="00D12CF7">
              <w:rPr>
                <w:rFonts w:asciiTheme="minorHAnsi" w:hAnsiTheme="minorHAnsi" w:cstheme="minorHAnsi"/>
              </w:rPr>
              <w:lastRenderedPageBreak/>
              <w:t>Cofia o Gorro (deberá tenerlo con el pelo recogido)</w:t>
            </w:r>
          </w:p>
          <w:p w:rsidR="002406A1" w:rsidRPr="00D12CF7" w:rsidRDefault="002406A1" w:rsidP="00B85D7F">
            <w:pPr>
              <w:numPr>
                <w:ilvl w:val="0"/>
                <w:numId w:val="51"/>
              </w:numPr>
              <w:jc w:val="both"/>
              <w:rPr>
                <w:rFonts w:asciiTheme="minorHAnsi" w:hAnsiTheme="minorHAnsi" w:cstheme="minorHAnsi"/>
              </w:rPr>
            </w:pPr>
            <w:r w:rsidRPr="00D12CF7">
              <w:rPr>
                <w:rFonts w:asciiTheme="minorHAnsi" w:hAnsiTheme="minorHAnsi" w:cstheme="minorHAnsi"/>
              </w:rPr>
              <w:t>Barbijo y guantes (en caso de manipular los alimentos)</w:t>
            </w:r>
          </w:p>
          <w:p w:rsidR="002406A1" w:rsidRPr="00D12CF7" w:rsidRDefault="002406A1" w:rsidP="00C41B2C">
            <w:pPr>
              <w:jc w:val="both"/>
              <w:rPr>
                <w:rFonts w:asciiTheme="minorHAnsi" w:hAnsiTheme="minorHAnsi" w:cstheme="minorHAnsi"/>
                <w:b/>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b/>
              </w:rPr>
              <w:t>Nota:</w:t>
            </w:r>
            <w:r w:rsidRPr="00D12CF7">
              <w:rPr>
                <w:rFonts w:asciiTheme="minorHAnsi" w:hAnsiTheme="minorHAnsi" w:cstheme="minorHAnsi"/>
              </w:rPr>
              <w:t xml:space="preserve"> Está totalmente prohibido utilizar anillos, relojes, manillas, etc. mientras  se está manufacturando alimentos.</w:t>
            </w:r>
          </w:p>
          <w:p w:rsidR="002406A1" w:rsidRPr="00D12CF7" w:rsidRDefault="002406A1" w:rsidP="00B85D7F">
            <w:pPr>
              <w:pStyle w:val="Prrafodelista"/>
              <w:numPr>
                <w:ilvl w:val="0"/>
                <w:numId w:val="52"/>
              </w:numPr>
              <w:contextualSpacing/>
              <w:jc w:val="both"/>
              <w:rPr>
                <w:rFonts w:asciiTheme="minorHAnsi" w:hAnsiTheme="minorHAnsi" w:cstheme="minorHAnsi"/>
                <w:b/>
                <w:u w:val="single"/>
              </w:rPr>
            </w:pPr>
            <w:r w:rsidRPr="00D12CF7">
              <w:rPr>
                <w:rFonts w:asciiTheme="minorHAnsi" w:hAnsiTheme="minorHAnsi" w:cstheme="minorHAnsi"/>
              </w:rPr>
              <w:t xml:space="preserve">Toda empresa contratista </w:t>
            </w:r>
            <w:r w:rsidRPr="00D12CF7">
              <w:rPr>
                <w:rFonts w:asciiTheme="minorHAnsi" w:hAnsiTheme="minorHAnsi" w:cstheme="minorHAnsi"/>
                <w:u w:val="single"/>
              </w:rPr>
              <w:t>directa de YPFB</w:t>
            </w:r>
            <w:r w:rsidRPr="00D12CF7">
              <w:rPr>
                <w:rFonts w:asciiTheme="minorHAnsi" w:hAnsiTheme="minorHAnsi" w:cstheme="minorHAnsi"/>
              </w:rPr>
              <w:t>, que subcontrate servicios de un tercero, deberá cumplir y hacer cumplir los requisitos de seguridad Industrial, salud ocupacional y medio ambiente.</w:t>
            </w:r>
          </w:p>
        </w:tc>
      </w:tr>
      <w:tr w:rsidR="002406A1" w:rsidRPr="00D12CF7" w:rsidTr="00C41B2C">
        <w:tc>
          <w:tcPr>
            <w:tcW w:w="9322" w:type="dxa"/>
            <w:tcBorders>
              <w:bottom w:val="single" w:sz="4" w:space="0" w:color="auto"/>
            </w:tcBorders>
            <w:shd w:val="clear" w:color="auto" w:fill="8DB3E2"/>
          </w:tcPr>
          <w:p w:rsidR="002406A1" w:rsidRPr="00D12CF7" w:rsidRDefault="002406A1" w:rsidP="00C41B2C">
            <w:pPr>
              <w:rPr>
                <w:rFonts w:asciiTheme="minorHAnsi" w:hAnsiTheme="minorHAnsi" w:cstheme="minorHAnsi"/>
              </w:rPr>
            </w:pPr>
            <w:r w:rsidRPr="00D12CF7">
              <w:rPr>
                <w:rFonts w:asciiTheme="minorHAnsi" w:hAnsiTheme="minorHAnsi" w:cstheme="minorHAnsi"/>
                <w:b/>
                <w:bCs/>
              </w:rPr>
              <w:lastRenderedPageBreak/>
              <w:t>MULTAS Y SANCIONES PARA TODOS LOS ÍTEMS</w:t>
            </w:r>
          </w:p>
        </w:tc>
      </w:tr>
      <w:tr w:rsidR="002406A1" w:rsidRPr="00D12CF7" w:rsidTr="00C41B2C">
        <w:trPr>
          <w:trHeight w:val="538"/>
        </w:trPr>
        <w:tc>
          <w:tcPr>
            <w:tcW w:w="9322" w:type="dxa"/>
            <w:shd w:val="clear" w:color="auto" w:fill="FFFFFF"/>
          </w:tcPr>
          <w:p w:rsidR="002406A1" w:rsidRPr="00D12CF7" w:rsidRDefault="002406A1" w:rsidP="00C41B2C">
            <w:pPr>
              <w:jc w:val="both"/>
              <w:rPr>
                <w:rFonts w:asciiTheme="minorHAnsi" w:hAnsiTheme="minorHAnsi" w:cstheme="minorHAnsi"/>
              </w:rPr>
            </w:pPr>
            <w:r w:rsidRPr="00D12CF7">
              <w:rPr>
                <w:rFonts w:asciiTheme="minorHAnsi" w:hAnsiTheme="minorHAnsi" w:cstheme="minorHAnsi"/>
              </w:rPr>
              <w:t xml:space="preserve">En el caso de incumplimiento a las especificaciones técnicas o el contrato suscrito, se aplicarán las siguientes multas: </w:t>
            </w:r>
          </w:p>
          <w:p w:rsidR="002406A1" w:rsidRPr="00D12CF7" w:rsidRDefault="002406A1" w:rsidP="00C41B2C">
            <w:pPr>
              <w:jc w:val="both"/>
              <w:rPr>
                <w:rFonts w:asciiTheme="minorHAnsi" w:hAnsiTheme="minorHAnsi" w:cstheme="minorHAnsi"/>
              </w:rPr>
            </w:pPr>
          </w:p>
          <w:p w:rsidR="002406A1" w:rsidRPr="00D12CF7" w:rsidRDefault="002406A1" w:rsidP="002406A1">
            <w:pPr>
              <w:numPr>
                <w:ilvl w:val="0"/>
                <w:numId w:val="26"/>
              </w:numPr>
              <w:jc w:val="both"/>
              <w:rPr>
                <w:rFonts w:asciiTheme="minorHAnsi" w:hAnsiTheme="minorHAnsi" w:cstheme="minorHAnsi"/>
              </w:rPr>
            </w:pPr>
            <w:r w:rsidRPr="00D12CF7">
              <w:rPr>
                <w:rFonts w:asciiTheme="minorHAnsi" w:hAnsiTheme="minorHAnsi" w:cstheme="minorHAnsi"/>
              </w:rPr>
              <w:t>1° Llamada de atención por escrito, multa del 10% del monto mensual a cancelar.</w:t>
            </w:r>
          </w:p>
          <w:p w:rsidR="002406A1" w:rsidRPr="00D12CF7" w:rsidRDefault="002406A1" w:rsidP="002406A1">
            <w:pPr>
              <w:numPr>
                <w:ilvl w:val="0"/>
                <w:numId w:val="26"/>
              </w:numPr>
              <w:jc w:val="both"/>
              <w:rPr>
                <w:rFonts w:asciiTheme="minorHAnsi" w:hAnsiTheme="minorHAnsi" w:cstheme="minorHAnsi"/>
              </w:rPr>
            </w:pPr>
            <w:r w:rsidRPr="00D12CF7">
              <w:rPr>
                <w:rFonts w:asciiTheme="minorHAnsi" w:hAnsiTheme="minorHAnsi" w:cstheme="minorHAnsi"/>
              </w:rPr>
              <w:t>2° Llamada de atención por escrito, multa del 20% del monto mensual a cancelar.</w:t>
            </w:r>
          </w:p>
          <w:p w:rsidR="002406A1" w:rsidRPr="00D12CF7" w:rsidRDefault="002406A1" w:rsidP="002406A1">
            <w:pPr>
              <w:numPr>
                <w:ilvl w:val="0"/>
                <w:numId w:val="26"/>
              </w:numPr>
              <w:jc w:val="both"/>
              <w:rPr>
                <w:rFonts w:asciiTheme="minorHAnsi" w:hAnsiTheme="minorHAnsi" w:cstheme="minorHAnsi"/>
              </w:rPr>
            </w:pPr>
            <w:r w:rsidRPr="00D12CF7">
              <w:rPr>
                <w:rFonts w:asciiTheme="minorHAnsi" w:hAnsiTheme="minorHAnsi" w:cstheme="minorHAnsi"/>
              </w:rPr>
              <w:t>3° Llamada de atención por escrito, multa del 30% del monto mensual a cancelar.</w:t>
            </w:r>
          </w:p>
          <w:p w:rsidR="002406A1" w:rsidRPr="00D12CF7" w:rsidRDefault="002406A1" w:rsidP="002406A1">
            <w:pPr>
              <w:numPr>
                <w:ilvl w:val="0"/>
                <w:numId w:val="26"/>
              </w:numPr>
              <w:jc w:val="both"/>
              <w:rPr>
                <w:rFonts w:asciiTheme="minorHAnsi" w:hAnsiTheme="minorHAnsi" w:cstheme="minorHAnsi"/>
              </w:rPr>
            </w:pPr>
            <w:r w:rsidRPr="00D12CF7">
              <w:rPr>
                <w:rFonts w:asciiTheme="minorHAnsi" w:hAnsiTheme="minorHAnsi" w:cstheme="minorHAnsi"/>
              </w:rPr>
              <w:t>4</w:t>
            </w:r>
            <w:r w:rsidRPr="00D12CF7">
              <w:rPr>
                <w:rFonts w:asciiTheme="minorHAnsi" w:hAnsiTheme="minorHAnsi" w:cstheme="minorHAnsi"/>
                <w:vertAlign w:val="superscript"/>
              </w:rPr>
              <w:t xml:space="preserve">a </w:t>
            </w:r>
            <w:r w:rsidRPr="00D12CF7">
              <w:rPr>
                <w:rFonts w:asciiTheme="minorHAnsi" w:hAnsiTheme="minorHAnsi" w:cstheme="minorHAnsi"/>
              </w:rPr>
              <w:t xml:space="preserve">Llamada de atención por escrito,  multa del 5% del monto total del contrato. </w:t>
            </w:r>
          </w:p>
          <w:p w:rsidR="002406A1" w:rsidRPr="00D12CF7" w:rsidRDefault="002406A1" w:rsidP="002406A1">
            <w:pPr>
              <w:numPr>
                <w:ilvl w:val="0"/>
                <w:numId w:val="26"/>
              </w:numPr>
              <w:jc w:val="both"/>
              <w:rPr>
                <w:rFonts w:asciiTheme="minorHAnsi" w:hAnsiTheme="minorHAnsi" w:cstheme="minorHAnsi"/>
              </w:rPr>
            </w:pPr>
            <w:r w:rsidRPr="00D12CF7">
              <w:rPr>
                <w:rFonts w:asciiTheme="minorHAnsi" w:hAnsiTheme="minorHAnsi" w:cstheme="minorHAnsi"/>
              </w:rPr>
              <w:t>5</w:t>
            </w:r>
            <w:r w:rsidRPr="00D12CF7">
              <w:rPr>
                <w:rFonts w:asciiTheme="minorHAnsi" w:hAnsiTheme="minorHAnsi" w:cstheme="minorHAnsi"/>
                <w:vertAlign w:val="superscript"/>
              </w:rPr>
              <w:t xml:space="preserve">a </w:t>
            </w:r>
            <w:r w:rsidRPr="00D12CF7">
              <w:rPr>
                <w:rFonts w:asciiTheme="minorHAnsi" w:hAnsiTheme="minorHAnsi" w:cstheme="minorHAnsi"/>
              </w:rPr>
              <w:t xml:space="preserve">Llamada de atención por escrito,  multa del 10% del monto total del contrato. </w:t>
            </w:r>
          </w:p>
          <w:p w:rsidR="002406A1" w:rsidRPr="00D12CF7" w:rsidRDefault="002406A1" w:rsidP="00C41B2C">
            <w:pPr>
              <w:jc w:val="both"/>
              <w:rPr>
                <w:rFonts w:asciiTheme="minorHAnsi" w:hAnsiTheme="minorHAnsi" w:cstheme="minorHAnsi"/>
                <w:color w:val="000000"/>
              </w:rPr>
            </w:pPr>
          </w:p>
          <w:p w:rsidR="002406A1" w:rsidRPr="00D12CF7" w:rsidRDefault="002406A1" w:rsidP="00C41B2C">
            <w:pPr>
              <w:jc w:val="both"/>
              <w:rPr>
                <w:rFonts w:asciiTheme="minorHAnsi" w:hAnsiTheme="minorHAnsi" w:cstheme="minorHAnsi"/>
              </w:rPr>
            </w:pPr>
            <w:r w:rsidRPr="00D12CF7">
              <w:rPr>
                <w:rFonts w:asciiTheme="minorHAnsi" w:hAnsiTheme="minorHAnsi" w:cstheme="minorHAnsi"/>
                <w:color w:val="000000"/>
              </w:rPr>
              <w:t xml:space="preserve">Las multas serán cobradas mediante descuentos establecidos expresamente por </w:t>
            </w:r>
            <w:r w:rsidRPr="00D12CF7">
              <w:rPr>
                <w:rFonts w:asciiTheme="minorHAnsi" w:hAnsiTheme="minorHAnsi" w:cstheme="minorHAnsi"/>
                <w:b/>
                <w:color w:val="000000"/>
              </w:rPr>
              <w:t>YPFB</w:t>
            </w:r>
            <w:r w:rsidRPr="00D12CF7">
              <w:rPr>
                <w:rFonts w:asciiTheme="minorHAnsi" w:hAnsiTheme="minorHAnsi" w:cstheme="minorHAnsi"/>
                <w:color w:val="000000"/>
              </w:rPr>
              <w:t xml:space="preserve">, en base al informe del Fiscal de Servicio. Los descuentos se efectuarán de los pagos mensuales a ser realizados por </w:t>
            </w:r>
            <w:r w:rsidRPr="00D12CF7">
              <w:rPr>
                <w:rFonts w:asciiTheme="minorHAnsi" w:hAnsiTheme="minorHAnsi" w:cstheme="minorHAnsi"/>
                <w:b/>
                <w:color w:val="000000"/>
              </w:rPr>
              <w:t>YPFB</w:t>
            </w:r>
            <w:r w:rsidRPr="00D12CF7">
              <w:rPr>
                <w:rFonts w:asciiTheme="minorHAnsi" w:hAnsiTheme="minorHAnsi" w:cstheme="minorHAnsi"/>
                <w:color w:val="000000"/>
              </w:rPr>
              <w:t xml:space="preserve"> a favor del </w:t>
            </w:r>
            <w:r w:rsidRPr="00D12CF7">
              <w:rPr>
                <w:rFonts w:asciiTheme="minorHAnsi" w:hAnsiTheme="minorHAnsi" w:cstheme="minorHAnsi"/>
                <w:b/>
                <w:color w:val="000000"/>
              </w:rPr>
              <w:t>CONTRATISTA</w:t>
            </w:r>
            <w:r w:rsidRPr="00D12CF7">
              <w:rPr>
                <w:rFonts w:asciiTheme="minorHAnsi" w:hAnsiTheme="minorHAnsi" w:cstheme="minorHAnsi"/>
                <w:color w:val="000000"/>
              </w:rPr>
              <w:t xml:space="preserve">. </w:t>
            </w:r>
          </w:p>
          <w:p w:rsidR="002406A1" w:rsidRPr="00D12CF7" w:rsidRDefault="002406A1" w:rsidP="00C41B2C">
            <w:pPr>
              <w:jc w:val="both"/>
              <w:rPr>
                <w:rFonts w:asciiTheme="minorHAnsi" w:hAnsiTheme="minorHAnsi" w:cstheme="minorHAnsi"/>
                <w:color w:val="000000"/>
              </w:rPr>
            </w:pPr>
          </w:p>
          <w:p w:rsidR="002406A1" w:rsidRPr="00D12CF7" w:rsidRDefault="002406A1" w:rsidP="00C41B2C">
            <w:pPr>
              <w:jc w:val="both"/>
              <w:rPr>
                <w:rFonts w:asciiTheme="minorHAnsi" w:hAnsiTheme="minorHAnsi" w:cstheme="minorHAnsi"/>
                <w:lang w:val="es-BO"/>
              </w:rPr>
            </w:pPr>
            <w:r w:rsidRPr="00D12CF7">
              <w:rPr>
                <w:rFonts w:asciiTheme="minorHAnsi" w:hAnsiTheme="minorHAnsi" w:cstheme="minorHAnsi"/>
                <w:lang w:val="es-BO"/>
              </w:rPr>
              <w:t>De establecer YPFB, que por la aplicación de multas se hubiese llegado al límite del 10% del monto total del Contrato, </w:t>
            </w:r>
            <w:r w:rsidRPr="00D12CF7">
              <w:rPr>
                <w:rFonts w:asciiTheme="minorHAnsi" w:hAnsiTheme="minorHAnsi" w:cstheme="minorHAnsi"/>
                <w:b/>
                <w:u w:val="single"/>
                <w:lang w:val="es-BO"/>
              </w:rPr>
              <w:t>podrá</w:t>
            </w:r>
            <w:r w:rsidRPr="00D12CF7">
              <w:rPr>
                <w:rFonts w:asciiTheme="minorHAnsi" w:hAnsiTheme="minorHAnsi" w:cstheme="minorHAnsi"/>
                <w:lang w:val="es-BO"/>
              </w:rPr>
              <w:t> iniciar el proceso de resolución del contrato conforme lo estipulado en el contrato suscrito entre YPFB y el proveedor.</w:t>
            </w:r>
          </w:p>
          <w:p w:rsidR="002406A1" w:rsidRPr="00D12CF7" w:rsidRDefault="002406A1" w:rsidP="00C41B2C">
            <w:pPr>
              <w:jc w:val="both"/>
              <w:rPr>
                <w:rFonts w:asciiTheme="minorHAnsi" w:hAnsiTheme="minorHAnsi" w:cstheme="minorHAnsi"/>
                <w:lang w:val="es-BO"/>
              </w:rPr>
            </w:pPr>
          </w:p>
          <w:p w:rsidR="002406A1" w:rsidRPr="00D12CF7" w:rsidRDefault="002406A1" w:rsidP="00C41B2C">
            <w:pPr>
              <w:jc w:val="both"/>
              <w:rPr>
                <w:rFonts w:asciiTheme="minorHAnsi" w:hAnsiTheme="minorHAnsi" w:cstheme="minorHAnsi"/>
                <w:lang w:val="es-BO"/>
              </w:rPr>
            </w:pPr>
            <w:r w:rsidRPr="00D12CF7">
              <w:rPr>
                <w:rFonts w:asciiTheme="minorHAnsi" w:hAnsiTheme="minorHAnsi" w:cstheme="minorHAnsi"/>
                <w:lang w:val="es-BO"/>
              </w:rPr>
              <w:t>De establecer YPFB, que por la aplicación de multas se hubiese llegado al límite del 20% del monto total del Contrato, </w:t>
            </w:r>
            <w:r w:rsidRPr="00D12CF7">
              <w:rPr>
                <w:rFonts w:asciiTheme="minorHAnsi" w:hAnsiTheme="minorHAnsi" w:cstheme="minorHAnsi"/>
                <w:b/>
                <w:u w:val="single"/>
                <w:lang w:val="es-BO"/>
              </w:rPr>
              <w:t>deberá</w:t>
            </w:r>
            <w:r w:rsidRPr="00D12CF7">
              <w:rPr>
                <w:rFonts w:asciiTheme="minorHAnsi" w:hAnsiTheme="minorHAnsi" w:cstheme="minorHAnsi"/>
                <w:lang w:val="es-BO"/>
              </w:rPr>
              <w:t> iniciar el proceso de resolución del contrato conforme lo estipulado al contrato entre YPFB y el proveedor.</w:t>
            </w:r>
          </w:p>
        </w:tc>
      </w:tr>
    </w:tbl>
    <w:p w:rsidR="002406A1" w:rsidRDefault="002406A1" w:rsidP="002406A1">
      <w:pPr>
        <w:rPr>
          <w:rFonts w:eastAsia="Arial Unicode MS"/>
          <w:lang w:val="es-BO"/>
        </w:rPr>
      </w:pPr>
    </w:p>
    <w:p w:rsidR="002406A1" w:rsidRDefault="002406A1" w:rsidP="002406A1">
      <w:pPr>
        <w:rPr>
          <w:rFonts w:eastAsia="Arial Unicode MS"/>
          <w:lang w:val="es-BO"/>
        </w:rPr>
      </w:pPr>
    </w:p>
    <w:p w:rsidR="002406A1" w:rsidRDefault="002406A1" w:rsidP="002406A1">
      <w:pPr>
        <w:rPr>
          <w:rFonts w:eastAsia="Arial Unicode MS"/>
          <w:lang w:val="es-BO"/>
        </w:rPr>
      </w:pPr>
    </w:p>
    <w:p w:rsidR="002406A1" w:rsidRDefault="002406A1" w:rsidP="002406A1">
      <w:pPr>
        <w:rPr>
          <w:rFonts w:eastAsia="Arial Unicode MS"/>
          <w:lang w:val="es-BO"/>
        </w:rPr>
      </w:pPr>
    </w:p>
    <w:p w:rsidR="002406A1" w:rsidRDefault="002406A1" w:rsidP="002406A1">
      <w:pPr>
        <w:rPr>
          <w:rFonts w:eastAsia="Arial Unicode MS"/>
          <w:lang w:val="es-BO"/>
        </w:rPr>
      </w:pPr>
    </w:p>
    <w:p w:rsidR="002406A1" w:rsidRDefault="002406A1" w:rsidP="002406A1">
      <w:pPr>
        <w:rPr>
          <w:rFonts w:eastAsia="Arial Unicode MS"/>
          <w:lang w:val="es-BO"/>
        </w:rPr>
      </w:pPr>
    </w:p>
    <w:p w:rsidR="002406A1" w:rsidRDefault="002406A1" w:rsidP="002406A1">
      <w:pPr>
        <w:rPr>
          <w:rFonts w:eastAsia="Arial Unicode MS"/>
          <w:lang w:val="es-BO"/>
        </w:rPr>
      </w:pPr>
    </w:p>
    <w:p w:rsidR="002406A1" w:rsidRDefault="002406A1" w:rsidP="002406A1">
      <w:pPr>
        <w:rPr>
          <w:rFonts w:eastAsia="Arial Unicode MS"/>
          <w:lang w:val="es-BO"/>
        </w:rPr>
      </w:pPr>
    </w:p>
    <w:p w:rsidR="00A950BA" w:rsidRDefault="00A950BA"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p w:rsidR="00465187" w:rsidRDefault="00465187" w:rsidP="00A950BA">
      <w:pPr>
        <w:rPr>
          <w:rFonts w:eastAsia="Arial Unicode MS"/>
          <w:lang w:val="es-BO"/>
        </w:rPr>
      </w:pPr>
    </w:p>
    <w:bookmarkEnd w:id="5"/>
    <w:bookmarkEnd w:id="6"/>
    <w:bookmarkEnd w:id="7"/>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0C3644" w:rsidRPr="00AD1DE5" w:rsidTr="00CC138B">
        <w:trPr>
          <w:trHeight w:val="964"/>
        </w:trPr>
        <w:tc>
          <w:tcPr>
            <w:tcW w:w="8350" w:type="dxa"/>
            <w:shd w:val="clear" w:color="auto" w:fill="auto"/>
          </w:tcPr>
          <w:p w:rsidR="000C3644" w:rsidRPr="00AD1DE5" w:rsidRDefault="000C3644" w:rsidP="00CC138B">
            <w:pPr>
              <w:ind w:firstLine="459"/>
              <w:jc w:val="center"/>
              <w:rPr>
                <w:rFonts w:ascii="Arial" w:hAnsi="Arial" w:cs="Arial"/>
              </w:rPr>
            </w:pPr>
            <w:r w:rsidRPr="00AD1DE5">
              <w:rPr>
                <w:rFonts w:ascii="Arial" w:hAnsi="Arial" w:cs="Arial"/>
              </w:rPr>
              <w:t xml:space="preserve">El presente es un modelo de contrato </w:t>
            </w:r>
            <w:r w:rsidRPr="00B20E2D">
              <w:rPr>
                <w:rFonts w:ascii="Arial" w:hAnsi="Arial" w:cs="Arial"/>
                <w:b/>
              </w:rPr>
              <w:t>REFERENCIAL</w:t>
            </w:r>
            <w:r w:rsidRPr="00AD1DE5">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0C3644" w:rsidRDefault="000C3644" w:rsidP="000C3644">
      <w:pPr>
        <w:spacing w:before="120" w:after="120"/>
        <w:ind w:left="2832" w:firstLine="708"/>
        <w:rPr>
          <w:rFonts w:ascii="Arial" w:hAnsi="Arial" w:cs="Arial"/>
          <w:b/>
        </w:rPr>
      </w:pPr>
      <w:r>
        <w:rPr>
          <w:rFonts w:ascii="Arial" w:hAnsi="Arial" w:cs="Arial"/>
          <w:b/>
        </w:rPr>
        <w:t xml:space="preserve">     </w:t>
      </w:r>
    </w:p>
    <w:p w:rsidR="000C3644" w:rsidRPr="00C5027A" w:rsidRDefault="000C3644" w:rsidP="000C3644">
      <w:pPr>
        <w:spacing w:before="120" w:after="120"/>
        <w:ind w:left="2832" w:firstLine="708"/>
        <w:rPr>
          <w:rFonts w:ascii="Arial" w:hAnsi="Arial" w:cs="Arial"/>
          <w:b/>
        </w:rPr>
      </w:pPr>
      <w:r>
        <w:rPr>
          <w:rFonts w:ascii="Arial" w:hAnsi="Arial" w:cs="Arial"/>
          <w:b/>
        </w:rPr>
        <w:t xml:space="preserve">    </w:t>
      </w:r>
      <w:r w:rsidRPr="00C5027A">
        <w:rPr>
          <w:rFonts w:ascii="Arial" w:hAnsi="Arial" w:cs="Arial"/>
          <w:b/>
        </w:rPr>
        <w:t>CONTRATO Nº YPFB/GLC</w:t>
      </w:r>
      <w:r>
        <w:rPr>
          <w:rFonts w:ascii="Arial" w:hAnsi="Arial" w:cs="Arial"/>
          <w:b/>
        </w:rPr>
        <w:t>:</w:t>
      </w:r>
    </w:p>
    <w:p w:rsidR="000C3644" w:rsidRDefault="000C3644" w:rsidP="000C3644">
      <w:pPr>
        <w:spacing w:before="120" w:after="120"/>
        <w:ind w:left="3540" w:firstLine="708"/>
        <w:rPr>
          <w:rFonts w:ascii="Arial" w:hAnsi="Arial" w:cs="Arial"/>
          <w:b/>
        </w:rPr>
      </w:pPr>
      <w:r>
        <w:rPr>
          <w:rFonts w:ascii="Arial" w:hAnsi="Arial" w:cs="Arial"/>
          <w:b/>
        </w:rPr>
        <w:t xml:space="preserve">                        La Paz, </w:t>
      </w:r>
    </w:p>
    <w:p w:rsidR="000C3644" w:rsidRPr="00C5027A" w:rsidRDefault="000C3644" w:rsidP="000C3644">
      <w:pPr>
        <w:spacing w:before="120" w:after="120"/>
        <w:ind w:left="3540" w:firstLine="708"/>
        <w:rPr>
          <w:rFonts w:ascii="Arial" w:hAnsi="Arial" w:cs="Arial"/>
          <w:b/>
        </w:rPr>
      </w:pPr>
    </w:p>
    <w:p w:rsidR="000C3644" w:rsidRPr="00F74E1F" w:rsidRDefault="000C3644" w:rsidP="000C3644">
      <w:pPr>
        <w:spacing w:before="120" w:after="120"/>
        <w:jc w:val="center"/>
        <w:rPr>
          <w:rFonts w:ascii="Arial" w:hAnsi="Arial" w:cs="Arial"/>
          <w:b/>
          <w:lang w:val="pt-BR"/>
        </w:rPr>
      </w:pPr>
      <w:r w:rsidRPr="00F74E1F">
        <w:rPr>
          <w:rFonts w:ascii="Arial" w:hAnsi="Arial" w:cs="Arial"/>
          <w:b/>
          <w:lang w:val="pt-BR"/>
        </w:rPr>
        <w:t>CONTRATO ADMINISTRATIVO PARA ______________________”</w:t>
      </w:r>
    </w:p>
    <w:p w:rsidR="000C3644" w:rsidRPr="00F74E1F" w:rsidRDefault="000C3644" w:rsidP="000C3644">
      <w:pPr>
        <w:ind w:left="142"/>
        <w:jc w:val="center"/>
        <w:rPr>
          <w:rFonts w:ascii="Arial" w:hAnsi="Arial" w:cs="Arial"/>
          <w:b/>
          <w:lang w:val="pt-BR"/>
        </w:rPr>
      </w:pPr>
      <w:r w:rsidRPr="00F74E1F">
        <w:rPr>
          <w:rFonts w:ascii="Arial" w:hAnsi="Arial" w:cs="Arial"/>
          <w:b/>
          <w:lang w:val="pt-BR"/>
        </w:rPr>
        <w:t xml:space="preserve">CÓDIGO: </w:t>
      </w:r>
      <w:r>
        <w:rPr>
          <w:rFonts w:ascii="Arial" w:hAnsi="Arial" w:cs="Arial"/>
          <w:b/>
          <w:lang w:val="pt-BR"/>
        </w:rPr>
        <w:t>_________</w:t>
      </w:r>
    </w:p>
    <w:p w:rsidR="000C3644" w:rsidRPr="00F74E1F" w:rsidRDefault="000C3644" w:rsidP="000C3644">
      <w:pPr>
        <w:spacing w:before="120" w:after="120"/>
        <w:ind w:left="3540" w:firstLine="708"/>
        <w:rPr>
          <w:rFonts w:ascii="Arial" w:hAnsi="Arial" w:cs="Arial"/>
          <w:b/>
          <w:lang w:val="pt-BR"/>
        </w:rPr>
      </w:pPr>
    </w:p>
    <w:p w:rsidR="000C3644" w:rsidRPr="00F74E1F" w:rsidRDefault="000C3644" w:rsidP="000C3644">
      <w:pPr>
        <w:spacing w:before="120" w:after="120"/>
        <w:jc w:val="both"/>
        <w:rPr>
          <w:rFonts w:ascii="Arial" w:hAnsi="Arial" w:cs="Arial"/>
          <w:b/>
          <w:lang w:val="pt-BR"/>
        </w:rPr>
      </w:pPr>
      <w:r w:rsidRPr="00F74E1F">
        <w:rPr>
          <w:rFonts w:ascii="Arial" w:hAnsi="Arial" w:cs="Arial"/>
          <w:b/>
          <w:u w:val="single"/>
          <w:lang w:val="pt-BR"/>
        </w:rPr>
        <w:t xml:space="preserve">CLÁUSULA PRIMERA.-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0C3644" w:rsidRPr="00C5027A" w:rsidRDefault="000C3644" w:rsidP="009B3D4E">
      <w:pPr>
        <w:pStyle w:val="Prrafodelista"/>
        <w:numPr>
          <w:ilvl w:val="1"/>
          <w:numId w:val="36"/>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_________ de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0C3644" w:rsidRPr="00C5027A" w:rsidRDefault="000C3644" w:rsidP="009B3D4E">
      <w:pPr>
        <w:pStyle w:val="Prrafodelista"/>
        <w:numPr>
          <w:ilvl w:val="1"/>
          <w:numId w:val="36"/>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0C3644" w:rsidRPr="00C5027A" w:rsidRDefault="000C3644" w:rsidP="000C3644">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SEGUNDA.- (ANTECEDENTES)</w:t>
      </w:r>
    </w:p>
    <w:p w:rsidR="000C3644" w:rsidRPr="00C5027A" w:rsidRDefault="000C3644" w:rsidP="000C3644">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0C3644" w:rsidRPr="00C5027A" w:rsidRDefault="000C3644" w:rsidP="000C3644">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0C3644"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TERCERA.- (DISPOSICIONES GENERALES)</w:t>
      </w:r>
    </w:p>
    <w:p w:rsidR="000C3644" w:rsidRDefault="000C3644" w:rsidP="000C3644">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w:t>
      </w:r>
      <w:r>
        <w:rPr>
          <w:rFonts w:ascii="Arial" w:hAnsi="Arial" w:cs="Arial"/>
        </w:rPr>
        <w:lastRenderedPageBreak/>
        <w:t>acuerdan desarrollar todas las actividades necesarias con la finalidad de cumplir el objeto del Contrato.</w:t>
      </w:r>
    </w:p>
    <w:p w:rsidR="000C3644" w:rsidRPr="00D37977" w:rsidRDefault="000C3644" w:rsidP="000C3644">
      <w:pPr>
        <w:spacing w:before="120" w:after="120"/>
        <w:ind w:left="567" w:hanging="567"/>
        <w:jc w:val="both"/>
        <w:rPr>
          <w:rFonts w:ascii="Arial" w:hAnsi="Arial" w:cs="Arial"/>
          <w:b/>
          <w:u w:val="single"/>
        </w:rPr>
      </w:pPr>
      <w:r>
        <w:rPr>
          <w:rFonts w:ascii="Arial" w:hAnsi="Arial" w:cs="Arial"/>
          <w:b/>
        </w:rPr>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0C3644" w:rsidRPr="00C5027A" w:rsidTr="00CC138B">
        <w:trPr>
          <w:trHeight w:val="482"/>
        </w:trPr>
        <w:tc>
          <w:tcPr>
            <w:tcW w:w="1805" w:type="dxa"/>
            <w:shd w:val="clear" w:color="auto" w:fill="auto"/>
          </w:tcPr>
          <w:p w:rsidR="000C3644" w:rsidRPr="00C5027A" w:rsidRDefault="000C3644" w:rsidP="00CC138B">
            <w:pPr>
              <w:spacing w:before="120" w:after="120"/>
              <w:jc w:val="both"/>
              <w:rPr>
                <w:rFonts w:ascii="Arial" w:hAnsi="Arial" w:cs="Arial"/>
                <w:b/>
              </w:rPr>
            </w:pPr>
            <w:r w:rsidRPr="00C5027A">
              <w:rPr>
                <w:rFonts w:ascii="Arial" w:hAnsi="Arial" w:cs="Arial"/>
                <w:b/>
              </w:rPr>
              <w:t>Contrato:</w:t>
            </w:r>
          </w:p>
        </w:tc>
        <w:tc>
          <w:tcPr>
            <w:tcW w:w="7390" w:type="dxa"/>
            <w:shd w:val="clear" w:color="auto" w:fill="auto"/>
          </w:tcPr>
          <w:p w:rsidR="000C3644" w:rsidRPr="00C5027A" w:rsidRDefault="000C3644" w:rsidP="00CC138B">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0C3644" w:rsidRPr="00C5027A" w:rsidTr="00CC138B">
        <w:trPr>
          <w:trHeight w:val="1228"/>
        </w:trPr>
        <w:tc>
          <w:tcPr>
            <w:tcW w:w="1805" w:type="dxa"/>
            <w:shd w:val="clear" w:color="auto" w:fill="auto"/>
          </w:tcPr>
          <w:p w:rsidR="000C3644" w:rsidRPr="00C5027A" w:rsidRDefault="000C3644" w:rsidP="00CC138B">
            <w:pPr>
              <w:rPr>
                <w:rFonts w:ascii="Arial" w:hAnsi="Arial" w:cs="Arial"/>
                <w:b/>
              </w:rPr>
            </w:pPr>
            <w:r>
              <w:rPr>
                <w:rFonts w:ascii="Arial" w:hAnsi="Arial" w:cs="Arial"/>
                <w:b/>
              </w:rPr>
              <w:t>Fiscal de</w:t>
            </w:r>
            <w:r w:rsidRPr="00C5027A">
              <w:rPr>
                <w:rFonts w:ascii="Arial" w:hAnsi="Arial" w:cs="Arial"/>
                <w:b/>
              </w:rPr>
              <w:t xml:space="preserve"> Servicio:</w:t>
            </w:r>
          </w:p>
        </w:tc>
        <w:tc>
          <w:tcPr>
            <w:tcW w:w="7390" w:type="dxa"/>
            <w:shd w:val="clear" w:color="auto" w:fill="auto"/>
          </w:tcPr>
          <w:p w:rsidR="000C3644" w:rsidRDefault="000C3644" w:rsidP="00CC138B">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0C3644" w:rsidRPr="00C5027A" w:rsidRDefault="000C3644" w:rsidP="00CC138B">
            <w:pPr>
              <w:jc w:val="both"/>
              <w:rPr>
                <w:rFonts w:ascii="Arial" w:hAnsi="Arial" w:cs="Arial"/>
              </w:rPr>
            </w:pPr>
          </w:p>
        </w:tc>
      </w:tr>
      <w:tr w:rsidR="000C3644" w:rsidRPr="00C5027A" w:rsidTr="00CC138B">
        <w:trPr>
          <w:trHeight w:val="481"/>
        </w:trPr>
        <w:tc>
          <w:tcPr>
            <w:tcW w:w="1805" w:type="dxa"/>
            <w:shd w:val="clear" w:color="auto" w:fill="auto"/>
          </w:tcPr>
          <w:p w:rsidR="000C3644" w:rsidRPr="00C5027A" w:rsidRDefault="000C3644" w:rsidP="00CC138B">
            <w:pPr>
              <w:jc w:val="both"/>
              <w:rPr>
                <w:rFonts w:ascii="Arial" w:hAnsi="Arial" w:cs="Arial"/>
                <w:b/>
              </w:rPr>
            </w:pPr>
            <w:r w:rsidRPr="00C5027A">
              <w:rPr>
                <w:rFonts w:ascii="Arial" w:hAnsi="Arial" w:cs="Arial"/>
                <w:b/>
              </w:rPr>
              <w:t>Ley Aplicable:</w:t>
            </w:r>
          </w:p>
          <w:p w:rsidR="000C3644" w:rsidRPr="00C5027A" w:rsidRDefault="000C3644" w:rsidP="00CC138B">
            <w:pPr>
              <w:jc w:val="both"/>
              <w:rPr>
                <w:rFonts w:ascii="Arial" w:hAnsi="Arial" w:cs="Arial"/>
                <w:b/>
              </w:rPr>
            </w:pPr>
          </w:p>
          <w:p w:rsidR="000C3644" w:rsidRDefault="000C3644" w:rsidP="00CC138B">
            <w:pPr>
              <w:jc w:val="both"/>
              <w:rPr>
                <w:rFonts w:ascii="Arial" w:hAnsi="Arial" w:cs="Arial"/>
                <w:b/>
              </w:rPr>
            </w:pPr>
          </w:p>
          <w:p w:rsidR="000C3644" w:rsidRPr="00C5027A" w:rsidRDefault="000C3644" w:rsidP="00CC138B">
            <w:pPr>
              <w:jc w:val="both"/>
              <w:rPr>
                <w:rFonts w:ascii="Arial" w:hAnsi="Arial" w:cs="Arial"/>
                <w:b/>
              </w:rPr>
            </w:pPr>
            <w:r w:rsidRPr="00C5027A">
              <w:rPr>
                <w:rFonts w:ascii="Arial" w:hAnsi="Arial" w:cs="Arial"/>
                <w:b/>
              </w:rPr>
              <w:t>Personal:</w:t>
            </w:r>
          </w:p>
        </w:tc>
        <w:tc>
          <w:tcPr>
            <w:tcW w:w="7390" w:type="dxa"/>
            <w:shd w:val="clear" w:color="auto" w:fill="auto"/>
          </w:tcPr>
          <w:p w:rsidR="000C3644" w:rsidRPr="00C5027A" w:rsidRDefault="000C3644" w:rsidP="00CC138B">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0C3644" w:rsidRDefault="000C3644" w:rsidP="00CC138B">
            <w:pPr>
              <w:jc w:val="both"/>
              <w:rPr>
                <w:rFonts w:ascii="Arial" w:hAnsi="Arial" w:cs="Arial"/>
              </w:rPr>
            </w:pPr>
          </w:p>
          <w:p w:rsidR="000C3644" w:rsidRPr="00C5027A" w:rsidRDefault="000C3644" w:rsidP="00CC138B">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0C3644" w:rsidRPr="00D37977" w:rsidRDefault="000C3644" w:rsidP="00CC138B">
            <w:pPr>
              <w:jc w:val="both"/>
              <w:rPr>
                <w:rFonts w:ascii="Arial" w:hAnsi="Arial" w:cs="Arial"/>
                <w:sz w:val="14"/>
                <w:szCs w:val="14"/>
              </w:rPr>
            </w:pPr>
          </w:p>
        </w:tc>
      </w:tr>
      <w:tr w:rsidR="000C3644" w:rsidRPr="00C5027A" w:rsidTr="00CC138B">
        <w:trPr>
          <w:trHeight w:val="1901"/>
        </w:trPr>
        <w:tc>
          <w:tcPr>
            <w:tcW w:w="1805" w:type="dxa"/>
            <w:shd w:val="clear" w:color="auto" w:fill="auto"/>
          </w:tcPr>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C3644"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C3644" w:rsidRPr="00F74E1F"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0C3644" w:rsidRPr="00C5027A" w:rsidRDefault="000C3644" w:rsidP="00CC138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0C3644" w:rsidRPr="00C5027A" w:rsidRDefault="000C3644" w:rsidP="00CC138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0C3644" w:rsidRPr="00C5027A" w:rsidTr="00CC138B">
        <w:trPr>
          <w:trHeight w:val="679"/>
        </w:trPr>
        <w:tc>
          <w:tcPr>
            <w:tcW w:w="1805" w:type="dxa"/>
            <w:shd w:val="clear" w:color="auto" w:fill="auto"/>
          </w:tcPr>
          <w:p w:rsidR="000C3644" w:rsidRPr="00C5027A" w:rsidRDefault="000C3644" w:rsidP="00CC138B">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0C3644" w:rsidRPr="00C5027A" w:rsidRDefault="000C3644" w:rsidP="00CC138B">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0C3644" w:rsidRDefault="000C3644" w:rsidP="000C3644">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0C3644" w:rsidRDefault="000C3644" w:rsidP="000C3644">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0C3644" w:rsidRDefault="000C3644" w:rsidP="000C3644">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0C3644" w:rsidRDefault="000C3644" w:rsidP="000C3644">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0C3644" w:rsidRDefault="000C3644" w:rsidP="000C3644">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0C3644" w:rsidRDefault="000C3644" w:rsidP="000C3644">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0C3644" w:rsidRPr="00C5027A" w:rsidRDefault="000C3644" w:rsidP="000C3644">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0C3644" w:rsidRDefault="000C3644" w:rsidP="000C3644">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w:t>
      </w:r>
      <w:r w:rsidRPr="00C5027A">
        <w:rPr>
          <w:rFonts w:ascii="Arial" w:hAnsi="Arial" w:cs="Arial"/>
        </w:rPr>
        <w:lastRenderedPageBreak/>
        <w:t>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C3644" w:rsidRPr="00533441" w:rsidRDefault="000C3644" w:rsidP="000C3644">
      <w:pPr>
        <w:spacing w:before="120" w:after="120"/>
        <w:ind w:left="567" w:hanging="567"/>
        <w:jc w:val="both"/>
        <w:rPr>
          <w:rFonts w:ascii="Arial" w:hAnsi="Arial" w:cs="Arial"/>
        </w:rPr>
      </w:pP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CUARTA.- (NATURALEZA DEL CONTRATO) </w:t>
      </w:r>
    </w:p>
    <w:p w:rsidR="000C3644" w:rsidRPr="00C5027A" w:rsidRDefault="000C3644" w:rsidP="000C3644">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QUINTA.- (DOCUMENTOS DEL CONTRATO) </w:t>
      </w:r>
    </w:p>
    <w:p w:rsidR="000C3644" w:rsidRDefault="000C3644" w:rsidP="000C3644">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0C3644" w:rsidRDefault="000C3644" w:rsidP="009B3D4E">
      <w:pPr>
        <w:numPr>
          <w:ilvl w:val="0"/>
          <w:numId w:val="37"/>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0C3644" w:rsidRDefault="000C3644" w:rsidP="009B3D4E">
      <w:pPr>
        <w:numPr>
          <w:ilvl w:val="0"/>
          <w:numId w:val="37"/>
        </w:numPr>
        <w:spacing w:before="120" w:after="120"/>
        <w:jc w:val="both"/>
        <w:rPr>
          <w:rFonts w:ascii="Arial" w:hAnsi="Arial" w:cs="Arial"/>
        </w:rPr>
      </w:pPr>
      <w:r w:rsidRPr="00E4109F">
        <w:rPr>
          <w:rFonts w:ascii="Arial" w:hAnsi="Arial" w:cs="Arial"/>
        </w:rPr>
        <w:t>Propuesta adjudicada (oferta técnica y económica).</w:t>
      </w:r>
    </w:p>
    <w:p w:rsidR="000C3644" w:rsidRDefault="000C3644" w:rsidP="009B3D4E">
      <w:pPr>
        <w:numPr>
          <w:ilvl w:val="0"/>
          <w:numId w:val="37"/>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0C3644" w:rsidRPr="00A640CF" w:rsidRDefault="000C3644" w:rsidP="009B3D4E">
      <w:pPr>
        <w:numPr>
          <w:ilvl w:val="0"/>
          <w:numId w:val="37"/>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0C3644" w:rsidRPr="00FB2DFC" w:rsidRDefault="000C3644" w:rsidP="000C364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CLÁUSULA SEXTA.- (OBJETO DEL CONTRATO)</w:t>
      </w:r>
    </w:p>
    <w:p w:rsidR="000C3644" w:rsidRPr="00FB2DFC" w:rsidRDefault="000C3644" w:rsidP="000C3644">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0C3644" w:rsidRPr="00FB2DFC" w:rsidRDefault="000C3644" w:rsidP="000C3644">
      <w:pPr>
        <w:spacing w:before="120" w:after="120"/>
        <w:jc w:val="both"/>
        <w:rPr>
          <w:rFonts w:ascii="Arial" w:hAnsi="Arial" w:cs="Arial"/>
          <w:b/>
          <w:u w:val="single"/>
        </w:rPr>
      </w:pPr>
      <w:r w:rsidRPr="00FB2DFC">
        <w:rPr>
          <w:rFonts w:ascii="Arial" w:hAnsi="Arial" w:cs="Arial"/>
          <w:b/>
          <w:u w:val="single"/>
        </w:rPr>
        <w:t>CLÁUSULA SÉPTIMA.- (VIGENCIA Y PLAZO DEL CONTRATO)</w:t>
      </w:r>
    </w:p>
    <w:p w:rsidR="000C3644" w:rsidRPr="00FB2DFC" w:rsidRDefault="000C3644" w:rsidP="000C3644">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0C3644" w:rsidRPr="00FB2DFC" w:rsidRDefault="000C3644" w:rsidP="000C3644">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0C3644" w:rsidRPr="00FB2DFC" w:rsidRDefault="000C3644" w:rsidP="000C3644">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0C3644" w:rsidRPr="00FB2DFC" w:rsidRDefault="000C3644" w:rsidP="000C3644">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0C3644" w:rsidRPr="00FB2DFC" w:rsidRDefault="000C3644" w:rsidP="000C3644">
      <w:pPr>
        <w:spacing w:after="120"/>
        <w:ind w:left="567" w:hanging="561"/>
        <w:jc w:val="both"/>
        <w:rPr>
          <w:rFonts w:ascii="Arial" w:hAnsi="Arial" w:cs="Arial"/>
          <w:bCs/>
        </w:rPr>
      </w:pPr>
      <w:r w:rsidRPr="00FB2DFC">
        <w:rPr>
          <w:rFonts w:ascii="Arial" w:hAnsi="Arial" w:cs="Arial"/>
          <w:b/>
          <w:u w:val="single"/>
        </w:rPr>
        <w:t>CLÁUSULA OCTAVA.- (LUGAR DE PRESTACIÓN DEL SERVICIO)</w:t>
      </w:r>
    </w:p>
    <w:p w:rsidR="000C3644" w:rsidRDefault="000C3644" w:rsidP="000C3644">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0C3644" w:rsidRPr="00583E7B" w:rsidRDefault="000C3644" w:rsidP="000C3644">
      <w:pPr>
        <w:jc w:val="both"/>
        <w:rPr>
          <w:rFonts w:ascii="Arial" w:hAnsi="Arial" w:cs="Arial"/>
          <w:b/>
          <w:sz w:val="10"/>
          <w:szCs w:val="10"/>
          <w:u w:val="single"/>
        </w:rPr>
      </w:pPr>
    </w:p>
    <w:p w:rsidR="000C3644" w:rsidRDefault="000C3644" w:rsidP="000C3644">
      <w:pPr>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NOVENA.- (MONTO DEL CONTRATO)</w:t>
      </w:r>
    </w:p>
    <w:p w:rsidR="000C3644" w:rsidRPr="00583E7B" w:rsidRDefault="000C3644" w:rsidP="000C3644">
      <w:pPr>
        <w:jc w:val="both"/>
        <w:rPr>
          <w:rFonts w:ascii="Arial" w:hAnsi="Arial" w:cs="Arial"/>
          <w:b/>
          <w:sz w:val="10"/>
          <w:szCs w:val="10"/>
          <w:u w:val="single"/>
        </w:rPr>
      </w:pPr>
    </w:p>
    <w:p w:rsidR="000C3644" w:rsidRDefault="000C3644" w:rsidP="000C3644">
      <w:pPr>
        <w:jc w:val="both"/>
        <w:rPr>
          <w:rFonts w:ascii="Arial" w:hAnsi="Arial" w:cs="Arial"/>
        </w:rPr>
      </w:pPr>
      <w:r>
        <w:rPr>
          <w:rFonts w:ascii="Arial" w:hAnsi="Arial" w:cs="Arial"/>
        </w:rPr>
        <w:t xml:space="preserve">La </w:t>
      </w:r>
      <w:r w:rsidRPr="00D961A5">
        <w:rPr>
          <w:rFonts w:ascii="Arial" w:hAnsi="Arial" w:cs="Arial"/>
          <w:b/>
        </w:rPr>
        <w:t>ENTIDAD</w:t>
      </w:r>
      <w:r>
        <w:rPr>
          <w:rFonts w:ascii="Arial" w:hAnsi="Arial" w:cs="Arial"/>
          <w:b/>
        </w:rPr>
        <w:t xml:space="preserve"> </w:t>
      </w:r>
      <w:r w:rsidRPr="00D961A5">
        <w:rPr>
          <w:rFonts w:ascii="Arial" w:hAnsi="Arial" w:cs="Arial"/>
        </w:rPr>
        <w:t>pagará</w:t>
      </w:r>
      <w:r>
        <w:rPr>
          <w:rFonts w:ascii="Arial" w:hAnsi="Arial" w:cs="Arial"/>
        </w:rPr>
        <w:t xml:space="preserve"> al </w:t>
      </w:r>
      <w:r w:rsidRPr="00D961A5">
        <w:rPr>
          <w:rFonts w:ascii="Arial" w:hAnsi="Arial" w:cs="Arial"/>
          <w:b/>
        </w:rPr>
        <w:t>CONTRATISTA</w:t>
      </w:r>
      <w:r w:rsidRPr="00D961A5">
        <w:rPr>
          <w:rFonts w:ascii="Arial" w:hAnsi="Arial" w:cs="Arial"/>
        </w:rPr>
        <w:t xml:space="preserve"> </w:t>
      </w:r>
      <w:r>
        <w:rPr>
          <w:rFonts w:ascii="Arial" w:hAnsi="Arial" w:cs="Arial"/>
        </w:rPr>
        <w:t xml:space="preserve">hasta un monto máximo de Bs_______ (_____________/100 Bolivianos), </w:t>
      </w:r>
      <w:r w:rsidRPr="00C5027A">
        <w:rPr>
          <w:rFonts w:ascii="Arial" w:hAnsi="Arial" w:cs="Arial"/>
        </w:rPr>
        <w:t xml:space="preserve">mismo que será ejecutado a requerimiento de la </w:t>
      </w:r>
      <w:r w:rsidRPr="00C5027A">
        <w:rPr>
          <w:rFonts w:ascii="Arial" w:hAnsi="Arial" w:cs="Arial"/>
          <w:b/>
        </w:rPr>
        <w:t>ENTIDAD</w:t>
      </w:r>
      <w:r w:rsidRPr="00C5027A">
        <w:rPr>
          <w:rFonts w:ascii="Arial" w:hAnsi="Arial" w:cs="Arial"/>
        </w:rPr>
        <w:t xml:space="preserve"> y de acuerdo a los precios unitarios detallados a continuación:</w:t>
      </w:r>
    </w:p>
    <w:p w:rsidR="000C3644" w:rsidRPr="00583E7B" w:rsidRDefault="000C3644" w:rsidP="000C3644">
      <w:pPr>
        <w:jc w:val="both"/>
        <w:rPr>
          <w:rFonts w:ascii="Arial" w:hAnsi="Arial"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0C3644" w:rsidRPr="00C5027A" w:rsidTr="00CC138B">
        <w:trPr>
          <w:trHeight w:val="305"/>
          <w:jc w:val="center"/>
        </w:trPr>
        <w:tc>
          <w:tcPr>
            <w:tcW w:w="776" w:type="dxa"/>
            <w:shd w:val="clear" w:color="auto" w:fill="D9D9D9"/>
            <w:vAlign w:val="center"/>
          </w:tcPr>
          <w:p w:rsidR="000C3644" w:rsidRPr="008B533F" w:rsidRDefault="000C3644" w:rsidP="00CC138B">
            <w:pPr>
              <w:jc w:val="center"/>
              <w:rPr>
                <w:rFonts w:ascii="Arial" w:hAnsi="Arial" w:cs="Arial"/>
                <w:b/>
              </w:rPr>
            </w:pPr>
          </w:p>
          <w:p w:rsidR="000C3644" w:rsidRPr="008B533F" w:rsidRDefault="000C3644" w:rsidP="00CC138B">
            <w:pPr>
              <w:jc w:val="center"/>
              <w:rPr>
                <w:rFonts w:ascii="Arial" w:hAnsi="Arial" w:cs="Arial"/>
                <w:b/>
              </w:rPr>
            </w:pPr>
            <w:r w:rsidRPr="008B533F">
              <w:rPr>
                <w:rFonts w:ascii="Arial" w:hAnsi="Arial" w:cs="Arial"/>
                <w:b/>
              </w:rPr>
              <w:t>N°</w:t>
            </w:r>
          </w:p>
          <w:p w:rsidR="000C3644" w:rsidRPr="008B533F" w:rsidRDefault="000C3644" w:rsidP="00CC138B">
            <w:pPr>
              <w:jc w:val="center"/>
              <w:rPr>
                <w:rFonts w:ascii="Arial" w:hAnsi="Arial" w:cs="Arial"/>
                <w:b/>
              </w:rPr>
            </w:pPr>
          </w:p>
        </w:tc>
        <w:tc>
          <w:tcPr>
            <w:tcW w:w="5670" w:type="dxa"/>
            <w:shd w:val="clear" w:color="auto" w:fill="D9D9D9"/>
            <w:vAlign w:val="center"/>
          </w:tcPr>
          <w:p w:rsidR="000C3644" w:rsidRPr="008B533F" w:rsidRDefault="000C3644" w:rsidP="00CC138B">
            <w:pPr>
              <w:jc w:val="center"/>
              <w:rPr>
                <w:rFonts w:ascii="Arial" w:hAnsi="Arial" w:cs="Arial"/>
                <w:b/>
              </w:rPr>
            </w:pPr>
            <w:r w:rsidRPr="008B533F">
              <w:rPr>
                <w:rFonts w:ascii="Arial" w:hAnsi="Arial" w:cs="Arial"/>
                <w:b/>
              </w:rPr>
              <w:t>DESCRIPCIÓN</w:t>
            </w:r>
          </w:p>
        </w:tc>
        <w:tc>
          <w:tcPr>
            <w:tcW w:w="1674" w:type="dxa"/>
            <w:shd w:val="clear" w:color="auto" w:fill="D9D9D9"/>
            <w:vAlign w:val="center"/>
          </w:tcPr>
          <w:p w:rsidR="000C3644" w:rsidRPr="008B533F" w:rsidRDefault="000C3644" w:rsidP="00CC138B">
            <w:pPr>
              <w:jc w:val="center"/>
              <w:rPr>
                <w:rFonts w:ascii="Arial" w:hAnsi="Arial" w:cs="Arial"/>
                <w:b/>
              </w:rPr>
            </w:pPr>
            <w:r w:rsidRPr="008B533F">
              <w:rPr>
                <w:rFonts w:ascii="Arial" w:hAnsi="Arial" w:cs="Arial"/>
                <w:b/>
              </w:rPr>
              <w:t>PRECIO</w:t>
            </w:r>
          </w:p>
          <w:p w:rsidR="000C3644" w:rsidRPr="008B533F" w:rsidRDefault="000C3644" w:rsidP="00CC138B">
            <w:pPr>
              <w:jc w:val="center"/>
              <w:rPr>
                <w:rFonts w:ascii="Arial" w:hAnsi="Arial" w:cs="Arial"/>
                <w:b/>
              </w:rPr>
            </w:pPr>
            <w:r w:rsidRPr="008B533F">
              <w:rPr>
                <w:rFonts w:ascii="Arial" w:hAnsi="Arial" w:cs="Arial"/>
                <w:b/>
              </w:rPr>
              <w:t>UNITARIO</w:t>
            </w:r>
          </w:p>
          <w:p w:rsidR="000C3644" w:rsidRPr="008B533F" w:rsidRDefault="000C3644" w:rsidP="00CC138B">
            <w:pPr>
              <w:jc w:val="center"/>
              <w:rPr>
                <w:rFonts w:ascii="Arial" w:hAnsi="Arial" w:cs="Arial"/>
                <w:b/>
              </w:rPr>
            </w:pPr>
            <w:r w:rsidRPr="008B533F">
              <w:rPr>
                <w:rFonts w:ascii="Arial" w:hAnsi="Arial" w:cs="Arial"/>
                <w:b/>
              </w:rPr>
              <w:t>(Bs)</w:t>
            </w: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sidRPr="008B533F">
              <w:rPr>
                <w:rFonts w:ascii="Arial" w:hAnsi="Arial" w:cs="Arial"/>
                <w:lang w:eastAsia="es-BO"/>
              </w:rPr>
              <w:t>1</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Pr>
                <w:rFonts w:ascii="Arial" w:hAnsi="Arial" w:cs="Arial"/>
                <w:lang w:eastAsia="es-BO"/>
              </w:rPr>
              <w:t>2</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Pr>
                <w:rFonts w:ascii="Arial" w:hAnsi="Arial" w:cs="Arial"/>
                <w:lang w:eastAsia="es-BO"/>
              </w:rPr>
              <w:t>3</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bl>
    <w:p w:rsidR="000C3644" w:rsidRPr="008B1821" w:rsidRDefault="000C3644" w:rsidP="000C3644">
      <w:pPr>
        <w:spacing w:after="120"/>
        <w:jc w:val="both"/>
        <w:rPr>
          <w:rFonts w:ascii="Arial" w:hAnsi="Arial" w:cs="Arial"/>
          <w:iCs/>
          <w:sz w:val="10"/>
          <w:szCs w:val="10"/>
        </w:rPr>
      </w:pPr>
    </w:p>
    <w:p w:rsidR="000C3644" w:rsidRPr="00C5027A" w:rsidRDefault="000C3644" w:rsidP="000C3644">
      <w:pPr>
        <w:spacing w:after="120"/>
        <w:jc w:val="both"/>
        <w:rPr>
          <w:rFonts w:ascii="Arial" w:hAnsi="Arial" w:cs="Arial"/>
          <w:iCs/>
        </w:rPr>
      </w:pPr>
      <w:r w:rsidRPr="00C5027A">
        <w:rPr>
          <w:rFonts w:ascii="Arial" w:hAnsi="Arial" w:cs="Arial"/>
          <w:iCs/>
        </w:rPr>
        <w:lastRenderedPageBreak/>
        <w:t xml:space="preserve">El </w:t>
      </w:r>
      <w:r w:rsidRPr="00C5027A">
        <w:rPr>
          <w:rFonts w:ascii="Arial" w:hAnsi="Arial" w:cs="Arial"/>
          <w:b/>
          <w:bCs/>
          <w:iCs/>
        </w:rPr>
        <w:t>CONTRATISTA</w:t>
      </w:r>
      <w:r w:rsidRPr="00C5027A">
        <w:rPr>
          <w:rFonts w:ascii="Arial" w:hAnsi="Arial" w:cs="Arial"/>
          <w:iCs/>
        </w:rPr>
        <w:t xml:space="preserve"> declara que </w:t>
      </w:r>
      <w:r>
        <w:rPr>
          <w:rFonts w:ascii="Arial" w:hAnsi="Arial" w:cs="Arial"/>
          <w:iCs/>
        </w:rPr>
        <w:t xml:space="preserve">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7D051B">
        <w:rPr>
          <w:rFonts w:ascii="Arial" w:hAnsi="Arial" w:cs="Arial"/>
          <w:b/>
          <w:iCs/>
        </w:rPr>
        <w:t>CONTRATISTA</w:t>
      </w:r>
      <w:r>
        <w:rPr>
          <w:rFonts w:ascii="Arial" w:hAnsi="Arial" w:cs="Arial"/>
          <w:iCs/>
        </w:rPr>
        <w:t xml:space="preserve">, a título de revisión de precio o reembolso, ni cualquier otro similar a la </w:t>
      </w:r>
      <w:r w:rsidRPr="00EA4DF4">
        <w:rPr>
          <w:rFonts w:ascii="Arial" w:hAnsi="Arial" w:cs="Arial"/>
          <w:b/>
          <w:iCs/>
        </w:rPr>
        <w:t>ENTIDAD</w:t>
      </w:r>
      <w:r>
        <w:rPr>
          <w:rFonts w:ascii="Arial" w:hAnsi="Arial" w:cs="Arial"/>
          <w:iCs/>
        </w:rPr>
        <w:t xml:space="preserve">. Asimismo, los precios unitarios establecidos en la cláusula, no serán incrementados bajo ninguna circunstancia ni estarán sujetos a variaciones.     </w:t>
      </w:r>
    </w:p>
    <w:p w:rsidR="000C3644" w:rsidRPr="00C5027A" w:rsidRDefault="000C3644" w:rsidP="000C3644">
      <w:pPr>
        <w:numPr>
          <w:ilvl w:val="1"/>
          <w:numId w:val="0"/>
        </w:numPr>
        <w:tabs>
          <w:tab w:val="num" w:pos="284"/>
        </w:tabs>
        <w:spacing w:before="120" w:after="120"/>
        <w:jc w:val="both"/>
        <w:rPr>
          <w:rFonts w:ascii="Arial" w:hAnsi="Arial" w:cs="Arial"/>
        </w:rPr>
      </w:pPr>
      <w:r>
        <w:rPr>
          <w:rFonts w:ascii="Arial" w:hAnsi="Arial" w:cs="Arial"/>
        </w:rPr>
        <w:t>El precio por trabajos o S</w:t>
      </w:r>
      <w:r w:rsidRPr="00C5027A">
        <w:rPr>
          <w:rFonts w:ascii="Arial" w:hAnsi="Arial" w:cs="Arial"/>
        </w:rPr>
        <w:t xml:space="preserve">ervicios adicionales no previstos en el Contrato y que fueran necesarios ejecutar, deberá ser objeto de previo acuerdo escrito entre las Partes. En ningún caso, la </w:t>
      </w:r>
      <w:r w:rsidRPr="00C5027A">
        <w:rPr>
          <w:rFonts w:ascii="Arial" w:hAnsi="Arial" w:cs="Arial"/>
          <w:b/>
        </w:rPr>
        <w:t>ENTIDAD</w:t>
      </w:r>
      <w:r w:rsidRPr="00C5027A">
        <w:rPr>
          <w:rFonts w:ascii="Arial" w:hAnsi="Arial" w:cs="Arial"/>
        </w:rPr>
        <w:t xml:space="preserve"> reconocerá costos por trabajos adicionales que previamente no tuvieran su expresa aprobación y no se haya cumplido lo establecido en el Contrato.</w:t>
      </w:r>
    </w:p>
    <w:p w:rsidR="000C3644" w:rsidRDefault="000C3644" w:rsidP="000C3644">
      <w:pPr>
        <w:spacing w:before="120" w:after="120"/>
        <w:jc w:val="both"/>
        <w:rPr>
          <w:rFonts w:ascii="Arial" w:hAnsi="Arial" w:cs="Arial"/>
          <w:u w:val="single"/>
        </w:rPr>
      </w:pPr>
      <w:r>
        <w:rPr>
          <w:rFonts w:ascii="Arial" w:hAnsi="Arial" w:cs="Arial"/>
          <w:b/>
          <w:u w:val="single"/>
        </w:rPr>
        <w:t xml:space="preserve">CLÁUSULA </w:t>
      </w:r>
      <w:r w:rsidRPr="00C5027A">
        <w:rPr>
          <w:rFonts w:ascii="Arial" w:hAnsi="Arial" w:cs="Arial"/>
          <w:b/>
          <w:u w:val="single"/>
        </w:rPr>
        <w:t>DÉCIMA.- (FORMA DE PAGO)</w:t>
      </w:r>
    </w:p>
    <w:p w:rsidR="000C3644" w:rsidRPr="00FB2DFC" w:rsidRDefault="000C3644" w:rsidP="000C3644">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0C3644" w:rsidRPr="00FB2DFC" w:rsidRDefault="000C3644" w:rsidP="000C3644">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0C3644" w:rsidRDefault="000C3644" w:rsidP="009B3D4E">
      <w:pPr>
        <w:pStyle w:val="Prrafodelista"/>
        <w:numPr>
          <w:ilvl w:val="0"/>
          <w:numId w:val="38"/>
        </w:numPr>
        <w:spacing w:before="120" w:after="120"/>
        <w:contextualSpacing/>
        <w:jc w:val="both"/>
        <w:rPr>
          <w:rFonts w:ascii="Arial" w:hAnsi="Arial" w:cs="Arial"/>
        </w:rPr>
      </w:pPr>
      <w:r w:rsidRPr="00FB2DFC">
        <w:rPr>
          <w:rFonts w:ascii="Arial" w:hAnsi="Arial" w:cs="Arial"/>
        </w:rPr>
        <w:t>Solicitud de pago.</w:t>
      </w:r>
    </w:p>
    <w:p w:rsidR="000C3644" w:rsidRDefault="000C3644" w:rsidP="009B3D4E">
      <w:pPr>
        <w:pStyle w:val="Prrafodelista"/>
        <w:numPr>
          <w:ilvl w:val="0"/>
          <w:numId w:val="38"/>
        </w:numPr>
        <w:spacing w:before="120" w:after="120"/>
        <w:contextualSpacing/>
        <w:jc w:val="both"/>
        <w:rPr>
          <w:rFonts w:ascii="Arial" w:hAnsi="Arial" w:cs="Arial"/>
        </w:rPr>
      </w:pPr>
      <w:r w:rsidRPr="00FB2DFC">
        <w:rPr>
          <w:rFonts w:ascii="Arial" w:hAnsi="Arial" w:cs="Arial"/>
        </w:rPr>
        <w:t>Factura original.</w:t>
      </w:r>
    </w:p>
    <w:p w:rsidR="000C3644" w:rsidRPr="00FB2DFC" w:rsidRDefault="000C3644" w:rsidP="009B3D4E">
      <w:pPr>
        <w:pStyle w:val="Prrafodelista"/>
        <w:numPr>
          <w:ilvl w:val="0"/>
          <w:numId w:val="38"/>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0C3644" w:rsidRPr="00FB2DFC" w:rsidRDefault="000C3644" w:rsidP="009B3D4E">
      <w:pPr>
        <w:pStyle w:val="Prrafodelista"/>
        <w:numPr>
          <w:ilvl w:val="0"/>
          <w:numId w:val="38"/>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0C3644" w:rsidRDefault="000C3644" w:rsidP="009B3D4E">
      <w:pPr>
        <w:pStyle w:val="Prrafodelista"/>
        <w:numPr>
          <w:ilvl w:val="0"/>
          <w:numId w:val="38"/>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0C3644" w:rsidRPr="00FB2DFC" w:rsidRDefault="000C3644" w:rsidP="009B3D4E">
      <w:pPr>
        <w:pStyle w:val="Prrafodelista"/>
        <w:numPr>
          <w:ilvl w:val="0"/>
          <w:numId w:val="38"/>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0C3644" w:rsidRPr="00FB2DFC" w:rsidRDefault="000C3644" w:rsidP="000C3644">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DÉCIMA PRIMERA.- (FACTURACIÓN)</w:t>
      </w:r>
    </w:p>
    <w:p w:rsidR="000C3644" w:rsidRPr="00C5027A" w:rsidRDefault="000C3644" w:rsidP="000C3644">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0C3644" w:rsidRPr="00C5027A" w:rsidRDefault="000C3644" w:rsidP="000C3644">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0C3644" w:rsidRDefault="000C3644" w:rsidP="000C3644">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0C3644" w:rsidRPr="00C5027A" w:rsidRDefault="000C3644" w:rsidP="000C3644">
      <w:pPr>
        <w:spacing w:before="120" w:after="120"/>
        <w:jc w:val="both"/>
        <w:rPr>
          <w:rFonts w:ascii="Arial" w:hAnsi="Arial" w:cs="Arial"/>
          <w:u w:val="single"/>
        </w:rPr>
      </w:pPr>
      <w:r>
        <w:rPr>
          <w:rFonts w:ascii="Arial" w:hAnsi="Arial" w:cs="Arial"/>
          <w:b/>
          <w:u w:val="single"/>
        </w:rPr>
        <w:t>CLÁUSULA DÉCIMA SEGUNDA</w:t>
      </w:r>
      <w:r w:rsidRPr="00C5027A">
        <w:rPr>
          <w:rFonts w:ascii="Arial" w:hAnsi="Arial" w:cs="Arial"/>
          <w:b/>
          <w:u w:val="single"/>
        </w:rPr>
        <w:t>.- (MOROSIDAD Y SUS PENALIDADES)</w:t>
      </w:r>
    </w:p>
    <w:p w:rsidR="000C3644" w:rsidRDefault="000C3644" w:rsidP="000C3644">
      <w:pPr>
        <w:spacing w:before="120" w:after="120"/>
        <w:jc w:val="both"/>
        <w:rPr>
          <w:rFonts w:ascii="Arial" w:hAnsi="Arial" w:cs="Arial"/>
        </w:rPr>
      </w:pPr>
      <w:r>
        <w:rPr>
          <w:rFonts w:ascii="Arial" w:hAnsi="Arial" w:cs="Arial"/>
        </w:rPr>
        <w:t>En el caso de incumplimiento al Servicio requerido, la ENTIDAD aplicará una multa equivalente al ___ por ciento (__%) del monto total del Contrato por día de retraso.</w:t>
      </w:r>
    </w:p>
    <w:p w:rsidR="000C3644" w:rsidRPr="005E0D28" w:rsidRDefault="000C3644" w:rsidP="000C3644">
      <w:pPr>
        <w:jc w:val="both"/>
        <w:rPr>
          <w:rFonts w:ascii="Arial" w:hAnsi="Arial" w:cs="Arial"/>
        </w:rPr>
      </w:pPr>
      <w:r w:rsidRPr="005E0D28">
        <w:rPr>
          <w:rFonts w:ascii="Arial" w:hAnsi="Arial" w:cs="Arial"/>
        </w:rPr>
        <w:t xml:space="preserve">De establecer la </w:t>
      </w:r>
      <w:r w:rsidRPr="005E0D28">
        <w:rPr>
          <w:rFonts w:ascii="Arial" w:hAnsi="Arial" w:cs="Arial"/>
          <w:b/>
        </w:rPr>
        <w:t>ENTIDAD</w:t>
      </w:r>
      <w:r w:rsidRPr="005E0D28">
        <w:rPr>
          <w:rFonts w:ascii="Arial" w:hAnsi="Arial" w:cs="Arial"/>
        </w:rPr>
        <w:t xml:space="preserve"> que por la aplicación de multas por mora se ha llegado al límite del diez por ciento (10%) del monto total del Contrato, la </w:t>
      </w:r>
      <w:r w:rsidRPr="005E0D28">
        <w:rPr>
          <w:rFonts w:ascii="Arial" w:hAnsi="Arial" w:cs="Arial"/>
          <w:b/>
        </w:rPr>
        <w:t>ENTIDAD</w:t>
      </w:r>
      <w:r w:rsidRPr="005E0D28">
        <w:rPr>
          <w:rFonts w:ascii="Arial" w:hAnsi="Arial" w:cs="Arial"/>
        </w:rPr>
        <w:t xml:space="preserve"> deberá iniciar la resolución del Contrato, conforme a lo estipulado en la cláusula (Terminación del Contrato) del presente Contrato.</w:t>
      </w:r>
    </w:p>
    <w:p w:rsidR="000C3644" w:rsidRPr="005E0D28" w:rsidRDefault="000C3644" w:rsidP="000C3644">
      <w:pPr>
        <w:jc w:val="both"/>
        <w:rPr>
          <w:rFonts w:ascii="Arial" w:hAnsi="Arial" w:cs="Arial"/>
        </w:rPr>
      </w:pPr>
    </w:p>
    <w:p w:rsidR="000C3644" w:rsidRPr="005E0D28" w:rsidRDefault="000C3644" w:rsidP="000C3644">
      <w:pPr>
        <w:jc w:val="both"/>
        <w:rPr>
          <w:rFonts w:ascii="Arial" w:hAnsi="Arial" w:cs="Arial"/>
          <w:color w:val="000000"/>
        </w:rPr>
      </w:pPr>
      <w:r w:rsidRPr="005E0D28">
        <w:rPr>
          <w:rFonts w:ascii="Arial" w:hAnsi="Arial" w:cs="Arial"/>
        </w:rPr>
        <w:t xml:space="preserve">De establecer </w:t>
      </w:r>
      <w:r w:rsidRPr="005E0D28">
        <w:rPr>
          <w:rFonts w:ascii="Arial" w:hAnsi="Arial" w:cs="Arial"/>
          <w:lang w:val="es-ES_tradnl"/>
        </w:rPr>
        <w:t xml:space="preserve">la </w:t>
      </w:r>
      <w:r w:rsidRPr="005E0D28">
        <w:rPr>
          <w:rFonts w:ascii="Arial" w:hAnsi="Arial" w:cs="Arial"/>
          <w:b/>
          <w:lang w:val="es-ES_tradnl"/>
        </w:rPr>
        <w:t>ENTIDAD</w:t>
      </w:r>
      <w:r w:rsidRPr="005E0D28">
        <w:rPr>
          <w:rFonts w:ascii="Arial" w:hAnsi="Arial" w:cs="Arial"/>
        </w:rPr>
        <w:t xml:space="preserve"> que por la aplicación de multas por mora se ha llegado al límite del veinte por ciento (20%) del monto total del Contrato, la </w:t>
      </w:r>
      <w:r w:rsidRPr="005E0D28">
        <w:rPr>
          <w:rFonts w:ascii="Arial" w:hAnsi="Arial" w:cs="Arial"/>
          <w:b/>
        </w:rPr>
        <w:t>ENTIDAD</w:t>
      </w:r>
      <w:r w:rsidRPr="005E0D28">
        <w:rPr>
          <w:rFonts w:ascii="Arial" w:hAnsi="Arial" w:cs="Arial"/>
        </w:rPr>
        <w:t xml:space="preserve"> deberá iniciar el proceso de resolución del Contrato, conforme a lo estipulado en la cláusula (Terminación del Contrato) del presente Contrato.</w:t>
      </w:r>
    </w:p>
    <w:p w:rsidR="000C3644" w:rsidRPr="005E0D28" w:rsidRDefault="000C3644" w:rsidP="000C3644">
      <w:pPr>
        <w:jc w:val="both"/>
        <w:rPr>
          <w:rFonts w:ascii="Arial" w:hAnsi="Arial" w:cs="Arial"/>
        </w:rPr>
      </w:pPr>
    </w:p>
    <w:p w:rsidR="000C3644" w:rsidRPr="00AD1DE5" w:rsidRDefault="000C3644" w:rsidP="000C3644">
      <w:pPr>
        <w:spacing w:after="120"/>
        <w:jc w:val="both"/>
        <w:rPr>
          <w:rFonts w:ascii="Arial" w:hAnsi="Arial" w:cs="Arial"/>
          <w:color w:val="000000"/>
        </w:rPr>
      </w:pPr>
      <w:r w:rsidRPr="005E0D28">
        <w:rPr>
          <w:rFonts w:ascii="Arial" w:hAnsi="Arial" w:cs="Arial"/>
        </w:rPr>
        <w:t xml:space="preserve">Las multas serán cobradas mediante descuentos establecidos expresamente por la </w:t>
      </w:r>
      <w:r w:rsidRPr="005E0D28">
        <w:rPr>
          <w:rFonts w:ascii="Arial" w:hAnsi="Arial" w:cs="Arial"/>
          <w:b/>
        </w:rPr>
        <w:t>ENTIDAD</w:t>
      </w:r>
      <w:r w:rsidRPr="005E0D28">
        <w:rPr>
          <w:rFonts w:ascii="Arial" w:hAnsi="Arial" w:cs="Arial"/>
        </w:rPr>
        <w:t xml:space="preserve">, en base al informe específico y documentado que formulará el Fiscal del Servicio bajo su directa responsabilidad. </w:t>
      </w:r>
      <w:r w:rsidRPr="005E0D28">
        <w:rPr>
          <w:rFonts w:ascii="Arial" w:hAnsi="Arial" w:cs="Arial"/>
        </w:rPr>
        <w:lastRenderedPageBreak/>
        <w:t xml:space="preserve">Los descuentos se efectuarán de los pagos mensuales a ser realizados por la </w:t>
      </w:r>
      <w:r w:rsidRPr="005E0D28">
        <w:rPr>
          <w:rFonts w:ascii="Arial" w:hAnsi="Arial" w:cs="Arial"/>
          <w:b/>
        </w:rPr>
        <w:t>ENTIDAD</w:t>
      </w:r>
      <w:r w:rsidRPr="005E0D28">
        <w:rPr>
          <w:rFonts w:ascii="Arial" w:hAnsi="Arial" w:cs="Arial"/>
        </w:rPr>
        <w:t xml:space="preserve"> a favor del </w:t>
      </w:r>
      <w:r w:rsidRPr="005E0D28">
        <w:rPr>
          <w:rFonts w:ascii="Arial" w:hAnsi="Arial" w:cs="Arial"/>
          <w:b/>
        </w:rPr>
        <w:t>CONTRATISTA</w:t>
      </w:r>
      <w:r w:rsidRPr="005E0D28">
        <w:rPr>
          <w:rFonts w:ascii="Arial" w:hAnsi="Arial" w:cs="Arial"/>
        </w:rPr>
        <w:t xml:space="preserve">, sin perjuicio de que la </w:t>
      </w:r>
      <w:r w:rsidRPr="005E0D28">
        <w:rPr>
          <w:rFonts w:ascii="Arial" w:hAnsi="Arial" w:cs="Arial"/>
          <w:b/>
        </w:rPr>
        <w:t>ENTIDAD</w:t>
      </w:r>
      <w:r w:rsidRPr="005E0D28">
        <w:rPr>
          <w:rFonts w:ascii="Arial" w:hAnsi="Arial" w:cs="Arial"/>
        </w:rPr>
        <w:t xml:space="preserve"> gestione el resarcimiento de daños y perjuicios por medio de la acción coactiva fiscal por la naturaleza del Contrato, conforme lo establecido en la Ley Aplicable.</w:t>
      </w:r>
    </w:p>
    <w:p w:rsidR="000C3644" w:rsidRPr="00C5027A" w:rsidRDefault="000C3644" w:rsidP="000C3644">
      <w:pPr>
        <w:spacing w:before="120" w:after="120" w:line="195" w:lineRule="exact"/>
        <w:jc w:val="both"/>
        <w:rPr>
          <w:rFonts w:ascii="Arial" w:hAnsi="Arial" w:cs="Arial"/>
          <w:b/>
          <w:u w:val="single"/>
        </w:rPr>
      </w:pPr>
      <w:r>
        <w:rPr>
          <w:rFonts w:ascii="Arial" w:hAnsi="Arial" w:cs="Arial"/>
          <w:b/>
          <w:u w:val="single"/>
        </w:rPr>
        <w:t>CLÁUSULA DÉCIMA TERCERA</w:t>
      </w:r>
      <w:r w:rsidRPr="00C5027A">
        <w:rPr>
          <w:rFonts w:ascii="Arial" w:hAnsi="Arial" w:cs="Arial"/>
          <w:b/>
          <w:u w:val="single"/>
        </w:rPr>
        <w:t>.- (NOTIFICACIONES)</w:t>
      </w:r>
    </w:p>
    <w:p w:rsidR="000C3644" w:rsidRPr="00C5027A" w:rsidRDefault="000C3644" w:rsidP="000C3644">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0C3644" w:rsidRPr="00C5027A" w:rsidTr="00CC138B">
        <w:trPr>
          <w:trHeight w:val="237"/>
        </w:trPr>
        <w:tc>
          <w:tcPr>
            <w:tcW w:w="3827"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0C3644" w:rsidRPr="00C5027A" w:rsidTr="00CC138B">
        <w:trPr>
          <w:trHeight w:val="1198"/>
        </w:trPr>
        <w:tc>
          <w:tcPr>
            <w:tcW w:w="3827" w:type="dxa"/>
            <w:tcBorders>
              <w:top w:val="single" w:sz="4" w:space="0" w:color="auto"/>
              <w:left w:val="single" w:sz="4" w:space="0" w:color="auto"/>
              <w:bottom w:val="single" w:sz="4" w:space="0" w:color="auto"/>
              <w:right w:val="single" w:sz="4" w:space="0" w:color="auto"/>
            </w:tcBorders>
          </w:tcPr>
          <w:p w:rsidR="000C3644" w:rsidRDefault="000C3644" w:rsidP="00CC138B">
            <w:pPr>
              <w:widowControl w:val="0"/>
              <w:jc w:val="both"/>
              <w:rPr>
                <w:rFonts w:ascii="Arial" w:hAnsi="Arial" w:cs="Arial"/>
                <w:sz w:val="19"/>
                <w:szCs w:val="19"/>
              </w:rPr>
            </w:pPr>
            <w:r w:rsidRPr="0008369D">
              <w:rPr>
                <w:rFonts w:ascii="Arial" w:hAnsi="Arial" w:cs="Arial"/>
                <w:b/>
                <w:sz w:val="19"/>
                <w:szCs w:val="19"/>
              </w:rPr>
              <w:t xml:space="preserve">Domicilio: </w:t>
            </w:r>
          </w:p>
          <w:p w:rsidR="000C3644" w:rsidRPr="0008369D" w:rsidRDefault="000C3644" w:rsidP="00CC138B">
            <w:pPr>
              <w:widowControl w:val="0"/>
              <w:jc w:val="both"/>
              <w:rPr>
                <w:rFonts w:ascii="Arial" w:hAnsi="Arial" w:cs="Arial"/>
                <w:sz w:val="19"/>
                <w:szCs w:val="19"/>
              </w:rPr>
            </w:pPr>
            <w:r w:rsidRPr="0008369D">
              <w:rPr>
                <w:rFonts w:ascii="Arial" w:hAnsi="Arial" w:cs="Arial"/>
                <w:b/>
                <w:sz w:val="19"/>
                <w:szCs w:val="19"/>
              </w:rPr>
              <w:t xml:space="preserve">N° Telf.: </w:t>
            </w:r>
          </w:p>
          <w:p w:rsidR="000C3644" w:rsidRPr="003729B9" w:rsidRDefault="000C3644" w:rsidP="00CC138B">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0C3644" w:rsidRDefault="000C3644" w:rsidP="00CC138B">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C3644" w:rsidRDefault="000C3644" w:rsidP="00CC138B">
            <w:pPr>
              <w:widowControl w:val="0"/>
              <w:ind w:left="180" w:hanging="180"/>
              <w:rPr>
                <w:rFonts w:ascii="Arial" w:hAnsi="Arial" w:cs="Arial"/>
                <w:sz w:val="19"/>
                <w:szCs w:val="19"/>
              </w:rPr>
            </w:pPr>
          </w:p>
          <w:p w:rsidR="000C3644" w:rsidRDefault="000C3644" w:rsidP="00CC138B">
            <w:pPr>
              <w:widowControl w:val="0"/>
              <w:jc w:val="both"/>
              <w:rPr>
                <w:rFonts w:ascii="Arial" w:hAnsi="Arial" w:cs="Arial"/>
                <w:sz w:val="19"/>
                <w:szCs w:val="19"/>
              </w:rPr>
            </w:pPr>
          </w:p>
          <w:p w:rsidR="000C3644" w:rsidRPr="0008369D" w:rsidRDefault="000C3644" w:rsidP="00CC138B">
            <w:pPr>
              <w:widowControl w:val="0"/>
              <w:jc w:val="both"/>
              <w:rPr>
                <w:rFonts w:ascii="Arial" w:hAnsi="Arial" w:cs="Arial"/>
                <w:sz w:val="19"/>
                <w:szCs w:val="19"/>
              </w:rPr>
            </w:pPr>
            <w:r>
              <w:rPr>
                <w:rFonts w:ascii="Arial" w:hAnsi="Arial" w:cs="Arial"/>
                <w:sz w:val="19"/>
                <w:szCs w:val="19"/>
              </w:rPr>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45"/>
              <w:jc w:val="both"/>
              <w:rPr>
                <w:rFonts w:ascii="Arial" w:hAnsi="Arial" w:cs="Arial"/>
                <w:sz w:val="19"/>
                <w:szCs w:val="19"/>
                <w:lang w:val="es-ES_tradnl"/>
              </w:rPr>
            </w:pPr>
            <w:r w:rsidRPr="0008369D">
              <w:rPr>
                <w:rFonts w:ascii="Arial" w:hAnsi="Arial" w:cs="Arial"/>
                <w:b/>
                <w:sz w:val="19"/>
                <w:szCs w:val="19"/>
              </w:rPr>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0C3644" w:rsidRDefault="000C3644" w:rsidP="00CC138B">
            <w:pPr>
              <w:widowControl w:val="0"/>
              <w:ind w:left="-45"/>
              <w:jc w:val="both"/>
              <w:rPr>
                <w:rFonts w:ascii="Arial" w:hAnsi="Arial" w:cs="Arial"/>
                <w:sz w:val="19"/>
                <w:szCs w:val="19"/>
              </w:rPr>
            </w:pPr>
            <w:r w:rsidRPr="0008369D">
              <w:rPr>
                <w:rFonts w:ascii="Arial" w:hAnsi="Arial" w:cs="Arial"/>
                <w:b/>
                <w:sz w:val="19"/>
                <w:szCs w:val="19"/>
              </w:rPr>
              <w:t xml:space="preserve">N° Telf.: </w:t>
            </w:r>
          </w:p>
          <w:p w:rsidR="000C3644" w:rsidRPr="0008369D" w:rsidRDefault="000C3644" w:rsidP="00CC138B">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0C3644" w:rsidRPr="009B62B0" w:rsidRDefault="000C3644" w:rsidP="00CC138B">
            <w:pPr>
              <w:widowControl w:val="0"/>
              <w:ind w:left="-45"/>
              <w:rPr>
                <w:rFonts w:ascii="Arial" w:hAnsi="Arial" w:cs="Arial"/>
                <w:sz w:val="19"/>
                <w:szCs w:val="19"/>
              </w:rPr>
            </w:pPr>
            <w:r w:rsidRPr="0008369D">
              <w:rPr>
                <w:rFonts w:ascii="Arial" w:hAnsi="Arial" w:cs="Arial"/>
                <w:b/>
                <w:sz w:val="19"/>
                <w:szCs w:val="19"/>
              </w:rPr>
              <w:t xml:space="preserve">E-mail: </w:t>
            </w:r>
          </w:p>
          <w:p w:rsidR="000C3644" w:rsidRPr="0008369D" w:rsidRDefault="000C3644" w:rsidP="00CC138B">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C3644" w:rsidRDefault="000C3644" w:rsidP="00CC138B">
            <w:pPr>
              <w:widowControl w:val="0"/>
              <w:ind w:left="-45"/>
              <w:jc w:val="both"/>
              <w:rPr>
                <w:rFonts w:ascii="Arial" w:hAnsi="Arial" w:cs="Arial"/>
                <w:sz w:val="19"/>
                <w:szCs w:val="19"/>
              </w:rPr>
            </w:pPr>
          </w:p>
          <w:p w:rsidR="000C3644" w:rsidRPr="0008369D" w:rsidRDefault="000C3644" w:rsidP="00CC138B">
            <w:pPr>
              <w:widowControl w:val="0"/>
              <w:ind w:left="-45"/>
              <w:jc w:val="both"/>
              <w:rPr>
                <w:rFonts w:ascii="Arial" w:hAnsi="Arial" w:cs="Arial"/>
                <w:sz w:val="19"/>
                <w:szCs w:val="19"/>
              </w:rPr>
            </w:pPr>
            <w:r>
              <w:rPr>
                <w:rFonts w:ascii="Arial" w:hAnsi="Arial" w:cs="Arial"/>
                <w:sz w:val="19"/>
                <w:szCs w:val="19"/>
              </w:rPr>
              <w:t>___________</w:t>
            </w:r>
            <w:r w:rsidRPr="0008369D">
              <w:rPr>
                <w:rFonts w:ascii="Arial" w:hAnsi="Arial" w:cs="Arial"/>
                <w:sz w:val="19"/>
                <w:szCs w:val="19"/>
              </w:rPr>
              <w:t xml:space="preserve"> – Bolivia</w:t>
            </w:r>
          </w:p>
        </w:tc>
      </w:tr>
    </w:tbl>
    <w:p w:rsidR="000C3644" w:rsidRPr="00C5027A" w:rsidRDefault="000C3644" w:rsidP="000C3644">
      <w:pPr>
        <w:widowControl w:val="0"/>
        <w:tabs>
          <w:tab w:val="num" w:pos="567"/>
        </w:tabs>
        <w:jc w:val="both"/>
        <w:rPr>
          <w:rFonts w:ascii="Arial" w:hAnsi="Arial" w:cs="Arial"/>
          <w:b/>
        </w:rPr>
      </w:pPr>
    </w:p>
    <w:p w:rsidR="000C3644" w:rsidRPr="00C5027A" w:rsidRDefault="000C3644" w:rsidP="000C3644">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0C3644" w:rsidRPr="00C5027A" w:rsidRDefault="000C3644" w:rsidP="000C3644">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0C3644" w:rsidRPr="00C5027A" w:rsidRDefault="000C3644" w:rsidP="000C3644">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0C3644" w:rsidRPr="009B62B0" w:rsidRDefault="000C3644" w:rsidP="000C3644">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0C3644" w:rsidRPr="00C5027A" w:rsidRDefault="000C3644" w:rsidP="000C3644">
      <w:pPr>
        <w:spacing w:after="120"/>
        <w:jc w:val="both"/>
        <w:rPr>
          <w:rFonts w:ascii="Arial" w:hAnsi="Arial" w:cs="Arial"/>
          <w:b/>
          <w:u w:val="single"/>
        </w:rPr>
      </w:pPr>
      <w:r>
        <w:rPr>
          <w:rFonts w:ascii="Arial" w:hAnsi="Arial" w:cs="Arial"/>
          <w:b/>
          <w:u w:val="single"/>
        </w:rPr>
        <w:t>CLÁUSULA DÉCIMA CUARTA</w:t>
      </w:r>
      <w:r w:rsidRPr="00C5027A">
        <w:rPr>
          <w:rFonts w:ascii="Arial" w:hAnsi="Arial" w:cs="Arial"/>
          <w:b/>
          <w:u w:val="single"/>
        </w:rPr>
        <w:t>.- (RESPONSABILIDAD Y OBLIGACIONES DEL CONTRATISTA)</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0C3644" w:rsidRPr="00C5027A" w:rsidRDefault="000C3644" w:rsidP="000C3644">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lastRenderedPageBreak/>
        <w:t>Asumir responsabilidad p</w:t>
      </w:r>
      <w:r w:rsidRPr="00C5027A">
        <w:rPr>
          <w:rFonts w:ascii="Arial" w:hAnsi="Arial" w:cs="Arial"/>
        </w:rPr>
        <w:t>or los efectos resultantes de la inobservancia y/o infracción de las obligaciones del Contrato, leyes, reglamentos y/o cualquier disposición legal.</w:t>
      </w:r>
    </w:p>
    <w:p w:rsidR="000C3644" w:rsidRPr="00C5027A" w:rsidRDefault="000C3644" w:rsidP="009B3D4E">
      <w:pPr>
        <w:numPr>
          <w:ilvl w:val="0"/>
          <w:numId w:val="35"/>
        </w:numPr>
        <w:tabs>
          <w:tab w:val="num" w:pos="1134"/>
        </w:tabs>
        <w:spacing w:after="120"/>
        <w:ind w:left="1134" w:hanging="425"/>
        <w:jc w:val="both"/>
        <w:rPr>
          <w:rFonts w:ascii="Arial" w:hAnsi="Arial" w:cs="Arial"/>
        </w:rPr>
      </w:pPr>
      <w:r>
        <w:rPr>
          <w:rFonts w:ascii="Arial" w:hAnsi="Arial" w:cs="Arial"/>
        </w:rPr>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0C3644" w:rsidRPr="00C5027A" w:rsidRDefault="000C3644" w:rsidP="009B3D4E">
      <w:pPr>
        <w:numPr>
          <w:ilvl w:val="0"/>
          <w:numId w:val="29"/>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0C3644" w:rsidRPr="00C5027A" w:rsidRDefault="000C3644" w:rsidP="009B3D4E">
      <w:pPr>
        <w:numPr>
          <w:ilvl w:val="0"/>
          <w:numId w:val="29"/>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0C3644" w:rsidRPr="00C5027A" w:rsidRDefault="000C3644" w:rsidP="009B3D4E">
      <w:pPr>
        <w:pStyle w:val="Prrafodelista"/>
        <w:numPr>
          <w:ilvl w:val="0"/>
          <w:numId w:val="35"/>
        </w:numPr>
        <w:spacing w:after="120"/>
        <w:ind w:left="1134" w:hanging="425"/>
        <w:jc w:val="both"/>
        <w:rPr>
          <w:rFonts w:ascii="Arial" w:hAnsi="Arial" w:cs="Arial"/>
        </w:rPr>
      </w:pPr>
      <w:r w:rsidRPr="00C5027A">
        <w:rPr>
          <w:rFonts w:ascii="Arial" w:hAnsi="Arial" w:cs="Arial"/>
        </w:rPr>
        <w:t>Planear, programar, dirigir y ejecutar los Servicios con calidad y seguridad, a fin de garantizar el pleno cumplimiento del Contrato.</w:t>
      </w:r>
    </w:p>
    <w:p w:rsidR="000C3644" w:rsidRDefault="000C3644" w:rsidP="009B3D4E">
      <w:pPr>
        <w:numPr>
          <w:ilvl w:val="0"/>
          <w:numId w:val="35"/>
        </w:numPr>
        <w:spacing w:after="120"/>
        <w:ind w:left="1134" w:hanging="425"/>
        <w:jc w:val="both"/>
        <w:rPr>
          <w:rFonts w:ascii="Arial" w:hAnsi="Arial" w:cs="Arial"/>
        </w:rPr>
      </w:pPr>
      <w:r w:rsidRPr="00C5027A">
        <w:rPr>
          <w:rFonts w:ascii="Arial" w:hAnsi="Arial" w:cs="Arial"/>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0C3644" w:rsidRPr="00063CAF" w:rsidRDefault="000C3644" w:rsidP="009B3D4E">
      <w:pPr>
        <w:numPr>
          <w:ilvl w:val="0"/>
          <w:numId w:val="35"/>
        </w:numPr>
        <w:spacing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0C3644" w:rsidRDefault="000C3644" w:rsidP="009B3D4E">
      <w:pPr>
        <w:numPr>
          <w:ilvl w:val="0"/>
          <w:numId w:val="35"/>
        </w:numPr>
        <w:spacing w:after="120"/>
        <w:ind w:left="1134" w:hanging="425"/>
        <w:jc w:val="both"/>
        <w:rPr>
          <w:rFonts w:ascii="Arial" w:hAnsi="Arial" w:cs="Arial"/>
        </w:rPr>
      </w:pPr>
      <w:r w:rsidRPr="00063CAF">
        <w:rPr>
          <w:rFonts w:ascii="Arial" w:hAnsi="Arial" w:cs="Arial"/>
        </w:rPr>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Cumplir la legislación laboral y social vigente en el Estado Plurinacional de Bolivia y será también responsable de dicho cumplimiento por parte de sus subcontratistas.</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lastRenderedPageBreak/>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0C3644" w:rsidRPr="00741A14" w:rsidRDefault="000C3644" w:rsidP="009B3D4E">
      <w:pPr>
        <w:numPr>
          <w:ilvl w:val="0"/>
          <w:numId w:val="35"/>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0C3644" w:rsidRPr="001D6E5A" w:rsidRDefault="000C3644" w:rsidP="009B3D4E">
      <w:pPr>
        <w:numPr>
          <w:ilvl w:val="0"/>
          <w:numId w:val="35"/>
        </w:numPr>
        <w:spacing w:after="120"/>
        <w:ind w:left="1134" w:hanging="425"/>
        <w:jc w:val="both"/>
        <w:rPr>
          <w:rFonts w:ascii="Arial" w:hAnsi="Arial" w:cs="Arial"/>
        </w:rPr>
      </w:pPr>
      <w:r>
        <w:rPr>
          <w:rFonts w:ascii="Arial" w:hAnsi="Arial" w:cs="Arial"/>
        </w:rPr>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0C3644" w:rsidRPr="00C5027A" w:rsidRDefault="000C3644" w:rsidP="000C3644">
      <w:pPr>
        <w:spacing w:after="120"/>
        <w:jc w:val="both"/>
        <w:rPr>
          <w:rFonts w:ascii="Arial" w:hAnsi="Arial" w:cs="Arial"/>
        </w:rPr>
      </w:pPr>
      <w:r>
        <w:rPr>
          <w:rFonts w:ascii="Arial" w:hAnsi="Arial" w:cs="Arial"/>
          <w:b/>
          <w:u w:val="single"/>
        </w:rPr>
        <w:t>CLÁUSULA DÉCIMA QUINTA</w:t>
      </w:r>
      <w:r w:rsidRPr="00C5027A">
        <w:rPr>
          <w:rFonts w:ascii="Arial" w:hAnsi="Arial" w:cs="Arial"/>
          <w:b/>
          <w:u w:val="single"/>
        </w:rPr>
        <w:t>.- (OBLIGACIONES DE LA ENTIDAD)</w:t>
      </w:r>
    </w:p>
    <w:p w:rsidR="000C3644" w:rsidRPr="00C5027A" w:rsidRDefault="000C3644" w:rsidP="000C3644">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0C3644" w:rsidRPr="00C5027A" w:rsidRDefault="000C3644" w:rsidP="009B3D4E">
      <w:pPr>
        <w:pStyle w:val="Prrafodelista"/>
        <w:numPr>
          <w:ilvl w:val="0"/>
          <w:numId w:val="33"/>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0C3644" w:rsidRPr="00C5027A" w:rsidRDefault="000C3644" w:rsidP="009B3D4E">
      <w:pPr>
        <w:pStyle w:val="Prrafodelista"/>
        <w:numPr>
          <w:ilvl w:val="0"/>
          <w:numId w:val="33"/>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0C3644" w:rsidRPr="00C5027A" w:rsidRDefault="000C3644" w:rsidP="000C3644">
      <w:pPr>
        <w:spacing w:after="120"/>
        <w:jc w:val="both"/>
        <w:rPr>
          <w:rFonts w:ascii="Arial" w:hAnsi="Arial" w:cs="Arial"/>
          <w:u w:val="single"/>
        </w:rPr>
      </w:pPr>
      <w:r>
        <w:rPr>
          <w:rFonts w:ascii="Arial" w:hAnsi="Arial" w:cs="Arial"/>
          <w:b/>
          <w:u w:val="single"/>
        </w:rPr>
        <w:t>CLÁUSULA DÉCIMA SEXTA</w:t>
      </w:r>
      <w:r w:rsidRPr="00C5027A">
        <w:rPr>
          <w:rFonts w:ascii="Arial" w:hAnsi="Arial" w:cs="Arial"/>
          <w:b/>
          <w:u w:val="single"/>
        </w:rPr>
        <w:t>.- (FISCALIZACIÓN DEL SERVICIO)</w:t>
      </w:r>
    </w:p>
    <w:p w:rsidR="000C3644" w:rsidRPr="00C5027A" w:rsidRDefault="000C3644" w:rsidP="000C3644">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0C3644" w:rsidRPr="00C5027A" w:rsidRDefault="000C3644" w:rsidP="000C3644">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0C3644" w:rsidRPr="00C5027A" w:rsidRDefault="000C3644" w:rsidP="000C3644">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0C3644" w:rsidRPr="00C5027A" w:rsidRDefault="000C3644" w:rsidP="009B3D4E">
      <w:pPr>
        <w:widowControl w:val="0"/>
        <w:numPr>
          <w:ilvl w:val="0"/>
          <w:numId w:val="32"/>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0C3644" w:rsidRPr="00C5027A" w:rsidRDefault="000C3644" w:rsidP="009B3D4E">
      <w:pPr>
        <w:widowControl w:val="0"/>
        <w:numPr>
          <w:ilvl w:val="0"/>
          <w:numId w:val="32"/>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0C3644" w:rsidRPr="00C5027A" w:rsidRDefault="000C3644" w:rsidP="009B3D4E">
      <w:pPr>
        <w:widowControl w:val="0"/>
        <w:numPr>
          <w:ilvl w:val="0"/>
          <w:numId w:val="32"/>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0C3644" w:rsidRPr="00C5027A" w:rsidRDefault="000C3644" w:rsidP="000C3644">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0C3644" w:rsidRPr="00C5027A" w:rsidRDefault="000C3644" w:rsidP="000C3644">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0C3644" w:rsidRPr="00C5027A" w:rsidRDefault="000C3644" w:rsidP="000C3644">
      <w:pPr>
        <w:spacing w:after="120"/>
        <w:jc w:val="both"/>
        <w:rPr>
          <w:rFonts w:ascii="Arial" w:hAnsi="Arial" w:cs="Arial"/>
        </w:rPr>
      </w:pPr>
      <w:r>
        <w:rPr>
          <w:rFonts w:ascii="Arial" w:hAnsi="Arial" w:cs="Arial"/>
          <w:b/>
          <w:u w:val="single"/>
        </w:rPr>
        <w:t>CLÁUSULA DÉCIMA SÉPTIMA</w:t>
      </w:r>
      <w:r w:rsidRPr="00C5027A">
        <w:rPr>
          <w:rFonts w:ascii="Arial" w:hAnsi="Arial" w:cs="Arial"/>
          <w:b/>
          <w:u w:val="single"/>
        </w:rPr>
        <w:t>.- (REPRESENTANTE DEL CONTRATISTA)</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0C3644" w:rsidRPr="00C5027A" w:rsidRDefault="000C3644" w:rsidP="000C3644">
      <w:pPr>
        <w:spacing w:after="120"/>
        <w:jc w:val="both"/>
        <w:rPr>
          <w:rFonts w:ascii="Arial" w:hAnsi="Arial" w:cs="Arial"/>
        </w:rPr>
      </w:pPr>
      <w:r>
        <w:rPr>
          <w:rFonts w:ascii="Arial" w:hAnsi="Arial" w:cs="Arial"/>
        </w:rPr>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0C3644" w:rsidRPr="00C5027A" w:rsidRDefault="000C3644" w:rsidP="000C3644">
      <w:pPr>
        <w:spacing w:after="120"/>
        <w:jc w:val="both"/>
        <w:rPr>
          <w:rFonts w:ascii="Arial" w:hAnsi="Arial" w:cs="Arial"/>
          <w:b/>
          <w:u w:val="single"/>
        </w:rPr>
      </w:pPr>
      <w:r>
        <w:rPr>
          <w:rFonts w:ascii="Arial" w:hAnsi="Arial" w:cs="Arial"/>
          <w:b/>
          <w:u w:val="single"/>
        </w:rPr>
        <w:lastRenderedPageBreak/>
        <w:t>CLÁUSULA DÉCIMA OCTAVA</w:t>
      </w:r>
      <w:r w:rsidRPr="00C5027A">
        <w:rPr>
          <w:rFonts w:ascii="Arial" w:hAnsi="Arial" w:cs="Arial"/>
          <w:b/>
          <w:u w:val="single"/>
        </w:rPr>
        <w:t>.- (INTRANSFERIBILIDAD DEL CONTRATO)</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0C3644" w:rsidRPr="00C5027A" w:rsidRDefault="000C3644" w:rsidP="000C3644">
      <w:pPr>
        <w:spacing w:after="120"/>
        <w:jc w:val="both"/>
        <w:rPr>
          <w:rFonts w:ascii="Arial" w:hAnsi="Arial" w:cs="Arial"/>
        </w:rPr>
      </w:pPr>
      <w:r w:rsidRPr="00C5027A">
        <w:rPr>
          <w:rFonts w:ascii="Arial" w:hAnsi="Arial" w:cs="Arial"/>
        </w:rPr>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0C3644" w:rsidRPr="00C5027A" w:rsidRDefault="000C3644" w:rsidP="000C3644">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0C3644" w:rsidRPr="00C5027A" w:rsidRDefault="000C3644" w:rsidP="000C3644">
      <w:pPr>
        <w:spacing w:after="120"/>
        <w:jc w:val="both"/>
        <w:rPr>
          <w:rFonts w:ascii="Arial" w:hAnsi="Arial" w:cs="Arial"/>
        </w:rPr>
      </w:pPr>
      <w:r w:rsidRPr="00C5027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C3644" w:rsidRPr="00C5027A" w:rsidRDefault="000C3644" w:rsidP="000C3644">
      <w:pPr>
        <w:spacing w:after="120"/>
        <w:jc w:val="both"/>
        <w:rPr>
          <w:rFonts w:ascii="Arial" w:hAnsi="Arial" w:cs="Arial"/>
          <w:u w:val="single"/>
        </w:rPr>
      </w:pPr>
      <w:r>
        <w:rPr>
          <w:rFonts w:ascii="Arial" w:hAnsi="Arial" w:cs="Arial"/>
          <w:b/>
          <w:u w:val="single"/>
        </w:rPr>
        <w:t>CLÁUSULA DÉCIMA NOVENA</w:t>
      </w:r>
      <w:r w:rsidRPr="00C5027A">
        <w:rPr>
          <w:rFonts w:ascii="Arial" w:hAnsi="Arial" w:cs="Arial"/>
          <w:b/>
          <w:u w:val="single"/>
        </w:rPr>
        <w:t>.- (IMPUESTOS Y TRIBUTOS)</w:t>
      </w:r>
    </w:p>
    <w:p w:rsidR="000C3644" w:rsidRPr="00C5027A" w:rsidRDefault="000C3644" w:rsidP="000C3644">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C3644" w:rsidRDefault="000C3644" w:rsidP="000C3644">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C3644" w:rsidRPr="00C5027A" w:rsidRDefault="000C3644" w:rsidP="000C3644">
      <w:pPr>
        <w:widowControl w:val="0"/>
        <w:spacing w:after="120"/>
        <w:ind w:left="567" w:hanging="567"/>
        <w:jc w:val="both"/>
        <w:rPr>
          <w:rFonts w:ascii="Arial" w:hAnsi="Arial" w:cs="Arial"/>
        </w:rPr>
      </w:pPr>
    </w:p>
    <w:p w:rsidR="000C3644" w:rsidRPr="00C5027A" w:rsidRDefault="000C3644" w:rsidP="000C3644">
      <w:pPr>
        <w:spacing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VIG</w:t>
      </w:r>
      <w:r>
        <w:rPr>
          <w:rFonts w:ascii="Arial" w:hAnsi="Arial" w:cs="Arial"/>
          <w:b/>
          <w:u w:val="single"/>
        </w:rPr>
        <w:t>ÉSIMA</w:t>
      </w:r>
      <w:r w:rsidRPr="00C5027A">
        <w:rPr>
          <w:rFonts w:ascii="Arial" w:hAnsi="Arial" w:cs="Arial"/>
          <w:b/>
          <w:u w:val="single"/>
        </w:rPr>
        <w:t>.- (CONFIDENCIALIDAD)</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0C3644" w:rsidRPr="00C5027A" w:rsidRDefault="000C3644" w:rsidP="009B3D4E">
      <w:pPr>
        <w:pStyle w:val="Prrafodelista"/>
        <w:numPr>
          <w:ilvl w:val="0"/>
          <w:numId w:val="34"/>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0C3644" w:rsidRPr="00C5027A" w:rsidRDefault="000C3644" w:rsidP="009B3D4E">
      <w:pPr>
        <w:pStyle w:val="Prrafodelista"/>
        <w:numPr>
          <w:ilvl w:val="0"/>
          <w:numId w:val="34"/>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PRIMERA</w:t>
      </w:r>
      <w:r w:rsidRPr="00C5027A">
        <w:rPr>
          <w:rFonts w:ascii="Arial" w:hAnsi="Arial" w:cs="Arial"/>
          <w:b/>
          <w:u w:val="single"/>
        </w:rPr>
        <w:t>.- (CAUSAS DE FUERZA MAYOR Y/O CASO FORTUITO)</w:t>
      </w:r>
    </w:p>
    <w:p w:rsidR="000C3644" w:rsidRPr="00C5027A" w:rsidRDefault="000C3644" w:rsidP="000C3644">
      <w:pPr>
        <w:spacing w:after="120"/>
        <w:jc w:val="both"/>
        <w:rPr>
          <w:rFonts w:ascii="Arial" w:hAnsi="Arial" w:cs="Arial"/>
        </w:rPr>
      </w:pPr>
      <w:r w:rsidRPr="00C5027A">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w:t>
      </w:r>
      <w:r w:rsidRPr="00C5027A">
        <w:rPr>
          <w:rFonts w:ascii="Arial" w:hAnsi="Arial" w:cs="Arial"/>
        </w:rPr>
        <w:lastRenderedPageBreak/>
        <w:t xml:space="preserve">adopción de todas las precauciones razonables por la Parte que alegue fuerza mayor o caso fortuito para eximirse de la responsabilidad. </w:t>
      </w:r>
    </w:p>
    <w:p w:rsidR="000C3644" w:rsidRPr="00C5027A" w:rsidRDefault="000C3644" w:rsidP="000C3644">
      <w:pPr>
        <w:spacing w:after="120"/>
        <w:jc w:val="both"/>
        <w:rPr>
          <w:rFonts w:ascii="Arial" w:hAnsi="Arial" w:cs="Arial"/>
        </w:rPr>
      </w:pPr>
      <w:r w:rsidRPr="00C5027A">
        <w:rPr>
          <w:rFonts w:ascii="Arial" w:hAnsi="Arial" w:cs="Arial"/>
        </w:rPr>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C3644" w:rsidRPr="00C5027A" w:rsidRDefault="000C3644" w:rsidP="000C3644">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C3644" w:rsidRDefault="000C3644" w:rsidP="000C3644">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.1   Condiciones de validez:</w:t>
      </w:r>
    </w:p>
    <w:p w:rsidR="000C3644" w:rsidRPr="00C5027A" w:rsidRDefault="000C3644" w:rsidP="000C3644">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C3644" w:rsidRPr="00C5027A" w:rsidRDefault="000C3644" w:rsidP="009B3D4E">
      <w:pPr>
        <w:numPr>
          <w:ilvl w:val="0"/>
          <w:numId w:val="28"/>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invocante, o en el caso del </w:t>
      </w:r>
      <w:r w:rsidRPr="00C5027A">
        <w:rPr>
          <w:rFonts w:ascii="Arial" w:hAnsi="Arial" w:cs="Arial"/>
          <w:b/>
        </w:rPr>
        <w:t>CONTRATISTA</w:t>
      </w:r>
      <w:r w:rsidRPr="00C5027A">
        <w:rPr>
          <w:rFonts w:ascii="Arial" w:hAnsi="Arial" w:cs="Arial"/>
        </w:rPr>
        <w:t>, será aplicable también a cualquier subcontratista.</w:t>
      </w:r>
    </w:p>
    <w:p w:rsidR="000C3644" w:rsidRPr="00C5027A" w:rsidRDefault="000C3644" w:rsidP="009B3D4E">
      <w:pPr>
        <w:numPr>
          <w:ilvl w:val="0"/>
          <w:numId w:val="28"/>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0C3644" w:rsidRPr="00C5027A" w:rsidRDefault="000C3644" w:rsidP="009B3D4E">
      <w:pPr>
        <w:numPr>
          <w:ilvl w:val="0"/>
          <w:numId w:val="28"/>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0C3644" w:rsidRPr="00C5027A" w:rsidRDefault="000C3644" w:rsidP="000C3644">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0C3644" w:rsidRPr="00C5027A" w:rsidRDefault="000C3644" w:rsidP="000C3644">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0C3644" w:rsidRPr="00C5027A" w:rsidRDefault="000C3644" w:rsidP="000C3644">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0C3644" w:rsidRPr="00C5027A" w:rsidRDefault="000C3644" w:rsidP="000C3644">
      <w:pPr>
        <w:autoSpaceDE w:val="0"/>
        <w:autoSpaceDN w:val="0"/>
        <w:spacing w:after="120"/>
        <w:ind w:left="567"/>
        <w:jc w:val="both"/>
        <w:rPr>
          <w:rFonts w:ascii="Arial" w:hAnsi="Arial" w:cs="Arial"/>
        </w:rPr>
      </w:pPr>
      <w:r w:rsidRPr="00C5027A">
        <w:rPr>
          <w:rFonts w:ascii="Arial" w:hAnsi="Arial" w:cs="Arial"/>
        </w:rPr>
        <w:t>Durante este periodo las Partes soportarán independientemente sus respectivas perdidas por lo cual no podrán oponerse este argumento a reclamo por pagos debidos bajo el presente Contrato.</w:t>
      </w:r>
    </w:p>
    <w:p w:rsidR="000C3644" w:rsidRPr="00C5027A" w:rsidRDefault="000C3644" w:rsidP="000C3644">
      <w:pPr>
        <w:spacing w:after="120"/>
        <w:ind w:left="567"/>
        <w:jc w:val="both"/>
        <w:rPr>
          <w:rFonts w:ascii="Arial" w:hAnsi="Arial" w:cs="Arial"/>
        </w:rPr>
      </w:pPr>
      <w:r w:rsidRPr="00C5027A">
        <w:rPr>
          <w:rFonts w:ascii="Arial" w:hAnsi="Arial" w:cs="Arial"/>
        </w:rPr>
        <w:lastRenderedPageBreak/>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SEGUNDA</w:t>
      </w:r>
      <w:r w:rsidRPr="00C5027A">
        <w:rPr>
          <w:rFonts w:ascii="Arial" w:hAnsi="Arial" w:cs="Arial"/>
          <w:b/>
          <w:u w:val="single"/>
        </w:rPr>
        <w:t>.- (TERMINACIÓN DEL CONTRATO)</w:t>
      </w:r>
    </w:p>
    <w:p w:rsidR="000C3644" w:rsidRPr="00C5027A" w:rsidRDefault="000C3644" w:rsidP="000C3644">
      <w:pPr>
        <w:spacing w:after="120"/>
        <w:jc w:val="both"/>
        <w:rPr>
          <w:rFonts w:ascii="Arial" w:hAnsi="Arial" w:cs="Arial"/>
        </w:rPr>
      </w:pPr>
      <w:r w:rsidRPr="00C5027A">
        <w:rPr>
          <w:rFonts w:ascii="Arial" w:hAnsi="Arial" w:cs="Arial"/>
        </w:rPr>
        <w:t>El presente Contrato concluirá por una de las siguientes causas:</w:t>
      </w:r>
    </w:p>
    <w:p w:rsidR="000C3644" w:rsidRPr="00C5027A" w:rsidRDefault="000C3644" w:rsidP="000C3644">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0C3644" w:rsidRPr="00C5027A" w:rsidRDefault="000C3644" w:rsidP="000C3644">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0C3644" w:rsidRPr="00C5027A" w:rsidRDefault="000C3644" w:rsidP="000C3644">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0C3644" w:rsidRPr="00C5027A" w:rsidRDefault="000C3644" w:rsidP="000C3644">
      <w:pPr>
        <w:spacing w:after="120"/>
        <w:ind w:left="705"/>
        <w:jc w:val="both"/>
        <w:rPr>
          <w:rFonts w:ascii="Arial" w:hAnsi="Arial" w:cs="Arial"/>
        </w:rPr>
      </w:pPr>
      <w:r w:rsidRPr="00C5027A">
        <w:rPr>
          <w:rFonts w:ascii="Arial" w:hAnsi="Arial" w:cs="Arial"/>
        </w:rPr>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0C3644" w:rsidRPr="00C5027A" w:rsidRDefault="000C3644" w:rsidP="000C3644">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0C3644" w:rsidRPr="00C5027A" w:rsidRDefault="000C3644" w:rsidP="000C3644">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0C3644" w:rsidRPr="00C5027A" w:rsidRDefault="000C3644" w:rsidP="009B3D4E">
      <w:pPr>
        <w:pStyle w:val="Prrafodelista"/>
        <w:numPr>
          <w:ilvl w:val="0"/>
          <w:numId w:val="30"/>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Por paralización del Servicio sin justificación, por el lapso de quince (15) días calendario continuos.</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0C3644" w:rsidRPr="00C5027A" w:rsidRDefault="000C3644" w:rsidP="009B3D4E">
      <w:pPr>
        <w:pStyle w:val="Prrafodelista"/>
        <w:numPr>
          <w:ilvl w:val="0"/>
          <w:numId w:val="30"/>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Por fuerza mayor o caso fortuito.</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0C3644" w:rsidRDefault="000C3644" w:rsidP="009B3D4E">
      <w:pPr>
        <w:pStyle w:val="Prrafodelista"/>
        <w:numPr>
          <w:ilvl w:val="0"/>
          <w:numId w:val="30"/>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0C3644" w:rsidRPr="00270B2D" w:rsidRDefault="000C3644" w:rsidP="000C3644">
      <w:pPr>
        <w:pStyle w:val="Prrafodelista"/>
        <w:ind w:left="1770"/>
        <w:jc w:val="both"/>
        <w:rPr>
          <w:rFonts w:ascii="Arial" w:hAnsi="Arial" w:cs="Arial"/>
          <w:sz w:val="14"/>
          <w:szCs w:val="14"/>
        </w:rPr>
      </w:pPr>
    </w:p>
    <w:p w:rsidR="000C3644" w:rsidRPr="00C5027A" w:rsidRDefault="000C3644" w:rsidP="000C3644">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0C3644" w:rsidRPr="00C5027A" w:rsidRDefault="000C3644" w:rsidP="000C3644">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0C3644" w:rsidRPr="00C5027A" w:rsidRDefault="000C3644" w:rsidP="009B3D4E">
      <w:pPr>
        <w:pStyle w:val="Prrafodelista"/>
        <w:numPr>
          <w:ilvl w:val="0"/>
          <w:numId w:val="31"/>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0C3644" w:rsidRPr="00C5027A" w:rsidRDefault="000C3644" w:rsidP="009B3D4E">
      <w:pPr>
        <w:pStyle w:val="Prrafodelista"/>
        <w:numPr>
          <w:ilvl w:val="0"/>
          <w:numId w:val="31"/>
        </w:numPr>
        <w:jc w:val="both"/>
        <w:rPr>
          <w:rFonts w:ascii="Arial" w:hAnsi="Arial" w:cs="Arial"/>
        </w:rPr>
      </w:pPr>
      <w:r w:rsidRPr="00C5027A">
        <w:rPr>
          <w:rFonts w:ascii="Arial" w:hAnsi="Arial" w:cs="Arial"/>
        </w:rPr>
        <w:t>Por utilizar o requerir aquellos Servicios que son objeto del presente Contrato, en beneficio de terceras personas.</w:t>
      </w:r>
    </w:p>
    <w:p w:rsidR="000C3644" w:rsidRDefault="000C3644" w:rsidP="009B3D4E">
      <w:pPr>
        <w:pStyle w:val="Prrafodelista"/>
        <w:numPr>
          <w:ilvl w:val="0"/>
          <w:numId w:val="31"/>
        </w:numPr>
        <w:jc w:val="both"/>
        <w:rPr>
          <w:rFonts w:ascii="Arial" w:hAnsi="Arial" w:cs="Arial"/>
        </w:rPr>
      </w:pPr>
      <w:r w:rsidRPr="00C5027A">
        <w:rPr>
          <w:rFonts w:ascii="Arial" w:hAnsi="Arial" w:cs="Arial"/>
        </w:rPr>
        <w:lastRenderedPageBreak/>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0C3644" w:rsidRPr="00270B2D" w:rsidRDefault="000C3644" w:rsidP="000C3644">
      <w:pPr>
        <w:pStyle w:val="Prrafodelista"/>
        <w:ind w:left="1416"/>
        <w:jc w:val="both"/>
        <w:rPr>
          <w:rFonts w:ascii="Arial" w:hAnsi="Arial" w:cs="Arial"/>
          <w:sz w:val="14"/>
          <w:szCs w:val="14"/>
        </w:rPr>
      </w:pPr>
    </w:p>
    <w:p w:rsidR="000C3644" w:rsidRPr="00C5027A" w:rsidRDefault="000C3644" w:rsidP="000C3644">
      <w:pPr>
        <w:spacing w:after="120"/>
        <w:ind w:left="1413" w:hanging="705"/>
        <w:jc w:val="both"/>
        <w:rPr>
          <w:rFonts w:ascii="Arial" w:hAnsi="Arial" w:cs="Arial"/>
        </w:rPr>
      </w:pPr>
      <w:r>
        <w:rPr>
          <w:rFonts w:ascii="Arial" w:hAnsi="Arial" w:cs="Arial"/>
          <w:b/>
        </w:rPr>
        <w:t>22</w:t>
      </w:r>
      <w:r w:rsidRPr="00C5027A">
        <w:rPr>
          <w:rFonts w:ascii="Arial" w:hAnsi="Arial" w:cs="Arial"/>
          <w:b/>
        </w:rPr>
        <w:t>.2.3</w:t>
      </w:r>
      <w:r w:rsidRPr="00C5027A">
        <w:rPr>
          <w:rFonts w:ascii="Arial" w:hAnsi="Arial" w:cs="Arial"/>
          <w:b/>
        </w:rPr>
        <w:tab/>
      </w:r>
      <w:r w:rsidRPr="00C5027A">
        <w:rPr>
          <w:rFonts w:ascii="Arial" w:hAnsi="Arial" w:cs="Arial"/>
        </w:rPr>
        <w:t>Las Partes podrán terminar el presente Contrato por mutuo acuerdo en cualquier momento. La terminación por mutuo acuerdo deberá constar mediante notificación a 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0C3644" w:rsidRPr="003729B9" w:rsidRDefault="000C3644" w:rsidP="000C3644">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0C3644" w:rsidRPr="00C5027A" w:rsidRDefault="000C3644" w:rsidP="000C3644">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0C3644" w:rsidRPr="00C5027A" w:rsidRDefault="000C3644" w:rsidP="000C3644">
      <w:pPr>
        <w:spacing w:after="120"/>
        <w:ind w:left="709"/>
        <w:jc w:val="both"/>
        <w:rPr>
          <w:rFonts w:ascii="Arial" w:hAnsi="Arial" w:cs="Arial"/>
        </w:rPr>
      </w:pPr>
      <w:r w:rsidRPr="00C5027A">
        <w:rPr>
          <w:rFonts w:ascii="Arial" w:hAnsi="Arial" w:cs="Arial"/>
        </w:rPr>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0C3644" w:rsidRDefault="000C3644" w:rsidP="000C3644">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0C3644" w:rsidRDefault="000C3644" w:rsidP="000C3644">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0C3644" w:rsidRPr="004D5208" w:rsidRDefault="000C3644" w:rsidP="000C3644">
      <w:pPr>
        <w:ind w:left="709"/>
        <w:jc w:val="both"/>
        <w:rPr>
          <w:rFonts w:ascii="Arial" w:hAnsi="Arial" w:cs="Arial"/>
          <w:sz w:val="14"/>
          <w:szCs w:val="14"/>
        </w:rPr>
      </w:pPr>
    </w:p>
    <w:p w:rsidR="000C3644" w:rsidRDefault="000C3644" w:rsidP="000C3644">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0C3644" w:rsidRPr="00C062B0" w:rsidRDefault="000C3644" w:rsidP="000C3644">
      <w:pPr>
        <w:tabs>
          <w:tab w:val="left" w:pos="567"/>
        </w:tabs>
        <w:ind w:left="709"/>
        <w:jc w:val="both"/>
        <w:rPr>
          <w:rFonts w:ascii="Arial" w:hAnsi="Arial" w:cs="Arial"/>
          <w:sz w:val="14"/>
          <w:szCs w:val="14"/>
        </w:rPr>
      </w:pPr>
    </w:p>
    <w:p w:rsidR="000C3644" w:rsidRPr="00C5027A" w:rsidRDefault="000C3644" w:rsidP="000C3644">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C3644" w:rsidRPr="0041375C" w:rsidRDefault="000C3644" w:rsidP="000C3644">
      <w:pPr>
        <w:tabs>
          <w:tab w:val="left" w:pos="567"/>
        </w:tabs>
        <w:spacing w:after="120"/>
        <w:jc w:val="both"/>
        <w:rPr>
          <w:rFonts w:ascii="Arial" w:hAnsi="Arial" w:cs="Arial"/>
          <w:sz w:val="10"/>
          <w:szCs w:val="10"/>
        </w:rPr>
      </w:pPr>
    </w:p>
    <w:p w:rsidR="000C3644" w:rsidRPr="00C5027A" w:rsidRDefault="000C3644" w:rsidP="000C3644">
      <w:pPr>
        <w:spacing w:after="120"/>
        <w:jc w:val="both"/>
        <w:rPr>
          <w:rFonts w:ascii="Arial" w:hAnsi="Arial" w:cs="Arial"/>
          <w:b/>
          <w:u w:val="single"/>
        </w:rPr>
      </w:pPr>
      <w:r>
        <w:rPr>
          <w:rFonts w:ascii="Arial" w:hAnsi="Arial" w:cs="Arial"/>
          <w:b/>
          <w:u w:val="single"/>
        </w:rPr>
        <w:t>CLÁUSULA VIGÉSIMA TERCERA</w:t>
      </w:r>
      <w:r w:rsidRPr="00C5027A">
        <w:rPr>
          <w:rFonts w:ascii="Arial" w:hAnsi="Arial" w:cs="Arial"/>
          <w:b/>
          <w:u w:val="single"/>
        </w:rPr>
        <w:t>.- (CIERRE DE CONTRATO)</w:t>
      </w:r>
    </w:p>
    <w:p w:rsidR="000C3644" w:rsidRPr="00C5027A" w:rsidRDefault="000C3644" w:rsidP="000C3644">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0C3644" w:rsidRDefault="000C3644" w:rsidP="000C3644">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0C3644" w:rsidRPr="00C5027A" w:rsidRDefault="000C3644" w:rsidP="000C3644">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CUARTA</w:t>
      </w:r>
      <w:r w:rsidRPr="00C5027A">
        <w:rPr>
          <w:rFonts w:ascii="Arial" w:hAnsi="Arial" w:cs="Arial"/>
          <w:b/>
          <w:u w:val="single"/>
        </w:rPr>
        <w:t>.- (SOLUCIÓN DE CONTROVERSIAS)</w:t>
      </w:r>
    </w:p>
    <w:p w:rsidR="000C3644" w:rsidRPr="00C5027A" w:rsidRDefault="000C3644" w:rsidP="000C3644">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0C3644" w:rsidRPr="00C5027A" w:rsidRDefault="000C3644" w:rsidP="000C3644">
      <w:pPr>
        <w:spacing w:after="120"/>
        <w:jc w:val="both"/>
        <w:rPr>
          <w:rFonts w:ascii="Arial" w:hAnsi="Arial" w:cs="Arial"/>
          <w:b/>
          <w:bCs/>
          <w:u w:val="single"/>
        </w:rPr>
      </w:pPr>
      <w:r>
        <w:rPr>
          <w:rFonts w:ascii="Arial" w:hAnsi="Arial" w:cs="Arial"/>
          <w:b/>
          <w:u w:val="single"/>
        </w:rPr>
        <w:t>CLÁUSULA VIGÉSIMA QUINTA</w:t>
      </w:r>
      <w:r w:rsidRPr="00C5027A">
        <w:rPr>
          <w:rFonts w:ascii="Arial" w:hAnsi="Arial" w:cs="Arial"/>
          <w:b/>
          <w:u w:val="single"/>
        </w:rPr>
        <w:t>.-</w:t>
      </w:r>
      <w:r w:rsidRPr="00C5027A">
        <w:rPr>
          <w:rFonts w:ascii="Arial" w:hAnsi="Arial" w:cs="Arial"/>
          <w:b/>
          <w:bCs/>
          <w:u w:val="single"/>
        </w:rPr>
        <w:t xml:space="preserve"> (MODIFICACIÓN AL CONTRATO) </w:t>
      </w:r>
    </w:p>
    <w:p w:rsidR="000C3644" w:rsidRDefault="000C3644" w:rsidP="000C3644">
      <w:pPr>
        <w:spacing w:after="120"/>
        <w:jc w:val="both"/>
        <w:rPr>
          <w:rFonts w:ascii="Arial" w:hAnsi="Arial" w:cs="Arial"/>
          <w:lang w:val="es-ES_tradnl"/>
        </w:rPr>
      </w:pPr>
      <w:r>
        <w:rPr>
          <w:rFonts w:ascii="Arial" w:hAnsi="Arial" w:cs="Arial"/>
          <w:lang w:val="es-ES_tradnl"/>
        </w:rPr>
        <w:lastRenderedPageBreak/>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0C3644" w:rsidRDefault="000C3644" w:rsidP="000C3644">
      <w:pPr>
        <w:spacing w:after="120"/>
        <w:jc w:val="both"/>
        <w:rPr>
          <w:rFonts w:ascii="Arial" w:hAnsi="Arial" w:cs="Arial"/>
          <w:lang w:val="es-ES_tradnl"/>
        </w:rPr>
      </w:pPr>
      <w:r>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0C3644" w:rsidRPr="00C5027A" w:rsidRDefault="000C3644" w:rsidP="000C3644">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r>
        <w:rPr>
          <w:rFonts w:ascii="Arial" w:hAnsi="Arial" w:cs="Arial"/>
          <w:b/>
          <w:u w:val="single"/>
          <w:lang w:val="es-ES_tradnl"/>
        </w:rPr>
        <w:t>SEXTA</w:t>
      </w:r>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0C3644" w:rsidRPr="00C84B15" w:rsidRDefault="000C3644" w:rsidP="000C3644">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0C3644" w:rsidRPr="00C5027A" w:rsidRDefault="000C3644" w:rsidP="000C3644">
      <w:pPr>
        <w:spacing w:after="120"/>
        <w:jc w:val="both"/>
        <w:rPr>
          <w:rFonts w:ascii="Arial" w:hAnsi="Arial" w:cs="Arial"/>
          <w:b/>
          <w:u w:val="single"/>
        </w:rPr>
      </w:pPr>
      <w:r>
        <w:rPr>
          <w:rFonts w:ascii="Arial" w:hAnsi="Arial" w:cs="Arial"/>
          <w:b/>
          <w:u w:val="single"/>
          <w:lang w:val="es-ES_tradnl"/>
        </w:rPr>
        <w:t>CLÁUSULA VIGÉSIMA SÉPTIMA</w:t>
      </w:r>
      <w:r w:rsidRPr="00C5027A">
        <w:rPr>
          <w:rFonts w:ascii="Arial" w:hAnsi="Arial" w:cs="Arial"/>
          <w:b/>
          <w:u w:val="single"/>
          <w:lang w:val="es-ES_tradnl"/>
        </w:rPr>
        <w:t xml:space="preserve">.- </w:t>
      </w:r>
      <w:r w:rsidRPr="00C5027A">
        <w:rPr>
          <w:rFonts w:ascii="Arial" w:hAnsi="Arial" w:cs="Arial"/>
          <w:b/>
          <w:u w:val="single"/>
        </w:rPr>
        <w:t>(SUBSISTENCIA DE OBLIGACIONES)</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0C3644"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0C3644" w:rsidRPr="00B37083" w:rsidRDefault="000C3644" w:rsidP="000C3644">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OCTAVA</w:t>
      </w:r>
      <w:r w:rsidRPr="00B37083">
        <w:rPr>
          <w:rFonts w:ascii="Arial" w:hAnsi="Arial" w:cs="Arial"/>
          <w:b/>
          <w:color w:val="000000"/>
          <w:u w:val="single"/>
        </w:rPr>
        <w:t>.- (GENERAL)</w:t>
      </w:r>
    </w:p>
    <w:p w:rsidR="000C3644" w:rsidRPr="00D7708C" w:rsidRDefault="000C3644" w:rsidP="000C3644">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0C3644" w:rsidRPr="00D7708C" w:rsidRDefault="000C3644" w:rsidP="000C3644">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0C3644" w:rsidRPr="00D7708C" w:rsidRDefault="000C3644" w:rsidP="000C3644">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0C3644" w:rsidRPr="00D7708C" w:rsidRDefault="000C3644" w:rsidP="000C3644">
      <w:pPr>
        <w:spacing w:after="120"/>
        <w:ind w:left="567"/>
        <w:jc w:val="both"/>
        <w:rPr>
          <w:rFonts w:ascii="Arial" w:hAnsi="Arial" w:cs="Arial"/>
        </w:rPr>
      </w:pPr>
      <w:r w:rsidRPr="00D7708C">
        <w:rPr>
          <w:rFonts w:ascii="Arial" w:hAnsi="Arial" w:cs="Arial"/>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0C3644" w:rsidRPr="00D7708C" w:rsidRDefault="000C3644" w:rsidP="000C3644">
      <w:pPr>
        <w:spacing w:after="120"/>
        <w:ind w:left="567" w:hanging="567"/>
        <w:jc w:val="both"/>
        <w:rPr>
          <w:rFonts w:ascii="Arial" w:hAnsi="Arial" w:cs="Arial"/>
          <w:b/>
        </w:rPr>
      </w:pPr>
      <w:r w:rsidRPr="00D7708C">
        <w:rPr>
          <w:noProof/>
          <w:lang w:val="es-BO" w:eastAsia="es-BO"/>
        </w:rPr>
        <w:drawing>
          <wp:anchor distT="0" distB="0" distL="114300" distR="114300" simplePos="0" relativeHeight="251659776" behindDoc="1" locked="0" layoutInCell="0" allowOverlap="1">
            <wp:simplePos x="0" y="0"/>
            <wp:positionH relativeFrom="margin">
              <wp:posOffset>238125</wp:posOffset>
            </wp:positionH>
            <wp:positionV relativeFrom="margin">
              <wp:posOffset>1848485</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08C">
        <w:rPr>
          <w:rFonts w:ascii="Arial" w:hAnsi="Arial" w:cs="Arial"/>
          <w:b/>
        </w:rPr>
        <w:t xml:space="preserve">28.3 </w:t>
      </w:r>
      <w:r w:rsidRPr="00D7708C">
        <w:rPr>
          <w:rFonts w:ascii="Arial" w:hAnsi="Arial" w:cs="Arial"/>
          <w:b/>
        </w:rPr>
        <w:tab/>
        <w:t>Contrato integro</w:t>
      </w:r>
    </w:p>
    <w:p w:rsidR="000C3644" w:rsidRDefault="000C3644" w:rsidP="000C3644">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0C3644" w:rsidRDefault="000C3644" w:rsidP="000C3644">
      <w:pPr>
        <w:spacing w:after="120"/>
        <w:ind w:left="567"/>
        <w:jc w:val="both"/>
        <w:outlineLvl w:val="1"/>
        <w:rPr>
          <w:rFonts w:ascii="Arial" w:hAnsi="Arial" w:cs="Arial"/>
        </w:rPr>
      </w:pPr>
    </w:p>
    <w:p w:rsidR="000C3644" w:rsidRPr="00B37083" w:rsidRDefault="000C3644" w:rsidP="000C3644">
      <w:pPr>
        <w:spacing w:after="120"/>
        <w:ind w:left="567"/>
        <w:jc w:val="both"/>
        <w:outlineLvl w:val="1"/>
        <w:rPr>
          <w:rFonts w:ascii="Arial" w:hAnsi="Arial" w:cs="Arial"/>
          <w:color w:val="000000"/>
          <w:lang w:eastAsia="x-none"/>
        </w:rPr>
      </w:pPr>
    </w:p>
    <w:p w:rsidR="000C3644" w:rsidRPr="00C5027A" w:rsidRDefault="000C3644" w:rsidP="000C3644">
      <w:pPr>
        <w:spacing w:after="120"/>
        <w:jc w:val="both"/>
        <w:rPr>
          <w:rFonts w:ascii="Arial" w:hAnsi="Arial" w:cs="Arial"/>
          <w:lang w:val="es-ES_tradnl"/>
        </w:rPr>
      </w:pPr>
      <w:r>
        <w:rPr>
          <w:rFonts w:ascii="Arial" w:hAnsi="Arial" w:cs="Arial"/>
          <w:b/>
          <w:u w:val="single"/>
          <w:lang w:val="es-ES_tradnl"/>
        </w:rPr>
        <w:t>CLÁUSULA VIGÉSIMA NOVENA</w:t>
      </w:r>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0C3644" w:rsidRDefault="000C3644" w:rsidP="000C3644">
      <w:pPr>
        <w:spacing w:after="120"/>
        <w:jc w:val="both"/>
        <w:rPr>
          <w:rFonts w:ascii="Arial" w:hAnsi="Arial" w:cs="Arial"/>
        </w:rPr>
      </w:pPr>
      <w:r w:rsidRPr="00C5027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w:t>
      </w:r>
      <w:r w:rsidRPr="00C5027A">
        <w:rPr>
          <w:rFonts w:ascii="Arial" w:hAnsi="Arial" w:cs="Arial"/>
        </w:rPr>
        <w:lastRenderedPageBreak/>
        <w:t xml:space="preserve">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0C3644" w:rsidRPr="00C5027A" w:rsidRDefault="000C3644" w:rsidP="000C3644">
      <w:pPr>
        <w:spacing w:after="120"/>
        <w:jc w:val="both"/>
        <w:rPr>
          <w:rFonts w:ascii="Arial" w:hAnsi="Arial" w:cs="Arial"/>
        </w:rPr>
      </w:pPr>
      <w:r>
        <w:rPr>
          <w:rFonts w:ascii="Arial" w:hAnsi="Arial" w:cs="Arial"/>
          <w:b/>
          <w:u w:val="single"/>
          <w:lang w:val="es-ES_tradnl"/>
        </w:rPr>
        <w:t xml:space="preserve">CLÁUSULA </w:t>
      </w:r>
      <w:r w:rsidRPr="00C5027A">
        <w:rPr>
          <w:rFonts w:ascii="Arial" w:hAnsi="Arial" w:cs="Arial"/>
          <w:b/>
          <w:u w:val="single"/>
          <w:lang w:val="es-ES_tradnl"/>
        </w:rPr>
        <w:t>TRIGÉSIMA</w:t>
      </w:r>
      <w:r w:rsidRPr="00C5027A">
        <w:rPr>
          <w:rFonts w:ascii="Arial" w:hAnsi="Arial" w:cs="Arial"/>
          <w:b/>
          <w:u w:val="single"/>
        </w:rPr>
        <w:t>.- (CONFORMIDAD)</w:t>
      </w:r>
    </w:p>
    <w:p w:rsidR="000C3644" w:rsidRPr="003729B9" w:rsidRDefault="000C3644" w:rsidP="000C3644">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0C3644" w:rsidRPr="00C5027A" w:rsidRDefault="000C3644" w:rsidP="000C3644">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607"/>
        <w:gridCol w:w="4607"/>
      </w:tblGrid>
      <w:tr w:rsidR="000C3644" w:rsidRPr="00C5027A" w:rsidTr="00CC138B">
        <w:trPr>
          <w:trHeight w:val="1788"/>
        </w:trPr>
        <w:tc>
          <w:tcPr>
            <w:tcW w:w="4914" w:type="dxa"/>
            <w:shd w:val="clear" w:color="auto" w:fill="auto"/>
          </w:tcPr>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Pr="00C5027A" w:rsidRDefault="000C3644" w:rsidP="00CC138B">
            <w:pPr>
              <w:spacing w:before="120"/>
              <w:jc w:val="center"/>
              <w:rPr>
                <w:rFonts w:ascii="Arial" w:hAnsi="Arial" w:cs="Arial"/>
              </w:rPr>
            </w:pPr>
          </w:p>
          <w:p w:rsidR="000C3644" w:rsidRPr="00C5027A" w:rsidRDefault="000C3644" w:rsidP="00CC138B">
            <w:pPr>
              <w:spacing w:before="120"/>
              <w:jc w:val="center"/>
              <w:rPr>
                <w:rFonts w:ascii="Arial" w:hAnsi="Arial" w:cs="Arial"/>
              </w:rPr>
            </w:pPr>
            <w:r w:rsidRPr="00C5027A">
              <w:rPr>
                <w:rFonts w:ascii="Arial" w:hAnsi="Arial" w:cs="Arial"/>
              </w:rPr>
              <w:t>_____________________________</w:t>
            </w:r>
          </w:p>
          <w:p w:rsidR="000C3644" w:rsidRPr="00C5027A" w:rsidRDefault="000C3644" w:rsidP="00CC138B">
            <w:pPr>
              <w:jc w:val="center"/>
              <w:rPr>
                <w:rFonts w:ascii="Arial" w:hAnsi="Arial" w:cs="Arial"/>
              </w:rPr>
            </w:pPr>
            <w:r>
              <w:rPr>
                <w:rFonts w:ascii="Arial" w:hAnsi="Arial" w:cs="Arial"/>
              </w:rPr>
              <w:t>_____________________</w:t>
            </w:r>
          </w:p>
          <w:p w:rsidR="000C3644" w:rsidRPr="00C5027A" w:rsidRDefault="000C3644" w:rsidP="00CC138B">
            <w:pPr>
              <w:jc w:val="center"/>
              <w:rPr>
                <w:rFonts w:ascii="Arial" w:hAnsi="Arial" w:cs="Arial"/>
                <w:b/>
              </w:rPr>
            </w:pPr>
            <w:r>
              <w:rPr>
                <w:rFonts w:ascii="Arial" w:hAnsi="Arial" w:cs="Arial"/>
                <w:b/>
              </w:rPr>
              <w:t>___________________________</w:t>
            </w:r>
          </w:p>
          <w:p w:rsidR="000C3644" w:rsidRPr="00C5027A" w:rsidRDefault="000C3644" w:rsidP="00CC138B">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0C3644" w:rsidRDefault="000C3644" w:rsidP="00CC138B">
            <w:pPr>
              <w:spacing w:before="120"/>
              <w:jc w:val="center"/>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Pr="00C5027A" w:rsidRDefault="000C3644" w:rsidP="00CC138B">
            <w:pPr>
              <w:spacing w:before="120"/>
              <w:rPr>
                <w:rFonts w:ascii="Arial" w:hAnsi="Arial" w:cs="Arial"/>
              </w:rPr>
            </w:pPr>
          </w:p>
          <w:p w:rsidR="000C3644" w:rsidRPr="00C5027A" w:rsidRDefault="000C3644" w:rsidP="00CC138B">
            <w:pPr>
              <w:spacing w:before="120"/>
              <w:rPr>
                <w:rFonts w:ascii="Arial" w:hAnsi="Arial" w:cs="Arial"/>
              </w:rPr>
            </w:pPr>
          </w:p>
          <w:p w:rsidR="000C3644" w:rsidRPr="00C5027A" w:rsidRDefault="000C3644" w:rsidP="00CC138B">
            <w:pPr>
              <w:spacing w:before="120"/>
              <w:jc w:val="center"/>
              <w:rPr>
                <w:rFonts w:ascii="Arial" w:hAnsi="Arial" w:cs="Arial"/>
              </w:rPr>
            </w:pPr>
            <w:r w:rsidRPr="00C5027A">
              <w:rPr>
                <w:rFonts w:ascii="Arial" w:hAnsi="Arial" w:cs="Arial"/>
              </w:rPr>
              <w:t>_____________________________</w:t>
            </w:r>
          </w:p>
          <w:p w:rsidR="000C3644" w:rsidRPr="00C5027A" w:rsidRDefault="000C3644" w:rsidP="00CC138B">
            <w:pPr>
              <w:jc w:val="center"/>
              <w:rPr>
                <w:rFonts w:ascii="Arial" w:hAnsi="Arial" w:cs="Arial"/>
              </w:rPr>
            </w:pPr>
            <w:r>
              <w:rPr>
                <w:rFonts w:ascii="Arial" w:hAnsi="Arial" w:cs="Arial"/>
              </w:rPr>
              <w:t>______________________</w:t>
            </w:r>
          </w:p>
          <w:p w:rsidR="000C3644" w:rsidRPr="00C5027A" w:rsidRDefault="000C3644" w:rsidP="00CC138B">
            <w:pPr>
              <w:jc w:val="center"/>
              <w:rPr>
                <w:rFonts w:ascii="Arial" w:hAnsi="Arial" w:cs="Arial"/>
                <w:b/>
              </w:rPr>
            </w:pPr>
            <w:r w:rsidRPr="00C5027A">
              <w:rPr>
                <w:rFonts w:ascii="Arial" w:hAnsi="Arial" w:cs="Arial"/>
                <w:b/>
              </w:rPr>
              <w:t>REPRESENTANTE LEGAL</w:t>
            </w:r>
          </w:p>
          <w:p w:rsidR="000C3644" w:rsidRDefault="000C3644" w:rsidP="00CC138B">
            <w:pPr>
              <w:jc w:val="center"/>
              <w:rPr>
                <w:rFonts w:ascii="Arial" w:hAnsi="Arial" w:cs="Arial"/>
                <w:b/>
              </w:rPr>
            </w:pPr>
            <w:r>
              <w:rPr>
                <w:rFonts w:ascii="Arial" w:hAnsi="Arial" w:cs="Arial"/>
                <w:b/>
              </w:rPr>
              <w:t>________________________</w:t>
            </w:r>
          </w:p>
          <w:p w:rsidR="000C3644" w:rsidRPr="00C5027A" w:rsidRDefault="000C3644" w:rsidP="00CC138B">
            <w:pPr>
              <w:jc w:val="center"/>
              <w:rPr>
                <w:rFonts w:ascii="Arial" w:hAnsi="Arial" w:cs="Arial"/>
              </w:rPr>
            </w:pPr>
            <w:r w:rsidRPr="00C5027A">
              <w:rPr>
                <w:rFonts w:ascii="Arial" w:hAnsi="Arial" w:cs="Arial"/>
                <w:b/>
              </w:rPr>
              <w:t>CONTRATISTA</w:t>
            </w:r>
          </w:p>
        </w:tc>
      </w:tr>
    </w:tbl>
    <w:p w:rsidR="000C3644" w:rsidRPr="00562CE4" w:rsidRDefault="000C3644" w:rsidP="000C3644">
      <w:pPr>
        <w:spacing w:before="120" w:after="120"/>
        <w:jc w:val="both"/>
        <w:rPr>
          <w:rFonts w:ascii="Arial" w:hAnsi="Arial" w:cs="Arial"/>
          <w:b/>
          <w:lang w:val="es-ES_tradnl"/>
        </w:rPr>
      </w:pPr>
    </w:p>
    <w:p w:rsidR="00933E4A" w:rsidRPr="001E13F9" w:rsidRDefault="00933E4A" w:rsidP="00AF4A77">
      <w:pPr>
        <w:jc w:val="center"/>
        <w:rPr>
          <w:rFonts w:ascii="Verdana" w:hAnsi="Verdana" w:cs="Calibri"/>
          <w:b/>
          <w:sz w:val="16"/>
          <w:szCs w:val="16"/>
        </w:rPr>
      </w:pPr>
    </w:p>
    <w:sectPr w:rsidR="00933E4A" w:rsidRPr="001E13F9" w:rsidSect="007316F9">
      <w:pgSz w:w="12240" w:h="15840" w:code="1"/>
      <w:pgMar w:top="1701" w:right="1325"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AB4" w:rsidRDefault="006F3AB4">
      <w:r>
        <w:separator/>
      </w:r>
    </w:p>
  </w:endnote>
  <w:endnote w:type="continuationSeparator" w:id="0">
    <w:p w:rsidR="006F3AB4" w:rsidRDefault="006F3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AB4" w:rsidRDefault="006F3AB4">
      <w:r>
        <w:separator/>
      </w:r>
    </w:p>
  </w:footnote>
  <w:footnote w:type="continuationSeparator" w:id="0">
    <w:p w:rsidR="006F3AB4" w:rsidRDefault="006F3A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3A0"/>
    <w:multiLevelType w:val="hybridMultilevel"/>
    <w:tmpl w:val="99CA770C"/>
    <w:lvl w:ilvl="0" w:tplc="400A0001">
      <w:start w:val="1"/>
      <w:numFmt w:val="bullet"/>
      <w:lvlText w:val=""/>
      <w:lvlJc w:val="left"/>
      <w:pPr>
        <w:ind w:left="885" w:hanging="360"/>
      </w:pPr>
      <w:rPr>
        <w:rFonts w:ascii="Symbol" w:hAnsi="Symbol" w:hint="default"/>
      </w:rPr>
    </w:lvl>
    <w:lvl w:ilvl="1" w:tplc="400A0003">
      <w:start w:val="1"/>
      <w:numFmt w:val="bullet"/>
      <w:lvlText w:val="o"/>
      <w:lvlJc w:val="left"/>
      <w:pPr>
        <w:ind w:left="1605" w:hanging="360"/>
      </w:pPr>
      <w:rPr>
        <w:rFonts w:ascii="Courier New" w:hAnsi="Courier New" w:cs="Courier New" w:hint="default"/>
      </w:rPr>
    </w:lvl>
    <w:lvl w:ilvl="2" w:tplc="400A0005" w:tentative="1">
      <w:start w:val="1"/>
      <w:numFmt w:val="bullet"/>
      <w:lvlText w:val=""/>
      <w:lvlJc w:val="left"/>
      <w:pPr>
        <w:ind w:left="2325" w:hanging="360"/>
      </w:pPr>
      <w:rPr>
        <w:rFonts w:ascii="Wingdings" w:hAnsi="Wingdings" w:hint="default"/>
      </w:rPr>
    </w:lvl>
    <w:lvl w:ilvl="3" w:tplc="400A0001" w:tentative="1">
      <w:start w:val="1"/>
      <w:numFmt w:val="bullet"/>
      <w:lvlText w:val=""/>
      <w:lvlJc w:val="left"/>
      <w:pPr>
        <w:ind w:left="3045" w:hanging="360"/>
      </w:pPr>
      <w:rPr>
        <w:rFonts w:ascii="Symbol" w:hAnsi="Symbol" w:hint="default"/>
      </w:rPr>
    </w:lvl>
    <w:lvl w:ilvl="4" w:tplc="400A0003" w:tentative="1">
      <w:start w:val="1"/>
      <w:numFmt w:val="bullet"/>
      <w:lvlText w:val="o"/>
      <w:lvlJc w:val="left"/>
      <w:pPr>
        <w:ind w:left="3765" w:hanging="360"/>
      </w:pPr>
      <w:rPr>
        <w:rFonts w:ascii="Courier New" w:hAnsi="Courier New" w:cs="Courier New" w:hint="default"/>
      </w:rPr>
    </w:lvl>
    <w:lvl w:ilvl="5" w:tplc="400A0005" w:tentative="1">
      <w:start w:val="1"/>
      <w:numFmt w:val="bullet"/>
      <w:lvlText w:val=""/>
      <w:lvlJc w:val="left"/>
      <w:pPr>
        <w:ind w:left="4485" w:hanging="360"/>
      </w:pPr>
      <w:rPr>
        <w:rFonts w:ascii="Wingdings" w:hAnsi="Wingdings" w:hint="default"/>
      </w:rPr>
    </w:lvl>
    <w:lvl w:ilvl="6" w:tplc="400A0001" w:tentative="1">
      <w:start w:val="1"/>
      <w:numFmt w:val="bullet"/>
      <w:lvlText w:val=""/>
      <w:lvlJc w:val="left"/>
      <w:pPr>
        <w:ind w:left="5205" w:hanging="360"/>
      </w:pPr>
      <w:rPr>
        <w:rFonts w:ascii="Symbol" w:hAnsi="Symbol" w:hint="default"/>
      </w:rPr>
    </w:lvl>
    <w:lvl w:ilvl="7" w:tplc="400A0003" w:tentative="1">
      <w:start w:val="1"/>
      <w:numFmt w:val="bullet"/>
      <w:lvlText w:val="o"/>
      <w:lvlJc w:val="left"/>
      <w:pPr>
        <w:ind w:left="5925" w:hanging="360"/>
      </w:pPr>
      <w:rPr>
        <w:rFonts w:ascii="Courier New" w:hAnsi="Courier New" w:cs="Courier New" w:hint="default"/>
      </w:rPr>
    </w:lvl>
    <w:lvl w:ilvl="8" w:tplc="400A0005" w:tentative="1">
      <w:start w:val="1"/>
      <w:numFmt w:val="bullet"/>
      <w:lvlText w:val=""/>
      <w:lvlJc w:val="left"/>
      <w:pPr>
        <w:ind w:left="6645" w:hanging="360"/>
      </w:pPr>
      <w:rPr>
        <w:rFonts w:ascii="Wingdings" w:hAnsi="Wingdings"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A0739E9"/>
    <w:multiLevelType w:val="hybridMultilevel"/>
    <w:tmpl w:val="E2A2002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nsid w:val="211D1247"/>
    <w:multiLevelType w:val="hybridMultilevel"/>
    <w:tmpl w:val="C422D09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
    <w:nsid w:val="235E16F5"/>
    <w:multiLevelType w:val="multilevel"/>
    <w:tmpl w:val="27C06384"/>
    <w:lvl w:ilvl="0">
      <w:start w:val="1"/>
      <w:numFmt w:val="decimal"/>
      <w:lvlText w:val="%1."/>
      <w:lvlJc w:val="left"/>
      <w:pPr>
        <w:ind w:left="502"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2">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3">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515467A"/>
    <w:multiLevelType w:val="hybridMultilevel"/>
    <w:tmpl w:val="6268B068"/>
    <w:lvl w:ilvl="0" w:tplc="985EC2B6">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805119B"/>
    <w:multiLevelType w:val="hybridMultilevel"/>
    <w:tmpl w:val="E63E9886"/>
    <w:lvl w:ilvl="0" w:tplc="52C4BFB4">
      <w:numFmt w:val="bullet"/>
      <w:lvlText w:val="-"/>
      <w:lvlJc w:val="left"/>
      <w:pPr>
        <w:ind w:left="360" w:hanging="360"/>
      </w:pPr>
      <w:rPr>
        <w:rFonts w:ascii="Calibri" w:eastAsia="Times New Roman"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nsid w:val="289C1C29"/>
    <w:multiLevelType w:val="hybridMultilevel"/>
    <w:tmpl w:val="1DACA266"/>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588" w:hanging="360"/>
      </w:pPr>
      <w:rPr>
        <w:rFonts w:ascii="Courier New" w:hAnsi="Courier New" w:cs="Courier New" w:hint="default"/>
      </w:rPr>
    </w:lvl>
    <w:lvl w:ilvl="2" w:tplc="0C0A0005" w:tentative="1">
      <w:start w:val="1"/>
      <w:numFmt w:val="bullet"/>
      <w:lvlText w:val=""/>
      <w:lvlJc w:val="left"/>
      <w:pPr>
        <w:ind w:left="1308" w:hanging="360"/>
      </w:pPr>
      <w:rPr>
        <w:rFonts w:ascii="Wingdings" w:hAnsi="Wingdings" w:hint="default"/>
      </w:rPr>
    </w:lvl>
    <w:lvl w:ilvl="3" w:tplc="0C0A0001" w:tentative="1">
      <w:start w:val="1"/>
      <w:numFmt w:val="bullet"/>
      <w:lvlText w:val=""/>
      <w:lvlJc w:val="left"/>
      <w:pPr>
        <w:ind w:left="2028" w:hanging="360"/>
      </w:pPr>
      <w:rPr>
        <w:rFonts w:ascii="Symbol" w:hAnsi="Symbol" w:hint="default"/>
      </w:rPr>
    </w:lvl>
    <w:lvl w:ilvl="4" w:tplc="0C0A0003" w:tentative="1">
      <w:start w:val="1"/>
      <w:numFmt w:val="bullet"/>
      <w:lvlText w:val="o"/>
      <w:lvlJc w:val="left"/>
      <w:pPr>
        <w:ind w:left="2748" w:hanging="360"/>
      </w:pPr>
      <w:rPr>
        <w:rFonts w:ascii="Courier New" w:hAnsi="Courier New" w:cs="Courier New" w:hint="default"/>
      </w:rPr>
    </w:lvl>
    <w:lvl w:ilvl="5" w:tplc="0C0A0005" w:tentative="1">
      <w:start w:val="1"/>
      <w:numFmt w:val="bullet"/>
      <w:lvlText w:val=""/>
      <w:lvlJc w:val="left"/>
      <w:pPr>
        <w:ind w:left="3468" w:hanging="360"/>
      </w:pPr>
      <w:rPr>
        <w:rFonts w:ascii="Wingdings" w:hAnsi="Wingdings" w:hint="default"/>
      </w:rPr>
    </w:lvl>
    <w:lvl w:ilvl="6" w:tplc="0C0A0001" w:tentative="1">
      <w:start w:val="1"/>
      <w:numFmt w:val="bullet"/>
      <w:lvlText w:val=""/>
      <w:lvlJc w:val="left"/>
      <w:pPr>
        <w:ind w:left="4188" w:hanging="360"/>
      </w:pPr>
      <w:rPr>
        <w:rFonts w:ascii="Symbol" w:hAnsi="Symbol" w:hint="default"/>
      </w:rPr>
    </w:lvl>
    <w:lvl w:ilvl="7" w:tplc="0C0A0003" w:tentative="1">
      <w:start w:val="1"/>
      <w:numFmt w:val="bullet"/>
      <w:lvlText w:val="o"/>
      <w:lvlJc w:val="left"/>
      <w:pPr>
        <w:ind w:left="4908" w:hanging="360"/>
      </w:pPr>
      <w:rPr>
        <w:rFonts w:ascii="Courier New" w:hAnsi="Courier New" w:cs="Courier New" w:hint="default"/>
      </w:rPr>
    </w:lvl>
    <w:lvl w:ilvl="8" w:tplc="0C0A0005" w:tentative="1">
      <w:start w:val="1"/>
      <w:numFmt w:val="bullet"/>
      <w:lvlText w:val=""/>
      <w:lvlJc w:val="left"/>
      <w:pPr>
        <w:ind w:left="5628" w:hanging="360"/>
      </w:pPr>
      <w:rPr>
        <w:rFonts w:ascii="Wingdings" w:hAnsi="Wingdings" w:hint="default"/>
      </w:rPr>
    </w:lvl>
  </w:abstractNum>
  <w:abstractNum w:abstractNumId="1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6">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7">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7B60E12"/>
    <w:multiLevelType w:val="hybridMultilevel"/>
    <w:tmpl w:val="013CA1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4024ABF"/>
    <w:multiLevelType w:val="hybridMultilevel"/>
    <w:tmpl w:val="099059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BA0768A"/>
    <w:multiLevelType w:val="hybridMultilevel"/>
    <w:tmpl w:val="A7E203B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47436E7"/>
    <w:multiLevelType w:val="hybridMultilevel"/>
    <w:tmpl w:val="E8349944"/>
    <w:lvl w:ilvl="0" w:tplc="0D04CFD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73560E5"/>
    <w:multiLevelType w:val="hybridMultilevel"/>
    <w:tmpl w:val="D29C46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870195F"/>
    <w:multiLevelType w:val="singleLevel"/>
    <w:tmpl w:val="38C2B268"/>
    <w:lvl w:ilvl="0">
      <w:numFmt w:val="decimal"/>
      <w:pStyle w:val="Ttulo9"/>
      <w:lvlText w:val=""/>
      <w:lvlJc w:val="left"/>
    </w:lvl>
  </w:abstractNum>
  <w:abstractNum w:abstractNumId="41">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A1A2D38"/>
    <w:multiLevelType w:val="hybridMultilevel"/>
    <w:tmpl w:val="90D00D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9">
    <w:nsid w:val="78E77903"/>
    <w:multiLevelType w:val="hybridMultilevel"/>
    <w:tmpl w:val="E63AE1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7C1637B7"/>
    <w:multiLevelType w:val="hybridMultilevel"/>
    <w:tmpl w:val="9CC4BC14"/>
    <w:lvl w:ilvl="0" w:tplc="C1EE3890">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40"/>
  </w:num>
  <w:num w:numId="3">
    <w:abstractNumId w:val="3"/>
  </w:num>
  <w:num w:numId="4">
    <w:abstractNumId w:val="33"/>
  </w:num>
  <w:num w:numId="5">
    <w:abstractNumId w:val="22"/>
  </w:num>
  <w:num w:numId="6">
    <w:abstractNumId w:val="50"/>
  </w:num>
  <w:num w:numId="7">
    <w:abstractNumId w:val="46"/>
  </w:num>
  <w:num w:numId="8">
    <w:abstractNumId w:val="45"/>
  </w:num>
  <w:num w:numId="9">
    <w:abstractNumId w:val="20"/>
  </w:num>
  <w:num w:numId="10">
    <w:abstractNumId w:val="13"/>
  </w:num>
  <w:num w:numId="11">
    <w:abstractNumId w:val="18"/>
  </w:num>
  <w:num w:numId="12">
    <w:abstractNumId w:val="30"/>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35"/>
  </w:num>
  <w:num w:numId="18">
    <w:abstractNumId w:val="25"/>
  </w:num>
  <w:num w:numId="19">
    <w:abstractNumId w:val="36"/>
  </w:num>
  <w:num w:numId="20">
    <w:abstractNumId w:val="23"/>
  </w:num>
  <w:num w:numId="21">
    <w:abstractNumId w:val="24"/>
  </w:num>
  <w:num w:numId="22">
    <w:abstractNumId w:val="38"/>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37"/>
  </w:num>
  <w:num w:numId="26">
    <w:abstractNumId w:val="0"/>
  </w:num>
  <w:num w:numId="27">
    <w:abstractNumId w:val="3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num>
  <w:num w:numId="30">
    <w:abstractNumId w:val="52"/>
  </w:num>
  <w:num w:numId="31">
    <w:abstractNumId w:val="17"/>
  </w:num>
  <w:num w:numId="32">
    <w:abstractNumId w:val="8"/>
  </w:num>
  <w:num w:numId="33">
    <w:abstractNumId w:val="48"/>
  </w:num>
  <w:num w:numId="34">
    <w:abstractNumId w:val="4"/>
  </w:num>
  <w:num w:numId="35">
    <w:abstractNumId w:val="12"/>
  </w:num>
  <w:num w:numId="36">
    <w:abstractNumId w:val="19"/>
  </w:num>
  <w:num w:numId="37">
    <w:abstractNumId w:val="43"/>
  </w:num>
  <w:num w:numId="38">
    <w:abstractNumId w:val="9"/>
    <w:lvlOverride w:ilvl="0">
      <w:startOverride w:val="1"/>
    </w:lvlOverride>
    <w:lvlOverride w:ilvl="1"/>
    <w:lvlOverride w:ilvl="2"/>
    <w:lvlOverride w:ilvl="3"/>
    <w:lvlOverride w:ilvl="4"/>
    <w:lvlOverride w:ilvl="5"/>
    <w:lvlOverride w:ilvl="6"/>
    <w:lvlOverride w:ilvl="7"/>
    <w:lvlOverride w:ilvl="8"/>
  </w:num>
  <w:num w:numId="39">
    <w:abstractNumId w:val="39"/>
  </w:num>
  <w:num w:numId="40">
    <w:abstractNumId w:val="51"/>
  </w:num>
  <w:num w:numId="41">
    <w:abstractNumId w:val="49"/>
  </w:num>
  <w:num w:numId="42">
    <w:abstractNumId w:val="44"/>
  </w:num>
  <w:num w:numId="43">
    <w:abstractNumId w:val="31"/>
  </w:num>
  <w:num w:numId="44">
    <w:abstractNumId w:val="47"/>
  </w:num>
  <w:num w:numId="45">
    <w:abstractNumId w:val="10"/>
  </w:num>
  <w:num w:numId="46">
    <w:abstractNumId w:val="6"/>
  </w:num>
  <w:num w:numId="47">
    <w:abstractNumId w:val="34"/>
  </w:num>
  <w:num w:numId="48">
    <w:abstractNumId w:val="15"/>
  </w:num>
  <w:num w:numId="49">
    <w:abstractNumId w:val="28"/>
  </w:num>
  <w:num w:numId="50">
    <w:abstractNumId w:val="14"/>
  </w:num>
  <w:num w:numId="51">
    <w:abstractNumId w:val="16"/>
  </w:num>
  <w:num w:numId="52">
    <w:abstractNumId w:val="11"/>
  </w:num>
  <w:num w:numId="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04E"/>
    <w:rsid w:val="000423C9"/>
    <w:rsid w:val="00043385"/>
    <w:rsid w:val="00043D1F"/>
    <w:rsid w:val="00043ED3"/>
    <w:rsid w:val="000445A5"/>
    <w:rsid w:val="000446E8"/>
    <w:rsid w:val="00044796"/>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3CE"/>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44"/>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6D1"/>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089"/>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7C3"/>
    <w:rsid w:val="00122868"/>
    <w:rsid w:val="001228C5"/>
    <w:rsid w:val="001229FD"/>
    <w:rsid w:val="00122BEA"/>
    <w:rsid w:val="0012452F"/>
    <w:rsid w:val="00124AA9"/>
    <w:rsid w:val="00124B3C"/>
    <w:rsid w:val="00124F3D"/>
    <w:rsid w:val="0012661E"/>
    <w:rsid w:val="00126D1B"/>
    <w:rsid w:val="00127865"/>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5B7"/>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A01"/>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003"/>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6A5"/>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AF"/>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06A1"/>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2E44"/>
    <w:rsid w:val="00253118"/>
    <w:rsid w:val="002532C6"/>
    <w:rsid w:val="002532D0"/>
    <w:rsid w:val="002543DE"/>
    <w:rsid w:val="00254760"/>
    <w:rsid w:val="00254A19"/>
    <w:rsid w:val="00254CEC"/>
    <w:rsid w:val="00255643"/>
    <w:rsid w:val="0025581F"/>
    <w:rsid w:val="00255A9E"/>
    <w:rsid w:val="00255DCA"/>
    <w:rsid w:val="00255E1F"/>
    <w:rsid w:val="002564E5"/>
    <w:rsid w:val="0025658B"/>
    <w:rsid w:val="00256812"/>
    <w:rsid w:val="00256C01"/>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678"/>
    <w:rsid w:val="002667CD"/>
    <w:rsid w:val="002671C3"/>
    <w:rsid w:val="0026738A"/>
    <w:rsid w:val="00267BC1"/>
    <w:rsid w:val="00270775"/>
    <w:rsid w:val="00271934"/>
    <w:rsid w:val="002722CC"/>
    <w:rsid w:val="0027268C"/>
    <w:rsid w:val="00272B9D"/>
    <w:rsid w:val="00273629"/>
    <w:rsid w:val="00273B1A"/>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A18"/>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4B9"/>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779"/>
    <w:rsid w:val="002E49D5"/>
    <w:rsid w:val="002E4A24"/>
    <w:rsid w:val="002E4E3B"/>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09"/>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87E2D"/>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62A2"/>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5BA9"/>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2986"/>
    <w:rsid w:val="0042343B"/>
    <w:rsid w:val="00423A29"/>
    <w:rsid w:val="00423D46"/>
    <w:rsid w:val="00424E7C"/>
    <w:rsid w:val="00424F72"/>
    <w:rsid w:val="00425A1A"/>
    <w:rsid w:val="004263AF"/>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187"/>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869"/>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54E"/>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1E19"/>
    <w:rsid w:val="00542D9A"/>
    <w:rsid w:val="00542F7E"/>
    <w:rsid w:val="005431E0"/>
    <w:rsid w:val="005432AA"/>
    <w:rsid w:val="00543BB5"/>
    <w:rsid w:val="00543D66"/>
    <w:rsid w:val="00544865"/>
    <w:rsid w:val="005448C5"/>
    <w:rsid w:val="005449C1"/>
    <w:rsid w:val="00544B4E"/>
    <w:rsid w:val="00545192"/>
    <w:rsid w:val="00545A0D"/>
    <w:rsid w:val="00547518"/>
    <w:rsid w:val="00547F80"/>
    <w:rsid w:val="005512CA"/>
    <w:rsid w:val="00551701"/>
    <w:rsid w:val="0055308D"/>
    <w:rsid w:val="00553212"/>
    <w:rsid w:val="00553431"/>
    <w:rsid w:val="00554201"/>
    <w:rsid w:val="0055575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39E"/>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79D"/>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AB4"/>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427"/>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6F9"/>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328"/>
    <w:rsid w:val="0079488F"/>
    <w:rsid w:val="00794B35"/>
    <w:rsid w:val="00795714"/>
    <w:rsid w:val="00795926"/>
    <w:rsid w:val="00795B64"/>
    <w:rsid w:val="00795F7C"/>
    <w:rsid w:val="00795F96"/>
    <w:rsid w:val="007975F4"/>
    <w:rsid w:val="007A0274"/>
    <w:rsid w:val="007A03AA"/>
    <w:rsid w:val="007A14DF"/>
    <w:rsid w:val="007A1EF0"/>
    <w:rsid w:val="007A2146"/>
    <w:rsid w:val="007A22CC"/>
    <w:rsid w:val="007A2D3A"/>
    <w:rsid w:val="007A3817"/>
    <w:rsid w:val="007A3A06"/>
    <w:rsid w:val="007A3AD3"/>
    <w:rsid w:val="007A40E8"/>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B70F3"/>
    <w:rsid w:val="007C0279"/>
    <w:rsid w:val="007C0C70"/>
    <w:rsid w:val="007C10B9"/>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9A1"/>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E1F"/>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1C56"/>
    <w:rsid w:val="008B371D"/>
    <w:rsid w:val="008B39CD"/>
    <w:rsid w:val="008B686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5D81"/>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0B2"/>
    <w:rsid w:val="009603DB"/>
    <w:rsid w:val="0096066C"/>
    <w:rsid w:val="00960799"/>
    <w:rsid w:val="00960881"/>
    <w:rsid w:val="009608F2"/>
    <w:rsid w:val="00960C65"/>
    <w:rsid w:val="009616E7"/>
    <w:rsid w:val="009628E0"/>
    <w:rsid w:val="00963006"/>
    <w:rsid w:val="009630C5"/>
    <w:rsid w:val="00963629"/>
    <w:rsid w:val="00963F00"/>
    <w:rsid w:val="00964014"/>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50A"/>
    <w:rsid w:val="009A7E33"/>
    <w:rsid w:val="009B026E"/>
    <w:rsid w:val="009B0FCA"/>
    <w:rsid w:val="009B144F"/>
    <w:rsid w:val="009B2171"/>
    <w:rsid w:val="009B2D61"/>
    <w:rsid w:val="009B2F14"/>
    <w:rsid w:val="009B3D4E"/>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05B"/>
    <w:rsid w:val="009D4B96"/>
    <w:rsid w:val="009D4C03"/>
    <w:rsid w:val="009D4F5C"/>
    <w:rsid w:val="009D50F1"/>
    <w:rsid w:val="009D5DFC"/>
    <w:rsid w:val="009D6E94"/>
    <w:rsid w:val="009D71FF"/>
    <w:rsid w:val="009E17A6"/>
    <w:rsid w:val="009E1E51"/>
    <w:rsid w:val="009E21D7"/>
    <w:rsid w:val="009E293B"/>
    <w:rsid w:val="009E2DBF"/>
    <w:rsid w:val="009E3069"/>
    <w:rsid w:val="009E30EE"/>
    <w:rsid w:val="009E3413"/>
    <w:rsid w:val="009E39C0"/>
    <w:rsid w:val="009E3DFB"/>
    <w:rsid w:val="009E498A"/>
    <w:rsid w:val="009E4BE0"/>
    <w:rsid w:val="009E4CCA"/>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6FEA"/>
    <w:rsid w:val="00A57382"/>
    <w:rsid w:val="00A57A5B"/>
    <w:rsid w:val="00A602C8"/>
    <w:rsid w:val="00A6045A"/>
    <w:rsid w:val="00A60DCA"/>
    <w:rsid w:val="00A60E5E"/>
    <w:rsid w:val="00A60F45"/>
    <w:rsid w:val="00A6163C"/>
    <w:rsid w:val="00A61C61"/>
    <w:rsid w:val="00A6203C"/>
    <w:rsid w:val="00A62260"/>
    <w:rsid w:val="00A628D8"/>
    <w:rsid w:val="00A62A36"/>
    <w:rsid w:val="00A63179"/>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0BA"/>
    <w:rsid w:val="00A95285"/>
    <w:rsid w:val="00A95FEC"/>
    <w:rsid w:val="00A968CF"/>
    <w:rsid w:val="00A969AD"/>
    <w:rsid w:val="00A97374"/>
    <w:rsid w:val="00AA010A"/>
    <w:rsid w:val="00AA20F8"/>
    <w:rsid w:val="00AA30C1"/>
    <w:rsid w:val="00AA3994"/>
    <w:rsid w:val="00AA3B9B"/>
    <w:rsid w:val="00AA3E5D"/>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432"/>
    <w:rsid w:val="00AE7AC0"/>
    <w:rsid w:val="00AF0BBA"/>
    <w:rsid w:val="00AF1176"/>
    <w:rsid w:val="00AF1364"/>
    <w:rsid w:val="00AF19C7"/>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0BE"/>
    <w:rsid w:val="00B425A2"/>
    <w:rsid w:val="00B428A3"/>
    <w:rsid w:val="00B42AAA"/>
    <w:rsid w:val="00B42E0C"/>
    <w:rsid w:val="00B43140"/>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3AF3"/>
    <w:rsid w:val="00B542C0"/>
    <w:rsid w:val="00B558F2"/>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0CF6"/>
    <w:rsid w:val="00B819D3"/>
    <w:rsid w:val="00B8204A"/>
    <w:rsid w:val="00B825DE"/>
    <w:rsid w:val="00B83001"/>
    <w:rsid w:val="00B84020"/>
    <w:rsid w:val="00B8434D"/>
    <w:rsid w:val="00B84CBE"/>
    <w:rsid w:val="00B84F4E"/>
    <w:rsid w:val="00B85BE7"/>
    <w:rsid w:val="00B85D7F"/>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747"/>
    <w:rsid w:val="00BD3D98"/>
    <w:rsid w:val="00BD3DC3"/>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480"/>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6C1F"/>
    <w:rsid w:val="00C26C95"/>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B2C"/>
    <w:rsid w:val="00C41CBD"/>
    <w:rsid w:val="00C43F05"/>
    <w:rsid w:val="00C4420B"/>
    <w:rsid w:val="00C44E3E"/>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3B87"/>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7B9"/>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3ED8"/>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38B"/>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6C33"/>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2CF7"/>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47D3"/>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674B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15"/>
    <w:rsid w:val="00D905F9"/>
    <w:rsid w:val="00D90C37"/>
    <w:rsid w:val="00D91DE7"/>
    <w:rsid w:val="00D91EB4"/>
    <w:rsid w:val="00D92472"/>
    <w:rsid w:val="00D931C6"/>
    <w:rsid w:val="00D93D24"/>
    <w:rsid w:val="00D94D2F"/>
    <w:rsid w:val="00D95533"/>
    <w:rsid w:val="00D965B5"/>
    <w:rsid w:val="00D967DF"/>
    <w:rsid w:val="00D96C57"/>
    <w:rsid w:val="00DA074A"/>
    <w:rsid w:val="00DA0839"/>
    <w:rsid w:val="00DA0D41"/>
    <w:rsid w:val="00DA0DBA"/>
    <w:rsid w:val="00DA17FE"/>
    <w:rsid w:val="00DA1C83"/>
    <w:rsid w:val="00DA1F8B"/>
    <w:rsid w:val="00DA1FBA"/>
    <w:rsid w:val="00DA2188"/>
    <w:rsid w:val="00DA2DF1"/>
    <w:rsid w:val="00DA3247"/>
    <w:rsid w:val="00DA3AB3"/>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4D4E"/>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1C05"/>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1E81"/>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BEE"/>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38"/>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CD"/>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A76A7CAE-1175-4A65-A990-469501865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Default">
    <w:name w:val="Default"/>
    <w:rsid w:val="003A62A2"/>
    <w:pPr>
      <w:widowControl w:val="0"/>
      <w:autoSpaceDE w:val="0"/>
      <w:autoSpaceDN w:val="0"/>
      <w:adjustRightInd w:val="0"/>
    </w:pPr>
    <w:rPr>
      <w:rFonts w:ascii="Verdana" w:hAnsi="Verdana" w:cs="Verdana"/>
      <w:color w:val="000000"/>
      <w:sz w:val="24"/>
      <w:szCs w:val="24"/>
      <w:lang w:val="es-ES" w:eastAsia="es-ES"/>
    </w:rPr>
  </w:style>
  <w:style w:type="paragraph" w:customStyle="1" w:styleId="ApendiceA">
    <w:name w:val="Apendice A"/>
    <w:basedOn w:val="Normal"/>
    <w:link w:val="ApendiceACar"/>
    <w:rsid w:val="00252E44"/>
    <w:pPr>
      <w:numPr>
        <w:numId w:val="27"/>
      </w:numPr>
      <w:jc w:val="both"/>
    </w:pPr>
    <w:rPr>
      <w:rFonts w:ascii="Arial" w:hAnsi="Arial"/>
      <w:b/>
      <w:bCs/>
      <w:sz w:val="22"/>
      <w:szCs w:val="22"/>
      <w:lang w:val="x-none" w:eastAsia="x-none"/>
    </w:rPr>
  </w:style>
  <w:style w:type="character" w:customStyle="1" w:styleId="ApendiceACar">
    <w:name w:val="Apendice A Car"/>
    <w:link w:val="ApendiceA"/>
    <w:rsid w:val="00252E44"/>
    <w:rPr>
      <w:rFonts w:ascii="Arial" w:hAnsi="Arial"/>
      <w:b/>
      <w:bCs/>
      <w:sz w:val="22"/>
      <w:szCs w:val="22"/>
      <w:lang w:val="x-none" w:eastAsia="x-none"/>
    </w:rPr>
  </w:style>
  <w:style w:type="paragraph" w:customStyle="1" w:styleId="ApendiceA2">
    <w:name w:val="Apendice A2"/>
    <w:basedOn w:val="Normal"/>
    <w:link w:val="ApendiceA2Car"/>
    <w:rsid w:val="00252E44"/>
    <w:pPr>
      <w:jc w:val="both"/>
    </w:pPr>
    <w:rPr>
      <w:rFonts w:ascii="Arial" w:hAnsi="Arial"/>
      <w:sz w:val="22"/>
      <w:szCs w:val="22"/>
      <w:lang w:eastAsia="es-ES"/>
    </w:rPr>
  </w:style>
  <w:style w:type="character" w:customStyle="1" w:styleId="ApendiceA2Car">
    <w:name w:val="Apendice A2 Car"/>
    <w:link w:val="ApendiceA2"/>
    <w:rsid w:val="00252E44"/>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D7972-4ED1-4B0E-B518-BF4913E20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73</Pages>
  <Words>22288</Words>
  <Characters>122586</Characters>
  <Application>Microsoft Office Word</Application>
  <DocSecurity>0</DocSecurity>
  <Lines>1021</Lines>
  <Paragraphs>289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144585</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30</cp:revision>
  <cp:lastPrinted>2019-02-20T21:49:00Z</cp:lastPrinted>
  <dcterms:created xsi:type="dcterms:W3CDTF">2019-02-20T18:56:00Z</dcterms:created>
  <dcterms:modified xsi:type="dcterms:W3CDTF">2019-02-20T22:17:00Z</dcterms:modified>
</cp:coreProperties>
</file>